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271D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271DD">
        <w:rPr>
          <w:rFonts w:ascii="Arial" w:hAnsi="Arial"/>
          <w:lang w:val="sr-Cyrl-RS"/>
        </w:rPr>
        <w:t xml:space="preserve"> 03.02-58811/10-15</w:t>
      </w:r>
    </w:p>
    <w:p w:rsidR="0046231D" w:rsidRPr="008271DD" w:rsidRDefault="008271D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25.11.2015.год.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71DD" w:rsidRPr="00D97D88" w:rsidRDefault="008271D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D56B7A">
        <w:rPr>
          <w:rFonts w:ascii="Arial" w:hAnsi="Arial"/>
          <w:iCs/>
          <w:lang w:val="sr-Cyrl-RS"/>
        </w:rPr>
        <w:t>3000/0252/2015 (</w:t>
      </w:r>
      <w:r w:rsidR="00EB30CC">
        <w:rPr>
          <w:rFonts w:ascii="Arial" w:hAnsi="Arial"/>
          <w:lang w:val="sr-Cyrl-RS"/>
        </w:rPr>
        <w:t>102269/2015</w:t>
      </w:r>
      <w:r w:rsidR="00D56B7A">
        <w:rPr>
          <w:rFonts w:ascii="Arial" w:hAnsi="Arial"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B30CC">
        <w:rPr>
          <w:rFonts w:ascii="Arial" w:hAnsi="Arial"/>
          <w:lang w:val="sr-Cyrl-RS"/>
        </w:rPr>
        <w:t>Елементи пнеуматских инсталација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50643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D56B7A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B30CC" w:rsidRPr="00EB30CC" w:rsidRDefault="00823373" w:rsidP="00EB30CC">
      <w:pPr>
        <w:rPr>
          <w:rFonts w:ascii="Arial" w:hAnsi="Arial"/>
          <w:lang w:val="sr-Latn-CS"/>
        </w:rPr>
      </w:pPr>
      <w:r w:rsidRPr="00EB30CC">
        <w:rPr>
          <w:rFonts w:ascii="Arial" w:hAnsi="Arial"/>
          <w:iCs/>
        </w:rPr>
        <w:t>ПИТАЊЕ 1:</w:t>
      </w:r>
      <w:r w:rsidR="00EB30CC" w:rsidRPr="00EB30CC">
        <w:rPr>
          <w:rFonts w:ascii="Arial" w:hAnsi="Arial"/>
          <w:lang w:val="sr-Latn-CS"/>
        </w:rPr>
        <w:t xml:space="preserve"> </w:t>
      </w:r>
      <w:r w:rsidR="00201BE8">
        <w:rPr>
          <w:rFonts w:ascii="Arial" w:hAnsi="Arial"/>
        </w:rPr>
        <w:t>молим</w:t>
      </w:r>
      <w:r w:rsidR="00201BE8" w:rsidRPr="00201BE8">
        <w:rPr>
          <w:rFonts w:ascii="Arial" w:hAnsi="Arial"/>
        </w:rPr>
        <w:t xml:space="preserve"> </w:t>
      </w:r>
      <w:r w:rsidR="00201BE8">
        <w:rPr>
          <w:rFonts w:ascii="Arial" w:hAnsi="Arial"/>
        </w:rPr>
        <w:t>Вас</w:t>
      </w:r>
      <w:r w:rsidR="00201BE8" w:rsidRPr="00201BE8">
        <w:rPr>
          <w:rFonts w:ascii="Arial" w:hAnsi="Arial"/>
        </w:rPr>
        <w:t xml:space="preserve"> </w:t>
      </w:r>
      <w:r w:rsidR="00201BE8">
        <w:rPr>
          <w:rFonts w:ascii="Arial" w:hAnsi="Arial"/>
        </w:rPr>
        <w:t>за</w:t>
      </w:r>
      <w:r w:rsidR="00201BE8" w:rsidRPr="00201BE8">
        <w:rPr>
          <w:rFonts w:ascii="Arial" w:hAnsi="Arial"/>
        </w:rPr>
        <w:t xml:space="preserve"> </w:t>
      </w:r>
      <w:r w:rsidR="00201BE8">
        <w:rPr>
          <w:rFonts w:ascii="Arial" w:hAnsi="Arial"/>
        </w:rPr>
        <w:t>комплетах</w:t>
      </w:r>
      <w:r w:rsidR="00201BE8" w:rsidRPr="00201BE8">
        <w:rPr>
          <w:rFonts w:ascii="Arial" w:hAnsi="Arial"/>
        </w:rPr>
        <w:t xml:space="preserve"> </w:t>
      </w:r>
      <w:r w:rsidR="00201BE8">
        <w:rPr>
          <w:rFonts w:ascii="Arial" w:hAnsi="Arial"/>
        </w:rPr>
        <w:t>технички</w:t>
      </w:r>
      <w:r w:rsidR="00201BE8" w:rsidRPr="00201BE8">
        <w:rPr>
          <w:rFonts w:ascii="Arial" w:hAnsi="Arial"/>
        </w:rPr>
        <w:t xml:space="preserve"> </w:t>
      </w:r>
      <w:r w:rsidR="00201BE8">
        <w:rPr>
          <w:rFonts w:ascii="Arial" w:hAnsi="Arial"/>
        </w:rPr>
        <w:t>опис</w:t>
      </w:r>
      <w:r w:rsidR="00201BE8" w:rsidRPr="00201BE8">
        <w:rPr>
          <w:rFonts w:ascii="Arial" w:hAnsi="Arial"/>
        </w:rPr>
        <w:t xml:space="preserve"> </w:t>
      </w:r>
      <w:r w:rsidR="00201BE8">
        <w:rPr>
          <w:rFonts w:ascii="Arial" w:hAnsi="Arial"/>
        </w:rPr>
        <w:t>ставке</w:t>
      </w:r>
      <w:r w:rsidR="00201BE8" w:rsidRPr="00201BE8">
        <w:rPr>
          <w:rFonts w:ascii="Arial" w:hAnsi="Arial"/>
        </w:rPr>
        <w:t xml:space="preserve"> </w:t>
      </w:r>
      <w:r w:rsidR="00201BE8">
        <w:rPr>
          <w:rFonts w:ascii="Arial" w:hAnsi="Arial"/>
        </w:rPr>
        <w:t>из</w:t>
      </w:r>
      <w:r w:rsidR="00201BE8" w:rsidRPr="00201BE8">
        <w:rPr>
          <w:rFonts w:ascii="Arial" w:hAnsi="Arial"/>
        </w:rPr>
        <w:t xml:space="preserve"> </w:t>
      </w:r>
      <w:r w:rsidR="00201BE8">
        <w:rPr>
          <w:rFonts w:ascii="Arial" w:hAnsi="Arial"/>
        </w:rPr>
        <w:t>ЈН</w:t>
      </w:r>
      <w:r w:rsidR="00201BE8" w:rsidRPr="00201BE8">
        <w:rPr>
          <w:rFonts w:ascii="Arial" w:hAnsi="Arial"/>
        </w:rPr>
        <w:t xml:space="preserve"> </w:t>
      </w:r>
      <w:r w:rsidR="00201BE8">
        <w:rPr>
          <w:rFonts w:ascii="Arial" w:hAnsi="Arial"/>
        </w:rPr>
        <w:t>број</w:t>
      </w:r>
      <w:r w:rsidR="00201BE8" w:rsidRPr="00201BE8">
        <w:rPr>
          <w:rFonts w:ascii="Arial" w:hAnsi="Arial"/>
        </w:rPr>
        <w:t xml:space="preserve"> 3000/0252/2015 (12269/2015), </w:t>
      </w:r>
      <w:r w:rsidR="00201BE8">
        <w:rPr>
          <w:rFonts w:ascii="Arial" w:hAnsi="Arial"/>
        </w:rPr>
        <w:t>ставка</w:t>
      </w:r>
      <w:r w:rsidR="00201BE8" w:rsidRPr="00201BE8">
        <w:rPr>
          <w:rFonts w:ascii="Arial" w:hAnsi="Arial"/>
        </w:rPr>
        <w:t xml:space="preserve"> </w:t>
      </w:r>
      <w:r w:rsidR="00201BE8">
        <w:rPr>
          <w:rFonts w:ascii="Arial" w:hAnsi="Arial"/>
        </w:rPr>
        <w:t>број</w:t>
      </w:r>
      <w:r w:rsidR="00201BE8" w:rsidRPr="00201BE8">
        <w:rPr>
          <w:rFonts w:ascii="Arial" w:hAnsi="Arial"/>
        </w:rPr>
        <w:t xml:space="preserve"> 76 </w:t>
      </w:r>
      <w:r w:rsidR="00201BE8">
        <w:rPr>
          <w:rFonts w:ascii="Arial" w:hAnsi="Arial"/>
        </w:rPr>
        <w:t>са</w:t>
      </w:r>
      <w:r w:rsidR="00201BE8" w:rsidRPr="00201BE8">
        <w:rPr>
          <w:rFonts w:ascii="Arial" w:hAnsi="Arial"/>
        </w:rPr>
        <w:t xml:space="preserve"> </w:t>
      </w:r>
      <w:r w:rsidR="00201BE8">
        <w:rPr>
          <w:rFonts w:ascii="Arial" w:hAnsi="Arial"/>
        </w:rPr>
        <w:t>датим</w:t>
      </w:r>
      <w:r w:rsidR="00201BE8" w:rsidRPr="00201BE8">
        <w:rPr>
          <w:rFonts w:ascii="Arial" w:hAnsi="Arial"/>
        </w:rPr>
        <w:t xml:space="preserve"> </w:t>
      </w:r>
      <w:r w:rsidR="00201BE8">
        <w:rPr>
          <w:rFonts w:ascii="Arial" w:hAnsi="Arial"/>
        </w:rPr>
        <w:t>описом</w:t>
      </w:r>
      <w:r w:rsidR="00201BE8" w:rsidRPr="00201BE8">
        <w:rPr>
          <w:rFonts w:ascii="Arial" w:hAnsi="Arial"/>
        </w:rPr>
        <w:t xml:space="preserve">: </w:t>
      </w:r>
      <w:r w:rsidR="00201BE8" w:rsidRPr="007A6CE0">
        <w:rPr>
          <w:rFonts w:ascii="Arial" w:hAnsi="Arial"/>
        </w:rPr>
        <w:t>Пнеум</w:t>
      </w:r>
      <w:r w:rsidR="00201BE8" w:rsidRPr="007A6CE0">
        <w:rPr>
          <w:rFonts w:ascii="Arial Cirilica" w:hAnsi="Arial Cirilica"/>
        </w:rPr>
        <w:t xml:space="preserve"> </w:t>
      </w:r>
      <w:r w:rsidR="00201BE8" w:rsidRPr="007A6CE0">
        <w:rPr>
          <w:rFonts w:ascii="Arial" w:hAnsi="Arial"/>
        </w:rPr>
        <w:t>прик</w:t>
      </w:r>
      <w:r w:rsidR="00201BE8" w:rsidRPr="007A6CE0">
        <w:rPr>
          <w:rFonts w:ascii="Arial Cirilica" w:hAnsi="Arial Cirilica"/>
        </w:rPr>
        <w:t>q</w:t>
      </w:r>
      <w:r w:rsidR="00201BE8" w:rsidRPr="007A6CE0">
        <w:rPr>
          <w:rFonts w:ascii="Arial" w:hAnsi="Arial"/>
        </w:rPr>
        <w:t>у</w:t>
      </w:r>
      <w:r w:rsidR="00201BE8" w:rsidRPr="007A6CE0">
        <w:rPr>
          <w:rFonts w:ascii="Arial Cirilica" w:hAnsi="Arial Cirilica"/>
        </w:rPr>
        <w:t>~</w:t>
      </w:r>
      <w:r w:rsidR="00201BE8" w:rsidRPr="007A6CE0">
        <w:rPr>
          <w:rFonts w:ascii="Arial" w:hAnsi="Arial"/>
        </w:rPr>
        <w:t>ак</w:t>
      </w:r>
      <w:r w:rsidR="00201BE8" w:rsidRPr="007A6CE0">
        <w:rPr>
          <w:rFonts w:ascii="Arial Cirilica" w:hAnsi="Arial Cirilica"/>
        </w:rPr>
        <w:t xml:space="preserve"> </w:t>
      </w:r>
      <w:r w:rsidR="00201BE8" w:rsidRPr="007A6CE0">
        <w:rPr>
          <w:rFonts w:ascii="Arial" w:hAnsi="Arial"/>
        </w:rPr>
        <w:t>Г</w:t>
      </w:r>
      <w:r w:rsidR="00201BE8" w:rsidRPr="007A6CE0">
        <w:rPr>
          <w:rFonts w:ascii="Arial Cirilica" w:hAnsi="Arial Cirilica"/>
        </w:rPr>
        <w:t xml:space="preserve"> 1/4 - 10 </w:t>
      </w:r>
      <w:r w:rsidR="00201BE8" w:rsidRPr="007A6CE0">
        <w:rPr>
          <w:rFonts w:ascii="Arial" w:hAnsi="Arial"/>
        </w:rPr>
        <w:t>ПУ</w:t>
      </w:r>
    </w:p>
    <w:p w:rsidR="00823373" w:rsidRPr="00EB30CC" w:rsidRDefault="00823373" w:rsidP="003317EC">
      <w:pPr>
        <w:rPr>
          <w:rFonts w:ascii="Arial" w:hAnsi="Arial"/>
          <w:iCs/>
          <w:lang w:val="ru-RU"/>
        </w:rPr>
      </w:pPr>
    </w:p>
    <w:p w:rsidR="00823373" w:rsidRPr="00D50643" w:rsidRDefault="00823373" w:rsidP="00D50643">
      <w:pPr>
        <w:rPr>
          <w:rFonts w:ascii="Arial" w:eastAsia="Calibri" w:hAnsi="Arial"/>
          <w:lang w:val="sr-Cyrl-RS"/>
        </w:rPr>
      </w:pPr>
      <w:r w:rsidRPr="00EB30CC">
        <w:rPr>
          <w:rFonts w:ascii="Arial" w:hAnsi="Arial"/>
          <w:iCs/>
        </w:rPr>
        <w:t xml:space="preserve">ОДГОВОР 1: </w:t>
      </w:r>
      <w:r w:rsidR="00D50643" w:rsidRPr="00D50643">
        <w:rPr>
          <w:rFonts w:ascii="Arial" w:eastAsia="Calibri" w:hAnsi="Arial"/>
          <w:lang w:val="sr-Latn-RS"/>
        </w:rPr>
        <w:t>Под ставком бр. 74 потребно је испоручити 50 ком „брзих“ пнеуматских прикључака (push in fitting) са увртним цилиндричним навојем Г1/4 за повезивање полиуретнског пнеуматског црева спољног пречника Ø10 mm</w:t>
      </w:r>
    </w:p>
    <w:p w:rsidR="00D50643" w:rsidRPr="00D50643" w:rsidRDefault="00D50643" w:rsidP="00D50643">
      <w:pPr>
        <w:rPr>
          <w:rFonts w:ascii="Arial" w:eastAsia="Calibri" w:hAnsi="Arial"/>
          <w:lang w:val="sr-Cyrl-RS"/>
        </w:rPr>
      </w:pPr>
    </w:p>
    <w:p w:rsidR="00D50643" w:rsidRPr="00D50643" w:rsidRDefault="00D50643" w:rsidP="00D50643">
      <w:pPr>
        <w:rPr>
          <w:rFonts w:ascii="Arial" w:eastAsia="Calibri" w:hAnsi="Arial"/>
          <w:lang w:val="sr-Cyrl-RS"/>
        </w:rPr>
      </w:pPr>
      <w:r w:rsidRPr="00D50643">
        <w:rPr>
          <w:rFonts w:ascii="Arial" w:eastAsia="Calibri" w:hAnsi="Arial"/>
          <w:lang w:val="sr-Cyrl-RS"/>
        </w:rPr>
        <w:t>Напомена: У конкурсној документацији наручиоца наведена ставка се налази на броју 74, што је уједно и последњи редни број у понуди. Уколико није у питању грешка приликом постављања питања проверите конкурсну документацију</w:t>
      </w:r>
      <w:r w:rsidR="00CC7CED">
        <w:rPr>
          <w:rFonts w:ascii="Arial" w:eastAsia="Calibri" w:hAnsi="Arial"/>
          <w:lang w:val="sr-Cyrl-RS"/>
        </w:rPr>
        <w:t xml:space="preserve"> на основу које припремате понуду.</w:t>
      </w:r>
      <w:r w:rsidRPr="00D50643">
        <w:rPr>
          <w:rFonts w:ascii="Arial" w:eastAsia="Calibri" w:hAnsi="Arial"/>
          <w:lang w:val="sr-Cyrl-RS"/>
        </w:rPr>
        <w:t xml:space="preserve"> </w:t>
      </w:r>
    </w:p>
    <w:p w:rsidR="00D50643" w:rsidRPr="00D50643" w:rsidRDefault="00D50643" w:rsidP="00D50643">
      <w:pPr>
        <w:rPr>
          <w:rFonts w:ascii="Arial" w:hAnsi="Arial"/>
          <w:lang w:val="sr-Cyrl-RS"/>
        </w:rPr>
      </w:pPr>
    </w:p>
    <w:p w:rsidR="00D56B7A" w:rsidRDefault="00D56B7A" w:rsidP="00DC000A">
      <w:pPr>
        <w:spacing w:line="240" w:lineRule="auto"/>
        <w:ind w:left="2832" w:firstLine="708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</w:p>
    <w:p w:rsidR="00D56B7A" w:rsidRPr="001617F6" w:rsidRDefault="00D56B7A" w:rsidP="00D56B7A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D56B7A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D56B7A">
      <w:headerReference w:type="default" r:id="rId8"/>
      <w:footerReference w:type="default" r:id="rId9"/>
      <w:pgSz w:w="11906" w:h="16838"/>
      <w:pgMar w:top="1152" w:right="562" w:bottom="1152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B4" w:rsidRDefault="00486FB4" w:rsidP="004A61DF">
      <w:pPr>
        <w:spacing w:line="240" w:lineRule="auto"/>
      </w:pPr>
      <w:r>
        <w:separator/>
      </w:r>
    </w:p>
  </w:endnote>
  <w:endnote w:type="continuationSeparator" w:id="0">
    <w:p w:rsidR="00486FB4" w:rsidRDefault="00486FB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Default="00823373" w:rsidP="00D56B7A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71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71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B4" w:rsidRDefault="00486FB4" w:rsidP="004A61DF">
      <w:pPr>
        <w:spacing w:line="240" w:lineRule="auto"/>
      </w:pPr>
      <w:r>
        <w:separator/>
      </w:r>
    </w:p>
  </w:footnote>
  <w:footnote w:type="continuationSeparator" w:id="0">
    <w:p w:rsidR="00486FB4" w:rsidRDefault="00486FB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335708" wp14:editId="6F9ECE8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56B7A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Cyrl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271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271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2B44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27AC"/>
    <w:rsid w:val="001F070C"/>
    <w:rsid w:val="001F1486"/>
    <w:rsid w:val="00201791"/>
    <w:rsid w:val="00201BE8"/>
    <w:rsid w:val="0020564A"/>
    <w:rsid w:val="002070F8"/>
    <w:rsid w:val="00217E8C"/>
    <w:rsid w:val="002804AF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86FB4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90FAF"/>
    <w:rsid w:val="007A6CE0"/>
    <w:rsid w:val="007F61D9"/>
    <w:rsid w:val="008031F2"/>
    <w:rsid w:val="00812250"/>
    <w:rsid w:val="00823373"/>
    <w:rsid w:val="008271DD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46DD"/>
    <w:rsid w:val="00C04B2D"/>
    <w:rsid w:val="00C14726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C7CED"/>
    <w:rsid w:val="00D109F3"/>
    <w:rsid w:val="00D122B3"/>
    <w:rsid w:val="00D12CB8"/>
    <w:rsid w:val="00D305E2"/>
    <w:rsid w:val="00D50643"/>
    <w:rsid w:val="00D56B7A"/>
    <w:rsid w:val="00D97D88"/>
    <w:rsid w:val="00DB25EE"/>
    <w:rsid w:val="00DC000A"/>
    <w:rsid w:val="00DD31A0"/>
    <w:rsid w:val="00DD6369"/>
    <w:rsid w:val="00E173B4"/>
    <w:rsid w:val="00E323DC"/>
    <w:rsid w:val="00E450F3"/>
    <w:rsid w:val="00E61B0F"/>
    <w:rsid w:val="00E67599"/>
    <w:rsid w:val="00E912CB"/>
    <w:rsid w:val="00EB30CC"/>
    <w:rsid w:val="00EB53F8"/>
    <w:rsid w:val="00ED75CE"/>
    <w:rsid w:val="00F33CFB"/>
    <w:rsid w:val="00F514F8"/>
    <w:rsid w:val="00F75895"/>
    <w:rsid w:val="00FC01E0"/>
    <w:rsid w:val="00FD5CE9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6F1296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6F1296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903B7"/>
    <w:rsid w:val="002C0A57"/>
    <w:rsid w:val="006F1296"/>
    <w:rsid w:val="00A32132"/>
    <w:rsid w:val="00AC3FA1"/>
    <w:rsid w:val="00AD10C6"/>
    <w:rsid w:val="00D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2015-11-25T06:04:00Z</cp:lastPrinted>
  <dcterms:created xsi:type="dcterms:W3CDTF">2015-11-25T08:40:00Z</dcterms:created>
  <dcterms:modified xsi:type="dcterms:W3CDTF">2015-11-25T08:41:00Z</dcterms:modified>
</cp:coreProperties>
</file>