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AF7" w:rsidRPr="00DA5AF7" w:rsidRDefault="00DA5AF7" w:rsidP="00DA5AF7">
      <w:pPr>
        <w:suppressAutoHyphens/>
        <w:spacing w:before="120" w:after="0" w:line="240" w:lineRule="auto"/>
        <w:jc w:val="center"/>
        <w:rPr>
          <w:rFonts w:ascii="Arial" w:eastAsia="Arial Unicode MS" w:hAnsi="Arial" w:cs="Arial"/>
          <w:b/>
          <w:color w:val="000000"/>
          <w:kern w:val="1"/>
          <w:lang w:val="en-US" w:eastAsia="ar-SA"/>
        </w:rPr>
      </w:pPr>
      <w:r w:rsidRPr="00DA5AF7">
        <w:rPr>
          <w:rFonts w:ascii="Arial" w:eastAsia="Arial Unicode MS" w:hAnsi="Arial" w:cs="Arial"/>
          <w:b/>
          <w:color w:val="000000"/>
          <w:kern w:val="1"/>
          <w:lang w:val="en-US" w:eastAsia="ar-SA"/>
        </w:rPr>
        <w:t>ЈАВНО ПРЕДУЗЕЋЕ «ЕЛЕКТРОПРИВРЕДА СРБИЈЕ» БЕОГРАД</w:t>
      </w:r>
    </w:p>
    <w:p w:rsidR="00DA5AF7" w:rsidRPr="00DA5AF7" w:rsidRDefault="00DA5AF7" w:rsidP="00DA5AF7">
      <w:pPr>
        <w:spacing w:before="120"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ОГРАНАК ТЕНТ </w:t>
      </w:r>
    </w:p>
    <w:p w:rsidR="00DA5AF7" w:rsidRPr="00DA5AF7" w:rsidRDefault="00DA5AF7" w:rsidP="00DA5AF7">
      <w:pPr>
        <w:spacing w:before="120" w:after="0" w:line="240" w:lineRule="auto"/>
        <w:jc w:val="both"/>
        <w:rPr>
          <w:rFonts w:ascii="Arial" w:eastAsia="Times New Roman" w:hAnsi="Arial" w:cs="Arial"/>
          <w:b/>
          <w:color w:val="000000"/>
          <w:lang w:val="en-US"/>
        </w:rPr>
      </w:pPr>
    </w:p>
    <w:p w:rsidR="00DA5AF7" w:rsidRPr="00DA5AF7" w:rsidRDefault="00DA5AF7" w:rsidP="00DA5AF7">
      <w:pPr>
        <w:spacing w:before="120" w:after="0" w:line="240" w:lineRule="auto"/>
        <w:jc w:val="center"/>
        <w:rPr>
          <w:rFonts w:ascii="Arial" w:eastAsia="Times New Roman" w:hAnsi="Arial" w:cs="Arial"/>
          <w:color w:val="000000"/>
          <w:lang w:val="sr-Latn-CS"/>
        </w:rPr>
      </w:pPr>
      <w:r w:rsidRPr="00DA5AF7">
        <w:rPr>
          <w:rFonts w:ascii="Arial" w:eastAsia="Times New Roman" w:hAnsi="Arial" w:cs="Arial"/>
          <w:noProof/>
          <w:color w:val="000000"/>
          <w:lang w:eastAsia="sr-Latn-RS"/>
        </w:rPr>
        <w:drawing>
          <wp:inline distT="0" distB="0" distL="0" distR="0" wp14:anchorId="0005B8D5" wp14:editId="76908131">
            <wp:extent cx="12001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DA5AF7" w:rsidRPr="00DA5AF7" w:rsidRDefault="00DA5AF7" w:rsidP="00DA5AF7">
      <w:pPr>
        <w:spacing w:before="120" w:after="0" w:line="240" w:lineRule="auto"/>
        <w:jc w:val="center"/>
        <w:rPr>
          <w:rFonts w:ascii="Arial" w:eastAsia="Times New Roman" w:hAnsi="Arial" w:cs="Arial"/>
          <w:color w:val="000000"/>
          <w:lang w:val="sr-Latn-CS"/>
        </w:rPr>
      </w:pPr>
    </w:p>
    <w:p w:rsidR="00DA5AF7" w:rsidRPr="00DA5AF7" w:rsidRDefault="00DA5AF7" w:rsidP="00DA5AF7">
      <w:pPr>
        <w:spacing w:before="120" w:after="0" w:line="240" w:lineRule="auto"/>
        <w:jc w:val="center"/>
        <w:rPr>
          <w:rFonts w:ascii="Arial" w:eastAsia="Times New Roman" w:hAnsi="Arial" w:cs="Times New Roman"/>
          <w:b/>
          <w:color w:val="000000"/>
          <w:lang w:val="en-US"/>
        </w:rPr>
      </w:pPr>
      <w:bookmarkStart w:id="0" w:name="_Toc441215596"/>
      <w:bookmarkStart w:id="1" w:name="_Toc441651535"/>
      <w:bookmarkStart w:id="2" w:name="_Toc442559872"/>
      <w:r w:rsidRPr="00DA5AF7">
        <w:rPr>
          <w:rFonts w:ascii="Arial" w:eastAsia="Times New Roman" w:hAnsi="Arial" w:cs="Times New Roman"/>
          <w:b/>
          <w:color w:val="000000"/>
          <w:lang w:val="en-US"/>
        </w:rPr>
        <w:t>КОНКУРСНА ДОКУМЕНТАЦИЈА</w:t>
      </w:r>
      <w:bookmarkEnd w:id="0"/>
      <w:bookmarkEnd w:id="1"/>
      <w:bookmarkEnd w:id="2"/>
    </w:p>
    <w:p w:rsidR="00DA5AF7" w:rsidRPr="00DA5AF7" w:rsidRDefault="00DA5AF7" w:rsidP="00DA5AF7">
      <w:pPr>
        <w:tabs>
          <w:tab w:val="left" w:pos="2040"/>
          <w:tab w:val="center" w:pos="4903"/>
        </w:tabs>
        <w:spacing w:before="120" w:after="0" w:line="240" w:lineRule="auto"/>
        <w:rPr>
          <w:rFonts w:ascii="Arial" w:eastAsia="Times New Roman" w:hAnsi="Arial" w:cs="Arial"/>
          <w:color w:val="000000"/>
          <w:lang w:val="en-US"/>
        </w:rPr>
      </w:pPr>
      <w:r w:rsidRPr="00DA5AF7">
        <w:rPr>
          <w:rFonts w:ascii="Arial" w:eastAsia="Times New Roman" w:hAnsi="Arial" w:cs="Arial"/>
          <w:color w:val="000000"/>
          <w:lang w:val="sr-Cyrl-CS"/>
        </w:rPr>
        <w:tab/>
      </w:r>
      <w:r w:rsidRPr="00DA5AF7">
        <w:rPr>
          <w:rFonts w:ascii="Arial" w:eastAsia="Times New Roman" w:hAnsi="Arial" w:cs="Arial"/>
          <w:color w:val="000000"/>
          <w:lang w:val="sr-Cyrl-CS"/>
        </w:rPr>
        <w:tab/>
        <w:t xml:space="preserve">за подношење понуда </w:t>
      </w:r>
      <w:r w:rsidRPr="00DA5AF7">
        <w:rPr>
          <w:rFonts w:ascii="Arial" w:eastAsia="Times New Roman" w:hAnsi="Arial" w:cs="Arial"/>
          <w:color w:val="000000"/>
          <w:lang w:val="en-US"/>
        </w:rPr>
        <w:t xml:space="preserve">у oтвореном поступку </w:t>
      </w:r>
    </w:p>
    <w:p w:rsidR="00DA5AF7" w:rsidRPr="00DA5AF7" w:rsidRDefault="00DA5AF7" w:rsidP="00DA5AF7">
      <w:pPr>
        <w:tabs>
          <w:tab w:val="center" w:pos="4320"/>
          <w:tab w:val="right" w:pos="8640"/>
        </w:tabs>
        <w:spacing w:before="120" w:after="0" w:line="240" w:lineRule="auto"/>
        <w:jc w:val="center"/>
        <w:rPr>
          <w:rFonts w:ascii="Arial" w:eastAsia="Times New Roman" w:hAnsi="Arial" w:cs="Times New Roman"/>
          <w:color w:val="000000"/>
          <w:sz w:val="24"/>
          <w:szCs w:val="24"/>
          <w:lang w:val="en-US" w:eastAsia="ar-SA"/>
        </w:rPr>
      </w:pPr>
      <w:bookmarkStart w:id="3" w:name="_Toc441215597"/>
      <w:bookmarkStart w:id="4" w:name="_Toc441651536"/>
      <w:bookmarkStart w:id="5" w:name="_Toc442559873"/>
      <w:proofErr w:type="gramStart"/>
      <w:r w:rsidRPr="00DA5AF7">
        <w:rPr>
          <w:rFonts w:ascii="Arial" w:eastAsia="Times New Roman" w:hAnsi="Arial" w:cs="Times New Roman"/>
          <w:color w:val="000000"/>
          <w:sz w:val="24"/>
          <w:szCs w:val="20"/>
          <w:lang w:val="en-US" w:eastAsia="ar-SA"/>
        </w:rPr>
        <w:t>за</w:t>
      </w:r>
      <w:proofErr w:type="gramEnd"/>
      <w:r w:rsidRPr="00DA5AF7">
        <w:rPr>
          <w:rFonts w:ascii="Arial" w:eastAsia="Times New Roman" w:hAnsi="Arial" w:cs="Times New Roman"/>
          <w:color w:val="000000"/>
          <w:sz w:val="24"/>
          <w:szCs w:val="20"/>
          <w:lang w:val="en-US" w:eastAsia="ar-SA"/>
        </w:rPr>
        <w:t xml:space="preserve"> јавну набавку добара бр</w:t>
      </w:r>
      <w:bookmarkEnd w:id="3"/>
      <w:bookmarkEnd w:id="4"/>
      <w:bookmarkEnd w:id="5"/>
      <w:r w:rsidRPr="00DA5AF7">
        <w:rPr>
          <w:rFonts w:ascii="Arial" w:eastAsia="Times New Roman" w:hAnsi="Arial" w:cs="Times New Roman"/>
          <w:color w:val="000000"/>
          <w:sz w:val="24"/>
          <w:szCs w:val="20"/>
          <w:lang w:val="en-US" w:eastAsia="ar-SA"/>
        </w:rPr>
        <w:t>.</w:t>
      </w:r>
      <w:r w:rsidRPr="00DA5AF7">
        <w:rPr>
          <w:rFonts w:ascii="Arial" w:eastAsia="Times New Roman" w:hAnsi="Arial" w:cs="Times New Roman"/>
          <w:b/>
          <w:color w:val="000000"/>
          <w:sz w:val="20"/>
          <w:szCs w:val="20"/>
          <w:lang w:val="en-US" w:eastAsia="ar-SA"/>
        </w:rPr>
        <w:t xml:space="preserve"> 3000/1313/2016 (1479/2016)</w:t>
      </w:r>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center"/>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bCs/>
          <w:color w:val="000000"/>
          <w:lang w:val="sr-Cyrl-RS" w:eastAsia="ar-SA"/>
        </w:rPr>
      </w:pPr>
      <w:r w:rsidRPr="00DA5AF7">
        <w:rPr>
          <w:rFonts w:ascii="Arial" w:eastAsia="Times New Roman" w:hAnsi="Arial" w:cs="Arial"/>
          <w:b/>
          <w:bCs/>
          <w:color w:val="000000"/>
          <w:lang w:val="sr-Cyrl-RS" w:eastAsia="ar-SA"/>
        </w:rPr>
        <w:t>Набавка добара:</w:t>
      </w:r>
      <w:r w:rsidRPr="00DA5AF7">
        <w:rPr>
          <w:rFonts w:ascii="Arial" w:eastAsia="Times New Roman" w:hAnsi="Arial" w:cs="Arial"/>
          <w:b/>
          <w:bCs/>
          <w:color w:val="000000"/>
          <w:lang w:eastAsia="ar-SA"/>
        </w:rPr>
        <w:t xml:space="preserve"> </w:t>
      </w:r>
      <w:r w:rsidRPr="00DA5AF7">
        <w:rPr>
          <w:rFonts w:ascii="Arial" w:eastAsia="Times New Roman" w:hAnsi="Arial" w:cs="Arial"/>
          <w:b/>
          <w:bCs/>
          <w:color w:val="000000"/>
          <w:lang w:val="sr-Cyrl-RS" w:eastAsia="ar-SA"/>
        </w:rPr>
        <w:t xml:space="preserve">Набавка и реконструкција изводног  прекидача за радничко насеље- Реконструкција 6,6 kV постројења ОБЕ ТЕНТ Б. </w:t>
      </w:r>
    </w:p>
    <w:p w:rsidR="00DA5AF7" w:rsidRPr="00DA5AF7" w:rsidRDefault="00DA5AF7" w:rsidP="00DA5AF7">
      <w:pPr>
        <w:spacing w:after="0" w:line="240" w:lineRule="auto"/>
        <w:jc w:val="center"/>
        <w:rPr>
          <w:rFonts w:ascii="Arial" w:eastAsia="Times New Roman" w:hAnsi="Arial" w:cs="Arial"/>
          <w:b/>
          <w:bCs/>
          <w:color w:val="000000"/>
          <w:lang w:val="sr-Cyrl-RS" w:eastAsia="ar-SA"/>
        </w:rPr>
      </w:pPr>
    </w:p>
    <w:p w:rsidR="00DA5AF7" w:rsidRPr="00DA5AF7" w:rsidRDefault="00DA5AF7" w:rsidP="00DA5AF7">
      <w:pPr>
        <w:spacing w:after="0" w:line="240" w:lineRule="auto"/>
        <w:jc w:val="center"/>
        <w:rPr>
          <w:rFonts w:ascii="Arial" w:eastAsia="Times New Roman" w:hAnsi="Arial" w:cs="Arial"/>
          <w:b/>
          <w:bCs/>
          <w:color w:val="000000"/>
          <w:lang w:val="sr-Cyrl-CS" w:eastAsia="ar-SA"/>
        </w:rPr>
      </w:pPr>
    </w:p>
    <w:p w:rsidR="00DA5AF7" w:rsidRPr="00DA5AF7" w:rsidRDefault="00DA5AF7" w:rsidP="00DA5AF7">
      <w:pPr>
        <w:spacing w:after="0" w:line="240" w:lineRule="auto"/>
        <w:jc w:val="center"/>
        <w:rPr>
          <w:rFonts w:ascii="Arial" w:eastAsia="Times New Roman" w:hAnsi="Arial" w:cs="Arial"/>
          <w:bCs/>
          <w:color w:val="000000"/>
          <w:lang w:val="sr-Cyrl-CS" w:eastAsia="ar-SA"/>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sr-Cyrl-R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Arial Unicode MS" w:hAnsi="Arial" w:cs="Arial"/>
          <w:b/>
          <w:color w:val="000000"/>
          <w:kern w:val="2"/>
          <w:lang w:val="en-US"/>
        </w:rPr>
      </w:pPr>
    </w:p>
    <w:p w:rsidR="00DA5AF7" w:rsidRPr="00DA5AF7" w:rsidRDefault="00DA5AF7" w:rsidP="00DA5AF7">
      <w:pPr>
        <w:spacing w:before="120"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sr-Cyrl-RS" w:eastAsia="ar-SA"/>
        </w:rPr>
      </w:pPr>
    </w:p>
    <w:p w:rsidR="00DA5AF7" w:rsidRPr="00DA5AF7" w:rsidRDefault="00DA5AF7" w:rsidP="00DA5AF7">
      <w:pPr>
        <w:spacing w:after="0" w:line="240" w:lineRule="auto"/>
        <w:jc w:val="center"/>
        <w:rPr>
          <w:rFonts w:ascii="Arial" w:eastAsia="Times New Roman" w:hAnsi="Arial" w:cs="Arial"/>
          <w:color w:val="000000"/>
          <w:lang w:val="ru-RU" w:eastAsia="ar-SA"/>
        </w:rPr>
      </w:pPr>
    </w:p>
    <w:p w:rsidR="00A97E4C" w:rsidRPr="00A97E4C" w:rsidRDefault="00A97E4C" w:rsidP="00A97E4C">
      <w:pPr>
        <w:spacing w:after="0" w:line="240" w:lineRule="auto"/>
        <w:jc w:val="center"/>
        <w:rPr>
          <w:rFonts w:ascii="Arial" w:eastAsia="Arial Unicode MS" w:hAnsi="Arial" w:cs="Arial"/>
          <w:color w:val="000000"/>
          <w:kern w:val="2"/>
          <w:lang w:val="ru-RU"/>
        </w:rPr>
      </w:pPr>
      <w:bookmarkStart w:id="6" w:name="_Toc441215598"/>
      <w:bookmarkStart w:id="7" w:name="_Toc441651537"/>
      <w:bookmarkStart w:id="8" w:name="_Toc442559874"/>
      <w:r w:rsidRPr="00A97E4C">
        <w:rPr>
          <w:rFonts w:ascii="Arial" w:eastAsia="Arial Unicode MS" w:hAnsi="Arial" w:cs="Arial"/>
          <w:color w:val="000000"/>
          <w:kern w:val="2"/>
          <w:lang w:val="ru-RU"/>
        </w:rPr>
        <w:t xml:space="preserve">(заведено у ЈП ЕПС број </w:t>
      </w:r>
      <w:r w:rsidRPr="00A97E4C">
        <w:rPr>
          <w:rFonts w:ascii="Arial" w:eastAsia="Arial Unicode MS" w:hAnsi="Arial" w:cs="Arial"/>
          <w:color w:val="000000"/>
          <w:kern w:val="2"/>
        </w:rPr>
        <w:t>105.E.03.01-356295/5-2016    од 19.10.2016..</w:t>
      </w:r>
      <w:r w:rsidRPr="00A97E4C">
        <w:rPr>
          <w:rFonts w:ascii="Arial" w:eastAsia="Arial Unicode MS" w:hAnsi="Arial" w:cs="Arial"/>
          <w:color w:val="000000"/>
          <w:kern w:val="2"/>
          <w:lang w:val="ru-RU"/>
        </w:rPr>
        <w:t xml:space="preserve"> године)</w:t>
      </w:r>
    </w:p>
    <w:p w:rsidR="00A97E4C" w:rsidRPr="00A97E4C" w:rsidRDefault="00A97E4C" w:rsidP="00A97E4C">
      <w:pPr>
        <w:spacing w:after="0" w:line="240" w:lineRule="auto"/>
        <w:jc w:val="both"/>
        <w:rPr>
          <w:rFonts w:ascii="Arial" w:eastAsia="Times New Roman" w:hAnsi="Arial" w:cs="Arial"/>
          <w:color w:val="000000"/>
          <w:lang w:val="ru-RU"/>
        </w:rPr>
      </w:pPr>
    </w:p>
    <w:p w:rsidR="00A97E4C" w:rsidRPr="00A97E4C" w:rsidRDefault="00A97E4C" w:rsidP="00A97E4C">
      <w:pPr>
        <w:spacing w:after="0" w:line="240" w:lineRule="auto"/>
        <w:jc w:val="center"/>
        <w:rPr>
          <w:rFonts w:ascii="Arial" w:eastAsia="Times New Roman" w:hAnsi="Arial" w:cs="Arial"/>
          <w:color w:val="000000"/>
          <w:lang w:val="ru-RU"/>
        </w:rPr>
      </w:pPr>
      <w:r w:rsidRPr="00A97E4C">
        <w:rPr>
          <w:rFonts w:ascii="Arial" w:eastAsia="Times New Roman" w:hAnsi="Arial" w:cs="Arial"/>
          <w:color w:val="000000"/>
          <w:lang w:val="ru-RU"/>
        </w:rPr>
        <w:t>Обреновац,</w:t>
      </w:r>
      <w:r w:rsidRPr="00A97E4C">
        <w:rPr>
          <w:rFonts w:ascii="Arial" w:eastAsia="Times New Roman" w:hAnsi="Arial" w:cs="Arial"/>
          <w:color w:val="000000"/>
          <w:lang w:val="sr-Cyrl-RS"/>
        </w:rPr>
        <w:t xml:space="preserve"> октобар</w:t>
      </w:r>
      <w:r w:rsidRPr="00A97E4C">
        <w:rPr>
          <w:rFonts w:ascii="Arial" w:eastAsia="Times New Roman" w:hAnsi="Arial" w:cs="Arial"/>
          <w:color w:val="000000"/>
        </w:rPr>
        <w:t xml:space="preserve"> </w:t>
      </w:r>
      <w:r w:rsidRPr="00A97E4C">
        <w:rPr>
          <w:rFonts w:ascii="Arial" w:eastAsia="Times New Roman" w:hAnsi="Arial" w:cs="Arial"/>
          <w:color w:val="000000"/>
          <w:lang w:val="ru-RU"/>
        </w:rPr>
        <w:t>2016. Године</w:t>
      </w:r>
    </w:p>
    <w:p w:rsidR="00A97E4C" w:rsidRPr="00A97E4C" w:rsidRDefault="00A97E4C" w:rsidP="00A97E4C">
      <w:pPr>
        <w:spacing w:after="0" w:line="240" w:lineRule="auto"/>
        <w:jc w:val="center"/>
        <w:rPr>
          <w:rFonts w:ascii="Arial" w:eastAsia="Times New Roman" w:hAnsi="Arial" w:cs="Arial"/>
          <w:color w:val="000000"/>
          <w:lang w:val="ru-RU"/>
        </w:rPr>
      </w:pPr>
    </w:p>
    <w:p w:rsidR="00A97E4C" w:rsidRPr="00A97E4C" w:rsidRDefault="00A97E4C" w:rsidP="00A97E4C">
      <w:pPr>
        <w:spacing w:after="0" w:line="240" w:lineRule="auto"/>
        <w:jc w:val="center"/>
        <w:rPr>
          <w:rFonts w:ascii="Arial" w:eastAsia="Times New Roman" w:hAnsi="Arial" w:cs="Arial"/>
          <w:color w:val="000000"/>
          <w:lang w:val="ru-RU"/>
        </w:rPr>
      </w:pPr>
    </w:p>
    <w:p w:rsidR="00A97E4C" w:rsidRPr="00A97E4C" w:rsidRDefault="00A97E4C" w:rsidP="00A97E4C">
      <w:pPr>
        <w:spacing w:after="0" w:line="240" w:lineRule="auto"/>
        <w:jc w:val="center"/>
        <w:rPr>
          <w:rFonts w:ascii="Arial" w:eastAsia="Times New Roman" w:hAnsi="Arial" w:cs="Arial"/>
          <w:bCs/>
          <w:color w:val="000000"/>
          <w:lang w:val="sr-Cyrl-RS" w:eastAsia="ar-SA"/>
        </w:rPr>
      </w:pPr>
    </w:p>
    <w:p w:rsidR="00A97E4C" w:rsidRPr="00A97E4C" w:rsidRDefault="00A97E4C" w:rsidP="00A97E4C">
      <w:pPr>
        <w:spacing w:after="0" w:line="240" w:lineRule="auto"/>
        <w:jc w:val="both"/>
        <w:rPr>
          <w:rFonts w:ascii="Arial" w:eastAsia="TimesNewRomanPSMT" w:hAnsi="Arial" w:cs="Arial"/>
          <w:color w:val="000000"/>
          <w:kern w:val="2"/>
          <w:lang w:val="ru-RU"/>
        </w:rPr>
      </w:pPr>
      <w:r w:rsidRPr="00A97E4C">
        <w:rPr>
          <w:rFonts w:ascii="Arial" w:eastAsia="TimesNewRomanPSMT" w:hAnsi="Arial" w:cs="Arial"/>
          <w:color w:val="000000"/>
          <w:kern w:val="2"/>
          <w:lang w:val="ru-RU"/>
        </w:rPr>
        <w:br w:type="page"/>
      </w:r>
      <w:r w:rsidRPr="00A97E4C">
        <w:rPr>
          <w:rFonts w:ascii="Arial" w:eastAsia="TimesNewRomanPSMT" w:hAnsi="Arial" w:cs="Arial"/>
          <w:color w:val="000000"/>
          <w:kern w:val="2"/>
          <w:lang w:val="ru-RU"/>
        </w:rPr>
        <w:lastRenderedPageBreak/>
        <w:t>На основу члана 32</w:t>
      </w:r>
      <w:r w:rsidRPr="00A97E4C">
        <w:rPr>
          <w:rFonts w:ascii="Arial" w:eastAsia="TimesNewRomanPSMT" w:hAnsi="Arial" w:cs="Arial"/>
          <w:color w:val="000000"/>
          <w:kern w:val="2"/>
          <w:lang w:val="en-US"/>
        </w:rPr>
        <w:t>.</w:t>
      </w:r>
      <w:r w:rsidRPr="00A97E4C">
        <w:rPr>
          <w:rFonts w:ascii="Arial" w:eastAsia="TimesNewRomanPSMT" w:hAnsi="Arial" w:cs="Arial"/>
          <w:color w:val="000000"/>
          <w:kern w:val="2"/>
          <w:lang w:val="ru-RU"/>
        </w:rPr>
        <w:t>, и 61. Закона о јавним набавкама („Сл. гласник РС” бр. 124/12, 14/15 и 68/15, у даљем тексту</w:t>
      </w:r>
      <w:r w:rsidRPr="00A97E4C">
        <w:rPr>
          <w:rFonts w:ascii="Arial" w:eastAsia="TimesNewRomanPSMT" w:hAnsi="Arial" w:cs="Arial"/>
          <w:color w:val="000000"/>
          <w:kern w:val="2"/>
          <w:lang w:val="en-US"/>
        </w:rPr>
        <w:t xml:space="preserve"> </w:t>
      </w:r>
      <w:r w:rsidRPr="00A97E4C">
        <w:rPr>
          <w:rFonts w:ascii="Arial" w:eastAsia="Calibri" w:hAnsi="Arial" w:cs="Arial"/>
          <w:bCs/>
          <w:color w:val="000000"/>
          <w:lang w:val="en-US"/>
        </w:rPr>
        <w:t>Закон</w:t>
      </w:r>
      <w:r w:rsidRPr="00A97E4C">
        <w:rPr>
          <w:rFonts w:ascii="Arial" w:eastAsia="TimesNewRomanPSMT" w:hAnsi="Arial" w:cs="Arial"/>
          <w:color w:val="000000"/>
          <w:kern w:val="2"/>
          <w:lang w:val="ru-RU"/>
        </w:rPr>
        <w:t>),</w:t>
      </w:r>
      <w:r w:rsidRPr="00A97E4C">
        <w:rPr>
          <w:rFonts w:ascii="Arial" w:eastAsia="TimesNewRomanPSMT" w:hAnsi="Arial" w:cs="Arial"/>
          <w:color w:val="000000"/>
          <w:kern w:val="2"/>
          <w:lang w:val="en-US"/>
        </w:rPr>
        <w:t xml:space="preserve"> </w:t>
      </w:r>
      <w:r w:rsidRPr="00A97E4C">
        <w:rPr>
          <w:rFonts w:ascii="Arial" w:eastAsia="TimesNewRomanPSMT" w:hAnsi="Arial" w:cs="Arial"/>
          <w:color w:val="000000"/>
          <w:kern w:val="2"/>
          <w:lang w:val="ru-RU"/>
        </w:rPr>
        <w:t>члана</w:t>
      </w:r>
      <w:r w:rsidRPr="00A97E4C">
        <w:rPr>
          <w:rFonts w:ascii="Arial" w:eastAsia="TimesNewRomanPSMT" w:hAnsi="Arial" w:cs="Arial"/>
          <w:color w:val="000000"/>
          <w:kern w:val="2"/>
          <w:lang w:val="en-US"/>
        </w:rPr>
        <w:t xml:space="preserve"> </w:t>
      </w:r>
      <w:r w:rsidRPr="00A97E4C">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A97E4C">
        <w:rPr>
          <w:rFonts w:ascii="Arial" w:eastAsia="TimesNewRomanPSMT" w:hAnsi="Arial" w:cs="Arial"/>
          <w:color w:val="000000"/>
          <w:kern w:val="2"/>
          <w:lang w:val="en-US"/>
        </w:rPr>
        <w:t>86/15</w:t>
      </w:r>
      <w:r w:rsidRPr="00A97E4C">
        <w:rPr>
          <w:rFonts w:ascii="Arial" w:eastAsia="TimesNewRomanPSMT" w:hAnsi="Arial" w:cs="Arial"/>
          <w:color w:val="000000"/>
          <w:kern w:val="2"/>
          <w:lang w:val="ru-RU"/>
        </w:rPr>
        <w:t xml:space="preserve">), </w:t>
      </w:r>
      <w:r w:rsidRPr="00A97E4C">
        <w:rPr>
          <w:rFonts w:ascii="Arial" w:eastAsia="Arial Unicode MS" w:hAnsi="Arial" w:cs="Arial"/>
          <w:color w:val="000000"/>
          <w:kern w:val="2"/>
          <w:lang w:val="ru-RU"/>
        </w:rPr>
        <w:t xml:space="preserve">Одлуке о покретању поступка јавне набавке број </w:t>
      </w:r>
      <w:r w:rsidRPr="00A97E4C">
        <w:rPr>
          <w:rFonts w:ascii="Arial" w:eastAsia="Arial Unicode MS" w:hAnsi="Arial" w:cs="Arial"/>
          <w:color w:val="000000"/>
          <w:kern w:val="2"/>
        </w:rPr>
        <w:t>105.E.03.01-356295/2-</w:t>
      </w:r>
      <w:r w:rsidRPr="00A97E4C">
        <w:rPr>
          <w:rFonts w:ascii="Arial" w:eastAsia="Arial Unicode MS" w:hAnsi="Arial" w:cs="Arial"/>
          <w:color w:val="000000"/>
          <w:kern w:val="2"/>
          <w:lang w:val="ru-RU"/>
        </w:rPr>
        <w:t xml:space="preserve">2016 од </w:t>
      </w:r>
      <w:r w:rsidRPr="00A97E4C">
        <w:rPr>
          <w:rFonts w:ascii="Arial" w:eastAsia="Arial Unicode MS" w:hAnsi="Arial" w:cs="Arial"/>
          <w:color w:val="000000"/>
          <w:kern w:val="2"/>
        </w:rPr>
        <w:t>19.10.</w:t>
      </w:r>
      <w:r w:rsidRPr="00A97E4C">
        <w:rPr>
          <w:rFonts w:ascii="Arial" w:eastAsia="Arial Unicode MS" w:hAnsi="Arial" w:cs="Arial"/>
          <w:color w:val="000000"/>
          <w:kern w:val="2"/>
          <w:lang w:val="ru-RU"/>
        </w:rPr>
        <w:t>2016.</w:t>
      </w:r>
      <w:proofErr w:type="gramEnd"/>
      <w:r w:rsidRPr="00A97E4C">
        <w:rPr>
          <w:rFonts w:ascii="Arial" w:eastAsia="Arial Unicode MS" w:hAnsi="Arial" w:cs="Arial"/>
          <w:color w:val="000000"/>
          <w:kern w:val="2"/>
          <w:lang w:val="ru-RU"/>
        </w:rPr>
        <w:t xml:space="preserve"> године и Решења о образовању комисије за јавну набавку број 105.E.03.01-356295/</w:t>
      </w:r>
      <w:r w:rsidRPr="00A97E4C">
        <w:rPr>
          <w:rFonts w:ascii="Arial" w:eastAsia="Arial Unicode MS" w:hAnsi="Arial" w:cs="Arial"/>
          <w:color w:val="000000"/>
          <w:kern w:val="2"/>
        </w:rPr>
        <w:t>3</w:t>
      </w:r>
      <w:r>
        <w:rPr>
          <w:rFonts w:ascii="Arial" w:eastAsia="Arial Unicode MS" w:hAnsi="Arial" w:cs="Arial"/>
          <w:color w:val="000000"/>
          <w:kern w:val="2"/>
          <w:lang w:val="ru-RU"/>
        </w:rPr>
        <w:t>-2016</w:t>
      </w:r>
      <w:r>
        <w:rPr>
          <w:rFonts w:ascii="Arial" w:eastAsia="Arial Unicode MS" w:hAnsi="Arial" w:cs="Arial"/>
          <w:color w:val="000000"/>
          <w:kern w:val="2"/>
        </w:rPr>
        <w:t>.</w:t>
      </w:r>
      <w:r w:rsidRPr="00A97E4C">
        <w:rPr>
          <w:rFonts w:ascii="Arial" w:eastAsia="Arial Unicode MS" w:hAnsi="Arial" w:cs="Arial"/>
          <w:color w:val="000000"/>
          <w:kern w:val="2"/>
          <w:lang w:val="ru-RU"/>
        </w:rPr>
        <w:t xml:space="preserve"> од 19.10.2016. године</w:t>
      </w:r>
      <w:r w:rsidRPr="00A97E4C">
        <w:rPr>
          <w:rFonts w:ascii="Arial" w:eastAsia="Arial Unicode MS" w:hAnsi="Arial" w:cs="Arial"/>
          <w:color w:val="000000"/>
          <w:kern w:val="2"/>
          <w:lang w:val="en-US"/>
        </w:rPr>
        <w:t>,</w:t>
      </w:r>
      <w:r w:rsidRPr="00A97E4C">
        <w:rPr>
          <w:rFonts w:ascii="Arial" w:eastAsia="Arial Unicode MS" w:hAnsi="Arial" w:cs="Arial"/>
          <w:color w:val="000000"/>
          <w:kern w:val="2"/>
          <w:lang w:val="ru-RU"/>
        </w:rPr>
        <w:t xml:space="preserve"> припремљена је:</w:t>
      </w:r>
    </w:p>
    <w:p w:rsidR="00A97E4C" w:rsidRPr="00A97E4C" w:rsidRDefault="00A97E4C" w:rsidP="00A97E4C">
      <w:pPr>
        <w:spacing w:after="0" w:line="240" w:lineRule="auto"/>
        <w:jc w:val="both"/>
        <w:rPr>
          <w:rFonts w:ascii="Arial" w:eastAsia="Times New Roman" w:hAnsi="Arial" w:cs="Arial"/>
          <w:b/>
          <w:color w:val="000000"/>
          <w:spacing w:val="80"/>
          <w:lang w:val="ru-RU" w:eastAsia="ar-SA"/>
        </w:rPr>
      </w:pPr>
      <w:bookmarkStart w:id="9" w:name="_GoBack"/>
      <w:bookmarkEnd w:id="9"/>
    </w:p>
    <w:p w:rsidR="00A97E4C" w:rsidRPr="00A97E4C" w:rsidRDefault="00A97E4C" w:rsidP="00A97E4C">
      <w:pPr>
        <w:spacing w:after="0" w:line="240" w:lineRule="auto"/>
        <w:jc w:val="both"/>
        <w:rPr>
          <w:rFonts w:ascii="Arial" w:eastAsia="Times New Roman" w:hAnsi="Arial" w:cs="Arial"/>
          <w:b/>
          <w:color w:val="000000"/>
          <w:spacing w:val="80"/>
          <w:lang w:val="ru-RU" w:eastAsia="ar-SA"/>
        </w:rPr>
      </w:pPr>
    </w:p>
    <w:p w:rsidR="00DA5AF7" w:rsidRPr="00DA5AF7" w:rsidRDefault="00DA5AF7" w:rsidP="00DA5AF7">
      <w:pPr>
        <w:spacing w:before="120" w:after="0" w:line="240" w:lineRule="auto"/>
        <w:jc w:val="center"/>
        <w:rPr>
          <w:rFonts w:ascii="Arial" w:eastAsia="Times New Roman" w:hAnsi="Arial" w:cs="Times New Roman"/>
          <w:b/>
          <w:color w:val="000000"/>
          <w:lang w:val="en-US"/>
        </w:rPr>
      </w:pPr>
      <w:r w:rsidRPr="00DA5AF7">
        <w:rPr>
          <w:rFonts w:ascii="Arial" w:eastAsia="Times New Roman" w:hAnsi="Arial" w:cs="Times New Roman"/>
          <w:b/>
          <w:color w:val="000000"/>
          <w:lang w:val="en-US"/>
        </w:rPr>
        <w:t>КОНКУРСНА ДОКУМЕНТАЦИЈА</w:t>
      </w:r>
      <w:bookmarkEnd w:id="6"/>
      <w:bookmarkEnd w:id="7"/>
      <w:bookmarkEnd w:id="8"/>
    </w:p>
    <w:p w:rsidR="00DA5AF7" w:rsidRPr="00DA5AF7" w:rsidRDefault="00DA5AF7" w:rsidP="00DA5AF7">
      <w:pPr>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sr-Cyrl-CS"/>
        </w:rPr>
        <w:t xml:space="preserve">за подношење понуда </w:t>
      </w:r>
      <w:r w:rsidRPr="00DA5AF7">
        <w:rPr>
          <w:rFonts w:ascii="Arial" w:eastAsia="Times New Roman" w:hAnsi="Arial" w:cs="Arial"/>
          <w:color w:val="000000"/>
          <w:lang w:val="en-US"/>
        </w:rPr>
        <w:t xml:space="preserve">у отвореном поступку </w:t>
      </w:r>
    </w:p>
    <w:p w:rsidR="00DA5AF7" w:rsidRPr="00DA5AF7" w:rsidRDefault="00DA5AF7" w:rsidP="00DA5AF7">
      <w:pPr>
        <w:tabs>
          <w:tab w:val="center" w:pos="4320"/>
          <w:tab w:val="right" w:pos="8640"/>
        </w:tabs>
        <w:spacing w:before="120" w:after="0" w:line="240" w:lineRule="auto"/>
        <w:jc w:val="center"/>
        <w:rPr>
          <w:rFonts w:ascii="Arial" w:eastAsia="Times New Roman" w:hAnsi="Arial" w:cs="Times New Roman"/>
          <w:color w:val="000000"/>
          <w:sz w:val="24"/>
          <w:szCs w:val="24"/>
          <w:lang w:val="en-US" w:eastAsia="ar-SA"/>
        </w:rPr>
      </w:pPr>
      <w:bookmarkStart w:id="10" w:name="_Toc441215599"/>
      <w:bookmarkStart w:id="11" w:name="_Toc441651538"/>
      <w:bookmarkStart w:id="12" w:name="_Toc442559875"/>
      <w:proofErr w:type="gramStart"/>
      <w:r w:rsidRPr="00DA5AF7">
        <w:rPr>
          <w:rFonts w:ascii="Arial" w:eastAsia="Times New Roman" w:hAnsi="Arial" w:cs="Times New Roman"/>
          <w:b/>
          <w:color w:val="000000"/>
          <w:sz w:val="24"/>
          <w:szCs w:val="20"/>
          <w:lang w:val="en-US" w:eastAsia="ar-SA"/>
        </w:rPr>
        <w:t>за</w:t>
      </w:r>
      <w:proofErr w:type="gramEnd"/>
      <w:r w:rsidRPr="00DA5AF7">
        <w:rPr>
          <w:rFonts w:ascii="Arial" w:eastAsia="Times New Roman" w:hAnsi="Arial" w:cs="Times New Roman"/>
          <w:b/>
          <w:color w:val="000000"/>
          <w:sz w:val="24"/>
          <w:szCs w:val="20"/>
          <w:lang w:val="en-US" w:eastAsia="ar-SA"/>
        </w:rPr>
        <w:t xml:space="preserve"> јавну набавку добара бр.</w:t>
      </w:r>
      <w:bookmarkEnd w:id="10"/>
      <w:bookmarkEnd w:id="11"/>
      <w:bookmarkEnd w:id="12"/>
      <w:r w:rsidRPr="00DA5AF7">
        <w:rPr>
          <w:rFonts w:ascii="Arial" w:eastAsia="Times New Roman" w:hAnsi="Arial" w:cs="Times New Roman"/>
          <w:b/>
          <w:color w:val="000000"/>
          <w:sz w:val="20"/>
          <w:szCs w:val="20"/>
          <w:lang w:val="en-US" w:eastAsia="ar-SA"/>
        </w:rPr>
        <w:t xml:space="preserve"> 3000/1313/2016 (1479/2016)</w:t>
      </w:r>
    </w:p>
    <w:p w:rsidR="00DA5AF7" w:rsidRPr="00DA5AF7" w:rsidRDefault="00DA5AF7" w:rsidP="00DA5AF7">
      <w:pPr>
        <w:spacing w:before="120" w:after="0" w:line="240" w:lineRule="auto"/>
        <w:jc w:val="center"/>
        <w:rPr>
          <w:rFonts w:ascii="Arial" w:eastAsia="Times New Roman" w:hAnsi="Arial" w:cs="Times New Roman"/>
          <w:b/>
          <w:color w:val="000000"/>
          <w:lang w:val="en-US"/>
        </w:rPr>
      </w:pPr>
    </w:p>
    <w:p w:rsidR="00DA5AF7" w:rsidRPr="00DA5AF7" w:rsidRDefault="00DA5AF7" w:rsidP="00DA5AF7">
      <w:pPr>
        <w:spacing w:after="0" w:line="240" w:lineRule="auto"/>
        <w:jc w:val="both"/>
        <w:rPr>
          <w:rFonts w:ascii="Arial" w:eastAsia="Times New Roman" w:hAnsi="Arial" w:cs="Arial"/>
          <w:color w:val="000000"/>
          <w:lang w:val="sr-Latn-CS" w:eastAsia="ar-SA"/>
        </w:rPr>
      </w:pPr>
    </w:p>
    <w:p w:rsidR="00DA5AF7" w:rsidRPr="00DA5AF7" w:rsidRDefault="00DA5AF7" w:rsidP="00DA5AF7">
      <w:pPr>
        <w:spacing w:after="0" w:line="240" w:lineRule="auto"/>
        <w:jc w:val="both"/>
        <w:rPr>
          <w:rFonts w:ascii="Arial" w:eastAsia="Times New Roman" w:hAnsi="Arial" w:cs="Arial"/>
          <w:color w:val="000000"/>
          <w:lang w:val="sr-Latn-CS" w:eastAsia="ar-SA"/>
        </w:rPr>
      </w:pPr>
    </w:p>
    <w:p w:rsidR="00DA5AF7" w:rsidRPr="00DA5AF7" w:rsidRDefault="00DA5AF7" w:rsidP="00DA5AF7">
      <w:pPr>
        <w:spacing w:after="0" w:line="240" w:lineRule="auto"/>
        <w:jc w:val="both"/>
        <w:rPr>
          <w:rFonts w:ascii="Arial" w:eastAsia="Times New Roman" w:hAnsi="Arial" w:cs="Arial"/>
          <w:color w:val="000000"/>
          <w:lang w:val="sr-Latn-CS" w:eastAsia="ar-SA"/>
        </w:rPr>
      </w:pPr>
    </w:p>
    <w:p w:rsidR="00DA5AF7" w:rsidRPr="00DA5AF7" w:rsidRDefault="00DA5AF7" w:rsidP="00DA5AF7">
      <w:pPr>
        <w:spacing w:before="120" w:after="0" w:line="240" w:lineRule="auto"/>
        <w:jc w:val="center"/>
        <w:rPr>
          <w:rFonts w:ascii="Arial" w:eastAsia="Times New Roman" w:hAnsi="Arial" w:cs="Times New Roman"/>
          <w:b/>
          <w:bCs/>
          <w:color w:val="000000"/>
          <w:lang w:val="de-DE" w:eastAsia="ar-SA"/>
        </w:rPr>
      </w:pPr>
      <w:r w:rsidRPr="00DA5AF7">
        <w:rPr>
          <w:rFonts w:ascii="Arial" w:eastAsia="Times New Roman" w:hAnsi="Arial" w:cs="Times New Roman"/>
          <w:b/>
          <w:bCs/>
          <w:color w:val="000000"/>
          <w:lang w:val="de-DE" w:eastAsia="ar-SA"/>
        </w:rPr>
        <w:t>Садр</w:t>
      </w:r>
      <w:r w:rsidRPr="00DA5AF7">
        <w:rPr>
          <w:rFonts w:ascii="Arial" w:eastAsia="Times New Roman" w:hAnsi="Arial" w:cs="Times New Roman"/>
          <w:b/>
          <w:bCs/>
          <w:color w:val="000000"/>
          <w:lang w:val="ru-RU" w:eastAsia="ar-SA"/>
        </w:rPr>
        <w:t>ж</w:t>
      </w:r>
      <w:r w:rsidRPr="00DA5AF7">
        <w:rPr>
          <w:rFonts w:ascii="Arial" w:eastAsia="Times New Roman" w:hAnsi="Arial" w:cs="Times New Roman"/>
          <w:b/>
          <w:bCs/>
          <w:color w:val="000000"/>
          <w:lang w:val="de-DE" w:eastAsia="ar-SA"/>
        </w:rPr>
        <w:t>ај</w:t>
      </w:r>
      <w:r w:rsidRPr="00DA5AF7">
        <w:rPr>
          <w:rFonts w:ascii="Arial" w:eastAsia="Times New Roman" w:hAnsi="Arial" w:cs="Times New Roman"/>
          <w:b/>
          <w:bCs/>
          <w:color w:val="000000"/>
          <w:lang w:val="ru-RU" w:eastAsia="ar-SA"/>
        </w:rPr>
        <w:t xml:space="preserve"> к</w:t>
      </w:r>
      <w:r w:rsidRPr="00DA5AF7">
        <w:rPr>
          <w:rFonts w:ascii="Arial" w:eastAsia="Times New Roman" w:hAnsi="Arial" w:cs="Times New Roman"/>
          <w:b/>
          <w:bCs/>
          <w:color w:val="000000"/>
          <w:lang w:val="de-DE" w:eastAsia="ar-SA"/>
        </w:rPr>
        <w:t>онкурсне документације:</w:t>
      </w:r>
    </w:p>
    <w:p w:rsidR="00DA5AF7" w:rsidRPr="00DA5AF7" w:rsidRDefault="00DA5AF7" w:rsidP="00DA5AF7">
      <w:pPr>
        <w:spacing w:before="120" w:after="0" w:line="240" w:lineRule="auto"/>
        <w:jc w:val="center"/>
        <w:rPr>
          <w:rFonts w:ascii="Arial" w:eastAsia="Times New Roman" w:hAnsi="Arial" w:cs="Times New Roman"/>
          <w:bCs/>
          <w:color w:val="000000"/>
          <w:lang w:val="ru-RU" w:eastAsia="ar-SA"/>
        </w:rPr>
      </w:pP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
          <w:bCs/>
          <w:color w:val="000000"/>
          <w:lang w:val="ru-RU" w:eastAsia="ar-SA"/>
        </w:rPr>
        <w:tab/>
      </w:r>
      <w:r w:rsidRPr="00DA5AF7">
        <w:rPr>
          <w:rFonts w:ascii="Arial" w:eastAsia="Times New Roman" w:hAnsi="Arial" w:cs="Times New Roman"/>
          <w:bCs/>
          <w:color w:val="000000"/>
          <w:lang w:val="ru-RU" w:eastAsia="ar-SA"/>
        </w:rPr>
        <w:t>страна</w:t>
      </w:r>
      <w:r w:rsidRPr="00DA5AF7">
        <w:rPr>
          <w:rFonts w:ascii="Arial" w:eastAsia="Times New Roman" w:hAnsi="Arial" w:cs="Times New Roman"/>
          <w:bCs/>
          <w:color w:val="000000"/>
          <w:lang w:val="ru-RU" w:eastAsia="ar-SA"/>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658"/>
        <w:gridCol w:w="726"/>
      </w:tblGrid>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1.</w:t>
            </w:r>
          </w:p>
        </w:tc>
        <w:tc>
          <w:tcPr>
            <w:tcW w:w="7658" w:type="dxa"/>
          </w:tcPr>
          <w:p w:rsidR="00DA5AF7" w:rsidRPr="00DA5AF7" w:rsidRDefault="00DA5AF7" w:rsidP="00DA5AF7">
            <w:pPr>
              <w:tabs>
                <w:tab w:val="left" w:pos="360"/>
                <w:tab w:val="left" w:pos="567"/>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Општи подаци о јавној набавци</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sidRPr="00DA5AF7">
              <w:rPr>
                <w:rFonts w:ascii="Arial" w:eastAsia="Times New Roman" w:hAnsi="Arial" w:cs="Times New Roman"/>
                <w:color w:val="000000"/>
                <w:lang w:val="sr-Cyrl-RS"/>
              </w:rPr>
              <w:t>3</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2.</w:t>
            </w:r>
          </w:p>
        </w:tc>
        <w:tc>
          <w:tcPr>
            <w:tcW w:w="7658" w:type="dxa"/>
          </w:tcPr>
          <w:p w:rsidR="00DA5AF7" w:rsidRPr="00DA5AF7" w:rsidRDefault="00DA5AF7" w:rsidP="00DA5AF7">
            <w:pPr>
              <w:tabs>
                <w:tab w:val="left" w:pos="317"/>
                <w:tab w:val="left" w:pos="360"/>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Подаци о предмету набавке</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sidRPr="00DA5AF7">
              <w:rPr>
                <w:rFonts w:ascii="Arial" w:eastAsia="Times New Roman" w:hAnsi="Arial" w:cs="Times New Roman"/>
                <w:color w:val="000000"/>
                <w:lang w:val="sr-Cyrl-RS"/>
              </w:rPr>
              <w:t>4</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3.</w:t>
            </w:r>
          </w:p>
        </w:tc>
        <w:tc>
          <w:tcPr>
            <w:tcW w:w="7658" w:type="dxa"/>
          </w:tcPr>
          <w:p w:rsidR="00DA5AF7" w:rsidRPr="00DA5AF7" w:rsidRDefault="00DA5AF7" w:rsidP="00DA5AF7">
            <w:pPr>
              <w:tabs>
                <w:tab w:val="left" w:pos="317"/>
                <w:tab w:val="left" w:pos="360"/>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Техничка спецификација (врста, техничке карактеристике, квалитет, количина и опис добара...)</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sidRPr="00DA5AF7">
              <w:rPr>
                <w:rFonts w:ascii="Arial" w:eastAsia="Times New Roman" w:hAnsi="Arial" w:cs="Times New Roman"/>
                <w:color w:val="000000"/>
                <w:lang w:val="sr-Cyrl-RS"/>
              </w:rPr>
              <w:t>4</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4.</w:t>
            </w:r>
          </w:p>
        </w:tc>
        <w:tc>
          <w:tcPr>
            <w:tcW w:w="7658" w:type="dxa"/>
          </w:tcPr>
          <w:p w:rsidR="00DA5AF7" w:rsidRPr="00DA5AF7" w:rsidRDefault="00DA5AF7" w:rsidP="00DA5AF7">
            <w:pPr>
              <w:tabs>
                <w:tab w:val="left" w:pos="317"/>
                <w:tab w:val="left" w:pos="360"/>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Услови за учешће у поступку ЈН и упутство како се доказује испуњеност услова</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sidRPr="00DA5AF7">
              <w:rPr>
                <w:rFonts w:ascii="Arial" w:eastAsia="Times New Roman" w:hAnsi="Arial" w:cs="Times New Roman"/>
                <w:color w:val="000000"/>
                <w:lang w:val="sr-Cyrl-RS"/>
              </w:rPr>
              <w:t>9</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5.</w:t>
            </w:r>
          </w:p>
        </w:tc>
        <w:tc>
          <w:tcPr>
            <w:tcW w:w="7658" w:type="dxa"/>
          </w:tcPr>
          <w:p w:rsidR="00DA5AF7" w:rsidRPr="00DA5AF7" w:rsidRDefault="00DA5AF7" w:rsidP="00DA5AF7">
            <w:pPr>
              <w:tabs>
                <w:tab w:val="left" w:pos="317"/>
                <w:tab w:val="left" w:pos="360"/>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Критеријум за доделу уговора</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Pr>
                <w:rFonts w:ascii="Arial" w:eastAsia="Times New Roman" w:hAnsi="Arial" w:cs="Times New Roman"/>
                <w:color w:val="000000"/>
                <w:lang w:val="sr-Cyrl-RS"/>
              </w:rPr>
              <w:t>13</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6.</w:t>
            </w:r>
          </w:p>
        </w:tc>
        <w:tc>
          <w:tcPr>
            <w:tcW w:w="7658" w:type="dxa"/>
          </w:tcPr>
          <w:p w:rsidR="00DA5AF7" w:rsidRPr="00DA5AF7" w:rsidRDefault="00DA5AF7" w:rsidP="00DA5AF7">
            <w:pPr>
              <w:tabs>
                <w:tab w:val="left" w:pos="360"/>
                <w:tab w:val="left" w:pos="567"/>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Упутство понуђачима како да сачине понуду</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Pr>
                <w:rFonts w:ascii="Arial" w:eastAsia="Times New Roman" w:hAnsi="Arial" w:cs="Times New Roman"/>
                <w:color w:val="000000"/>
                <w:lang w:val="sr-Cyrl-RS"/>
              </w:rPr>
              <w:t>15</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7.</w:t>
            </w:r>
          </w:p>
        </w:tc>
        <w:tc>
          <w:tcPr>
            <w:tcW w:w="7658" w:type="dxa"/>
          </w:tcPr>
          <w:p w:rsidR="00DA5AF7" w:rsidRPr="00DA5AF7" w:rsidRDefault="00DA5AF7" w:rsidP="00DA5AF7">
            <w:pPr>
              <w:tabs>
                <w:tab w:val="left" w:pos="360"/>
                <w:tab w:val="left" w:pos="567"/>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Обрасци </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Pr>
                <w:rFonts w:ascii="Arial" w:eastAsia="Times New Roman" w:hAnsi="Arial" w:cs="Times New Roman"/>
                <w:color w:val="000000"/>
                <w:lang w:val="sr-Cyrl-RS"/>
              </w:rPr>
              <w:t>35</w:t>
            </w:r>
          </w:p>
        </w:tc>
      </w:tr>
      <w:tr w:rsidR="00DA5AF7" w:rsidRPr="00DA5AF7" w:rsidTr="00DA5AF7">
        <w:tc>
          <w:tcPr>
            <w:tcW w:w="564" w:type="dxa"/>
          </w:tcPr>
          <w:p w:rsidR="00DA5AF7" w:rsidRPr="00DA5AF7" w:rsidRDefault="00DA5AF7" w:rsidP="00DA5AF7">
            <w:pPr>
              <w:tabs>
                <w:tab w:val="left" w:pos="360"/>
                <w:tab w:val="left" w:pos="567"/>
                <w:tab w:val="right" w:leader="dot" w:pos="9639"/>
              </w:tabs>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8.</w:t>
            </w:r>
          </w:p>
        </w:tc>
        <w:tc>
          <w:tcPr>
            <w:tcW w:w="7658" w:type="dxa"/>
          </w:tcPr>
          <w:p w:rsidR="00DA5AF7" w:rsidRPr="00DA5AF7" w:rsidRDefault="00DA5AF7" w:rsidP="00DA5AF7">
            <w:pPr>
              <w:tabs>
                <w:tab w:val="left" w:pos="360"/>
                <w:tab w:val="left" w:pos="567"/>
                <w:tab w:val="right" w:leader="dot" w:pos="9639"/>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Модел уговора</w:t>
            </w:r>
          </w:p>
        </w:tc>
        <w:tc>
          <w:tcPr>
            <w:tcW w:w="726"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r>
              <w:rPr>
                <w:rFonts w:ascii="Arial" w:eastAsia="Times New Roman" w:hAnsi="Arial" w:cs="Times New Roman"/>
                <w:color w:val="000000"/>
                <w:lang w:val="sr-Cyrl-RS"/>
              </w:rPr>
              <w:t>58</w:t>
            </w:r>
          </w:p>
        </w:tc>
      </w:tr>
    </w:tbl>
    <w:p w:rsidR="00DA5AF7" w:rsidRPr="00DA5AF7" w:rsidRDefault="00DA5AF7" w:rsidP="00DA5AF7">
      <w:pPr>
        <w:spacing w:after="0" w:line="240" w:lineRule="auto"/>
        <w:jc w:val="both"/>
        <w:rPr>
          <w:rFonts w:ascii="Arial" w:eastAsia="Times New Roman" w:hAnsi="Arial" w:cs="Arial"/>
          <w:b/>
          <w:color w:val="000000"/>
          <w:spacing w:val="80"/>
          <w:lang w:val="sr-Cyrl-CS" w:eastAsia="ar-SA"/>
        </w:rPr>
      </w:pPr>
    </w:p>
    <w:p w:rsidR="00DA5AF7" w:rsidRPr="00DA5AF7" w:rsidRDefault="00DA5AF7" w:rsidP="00DA5AF7">
      <w:pPr>
        <w:spacing w:before="120" w:after="0" w:line="240" w:lineRule="auto"/>
        <w:jc w:val="right"/>
        <w:rPr>
          <w:rFonts w:ascii="Arial" w:eastAsia="Times New Roman" w:hAnsi="Arial" w:cs="Arial"/>
          <w:color w:val="000000"/>
          <w:lang w:val="sr-Cyrl-RS"/>
        </w:rPr>
      </w:pPr>
      <w:r w:rsidRPr="00DA5AF7">
        <w:rPr>
          <w:rFonts w:ascii="Arial" w:eastAsia="Times New Roman" w:hAnsi="Arial" w:cs="Arial"/>
          <w:bCs/>
          <w:noProof/>
          <w:color w:val="000000"/>
          <w:lang w:val="sr-Cyrl-CS"/>
        </w:rPr>
        <w:t xml:space="preserve">Укупан број страна документације: </w:t>
      </w:r>
      <w:r>
        <w:rPr>
          <w:rFonts w:ascii="Arial" w:eastAsia="Times New Roman" w:hAnsi="Arial" w:cs="Arial"/>
          <w:bCs/>
          <w:noProof/>
          <w:color w:val="000000"/>
          <w:lang w:val="sr-Cyrl-RS"/>
        </w:rPr>
        <w:t>78</w:t>
      </w:r>
    </w:p>
    <w:p w:rsidR="00DA5AF7" w:rsidRPr="00DA5AF7" w:rsidRDefault="00DA5AF7" w:rsidP="00DA5AF7">
      <w:pPr>
        <w:spacing w:after="0" w:line="240" w:lineRule="auto"/>
        <w:jc w:val="both"/>
        <w:rPr>
          <w:rFonts w:ascii="Arial" w:eastAsia="Times New Roman" w:hAnsi="Arial" w:cs="Arial"/>
          <w:color w:val="000000"/>
          <w:lang w:val="sr-Cyrl-CS" w:eastAsia="ar-SA"/>
        </w:rPr>
      </w:pPr>
    </w:p>
    <w:p w:rsidR="00DA5AF7" w:rsidRPr="00DA5AF7" w:rsidRDefault="00DA5AF7" w:rsidP="00DA5AF7">
      <w:pPr>
        <w:numPr>
          <w:ilvl w:val="0"/>
          <w:numId w:val="14"/>
        </w:numPr>
        <w:spacing w:before="120" w:after="0" w:line="240" w:lineRule="auto"/>
        <w:jc w:val="both"/>
        <w:outlineLvl w:val="0"/>
        <w:rPr>
          <w:rFonts w:ascii="Arial" w:eastAsia="Times New Roman" w:hAnsi="Arial" w:cs="Arial"/>
          <w:b/>
          <w:color w:val="000000"/>
          <w:lang w:val="en-US" w:eastAsia="ar-SA"/>
        </w:rPr>
      </w:pPr>
      <w:r w:rsidRPr="00DA5AF7">
        <w:rPr>
          <w:rFonts w:ascii="Arial" w:eastAsia="Times New Roman" w:hAnsi="Arial" w:cs="Arial"/>
          <w:b/>
          <w:color w:val="000000"/>
          <w:lang w:val="ru-RU" w:eastAsia="ar-SA"/>
        </w:rPr>
        <w:br w:type="page"/>
      </w:r>
      <w:bookmarkStart w:id="13" w:name="_Toc430335136"/>
      <w:bookmarkStart w:id="14" w:name="_Toc442559876"/>
      <w:bookmarkStart w:id="15" w:name="_Toc427817447"/>
      <w:r w:rsidRPr="00DA5AF7">
        <w:rPr>
          <w:rFonts w:ascii="Arial" w:eastAsia="Times New Roman" w:hAnsi="Arial" w:cs="Arial"/>
          <w:b/>
          <w:color w:val="000000"/>
          <w:lang w:val="sr-Cyrl-CS" w:eastAsia="ar-SA"/>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DA5AF7" w:rsidRPr="00DA5AF7" w:rsidTr="00DA5AF7">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p>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p>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Назив и адреса Наручиоца</w:t>
            </w:r>
          </w:p>
        </w:tc>
        <w:tc>
          <w:tcPr>
            <w:tcW w:w="6213" w:type="dxa"/>
            <w:shd w:val="clear" w:color="auto" w:fill="auto"/>
          </w:tcPr>
          <w:p w:rsidR="00DA5AF7" w:rsidRPr="00DA5AF7" w:rsidRDefault="00DA5AF7" w:rsidP="00DA5AF7">
            <w:pPr>
              <w:suppressAutoHyphens/>
              <w:spacing w:before="120" w:after="0" w:line="100" w:lineRule="atLeast"/>
              <w:jc w:val="center"/>
              <w:rPr>
                <w:rFonts w:ascii="Arial" w:eastAsia="Times New Roman" w:hAnsi="Arial" w:cs="Arial"/>
                <w:color w:val="000000"/>
                <w:lang w:val="en-US"/>
              </w:rPr>
            </w:pPr>
            <w:r w:rsidRPr="00DA5AF7">
              <w:rPr>
                <w:rFonts w:ascii="Arial" w:eastAsia="Times New Roman" w:hAnsi="Arial" w:cs="Arial"/>
                <w:color w:val="000000"/>
                <w:lang w:val="en-US"/>
              </w:rPr>
              <w:t>Јавно предузеће „Електропривреда Србије“ Београд,</w:t>
            </w:r>
          </w:p>
          <w:p w:rsidR="00DA5AF7" w:rsidRPr="00DA5AF7" w:rsidRDefault="00DA5AF7" w:rsidP="00DA5AF7">
            <w:pPr>
              <w:suppressAutoHyphens/>
              <w:spacing w:before="120" w:after="0" w:line="100" w:lineRule="atLeast"/>
              <w:jc w:val="center"/>
              <w:rPr>
                <w:rFonts w:ascii="Arial" w:eastAsia="Times New Roman" w:hAnsi="Arial" w:cs="Arial"/>
                <w:color w:val="000000"/>
                <w:lang w:val="en-US"/>
              </w:rPr>
            </w:pPr>
            <w:r w:rsidRPr="00DA5AF7">
              <w:rPr>
                <w:rFonts w:ascii="Arial" w:eastAsia="Times New Roman" w:hAnsi="Arial" w:cs="Arial"/>
                <w:color w:val="000000"/>
                <w:lang w:val="en-US"/>
              </w:rPr>
              <w:t>Улица царице Милице бр.2, 11000 Београд</w:t>
            </w:r>
          </w:p>
          <w:p w:rsidR="00DA5AF7" w:rsidRPr="00DA5AF7" w:rsidRDefault="00DA5AF7" w:rsidP="00DA5AF7">
            <w:pPr>
              <w:suppressAutoHyphens/>
              <w:spacing w:before="120" w:after="0" w:line="100" w:lineRule="atLeast"/>
              <w:jc w:val="center"/>
              <w:rPr>
                <w:rFonts w:ascii="Arial" w:eastAsia="Times New Roman" w:hAnsi="Arial" w:cs="Arial"/>
                <w:color w:val="000000"/>
                <w:lang w:val="en-US"/>
              </w:rPr>
            </w:pPr>
            <w:r w:rsidRPr="00DA5AF7">
              <w:rPr>
                <w:rFonts w:ascii="Arial" w:eastAsia="Times New Roman" w:hAnsi="Arial" w:cs="Arial"/>
                <w:color w:val="000000"/>
                <w:lang w:val="en-US"/>
              </w:rPr>
              <w:t>Огранак ТЕ</w:t>
            </w:r>
            <w:r w:rsidRPr="00DA5AF7">
              <w:rPr>
                <w:rFonts w:ascii="Arial" w:eastAsia="Times New Roman" w:hAnsi="Arial" w:cs="Arial"/>
                <w:color w:val="000000"/>
                <w:lang w:val="sr-Cyrl-RS"/>
              </w:rPr>
              <w:t>НТ Б Ушће</w:t>
            </w:r>
            <w:r w:rsidRPr="00DA5AF7">
              <w:rPr>
                <w:rFonts w:ascii="Arial" w:eastAsia="Times New Roman" w:hAnsi="Arial" w:cs="Arial"/>
                <w:color w:val="000000"/>
                <w:lang w:val="en-US"/>
              </w:rPr>
              <w:t>, Богољуба Урошевића Црног бр.44</w:t>
            </w:r>
            <w:proofErr w:type="gramStart"/>
            <w:r w:rsidRPr="00DA5AF7">
              <w:rPr>
                <w:rFonts w:ascii="Arial" w:eastAsia="Times New Roman" w:hAnsi="Arial" w:cs="Arial"/>
                <w:color w:val="000000"/>
                <w:lang w:val="en-US"/>
              </w:rPr>
              <w:t>.,</w:t>
            </w:r>
            <w:proofErr w:type="gramEnd"/>
          </w:p>
          <w:p w:rsidR="00DA5AF7" w:rsidRPr="00DA5AF7" w:rsidRDefault="00DA5AF7" w:rsidP="00DA5AF7">
            <w:pPr>
              <w:suppressAutoHyphens/>
              <w:spacing w:before="120" w:after="0" w:line="100" w:lineRule="atLeast"/>
              <w:jc w:val="center"/>
              <w:rPr>
                <w:rFonts w:ascii="Arial" w:eastAsia="Times New Roman" w:hAnsi="Arial" w:cs="Arial"/>
                <w:color w:val="000000"/>
                <w:lang w:val="en-US"/>
              </w:rPr>
            </w:pPr>
            <w:r w:rsidRPr="00DA5AF7">
              <w:rPr>
                <w:rFonts w:ascii="Arial" w:eastAsia="Times New Roman" w:hAnsi="Arial" w:cs="Arial"/>
                <w:color w:val="000000"/>
                <w:lang w:val="en-US"/>
              </w:rPr>
              <w:t>11500 Обреновац</w:t>
            </w:r>
          </w:p>
        </w:tc>
      </w:tr>
      <w:tr w:rsidR="00DA5AF7" w:rsidRPr="00DA5AF7" w:rsidTr="00DA5AF7">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Интернет страница Наручиоца</w:t>
            </w:r>
          </w:p>
        </w:tc>
        <w:tc>
          <w:tcPr>
            <w:tcW w:w="6213" w:type="dxa"/>
            <w:shd w:val="clear" w:color="auto" w:fill="auto"/>
          </w:tcPr>
          <w:p w:rsidR="00DA5AF7" w:rsidRPr="00DA5AF7" w:rsidRDefault="00FA0D68" w:rsidP="00DA5AF7">
            <w:pPr>
              <w:autoSpaceDE w:val="0"/>
              <w:autoSpaceDN w:val="0"/>
              <w:adjustRightInd w:val="0"/>
              <w:spacing w:before="120" w:after="0" w:line="240" w:lineRule="auto"/>
              <w:jc w:val="center"/>
              <w:rPr>
                <w:rFonts w:ascii="Arial" w:eastAsia="Arial Unicode MS" w:hAnsi="Arial" w:cs="Arial"/>
                <w:color w:val="000000"/>
                <w:kern w:val="1"/>
                <w:u w:val="single"/>
                <w:lang w:val="en-US" w:eastAsia="ar-SA"/>
              </w:rPr>
            </w:pPr>
            <w:hyperlink r:id="rId9" w:history="1">
              <w:r w:rsidR="00DA5AF7" w:rsidRPr="00DA5AF7">
                <w:rPr>
                  <w:rFonts w:ascii="Arial" w:eastAsia="Arial Unicode MS" w:hAnsi="Arial" w:cs="Arial"/>
                  <w:color w:val="000000"/>
                  <w:kern w:val="1"/>
                  <w:u w:val="single"/>
                  <w:lang w:val="en-US" w:eastAsia="ar-SA"/>
                </w:rPr>
                <w:t>www.eps.rs</w:t>
              </w:r>
            </w:hyperlink>
          </w:p>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p>
        </w:tc>
      </w:tr>
      <w:tr w:rsidR="00DA5AF7" w:rsidRPr="00DA5AF7" w:rsidTr="00DA5AF7">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Врста поступка</w:t>
            </w:r>
          </w:p>
        </w:tc>
        <w:tc>
          <w:tcPr>
            <w:tcW w:w="6213" w:type="dxa"/>
            <w:shd w:val="clear" w:color="auto" w:fill="auto"/>
            <w:vAlign w:val="center"/>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Отворени поступак</w:t>
            </w:r>
          </w:p>
        </w:tc>
      </w:tr>
      <w:tr w:rsidR="00DA5AF7" w:rsidRPr="00DA5AF7" w:rsidTr="00DA5AF7">
        <w:trPr>
          <w:trHeight w:val="575"/>
        </w:trPr>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Предмет јавне набавке</w:t>
            </w:r>
          </w:p>
        </w:tc>
        <w:tc>
          <w:tcPr>
            <w:tcW w:w="6213" w:type="dxa"/>
            <w:shd w:val="clear" w:color="auto" w:fill="auto"/>
          </w:tcPr>
          <w:p w:rsidR="00DA5AF7" w:rsidRPr="00DA5AF7" w:rsidRDefault="00DA5AF7" w:rsidP="00DA5AF7">
            <w:pPr>
              <w:spacing w:after="0" w:line="240" w:lineRule="auto"/>
              <w:jc w:val="center"/>
              <w:rPr>
                <w:rFonts w:ascii="Arial" w:eastAsia="Times New Roman" w:hAnsi="Arial" w:cs="Arial"/>
                <w:bCs/>
                <w:color w:val="000000"/>
                <w:lang w:val="sr-Cyrl-RS" w:eastAsia="ar-SA"/>
              </w:rPr>
            </w:pPr>
            <w:r w:rsidRPr="00DA5AF7">
              <w:rPr>
                <w:rFonts w:ascii="Arial" w:eastAsia="Times New Roman" w:hAnsi="Arial" w:cs="Arial"/>
                <w:bCs/>
                <w:color w:val="000000"/>
                <w:sz w:val="24"/>
                <w:szCs w:val="20"/>
                <w:lang w:val="sr-Cyrl-CS" w:eastAsia="ar-SA"/>
              </w:rPr>
              <w:t xml:space="preserve">Набавка добара:Набавка и реконструкција изводног  прекидача за радничко насеље- Реконструкција 6,6 kV постројења ОБЕ ТЕНТ Б. </w:t>
            </w:r>
          </w:p>
          <w:p w:rsidR="00DA5AF7" w:rsidRPr="00DA5AF7" w:rsidRDefault="00DA5AF7" w:rsidP="00DA5AF7">
            <w:pPr>
              <w:spacing w:after="0" w:line="240" w:lineRule="auto"/>
              <w:jc w:val="center"/>
              <w:rPr>
                <w:rFonts w:ascii="Arial" w:eastAsia="Times New Roman" w:hAnsi="Arial" w:cs="Arial"/>
                <w:b/>
                <w:bCs/>
                <w:color w:val="000000"/>
                <w:lang w:val="sr-Cyrl-RS" w:eastAsia="ar-SA"/>
              </w:rPr>
            </w:pPr>
          </w:p>
          <w:p w:rsidR="00DA5AF7" w:rsidRPr="00DA5AF7" w:rsidRDefault="00DA5AF7" w:rsidP="00DA5AF7">
            <w:pPr>
              <w:spacing w:before="120" w:after="0" w:line="240" w:lineRule="auto"/>
              <w:jc w:val="both"/>
              <w:rPr>
                <w:rFonts w:ascii="Arial" w:eastAsia="Times New Roman" w:hAnsi="Arial" w:cs="Arial"/>
                <w:color w:val="000000"/>
                <w:lang w:val="en-US"/>
              </w:rPr>
            </w:pPr>
          </w:p>
        </w:tc>
      </w:tr>
      <w:tr w:rsidR="00DA5AF7" w:rsidRPr="00DA5AF7" w:rsidTr="00DA5AF7">
        <w:trPr>
          <w:trHeight w:val="995"/>
        </w:trPr>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p>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 New Roman" w:hAnsi="Arial" w:cs="Arial"/>
                <w:color w:val="000000"/>
                <w:lang w:val="en-US"/>
              </w:rPr>
              <w:t>Опис сваке партије</w:t>
            </w:r>
          </w:p>
        </w:tc>
        <w:tc>
          <w:tcPr>
            <w:tcW w:w="6213" w:type="dxa"/>
            <w:shd w:val="clear" w:color="auto" w:fill="auto"/>
            <w:vAlign w:val="center"/>
          </w:tcPr>
          <w:p w:rsidR="00DA5AF7" w:rsidRPr="00DA5AF7" w:rsidRDefault="00DA5AF7" w:rsidP="00DA5AF7">
            <w:pPr>
              <w:widowControl w:val="0"/>
              <w:spacing w:before="120"/>
              <w:contextualSpacing/>
              <w:jc w:val="center"/>
              <w:rPr>
                <w:rFonts w:ascii="Arial" w:eastAsia="Calibri" w:hAnsi="Arial" w:cs="Arial"/>
                <w:color w:val="000000"/>
                <w:lang w:val="en-US"/>
              </w:rPr>
            </w:pPr>
            <w:r w:rsidRPr="00DA5AF7">
              <w:rPr>
                <w:rFonts w:ascii="Arial" w:eastAsia="Calibri" w:hAnsi="Arial" w:cs="Arial"/>
                <w:color w:val="000000"/>
                <w:lang w:val="en-US"/>
              </w:rPr>
              <w:t>Jавна набавка није обликована по партијама</w:t>
            </w:r>
          </w:p>
          <w:p w:rsidR="00DA5AF7" w:rsidRPr="00DA5AF7" w:rsidRDefault="00DA5AF7" w:rsidP="00DA5AF7">
            <w:pPr>
              <w:autoSpaceDE w:val="0"/>
              <w:autoSpaceDN w:val="0"/>
              <w:adjustRightInd w:val="0"/>
              <w:spacing w:before="120" w:after="0" w:line="240" w:lineRule="auto"/>
              <w:ind w:left="252"/>
              <w:jc w:val="center"/>
              <w:rPr>
                <w:rFonts w:ascii="Arial" w:eastAsia="TimesNewRomanPSMT" w:hAnsi="Arial" w:cs="Arial"/>
                <w:b/>
                <w:bCs/>
                <w:color w:val="000000"/>
                <w:lang w:val="en-US"/>
              </w:rPr>
            </w:pPr>
          </w:p>
        </w:tc>
      </w:tr>
      <w:tr w:rsidR="00DA5AF7" w:rsidRPr="00DA5AF7" w:rsidTr="00DA5AF7">
        <w:trPr>
          <w:trHeight w:val="594"/>
        </w:trPr>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Циљ поступка</w:t>
            </w:r>
          </w:p>
        </w:tc>
        <w:tc>
          <w:tcPr>
            <w:tcW w:w="6213"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lang w:val="en-US"/>
              </w:rPr>
            </w:pPr>
            <w:r w:rsidRPr="00DA5AF7">
              <w:rPr>
                <w:rFonts w:ascii="Arial" w:eastAsia="TimesNewRomanPSMT" w:hAnsi="Arial" w:cs="Arial"/>
                <w:bCs/>
                <w:color w:val="000000"/>
                <w:lang w:val="en-US"/>
              </w:rPr>
              <w:t xml:space="preserve"> Закључење Уговора о јавној набавци </w:t>
            </w:r>
          </w:p>
          <w:p w:rsidR="00DA5AF7" w:rsidRPr="00DA5AF7" w:rsidRDefault="00DA5AF7" w:rsidP="00DA5AF7">
            <w:pPr>
              <w:autoSpaceDE w:val="0"/>
              <w:autoSpaceDN w:val="0"/>
              <w:adjustRightInd w:val="0"/>
              <w:spacing w:before="120" w:after="0" w:line="240" w:lineRule="auto"/>
              <w:jc w:val="both"/>
              <w:rPr>
                <w:rFonts w:ascii="Arial" w:eastAsia="TimesNewRomanPSMT" w:hAnsi="Arial" w:cs="Arial"/>
                <w:b/>
                <w:bCs/>
                <w:color w:val="000000"/>
                <w:lang w:val="sr-Cyrl-RS"/>
              </w:rPr>
            </w:pPr>
          </w:p>
        </w:tc>
      </w:tr>
      <w:tr w:rsidR="00DA5AF7" w:rsidRPr="00DA5AF7" w:rsidTr="00DA5AF7">
        <w:trPr>
          <w:trHeight w:val="1057"/>
        </w:trPr>
        <w:tc>
          <w:tcPr>
            <w:tcW w:w="3032" w:type="dxa"/>
            <w:shd w:val="clear" w:color="auto" w:fill="auto"/>
          </w:tcPr>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sz w:val="24"/>
                <w:szCs w:val="24"/>
                <w:lang w:val="en-US"/>
              </w:rPr>
            </w:pPr>
          </w:p>
          <w:p w:rsidR="00DA5AF7" w:rsidRPr="00DA5AF7" w:rsidRDefault="00DA5AF7" w:rsidP="00DA5AF7">
            <w:pPr>
              <w:autoSpaceDE w:val="0"/>
              <w:autoSpaceDN w:val="0"/>
              <w:adjustRightInd w:val="0"/>
              <w:spacing w:before="120" w:after="0" w:line="240" w:lineRule="auto"/>
              <w:jc w:val="center"/>
              <w:rPr>
                <w:rFonts w:ascii="Arial" w:eastAsia="TimesNewRomanPSMT" w:hAnsi="Arial" w:cs="Arial"/>
                <w:bCs/>
                <w:color w:val="000000"/>
                <w:sz w:val="24"/>
                <w:szCs w:val="24"/>
                <w:lang w:val="en-US"/>
              </w:rPr>
            </w:pPr>
            <w:r w:rsidRPr="00DA5AF7">
              <w:rPr>
                <w:rFonts w:ascii="Arial" w:eastAsia="TimesNewRomanPSMT" w:hAnsi="Arial" w:cs="Arial"/>
                <w:bCs/>
                <w:color w:val="000000"/>
                <w:sz w:val="24"/>
                <w:szCs w:val="24"/>
                <w:lang w:val="en-US"/>
              </w:rPr>
              <w:t>Контакт</w:t>
            </w:r>
          </w:p>
        </w:tc>
        <w:tc>
          <w:tcPr>
            <w:tcW w:w="6213" w:type="dxa"/>
            <w:shd w:val="clear" w:color="auto" w:fill="auto"/>
            <w:vAlign w:val="center"/>
          </w:tcPr>
          <w:p w:rsidR="00DA5AF7" w:rsidRPr="00DA5AF7" w:rsidRDefault="00DA5AF7" w:rsidP="00DA5AF7">
            <w:pPr>
              <w:spacing w:before="120" w:after="0" w:line="240" w:lineRule="auto"/>
              <w:jc w:val="center"/>
              <w:rPr>
                <w:rFonts w:ascii="Arial" w:eastAsia="Times New Roman" w:hAnsi="Arial" w:cs="Arial"/>
                <w:i/>
                <w:color w:val="000000"/>
                <w:sz w:val="24"/>
                <w:szCs w:val="24"/>
                <w:lang w:val="sr-Cyrl-RS"/>
              </w:rPr>
            </w:pPr>
            <w:r w:rsidRPr="00DA5AF7">
              <w:rPr>
                <w:rFonts w:ascii="Arial" w:eastAsia="Times New Roman" w:hAnsi="Arial" w:cs="Arial"/>
                <w:color w:val="000000"/>
                <w:sz w:val="24"/>
                <w:szCs w:val="24"/>
                <w:lang w:val="sr-Cyrl-RS"/>
              </w:rPr>
              <w:t>Весна Стојановић</w:t>
            </w:r>
          </w:p>
          <w:p w:rsidR="00DA5AF7" w:rsidRPr="00DA5AF7" w:rsidRDefault="00DA5AF7" w:rsidP="00DA5AF7">
            <w:pPr>
              <w:spacing w:before="120" w:after="0" w:line="240" w:lineRule="auto"/>
              <w:jc w:val="center"/>
              <w:rPr>
                <w:rFonts w:ascii="Arial" w:eastAsia="Times New Roman" w:hAnsi="Arial" w:cs="Arial"/>
                <w:color w:val="000000"/>
                <w:sz w:val="24"/>
                <w:szCs w:val="24"/>
                <w:lang w:val="en-US"/>
              </w:rPr>
            </w:pPr>
            <w:r w:rsidRPr="00DA5AF7">
              <w:rPr>
                <w:rFonts w:ascii="Arial" w:eastAsia="Times New Roman" w:hAnsi="Arial" w:cs="Arial"/>
                <w:color w:val="000000"/>
                <w:sz w:val="24"/>
                <w:szCs w:val="24"/>
                <w:lang w:val="en-US"/>
              </w:rPr>
              <w:t xml:space="preserve">e-mail: </w:t>
            </w:r>
            <w:hyperlink r:id="rId10" w:history="1">
              <w:r w:rsidRPr="00DA5AF7">
                <w:rPr>
                  <w:rFonts w:ascii="Arial" w:eastAsia="Times New Roman" w:hAnsi="Arial" w:cs="Arial"/>
                  <w:color w:val="000000"/>
                  <w:sz w:val="24"/>
                  <w:szCs w:val="24"/>
                  <w:u w:val="single"/>
                  <w:lang w:val="en-US"/>
                </w:rPr>
                <w:t>vesna.stojanovic@eps.rs</w:t>
              </w:r>
            </w:hyperlink>
            <w:r w:rsidRPr="00DA5AF7">
              <w:rPr>
                <w:rFonts w:ascii="Arial" w:eastAsia="Times New Roman" w:hAnsi="Arial" w:cs="Arial"/>
                <w:color w:val="000000"/>
                <w:sz w:val="24"/>
                <w:szCs w:val="24"/>
                <w:u w:val="single"/>
                <w:lang w:val="en-US"/>
              </w:rPr>
              <w:t xml:space="preserve"> </w:t>
            </w:r>
          </w:p>
          <w:p w:rsidR="00DA5AF7" w:rsidRPr="00DA5AF7" w:rsidRDefault="00DA5AF7" w:rsidP="00DA5AF7">
            <w:pPr>
              <w:spacing w:before="120" w:after="0" w:line="240" w:lineRule="auto"/>
              <w:jc w:val="center"/>
              <w:rPr>
                <w:rFonts w:ascii="Arial" w:eastAsia="Times New Roman" w:hAnsi="Arial" w:cs="Arial"/>
                <w:color w:val="000000"/>
                <w:sz w:val="24"/>
                <w:szCs w:val="24"/>
                <w:lang w:val="en-US"/>
              </w:rPr>
            </w:pPr>
          </w:p>
        </w:tc>
      </w:tr>
    </w:tbl>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rPr>
          <w:rFonts w:ascii="Arial" w:eastAsia="Times New Roman" w:hAnsi="Arial" w:cs="Arial"/>
          <w:color w:val="000000"/>
          <w:lang w:val="en-US"/>
        </w:rPr>
      </w:pPr>
      <w:r w:rsidRPr="00DA5AF7">
        <w:rPr>
          <w:rFonts w:ascii="Arial" w:eastAsia="Times New Roman" w:hAnsi="Arial" w:cs="Arial"/>
          <w:color w:val="000000"/>
          <w:lang w:val="en-US"/>
        </w:rPr>
        <w:br w:type="page"/>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numPr>
          <w:ilvl w:val="0"/>
          <w:numId w:val="14"/>
        </w:numPr>
        <w:spacing w:before="120" w:after="0" w:line="240" w:lineRule="auto"/>
        <w:jc w:val="both"/>
        <w:outlineLvl w:val="0"/>
        <w:rPr>
          <w:rFonts w:ascii="Arial" w:eastAsia="Times New Roman" w:hAnsi="Arial" w:cs="Arial"/>
          <w:b/>
          <w:color w:val="000000"/>
          <w:lang w:val="sr-Cyrl-CS" w:eastAsia="ar-SA"/>
        </w:rPr>
      </w:pPr>
      <w:bookmarkStart w:id="16" w:name="_Toc442559878"/>
      <w:bookmarkStart w:id="17" w:name="_Toc427817448"/>
      <w:r w:rsidRPr="00DA5AF7">
        <w:rPr>
          <w:rFonts w:ascii="Arial" w:eastAsia="Times New Roman" w:hAnsi="Arial" w:cs="Arial"/>
          <w:b/>
          <w:color w:val="000000"/>
          <w:lang w:val="sr-Cyrl-CS" w:eastAsia="ar-SA"/>
        </w:rPr>
        <w:t>ПОДАЦИ О ПРЕДМЕТУ ЈАВНЕ НАБАВКЕ</w:t>
      </w:r>
    </w:p>
    <w:p w:rsidR="00DA5AF7" w:rsidRPr="00DA5AF7" w:rsidRDefault="00DA5AF7" w:rsidP="00DA5AF7">
      <w:pPr>
        <w:spacing w:before="120" w:after="0" w:line="240" w:lineRule="auto"/>
        <w:jc w:val="both"/>
        <w:outlineLvl w:val="0"/>
        <w:rPr>
          <w:rFonts w:ascii="Arial" w:eastAsia="Times New Roman" w:hAnsi="Arial" w:cs="Arial"/>
          <w:b/>
          <w:color w:val="000000"/>
          <w:lang w:val="sr-Cyrl-RS" w:eastAsia="ar-SA"/>
        </w:rPr>
      </w:pPr>
      <w:r w:rsidRPr="00DA5AF7">
        <w:rPr>
          <w:rFonts w:ascii="Arial" w:eastAsia="Times New Roman" w:hAnsi="Arial" w:cs="Arial"/>
          <w:b/>
          <w:color w:val="000000"/>
          <w:lang w:val="sr-Cyrl-CS" w:eastAsia="ar-SA"/>
        </w:rPr>
        <w:t>2.1 Опис предмета јавне набавке, назив и ознака из општег речника набавке</w:t>
      </w:r>
    </w:p>
    <w:p w:rsidR="00DA5AF7" w:rsidRPr="00DA5AF7" w:rsidRDefault="00DA5AF7" w:rsidP="00DA5AF7">
      <w:pPr>
        <w:spacing w:after="0" w:line="240" w:lineRule="auto"/>
        <w:jc w:val="both"/>
        <w:rPr>
          <w:rFonts w:ascii="Arial" w:eastAsia="Times New Roman" w:hAnsi="Arial" w:cs="Arial"/>
          <w:bCs/>
          <w:color w:val="000000"/>
          <w:lang w:val="sr-Cyrl-RS" w:eastAsia="ar-SA"/>
        </w:rPr>
      </w:pPr>
      <w:r w:rsidRPr="00DA5AF7">
        <w:rPr>
          <w:rFonts w:ascii="Arial" w:eastAsia="Times New Roman" w:hAnsi="Arial" w:cs="Arial"/>
          <w:bCs/>
          <w:color w:val="000000"/>
          <w:lang w:val="sr-Cyrl-RS" w:eastAsia="ar-SA"/>
        </w:rPr>
        <w:t xml:space="preserve">Набавка и реконструкција изводног  прекидача за радничко насеље- Реконструкција 6,6 кв постројења ОБЕ ТЕНТ Б. </w:t>
      </w: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Назив из општег речника набавке:</w:t>
      </w:r>
      <w:r w:rsidRPr="00DA5AF7">
        <w:rPr>
          <w:rFonts w:ascii="Arial" w:eastAsia="Times New Roman" w:hAnsi="Arial" w:cs="Times New Roman"/>
          <w:color w:val="000000"/>
          <w:lang w:val="en-US"/>
        </w:rPr>
        <w:t xml:space="preserve"> </w:t>
      </w:r>
      <w:r w:rsidRPr="00DA5AF7">
        <w:rPr>
          <w:rFonts w:ascii="Arial" w:eastAsia="Times New Roman" w:hAnsi="Arial" w:cs="Arial"/>
          <w:color w:val="000000"/>
          <w:lang w:val="sr-Cyrl-RS" w:eastAsia="zh-CN"/>
        </w:rPr>
        <w:t>31682300- Средњенапонска опрема</w:t>
      </w:r>
    </w:p>
    <w:p w:rsidR="00DA5AF7" w:rsidRPr="00DA5AF7" w:rsidRDefault="00DA5AF7" w:rsidP="00DA5AF7">
      <w:pPr>
        <w:spacing w:after="0" w:line="240" w:lineRule="auto"/>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Детаљани подаци о предмету набавке наведени су у техничкој спецификацији (поглавље 3.</w:t>
      </w:r>
      <w:proofErr w:type="gramEnd"/>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Конкурсне документације).</w:t>
      </w:r>
      <w:proofErr w:type="gramEnd"/>
    </w:p>
    <w:p w:rsidR="00DA5AF7" w:rsidRPr="00DA5AF7" w:rsidRDefault="00DA5AF7" w:rsidP="00DA5AF7">
      <w:pPr>
        <w:spacing w:after="0" w:line="240" w:lineRule="auto"/>
        <w:rPr>
          <w:rFonts w:ascii="Arial" w:eastAsia="Times New Roman" w:hAnsi="Arial" w:cs="Arial"/>
          <w:color w:val="000000"/>
        </w:rPr>
      </w:pPr>
    </w:p>
    <w:p w:rsidR="00DA5AF7" w:rsidRPr="00DA5AF7" w:rsidRDefault="00DA5AF7" w:rsidP="00DA5AF7">
      <w:pPr>
        <w:numPr>
          <w:ilvl w:val="0"/>
          <w:numId w:val="14"/>
        </w:numPr>
        <w:spacing w:before="120" w:after="0" w:line="240" w:lineRule="auto"/>
        <w:jc w:val="both"/>
        <w:outlineLvl w:val="0"/>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t>ТЕХНИЧКА</w:t>
      </w:r>
      <w:r w:rsidRPr="00DA5AF7">
        <w:rPr>
          <w:rFonts w:ascii="Arial" w:eastAsia="Times New Roman" w:hAnsi="Arial" w:cs="Arial"/>
          <w:b/>
          <w:color w:val="000000"/>
          <w:lang w:val="en-US" w:eastAsia="ar-SA"/>
        </w:rPr>
        <w:t xml:space="preserve"> </w:t>
      </w:r>
      <w:r w:rsidRPr="00DA5AF7">
        <w:rPr>
          <w:rFonts w:ascii="Arial" w:eastAsia="Times New Roman" w:hAnsi="Arial" w:cs="Arial"/>
          <w:b/>
          <w:color w:val="000000"/>
          <w:lang w:val="sr-Cyrl-CS" w:eastAsia="ar-SA"/>
        </w:rPr>
        <w:t>СПЕЦИФИКАЦИЈА</w:t>
      </w:r>
      <w:bookmarkEnd w:id="16"/>
    </w:p>
    <w:p w:rsidR="00DA5AF7" w:rsidRPr="00DA5AF7" w:rsidRDefault="00DA5AF7" w:rsidP="00DA5AF7">
      <w:pPr>
        <w:numPr>
          <w:ilvl w:val="1"/>
          <w:numId w:val="14"/>
        </w:numPr>
        <w:spacing w:before="120" w:after="0" w:line="240" w:lineRule="auto"/>
        <w:contextualSpacing/>
        <w:jc w:val="both"/>
        <w:rPr>
          <w:rFonts w:ascii="Arial" w:eastAsia="Times New Roman" w:hAnsi="Arial" w:cs="Arial"/>
          <w:b/>
          <w:color w:val="000000"/>
          <w:u w:val="single"/>
          <w:lang w:val="en-US"/>
        </w:rPr>
      </w:pPr>
      <w:r w:rsidRPr="00DA5AF7">
        <w:rPr>
          <w:rFonts w:ascii="Arial" w:eastAsia="Calibri" w:hAnsi="Arial" w:cs="Arial"/>
          <w:b/>
          <w:noProof/>
          <w:color w:val="000000"/>
          <w:lang w:val="sr-Cyrl-CS"/>
        </w:rPr>
        <w:t xml:space="preserve">СПЕЦИФИКАЦИЈА ЗА НАБАВКУ: </w:t>
      </w:r>
      <w:r w:rsidRPr="00DA5AF7">
        <w:rPr>
          <w:rFonts w:ascii="Arial" w:eastAsia="Calibri" w:hAnsi="Arial" w:cs="Arial"/>
          <w:b/>
          <w:color w:val="000000"/>
          <w:lang w:val="sr-Cyrl-CS"/>
        </w:rPr>
        <w:t>НАБАВКА И РЕКОНСТРУКЦИЈА ИЗВОДНОГ  ПРЕКИДАЧА ЗА РАДНИЧКО НАСЕЉЕ- РЕКОНСТРУКЦИЈА 6,6 KV ПОСТРОЈЕЊА ОБЕ ТЕНТ Б</w:t>
      </w:r>
    </w:p>
    <w:p w:rsidR="00DA5AF7" w:rsidRPr="00DA5AF7" w:rsidRDefault="00DA5AF7" w:rsidP="00DA5AF7">
      <w:pPr>
        <w:keepNext/>
        <w:keepLines/>
        <w:spacing w:before="480" w:after="360"/>
        <w:ind w:left="-284"/>
        <w:jc w:val="both"/>
        <w:outlineLvl w:val="0"/>
        <w:rPr>
          <w:rFonts w:ascii="Arial" w:eastAsia="Times New Roman" w:hAnsi="Arial" w:cs="Arial"/>
          <w:b/>
          <w:bCs/>
          <w:lang w:val="sr-Cyrl-RS"/>
        </w:rPr>
      </w:pPr>
      <w:r w:rsidRPr="00DA5AF7">
        <w:rPr>
          <w:rFonts w:ascii="Arial" w:eastAsia="Times New Roman" w:hAnsi="Arial" w:cs="Arial"/>
          <w:b/>
          <w:bCs/>
          <w:lang w:val="sr-Cyrl-RS"/>
        </w:rPr>
        <w:t>Ценовник бр. 1</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84"/>
        <w:gridCol w:w="1818"/>
        <w:gridCol w:w="816"/>
        <w:gridCol w:w="639"/>
        <w:gridCol w:w="554"/>
        <w:gridCol w:w="1216"/>
        <w:gridCol w:w="1134"/>
        <w:gridCol w:w="1134"/>
        <w:gridCol w:w="1383"/>
      </w:tblGrid>
      <w:tr w:rsidR="00DA5AF7" w:rsidRPr="00DA5AF7" w:rsidTr="00DA5AF7">
        <w:tc>
          <w:tcPr>
            <w:tcW w:w="684" w:type="dxa"/>
          </w:tcPr>
          <w:p w:rsidR="00DA5AF7" w:rsidRPr="00DA5AF7" w:rsidRDefault="00DA5AF7" w:rsidP="00DA5AF7">
            <w:pPr>
              <w:spacing w:after="0" w:line="240" w:lineRule="auto"/>
              <w:jc w:val="both"/>
              <w:rPr>
                <w:rFonts w:ascii="Arial" w:eastAsia="Times New Roman" w:hAnsi="Arial" w:cs="Arial"/>
                <w:lang w:val="sr-Cyrl-CS"/>
              </w:rPr>
            </w:pPr>
            <w:r w:rsidRPr="00DA5AF7">
              <w:rPr>
                <w:rFonts w:ascii="Arial" w:eastAsia="Times New Roman" w:hAnsi="Arial" w:cs="Arial"/>
                <w:lang w:val="sr-Cyrl-CS"/>
              </w:rPr>
              <w:t>Р.БР.</w:t>
            </w:r>
          </w:p>
        </w:tc>
        <w:tc>
          <w:tcPr>
            <w:tcW w:w="1818" w:type="dxa"/>
            <w:shd w:val="clear" w:color="auto" w:fill="auto"/>
            <w:vAlign w:val="center"/>
          </w:tcPr>
          <w:p w:rsidR="00DA5AF7" w:rsidRPr="00DA5AF7" w:rsidRDefault="00DA5AF7" w:rsidP="00DA5AF7">
            <w:pPr>
              <w:spacing w:after="0" w:line="240" w:lineRule="auto"/>
              <w:rPr>
                <w:rFonts w:ascii="Arial" w:eastAsia="Times New Roman" w:hAnsi="Arial" w:cs="Arial"/>
                <w:lang w:val="sr-Cyrl-CS"/>
              </w:rPr>
            </w:pPr>
            <w:r w:rsidRPr="00DA5AF7">
              <w:rPr>
                <w:rFonts w:ascii="Arial" w:eastAsia="Times New Roman" w:hAnsi="Arial" w:cs="Arial"/>
                <w:color w:val="000000"/>
                <w:lang w:val="sr-Cyrl-CS" w:eastAsia="hr-HR"/>
              </w:rPr>
              <w:t>Предмет набавке добара</w:t>
            </w:r>
            <w:r w:rsidRPr="00DA5AF7">
              <w:rPr>
                <w:rFonts w:ascii="Arial" w:eastAsia="Times New Roman" w:hAnsi="Arial" w:cs="Arial"/>
                <w:color w:val="000000"/>
                <w:lang w:val="en-US" w:eastAsia="hr-HR"/>
              </w:rPr>
              <w:t>/</w:t>
            </w:r>
            <w:r w:rsidRPr="00DA5AF7">
              <w:rPr>
                <w:rFonts w:ascii="Arial" w:eastAsia="Times New Roman" w:hAnsi="Arial" w:cs="Arial"/>
                <w:color w:val="000000"/>
                <w:lang w:val="sr-Cyrl-CS" w:eastAsia="hr-HR"/>
              </w:rPr>
              <w:t>услуге</w:t>
            </w:r>
            <w:r w:rsidRPr="00DA5AF7">
              <w:rPr>
                <w:rFonts w:ascii="Arial" w:eastAsia="Times New Roman" w:hAnsi="Arial" w:cs="Arial"/>
                <w:color w:val="000000"/>
                <w:lang w:val="en-US" w:eastAsia="hr-HR"/>
              </w:rPr>
              <w:t>/</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r w:rsidRPr="00DA5AF7">
              <w:rPr>
                <w:rFonts w:ascii="Arial" w:eastAsia="Times New Roman" w:hAnsi="Arial" w:cs="Arial"/>
                <w:lang w:val="sr-Cyrl-CS"/>
              </w:rPr>
              <w:t>Произвођач</w:t>
            </w:r>
          </w:p>
        </w:tc>
        <w:tc>
          <w:tcPr>
            <w:tcW w:w="639" w:type="dxa"/>
            <w:shd w:val="clear" w:color="auto" w:fill="auto"/>
            <w:vAlign w:val="center"/>
          </w:tcPr>
          <w:p w:rsidR="00DA5AF7" w:rsidRPr="00DA5AF7" w:rsidRDefault="00DA5AF7" w:rsidP="00DA5AF7">
            <w:pPr>
              <w:spacing w:after="0" w:line="240" w:lineRule="auto"/>
              <w:jc w:val="center"/>
              <w:rPr>
                <w:rFonts w:ascii="Arial" w:eastAsia="Times New Roman" w:hAnsi="Arial" w:cs="Arial"/>
                <w:color w:val="000000"/>
                <w:lang w:val="sr-Cyrl-CS" w:eastAsia="hr-HR"/>
              </w:rPr>
            </w:pPr>
            <w:r w:rsidRPr="00DA5AF7">
              <w:rPr>
                <w:rFonts w:ascii="Arial" w:eastAsia="Times New Roman" w:hAnsi="Arial" w:cs="Arial"/>
                <w:color w:val="000000"/>
                <w:lang w:val="sr-Cyrl-CS" w:eastAsia="hr-HR"/>
              </w:rPr>
              <w:t>Јед.</w:t>
            </w:r>
          </w:p>
          <w:p w:rsidR="00DA5AF7" w:rsidRPr="00DA5AF7" w:rsidRDefault="00DA5AF7" w:rsidP="00DA5AF7">
            <w:pPr>
              <w:spacing w:after="0" w:line="240" w:lineRule="auto"/>
              <w:jc w:val="center"/>
              <w:rPr>
                <w:rFonts w:ascii="Arial" w:eastAsia="Times New Roman" w:hAnsi="Arial" w:cs="Arial"/>
                <w:color w:val="000000"/>
                <w:lang w:val="sr-Cyrl-CS" w:eastAsia="hr-HR"/>
              </w:rPr>
            </w:pPr>
            <w:r w:rsidRPr="00DA5AF7">
              <w:rPr>
                <w:rFonts w:ascii="Arial" w:eastAsia="Times New Roman" w:hAnsi="Arial" w:cs="Arial"/>
                <w:color w:val="000000"/>
                <w:lang w:val="sr-Cyrl-CS" w:eastAsia="hr-HR"/>
              </w:rPr>
              <w:t>мере</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color w:val="000000"/>
                <w:lang w:val="sr-Cyrl-CS" w:eastAsia="hr-HR"/>
              </w:rPr>
            </w:pPr>
            <w:r w:rsidRPr="00DA5AF7">
              <w:rPr>
                <w:rFonts w:ascii="Arial" w:eastAsia="Times New Roman" w:hAnsi="Arial" w:cs="Arial"/>
                <w:color w:val="000000"/>
                <w:lang w:val="sr-Cyrl-CS" w:eastAsia="hr-HR"/>
              </w:rPr>
              <w:t>Кол.</w:t>
            </w:r>
          </w:p>
        </w:tc>
        <w:tc>
          <w:tcPr>
            <w:tcW w:w="1216" w:type="dxa"/>
            <w:shd w:val="clear" w:color="auto" w:fill="auto"/>
          </w:tcPr>
          <w:p w:rsidR="00DA5AF7" w:rsidRPr="00DA5AF7" w:rsidRDefault="00DA5AF7" w:rsidP="00DA5AF7">
            <w:pPr>
              <w:spacing w:after="0" w:line="240" w:lineRule="auto"/>
              <w:jc w:val="center"/>
              <w:rPr>
                <w:rFonts w:ascii="Arial" w:eastAsia="Times New Roman" w:hAnsi="Arial" w:cs="Arial"/>
                <w:color w:val="000000"/>
                <w:lang w:val="en-US" w:eastAsia="hr-HR"/>
              </w:rPr>
            </w:pPr>
            <w:r w:rsidRPr="00DA5AF7">
              <w:rPr>
                <w:rFonts w:ascii="Arial" w:eastAsia="Times New Roman" w:hAnsi="Arial" w:cs="Arial"/>
                <w:color w:val="000000"/>
                <w:lang w:val="sr-Cyrl-CS" w:eastAsia="hr-HR"/>
              </w:rPr>
              <w:t>Цена/Ј.М.</w:t>
            </w:r>
            <w:r w:rsidRPr="00DA5AF7">
              <w:rPr>
                <w:rFonts w:ascii="Arial" w:eastAsia="Times New Roman" w:hAnsi="Arial" w:cs="Arial"/>
                <w:color w:val="000000"/>
                <w:lang w:val="en-US" w:eastAsia="hr-HR"/>
              </w:rPr>
              <w:t>(без ПДВ-а)</w:t>
            </w:r>
          </w:p>
        </w:tc>
        <w:tc>
          <w:tcPr>
            <w:tcW w:w="1134" w:type="dxa"/>
            <w:shd w:val="clear" w:color="auto" w:fill="auto"/>
            <w:vAlign w:val="center"/>
          </w:tcPr>
          <w:p w:rsidR="00DA5AF7" w:rsidRPr="00DA5AF7" w:rsidRDefault="00DA5AF7" w:rsidP="00DA5AF7">
            <w:pPr>
              <w:spacing w:after="0" w:line="240" w:lineRule="auto"/>
              <w:jc w:val="center"/>
              <w:rPr>
                <w:rFonts w:ascii="Arial" w:eastAsia="Times New Roman" w:hAnsi="Arial" w:cs="Arial"/>
                <w:color w:val="000000"/>
                <w:lang w:val="en-US" w:eastAsia="hr-HR"/>
              </w:rPr>
            </w:pPr>
            <w:r w:rsidRPr="00DA5AF7">
              <w:rPr>
                <w:rFonts w:ascii="Arial" w:eastAsia="Times New Roman" w:hAnsi="Arial" w:cs="Arial"/>
                <w:color w:val="000000"/>
                <w:lang w:val="sr-Cyrl-CS" w:eastAsia="hr-HR"/>
              </w:rPr>
              <w:t>Цена/Ј.М.</w:t>
            </w:r>
            <w:r w:rsidRPr="00DA5AF7">
              <w:rPr>
                <w:rFonts w:ascii="Arial" w:eastAsia="Times New Roman" w:hAnsi="Arial" w:cs="Arial"/>
                <w:color w:val="000000"/>
                <w:lang w:val="en-US" w:eastAsia="hr-HR"/>
              </w:rPr>
              <w:t>(са ПДВ-а)</w:t>
            </w:r>
          </w:p>
        </w:tc>
        <w:tc>
          <w:tcPr>
            <w:tcW w:w="1134" w:type="dxa"/>
          </w:tcPr>
          <w:p w:rsidR="00DA5AF7" w:rsidRPr="00DA5AF7" w:rsidRDefault="00DA5AF7" w:rsidP="00DA5AF7">
            <w:pPr>
              <w:spacing w:after="0" w:line="240" w:lineRule="auto"/>
              <w:jc w:val="center"/>
              <w:rPr>
                <w:rFonts w:ascii="Arial" w:eastAsia="Times New Roman" w:hAnsi="Arial" w:cs="Arial"/>
                <w:color w:val="000000"/>
                <w:lang w:val="en-US" w:eastAsia="hr-HR"/>
              </w:rPr>
            </w:pPr>
            <w:r w:rsidRPr="00DA5AF7">
              <w:rPr>
                <w:rFonts w:ascii="Arial" w:eastAsia="Times New Roman" w:hAnsi="Arial" w:cs="Arial"/>
                <w:color w:val="000000"/>
                <w:lang w:val="sr-Cyrl-CS" w:eastAsia="hr-HR"/>
              </w:rPr>
              <w:t>Износ</w:t>
            </w:r>
          </w:p>
          <w:p w:rsidR="00DA5AF7" w:rsidRPr="00DA5AF7" w:rsidRDefault="00DA5AF7" w:rsidP="00DA5AF7">
            <w:pPr>
              <w:spacing w:after="0" w:line="240" w:lineRule="auto"/>
              <w:jc w:val="center"/>
              <w:rPr>
                <w:rFonts w:ascii="Arial" w:eastAsia="Times New Roman" w:hAnsi="Arial" w:cs="Arial"/>
                <w:color w:val="000000"/>
                <w:lang w:val="sr-Cyrl-CS" w:eastAsia="hr-HR"/>
              </w:rPr>
            </w:pPr>
            <w:r w:rsidRPr="00DA5AF7">
              <w:rPr>
                <w:rFonts w:ascii="Arial" w:eastAsia="Times New Roman" w:hAnsi="Arial" w:cs="Arial"/>
                <w:color w:val="000000"/>
                <w:lang w:val="en-US" w:eastAsia="hr-HR"/>
              </w:rPr>
              <w:t>(без ПДВ-а)</w:t>
            </w:r>
          </w:p>
        </w:tc>
        <w:tc>
          <w:tcPr>
            <w:tcW w:w="1383" w:type="dxa"/>
            <w:vAlign w:val="center"/>
          </w:tcPr>
          <w:p w:rsidR="00DA5AF7" w:rsidRPr="00DA5AF7" w:rsidRDefault="00DA5AF7" w:rsidP="00DA5AF7">
            <w:pPr>
              <w:spacing w:after="0" w:line="240" w:lineRule="auto"/>
              <w:jc w:val="center"/>
              <w:rPr>
                <w:rFonts w:ascii="Arial" w:eastAsia="Times New Roman" w:hAnsi="Arial" w:cs="Arial"/>
                <w:color w:val="000000"/>
                <w:lang w:val="en-US" w:eastAsia="hr-HR"/>
              </w:rPr>
            </w:pPr>
            <w:r w:rsidRPr="00DA5AF7">
              <w:rPr>
                <w:rFonts w:ascii="Arial" w:eastAsia="Times New Roman" w:hAnsi="Arial" w:cs="Arial"/>
                <w:color w:val="000000"/>
                <w:lang w:val="sr-Cyrl-CS" w:eastAsia="hr-HR"/>
              </w:rPr>
              <w:t>Износ</w:t>
            </w:r>
          </w:p>
          <w:p w:rsidR="00DA5AF7" w:rsidRPr="00DA5AF7" w:rsidRDefault="00DA5AF7" w:rsidP="00DA5AF7">
            <w:pPr>
              <w:spacing w:after="0" w:line="240" w:lineRule="auto"/>
              <w:jc w:val="center"/>
              <w:rPr>
                <w:rFonts w:ascii="Arial" w:eastAsia="Times New Roman" w:hAnsi="Arial" w:cs="Arial"/>
                <w:color w:val="000000"/>
                <w:lang w:val="en-US" w:eastAsia="hr-HR"/>
              </w:rPr>
            </w:pPr>
            <w:r w:rsidRPr="00DA5AF7">
              <w:rPr>
                <w:rFonts w:ascii="Arial" w:eastAsia="Times New Roman" w:hAnsi="Arial" w:cs="Arial"/>
                <w:color w:val="000000"/>
                <w:lang w:val="en-US" w:eastAsia="hr-HR"/>
              </w:rPr>
              <w:t>(са ПДВ-а)</w:t>
            </w:r>
          </w:p>
        </w:tc>
      </w:tr>
      <w:tr w:rsidR="00DA5AF7" w:rsidRPr="00DA5AF7" w:rsidTr="00DA5AF7">
        <w:tc>
          <w:tcPr>
            <w:tcW w:w="684" w:type="dxa"/>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1</w:t>
            </w:r>
          </w:p>
        </w:tc>
        <w:tc>
          <w:tcPr>
            <w:tcW w:w="1818" w:type="dxa"/>
            <w:shd w:val="clear" w:color="auto" w:fill="auto"/>
          </w:tcPr>
          <w:p w:rsidR="00DA5AF7" w:rsidRPr="00DA5AF7" w:rsidRDefault="00DA5AF7" w:rsidP="00DA5AF7">
            <w:pPr>
              <w:spacing w:after="0" w:line="240" w:lineRule="auto"/>
              <w:jc w:val="both"/>
              <w:rPr>
                <w:rFonts w:ascii="Arial" w:eastAsia="Times New Roman" w:hAnsi="Arial" w:cs="Arial"/>
                <w:lang w:val="sr-Cyrl-CS" w:eastAsia="sr-Latn-CS"/>
              </w:rPr>
            </w:pPr>
            <w:r w:rsidRPr="00DA5AF7">
              <w:rPr>
                <w:rFonts w:ascii="Arial" w:eastAsia="Calibri" w:hAnsi="Arial" w:cs="Arial"/>
              </w:rPr>
              <w:t>SF6</w:t>
            </w:r>
            <w:r w:rsidRPr="00DA5AF7">
              <w:rPr>
                <w:rFonts w:ascii="Arial" w:eastAsia="Calibri" w:hAnsi="Arial" w:cs="Arial"/>
                <w:lang w:val="sr-Cyrl-RS"/>
              </w:rPr>
              <w:t xml:space="preserve"> прекидач, </w:t>
            </w:r>
            <w:r w:rsidRPr="00DA5AF7">
              <w:rPr>
                <w:rFonts w:ascii="Arial" w:eastAsia="Calibri" w:hAnsi="Arial" w:cs="Arial"/>
                <w:lang w:val="en-US"/>
              </w:rPr>
              <w:t>Un=7,2 kV, Up=60 kV, In=1250 A, Ik=50 kA, 1sec</w:t>
            </w:r>
            <w:r w:rsidRPr="00DA5AF7">
              <w:rPr>
                <w:rFonts w:ascii="Arial" w:eastAsia="Calibri" w:hAnsi="Arial" w:cs="Arial"/>
                <w:lang w:val="sr-Cyrl-RS"/>
              </w:rPr>
              <w:t xml:space="preserve">, са калемовима за укључење и искључење 220 </w:t>
            </w:r>
            <w:r w:rsidRPr="00DA5AF7">
              <w:rPr>
                <w:rFonts w:ascii="Arial" w:eastAsia="Calibri" w:hAnsi="Arial" w:cs="Arial"/>
              </w:rPr>
              <w:t>V</w:t>
            </w:r>
            <w:r w:rsidRPr="00DA5AF7">
              <w:rPr>
                <w:rFonts w:ascii="Arial" w:eastAsia="Calibri" w:hAnsi="Arial" w:cs="Arial"/>
                <w:lang w:val="sr-Cyrl-RS"/>
              </w:rPr>
              <w:t xml:space="preserve">АС и мотором за навијање опруге 220 </w:t>
            </w:r>
            <w:r w:rsidRPr="00DA5AF7">
              <w:rPr>
                <w:rFonts w:ascii="Arial" w:eastAsia="Calibri" w:hAnsi="Arial" w:cs="Arial"/>
              </w:rPr>
              <w:t>V</w:t>
            </w:r>
            <w:r w:rsidRPr="00DA5AF7">
              <w:rPr>
                <w:rFonts w:ascii="Arial" w:eastAsia="Calibri" w:hAnsi="Arial" w:cs="Arial"/>
                <w:lang w:val="sr-Cyrl-RS"/>
              </w:rPr>
              <w:t xml:space="preserve">АС, типа </w:t>
            </w:r>
            <w:r w:rsidRPr="00DA5AF7">
              <w:rPr>
                <w:rFonts w:ascii="Arial" w:eastAsia="Calibri" w:hAnsi="Arial" w:cs="Arial"/>
              </w:rPr>
              <w:t xml:space="preserve">LF2 </w:t>
            </w:r>
            <w:r w:rsidRPr="00DA5AF7">
              <w:rPr>
                <w:rFonts w:ascii="Arial" w:eastAsia="Calibri" w:hAnsi="Arial" w:cs="Arial"/>
                <w:lang w:val="sr-Cyrl-RS"/>
              </w:rPr>
              <w:t>или одговарајући</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p>
        </w:tc>
        <w:tc>
          <w:tcPr>
            <w:tcW w:w="639" w:type="dxa"/>
            <w:shd w:val="clear" w:color="auto" w:fill="auto"/>
            <w:vAlign w:val="center"/>
          </w:tcPr>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Ком</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lang w:val="sr-Cyrl-RS"/>
              </w:rPr>
            </w:pPr>
            <w:r w:rsidRPr="00DA5AF7">
              <w:rPr>
                <w:rFonts w:ascii="Arial" w:eastAsia="Times New Roman" w:hAnsi="Arial" w:cs="Arial"/>
                <w:lang w:val="sr-Cyrl-RS"/>
              </w:rPr>
              <w:t>1</w:t>
            </w:r>
          </w:p>
        </w:tc>
        <w:tc>
          <w:tcPr>
            <w:tcW w:w="1216"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tcPr>
          <w:p w:rsidR="00DA5AF7" w:rsidRPr="00DA5AF7" w:rsidRDefault="00DA5AF7" w:rsidP="00DA5AF7">
            <w:pPr>
              <w:spacing w:after="0" w:line="240" w:lineRule="auto"/>
              <w:jc w:val="both"/>
              <w:rPr>
                <w:rFonts w:ascii="Arial" w:eastAsia="Times New Roman" w:hAnsi="Arial" w:cs="Arial"/>
                <w:lang w:val="en-US"/>
              </w:rPr>
            </w:pPr>
          </w:p>
        </w:tc>
        <w:tc>
          <w:tcPr>
            <w:tcW w:w="1383" w:type="dxa"/>
          </w:tcPr>
          <w:p w:rsidR="00DA5AF7" w:rsidRPr="00DA5AF7" w:rsidRDefault="00DA5AF7" w:rsidP="00DA5AF7">
            <w:pPr>
              <w:spacing w:after="0" w:line="240" w:lineRule="auto"/>
              <w:jc w:val="both"/>
              <w:rPr>
                <w:rFonts w:ascii="Arial" w:eastAsia="Times New Roman" w:hAnsi="Arial" w:cs="Arial"/>
                <w:lang w:val="en-US"/>
              </w:rPr>
            </w:pPr>
          </w:p>
        </w:tc>
      </w:tr>
      <w:tr w:rsidR="00DA5AF7" w:rsidRPr="00DA5AF7" w:rsidTr="00DA5AF7">
        <w:tc>
          <w:tcPr>
            <w:tcW w:w="684" w:type="dxa"/>
          </w:tcPr>
          <w:p w:rsidR="00DA5AF7" w:rsidRPr="00DA5AF7" w:rsidRDefault="00DA5AF7" w:rsidP="00DA5AF7">
            <w:pPr>
              <w:spacing w:after="0" w:line="240" w:lineRule="auto"/>
              <w:jc w:val="both"/>
              <w:rPr>
                <w:rFonts w:ascii="Arial" w:eastAsia="Times New Roman" w:hAnsi="Arial" w:cs="Arial"/>
                <w:lang w:val="sr-Cyrl-CS" w:eastAsia="sr-Latn-CS"/>
              </w:rPr>
            </w:pPr>
            <w:r w:rsidRPr="00DA5AF7">
              <w:rPr>
                <w:rFonts w:ascii="Arial" w:eastAsia="Times New Roman" w:hAnsi="Arial" w:cs="Arial"/>
                <w:lang w:val="sr-Cyrl-CS" w:eastAsia="sr-Latn-CS"/>
              </w:rPr>
              <w:t>2</w:t>
            </w:r>
          </w:p>
        </w:tc>
        <w:tc>
          <w:tcPr>
            <w:tcW w:w="1818" w:type="dxa"/>
            <w:shd w:val="clear" w:color="auto" w:fill="auto"/>
          </w:tcPr>
          <w:p w:rsidR="00DA5AF7" w:rsidRPr="00DA5AF7" w:rsidRDefault="00DA5AF7" w:rsidP="00DA5AF7">
            <w:pPr>
              <w:spacing w:after="0" w:line="240" w:lineRule="auto"/>
              <w:jc w:val="both"/>
              <w:rPr>
                <w:rFonts w:ascii="Arial" w:eastAsia="Times New Roman" w:hAnsi="Arial" w:cs="Arial"/>
                <w:lang w:val="sr-Cyrl-CS" w:eastAsia="sr-Latn-CS"/>
              </w:rPr>
            </w:pPr>
            <w:r w:rsidRPr="00DA5AF7">
              <w:rPr>
                <w:rFonts w:ascii="Arial" w:eastAsia="Times New Roman" w:hAnsi="Arial" w:cs="Arial"/>
                <w:lang w:val="sr-Cyrl-CS" w:eastAsia="sr-Latn-CS"/>
              </w:rPr>
              <w:t xml:space="preserve">Уградња </w:t>
            </w:r>
            <w:r w:rsidRPr="00DA5AF7">
              <w:rPr>
                <w:rFonts w:ascii="Arial" w:eastAsia="Calibri" w:hAnsi="Arial" w:cs="Arial"/>
              </w:rPr>
              <w:t>SF6</w:t>
            </w:r>
            <w:r w:rsidRPr="00DA5AF7">
              <w:rPr>
                <w:rFonts w:ascii="Arial" w:eastAsia="Calibri" w:hAnsi="Arial" w:cs="Arial"/>
                <w:lang w:val="sr-Cyrl-RS"/>
              </w:rPr>
              <w:t xml:space="preserve"> прекидач</w:t>
            </w:r>
            <w:r w:rsidRPr="00DA5AF7">
              <w:rPr>
                <w:rFonts w:ascii="Arial" w:eastAsia="Times New Roman" w:hAnsi="Arial" w:cs="Arial"/>
                <w:lang w:val="sr-Cyrl-CS" w:eastAsia="sr-Latn-CS"/>
              </w:rPr>
              <w:t>а у покретни део ћелије (колица) и испитивања</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p>
        </w:tc>
        <w:tc>
          <w:tcPr>
            <w:tcW w:w="639" w:type="dxa"/>
            <w:shd w:val="clear" w:color="auto" w:fill="auto"/>
            <w:vAlign w:val="center"/>
          </w:tcPr>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КПЛ</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lang w:val="sr-Cyrl-RS"/>
              </w:rPr>
            </w:pPr>
            <w:r w:rsidRPr="00DA5AF7">
              <w:rPr>
                <w:rFonts w:ascii="Arial" w:eastAsia="Times New Roman" w:hAnsi="Arial" w:cs="Arial"/>
                <w:lang w:val="sr-Cyrl-RS"/>
              </w:rPr>
              <w:t>1</w:t>
            </w:r>
          </w:p>
        </w:tc>
        <w:tc>
          <w:tcPr>
            <w:tcW w:w="1216"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tcPr>
          <w:p w:rsidR="00DA5AF7" w:rsidRPr="00DA5AF7" w:rsidRDefault="00DA5AF7" w:rsidP="00DA5AF7">
            <w:pPr>
              <w:spacing w:after="0" w:line="240" w:lineRule="auto"/>
              <w:jc w:val="both"/>
              <w:rPr>
                <w:rFonts w:ascii="Arial" w:eastAsia="Times New Roman" w:hAnsi="Arial" w:cs="Arial"/>
                <w:lang w:val="en-US"/>
              </w:rPr>
            </w:pPr>
          </w:p>
        </w:tc>
        <w:tc>
          <w:tcPr>
            <w:tcW w:w="1383" w:type="dxa"/>
          </w:tcPr>
          <w:p w:rsidR="00DA5AF7" w:rsidRPr="00DA5AF7" w:rsidRDefault="00DA5AF7" w:rsidP="00DA5AF7">
            <w:pPr>
              <w:spacing w:after="0" w:line="240" w:lineRule="auto"/>
              <w:jc w:val="both"/>
              <w:rPr>
                <w:rFonts w:ascii="Arial" w:eastAsia="Times New Roman" w:hAnsi="Arial" w:cs="Arial"/>
                <w:lang w:val="en-US"/>
              </w:rPr>
            </w:pPr>
          </w:p>
        </w:tc>
      </w:tr>
      <w:tr w:rsidR="00DA5AF7" w:rsidRPr="00DA5AF7" w:rsidTr="00DA5AF7">
        <w:tc>
          <w:tcPr>
            <w:tcW w:w="684" w:type="dxa"/>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3</w:t>
            </w:r>
          </w:p>
        </w:tc>
        <w:tc>
          <w:tcPr>
            <w:tcW w:w="1818" w:type="dxa"/>
            <w:shd w:val="clear" w:color="auto" w:fill="auto"/>
          </w:tcPr>
          <w:p w:rsidR="00DA5AF7" w:rsidRPr="00DA5AF7" w:rsidRDefault="00DA5AF7" w:rsidP="00DA5AF7">
            <w:pPr>
              <w:spacing w:after="0" w:line="240" w:lineRule="auto"/>
              <w:jc w:val="both"/>
              <w:rPr>
                <w:rFonts w:ascii="Arial" w:eastAsia="Calibri" w:hAnsi="Arial" w:cs="Arial"/>
              </w:rPr>
            </w:pPr>
            <w:r w:rsidRPr="00DA5AF7">
              <w:rPr>
                <w:rFonts w:ascii="Arial" w:eastAsia="Calibri" w:hAnsi="Arial" w:cs="Arial"/>
                <w:lang w:val="sr-Cyrl-RS"/>
              </w:rPr>
              <w:t>Испорука и монтажа опреме у нисконапонски део ћелије</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p>
        </w:tc>
        <w:tc>
          <w:tcPr>
            <w:tcW w:w="639" w:type="dxa"/>
            <w:shd w:val="clear" w:color="auto" w:fill="auto"/>
          </w:tcPr>
          <w:p w:rsidR="00DA5AF7" w:rsidRPr="00DA5AF7" w:rsidRDefault="00DA5AF7" w:rsidP="00DA5AF7">
            <w:pPr>
              <w:spacing w:before="120" w:after="0" w:line="240"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en-US"/>
              </w:rPr>
              <w:t>КПЛ</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lang w:val="sr-Cyrl-RS"/>
              </w:rPr>
            </w:pPr>
            <w:r w:rsidRPr="00DA5AF7">
              <w:rPr>
                <w:rFonts w:ascii="Arial" w:eastAsia="Times New Roman" w:hAnsi="Arial" w:cs="Arial"/>
                <w:lang w:val="sr-Cyrl-RS"/>
              </w:rPr>
              <w:t>1</w:t>
            </w:r>
          </w:p>
        </w:tc>
        <w:tc>
          <w:tcPr>
            <w:tcW w:w="1216"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tcPr>
          <w:p w:rsidR="00DA5AF7" w:rsidRPr="00DA5AF7" w:rsidRDefault="00DA5AF7" w:rsidP="00DA5AF7">
            <w:pPr>
              <w:spacing w:after="0" w:line="240" w:lineRule="auto"/>
              <w:jc w:val="both"/>
              <w:rPr>
                <w:rFonts w:ascii="Arial" w:eastAsia="Times New Roman" w:hAnsi="Arial" w:cs="Arial"/>
                <w:lang w:val="en-US"/>
              </w:rPr>
            </w:pPr>
          </w:p>
        </w:tc>
        <w:tc>
          <w:tcPr>
            <w:tcW w:w="1383" w:type="dxa"/>
          </w:tcPr>
          <w:p w:rsidR="00DA5AF7" w:rsidRPr="00DA5AF7" w:rsidRDefault="00DA5AF7" w:rsidP="00DA5AF7">
            <w:pPr>
              <w:spacing w:after="0" w:line="240" w:lineRule="auto"/>
              <w:jc w:val="both"/>
              <w:rPr>
                <w:rFonts w:ascii="Arial" w:eastAsia="Times New Roman" w:hAnsi="Arial" w:cs="Arial"/>
                <w:lang w:val="en-US"/>
              </w:rPr>
            </w:pPr>
          </w:p>
        </w:tc>
      </w:tr>
      <w:tr w:rsidR="00DA5AF7" w:rsidRPr="00DA5AF7" w:rsidTr="00DA5AF7">
        <w:tc>
          <w:tcPr>
            <w:tcW w:w="684" w:type="dxa"/>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4</w:t>
            </w:r>
          </w:p>
        </w:tc>
        <w:tc>
          <w:tcPr>
            <w:tcW w:w="1818" w:type="dxa"/>
            <w:shd w:val="clear" w:color="auto" w:fill="auto"/>
          </w:tcPr>
          <w:p w:rsidR="00DA5AF7" w:rsidRPr="00DA5AF7" w:rsidRDefault="00DA5AF7" w:rsidP="00DA5AF7">
            <w:pPr>
              <w:spacing w:after="0" w:line="240" w:lineRule="auto"/>
              <w:jc w:val="both"/>
              <w:rPr>
                <w:rFonts w:ascii="Arial" w:eastAsia="Calibri" w:hAnsi="Arial" w:cs="Arial"/>
              </w:rPr>
            </w:pPr>
            <w:r w:rsidRPr="00DA5AF7">
              <w:rPr>
                <w:rFonts w:ascii="Arial" w:eastAsia="Calibri" w:hAnsi="Arial" w:cs="Arial"/>
                <w:lang w:val="sr-Cyrl-RS"/>
              </w:rPr>
              <w:t>Функционално испитивање ћелије</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p>
        </w:tc>
        <w:tc>
          <w:tcPr>
            <w:tcW w:w="639" w:type="dxa"/>
            <w:shd w:val="clear" w:color="auto" w:fill="auto"/>
          </w:tcPr>
          <w:p w:rsidR="00DA5AF7" w:rsidRPr="00DA5AF7" w:rsidRDefault="00DA5AF7" w:rsidP="00DA5AF7">
            <w:pPr>
              <w:spacing w:before="120" w:after="0" w:line="240"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en-US"/>
              </w:rPr>
              <w:t>КПЛ</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lang w:val="sr-Cyrl-RS"/>
              </w:rPr>
            </w:pPr>
            <w:r w:rsidRPr="00DA5AF7">
              <w:rPr>
                <w:rFonts w:ascii="Arial" w:eastAsia="Times New Roman" w:hAnsi="Arial" w:cs="Arial"/>
                <w:lang w:val="sr-Cyrl-RS"/>
              </w:rPr>
              <w:t>1</w:t>
            </w:r>
          </w:p>
        </w:tc>
        <w:tc>
          <w:tcPr>
            <w:tcW w:w="1216"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tcPr>
          <w:p w:rsidR="00DA5AF7" w:rsidRPr="00DA5AF7" w:rsidRDefault="00DA5AF7" w:rsidP="00DA5AF7">
            <w:pPr>
              <w:spacing w:after="0" w:line="240" w:lineRule="auto"/>
              <w:jc w:val="both"/>
              <w:rPr>
                <w:rFonts w:ascii="Arial" w:eastAsia="Times New Roman" w:hAnsi="Arial" w:cs="Arial"/>
                <w:lang w:val="en-US"/>
              </w:rPr>
            </w:pPr>
          </w:p>
        </w:tc>
        <w:tc>
          <w:tcPr>
            <w:tcW w:w="1383" w:type="dxa"/>
          </w:tcPr>
          <w:p w:rsidR="00DA5AF7" w:rsidRPr="00DA5AF7" w:rsidRDefault="00DA5AF7" w:rsidP="00DA5AF7">
            <w:pPr>
              <w:spacing w:after="0" w:line="240" w:lineRule="auto"/>
              <w:jc w:val="both"/>
              <w:rPr>
                <w:rFonts w:ascii="Arial" w:eastAsia="Times New Roman" w:hAnsi="Arial" w:cs="Arial"/>
                <w:lang w:val="en-US"/>
              </w:rPr>
            </w:pPr>
          </w:p>
        </w:tc>
      </w:tr>
      <w:tr w:rsidR="00DA5AF7" w:rsidRPr="00DA5AF7" w:rsidTr="00DA5AF7">
        <w:tc>
          <w:tcPr>
            <w:tcW w:w="684" w:type="dxa"/>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5</w:t>
            </w:r>
          </w:p>
        </w:tc>
        <w:tc>
          <w:tcPr>
            <w:tcW w:w="1818" w:type="dxa"/>
            <w:shd w:val="clear" w:color="auto" w:fill="auto"/>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Документација</w:t>
            </w:r>
            <w:r w:rsidRPr="00DA5AF7">
              <w:rPr>
                <w:rFonts w:ascii="Arial" w:eastAsia="Times New Roman" w:hAnsi="Arial" w:cs="Times New Roman"/>
                <w:lang w:val="en-US"/>
              </w:rPr>
              <w:t xml:space="preserve"> </w:t>
            </w:r>
            <w:r w:rsidRPr="00DA5AF7">
              <w:rPr>
                <w:rFonts w:ascii="Arial" w:eastAsia="Calibri" w:hAnsi="Arial" w:cs="Arial"/>
                <w:lang w:val="sr-Cyrl-RS"/>
              </w:rPr>
              <w:t>изведеног стања.</w:t>
            </w:r>
          </w:p>
        </w:tc>
        <w:tc>
          <w:tcPr>
            <w:tcW w:w="816" w:type="dxa"/>
          </w:tcPr>
          <w:p w:rsidR="00DA5AF7" w:rsidRPr="00DA5AF7" w:rsidRDefault="00DA5AF7" w:rsidP="00DA5AF7">
            <w:pPr>
              <w:spacing w:after="0" w:line="240" w:lineRule="auto"/>
              <w:jc w:val="both"/>
              <w:rPr>
                <w:rFonts w:ascii="Arial" w:eastAsia="Times New Roman" w:hAnsi="Arial" w:cs="Arial"/>
                <w:lang w:val="sr-Cyrl-CS"/>
              </w:rPr>
            </w:pPr>
          </w:p>
        </w:tc>
        <w:tc>
          <w:tcPr>
            <w:tcW w:w="639" w:type="dxa"/>
            <w:shd w:val="clear" w:color="auto" w:fill="auto"/>
          </w:tcPr>
          <w:p w:rsidR="00DA5AF7" w:rsidRPr="00DA5AF7" w:rsidRDefault="00DA5AF7" w:rsidP="00DA5AF7">
            <w:pPr>
              <w:spacing w:before="120" w:after="0" w:line="240"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en-US"/>
              </w:rPr>
              <w:t>КПЛ</w:t>
            </w:r>
          </w:p>
        </w:tc>
        <w:tc>
          <w:tcPr>
            <w:tcW w:w="554" w:type="dxa"/>
            <w:shd w:val="clear" w:color="auto" w:fill="auto"/>
            <w:vAlign w:val="center"/>
          </w:tcPr>
          <w:p w:rsidR="00DA5AF7" w:rsidRPr="00DA5AF7" w:rsidRDefault="00DA5AF7" w:rsidP="00DA5AF7">
            <w:pPr>
              <w:spacing w:after="0" w:line="240" w:lineRule="auto"/>
              <w:jc w:val="center"/>
              <w:rPr>
                <w:rFonts w:ascii="Arial" w:eastAsia="Times New Roman" w:hAnsi="Arial" w:cs="Arial"/>
                <w:lang w:val="sr-Cyrl-RS"/>
              </w:rPr>
            </w:pPr>
            <w:r w:rsidRPr="00DA5AF7">
              <w:rPr>
                <w:rFonts w:ascii="Arial" w:eastAsia="Times New Roman" w:hAnsi="Arial" w:cs="Arial"/>
                <w:lang w:val="sr-Cyrl-RS"/>
              </w:rPr>
              <w:t>1</w:t>
            </w:r>
          </w:p>
        </w:tc>
        <w:tc>
          <w:tcPr>
            <w:tcW w:w="1216"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shd w:val="clear" w:color="auto" w:fill="auto"/>
            <w:vAlign w:val="center"/>
          </w:tcPr>
          <w:p w:rsidR="00DA5AF7" w:rsidRPr="00DA5AF7" w:rsidRDefault="00DA5AF7" w:rsidP="00DA5AF7">
            <w:pPr>
              <w:spacing w:after="0" w:line="240" w:lineRule="auto"/>
              <w:jc w:val="both"/>
              <w:rPr>
                <w:rFonts w:ascii="Arial" w:eastAsia="Times New Roman" w:hAnsi="Arial" w:cs="Arial"/>
                <w:lang w:val="en-US"/>
              </w:rPr>
            </w:pPr>
          </w:p>
        </w:tc>
        <w:tc>
          <w:tcPr>
            <w:tcW w:w="1134" w:type="dxa"/>
          </w:tcPr>
          <w:p w:rsidR="00DA5AF7" w:rsidRPr="00DA5AF7" w:rsidRDefault="00DA5AF7" w:rsidP="00DA5AF7">
            <w:pPr>
              <w:spacing w:after="0" w:line="240" w:lineRule="auto"/>
              <w:jc w:val="both"/>
              <w:rPr>
                <w:rFonts w:ascii="Arial" w:eastAsia="Times New Roman" w:hAnsi="Arial" w:cs="Arial"/>
                <w:lang w:val="en-US"/>
              </w:rPr>
            </w:pPr>
          </w:p>
        </w:tc>
        <w:tc>
          <w:tcPr>
            <w:tcW w:w="1383" w:type="dxa"/>
          </w:tcPr>
          <w:p w:rsidR="00DA5AF7" w:rsidRPr="00DA5AF7" w:rsidRDefault="00DA5AF7" w:rsidP="00DA5AF7">
            <w:pPr>
              <w:spacing w:after="0" w:line="240" w:lineRule="auto"/>
              <w:jc w:val="both"/>
              <w:rPr>
                <w:rFonts w:ascii="Arial" w:eastAsia="Times New Roman" w:hAnsi="Arial" w:cs="Arial"/>
                <w:lang w:val="en-US"/>
              </w:rPr>
            </w:pPr>
          </w:p>
        </w:tc>
      </w:tr>
    </w:tbl>
    <w:p w:rsidR="00DA5AF7" w:rsidRPr="00DA5AF7" w:rsidRDefault="00DA5AF7" w:rsidP="00DA5AF7">
      <w:pPr>
        <w:spacing w:before="120" w:after="0" w:line="240" w:lineRule="auto"/>
        <w:jc w:val="both"/>
        <w:rPr>
          <w:rFonts w:ascii="Arial" w:eastAsia="Times New Roman" w:hAnsi="Arial" w:cs="Arial"/>
          <w:b/>
          <w:color w:val="000000"/>
          <w:u w:val="single"/>
          <w:lang w:val="sr-Cyrl-RS"/>
        </w:rPr>
      </w:pPr>
    </w:p>
    <w:p w:rsidR="00DA5AF7" w:rsidRPr="00DA5AF7" w:rsidRDefault="00DA5AF7" w:rsidP="00DA5AF7">
      <w:pPr>
        <w:jc w:val="both"/>
        <w:rPr>
          <w:rFonts w:ascii="Arial" w:eastAsia="Calibri" w:hAnsi="Arial" w:cs="Arial"/>
          <w:lang w:val="sr-Cyrl-RS"/>
        </w:rPr>
      </w:pPr>
      <w:r w:rsidRPr="00DA5AF7">
        <w:rPr>
          <w:rFonts w:ascii="Arial" w:eastAsia="Calibri" w:hAnsi="Arial" w:cs="Arial"/>
          <w:b/>
        </w:rPr>
        <w:t>3.2</w:t>
      </w:r>
      <w:r w:rsidRPr="00DA5AF7">
        <w:rPr>
          <w:rFonts w:ascii="Arial" w:eastAsia="Calibri" w:hAnsi="Arial" w:cs="Arial"/>
        </w:rPr>
        <w:t xml:space="preserve"> </w:t>
      </w:r>
      <w:r w:rsidRPr="00DA5AF7">
        <w:rPr>
          <w:rFonts w:ascii="Arial" w:eastAsia="Calibri" w:hAnsi="Arial" w:cs="Arial"/>
          <w:lang w:val="sr-Cyrl-RS"/>
        </w:rPr>
        <w:t xml:space="preserve">У разводном постројењу </w:t>
      </w:r>
      <w:r w:rsidRPr="00DA5AF7">
        <w:rPr>
          <w:rFonts w:ascii="Arial" w:eastAsia="Calibri" w:hAnsi="Arial" w:cs="Arial"/>
        </w:rPr>
        <w:t>6,6 kV</w:t>
      </w:r>
      <w:r w:rsidRPr="00DA5AF7">
        <w:rPr>
          <w:rFonts w:ascii="Arial" w:eastAsia="Calibri" w:hAnsi="Arial" w:cs="Arial"/>
          <w:lang w:val="sr-Cyrl-RS"/>
        </w:rPr>
        <w:t xml:space="preserve">, 0БЕ – Помоћна котларница, у ћелији 0БЕ04, потребно је, системом ретрофита, уградити у покретни део ћелије (колица), производње </w:t>
      </w:r>
      <w:r w:rsidRPr="00DA5AF7">
        <w:rPr>
          <w:rFonts w:ascii="Arial" w:eastAsia="Calibri" w:hAnsi="Arial" w:cs="Arial"/>
        </w:rPr>
        <w:t>M</w:t>
      </w:r>
      <w:r w:rsidRPr="00DA5AF7">
        <w:rPr>
          <w:rFonts w:ascii="Arial" w:eastAsia="Calibri" w:hAnsi="Arial" w:cs="Arial"/>
          <w:lang w:val="sr-Cyrl-RS"/>
        </w:rPr>
        <w:t xml:space="preserve">ИНЕЛ, тип ПУ 1012 - 750, нови </w:t>
      </w:r>
      <w:r w:rsidRPr="00DA5AF7">
        <w:rPr>
          <w:rFonts w:ascii="Arial" w:eastAsia="Calibri" w:hAnsi="Arial" w:cs="Arial"/>
        </w:rPr>
        <w:t>SF6</w:t>
      </w:r>
      <w:r w:rsidRPr="00DA5AF7">
        <w:rPr>
          <w:rFonts w:ascii="Arial" w:eastAsia="Calibri" w:hAnsi="Arial" w:cs="Arial"/>
          <w:lang w:val="sr-Cyrl-RS"/>
        </w:rPr>
        <w:t xml:space="preserve"> прекидач, </w:t>
      </w:r>
      <w:r w:rsidRPr="00DA5AF7">
        <w:rPr>
          <w:rFonts w:ascii="Arial" w:eastAsia="Calibri" w:hAnsi="Arial" w:cs="Arial"/>
          <w:lang w:val="en-US"/>
        </w:rPr>
        <w:t>Un=7,2 kV, Up=60 kV, In=1250 A, Ik=50 kA, 1sec</w:t>
      </w:r>
      <w:r w:rsidRPr="00DA5AF7">
        <w:rPr>
          <w:rFonts w:ascii="Arial" w:eastAsia="Calibri" w:hAnsi="Arial" w:cs="Arial"/>
          <w:lang w:val="sr-Cyrl-RS"/>
        </w:rPr>
        <w:t xml:space="preserve">, типа </w:t>
      </w:r>
      <w:r w:rsidRPr="00DA5AF7">
        <w:rPr>
          <w:rFonts w:ascii="Arial" w:eastAsia="Calibri" w:hAnsi="Arial" w:cs="Arial"/>
        </w:rPr>
        <w:t xml:space="preserve">LF2 </w:t>
      </w:r>
      <w:r w:rsidRPr="00DA5AF7">
        <w:rPr>
          <w:rFonts w:ascii="Arial" w:eastAsia="Calibri" w:hAnsi="Arial" w:cs="Arial"/>
          <w:lang w:val="sr-Cyrl-RS"/>
        </w:rPr>
        <w:t xml:space="preserve">или одговарајући, са калемовима за укључење и искључење 220 </w:t>
      </w:r>
      <w:r w:rsidRPr="00DA5AF7">
        <w:rPr>
          <w:rFonts w:ascii="Arial" w:eastAsia="Calibri" w:hAnsi="Arial" w:cs="Arial"/>
        </w:rPr>
        <w:t>V</w:t>
      </w:r>
      <w:r w:rsidRPr="00DA5AF7">
        <w:rPr>
          <w:rFonts w:ascii="Arial" w:eastAsia="Calibri" w:hAnsi="Arial" w:cs="Arial"/>
          <w:lang w:val="sr-Cyrl-RS"/>
        </w:rPr>
        <w:t xml:space="preserve">АС и мотором за навијање опруге 220 </w:t>
      </w:r>
      <w:r w:rsidRPr="00DA5AF7">
        <w:rPr>
          <w:rFonts w:ascii="Arial" w:eastAsia="Calibri" w:hAnsi="Arial" w:cs="Arial"/>
        </w:rPr>
        <w:t>V</w:t>
      </w:r>
      <w:r w:rsidRPr="00DA5AF7">
        <w:rPr>
          <w:rFonts w:ascii="Arial" w:eastAsia="Calibri" w:hAnsi="Arial" w:cs="Arial"/>
          <w:lang w:val="sr-Cyrl-RS"/>
        </w:rPr>
        <w:t>АС, при чему се мора постићи потпуна компатибилност са непокретним делом ћелије.</w:t>
      </w:r>
    </w:p>
    <w:p w:rsidR="00DA5AF7" w:rsidRPr="00DA5AF7" w:rsidRDefault="00DA5AF7" w:rsidP="00DA5AF7">
      <w:pPr>
        <w:jc w:val="both"/>
        <w:rPr>
          <w:rFonts w:ascii="Arial" w:eastAsia="Calibri" w:hAnsi="Arial" w:cs="Arial"/>
          <w:lang w:val="sr-Cyrl-RS"/>
        </w:rPr>
      </w:pPr>
      <w:r w:rsidRPr="00DA5AF7">
        <w:rPr>
          <w:rFonts w:ascii="Arial" w:eastAsia="Calibri" w:hAnsi="Arial" w:cs="Arial"/>
          <w:lang w:val="sr-Cyrl-RS"/>
        </w:rPr>
        <w:t>Прекидач</w:t>
      </w:r>
      <w:r w:rsidRPr="00DA5AF7">
        <w:rPr>
          <w:rFonts w:ascii="Arial" w:eastAsia="Calibri" w:hAnsi="Arial" w:cs="Arial"/>
        </w:rPr>
        <w:t xml:space="preserve"> </w:t>
      </w:r>
      <w:r w:rsidRPr="00DA5AF7">
        <w:rPr>
          <w:rFonts w:ascii="Arial" w:eastAsia="Calibri" w:hAnsi="Arial" w:cs="Arial"/>
          <w:lang w:val="sr-Cyrl-RS"/>
        </w:rPr>
        <w:t>је намењен за напајање трафо станице</w:t>
      </w:r>
      <w:r w:rsidRPr="00DA5AF7">
        <w:rPr>
          <w:rFonts w:ascii="Arial" w:eastAsia="Calibri" w:hAnsi="Arial" w:cs="Arial"/>
        </w:rPr>
        <w:t xml:space="preserve"> 6,6 </w:t>
      </w:r>
      <w:r w:rsidRPr="00DA5AF7">
        <w:rPr>
          <w:rFonts w:ascii="Arial" w:eastAsia="Calibri" w:hAnsi="Arial" w:cs="Arial"/>
          <w:lang w:val="sr-Cyrl-RS"/>
        </w:rPr>
        <w:t xml:space="preserve">/ 0,4 </w:t>
      </w:r>
      <w:r w:rsidRPr="00DA5AF7">
        <w:rPr>
          <w:rFonts w:ascii="Arial" w:eastAsia="Calibri" w:hAnsi="Arial" w:cs="Arial"/>
        </w:rPr>
        <w:t>kV</w:t>
      </w:r>
      <w:r w:rsidRPr="00DA5AF7">
        <w:rPr>
          <w:rFonts w:ascii="Arial" w:eastAsia="Calibri" w:hAnsi="Arial" w:cs="Arial"/>
          <w:lang w:val="sr-Cyrl-RS"/>
        </w:rPr>
        <w:t xml:space="preserve"> – Радничко насеље.</w:t>
      </w:r>
    </w:p>
    <w:p w:rsidR="00DA5AF7" w:rsidRPr="00DA5AF7" w:rsidRDefault="00DA5AF7" w:rsidP="00DA5AF7">
      <w:pPr>
        <w:spacing w:before="360"/>
        <w:jc w:val="both"/>
        <w:rPr>
          <w:rFonts w:ascii="Arial" w:eastAsia="Calibri" w:hAnsi="Arial" w:cs="Arial"/>
          <w:b/>
          <w:lang w:val="sr-Cyrl-RS"/>
        </w:rPr>
      </w:pPr>
      <w:r w:rsidRPr="00DA5AF7">
        <w:rPr>
          <w:rFonts w:ascii="Arial" w:eastAsia="Calibri" w:hAnsi="Arial" w:cs="Arial"/>
          <w:b/>
          <w:lang w:val="sr-Cyrl-RS"/>
        </w:rPr>
        <w:t>Обавезе Понуђача:</w:t>
      </w:r>
    </w:p>
    <w:p w:rsidR="00DA5AF7" w:rsidRPr="00DA5AF7" w:rsidRDefault="00DA5AF7" w:rsidP="00E529B2">
      <w:pPr>
        <w:numPr>
          <w:ilvl w:val="0"/>
          <w:numId w:val="51"/>
        </w:numPr>
        <w:spacing w:before="360" w:after="0" w:line="240" w:lineRule="auto"/>
        <w:contextualSpacing/>
        <w:jc w:val="both"/>
        <w:rPr>
          <w:rFonts w:ascii="Arial" w:eastAsia="Calibri" w:hAnsi="Arial" w:cs="Arial"/>
        </w:rPr>
      </w:pPr>
      <w:r w:rsidRPr="00DA5AF7">
        <w:rPr>
          <w:rFonts w:ascii="Arial" w:eastAsia="Calibri" w:hAnsi="Arial" w:cs="Arial"/>
          <w:lang w:val="sr-Cyrl-RS"/>
        </w:rPr>
        <w:t xml:space="preserve">Набавка прекидача </w:t>
      </w:r>
      <w:r w:rsidRPr="00DA5AF7">
        <w:rPr>
          <w:rFonts w:ascii="Arial" w:eastAsia="Calibri" w:hAnsi="Arial" w:cs="Arial"/>
        </w:rPr>
        <w:t>SF6</w:t>
      </w:r>
      <w:r w:rsidRPr="00DA5AF7">
        <w:rPr>
          <w:rFonts w:ascii="Arial" w:eastAsia="Calibri" w:hAnsi="Arial" w:cs="Arial"/>
          <w:lang w:val="sr-Cyrl-RS"/>
        </w:rPr>
        <w:t xml:space="preserve">, </w:t>
      </w:r>
      <w:r w:rsidRPr="00DA5AF7">
        <w:rPr>
          <w:rFonts w:ascii="Arial" w:eastAsia="Calibri" w:hAnsi="Arial" w:cs="Arial"/>
          <w:lang w:val="en-US"/>
        </w:rPr>
        <w:t>Un=7,2 kV, Up=60 kV, In=1250 A, Ik=50 kA, 1sec</w:t>
      </w:r>
      <w:r w:rsidRPr="00DA5AF7">
        <w:rPr>
          <w:rFonts w:ascii="Arial" w:eastAsia="Calibri" w:hAnsi="Arial" w:cs="Arial"/>
          <w:lang w:val="sr-Cyrl-RS"/>
        </w:rPr>
        <w:t xml:space="preserve">, са калемовима за укључење и искључење 220 </w:t>
      </w:r>
      <w:r w:rsidRPr="00DA5AF7">
        <w:rPr>
          <w:rFonts w:ascii="Arial" w:eastAsia="Calibri" w:hAnsi="Arial" w:cs="Arial"/>
        </w:rPr>
        <w:t>V</w:t>
      </w:r>
      <w:r w:rsidRPr="00DA5AF7">
        <w:rPr>
          <w:rFonts w:ascii="Arial" w:eastAsia="Calibri" w:hAnsi="Arial" w:cs="Arial"/>
          <w:lang w:val="sr-Cyrl-RS"/>
        </w:rPr>
        <w:t xml:space="preserve">АС, мотором за навијање опруге 220 </w:t>
      </w:r>
      <w:r w:rsidRPr="00DA5AF7">
        <w:rPr>
          <w:rFonts w:ascii="Arial" w:eastAsia="Calibri" w:hAnsi="Arial" w:cs="Arial"/>
        </w:rPr>
        <w:t>V</w:t>
      </w:r>
      <w:r w:rsidRPr="00DA5AF7">
        <w:rPr>
          <w:rFonts w:ascii="Arial" w:eastAsia="Calibri" w:hAnsi="Arial" w:cs="Arial"/>
          <w:lang w:val="sr-Cyrl-RS"/>
        </w:rPr>
        <w:t xml:space="preserve">АС, помоћним контактима (минимум 6 мирних и 6 радних), контактом статуса опруге „навијена“ и бројачем операција, типа </w:t>
      </w:r>
      <w:r w:rsidRPr="00DA5AF7">
        <w:rPr>
          <w:rFonts w:ascii="Arial" w:eastAsia="Calibri" w:hAnsi="Arial" w:cs="Arial"/>
        </w:rPr>
        <w:t xml:space="preserve">LF2 </w:t>
      </w:r>
      <w:r w:rsidRPr="00DA5AF7">
        <w:rPr>
          <w:rFonts w:ascii="Arial" w:eastAsia="Calibri" w:hAnsi="Arial" w:cs="Arial"/>
          <w:lang w:val="sr-Cyrl-RS"/>
        </w:rPr>
        <w:t>или одговарајућег.</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 xml:space="preserve">Уградња прекидача, системом ретрофита, у покретни део ћелије (колица). </w:t>
      </w:r>
      <w:r w:rsidRPr="00DA5AF7">
        <w:rPr>
          <w:rFonts w:ascii="Arial" w:eastAsia="Calibri" w:hAnsi="Arial" w:cs="Arial"/>
          <w:lang w:val="en-US"/>
        </w:rPr>
        <w:t xml:space="preserve">Нови покретни део ћелије (колица са </w:t>
      </w:r>
      <w:r w:rsidRPr="00DA5AF7">
        <w:rPr>
          <w:rFonts w:ascii="Arial" w:eastAsia="Calibri" w:hAnsi="Arial" w:cs="Arial"/>
        </w:rPr>
        <w:t>SF6</w:t>
      </w:r>
      <w:r w:rsidRPr="00DA5AF7">
        <w:rPr>
          <w:rFonts w:ascii="Arial" w:eastAsia="Calibri" w:hAnsi="Arial" w:cs="Arial"/>
          <w:lang w:val="en-US"/>
        </w:rPr>
        <w:t xml:space="preserve"> прекидачем) </w:t>
      </w:r>
      <w:r w:rsidRPr="00DA5AF7">
        <w:rPr>
          <w:rFonts w:ascii="Arial" w:eastAsia="Calibri" w:hAnsi="Arial" w:cs="Arial"/>
          <w:lang w:val="sr-Cyrl-RS"/>
        </w:rPr>
        <w:t>мора бити</w:t>
      </w:r>
      <w:r w:rsidRPr="00DA5AF7">
        <w:rPr>
          <w:rFonts w:ascii="Arial" w:eastAsia="Calibri" w:hAnsi="Arial" w:cs="Arial"/>
          <w:lang w:val="en-US"/>
        </w:rPr>
        <w:t xml:space="preserve"> изра</w:t>
      </w:r>
      <w:r w:rsidRPr="00DA5AF7">
        <w:rPr>
          <w:rFonts w:ascii="Arial" w:eastAsia="Calibri" w:hAnsi="Arial" w:cs="Arial"/>
          <w:lang w:val="sr-Cyrl-RS"/>
        </w:rPr>
        <w:t>ђен</w:t>
      </w:r>
      <w:r w:rsidRPr="00DA5AF7">
        <w:rPr>
          <w:rFonts w:ascii="Arial" w:eastAsia="Calibri" w:hAnsi="Arial" w:cs="Arial"/>
          <w:lang w:val="en-US"/>
        </w:rPr>
        <w:t xml:space="preserve"> са тачно дефинисаним димензијама, раставним шинским контактима, конектором, блокадним механичким и електричним системом и осталим елементима који су компатабилни са постојећим непокре</w:t>
      </w:r>
      <w:r w:rsidRPr="00DA5AF7">
        <w:rPr>
          <w:rFonts w:ascii="Arial" w:eastAsia="Calibri" w:hAnsi="Arial" w:cs="Arial"/>
          <w:lang w:val="sr-Cyrl-RS"/>
        </w:rPr>
        <w:t>т</w:t>
      </w:r>
      <w:r w:rsidRPr="00DA5AF7">
        <w:rPr>
          <w:rFonts w:ascii="Arial" w:eastAsia="Calibri" w:hAnsi="Arial" w:cs="Arial"/>
          <w:lang w:val="en-US"/>
        </w:rPr>
        <w:t>ним делом ћелије</w:t>
      </w:r>
      <w:r w:rsidRPr="00DA5AF7">
        <w:rPr>
          <w:rFonts w:ascii="Arial" w:eastAsia="Calibri" w:hAnsi="Arial" w:cs="Arial"/>
          <w:lang w:val="sr-Cyrl-RS"/>
        </w:rPr>
        <w:t>.</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 xml:space="preserve">На новоизрађеном покретном делу ћелије (колица са </w:t>
      </w:r>
      <w:r w:rsidRPr="00DA5AF7">
        <w:rPr>
          <w:rFonts w:ascii="Arial" w:eastAsia="Calibri" w:hAnsi="Arial" w:cs="Arial"/>
        </w:rPr>
        <w:t xml:space="preserve">SF6 </w:t>
      </w:r>
      <w:r w:rsidRPr="00DA5AF7">
        <w:rPr>
          <w:rFonts w:ascii="Arial" w:eastAsia="Calibri" w:hAnsi="Arial" w:cs="Arial"/>
          <w:lang w:val="sr-Cyrl-RS"/>
        </w:rPr>
        <w:t xml:space="preserve">прекидачем), </w:t>
      </w:r>
      <w:r w:rsidRPr="00DA5AF7">
        <w:rPr>
          <w:rFonts w:ascii="Arial" w:eastAsia="Calibri" w:hAnsi="Arial" w:cs="Arial"/>
          <w:lang w:val="en-US"/>
        </w:rPr>
        <w:t>у сагласности са IEC 62271-200 i IEC 62271-102</w:t>
      </w:r>
      <w:r w:rsidRPr="00DA5AF7">
        <w:rPr>
          <w:rFonts w:ascii="Arial" w:eastAsia="Calibri" w:hAnsi="Arial" w:cs="Arial"/>
          <w:lang w:val="sr-Cyrl-RS"/>
        </w:rPr>
        <w:t>, извршити следећа испитивања:</w:t>
      </w:r>
    </w:p>
    <w:p w:rsidR="00DA5AF7" w:rsidRPr="00DA5AF7" w:rsidRDefault="00DA5AF7" w:rsidP="00E529B2">
      <w:pPr>
        <w:numPr>
          <w:ilvl w:val="0"/>
          <w:numId w:val="52"/>
        </w:numPr>
        <w:spacing w:before="120" w:after="0" w:line="240" w:lineRule="auto"/>
        <w:contextualSpacing/>
        <w:jc w:val="both"/>
        <w:rPr>
          <w:rFonts w:ascii="Arial" w:eastAsia="Calibri" w:hAnsi="Arial" w:cs="Arial"/>
        </w:rPr>
      </w:pPr>
      <w:r w:rsidRPr="00DA5AF7">
        <w:rPr>
          <w:rFonts w:ascii="Arial" w:eastAsia="Calibri" w:hAnsi="Arial" w:cs="Arial"/>
          <w:lang w:val="sr-Cyrl-RS"/>
        </w:rPr>
        <w:t>Контрола ожичења и система уземљења;</w:t>
      </w:r>
    </w:p>
    <w:p w:rsidR="00DA5AF7" w:rsidRPr="00DA5AF7" w:rsidRDefault="00DA5AF7" w:rsidP="00E529B2">
      <w:pPr>
        <w:numPr>
          <w:ilvl w:val="0"/>
          <w:numId w:val="52"/>
        </w:numPr>
        <w:spacing w:before="120" w:after="0" w:line="240" w:lineRule="auto"/>
        <w:contextualSpacing/>
        <w:jc w:val="both"/>
        <w:rPr>
          <w:rFonts w:ascii="Arial" w:eastAsia="Calibri" w:hAnsi="Arial" w:cs="Arial"/>
        </w:rPr>
      </w:pPr>
      <w:r w:rsidRPr="00DA5AF7">
        <w:rPr>
          <w:rFonts w:ascii="Arial" w:eastAsia="Calibri" w:hAnsi="Arial" w:cs="Arial"/>
          <w:lang w:val="sr-Cyrl-RS"/>
        </w:rPr>
        <w:t>Испитивање напоном индустријске фреквенције;</w:t>
      </w:r>
    </w:p>
    <w:p w:rsidR="00DA5AF7" w:rsidRPr="00DA5AF7" w:rsidRDefault="00DA5AF7" w:rsidP="00E529B2">
      <w:pPr>
        <w:numPr>
          <w:ilvl w:val="0"/>
          <w:numId w:val="52"/>
        </w:numPr>
        <w:spacing w:before="120" w:after="0" w:line="240" w:lineRule="auto"/>
        <w:contextualSpacing/>
        <w:jc w:val="both"/>
        <w:rPr>
          <w:rFonts w:ascii="Arial" w:eastAsia="Calibri" w:hAnsi="Arial" w:cs="Arial"/>
        </w:rPr>
      </w:pPr>
      <w:r w:rsidRPr="00DA5AF7">
        <w:rPr>
          <w:rFonts w:ascii="Arial" w:eastAsia="Calibri" w:hAnsi="Arial" w:cs="Arial"/>
          <w:lang w:val="sr-Cyrl-RS"/>
        </w:rPr>
        <w:t>Мерење отпорности главног струјног круга;</w:t>
      </w:r>
    </w:p>
    <w:p w:rsidR="00DA5AF7" w:rsidRPr="00DA5AF7" w:rsidRDefault="00DA5AF7" w:rsidP="00E529B2">
      <w:pPr>
        <w:numPr>
          <w:ilvl w:val="0"/>
          <w:numId w:val="52"/>
        </w:numPr>
        <w:spacing w:before="120" w:after="0" w:line="240" w:lineRule="auto"/>
        <w:contextualSpacing/>
        <w:jc w:val="both"/>
        <w:rPr>
          <w:rFonts w:ascii="Arial" w:eastAsia="Calibri" w:hAnsi="Arial" w:cs="Arial"/>
        </w:rPr>
      </w:pPr>
      <w:r w:rsidRPr="00DA5AF7">
        <w:rPr>
          <w:rFonts w:ascii="Arial" w:eastAsia="Calibri" w:hAnsi="Arial" w:cs="Arial"/>
          <w:lang w:val="sr-Cyrl-RS"/>
        </w:rPr>
        <w:t>Функционална испитивања.</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lang w:val="sr-Cyrl-RS"/>
        </w:rPr>
        <w:t>Извештај о испитивањима.</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lang w:val="sr-Cyrl-RS"/>
        </w:rPr>
        <w:t>Набавка, испорука и монтажа опреме са ожичењем у нисконапонски део ћелије, за управљање и заштиту главног струјног круга, без струјних мерних трансформатора (без испоруке и уградње) и релеја за заштиту (само монтажа, без испоруке) према шеми деловања</w:t>
      </w:r>
      <w:r w:rsidRPr="00DA5AF7">
        <w:rPr>
          <w:rFonts w:ascii="Arial" w:eastAsia="Calibri" w:hAnsi="Arial" w:cs="Arial"/>
        </w:rPr>
        <w:t xml:space="preserve">, </w:t>
      </w:r>
      <w:r w:rsidRPr="00DA5AF7">
        <w:rPr>
          <w:rFonts w:ascii="Arial" w:eastAsia="Calibri" w:hAnsi="Arial" w:cs="Arial"/>
          <w:lang w:val="sr-Cyrl-RS"/>
        </w:rPr>
        <w:t>коју ће преузети приликом увида на лицу места.</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lang w:val="sr-Cyrl-RS"/>
        </w:rPr>
        <w:t>Функционално испитивање ћелије.</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lang w:val="sr-Cyrl-RS"/>
        </w:rPr>
        <w:t>Израда документације изведеног стања електроенергетског и управљачког дела.</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rPr>
        <w:t xml:space="preserve"> Поседовање стручне радне снаге и свог потребног алата и опреме за извођење радова</w:t>
      </w:r>
      <w:r w:rsidRPr="00DA5AF7">
        <w:rPr>
          <w:rFonts w:ascii="Arial" w:eastAsia="Calibri" w:hAnsi="Arial" w:cs="Arial"/>
          <w:lang w:val="sr-Cyrl-RS"/>
        </w:rPr>
        <w:t>.</w:t>
      </w:r>
      <w:r w:rsidRPr="00DA5AF7">
        <w:rPr>
          <w:rFonts w:ascii="Arial" w:eastAsia="Calibri" w:hAnsi="Arial" w:cs="Arial"/>
        </w:rPr>
        <w:t xml:space="preserve"> </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rPr>
        <w:t xml:space="preserve"> Стручно и квалитетно вођење радова уз поштовање законских и техничких прописа, према нормама важећим за ову врсту делатности</w:t>
      </w:r>
      <w:r w:rsidRPr="00DA5AF7">
        <w:rPr>
          <w:rFonts w:ascii="Arial" w:eastAsia="Calibri" w:hAnsi="Arial" w:cs="Arial"/>
          <w:lang w:val="sr-Cyrl-RS"/>
        </w:rPr>
        <w:t>.</w:t>
      </w:r>
    </w:p>
    <w:p w:rsidR="00DA5AF7" w:rsidRPr="00DA5AF7" w:rsidRDefault="00DA5AF7" w:rsidP="00E529B2">
      <w:pPr>
        <w:numPr>
          <w:ilvl w:val="0"/>
          <w:numId w:val="51"/>
        </w:numPr>
        <w:spacing w:before="120" w:after="0" w:line="240" w:lineRule="auto"/>
        <w:contextualSpacing/>
        <w:jc w:val="both"/>
        <w:rPr>
          <w:rFonts w:ascii="Arial" w:eastAsia="Calibri" w:hAnsi="Arial" w:cs="Arial"/>
        </w:rPr>
      </w:pPr>
      <w:r w:rsidRPr="00DA5AF7">
        <w:rPr>
          <w:rFonts w:ascii="Arial" w:eastAsia="Calibri" w:hAnsi="Arial" w:cs="Arial"/>
          <w:lang w:val="sr-Cyrl-RS"/>
        </w:rPr>
        <w:t>Поседовање лиценце 350 – Одговорни пројектант електроенергетских инсталација ниског и средњег напона и лиценце 450 – Одговорни извођач радова електроенергетских инсталација ниског и средњег напона.</w:t>
      </w:r>
    </w:p>
    <w:p w:rsidR="00DA5AF7" w:rsidRPr="00DA5AF7" w:rsidRDefault="00DA5AF7" w:rsidP="00DA5AF7">
      <w:pPr>
        <w:ind w:left="720"/>
        <w:rPr>
          <w:rFonts w:ascii="Times New Roman" w:eastAsia="Times New Roman" w:hAnsi="Times New Roman" w:cs="Times New Roman"/>
          <w:sz w:val="24"/>
          <w:szCs w:val="24"/>
        </w:rPr>
      </w:pPr>
      <w:r w:rsidRPr="00DA5AF7">
        <w:rPr>
          <w:rFonts w:ascii="Arial" w:eastAsia="Calibri" w:hAnsi="Arial" w:cs="Arial"/>
          <w:b/>
          <w:lang w:val="sr-Cyrl-RS"/>
        </w:rPr>
        <w:t xml:space="preserve">Напомена: </w:t>
      </w:r>
      <w:r w:rsidRPr="00DA5AF7">
        <w:rPr>
          <w:rFonts w:ascii="Arial" w:eastAsia="Calibri" w:hAnsi="Arial" w:cs="Arial"/>
          <w:lang w:val="sr-Cyrl-RS"/>
        </w:rPr>
        <w:t xml:space="preserve">Пре давања понуде Понуђач је обавезан да изврши увид на лицу места. Понуда Понуђача који није извршио увид на лицу места неће бити узета у разматрање. Особа за контакт: Михаило Ђорђевић, </w:t>
      </w:r>
      <w:r w:rsidRPr="00DA5AF7">
        <w:rPr>
          <w:rFonts w:ascii="Times New Roman" w:eastAsia="Times New Roman" w:hAnsi="Times New Roman" w:cs="Times New Roman"/>
          <w:sz w:val="24"/>
          <w:szCs w:val="24"/>
          <w:lang w:val="sr-Latn-CS"/>
        </w:rPr>
        <w:t xml:space="preserve">e-mail: </w:t>
      </w:r>
      <w:hyperlink r:id="rId11" w:history="1">
        <w:r w:rsidRPr="00DA5AF7">
          <w:rPr>
            <w:rFonts w:ascii="Times New Roman" w:eastAsia="Times New Roman" w:hAnsi="Times New Roman" w:cs="Times New Roman"/>
            <w:color w:val="0000FF"/>
            <w:sz w:val="24"/>
            <w:szCs w:val="24"/>
            <w:u w:val="single"/>
          </w:rPr>
          <w:t>mihailo.djordjevic@eps.rs</w:t>
        </w:r>
      </w:hyperlink>
      <w:r w:rsidRPr="00DA5AF7">
        <w:rPr>
          <w:rFonts w:ascii="Times New Roman" w:eastAsia="Times New Roman" w:hAnsi="Times New Roman" w:cs="Times New Roman"/>
          <w:sz w:val="24"/>
          <w:szCs w:val="24"/>
        </w:rPr>
        <w:t>.</w:t>
      </w:r>
    </w:p>
    <w:p w:rsidR="00DA5AF7" w:rsidRPr="00DA5AF7" w:rsidRDefault="00DA5AF7" w:rsidP="00DA5AF7">
      <w:pPr>
        <w:spacing w:before="360"/>
        <w:jc w:val="both"/>
        <w:rPr>
          <w:rFonts w:ascii="Arial" w:eastAsia="Calibri" w:hAnsi="Arial" w:cs="Arial"/>
          <w:b/>
          <w:lang w:val="sr-Cyrl-RS"/>
        </w:rPr>
      </w:pPr>
      <w:r w:rsidRPr="00DA5AF7">
        <w:rPr>
          <w:rFonts w:ascii="Arial" w:eastAsia="Calibri" w:hAnsi="Arial" w:cs="Arial"/>
          <w:b/>
          <w:lang w:val="sr-Cyrl-RS"/>
        </w:rPr>
        <w:lastRenderedPageBreak/>
        <w:t xml:space="preserve"> Обавезе Наручиоца:</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Испорука покретног дела ћелије (колица) са конектором, без раставних шинских контаката.</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Испорука шеме деловања ћелије, приликом увида на лицу места.</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 xml:space="preserve">Испорука микропроцесорског заштитног релеја </w:t>
      </w:r>
      <w:r w:rsidRPr="00DA5AF7">
        <w:rPr>
          <w:rFonts w:ascii="Arial" w:eastAsia="Calibri" w:hAnsi="Arial" w:cs="Arial"/>
        </w:rPr>
        <w:t>SEPAM S20.</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Параметрирање и испитивање заштитног релеја.</w:t>
      </w:r>
    </w:p>
    <w:p w:rsidR="00DA5AF7" w:rsidRPr="00DA5AF7" w:rsidRDefault="00DA5AF7" w:rsidP="00E529B2">
      <w:pPr>
        <w:numPr>
          <w:ilvl w:val="0"/>
          <w:numId w:val="51"/>
        </w:numPr>
        <w:spacing w:before="120" w:after="0" w:line="240" w:lineRule="auto"/>
        <w:contextualSpacing/>
        <w:jc w:val="both"/>
        <w:rPr>
          <w:rFonts w:ascii="Arial" w:eastAsia="Calibri" w:hAnsi="Arial" w:cs="Arial"/>
          <w:b/>
          <w:strike/>
        </w:rPr>
      </w:pPr>
      <w:r w:rsidRPr="00DA5AF7">
        <w:rPr>
          <w:rFonts w:ascii="Arial" w:eastAsia="Calibri" w:hAnsi="Arial" w:cs="Arial"/>
          <w:lang w:val="sr-Cyrl-RS"/>
        </w:rPr>
        <w:t>Обезбеђивање уклопног стања и услова према потребама за извршење радова.</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Прилог:</w:t>
      </w:r>
      <w:r w:rsidRPr="00DA5AF7">
        <w:rPr>
          <w:rFonts w:ascii="Arial" w:eastAsia="Calibri" w:hAnsi="Arial" w:cs="Arial"/>
        </w:rPr>
        <w:t xml:space="preserve"> </w:t>
      </w:r>
      <w:r w:rsidRPr="00DA5AF7">
        <w:rPr>
          <w:rFonts w:ascii="Arial" w:eastAsia="Calibri" w:hAnsi="Arial" w:cs="Arial"/>
          <w:lang w:val="sr-Cyrl-RS"/>
        </w:rPr>
        <w:t>Диспозиција ћелије 0БЕ04.</w:t>
      </w:r>
    </w:p>
    <w:p w:rsidR="00DA5AF7" w:rsidRPr="00DA5AF7" w:rsidRDefault="00DA5AF7" w:rsidP="00DA5AF7">
      <w:pPr>
        <w:ind w:left="1080"/>
        <w:contextualSpacing/>
        <w:rPr>
          <w:rFonts w:ascii="Arial" w:eastAsia="Calibri" w:hAnsi="Arial" w:cs="Arial"/>
          <w:lang w:val="sr-Cyrl-RS"/>
        </w:rPr>
      </w:pPr>
    </w:p>
    <w:p w:rsidR="00DA5AF7" w:rsidRPr="00DA5AF7" w:rsidRDefault="00DA5AF7" w:rsidP="00DA5AF7">
      <w:pPr>
        <w:contextualSpacing/>
        <w:rPr>
          <w:rFonts w:ascii="Arial" w:eastAsia="Calibri" w:hAnsi="Arial" w:cs="Arial"/>
          <w:b/>
          <w:lang w:val="sr-Cyrl-RS"/>
        </w:rPr>
      </w:pPr>
      <w:r w:rsidRPr="00DA5AF7">
        <w:rPr>
          <w:rFonts w:ascii="Arial" w:eastAsia="Calibri" w:hAnsi="Arial" w:cs="Arial"/>
          <w:b/>
          <w:lang w:val="sr-Cyrl-RS"/>
        </w:rPr>
        <w:t>Уз понуду потребно је доставити:</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листу понуђене опреме  и радова са појединачним и укупним ценама – попуњена табела из тачке 3;</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каталоге или другу документацију из које се може видети да понуђена опрема по техничким карактеристикама одговара захтеваној опреми (може бити на енглеском).</w:t>
      </w:r>
    </w:p>
    <w:p w:rsidR="00DA5AF7" w:rsidRPr="00DA5AF7" w:rsidRDefault="00DA5AF7" w:rsidP="00DA5AF7">
      <w:pPr>
        <w:ind w:left="1080"/>
        <w:contextualSpacing/>
        <w:rPr>
          <w:rFonts w:ascii="Arial" w:eastAsia="Calibri" w:hAnsi="Arial" w:cs="Arial"/>
          <w:lang w:val="sr-Cyrl-RS"/>
        </w:rPr>
      </w:pPr>
    </w:p>
    <w:p w:rsidR="00DA5AF7" w:rsidRPr="00DA5AF7" w:rsidRDefault="00DA5AF7" w:rsidP="00DA5AF7">
      <w:pPr>
        <w:contextualSpacing/>
        <w:rPr>
          <w:rFonts w:ascii="Arial" w:eastAsia="Calibri" w:hAnsi="Arial" w:cs="Arial"/>
          <w:b/>
          <w:lang w:val="sr-Cyrl-RS"/>
        </w:rPr>
      </w:pPr>
      <w:r w:rsidRPr="00DA5AF7">
        <w:rPr>
          <w:rFonts w:ascii="Arial" w:eastAsia="Calibri" w:hAnsi="Arial" w:cs="Arial"/>
          <w:b/>
          <w:lang w:val="sr-Cyrl-RS"/>
        </w:rPr>
        <w:t>Приликом испоруке потребно је доставити:</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листу испоручене опреме са свим потребним техничким подацима, у складу са понудом;</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извештај са фабричких тестова прекидача;</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каталоге, упутства.</w:t>
      </w:r>
    </w:p>
    <w:p w:rsidR="00DA5AF7" w:rsidRPr="00DA5AF7" w:rsidRDefault="00DA5AF7" w:rsidP="00DA5AF7">
      <w:pPr>
        <w:ind w:left="1080"/>
        <w:contextualSpacing/>
        <w:rPr>
          <w:rFonts w:ascii="Arial" w:eastAsia="Calibri" w:hAnsi="Arial" w:cs="Arial"/>
          <w:lang w:val="sr-Cyrl-RS"/>
        </w:rPr>
      </w:pPr>
    </w:p>
    <w:p w:rsidR="00DA5AF7" w:rsidRPr="00DA5AF7" w:rsidRDefault="00DA5AF7" w:rsidP="00DA5AF7">
      <w:pPr>
        <w:contextualSpacing/>
        <w:rPr>
          <w:rFonts w:ascii="Arial" w:eastAsia="Calibri" w:hAnsi="Arial" w:cs="Arial"/>
          <w:b/>
          <w:lang w:val="sr-Cyrl-RS"/>
        </w:rPr>
      </w:pPr>
      <w:r w:rsidRPr="00DA5AF7">
        <w:rPr>
          <w:rFonts w:ascii="Arial" w:eastAsia="Calibri" w:hAnsi="Arial" w:cs="Arial"/>
          <w:b/>
          <w:lang w:val="sr-Cyrl-RS"/>
        </w:rPr>
        <w:t>По завршеној реконструкцији потребно је доставити:</w:t>
      </w:r>
    </w:p>
    <w:p w:rsidR="00DA5AF7" w:rsidRPr="00DA5AF7" w:rsidRDefault="00DA5AF7" w:rsidP="00E529B2">
      <w:pPr>
        <w:numPr>
          <w:ilvl w:val="0"/>
          <w:numId w:val="51"/>
        </w:numPr>
        <w:spacing w:before="120" w:after="0" w:line="240" w:lineRule="auto"/>
        <w:contextualSpacing/>
        <w:jc w:val="both"/>
        <w:rPr>
          <w:rFonts w:ascii="Arial" w:eastAsia="Calibri" w:hAnsi="Arial" w:cs="Arial"/>
          <w:lang w:val="sr-Cyrl-RS"/>
        </w:rPr>
      </w:pPr>
      <w:r w:rsidRPr="00DA5AF7">
        <w:rPr>
          <w:rFonts w:ascii="Arial" w:eastAsia="Calibri" w:hAnsi="Arial" w:cs="Arial"/>
          <w:lang w:val="sr-Cyrl-RS"/>
        </w:rPr>
        <w:t>Документацију изведеног стања.</w:t>
      </w:r>
    </w:p>
    <w:p w:rsidR="00DA5AF7" w:rsidRPr="00DA5AF7" w:rsidRDefault="00DA5AF7" w:rsidP="00DA5AF7">
      <w:pPr>
        <w:spacing w:after="0" w:line="240" w:lineRule="auto"/>
        <w:jc w:val="both"/>
        <w:rPr>
          <w:rFonts w:ascii="Arial" w:eastAsia="Times New Roman" w:hAnsi="Arial" w:cs="Arial"/>
          <w:lang w:val="sr-Cyrl-RS"/>
        </w:rPr>
      </w:pPr>
      <w:r w:rsidRPr="00DA5AF7">
        <w:rPr>
          <w:rFonts w:ascii="Arial" w:eastAsia="Times New Roman" w:hAnsi="Arial" w:cs="Arial"/>
          <w:noProof/>
          <w:lang w:eastAsia="sr-Latn-RS"/>
        </w:rPr>
        <w:lastRenderedPageBreak/>
        <w:drawing>
          <wp:inline distT="0" distB="0" distL="0" distR="0" wp14:anchorId="63A81FD3" wp14:editId="43D9D5DE">
            <wp:extent cx="5451849" cy="7704000"/>
            <wp:effectExtent l="0" t="0" r="0" b="0"/>
            <wp:docPr id="4" name="Picture 4" descr="C:\Users\vstojanovic\Desktop\2016\1479 SF6 prekidač\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vstojanovic\Desktop\2016\1479 SF6 prekidač\Sca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1849" cy="7704000"/>
                    </a:xfrm>
                    <a:prstGeom prst="rect">
                      <a:avLst/>
                    </a:prstGeom>
                    <a:noFill/>
                    <a:ln>
                      <a:noFill/>
                    </a:ln>
                  </pic:spPr>
                </pic:pic>
              </a:graphicData>
            </a:graphic>
          </wp:inline>
        </w:drawing>
      </w:r>
    </w:p>
    <w:p w:rsidR="00DA5AF7" w:rsidRPr="00DA5AF7" w:rsidRDefault="00DA5AF7" w:rsidP="00DA5AF7">
      <w:pPr>
        <w:spacing w:after="0" w:line="240" w:lineRule="auto"/>
        <w:rPr>
          <w:rFonts w:ascii="Arial" w:eastAsia="Times New Roman" w:hAnsi="Arial" w:cs="Times New Roman"/>
          <w:color w:val="000000"/>
          <w:lang w:val="sr-Cyrl-RS"/>
        </w:rPr>
      </w:pPr>
      <w:r w:rsidRPr="00DA5AF7">
        <w:rPr>
          <w:rFonts w:ascii="Arial" w:eastAsia="Times New Roman" w:hAnsi="Arial" w:cs="Arial"/>
          <w:b/>
          <w:color w:val="000000"/>
          <w:u w:val="single"/>
          <w:lang w:val="en-US"/>
        </w:rPr>
        <w:t>Рок испоруке добара</w:t>
      </w:r>
      <w:r w:rsidRPr="00DA5AF7">
        <w:rPr>
          <w:rFonts w:ascii="Arial" w:eastAsia="Times New Roman" w:hAnsi="Arial" w:cs="Times New Roman"/>
          <w:color w:val="000000"/>
          <w:lang w:val="en-US"/>
        </w:rPr>
        <w:t xml:space="preserve"> </w:t>
      </w:r>
    </w:p>
    <w:p w:rsidR="00DA5AF7" w:rsidRPr="00DA5AF7" w:rsidRDefault="00DA5AF7" w:rsidP="00DA5AF7">
      <w:pPr>
        <w:spacing w:after="0" w:line="240" w:lineRule="auto"/>
        <w:rPr>
          <w:rFonts w:ascii="Arial" w:eastAsia="Times New Roman" w:hAnsi="Arial" w:cs="Arial"/>
          <w:b/>
          <w:color w:val="000000"/>
          <w:u w:val="single"/>
          <w:lang w:val="sr-Cyrl-RS"/>
        </w:rPr>
      </w:pPr>
    </w:p>
    <w:p w:rsidR="00DA5AF7" w:rsidRPr="00DA5AF7" w:rsidRDefault="00DA5AF7" w:rsidP="00DA5AF7">
      <w:pPr>
        <w:spacing w:after="0" w:line="240" w:lineRule="auto"/>
        <w:rPr>
          <w:rFonts w:ascii="Arial" w:eastAsia="Calibri" w:hAnsi="Arial" w:cs="Arial"/>
          <w:color w:val="000000"/>
          <w:lang w:val="sr-Cyrl-RS"/>
        </w:rPr>
      </w:pPr>
      <w:r w:rsidRPr="00DA5AF7">
        <w:rPr>
          <w:rFonts w:ascii="Arial" w:eastAsia="Calibri" w:hAnsi="Arial" w:cs="Arial"/>
          <w:color w:val="000000"/>
          <w:lang w:val="sr-Cyrl-RS"/>
        </w:rPr>
        <w:t>Рок за испоруку добара и извршења припадајуће услуге  не може бити дужи од 3 месеца  од дана ступања Уговора на снагу.</w:t>
      </w:r>
    </w:p>
    <w:p w:rsidR="00DA5AF7" w:rsidRPr="00DA5AF7" w:rsidRDefault="00DA5AF7" w:rsidP="00DA5AF7">
      <w:pPr>
        <w:numPr>
          <w:ilvl w:val="1"/>
          <w:numId w:val="14"/>
        </w:numPr>
        <w:spacing w:before="120" w:after="0" w:line="240" w:lineRule="auto"/>
        <w:jc w:val="both"/>
        <w:outlineLvl w:val="0"/>
        <w:rPr>
          <w:rFonts w:ascii="Arial" w:eastAsia="Times New Roman" w:hAnsi="Arial" w:cs="Times New Roman"/>
          <w:b/>
          <w:color w:val="000000"/>
          <w:lang w:val="sr-Cyrl-RS" w:eastAsia="ar-SA"/>
        </w:rPr>
      </w:pPr>
      <w:bookmarkStart w:id="18" w:name="_Toc441651542"/>
      <w:bookmarkStart w:id="19" w:name="_Toc442559880"/>
      <w:r w:rsidRPr="00DA5AF7">
        <w:rPr>
          <w:rFonts w:ascii="Arial" w:eastAsia="Times New Roman" w:hAnsi="Arial" w:cs="Times New Roman"/>
          <w:b/>
          <w:color w:val="000000"/>
          <w:lang w:val="en-US" w:eastAsia="ar-SA"/>
        </w:rPr>
        <w:t xml:space="preserve"> </w:t>
      </w:r>
      <w:r w:rsidRPr="00DA5AF7">
        <w:rPr>
          <w:rFonts w:ascii="Arial" w:eastAsia="Times New Roman" w:hAnsi="Arial" w:cs="Times New Roman"/>
          <w:b/>
          <w:color w:val="000000"/>
          <w:lang w:val="sr-Cyrl-CS" w:eastAsia="ar-SA"/>
        </w:rPr>
        <w:t>Место испоруке добара</w:t>
      </w:r>
      <w:bookmarkEnd w:id="18"/>
      <w:bookmarkEnd w:id="19"/>
    </w:p>
    <w:p w:rsidR="00DA5AF7" w:rsidRPr="00DA5AF7" w:rsidRDefault="00DA5AF7" w:rsidP="00DA5AF7">
      <w:pPr>
        <w:spacing w:before="120" w:after="0" w:line="240" w:lineRule="auto"/>
        <w:jc w:val="both"/>
        <w:rPr>
          <w:rFonts w:ascii="Arial" w:eastAsia="Times New Roman" w:hAnsi="Arial" w:cs="Times New Roman"/>
          <w:color w:val="000000"/>
          <w:lang w:val="sr-Cyrl-RS" w:eastAsia="ar-SA"/>
        </w:rPr>
      </w:pPr>
    </w:p>
    <w:p w:rsidR="00DA5AF7" w:rsidRPr="00DA5AF7" w:rsidRDefault="00DA5AF7" w:rsidP="00DA5AF7">
      <w:pPr>
        <w:spacing w:after="0" w:line="240" w:lineRule="auto"/>
        <w:jc w:val="both"/>
        <w:rPr>
          <w:rFonts w:ascii="Arial" w:eastAsia="Times New Roman" w:hAnsi="Arial" w:cs="Arial"/>
          <w:color w:val="000000"/>
          <w:lang w:val="sr-Cyrl-CS" w:eastAsia="zh-CN"/>
        </w:rPr>
      </w:pPr>
      <w:r w:rsidRPr="00DA5AF7">
        <w:rPr>
          <w:rFonts w:ascii="Arial" w:eastAsia="Times New Roman" w:hAnsi="Arial" w:cs="Arial"/>
          <w:color w:val="000000"/>
          <w:lang w:val="sr-Cyrl-CS" w:eastAsia="zh-CN"/>
        </w:rPr>
        <w:t>Место испоруке је Огранак ТЕНТ Београд – Обреновац, локација ТЕНТ Б Ушће.</w:t>
      </w:r>
    </w:p>
    <w:p w:rsidR="00DA5AF7" w:rsidRPr="00DA5AF7" w:rsidRDefault="00DA5AF7" w:rsidP="00DA5AF7">
      <w:pPr>
        <w:spacing w:after="0" w:line="240" w:lineRule="auto"/>
        <w:jc w:val="both"/>
        <w:rPr>
          <w:rFonts w:ascii="Arial" w:eastAsia="Times New Roman" w:hAnsi="Arial" w:cs="Arial"/>
          <w:color w:val="000000"/>
          <w:lang w:val="sr-Cyrl-CS" w:eastAsia="zh-CN"/>
        </w:rPr>
      </w:pPr>
    </w:p>
    <w:p w:rsidR="00DA5AF7" w:rsidRPr="00DA5AF7" w:rsidRDefault="00DA5AF7" w:rsidP="00DA5AF7">
      <w:pPr>
        <w:spacing w:after="0" w:line="240" w:lineRule="auto"/>
        <w:jc w:val="both"/>
        <w:rPr>
          <w:rFonts w:ascii="Arial" w:eastAsia="Times New Roman" w:hAnsi="Arial" w:cs="Arial"/>
          <w:color w:val="000000"/>
          <w:lang w:val="sr-Cyrl-RS" w:eastAsia="zh-CN"/>
        </w:rPr>
      </w:pPr>
      <w:r w:rsidRPr="00DA5AF7">
        <w:rPr>
          <w:rFonts w:ascii="Arial" w:eastAsia="Times New Roman" w:hAnsi="Arial" w:cs="Arial"/>
          <w:color w:val="000000"/>
          <w:lang w:val="sr-Cyrl-CS" w:eastAsia="zh-CN"/>
        </w:rPr>
        <w:t xml:space="preserve">Понуда се даје на паритету франко огранак ТЕНТ Београд-Обреновац, локација ТЕНТ Б Ушће.  </w:t>
      </w:r>
    </w:p>
    <w:p w:rsidR="00DA5AF7" w:rsidRPr="00DA5AF7" w:rsidRDefault="00DA5AF7" w:rsidP="00DA5AF7">
      <w:pPr>
        <w:numPr>
          <w:ilvl w:val="1"/>
          <w:numId w:val="14"/>
        </w:numPr>
        <w:spacing w:before="120" w:after="0" w:line="240" w:lineRule="auto"/>
        <w:jc w:val="both"/>
        <w:outlineLvl w:val="0"/>
        <w:rPr>
          <w:rFonts w:ascii="Arial" w:eastAsia="Times New Roman" w:hAnsi="Arial" w:cs="Times New Roman"/>
          <w:b/>
          <w:color w:val="000000"/>
          <w:lang w:val="sr-Cyrl-CS" w:eastAsia="ar-SA"/>
        </w:rPr>
      </w:pPr>
      <w:r w:rsidRPr="00DA5AF7">
        <w:rPr>
          <w:rFonts w:ascii="Arial" w:eastAsia="Times New Roman" w:hAnsi="Arial" w:cs="Times New Roman"/>
          <w:b/>
          <w:color w:val="000000"/>
          <w:lang w:val="sr-Cyrl-RS" w:eastAsia="ar-SA"/>
        </w:rPr>
        <w:t>Кв</w:t>
      </w:r>
      <w:r w:rsidRPr="00DA5AF7">
        <w:rPr>
          <w:rFonts w:ascii="Arial" w:eastAsia="Times New Roman" w:hAnsi="Arial" w:cs="Times New Roman"/>
          <w:b/>
          <w:color w:val="000000"/>
          <w:lang w:val="sr-Cyrl-CS" w:eastAsia="ar-SA"/>
        </w:rPr>
        <w:t>алитативни и квантитативни пријем</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b/>
          <w:color w:val="000000"/>
          <w:lang w:val="sr-Cyrl-RS"/>
        </w:rPr>
        <w:t>Квантитативни пријем:</w:t>
      </w:r>
      <w:r w:rsidRPr="00DA5AF7">
        <w:rPr>
          <w:rFonts w:ascii="Arial" w:eastAsia="Times New Roman" w:hAnsi="Arial" w:cs="Arial"/>
          <w:color w:val="000000"/>
          <w:lang w:val="sr-Cyrl-RS"/>
        </w:rPr>
        <w:t xml:space="preserve"> констатоваће се потписивањем Записника о </w:t>
      </w:r>
      <w:r w:rsidRPr="00DA5AF7">
        <w:rPr>
          <w:rFonts w:ascii="Arial" w:eastAsia="Times New Roman" w:hAnsi="Arial" w:cs="Arial"/>
          <w:color w:val="000000"/>
          <w:lang w:val="en-US"/>
        </w:rPr>
        <w:t>извршеној испоруци</w:t>
      </w:r>
      <w:r w:rsidRPr="00DA5AF7">
        <w:rPr>
          <w:rFonts w:ascii="Arial" w:eastAsia="Times New Roman" w:hAnsi="Arial" w:cs="Arial"/>
          <w:color w:val="000000"/>
          <w:lang w:val="sr-Cyrl-RS"/>
        </w:rPr>
        <w:t xml:space="preserve"> – без примедби, отпремнице и провером:</w:t>
      </w:r>
    </w:p>
    <w:p w:rsidR="00DA5AF7" w:rsidRPr="00DA5AF7" w:rsidRDefault="00DA5AF7" w:rsidP="00E529B2">
      <w:pPr>
        <w:numPr>
          <w:ilvl w:val="0"/>
          <w:numId w:val="34"/>
        </w:numPr>
        <w:tabs>
          <w:tab w:val="left" w:pos="567"/>
        </w:tabs>
        <w:autoSpaceDE w:val="0"/>
        <w:autoSpaceDN w:val="0"/>
        <w:adjustRightInd w:val="0"/>
        <w:spacing w:before="120" w:after="0" w:line="240" w:lineRule="auto"/>
        <w:ind w:left="567" w:hanging="306"/>
        <w:jc w:val="both"/>
        <w:rPr>
          <w:rFonts w:ascii="Arial" w:eastAsia="Calibri" w:hAnsi="Arial" w:cs="Arial"/>
          <w:color w:val="000000"/>
          <w:lang w:val="sr-Cyrl-RS"/>
        </w:rPr>
      </w:pPr>
      <w:r w:rsidRPr="00DA5AF7">
        <w:rPr>
          <w:rFonts w:ascii="Arial" w:eastAsia="Calibri" w:hAnsi="Arial" w:cs="Arial"/>
          <w:color w:val="000000"/>
          <w:lang w:val="sr-Cyrl-RS"/>
        </w:rPr>
        <w:t>да ли је испоручена наручена количина</w:t>
      </w:r>
    </w:p>
    <w:p w:rsidR="00DA5AF7" w:rsidRPr="00DA5AF7" w:rsidRDefault="00DA5AF7" w:rsidP="00E529B2">
      <w:pPr>
        <w:numPr>
          <w:ilvl w:val="0"/>
          <w:numId w:val="34"/>
        </w:numPr>
        <w:tabs>
          <w:tab w:val="left" w:pos="567"/>
        </w:tabs>
        <w:autoSpaceDE w:val="0"/>
        <w:autoSpaceDN w:val="0"/>
        <w:adjustRightInd w:val="0"/>
        <w:spacing w:before="120" w:after="0" w:line="240" w:lineRule="auto"/>
        <w:ind w:left="567" w:hanging="306"/>
        <w:jc w:val="both"/>
        <w:rPr>
          <w:rFonts w:ascii="Arial" w:eastAsia="Calibri" w:hAnsi="Arial" w:cs="Arial"/>
          <w:color w:val="000000"/>
          <w:lang w:val="sr-Cyrl-RS"/>
        </w:rPr>
      </w:pPr>
      <w:r w:rsidRPr="00DA5AF7">
        <w:rPr>
          <w:rFonts w:ascii="Arial" w:eastAsia="Calibri" w:hAnsi="Arial" w:cs="Arial"/>
          <w:color w:val="000000"/>
          <w:lang w:val="sr-Cyrl-RS"/>
        </w:rPr>
        <w:t>да ли су добра без видљивог оштећења.</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Понуђачу. </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DA5AF7" w:rsidRPr="00DA5AF7" w:rsidRDefault="00DA5AF7" w:rsidP="00DA5AF7">
      <w:pPr>
        <w:numPr>
          <w:ilvl w:val="1"/>
          <w:numId w:val="14"/>
        </w:numPr>
        <w:spacing w:before="120" w:after="0" w:line="240" w:lineRule="auto"/>
        <w:jc w:val="both"/>
        <w:outlineLvl w:val="0"/>
        <w:rPr>
          <w:rFonts w:ascii="Arial" w:eastAsia="Times New Roman" w:hAnsi="Arial" w:cs="Times New Roman"/>
          <w:b/>
          <w:color w:val="000000"/>
          <w:lang w:val="sr-Cyrl-CS" w:eastAsia="ar-SA"/>
        </w:rPr>
      </w:pPr>
      <w:bookmarkStart w:id="20" w:name="_Toc441651543"/>
      <w:bookmarkStart w:id="21" w:name="_Toc442559881"/>
      <w:r w:rsidRPr="00DA5AF7">
        <w:rPr>
          <w:rFonts w:ascii="Arial" w:eastAsia="Times New Roman" w:hAnsi="Arial" w:cs="Times New Roman"/>
          <w:b/>
          <w:color w:val="000000"/>
          <w:lang w:val="sr-Cyrl-CS" w:eastAsia="ar-SA"/>
        </w:rPr>
        <w:t>Гарантни рок</w:t>
      </w:r>
      <w:bookmarkEnd w:id="20"/>
      <w:bookmarkEnd w:id="21"/>
    </w:p>
    <w:p w:rsidR="00DA5AF7" w:rsidRPr="00DA5AF7" w:rsidRDefault="00DA5AF7" w:rsidP="00DA5AF7">
      <w:pPr>
        <w:spacing w:after="0" w:line="240" w:lineRule="auto"/>
        <w:jc w:val="both"/>
        <w:rPr>
          <w:rFonts w:ascii="Arial" w:eastAsia="Times New Roman" w:hAnsi="Arial" w:cs="Arial"/>
          <w:lang w:val="sr-Cyrl-RS" w:eastAsia="zh-CN"/>
        </w:rPr>
      </w:pPr>
      <w:proofErr w:type="gramStart"/>
      <w:r w:rsidRPr="00DA5AF7">
        <w:rPr>
          <w:rFonts w:ascii="Arial" w:eastAsia="Times New Roman" w:hAnsi="Arial" w:cs="Arial"/>
          <w:lang w:val="en-US" w:eastAsia="zh-CN"/>
        </w:rPr>
        <w:t xml:space="preserve">Гарантни рок за предмет набавке је минимум </w:t>
      </w:r>
      <w:r w:rsidRPr="00DA5AF7">
        <w:rPr>
          <w:rFonts w:ascii="Arial" w:eastAsia="Times New Roman" w:hAnsi="Arial" w:cs="Arial"/>
          <w:lang w:val="sr-Cyrl-RS" w:eastAsia="zh-CN"/>
        </w:rPr>
        <w:t>12 месеци од дана испоруке и извршења пратећих услуга.</w:t>
      </w:r>
      <w:proofErr w:type="gramEnd"/>
    </w:p>
    <w:p w:rsidR="00DA5AF7" w:rsidRPr="00DA5AF7" w:rsidRDefault="00DA5AF7" w:rsidP="00DA5AF7">
      <w:pPr>
        <w:spacing w:after="0" w:line="240" w:lineRule="auto"/>
        <w:jc w:val="both"/>
        <w:rPr>
          <w:rFonts w:ascii="Arial" w:eastAsia="Times New Roman" w:hAnsi="Arial" w:cs="Arial"/>
          <w:color w:val="000000"/>
          <w:lang w:val="sr-Cyrl-RS" w:eastAsia="zh-CN"/>
        </w:rPr>
      </w:pPr>
    </w:p>
    <w:p w:rsidR="00DA5AF7" w:rsidRPr="00DA5AF7" w:rsidRDefault="00DA5AF7" w:rsidP="00DA5AF7">
      <w:pPr>
        <w:spacing w:after="0" w:line="240" w:lineRule="auto"/>
        <w:jc w:val="both"/>
        <w:rPr>
          <w:rFonts w:ascii="Arial" w:eastAsia="Times New Roman" w:hAnsi="Arial" w:cs="Arial"/>
          <w:color w:val="000000"/>
          <w:lang w:val="sr-Cyrl-RS" w:eastAsia="zh-CN"/>
        </w:rPr>
      </w:pPr>
      <w:r w:rsidRPr="00DA5AF7">
        <w:rPr>
          <w:rFonts w:ascii="Arial" w:eastAsia="Times New Roman" w:hAnsi="Arial" w:cs="Arial"/>
          <w:color w:val="000000"/>
          <w:lang w:val="sr-Cyrl-CS" w:eastAsia="zh-CN"/>
        </w:rPr>
        <w:t xml:space="preserve">Изабрани </w:t>
      </w:r>
      <w:r w:rsidRPr="00DA5AF7">
        <w:rPr>
          <w:rFonts w:ascii="Arial" w:eastAsia="Times New Roman" w:hAnsi="Arial" w:cs="Arial"/>
          <w:color w:val="000000"/>
          <w:lang w:val="en-US" w:eastAsia="zh-CN"/>
        </w:rPr>
        <w:t xml:space="preserve">Понуђач је дужан да о свом трошку отклони све евентуалне недостатке у току трајања гарантног рока. </w:t>
      </w:r>
    </w:p>
    <w:p w:rsidR="00DA5AF7" w:rsidRPr="00DA5AF7" w:rsidRDefault="00DA5AF7" w:rsidP="00DA5AF7">
      <w:pPr>
        <w:numPr>
          <w:ilvl w:val="1"/>
          <w:numId w:val="14"/>
        </w:numPr>
        <w:spacing w:before="120" w:after="0" w:line="240" w:lineRule="auto"/>
        <w:jc w:val="both"/>
        <w:outlineLvl w:val="0"/>
        <w:rPr>
          <w:rFonts w:ascii="Arial" w:eastAsia="Times New Roman" w:hAnsi="Arial" w:cs="Times New Roman"/>
          <w:b/>
          <w:color w:val="000000"/>
          <w:lang w:val="sr-Cyrl-CS" w:eastAsia="ar-SA"/>
        </w:rPr>
      </w:pPr>
      <w:bookmarkStart w:id="22" w:name="_Toc441651544"/>
      <w:bookmarkStart w:id="23" w:name="_Toc442559882"/>
      <w:r w:rsidRPr="00DA5AF7">
        <w:rPr>
          <w:rFonts w:ascii="Arial" w:eastAsia="Times New Roman" w:hAnsi="Arial" w:cs="Times New Roman"/>
          <w:b/>
          <w:color w:val="000000"/>
          <w:lang w:val="sr-Cyrl-CS" w:eastAsia="ar-SA"/>
        </w:rPr>
        <w:t>Евентуалне додатне услуге</w:t>
      </w:r>
      <w:bookmarkEnd w:id="22"/>
      <w:bookmarkEnd w:id="23"/>
    </w:p>
    <w:p w:rsidR="00DA5AF7" w:rsidRPr="00DA5AF7" w:rsidRDefault="00DA5AF7" w:rsidP="00DA5AF7">
      <w:pPr>
        <w:spacing w:after="0" w:line="240" w:lineRule="auto"/>
        <w:jc w:val="both"/>
        <w:rPr>
          <w:rFonts w:ascii="Arial" w:eastAsia="Times New Roman" w:hAnsi="Arial" w:cs="Arial"/>
          <w:color w:val="000000"/>
          <w:lang w:val="sr-Cyrl-RS" w:eastAsia="zh-CN"/>
        </w:rPr>
      </w:pPr>
      <w:r w:rsidRPr="00DA5AF7">
        <w:rPr>
          <w:rFonts w:ascii="Arial" w:eastAsia="Times New Roman" w:hAnsi="Arial" w:cs="Arial"/>
          <w:color w:val="000000"/>
          <w:lang w:val="en-US" w:eastAsia="zh-CN"/>
        </w:rPr>
        <w:t>Н</w:t>
      </w:r>
      <w:r w:rsidRPr="00DA5AF7">
        <w:rPr>
          <w:rFonts w:ascii="Arial" w:eastAsia="Times New Roman" w:hAnsi="Arial" w:cs="Arial"/>
          <w:color w:val="000000"/>
          <w:lang w:val="sr-Cyrl-RS" w:eastAsia="zh-CN"/>
        </w:rPr>
        <w:t>ису предвиђене овом ЈН</w:t>
      </w:r>
    </w:p>
    <w:p w:rsidR="00DA5AF7" w:rsidRPr="00DA5AF7" w:rsidRDefault="00DA5AF7" w:rsidP="00DA5AF7">
      <w:pPr>
        <w:spacing w:after="0" w:line="240" w:lineRule="auto"/>
        <w:rPr>
          <w:rFonts w:ascii="Arial" w:eastAsia="Times New Roman" w:hAnsi="Arial" w:cs="Arial"/>
          <w:color w:val="000000"/>
          <w:lang w:val="sr-Cyrl-RS" w:eastAsia="zh-CN"/>
        </w:rPr>
      </w:pPr>
      <w:r w:rsidRPr="00DA5AF7">
        <w:rPr>
          <w:rFonts w:ascii="Arial" w:eastAsia="Times New Roman" w:hAnsi="Arial" w:cs="Arial"/>
          <w:color w:val="000000"/>
          <w:lang w:val="sr-Cyrl-RS" w:eastAsia="zh-CN"/>
        </w:rPr>
        <w:br w:type="page"/>
      </w:r>
    </w:p>
    <w:p w:rsidR="00DA5AF7" w:rsidRPr="00DA5AF7" w:rsidRDefault="00DA5AF7" w:rsidP="00DA5AF7">
      <w:pPr>
        <w:spacing w:after="0" w:line="240" w:lineRule="auto"/>
        <w:jc w:val="both"/>
        <w:rPr>
          <w:rFonts w:ascii="Arial" w:eastAsia="Times New Roman" w:hAnsi="Arial" w:cs="Arial"/>
          <w:color w:val="000000"/>
          <w:lang w:val="sr-Cyrl-RS" w:eastAsia="zh-CN"/>
        </w:rPr>
      </w:pPr>
    </w:p>
    <w:p w:rsidR="00DA5AF7" w:rsidRPr="00DA5AF7" w:rsidRDefault="00DA5AF7" w:rsidP="00DA5AF7">
      <w:pPr>
        <w:numPr>
          <w:ilvl w:val="0"/>
          <w:numId w:val="14"/>
        </w:numPr>
        <w:spacing w:before="120" w:after="0" w:line="240" w:lineRule="auto"/>
        <w:jc w:val="both"/>
        <w:outlineLvl w:val="0"/>
        <w:rPr>
          <w:rFonts w:ascii="Arial" w:eastAsia="Times New Roman" w:hAnsi="Arial" w:cs="Times New Roman"/>
          <w:b/>
          <w:color w:val="000000"/>
          <w:lang w:val="sr-Cyrl-CS" w:eastAsia="ar-SA"/>
        </w:rPr>
      </w:pPr>
      <w:bookmarkStart w:id="24" w:name="_Toc442559884"/>
      <w:r w:rsidRPr="00DA5AF7">
        <w:rPr>
          <w:rFonts w:ascii="Arial" w:eastAsia="Times New Roman" w:hAnsi="Arial" w:cs="Times New Roman"/>
          <w:b/>
          <w:color w:val="000000"/>
          <w:lang w:val="sr-Cyrl-CS" w:eastAsia="ar-SA"/>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A5AF7" w:rsidRPr="00DA5AF7" w:rsidTr="00DA5AF7">
        <w:trPr>
          <w:trHeight w:val="524"/>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Ред. бр.</w:t>
            </w:r>
          </w:p>
        </w:tc>
        <w:tc>
          <w:tcPr>
            <w:tcW w:w="8430" w:type="dxa"/>
            <w:vAlign w:val="center"/>
          </w:tcPr>
          <w:p w:rsidR="00DA5AF7" w:rsidRPr="00DA5AF7" w:rsidRDefault="00DA5AF7" w:rsidP="00DA5AF7">
            <w:pPr>
              <w:spacing w:before="120" w:after="0" w:line="240" w:lineRule="auto"/>
              <w:ind w:right="-180"/>
              <w:jc w:val="center"/>
              <w:rPr>
                <w:rFonts w:ascii="Arial" w:eastAsia="Times New Roman" w:hAnsi="Arial" w:cs="Arial"/>
                <w:b/>
                <w:color w:val="000000"/>
                <w:lang w:val="en-US"/>
              </w:rPr>
            </w:pPr>
            <w:r w:rsidRPr="00DA5AF7">
              <w:rPr>
                <w:rFonts w:ascii="Arial" w:eastAsia="Times New Roman" w:hAnsi="Arial" w:cs="Arial"/>
                <w:b/>
                <w:color w:val="000000"/>
                <w:lang w:val="sr-Cyrl-CS" w:eastAsia="ar-SA"/>
              </w:rPr>
              <w:t>4.1</w:t>
            </w:r>
            <w:r w:rsidRPr="00DA5AF7">
              <w:rPr>
                <w:rFonts w:ascii="Arial" w:eastAsia="Times New Roman" w:hAnsi="Arial" w:cs="Arial"/>
                <w:b/>
                <w:color w:val="000000"/>
                <w:lang w:val="en-US"/>
              </w:rPr>
              <w:t xml:space="preserve">  ОБАВЕЗНИ УСЛОВИ </w:t>
            </w:r>
          </w:p>
          <w:p w:rsidR="00DA5AF7" w:rsidRPr="00DA5AF7" w:rsidRDefault="00DA5AF7" w:rsidP="00DA5AF7">
            <w:pPr>
              <w:spacing w:before="120"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ЗА УЧЕШЋЕ У ПОСТУПКУ ЈАВНЕ НАБАВКЕ ИЗ ЧЛАНА 75. ЗАКОНА</w:t>
            </w:r>
          </w:p>
        </w:tc>
      </w:tr>
      <w:tr w:rsidR="00DA5AF7" w:rsidRPr="00DA5AF7" w:rsidTr="00DA5AF7">
        <w:trPr>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1.</w:t>
            </w:r>
          </w:p>
        </w:tc>
        <w:tc>
          <w:tcPr>
            <w:tcW w:w="8430" w:type="dxa"/>
            <w:vAlign w:val="center"/>
          </w:tcPr>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Услов:</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pl-PL"/>
              </w:rPr>
              <w:t>Да је понуђач регистрован код надлежног органа, односно уписан у одговарајући регистар</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 xml:space="preserve">Доказ: </w:t>
            </w:r>
          </w:p>
          <w:p w:rsidR="00DA5AF7" w:rsidRPr="00DA5AF7" w:rsidRDefault="00DA5AF7" w:rsidP="00DA5AF7">
            <w:pPr>
              <w:tabs>
                <w:tab w:val="left" w:pos="680"/>
              </w:tabs>
              <w:snapToGrid w:val="0"/>
              <w:spacing w:before="120" w:after="0" w:line="240" w:lineRule="auto"/>
              <w:jc w:val="both"/>
              <w:rPr>
                <w:rFonts w:ascii="Arial" w:eastAsia="Calibri" w:hAnsi="Arial" w:cs="Arial"/>
                <w:color w:val="000000"/>
                <w:lang w:val="en-US"/>
              </w:rPr>
            </w:pPr>
            <w:r w:rsidRPr="00DA5AF7">
              <w:rPr>
                <w:rFonts w:ascii="Arial" w:eastAsia="Calibri" w:hAnsi="Arial" w:cs="Arial"/>
                <w:color w:val="000000"/>
                <w:lang w:val="ru-RU"/>
              </w:rPr>
              <w:t xml:space="preserve">- </w:t>
            </w:r>
            <w:r w:rsidRPr="00DA5AF7">
              <w:rPr>
                <w:rFonts w:ascii="Arial" w:eastAsia="Calibri" w:hAnsi="Arial" w:cs="Arial"/>
                <w:b/>
                <w:color w:val="000000"/>
                <w:lang w:val="en-US"/>
              </w:rPr>
              <w:t>за правно лице:</w:t>
            </w:r>
            <w:r w:rsidRPr="00DA5AF7">
              <w:rPr>
                <w:rFonts w:ascii="Arial" w:eastAsia="Calibri" w:hAnsi="Arial" w:cs="Arial"/>
                <w:color w:val="000000"/>
                <w:lang w:val="ru-RU"/>
              </w:rPr>
              <w:t xml:space="preserve">Извод из регистра Агенције за привредне регистре, односно извод из регистра надлежног Привредног суда </w:t>
            </w:r>
          </w:p>
          <w:p w:rsidR="00DA5AF7" w:rsidRPr="00DA5AF7" w:rsidRDefault="00DA5AF7" w:rsidP="00DA5AF7">
            <w:pPr>
              <w:tabs>
                <w:tab w:val="left" w:pos="680"/>
              </w:tabs>
              <w:snapToGrid w:val="0"/>
              <w:spacing w:before="120" w:after="0" w:line="240" w:lineRule="auto"/>
              <w:jc w:val="both"/>
              <w:rPr>
                <w:rFonts w:ascii="Arial" w:eastAsia="Calibri" w:hAnsi="Arial" w:cs="Arial"/>
                <w:color w:val="000000"/>
                <w:lang w:val="en-US"/>
              </w:rPr>
            </w:pPr>
            <w:r w:rsidRPr="00DA5AF7">
              <w:rPr>
                <w:rFonts w:ascii="Arial" w:eastAsia="Calibri" w:hAnsi="Arial" w:cs="Arial"/>
                <w:color w:val="000000"/>
                <w:lang w:val="en-US"/>
              </w:rPr>
              <w:t xml:space="preserve">- </w:t>
            </w:r>
            <w:r w:rsidRPr="00DA5AF7">
              <w:rPr>
                <w:rFonts w:ascii="Arial" w:eastAsia="Calibri" w:hAnsi="Arial" w:cs="Arial"/>
                <w:b/>
                <w:color w:val="000000"/>
                <w:lang w:val="en-US"/>
              </w:rPr>
              <w:t xml:space="preserve">за предузетнике: </w:t>
            </w:r>
            <w:r w:rsidRPr="00DA5AF7">
              <w:rPr>
                <w:rFonts w:ascii="Arial" w:eastAsia="Calibri" w:hAnsi="Arial" w:cs="Arial"/>
                <w:color w:val="000000"/>
                <w:lang w:val="en-US"/>
              </w:rPr>
              <w:t>И</w:t>
            </w:r>
            <w:r w:rsidRPr="00DA5AF7">
              <w:rPr>
                <w:rFonts w:ascii="Arial" w:eastAsia="Calibri" w:hAnsi="Arial" w:cs="Arial"/>
                <w:color w:val="000000"/>
                <w:lang w:val="ru-RU"/>
              </w:rPr>
              <w:t xml:space="preserve">звод из регистра Агенције за привредне регистре, односно извод из одговарајућег регистра </w:t>
            </w:r>
          </w:p>
          <w:p w:rsidR="00DA5AF7" w:rsidRPr="00DA5AF7" w:rsidRDefault="00DA5AF7" w:rsidP="00DA5AF7">
            <w:pPr>
              <w:autoSpaceDE w:val="0"/>
              <w:autoSpaceDN w:val="0"/>
              <w:adjustRightInd w:val="0"/>
              <w:spacing w:before="120" w:after="0" w:line="240" w:lineRule="auto"/>
              <w:jc w:val="both"/>
              <w:rPr>
                <w:rFonts w:ascii="Arial" w:eastAsia="Calibri" w:hAnsi="Arial" w:cs="Arial"/>
                <w:color w:val="000000"/>
                <w:lang w:val="en-US"/>
              </w:rPr>
            </w:pPr>
            <w:r w:rsidRPr="00DA5AF7">
              <w:rPr>
                <w:rFonts w:ascii="Arial" w:eastAsia="Calibri" w:hAnsi="Arial" w:cs="Arial"/>
                <w:color w:val="000000"/>
                <w:lang w:val="en-US"/>
              </w:rPr>
              <w:t xml:space="preserve">Напомена: </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Calibri" w:hAnsi="Arial" w:cs="Arial"/>
                <w:color w:val="000000"/>
                <w:lang w:val="en-US"/>
              </w:rPr>
            </w:pPr>
            <w:r w:rsidRPr="00DA5AF7">
              <w:rPr>
                <w:rFonts w:ascii="Arial" w:eastAsia="Calibri" w:hAnsi="Arial" w:cs="Arial"/>
                <w:color w:val="000000"/>
                <w:lang w:val="en-US"/>
              </w:rPr>
              <w:t xml:space="preserve">У случају да понуду подноси група понуђача, овај доказ доставити за сваког </w:t>
            </w:r>
            <w:r w:rsidRPr="00DA5AF7">
              <w:rPr>
                <w:rFonts w:ascii="Arial" w:eastAsia="Calibri" w:hAnsi="Arial" w:cs="Arial"/>
                <w:color w:val="000000"/>
                <w:lang w:val="sr-Cyrl-CS"/>
              </w:rPr>
              <w:t>члана групе понуђача</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Times New Roman" w:hAnsi="Arial" w:cs="Arial"/>
                <w:color w:val="000000"/>
                <w:lang w:val="en-US"/>
              </w:rPr>
            </w:pPr>
            <w:r w:rsidRPr="00DA5AF7">
              <w:rPr>
                <w:rFonts w:ascii="Arial" w:eastAsia="Calibri" w:hAnsi="Arial" w:cs="Arial"/>
                <w:color w:val="000000"/>
                <w:lang w:val="en-US"/>
              </w:rPr>
              <w:t xml:space="preserve">У случају да понуђач подноси понуду са подизвођачем, овај доказ доставити и за сваког подизвођача </w:t>
            </w:r>
          </w:p>
        </w:tc>
      </w:tr>
      <w:tr w:rsidR="00DA5AF7" w:rsidRPr="00DA5AF7" w:rsidTr="00DA5AF7">
        <w:trPr>
          <w:trHeight w:val="1921"/>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2.</w:t>
            </w:r>
          </w:p>
        </w:tc>
        <w:tc>
          <w:tcPr>
            <w:tcW w:w="8430" w:type="dxa"/>
            <w:vAlign w:val="center"/>
          </w:tcPr>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en-US"/>
              </w:rPr>
            </w:pPr>
            <w:r w:rsidRPr="00DA5AF7">
              <w:rPr>
                <w:rFonts w:ascii="Arial" w:eastAsia="Times New Roman" w:hAnsi="Arial" w:cs="Arial"/>
                <w:b/>
                <w:color w:val="000000"/>
                <w:u w:val="single"/>
                <w:lang w:val="en-US"/>
              </w:rPr>
              <w:t>Услов:</w:t>
            </w:r>
            <w:r w:rsidRPr="00DA5AF7">
              <w:rPr>
                <w:rFonts w:ascii="Arial" w:eastAsia="Times New Roman" w:hAnsi="Arial" w:cs="Arial"/>
                <w:color w:val="000000"/>
                <w:lang w:val="en-US"/>
              </w:rPr>
              <w:t xml:space="preserve"> </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Доказ:</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Calibri" w:hAnsi="Arial" w:cs="Arial"/>
                <w:color w:val="000000"/>
                <w:lang w:val="ru-RU"/>
              </w:rPr>
              <w:t xml:space="preserve">- </w:t>
            </w:r>
            <w:r w:rsidRPr="00DA5AF7">
              <w:rPr>
                <w:rFonts w:ascii="Arial" w:eastAsia="Calibri" w:hAnsi="Arial" w:cs="Arial"/>
                <w:b/>
                <w:color w:val="000000"/>
                <w:lang w:val="en-US"/>
              </w:rPr>
              <w:t>за правно лице:</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1) ЗА ЗАКОНСКОГ ЗАСТУПНИКА</w:t>
            </w:r>
            <w:r w:rsidRPr="00DA5AF7">
              <w:rPr>
                <w:rFonts w:ascii="Arial" w:eastAsia="Times New Roman" w:hAnsi="Arial" w:cs="Arial"/>
                <w:b/>
                <w:color w:val="000000"/>
                <w:lang w:val="en-US"/>
              </w:rPr>
              <w:t xml:space="preserve"> – уверење из казнене евиденције надлежне полицијске управе Министарства унутрашњих послова</w:t>
            </w:r>
            <w:r w:rsidRPr="00DA5AF7">
              <w:rPr>
                <w:rFonts w:ascii="Arial" w:eastAsia="Times New Roman" w:hAnsi="Arial" w:cs="Arial"/>
                <w:color w:val="000000"/>
                <w:lang w:val="en-US"/>
              </w:rPr>
              <w:t xml:space="preserve"> – захтев за издавање овог уверења може се поднети према </w:t>
            </w:r>
            <w:r w:rsidRPr="00DA5AF7">
              <w:rPr>
                <w:rFonts w:ascii="Arial" w:eastAsia="Times New Roman" w:hAnsi="Arial" w:cs="Arial"/>
                <w:b/>
                <w:color w:val="000000"/>
                <w:lang w:val="en-US"/>
              </w:rPr>
              <w:t>месту рођења</w:t>
            </w:r>
            <w:r w:rsidRPr="00DA5AF7">
              <w:rPr>
                <w:rFonts w:ascii="Arial" w:eastAsia="Times New Roman" w:hAnsi="Arial" w:cs="Arial"/>
                <w:color w:val="000000"/>
                <w:lang w:val="en-US"/>
              </w:rPr>
              <w:t xml:space="preserve"> или према </w:t>
            </w:r>
            <w:r w:rsidRPr="00DA5AF7">
              <w:rPr>
                <w:rFonts w:ascii="Arial" w:eastAsia="Times New Roman" w:hAnsi="Arial" w:cs="Arial"/>
                <w:b/>
                <w:color w:val="000000"/>
                <w:lang w:val="en-US"/>
              </w:rPr>
              <w:t>месту пребивалишта</w:t>
            </w:r>
            <w:r w:rsidRPr="00DA5AF7">
              <w:rPr>
                <w:rFonts w:ascii="Arial" w:eastAsia="Times New Roman" w:hAnsi="Arial" w:cs="Arial"/>
                <w:color w:val="000000"/>
                <w:lang w:val="en-US"/>
              </w:rPr>
              <w:t>.</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DA5AF7">
                <w:rPr>
                  <w:rFonts w:ascii="Arial" w:eastAsia="Times New Roman" w:hAnsi="Arial" w:cs="Arial"/>
                  <w:color w:val="000000"/>
                  <w:u w:val="single"/>
                  <w:lang w:val="en-US"/>
                </w:rPr>
                <w:t>http://www.bg.vi.sud.rs/lt/articles/o-visem-sudu/obavestenje-ke-za-pravna-lica.html</w:t>
              </w:r>
            </w:hyperlink>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A5AF7">
              <w:rPr>
                <w:rFonts w:ascii="Arial" w:eastAsia="Times New Roman" w:hAnsi="Arial" w:cs="Arial"/>
                <w:b/>
                <w:color w:val="000000"/>
                <w:lang w:val="en-US"/>
              </w:rPr>
              <w:t xml:space="preserve">Уверење Основног суда  </w:t>
            </w:r>
            <w:r w:rsidRPr="00DA5AF7">
              <w:rPr>
                <w:rFonts w:ascii="Arial" w:eastAsia="Times New Roman" w:hAnsi="Arial" w:cs="Arial"/>
                <w:color w:val="000000"/>
                <w:lang w:val="en-US"/>
              </w:rPr>
              <w:t>(</w:t>
            </w:r>
            <w:r w:rsidRPr="00DA5AF7">
              <w:rPr>
                <w:rFonts w:ascii="Arial" w:eastAsia="Times New Roman" w:hAnsi="Arial" w:cs="Arial"/>
                <w:b/>
                <w:color w:val="000000"/>
                <w:lang w:val="en-US"/>
              </w:rPr>
              <w:t>које обухвата и податке из казнене евиденције за кривична дела која су у надлежности редовног кривичног одељења Вишег суда</w:t>
            </w:r>
            <w:r w:rsidRPr="00DA5AF7">
              <w:rPr>
                <w:rFonts w:ascii="Arial" w:eastAsia="Times New Roman" w:hAnsi="Arial" w:cs="Arial"/>
                <w:color w:val="000000"/>
                <w:lang w:val="en-U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DA5AF7">
              <w:rPr>
                <w:rFonts w:ascii="Arial" w:eastAsia="Times New Roman" w:hAnsi="Arial" w:cs="Arial"/>
                <w:color w:val="000000"/>
                <w:lang w:val="en-US"/>
              </w:rPr>
              <w:lastRenderedPageBreak/>
              <w:t>мита, кривично дело преваре.</w:t>
            </w:r>
          </w:p>
          <w:p w:rsidR="00DA5AF7" w:rsidRPr="00DA5AF7" w:rsidRDefault="00DA5AF7" w:rsidP="00DA5AF7">
            <w:pPr>
              <w:spacing w:before="120" w:after="0" w:line="240" w:lineRule="auto"/>
              <w:jc w:val="both"/>
              <w:rPr>
                <w:rFonts w:ascii="Arial" w:eastAsia="Times New Roman" w:hAnsi="Arial" w:cs="Arial"/>
                <w:b/>
                <w:color w:val="000000"/>
                <w:lang w:val="en-US"/>
              </w:rPr>
            </w:pPr>
            <w:r w:rsidRPr="00DA5AF7">
              <w:rPr>
                <w:rFonts w:ascii="Arial" w:eastAsia="Times New Roman" w:hAnsi="Arial" w:cs="Arial"/>
                <w:color w:val="000000"/>
                <w:lang w:val="en-US"/>
              </w:rPr>
              <w:t xml:space="preserve">Посебна напомена: Уколико уверење </w:t>
            </w:r>
            <w:r w:rsidRPr="00DA5AF7">
              <w:rPr>
                <w:rFonts w:ascii="Arial" w:eastAsia="Times New Roman" w:hAnsi="Arial" w:cs="Arial"/>
                <w:color w:val="000000"/>
                <w:lang w:val="sr-Cyrl-CS"/>
              </w:rPr>
              <w:t>О</w:t>
            </w:r>
            <w:r w:rsidRPr="00DA5AF7">
              <w:rPr>
                <w:rFonts w:ascii="Arial" w:eastAsia="Times New Roman" w:hAnsi="Arial" w:cs="Arial"/>
                <w:color w:val="000000"/>
                <w:lang w:val="en-U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A5AF7">
              <w:rPr>
                <w:rFonts w:ascii="Arial" w:eastAsia="Times New Roman" w:hAnsi="Arial" w:cs="Arial"/>
                <w:color w:val="000000"/>
                <w:u w:val="single"/>
                <w:lang w:val="en-US"/>
              </w:rPr>
              <w:t>и</w:t>
            </w:r>
            <w:r w:rsidRPr="00DA5AF7">
              <w:rPr>
                <w:rFonts w:ascii="Arial" w:eastAsia="Times New Roman" w:hAnsi="Arial" w:cs="Arial"/>
                <w:color w:val="000000"/>
                <w:lang w:val="en-U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A5AF7">
              <w:rPr>
                <w:rFonts w:ascii="Arial" w:eastAsia="Times New Roman" w:hAnsi="Arial" w:cs="Arial"/>
                <w:b/>
                <w:color w:val="000000"/>
                <w:lang w:val="en-US"/>
              </w:rPr>
              <w:t>кривична дела против привреде и кривично дело примања мита.</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b/>
                <w:color w:val="000000"/>
                <w:lang w:val="en-US"/>
              </w:rPr>
              <w:t xml:space="preserve">- </w:t>
            </w:r>
            <w:proofErr w:type="gramStart"/>
            <w:r w:rsidRPr="00DA5AF7">
              <w:rPr>
                <w:rFonts w:ascii="Arial" w:eastAsia="Times New Roman" w:hAnsi="Arial" w:cs="Arial"/>
                <w:b/>
                <w:color w:val="000000"/>
                <w:lang w:val="en-US"/>
              </w:rPr>
              <w:t>за</w:t>
            </w:r>
            <w:proofErr w:type="gramEnd"/>
            <w:r w:rsidRPr="00DA5AF7">
              <w:rPr>
                <w:rFonts w:ascii="Arial" w:eastAsia="Times New Roman" w:hAnsi="Arial" w:cs="Arial"/>
                <w:b/>
                <w:color w:val="000000"/>
                <w:lang w:val="en-US"/>
              </w:rPr>
              <w:t xml:space="preserve"> физичко лице и предузетника: Уверење из казнене евиденције надлежне полицијске управе Министарства унутрашњих послова</w:t>
            </w:r>
            <w:r w:rsidRPr="00DA5AF7">
              <w:rPr>
                <w:rFonts w:ascii="Arial" w:eastAsia="Times New Roman" w:hAnsi="Arial" w:cs="Arial"/>
                <w:color w:val="000000"/>
                <w:lang w:val="en-US"/>
              </w:rPr>
              <w:t xml:space="preserve"> – захтев за издавање овог уверења може се поднети према </w:t>
            </w:r>
            <w:r w:rsidRPr="00DA5AF7">
              <w:rPr>
                <w:rFonts w:ascii="Arial" w:eastAsia="Times New Roman" w:hAnsi="Arial" w:cs="Arial"/>
                <w:b/>
                <w:color w:val="000000"/>
                <w:lang w:val="en-US"/>
              </w:rPr>
              <w:t>месту рођења</w:t>
            </w:r>
            <w:r w:rsidRPr="00DA5AF7">
              <w:rPr>
                <w:rFonts w:ascii="Arial" w:eastAsia="Times New Roman" w:hAnsi="Arial" w:cs="Arial"/>
                <w:color w:val="000000"/>
                <w:lang w:val="en-US"/>
              </w:rPr>
              <w:t xml:space="preserve"> или према </w:t>
            </w:r>
            <w:r w:rsidRPr="00DA5AF7">
              <w:rPr>
                <w:rFonts w:ascii="Arial" w:eastAsia="Times New Roman" w:hAnsi="Arial" w:cs="Arial"/>
                <w:b/>
                <w:color w:val="000000"/>
                <w:lang w:val="en-US"/>
              </w:rPr>
              <w:t>месту пребивалишта</w:t>
            </w:r>
            <w:r w:rsidRPr="00DA5AF7">
              <w:rPr>
                <w:rFonts w:ascii="Arial" w:eastAsia="Times New Roman" w:hAnsi="Arial" w:cs="Arial"/>
                <w:color w:val="000000"/>
                <w:lang w:val="en-US"/>
              </w:rPr>
              <w:t>.</w:t>
            </w:r>
          </w:p>
          <w:p w:rsidR="00DA5AF7" w:rsidRPr="00DA5AF7" w:rsidRDefault="00DA5AF7" w:rsidP="00DA5AF7">
            <w:pPr>
              <w:autoSpaceDE w:val="0"/>
              <w:autoSpaceDN w:val="0"/>
              <w:adjustRightInd w:val="0"/>
              <w:spacing w:before="120" w:after="0" w:line="240" w:lineRule="auto"/>
              <w:jc w:val="both"/>
              <w:rPr>
                <w:rFonts w:ascii="Arial" w:eastAsia="Calibri" w:hAnsi="Arial" w:cs="Arial"/>
                <w:color w:val="000000"/>
                <w:lang w:val="en-US"/>
              </w:rPr>
            </w:pPr>
            <w:r w:rsidRPr="00DA5AF7">
              <w:rPr>
                <w:rFonts w:ascii="Arial" w:eastAsia="Calibri" w:hAnsi="Arial" w:cs="Arial"/>
                <w:color w:val="000000"/>
                <w:lang w:val="en-US"/>
              </w:rPr>
              <w:t xml:space="preserve">Напомена: </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Calibri" w:hAnsi="Arial" w:cs="Arial"/>
                <w:color w:val="000000"/>
                <w:lang w:val="en-US"/>
              </w:rPr>
            </w:pPr>
            <w:r w:rsidRPr="00DA5AF7">
              <w:rPr>
                <w:rFonts w:ascii="Arial" w:eastAsia="Calibri" w:hAnsi="Arial" w:cs="Arial"/>
                <w:color w:val="000000"/>
                <w:lang w:val="en-US"/>
              </w:rPr>
              <w:t>У случају да понуду подноси правно лице потребно је доставити овај доказ и за правно лице и за законског заступника</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Calibri" w:hAnsi="Arial" w:cs="Arial"/>
                <w:color w:val="000000"/>
                <w:lang w:val="en-US"/>
              </w:rPr>
            </w:pPr>
            <w:r w:rsidRPr="00DA5AF7">
              <w:rPr>
                <w:rFonts w:ascii="Arial" w:eastAsia="Calibri" w:hAnsi="Arial" w:cs="Arial"/>
                <w:color w:val="000000"/>
                <w:lang w:val="en-US"/>
              </w:rPr>
              <w:t>У случају да правно лице има више законских заступника, ове доказе доставити за сваког од њих</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Calibri" w:hAnsi="Arial" w:cs="Arial"/>
                <w:color w:val="000000"/>
                <w:lang w:val="en-US"/>
              </w:rPr>
            </w:pPr>
            <w:r w:rsidRPr="00DA5AF7">
              <w:rPr>
                <w:rFonts w:ascii="Arial" w:eastAsia="Calibri" w:hAnsi="Arial" w:cs="Arial"/>
                <w:color w:val="000000"/>
                <w:lang w:val="en-US"/>
              </w:rPr>
              <w:t xml:space="preserve">У случају да понуду подноси група понуђача, ове доказе доставити за сваког </w:t>
            </w:r>
            <w:r w:rsidRPr="00DA5AF7">
              <w:rPr>
                <w:rFonts w:ascii="Arial" w:eastAsia="Calibri" w:hAnsi="Arial" w:cs="Arial"/>
                <w:color w:val="000000"/>
                <w:lang w:val="sr-Cyrl-CS"/>
              </w:rPr>
              <w:t>члана групе понуђача</w:t>
            </w:r>
          </w:p>
          <w:p w:rsidR="00DA5AF7" w:rsidRPr="00DA5AF7" w:rsidRDefault="00DA5AF7" w:rsidP="00DA5AF7">
            <w:pPr>
              <w:numPr>
                <w:ilvl w:val="0"/>
                <w:numId w:val="15"/>
              </w:numPr>
              <w:tabs>
                <w:tab w:val="left" w:pos="680"/>
              </w:tabs>
              <w:snapToGrid w:val="0"/>
              <w:spacing w:before="120" w:after="0" w:line="240" w:lineRule="auto"/>
              <w:ind w:left="714" w:hanging="357"/>
              <w:contextualSpacing/>
              <w:jc w:val="both"/>
              <w:rPr>
                <w:rFonts w:ascii="Arial" w:eastAsia="Times New Roman" w:hAnsi="Arial" w:cs="Arial"/>
                <w:color w:val="000000"/>
                <w:lang w:val="en-US"/>
              </w:rPr>
            </w:pPr>
            <w:r w:rsidRPr="00DA5AF7">
              <w:rPr>
                <w:rFonts w:ascii="Arial" w:eastAsia="Calibri" w:hAnsi="Arial" w:cs="Arial"/>
                <w:color w:val="000000"/>
                <w:lang w:val="en-US"/>
              </w:rPr>
              <w:t xml:space="preserve">У случају да понуђач подноси понуду са подизвођачем, ове доказе доставити и за </w:t>
            </w:r>
            <w:r w:rsidRPr="00DA5AF7">
              <w:rPr>
                <w:rFonts w:ascii="Arial" w:eastAsia="Calibri" w:hAnsi="Arial" w:cs="Arial"/>
                <w:color w:val="000000"/>
                <w:lang w:val="sr-Cyrl-CS"/>
              </w:rPr>
              <w:t xml:space="preserve">сваког </w:t>
            </w:r>
            <w:r w:rsidRPr="00DA5AF7">
              <w:rPr>
                <w:rFonts w:ascii="Arial" w:eastAsia="Calibri" w:hAnsi="Arial" w:cs="Arial"/>
                <w:color w:val="000000"/>
                <w:lang w:val="en-US"/>
              </w:rPr>
              <w:t xml:space="preserve">подизвођача </w:t>
            </w:r>
          </w:p>
          <w:p w:rsidR="00DA5AF7" w:rsidRPr="00DA5AF7" w:rsidRDefault="00DA5AF7" w:rsidP="00DA5AF7">
            <w:pPr>
              <w:tabs>
                <w:tab w:val="left" w:pos="680"/>
              </w:tabs>
              <w:snapToGrid w:val="0"/>
              <w:spacing w:after="0" w:line="240" w:lineRule="auto"/>
              <w:contextualSpacing/>
              <w:rPr>
                <w:rFonts w:ascii="Arial" w:eastAsia="Calibri" w:hAnsi="Arial" w:cs="Arial"/>
                <w:color w:val="000000"/>
                <w:lang w:val="en-US"/>
              </w:rPr>
            </w:pPr>
            <w:r w:rsidRPr="00DA5AF7">
              <w:rPr>
                <w:rFonts w:ascii="Arial" w:eastAsia="Calibri" w:hAnsi="Arial" w:cs="Arial"/>
                <w:b/>
                <w:color w:val="000000"/>
                <w:lang w:val="en-US"/>
              </w:rPr>
              <w:t>Ови докази не могу бити старији од два месеца пре отварања понуда</w:t>
            </w:r>
            <w:r w:rsidRPr="00DA5AF7">
              <w:rPr>
                <w:rFonts w:ascii="Arial" w:eastAsia="Calibri" w:hAnsi="Arial" w:cs="Arial"/>
                <w:color w:val="000000"/>
                <w:lang w:val="en-US"/>
              </w:rPr>
              <w:t>.</w:t>
            </w:r>
          </w:p>
        </w:tc>
      </w:tr>
      <w:tr w:rsidR="00DA5AF7" w:rsidRPr="00DA5AF7" w:rsidTr="00DA5AF7">
        <w:trPr>
          <w:trHeight w:val="70"/>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lastRenderedPageBreak/>
              <w:t>3.</w:t>
            </w:r>
          </w:p>
        </w:tc>
        <w:tc>
          <w:tcPr>
            <w:tcW w:w="8430" w:type="dxa"/>
            <w:vAlign w:val="center"/>
          </w:tcPr>
          <w:p w:rsidR="00DA5AF7" w:rsidRPr="00DA5AF7" w:rsidRDefault="00DA5AF7" w:rsidP="00DA5AF7">
            <w:pPr>
              <w:snapToGrid w:val="0"/>
              <w:spacing w:before="120" w:after="0" w:line="240" w:lineRule="auto"/>
              <w:jc w:val="both"/>
              <w:rPr>
                <w:rFonts w:ascii="Arial" w:eastAsia="Times New Roman" w:hAnsi="Arial" w:cs="Arial"/>
                <w:color w:val="000000"/>
                <w:lang w:val="en-US"/>
              </w:rPr>
            </w:pPr>
            <w:r w:rsidRPr="00DA5AF7">
              <w:rPr>
                <w:rFonts w:ascii="Arial" w:eastAsia="Times New Roman" w:hAnsi="Arial" w:cs="Arial"/>
                <w:b/>
                <w:color w:val="000000"/>
                <w:u w:val="single"/>
                <w:lang w:val="en-US"/>
              </w:rPr>
              <w:t>Услов</w:t>
            </w:r>
            <w:r w:rsidRPr="00DA5AF7">
              <w:rPr>
                <w:rFonts w:ascii="Arial" w:eastAsia="Times New Roman" w:hAnsi="Arial" w:cs="Arial"/>
                <w:color w:val="000000"/>
                <w:u w:val="single"/>
                <w:lang w:val="en-US"/>
              </w:rPr>
              <w:t>:</w:t>
            </w:r>
            <w:r w:rsidRPr="00DA5AF7">
              <w:rPr>
                <w:rFonts w:ascii="Arial" w:eastAsia="Times New Roman" w:hAnsi="Arial" w:cs="Arial"/>
                <w:color w:val="000000"/>
                <w:lang w:val="en-US"/>
              </w:rPr>
              <w:t xml:space="preserve"> </w:t>
            </w:r>
          </w:p>
          <w:p w:rsidR="00DA5AF7" w:rsidRPr="00DA5AF7" w:rsidRDefault="00DA5AF7" w:rsidP="00DA5AF7">
            <w:pPr>
              <w:snapToGri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Доказ:</w:t>
            </w:r>
          </w:p>
          <w:p w:rsidR="00DA5AF7" w:rsidRPr="00DA5AF7" w:rsidRDefault="00DA5AF7" w:rsidP="00DA5AF7">
            <w:pPr>
              <w:snapToGrid w:val="0"/>
              <w:spacing w:before="120" w:after="0" w:line="240" w:lineRule="auto"/>
              <w:jc w:val="both"/>
              <w:rPr>
                <w:rFonts w:ascii="Arial" w:eastAsia="Calibri" w:hAnsi="Arial" w:cs="Arial"/>
                <w:color w:val="000000"/>
                <w:lang w:val="ru-RU"/>
              </w:rPr>
            </w:pPr>
            <w:r w:rsidRPr="00DA5AF7">
              <w:rPr>
                <w:rFonts w:ascii="Arial" w:eastAsia="Calibri" w:hAnsi="Arial" w:cs="Arial"/>
                <w:color w:val="000000"/>
                <w:lang w:val="ru-RU"/>
              </w:rPr>
              <w:t xml:space="preserve">- </w:t>
            </w:r>
            <w:r w:rsidRPr="00DA5AF7">
              <w:rPr>
                <w:rFonts w:ascii="Arial" w:eastAsia="Calibri" w:hAnsi="Arial" w:cs="Arial"/>
                <w:b/>
                <w:color w:val="000000"/>
                <w:lang w:val="ru-RU"/>
              </w:rPr>
              <w:t xml:space="preserve">за правно лице, предузетнике и физичка лица: </w:t>
            </w:r>
          </w:p>
          <w:p w:rsidR="00DA5AF7" w:rsidRPr="00DA5AF7" w:rsidRDefault="00DA5AF7" w:rsidP="00DA5AF7">
            <w:pPr>
              <w:snapToGrid w:val="0"/>
              <w:spacing w:before="120" w:after="0" w:line="240" w:lineRule="auto"/>
              <w:jc w:val="both"/>
              <w:rPr>
                <w:rFonts w:ascii="Arial" w:eastAsia="Calibri" w:hAnsi="Arial" w:cs="Arial"/>
                <w:color w:val="000000"/>
                <w:lang w:val="ru-RU"/>
              </w:rPr>
            </w:pPr>
            <w:r w:rsidRPr="00DA5AF7">
              <w:rPr>
                <w:rFonts w:ascii="Arial" w:eastAsia="Calibri" w:hAnsi="Arial" w:cs="Arial"/>
                <w:b/>
                <w:color w:val="000000"/>
                <w:lang w:val="ru-RU"/>
              </w:rPr>
              <w:t>1.Уверење Пореске управе</w:t>
            </w:r>
            <w:r w:rsidRPr="00DA5AF7">
              <w:rPr>
                <w:rFonts w:ascii="Arial" w:eastAsia="Calibri" w:hAnsi="Arial" w:cs="Arial"/>
                <w:color w:val="000000"/>
                <w:lang w:val="ru-RU"/>
              </w:rPr>
              <w:t xml:space="preserve"> Министарства финансија да је измирио доспеле </w:t>
            </w:r>
            <w:r w:rsidRPr="00DA5AF7">
              <w:rPr>
                <w:rFonts w:ascii="Arial" w:eastAsia="Times New Roman" w:hAnsi="Arial" w:cs="Arial"/>
                <w:color w:val="000000"/>
                <w:lang w:val="ru-RU"/>
              </w:rPr>
              <w:t xml:space="preserve">порезе и доприносе </w:t>
            </w:r>
            <w:r w:rsidRPr="00DA5AF7">
              <w:rPr>
                <w:rFonts w:ascii="Arial" w:eastAsia="Calibri" w:hAnsi="Arial" w:cs="Arial"/>
                <w:b/>
                <w:color w:val="000000"/>
                <w:u w:val="single"/>
                <w:lang w:val="ru-RU"/>
              </w:rPr>
              <w:t>и</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Calibri" w:hAnsi="Arial" w:cs="Arial"/>
                <w:b/>
                <w:color w:val="000000"/>
                <w:lang w:val="ru-RU"/>
              </w:rPr>
              <w:t>2.Уверење Управе јавних прихода локалне самоуправе (града, односно општине</w:t>
            </w:r>
            <w:r w:rsidRPr="00DA5AF7">
              <w:rPr>
                <w:rFonts w:ascii="Arial" w:eastAsia="Times New Roman" w:hAnsi="Arial" w:cs="Arial"/>
                <w:color w:val="000000"/>
                <w:lang w:val="ru-RU"/>
              </w:rPr>
              <w:t xml:space="preserve">) према месту седишта пореског обвезника правног лица и предузетника, односно према пребивалишту физичког лица, </w:t>
            </w:r>
            <w:r w:rsidRPr="00DA5AF7">
              <w:rPr>
                <w:rFonts w:ascii="Arial" w:eastAsia="Calibri" w:hAnsi="Arial" w:cs="Arial"/>
                <w:color w:val="000000"/>
                <w:lang w:val="ru-RU"/>
              </w:rPr>
              <w:t xml:space="preserve">да је измирио обавезе по основу изворних локалних јавних прихода </w:t>
            </w:r>
          </w:p>
          <w:p w:rsidR="00DA5AF7" w:rsidRPr="00DA5AF7" w:rsidRDefault="00DA5AF7" w:rsidP="00DA5AF7">
            <w:pPr>
              <w:spacing w:before="120" w:after="0" w:line="240" w:lineRule="auto"/>
              <w:ind w:right="122"/>
              <w:jc w:val="both"/>
              <w:rPr>
                <w:rFonts w:ascii="Arial" w:eastAsia="Times New Roman" w:hAnsi="Arial" w:cs="Arial"/>
                <w:color w:val="000000"/>
                <w:lang w:val="ru-RU"/>
              </w:rPr>
            </w:pPr>
            <w:r w:rsidRPr="00DA5AF7">
              <w:rPr>
                <w:rFonts w:ascii="Arial" w:eastAsia="Times New Roman" w:hAnsi="Arial" w:cs="Arial"/>
                <w:color w:val="000000"/>
                <w:lang w:val="ru-RU"/>
              </w:rPr>
              <w:t>Напомена:</w:t>
            </w:r>
          </w:p>
          <w:p w:rsidR="00DA5AF7" w:rsidRPr="00DA5AF7" w:rsidRDefault="00DA5AF7" w:rsidP="00DA5AF7">
            <w:pPr>
              <w:numPr>
                <w:ilvl w:val="0"/>
                <w:numId w:val="12"/>
              </w:numPr>
              <w:autoSpaceDE w:val="0"/>
              <w:autoSpaceDN w:val="0"/>
              <w:adjustRightInd w:val="0"/>
              <w:snapToGrid w:val="0"/>
              <w:spacing w:before="120" w:after="0" w:line="240" w:lineRule="auto"/>
              <w:ind w:hanging="357"/>
              <w:contextualSpacing/>
              <w:jc w:val="both"/>
              <w:rPr>
                <w:rFonts w:ascii="Arial" w:eastAsia="TimesNewRomanPSMT" w:hAnsi="Arial" w:cs="Arial"/>
                <w:b/>
                <w:color w:val="000000"/>
                <w:u w:val="single"/>
                <w:lang w:val="en-US"/>
              </w:rPr>
            </w:pPr>
            <w:r w:rsidRPr="00DA5AF7">
              <w:rPr>
                <w:rFonts w:ascii="Arial" w:eastAsia="TimesNewRomanPSMT" w:hAnsi="Arial" w:cs="Arial"/>
                <w:color w:val="000000"/>
                <w:lang w:val="en-US"/>
              </w:rPr>
              <w:t>Уколико локална (општин</w:t>
            </w:r>
            <w:r w:rsidRPr="00DA5AF7">
              <w:rPr>
                <w:rFonts w:ascii="Arial" w:eastAsia="TimesNewRomanPSMT" w:hAnsi="Arial" w:cs="Arial"/>
                <w:color w:val="000000"/>
                <w:lang w:val="sr-Cyrl-CS"/>
              </w:rPr>
              <w:t>с</w:t>
            </w:r>
            <w:r w:rsidRPr="00DA5AF7">
              <w:rPr>
                <w:rFonts w:ascii="Arial" w:eastAsia="TimesNewRomanPSMT" w:hAnsi="Arial" w:cs="Arial"/>
                <w:color w:val="000000"/>
                <w:lang w:val="en-US"/>
              </w:rPr>
              <w:t>ка) управа</w:t>
            </w:r>
            <w:r w:rsidRPr="00DA5AF7">
              <w:rPr>
                <w:rFonts w:ascii="Arial" w:eastAsia="TimesNewRomanPSMT" w:hAnsi="Arial" w:cs="Arial"/>
                <w:color w:val="000000"/>
                <w:lang w:val="sr-Cyrl-CS"/>
              </w:rPr>
              <w:t xml:space="preserve"> јавних приход</w:t>
            </w:r>
            <w:r w:rsidRPr="00DA5AF7">
              <w:rPr>
                <w:rFonts w:ascii="Arial" w:eastAsia="TimesNewRomanPSMT" w:hAnsi="Arial" w:cs="Arial"/>
                <w:color w:val="000000"/>
                <w:lang w:val="en-U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A5AF7">
              <w:rPr>
                <w:rFonts w:ascii="Arial" w:eastAsia="TimesNewRomanPSMT" w:hAnsi="Arial" w:cs="Arial"/>
                <w:color w:val="000000"/>
                <w:lang w:val="sr-Cyrl-CS"/>
              </w:rPr>
              <w:t xml:space="preserve">јавних прихода </w:t>
            </w:r>
            <w:r w:rsidRPr="00DA5AF7">
              <w:rPr>
                <w:rFonts w:ascii="Arial" w:eastAsia="TimesNewRomanPSMT" w:hAnsi="Arial" w:cs="Arial"/>
                <w:color w:val="000000"/>
                <w:lang w:val="en-US"/>
              </w:rPr>
              <w:t xml:space="preserve">приложи и потврде </w:t>
            </w:r>
            <w:r w:rsidRPr="00DA5AF7">
              <w:rPr>
                <w:rFonts w:ascii="Arial" w:eastAsia="TimesNewRomanPSMT" w:hAnsi="Arial" w:cs="Arial"/>
                <w:color w:val="000000"/>
                <w:lang w:val="sr-Cyrl-CS"/>
              </w:rPr>
              <w:t xml:space="preserve">тих </w:t>
            </w:r>
            <w:r w:rsidRPr="00DA5AF7">
              <w:rPr>
                <w:rFonts w:ascii="Arial" w:eastAsia="TimesNewRomanPSMT" w:hAnsi="Arial" w:cs="Arial"/>
                <w:color w:val="000000"/>
                <w:lang w:val="en-US"/>
              </w:rPr>
              <w:t>осталих лок</w:t>
            </w:r>
            <w:r w:rsidRPr="00DA5AF7">
              <w:rPr>
                <w:rFonts w:ascii="Arial" w:eastAsia="TimesNewRomanPSMT" w:hAnsi="Arial" w:cs="Arial"/>
                <w:color w:val="000000"/>
                <w:lang w:val="sr-Cyrl-CS"/>
              </w:rPr>
              <w:t>а</w:t>
            </w:r>
            <w:r w:rsidRPr="00DA5AF7">
              <w:rPr>
                <w:rFonts w:ascii="Arial" w:eastAsia="TimesNewRomanPSMT" w:hAnsi="Arial" w:cs="Arial"/>
                <w:color w:val="000000"/>
                <w:lang w:val="en-US"/>
              </w:rPr>
              <w:t xml:space="preserve">лних органа/организација/установа </w:t>
            </w:r>
          </w:p>
          <w:p w:rsidR="00DA5AF7" w:rsidRPr="00DA5AF7" w:rsidRDefault="00DA5AF7" w:rsidP="00DA5AF7">
            <w:pPr>
              <w:numPr>
                <w:ilvl w:val="0"/>
                <w:numId w:val="12"/>
              </w:numPr>
              <w:autoSpaceDE w:val="0"/>
              <w:autoSpaceDN w:val="0"/>
              <w:adjustRightInd w:val="0"/>
              <w:snapToGrid w:val="0"/>
              <w:spacing w:before="120" w:after="0" w:line="240" w:lineRule="auto"/>
              <w:ind w:hanging="357"/>
              <w:contextualSpacing/>
              <w:jc w:val="both"/>
              <w:rPr>
                <w:rFonts w:ascii="Arial" w:eastAsia="Calibri" w:hAnsi="Arial" w:cs="Arial"/>
                <w:color w:val="000000"/>
                <w:lang w:val="en-US"/>
              </w:rPr>
            </w:pPr>
            <w:r w:rsidRPr="00DA5AF7">
              <w:rPr>
                <w:rFonts w:ascii="Arial" w:eastAsia="TimesNewRomanPSMT" w:hAnsi="Arial" w:cs="Arial"/>
                <w:color w:val="000000"/>
                <w:lang w:val="en-US"/>
              </w:rPr>
              <w:t xml:space="preserve">Уколико је понуђач у поступку приватизације, уместо горе наведена два доказа, потребно је доставити </w:t>
            </w:r>
            <w:r w:rsidRPr="00DA5AF7">
              <w:rPr>
                <w:rFonts w:ascii="Arial" w:eastAsia="TimesNewRomanPSMT" w:hAnsi="Arial" w:cs="Arial"/>
                <w:b/>
                <w:color w:val="000000"/>
                <w:lang w:val="en-US"/>
              </w:rPr>
              <w:t>у</w:t>
            </w:r>
            <w:r w:rsidRPr="00DA5AF7">
              <w:rPr>
                <w:rFonts w:ascii="Arial" w:eastAsia="Calibri" w:hAnsi="Arial" w:cs="Arial"/>
                <w:b/>
                <w:color w:val="000000"/>
                <w:lang w:val="ru-RU"/>
              </w:rPr>
              <w:t>верење Агенције за приватизацију да се налази у поступку приватизације</w:t>
            </w:r>
          </w:p>
          <w:p w:rsidR="00DA5AF7" w:rsidRPr="00DA5AF7" w:rsidRDefault="00DA5AF7" w:rsidP="00DA5AF7">
            <w:pPr>
              <w:numPr>
                <w:ilvl w:val="0"/>
                <w:numId w:val="12"/>
              </w:numPr>
              <w:tabs>
                <w:tab w:val="left" w:pos="680"/>
              </w:tabs>
              <w:snapToGrid w:val="0"/>
              <w:spacing w:before="120" w:after="0" w:line="240" w:lineRule="auto"/>
              <w:ind w:hanging="357"/>
              <w:contextualSpacing/>
              <w:jc w:val="both"/>
              <w:rPr>
                <w:rFonts w:ascii="Arial" w:eastAsia="Calibri" w:hAnsi="Arial" w:cs="Arial"/>
                <w:color w:val="000000"/>
                <w:lang w:val="en-US"/>
              </w:rPr>
            </w:pPr>
            <w:r w:rsidRPr="00DA5AF7">
              <w:rPr>
                <w:rFonts w:ascii="Arial" w:eastAsia="Calibri" w:hAnsi="Arial" w:cs="Arial"/>
                <w:color w:val="000000"/>
                <w:lang w:val="en-US"/>
              </w:rPr>
              <w:t>У случају да понуду подноси група понуђача, ове доказе доставити за сваког учесника из групе</w:t>
            </w:r>
          </w:p>
          <w:p w:rsidR="00DA5AF7" w:rsidRPr="00DA5AF7" w:rsidRDefault="00DA5AF7" w:rsidP="00DA5AF7">
            <w:pPr>
              <w:numPr>
                <w:ilvl w:val="0"/>
                <w:numId w:val="16"/>
              </w:numPr>
              <w:tabs>
                <w:tab w:val="left" w:pos="680"/>
              </w:tabs>
              <w:snapToGrid w:val="0"/>
              <w:spacing w:before="120" w:after="0" w:line="240" w:lineRule="auto"/>
              <w:contextualSpacing/>
              <w:jc w:val="both"/>
              <w:rPr>
                <w:rFonts w:ascii="Arial" w:eastAsia="Times New Roman" w:hAnsi="Arial" w:cs="Arial"/>
                <w:color w:val="000000"/>
                <w:lang w:val="en-US"/>
              </w:rPr>
            </w:pPr>
            <w:r w:rsidRPr="00DA5AF7">
              <w:rPr>
                <w:rFonts w:ascii="Arial" w:eastAsia="Calibri" w:hAnsi="Arial" w:cs="Arial"/>
                <w:color w:val="000000"/>
                <w:lang w:val="en-U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A5AF7" w:rsidRPr="00DA5AF7" w:rsidRDefault="00DA5AF7" w:rsidP="00DA5AF7">
            <w:pPr>
              <w:tabs>
                <w:tab w:val="left" w:pos="680"/>
              </w:tabs>
              <w:snapToGrid w:val="0"/>
              <w:spacing w:before="120" w:after="0" w:line="240" w:lineRule="auto"/>
              <w:contextualSpacing/>
              <w:jc w:val="both"/>
              <w:rPr>
                <w:rFonts w:ascii="Arial" w:eastAsia="Calibri" w:hAnsi="Arial" w:cs="Arial"/>
                <w:color w:val="000000"/>
                <w:lang w:val="en-US"/>
              </w:rPr>
            </w:pPr>
            <w:r w:rsidRPr="00DA5AF7">
              <w:rPr>
                <w:rFonts w:ascii="Arial" w:eastAsia="Calibri" w:hAnsi="Arial" w:cs="Arial"/>
                <w:b/>
                <w:color w:val="000000"/>
                <w:lang w:val="en-US"/>
              </w:rPr>
              <w:lastRenderedPageBreak/>
              <w:t xml:space="preserve">Ови докази не могу бити старији од два месеца </w:t>
            </w:r>
            <w:r w:rsidRPr="00DA5AF7">
              <w:rPr>
                <w:rFonts w:ascii="Arial" w:eastAsia="Calibri" w:hAnsi="Arial" w:cs="Arial"/>
                <w:b/>
                <w:color w:val="000000"/>
                <w:lang w:val="sr-Cyrl-CS"/>
              </w:rPr>
              <w:t>пре</w:t>
            </w:r>
            <w:r w:rsidRPr="00DA5AF7">
              <w:rPr>
                <w:rFonts w:ascii="Arial" w:eastAsia="Calibri" w:hAnsi="Arial" w:cs="Arial"/>
                <w:b/>
                <w:color w:val="000000"/>
                <w:lang w:val="en-US"/>
              </w:rPr>
              <w:t xml:space="preserve"> отварања понуда</w:t>
            </w:r>
            <w:r w:rsidRPr="00DA5AF7">
              <w:rPr>
                <w:rFonts w:ascii="Arial" w:eastAsia="Calibri" w:hAnsi="Arial" w:cs="Arial"/>
                <w:color w:val="000000"/>
                <w:lang w:val="en-US"/>
              </w:rPr>
              <w:t>.</w:t>
            </w:r>
          </w:p>
        </w:tc>
      </w:tr>
      <w:tr w:rsidR="00DA5AF7" w:rsidRPr="00DA5AF7" w:rsidTr="00DA5AF7">
        <w:trPr>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lastRenderedPageBreak/>
              <w:t xml:space="preserve">4. </w:t>
            </w:r>
          </w:p>
        </w:tc>
        <w:tc>
          <w:tcPr>
            <w:tcW w:w="8430" w:type="dxa"/>
          </w:tcPr>
          <w:p w:rsidR="00DA5AF7" w:rsidRPr="00DA5AF7" w:rsidRDefault="00DA5AF7" w:rsidP="00DA5AF7">
            <w:pPr>
              <w:snapToGri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Услов:</w:t>
            </w:r>
          </w:p>
          <w:p w:rsidR="00DA5AF7" w:rsidRPr="00DA5AF7" w:rsidRDefault="00DA5AF7" w:rsidP="00DA5AF7">
            <w:pPr>
              <w:snapToGri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Доказ:</w:t>
            </w:r>
          </w:p>
          <w:p w:rsidR="00DA5AF7" w:rsidRPr="00DA5AF7" w:rsidRDefault="00DA5AF7" w:rsidP="00DA5AF7">
            <w:pPr>
              <w:spacing w:before="120" w:after="0" w:line="240" w:lineRule="auto"/>
              <w:jc w:val="both"/>
              <w:rPr>
                <w:rFonts w:ascii="Arial" w:eastAsia="Times New Roman" w:hAnsi="Arial" w:cs="Arial"/>
                <w:b/>
                <w:color w:val="000000"/>
                <w:lang w:val="en-US"/>
              </w:rPr>
            </w:pPr>
            <w:r w:rsidRPr="00DA5AF7">
              <w:rPr>
                <w:rFonts w:ascii="Arial" w:eastAsia="Times New Roman" w:hAnsi="Arial" w:cs="Arial"/>
                <w:color w:val="000000"/>
                <w:lang w:val="en-US"/>
              </w:rPr>
              <w:t xml:space="preserve">Потписан и оверен Образац изјаве на основу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ЗЈН(Образац бр.</w:t>
            </w:r>
            <w:r w:rsidRPr="00DA5AF7">
              <w:rPr>
                <w:rFonts w:ascii="Arial" w:eastAsia="Times New Roman" w:hAnsi="Arial" w:cs="Arial"/>
                <w:color w:val="000000"/>
                <w:lang w:val="sr-Cyrl-RS"/>
              </w:rPr>
              <w:t>4</w:t>
            </w:r>
            <w:r w:rsidRPr="00DA5AF7">
              <w:rPr>
                <w:rFonts w:ascii="Arial" w:eastAsia="Times New Roman" w:hAnsi="Arial" w:cs="Arial"/>
                <w:color w:val="000000"/>
                <w:lang w:val="en-US"/>
              </w:rPr>
              <w:t>)</w:t>
            </w:r>
          </w:p>
          <w:p w:rsidR="00DA5AF7" w:rsidRPr="00DA5AF7" w:rsidRDefault="00DA5AF7" w:rsidP="00DA5AF7">
            <w:pPr>
              <w:snapToGrid w:val="0"/>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Напомена:</w:t>
            </w:r>
          </w:p>
          <w:p w:rsidR="00DA5AF7" w:rsidRPr="00DA5AF7" w:rsidRDefault="00DA5AF7" w:rsidP="00DA5AF7">
            <w:pPr>
              <w:numPr>
                <w:ilvl w:val="0"/>
                <w:numId w:val="17"/>
              </w:numPr>
              <w:snapToGrid w:val="0"/>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 xml:space="preserve">Изјава мора да буде потписана од стране овлашћеног лица </w:t>
            </w:r>
            <w:r w:rsidRPr="00DA5AF7">
              <w:rPr>
                <w:rFonts w:ascii="Arial" w:eastAsia="Times New Roman" w:hAnsi="Arial" w:cs="Arial"/>
                <w:color w:val="000000"/>
                <w:lang w:val="sr-Cyrl-CS"/>
              </w:rPr>
              <w:t>за заступање понуђача</w:t>
            </w:r>
            <w:r w:rsidRPr="00DA5AF7">
              <w:rPr>
                <w:rFonts w:ascii="Arial" w:eastAsia="Times New Roman" w:hAnsi="Arial" w:cs="Arial"/>
                <w:color w:val="000000"/>
                <w:lang w:val="en-US"/>
              </w:rPr>
              <w:t xml:space="preserve"> и оверена печатом. </w:t>
            </w:r>
          </w:p>
          <w:p w:rsidR="00DA5AF7" w:rsidRPr="00DA5AF7" w:rsidRDefault="00DA5AF7" w:rsidP="00DA5AF7">
            <w:pPr>
              <w:numPr>
                <w:ilvl w:val="0"/>
                <w:numId w:val="17"/>
              </w:numPr>
              <w:snapToGri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Уколико понуду подноси група понуђача, Изјава мора бити </w:t>
            </w:r>
            <w:r w:rsidRPr="00DA5AF7">
              <w:rPr>
                <w:rFonts w:ascii="Arial" w:eastAsia="Times New Roman" w:hAnsi="Arial" w:cs="Arial"/>
                <w:color w:val="000000"/>
                <w:lang w:val="sr-Cyrl-CS"/>
              </w:rPr>
              <w:t>достављена за сваког члана групе понуђача. Изјава мора бити</w:t>
            </w:r>
            <w:r w:rsidRPr="00DA5AF7">
              <w:rPr>
                <w:rFonts w:ascii="Arial" w:eastAsia="Times New Roman" w:hAnsi="Arial" w:cs="Arial"/>
                <w:color w:val="000000"/>
                <w:lang w:val="en-US"/>
              </w:rPr>
              <w:t xml:space="preserve"> потписана од стране овлашћеног лица </w:t>
            </w:r>
            <w:r w:rsidRPr="00DA5AF7">
              <w:rPr>
                <w:rFonts w:ascii="Arial" w:eastAsia="Times New Roman" w:hAnsi="Arial" w:cs="Arial"/>
                <w:color w:val="000000"/>
                <w:lang w:val="sr-Cyrl-CS"/>
              </w:rPr>
              <w:t xml:space="preserve">за заступање </w:t>
            </w:r>
            <w:r w:rsidRPr="00DA5AF7">
              <w:rPr>
                <w:rFonts w:ascii="Arial" w:eastAsia="Times New Roman" w:hAnsi="Arial" w:cs="Arial"/>
                <w:color w:val="000000"/>
                <w:lang w:val="en-US"/>
              </w:rPr>
              <w:t xml:space="preserve">понуђача из групе понуђача и оверена печатом.  </w:t>
            </w:r>
          </w:p>
          <w:p w:rsidR="00DA5AF7" w:rsidRPr="00DA5AF7" w:rsidRDefault="00DA5AF7" w:rsidP="00DA5AF7">
            <w:pPr>
              <w:numPr>
                <w:ilvl w:val="0"/>
                <w:numId w:val="17"/>
              </w:numPr>
              <w:snapToGri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Уколико понуђач подноси понуду са подизвођачем, Изјава мора бити </w:t>
            </w:r>
            <w:r w:rsidRPr="00DA5AF7">
              <w:rPr>
                <w:rFonts w:ascii="Arial" w:eastAsia="Times New Roman" w:hAnsi="Arial" w:cs="Arial"/>
                <w:color w:val="000000"/>
                <w:lang w:val="sr-Cyrl-CS"/>
              </w:rPr>
              <w:t xml:space="preserve">достављена и за сваког </w:t>
            </w:r>
            <w:r w:rsidRPr="00DA5AF7">
              <w:rPr>
                <w:rFonts w:ascii="Arial" w:eastAsia="Times New Roman" w:hAnsi="Arial" w:cs="Arial"/>
                <w:color w:val="000000"/>
                <w:lang w:val="en-US"/>
              </w:rPr>
              <w:t>подизвођача.</w:t>
            </w:r>
            <w:r w:rsidRPr="00DA5AF7">
              <w:rPr>
                <w:rFonts w:ascii="Arial" w:eastAsia="Times New Roman" w:hAnsi="Arial" w:cs="Arial"/>
                <w:color w:val="000000"/>
                <w:lang w:val="sr-Cyrl-CS"/>
              </w:rPr>
              <w:t xml:space="preserve"> Изјава мора бити</w:t>
            </w:r>
            <w:r w:rsidRPr="00DA5AF7">
              <w:rPr>
                <w:rFonts w:ascii="Arial" w:eastAsia="Times New Roman" w:hAnsi="Arial" w:cs="Arial"/>
                <w:color w:val="000000"/>
                <w:lang w:val="en-US"/>
              </w:rPr>
              <w:t xml:space="preserve"> потписана од стране овлашћеног лица </w:t>
            </w:r>
            <w:r w:rsidRPr="00DA5AF7">
              <w:rPr>
                <w:rFonts w:ascii="Arial" w:eastAsia="Times New Roman" w:hAnsi="Arial" w:cs="Arial"/>
                <w:color w:val="000000"/>
                <w:lang w:val="sr-Cyrl-CS"/>
              </w:rPr>
              <w:t xml:space="preserve">за заступање </w:t>
            </w:r>
            <w:r w:rsidRPr="00DA5AF7">
              <w:rPr>
                <w:rFonts w:ascii="Arial" w:eastAsia="Times New Roman" w:hAnsi="Arial" w:cs="Arial"/>
                <w:color w:val="000000"/>
                <w:lang w:val="en-US"/>
              </w:rPr>
              <w:t xml:space="preserve">подизвођача и оверена печатом. </w:t>
            </w:r>
          </w:p>
        </w:tc>
      </w:tr>
      <w:tr w:rsidR="00DA5AF7" w:rsidRPr="00DA5AF7" w:rsidTr="00DA5AF7">
        <w:trPr>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en-US"/>
              </w:rPr>
            </w:pPr>
          </w:p>
        </w:tc>
        <w:tc>
          <w:tcPr>
            <w:tcW w:w="8430" w:type="dxa"/>
          </w:tcPr>
          <w:p w:rsidR="00DA5AF7" w:rsidRPr="00DA5AF7" w:rsidRDefault="00DA5AF7" w:rsidP="00DA5AF7">
            <w:pPr>
              <w:spacing w:before="120" w:after="0" w:line="240" w:lineRule="auto"/>
              <w:ind w:right="-180"/>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4.2  ДОДАТНИ УСЛОВИ </w:t>
            </w:r>
          </w:p>
          <w:p w:rsidR="00DA5AF7" w:rsidRPr="00DA5AF7" w:rsidRDefault="00DA5AF7" w:rsidP="00DA5AF7">
            <w:pPr>
              <w:snapToGrid w:val="0"/>
              <w:spacing w:before="120"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ЗА УЧЕШЋЕ У ПОСТУПКУ ЈАВНЕ НАБАВКЕ ИЗ ЧЛАНА 76. ЗАКОНА</w:t>
            </w:r>
          </w:p>
        </w:tc>
      </w:tr>
      <w:tr w:rsidR="00DA5AF7" w:rsidRPr="00DA5AF7" w:rsidTr="00DA5AF7">
        <w:trPr>
          <w:jc w:val="center"/>
        </w:trPr>
        <w:tc>
          <w:tcPr>
            <w:tcW w:w="729" w:type="dxa"/>
            <w:vAlign w:val="center"/>
          </w:tcPr>
          <w:p w:rsidR="00DA5AF7" w:rsidRPr="00DA5AF7" w:rsidRDefault="00DA5AF7" w:rsidP="00DA5AF7">
            <w:pPr>
              <w:spacing w:before="120" w:after="0" w:line="240" w:lineRule="auto"/>
              <w:jc w:val="center"/>
              <w:rPr>
                <w:rFonts w:ascii="Arial" w:eastAsia="Times New Roman" w:hAnsi="Arial" w:cs="Arial"/>
                <w:color w:val="000000"/>
                <w:lang w:val="sr-Cyrl-RS"/>
              </w:rPr>
            </w:pPr>
            <w:r w:rsidRPr="00DA5AF7">
              <w:rPr>
                <w:rFonts w:ascii="Arial" w:eastAsia="Times New Roman" w:hAnsi="Arial" w:cs="Arial"/>
                <w:color w:val="000000"/>
                <w:lang w:val="sr-Cyrl-RS"/>
              </w:rPr>
              <w:t>5.</w:t>
            </w:r>
          </w:p>
        </w:tc>
        <w:tc>
          <w:tcPr>
            <w:tcW w:w="8430" w:type="dxa"/>
          </w:tcPr>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en-US"/>
              </w:rPr>
            </w:pPr>
            <w:r w:rsidRPr="00DA5AF7">
              <w:rPr>
                <w:rFonts w:ascii="Arial" w:eastAsia="Times New Roman" w:hAnsi="Arial" w:cs="Arial"/>
                <w:b/>
                <w:color w:val="000000"/>
                <w:u w:val="single"/>
                <w:lang w:val="en-US"/>
              </w:rPr>
              <w:t>Услов:</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sr-Cyrl-RS"/>
              </w:rPr>
            </w:pPr>
            <w:r w:rsidRPr="00DA5AF7">
              <w:rPr>
                <w:rFonts w:ascii="Arial" w:eastAsia="Times New Roman" w:hAnsi="Arial" w:cs="Arial"/>
                <w:b/>
                <w:color w:val="000000"/>
                <w:u w:val="single"/>
                <w:lang w:val="en-US"/>
              </w:rPr>
              <w:t>Кадровски капацитет</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sr-Cyrl-RS"/>
              </w:rPr>
              <w:t xml:space="preserve">1. </w:t>
            </w:r>
            <w:r w:rsidRPr="00DA5AF7">
              <w:rPr>
                <w:rFonts w:ascii="Arial" w:eastAsia="Times New Roman" w:hAnsi="Arial" w:cs="Arial"/>
                <w:b/>
                <w:color w:val="000000"/>
                <w:lang w:val="en-US"/>
              </w:rPr>
              <w:t xml:space="preserve">Понуђач располаже довољним кадровским капацитетом ако има у радном односу или ангажовано сходно члановима 197. </w:t>
            </w:r>
            <w:proofErr w:type="gramStart"/>
            <w:r w:rsidRPr="00DA5AF7">
              <w:rPr>
                <w:rFonts w:ascii="Arial" w:eastAsia="Times New Roman" w:hAnsi="Arial" w:cs="Arial"/>
                <w:b/>
                <w:color w:val="000000"/>
                <w:lang w:val="en-US"/>
              </w:rPr>
              <w:t>до</w:t>
            </w:r>
            <w:proofErr w:type="gramEnd"/>
            <w:r w:rsidRPr="00DA5AF7">
              <w:rPr>
                <w:rFonts w:ascii="Arial" w:eastAsia="Times New Roman" w:hAnsi="Arial" w:cs="Arial"/>
                <w:b/>
                <w:color w:val="000000"/>
                <w:lang w:val="en-US"/>
              </w:rPr>
              <w:t xml:space="preserve"> 202. </w:t>
            </w:r>
            <w:r w:rsidRPr="00DA5AF7">
              <w:rPr>
                <w:rFonts w:ascii="Arial" w:eastAsia="Times New Roman" w:hAnsi="Arial" w:cs="Arial"/>
                <w:b/>
                <w:color w:val="000000"/>
                <w:lang w:val="sr-Cyrl-RS"/>
              </w:rPr>
              <w:t>З</w:t>
            </w:r>
            <w:r w:rsidRPr="00DA5AF7">
              <w:rPr>
                <w:rFonts w:ascii="Arial" w:eastAsia="Times New Roman" w:hAnsi="Arial" w:cs="Arial"/>
                <w:b/>
                <w:color w:val="000000"/>
                <w:lang w:val="en-US"/>
              </w:rPr>
              <w:t>акона о раду најмање</w:t>
            </w:r>
            <w:r w:rsidRPr="00DA5AF7">
              <w:rPr>
                <w:rFonts w:ascii="Arial" w:eastAsia="Times New Roman" w:hAnsi="Arial" w:cs="Arial"/>
                <w:b/>
                <w:color w:val="000000"/>
                <w:lang w:val="sr-Cyrl-RS"/>
              </w:rPr>
              <w:t>:</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w:t>
            </w:r>
            <w:r w:rsidRPr="00DA5AF7">
              <w:rPr>
                <w:rFonts w:ascii="Arial" w:eastAsia="Times New Roman" w:hAnsi="Arial" w:cs="Arial"/>
                <w:color w:val="000000"/>
                <w:lang w:val="sr-Cyrl-RS"/>
              </w:rPr>
              <w:t xml:space="preserve"> једног </w:t>
            </w:r>
            <w:r w:rsidRPr="00DA5AF7">
              <w:rPr>
                <w:rFonts w:ascii="Arial" w:eastAsia="Times New Roman" w:hAnsi="Arial" w:cs="Arial"/>
                <w:color w:val="000000"/>
                <w:lang w:val="en-US"/>
              </w:rPr>
              <w:t xml:space="preserve"> диплoмирaнoг инжeњeрa eлeктрoтeхникe </w:t>
            </w:r>
            <w:r w:rsidRPr="00DA5AF7">
              <w:rPr>
                <w:rFonts w:ascii="Arial" w:eastAsia="Times New Roman" w:hAnsi="Arial" w:cs="Arial"/>
                <w:color w:val="000000"/>
                <w:lang w:val="sr-Cyrl-RS"/>
              </w:rPr>
              <w:t xml:space="preserve">са лиценцом 350 </w:t>
            </w:r>
            <w:r w:rsidRPr="00DA5AF7">
              <w:rPr>
                <w:rFonts w:ascii="Arial" w:eastAsia="Times New Roman" w:hAnsi="Arial" w:cs="Arial"/>
                <w:color w:val="000000"/>
                <w:sz w:val="20"/>
                <w:szCs w:val="20"/>
                <w:lang w:val="en-US"/>
              </w:rPr>
              <w:t>Oдгoвoрни прojeктaнт eлeктрoeнeргeтских инстaлaциja нискoг и срeдњeг нaпoнa</w:t>
            </w:r>
            <w:r w:rsidRPr="00DA5AF7">
              <w:rPr>
                <w:rFonts w:ascii="Arial" w:eastAsia="Times New Roman" w:hAnsi="Arial" w:cs="Arial"/>
                <w:color w:val="000000"/>
                <w:lang w:val="en-US"/>
              </w:rPr>
              <w:tab/>
            </w:r>
            <w:r w:rsidRPr="00DA5AF7">
              <w:rPr>
                <w:rFonts w:ascii="Arial" w:eastAsia="Times New Roman" w:hAnsi="Arial" w:cs="Arial"/>
                <w:color w:val="000000"/>
                <w:lang w:val="sr-Cyrl-RS"/>
              </w:rPr>
              <w:t xml:space="preserve"> </w:t>
            </w:r>
          </w:p>
          <w:p w:rsidR="00DA5AF7" w:rsidRPr="00DA5AF7" w:rsidRDefault="00DA5AF7" w:rsidP="00DA5AF7">
            <w:pPr>
              <w:autoSpaceDE w:val="0"/>
              <w:autoSpaceDN w:val="0"/>
              <w:adjustRightInd w:val="0"/>
              <w:spacing w:before="120" w:after="0" w:line="240" w:lineRule="auto"/>
              <w:rPr>
                <w:rFonts w:ascii="Arial" w:eastAsia="Times New Roman" w:hAnsi="Arial" w:cs="Arial"/>
                <w:color w:val="000000"/>
                <w:lang w:val="sr-Cyrl-RS"/>
              </w:rPr>
            </w:pPr>
            <w:r w:rsidRPr="00DA5AF7">
              <w:rPr>
                <w:rFonts w:ascii="Arial" w:eastAsia="Times New Roman" w:hAnsi="Arial" w:cs="Arial"/>
                <w:color w:val="000000"/>
                <w:lang w:val="sr-Cyrl-RS"/>
              </w:rPr>
              <w:t>- једног  диплoмирaнoг инжeњeрa eлeктрoтeхникe са лиценцом - 450 Oдгoвoрни извoђaч рaдoвa eлeктрoeнeргeтских инстaлaциja нискoг и срeдњeг нaпoнa</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sr-Cyrl-RS"/>
              </w:rPr>
            </w:pPr>
            <w:r w:rsidRPr="00DA5AF7">
              <w:rPr>
                <w:rFonts w:ascii="Arial" w:eastAsia="Times New Roman" w:hAnsi="Arial" w:cs="Arial"/>
                <w:b/>
                <w:color w:val="000000"/>
                <w:u w:val="single"/>
                <w:lang w:val="en-US"/>
              </w:rPr>
              <w:t xml:space="preserve">Доказ: </w:t>
            </w:r>
          </w:p>
          <w:p w:rsidR="00DA5AF7" w:rsidRPr="00DA5AF7" w:rsidRDefault="00DA5AF7" w:rsidP="00E529B2">
            <w:pPr>
              <w:numPr>
                <w:ilvl w:val="1"/>
                <w:numId w:val="36"/>
              </w:numPr>
              <w:tabs>
                <w:tab w:val="left" w:pos="598"/>
              </w:tabs>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p>
          <w:p w:rsidR="00DA5AF7" w:rsidRPr="00DA5AF7" w:rsidRDefault="00DA5AF7" w:rsidP="00E529B2">
            <w:pPr>
              <w:numPr>
                <w:ilvl w:val="1"/>
                <w:numId w:val="36"/>
              </w:numPr>
              <w:tabs>
                <w:tab w:val="left" w:pos="598"/>
              </w:tabs>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важећег уговора о ангажовању (за лица ангажована ван радног односа)</w:t>
            </w:r>
          </w:p>
          <w:p w:rsidR="00DA5AF7" w:rsidRPr="00DA5AF7" w:rsidRDefault="00DA5AF7" w:rsidP="00E529B2">
            <w:pPr>
              <w:numPr>
                <w:ilvl w:val="1"/>
                <w:numId w:val="36"/>
              </w:numPr>
              <w:tabs>
                <w:tab w:val="left" w:pos="598"/>
              </w:tabs>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дипломе о стеченој стручној спреми</w:t>
            </w:r>
          </w:p>
          <w:p w:rsidR="00DA5AF7" w:rsidRPr="00DA5AF7" w:rsidRDefault="00DA5AF7" w:rsidP="00E529B2">
            <w:pPr>
              <w:numPr>
                <w:ilvl w:val="1"/>
                <w:numId w:val="36"/>
              </w:numPr>
              <w:tabs>
                <w:tab w:val="left" w:pos="598"/>
              </w:tabs>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важећих лиценци 350 и 4501</w:t>
            </w:r>
            <w:r w:rsidRPr="00DA5AF7">
              <w:rPr>
                <w:rFonts w:ascii="Arial" w:eastAsia="Calibri" w:hAnsi="Arial" w:cs="Arial"/>
                <w:color w:val="000000"/>
                <w:lang w:val="en-US"/>
              </w:rPr>
              <w:tab/>
              <w:t>са</w:t>
            </w:r>
            <w:r w:rsidRPr="00DA5AF7">
              <w:rPr>
                <w:rFonts w:ascii="Arial" w:eastAsia="Calibri" w:hAnsi="Arial" w:cs="Arial"/>
                <w:color w:val="000000"/>
                <w:lang w:val="sr-Cyrl-RS"/>
              </w:rPr>
              <w:t xml:space="preserve"> </w:t>
            </w:r>
            <w:r w:rsidRPr="00DA5AF7">
              <w:rPr>
                <w:rFonts w:ascii="Arial" w:eastAsia="Calibri" w:hAnsi="Arial" w:cs="Arial"/>
                <w:color w:val="000000"/>
                <w:lang w:val="en-US"/>
              </w:rPr>
              <w:t>потврдом Инжењерске коморе о важењу исте</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НАПОМЕНА:</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случају да понуду подноси група понуђача, те уколико више њих заједно испуњавају тражени услов ове доказе доставити за те чланове.</w:t>
            </w:r>
          </w:p>
          <w:p w:rsidR="00DA5AF7" w:rsidRPr="00DA5AF7" w:rsidRDefault="00DA5AF7" w:rsidP="00DA5AF7">
            <w:pPr>
              <w:autoSpaceDE w:val="0"/>
              <w:autoSpaceDN w:val="0"/>
              <w:adjustRightInd w:val="0"/>
              <w:spacing w:before="120" w:after="0" w:line="240" w:lineRule="auto"/>
              <w:jc w:val="both"/>
              <w:rPr>
                <w:rFonts w:ascii="Arial" w:eastAsia="Times New Roman" w:hAnsi="Arial" w:cs="Arial"/>
                <w:b/>
                <w:color w:val="000000"/>
                <w:u w:val="single"/>
                <w:lang w:val="sr-Cyrl-RS"/>
              </w:rPr>
            </w:pPr>
            <w:r w:rsidRPr="00DA5AF7">
              <w:rPr>
                <w:rFonts w:ascii="Arial" w:eastAsia="Times New Roman" w:hAnsi="Arial" w:cs="Arial"/>
                <w:color w:val="000000"/>
                <w:lang w:val="en-US"/>
              </w:rPr>
              <w:lastRenderedPageBreak/>
              <w:t>У случају да понуђач подноси понуду са подизвођачем, ове доказе не треба доставити за подизвођача.</w:t>
            </w:r>
            <w:r w:rsidRPr="00DA5AF7">
              <w:rPr>
                <w:rFonts w:ascii="Arial" w:eastAsia="Times New Roman" w:hAnsi="Arial" w:cs="Arial"/>
                <w:b/>
                <w:color w:val="000000"/>
                <w:u w:val="single"/>
                <w:lang w:val="sr-Cyrl-RS"/>
              </w:rPr>
              <w:t xml:space="preserve"> </w:t>
            </w:r>
          </w:p>
        </w:tc>
      </w:tr>
    </w:tbl>
    <w:p w:rsidR="00DA5AF7" w:rsidRPr="00DA5AF7" w:rsidRDefault="00DA5AF7" w:rsidP="00DA5AF7">
      <w:pPr>
        <w:spacing w:after="0" w:line="240" w:lineRule="auto"/>
        <w:jc w:val="both"/>
        <w:rPr>
          <w:rFonts w:ascii="Arial" w:eastAsia="Times New Roman" w:hAnsi="Arial" w:cs="Arial"/>
          <w:color w:val="000000"/>
          <w:lang w:val="sr-Cyrl-R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Понуда понуђача који не докаже да испуњава наведене обавезне и додатн</w:t>
      </w:r>
      <w:r w:rsidRPr="00DA5AF7">
        <w:rPr>
          <w:rFonts w:ascii="Arial" w:eastAsia="Times New Roman" w:hAnsi="Arial" w:cs="Arial"/>
          <w:color w:val="000000"/>
          <w:lang w:val="sr-Cyrl-RS" w:eastAsia="zh-CN"/>
        </w:rPr>
        <w:t>и</w:t>
      </w:r>
      <w:r w:rsidRPr="00DA5AF7">
        <w:rPr>
          <w:rFonts w:ascii="Arial" w:eastAsia="Times New Roman" w:hAnsi="Arial" w:cs="Arial"/>
          <w:color w:val="000000"/>
          <w:lang w:val="en-US" w:eastAsia="zh-CN"/>
        </w:rPr>
        <w:t xml:space="preserve"> услов из тачака 1</w:t>
      </w:r>
      <w:r w:rsidRPr="00DA5AF7">
        <w:rPr>
          <w:rFonts w:ascii="Arial" w:eastAsia="Times New Roman" w:hAnsi="Arial" w:cs="Arial"/>
          <w:color w:val="000000"/>
          <w:lang w:val="sr-Cyrl-RS" w:eastAsia="zh-CN"/>
        </w:rPr>
        <w:t>.</w:t>
      </w:r>
      <w:proofErr w:type="gramEnd"/>
      <w:r w:rsidRPr="00DA5AF7">
        <w:rPr>
          <w:rFonts w:ascii="Arial" w:eastAsia="Times New Roman" w:hAnsi="Arial" w:cs="Arial"/>
          <w:color w:val="000000"/>
          <w:lang w:val="sr-Cyrl-RS" w:eastAsia="zh-CN"/>
        </w:rPr>
        <w:t xml:space="preserve"> </w:t>
      </w:r>
      <w:proofErr w:type="gramStart"/>
      <w:r w:rsidRPr="00DA5AF7">
        <w:rPr>
          <w:rFonts w:ascii="Arial" w:eastAsia="Times New Roman" w:hAnsi="Arial" w:cs="Arial"/>
          <w:color w:val="000000"/>
          <w:lang w:val="en-US" w:eastAsia="zh-CN"/>
        </w:rPr>
        <w:t>до</w:t>
      </w:r>
      <w:proofErr w:type="gramEnd"/>
      <w:r w:rsidRPr="00DA5AF7">
        <w:rPr>
          <w:rFonts w:ascii="Arial" w:eastAsia="Times New Roman" w:hAnsi="Arial" w:cs="Arial"/>
          <w:color w:val="000000"/>
          <w:lang w:val="en-US" w:eastAsia="zh-CN"/>
        </w:rPr>
        <w:t xml:space="preserve"> </w:t>
      </w:r>
      <w:r w:rsidRPr="00DA5AF7">
        <w:rPr>
          <w:rFonts w:ascii="Arial" w:eastAsia="Times New Roman" w:hAnsi="Arial" w:cs="Arial"/>
          <w:color w:val="000000"/>
          <w:lang w:val="sr-Cyrl-RS" w:eastAsia="zh-CN"/>
        </w:rPr>
        <w:t>5.</w:t>
      </w:r>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овог</w:t>
      </w:r>
      <w:proofErr w:type="gramEnd"/>
      <w:r w:rsidRPr="00DA5AF7">
        <w:rPr>
          <w:rFonts w:ascii="Arial" w:eastAsia="Times New Roman" w:hAnsi="Arial" w:cs="Arial"/>
          <w:color w:val="000000"/>
          <w:lang w:val="en-US" w:eastAsia="zh-CN"/>
        </w:rPr>
        <w:t xml:space="preserve"> обрасца, биће одбијена као неприхватљива.</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1. Сваки подизвођач мора да испуњава услове из члана 75.став 1. </w:t>
      </w:r>
      <w:proofErr w:type="gramStart"/>
      <w:r w:rsidRPr="00DA5AF7">
        <w:rPr>
          <w:rFonts w:ascii="Arial" w:eastAsia="Times New Roman" w:hAnsi="Arial" w:cs="Arial"/>
          <w:color w:val="000000"/>
          <w:lang w:val="en-US"/>
        </w:rPr>
        <w:t>тачка</w:t>
      </w:r>
      <w:proofErr w:type="gramEnd"/>
      <w:r w:rsidRPr="00DA5AF7">
        <w:rPr>
          <w:rFonts w:ascii="Arial" w:eastAsia="Times New Roman" w:hAnsi="Arial" w:cs="Arial"/>
          <w:color w:val="000000"/>
          <w:lang w:val="en-US"/>
        </w:rPr>
        <w:t xml:space="preserve"> 1), 2) и 4) 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proofErr w:type="gramStart"/>
      <w:r w:rsidRPr="00DA5AF7">
        <w:rPr>
          <w:rFonts w:ascii="Arial" w:eastAsia="Times New Roman" w:hAnsi="Arial" w:cs="Arial"/>
          <w:color w:val="000000"/>
          <w:lang w:val="en-US"/>
        </w:rPr>
        <w:t>Закона, што доказује достављањем доказа наведених у овом одељку.</w:t>
      </w:r>
      <w:proofErr w:type="gramEnd"/>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Услове у вези са капацитетима из члана 76.Закона, понуђач испуњава самостално без обзира на ангажовање подизвођача.</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2. Сваки понуђач из групе </w:t>
      </w:r>
      <w:proofErr w:type="gramStart"/>
      <w:r w:rsidRPr="00DA5AF7">
        <w:rPr>
          <w:rFonts w:ascii="Arial" w:eastAsia="Times New Roman" w:hAnsi="Arial" w:cs="Arial"/>
          <w:color w:val="000000"/>
          <w:lang w:val="en-US" w:eastAsia="zh-CN"/>
        </w:rPr>
        <w:t>понуђача  која</w:t>
      </w:r>
      <w:proofErr w:type="gramEnd"/>
      <w:r w:rsidRPr="00DA5AF7">
        <w:rPr>
          <w:rFonts w:ascii="Arial" w:eastAsia="Times New Roman" w:hAnsi="Arial" w:cs="Arial"/>
          <w:color w:val="000000"/>
          <w:lang w:val="en-US" w:eastAsia="zh-CN"/>
        </w:rPr>
        <w:t xml:space="preserve"> подноси заједничку понуду мора да испуњава услове из члана 75. </w:t>
      </w:r>
      <w:proofErr w:type="gramStart"/>
      <w:r w:rsidRPr="00DA5AF7">
        <w:rPr>
          <w:rFonts w:ascii="Arial" w:eastAsia="Times New Roman" w:hAnsi="Arial" w:cs="Arial"/>
          <w:color w:val="000000"/>
          <w:lang w:val="en-US" w:eastAsia="zh-CN"/>
        </w:rPr>
        <w:t>став</w:t>
      </w:r>
      <w:proofErr w:type="gramEnd"/>
      <w:r w:rsidRPr="00DA5AF7">
        <w:rPr>
          <w:rFonts w:ascii="Arial" w:eastAsia="Times New Roman" w:hAnsi="Arial" w:cs="Arial"/>
          <w:color w:val="000000"/>
          <w:lang w:val="en-US" w:eastAsia="zh-CN"/>
        </w:rPr>
        <w:t xml:space="preserve"> 1. </w:t>
      </w:r>
      <w:proofErr w:type="gramStart"/>
      <w:r w:rsidRPr="00DA5AF7">
        <w:rPr>
          <w:rFonts w:ascii="Arial" w:eastAsia="Times New Roman" w:hAnsi="Arial" w:cs="Arial"/>
          <w:color w:val="000000"/>
          <w:lang w:val="en-US" w:eastAsia="zh-CN"/>
        </w:rPr>
        <w:t>тачка</w:t>
      </w:r>
      <w:proofErr w:type="gramEnd"/>
      <w:r w:rsidRPr="00DA5AF7">
        <w:rPr>
          <w:rFonts w:ascii="Arial" w:eastAsia="Times New Roman" w:hAnsi="Arial" w:cs="Arial"/>
          <w:color w:val="000000"/>
          <w:lang w:val="en-US" w:eastAsia="zh-CN"/>
        </w:rPr>
        <w:t xml:space="preserve"> 1), 2) и 4) </w:t>
      </w:r>
      <w:r w:rsidRPr="00DA5AF7">
        <w:rPr>
          <w:rFonts w:ascii="Arial" w:eastAsia="Times New Roman" w:hAnsi="Arial" w:cs="Arial"/>
          <w:color w:val="000000"/>
          <w:lang w:val="en-US"/>
        </w:rPr>
        <w:t xml:space="preserve">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proofErr w:type="gramStart"/>
      <w:r w:rsidRPr="00DA5AF7">
        <w:rPr>
          <w:rFonts w:ascii="Arial" w:eastAsia="Times New Roman" w:hAnsi="Arial" w:cs="Arial"/>
          <w:color w:val="000000"/>
          <w:lang w:val="en-US" w:eastAsia="zh-CN"/>
        </w:rPr>
        <w:t>Закона, што доказује достављањем доказа наведених у овом одељку.</w:t>
      </w:r>
      <w:proofErr w:type="gramEnd"/>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A5AF7" w:rsidRPr="00DA5AF7" w:rsidRDefault="00DA5AF7" w:rsidP="00DA5AF7">
      <w:pPr>
        <w:spacing w:after="0" w:line="240" w:lineRule="auto"/>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A5AF7" w:rsidRPr="00DA5AF7" w:rsidRDefault="00DA5AF7" w:rsidP="00DA5AF7">
      <w:pPr>
        <w:spacing w:after="0" w:line="240" w:lineRule="auto"/>
        <w:jc w:val="both"/>
        <w:rPr>
          <w:rFonts w:ascii="Arial" w:eastAsia="Times New Roman" w:hAnsi="Arial" w:cs="Arial"/>
          <w:color w:val="000000"/>
          <w:lang w:val="sr-Cyrl-RS" w:eastAsia="zh-CN"/>
        </w:rPr>
      </w:pPr>
      <w:proofErr w:type="gramStart"/>
      <w:r w:rsidRPr="00DA5AF7">
        <w:rPr>
          <w:rFonts w:ascii="Arial" w:eastAsia="Times New Roman" w:hAnsi="Arial" w:cs="Arial"/>
          <w:color w:val="000000"/>
          <w:lang w:val="en-U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DA5AF7">
        <w:rPr>
          <w:rFonts w:ascii="Arial" w:eastAsia="Times New Roman" w:hAnsi="Arial" w:cs="Arial"/>
          <w:color w:val="000000"/>
          <w:lang w:val="en-US"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Уз наведену Изјаву, понуђач може да достави и фотокопију Решења о упису понуђача у Регистар понуђача.</w:t>
      </w:r>
      <w:proofErr w:type="gramEnd"/>
      <w:r w:rsidRPr="00DA5AF7">
        <w:rPr>
          <w:rFonts w:ascii="Arial" w:eastAsia="Times New Roman" w:hAnsi="Arial" w:cs="Arial"/>
          <w:color w:val="000000"/>
          <w:lang w:val="en-US" w:eastAsia="zh-CN"/>
        </w:rPr>
        <w:t xml:space="preserve">  </w:t>
      </w:r>
    </w:p>
    <w:p w:rsidR="00DA5AF7" w:rsidRPr="00DA5AF7" w:rsidRDefault="00DA5AF7" w:rsidP="00DA5AF7">
      <w:pPr>
        <w:spacing w:after="0" w:line="240" w:lineRule="auto"/>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На основу члана 79.став 5.</w:t>
      </w:r>
      <w:proofErr w:type="gramEnd"/>
      <w:r w:rsidRPr="00DA5AF7">
        <w:rPr>
          <w:rFonts w:ascii="Arial" w:eastAsia="Times New Roman" w:hAnsi="Arial" w:cs="Arial"/>
          <w:color w:val="000000"/>
          <w:lang w:val="en-US"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A5AF7" w:rsidRPr="00DA5AF7" w:rsidRDefault="00DA5AF7" w:rsidP="00DA5AF7">
      <w:pPr>
        <w:spacing w:after="0" w:line="240" w:lineRule="auto"/>
        <w:ind w:firstLine="720"/>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1)извод</w:t>
      </w:r>
      <w:proofErr w:type="gramEnd"/>
      <w:r w:rsidRPr="00DA5AF7">
        <w:rPr>
          <w:rFonts w:ascii="Arial" w:eastAsia="Times New Roman" w:hAnsi="Arial" w:cs="Arial"/>
          <w:color w:val="000000"/>
          <w:lang w:val="en-US" w:eastAsia="zh-CN"/>
        </w:rPr>
        <w:t xml:space="preserve"> из регистра надлежног органа:</w:t>
      </w:r>
    </w:p>
    <w:p w:rsidR="00DA5AF7" w:rsidRPr="00DA5AF7" w:rsidRDefault="00DA5AF7" w:rsidP="00DA5AF7">
      <w:pPr>
        <w:spacing w:after="0" w:line="240" w:lineRule="auto"/>
        <w:ind w:firstLine="720"/>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-извод из регистра АПР: </w:t>
      </w:r>
      <w:hyperlink r:id="rId14" w:history="1">
        <w:r w:rsidRPr="00DA5AF7">
          <w:rPr>
            <w:rFonts w:ascii="Arial" w:eastAsia="Times New Roman" w:hAnsi="Arial" w:cs="Arial"/>
            <w:color w:val="000000"/>
            <w:lang w:val="en-US" w:eastAsia="zh-CN"/>
          </w:rPr>
          <w:t>www.apr.gov.rs</w:t>
        </w:r>
      </w:hyperlink>
    </w:p>
    <w:p w:rsidR="00DA5AF7" w:rsidRPr="00DA5AF7" w:rsidRDefault="00DA5AF7" w:rsidP="00DA5AF7">
      <w:pPr>
        <w:spacing w:after="0" w:line="240" w:lineRule="auto"/>
        <w:ind w:firstLine="720"/>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2)докази</w:t>
      </w:r>
      <w:proofErr w:type="gramEnd"/>
      <w:r w:rsidRPr="00DA5AF7">
        <w:rPr>
          <w:rFonts w:ascii="Arial" w:eastAsia="Times New Roman" w:hAnsi="Arial" w:cs="Arial"/>
          <w:color w:val="000000"/>
          <w:lang w:val="en-US" w:eastAsia="zh-CN"/>
        </w:rPr>
        <w:t xml:space="preserve"> из члана 75. </w:t>
      </w:r>
      <w:proofErr w:type="gramStart"/>
      <w:r w:rsidRPr="00DA5AF7">
        <w:rPr>
          <w:rFonts w:ascii="Arial" w:eastAsia="Times New Roman" w:hAnsi="Arial" w:cs="Arial"/>
          <w:color w:val="000000"/>
          <w:lang w:val="en-US" w:eastAsia="zh-CN"/>
        </w:rPr>
        <w:t>став</w:t>
      </w:r>
      <w:proofErr w:type="gramEnd"/>
      <w:r w:rsidRPr="00DA5AF7">
        <w:rPr>
          <w:rFonts w:ascii="Arial" w:eastAsia="Times New Roman" w:hAnsi="Arial" w:cs="Arial"/>
          <w:color w:val="000000"/>
          <w:lang w:val="en-US" w:eastAsia="zh-CN"/>
        </w:rPr>
        <w:t xml:space="preserve"> 1. </w:t>
      </w:r>
      <w:proofErr w:type="gramStart"/>
      <w:r w:rsidRPr="00DA5AF7">
        <w:rPr>
          <w:rFonts w:ascii="Arial" w:eastAsia="Times New Roman" w:hAnsi="Arial" w:cs="Arial"/>
          <w:color w:val="000000"/>
          <w:lang w:val="en-US" w:eastAsia="zh-CN"/>
        </w:rPr>
        <w:t>тачка</w:t>
      </w:r>
      <w:proofErr w:type="gramEnd"/>
      <w:r w:rsidRPr="00DA5AF7">
        <w:rPr>
          <w:rFonts w:ascii="Arial" w:eastAsia="Times New Roman" w:hAnsi="Arial" w:cs="Arial"/>
          <w:color w:val="000000"/>
          <w:lang w:val="en-US" w:eastAsia="zh-CN"/>
        </w:rPr>
        <w:t xml:space="preserve"> 1) ,2) и 4) Закона</w:t>
      </w:r>
    </w:p>
    <w:p w:rsidR="00DA5AF7" w:rsidRPr="00DA5AF7" w:rsidRDefault="00DA5AF7" w:rsidP="00DA5AF7">
      <w:pPr>
        <w:spacing w:after="0" w:line="240" w:lineRule="auto"/>
        <w:ind w:firstLine="720"/>
        <w:jc w:val="both"/>
        <w:rPr>
          <w:rFonts w:ascii="Arial" w:eastAsia="Times New Roman" w:hAnsi="Arial" w:cs="Arial"/>
          <w:color w:val="000000"/>
          <w:lang w:val="sr-Cyrl-RS" w:eastAsia="zh-CN"/>
        </w:rPr>
      </w:pPr>
      <w:r w:rsidRPr="00DA5AF7">
        <w:rPr>
          <w:rFonts w:ascii="Arial" w:eastAsia="Times New Roman" w:hAnsi="Arial" w:cs="Arial"/>
          <w:color w:val="000000"/>
          <w:lang w:val="en-US" w:eastAsia="zh-CN"/>
        </w:rPr>
        <w:t xml:space="preserve">-регистар понуђача: </w:t>
      </w:r>
      <w:hyperlink r:id="rId15" w:history="1">
        <w:r w:rsidRPr="00DA5AF7">
          <w:rPr>
            <w:rFonts w:ascii="Arial" w:eastAsia="Times New Roman" w:hAnsi="Arial" w:cs="Arial"/>
            <w:color w:val="000000"/>
            <w:lang w:val="en-US" w:eastAsia="zh-CN"/>
          </w:rPr>
          <w:t>www.apr.gov.rs</w:t>
        </w:r>
      </w:hyperlink>
    </w:p>
    <w:p w:rsidR="00DA5AF7" w:rsidRPr="00DA5AF7" w:rsidRDefault="00DA5AF7" w:rsidP="00DA5AF7">
      <w:pPr>
        <w:spacing w:after="0" w:line="240" w:lineRule="auto"/>
        <w:ind w:firstLine="720"/>
        <w:jc w:val="both"/>
        <w:rPr>
          <w:rFonts w:ascii="Arial" w:eastAsia="Times New Roman" w:hAnsi="Arial" w:cs="Times New Roman"/>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sr-Cyrl-CS" w:eastAsia="zh-CN"/>
        </w:rPr>
      </w:pPr>
      <w:r w:rsidRPr="00DA5AF7">
        <w:rPr>
          <w:rFonts w:ascii="Arial" w:eastAsia="Times New Roman" w:hAnsi="Arial" w:cs="Arial"/>
          <w:color w:val="000000"/>
          <w:lang w:val="sr-Cyrl-CS" w:eastAsia="zh-CN"/>
        </w:rPr>
        <w:t>5</w:t>
      </w:r>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A5AF7">
        <w:rPr>
          <w:rFonts w:ascii="Arial" w:eastAsia="Times New Roman" w:hAnsi="Arial" w:cs="Arial"/>
          <w:color w:val="000000"/>
          <w:lang w:val="sr-Cyrl-CS" w:eastAsia="zh-CN"/>
        </w:rPr>
        <w:t>.</w:t>
      </w:r>
      <w:proofErr w:type="gramEnd"/>
    </w:p>
    <w:p w:rsidR="00DA5AF7" w:rsidRPr="00DA5AF7" w:rsidRDefault="00DA5AF7" w:rsidP="00DA5AF7">
      <w:pPr>
        <w:spacing w:after="0" w:line="240" w:lineRule="auto"/>
        <w:jc w:val="both"/>
        <w:rPr>
          <w:rFonts w:ascii="Arial" w:eastAsia="Times New Roman" w:hAnsi="Arial" w:cs="Arial"/>
          <w:color w:val="000000"/>
          <w:lang w:val="sr-Cyrl-C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sr-Cyrl-CS" w:eastAsia="zh-CN"/>
        </w:rPr>
        <w:lastRenderedPageBreak/>
        <w:t>6</w:t>
      </w:r>
      <w:r w:rsidRPr="00DA5AF7">
        <w:rPr>
          <w:rFonts w:ascii="Arial" w:eastAsia="Times New Roman" w:hAnsi="Arial" w:cs="Arial"/>
          <w:color w:val="000000"/>
          <w:lang w:val="en-US" w:eastAsia="zh-CN"/>
        </w:rPr>
        <w:t xml:space="preserve">. </w:t>
      </w:r>
      <w:proofErr w:type="gramStart"/>
      <w:r w:rsidRPr="00DA5AF7">
        <w:rPr>
          <w:rFonts w:ascii="Arial" w:eastAsia="Times New Roman" w:hAnsi="Arial" w:cs="Arial"/>
          <w:color w:val="000000"/>
          <w:lang w:val="en-U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sr-Cyrl-CS" w:eastAsia="zh-CN"/>
        </w:rPr>
        <w:t>7</w:t>
      </w:r>
      <w:r w:rsidRPr="00DA5AF7">
        <w:rPr>
          <w:rFonts w:ascii="Arial" w:eastAsia="Times New Roman" w:hAnsi="Arial" w:cs="Arial"/>
          <w:color w:val="000000"/>
          <w:lang w:val="en-U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8. Ако се у држави у којој понуђач има седиште не издају докази из члана 77. </w:t>
      </w:r>
      <w:r w:rsidRPr="00DA5AF7">
        <w:rPr>
          <w:rFonts w:ascii="Arial" w:eastAsia="Times New Roman" w:hAnsi="Arial" w:cs="Arial"/>
          <w:color w:val="000000"/>
          <w:lang w:val="sr-Cyrl-CS" w:eastAsia="zh-CN"/>
        </w:rPr>
        <w:t xml:space="preserve">став 1. </w:t>
      </w:r>
      <w:proofErr w:type="gramStart"/>
      <w:r w:rsidRPr="00DA5AF7">
        <w:rPr>
          <w:rFonts w:ascii="Arial" w:eastAsia="Times New Roman" w:hAnsi="Arial" w:cs="Arial"/>
          <w:color w:val="000000"/>
          <w:lang w:val="en-US"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Испуњеност обавезних услова из члана 75.став </w:t>
      </w:r>
      <w:proofErr w:type="gramStart"/>
      <w:r w:rsidRPr="00DA5AF7">
        <w:rPr>
          <w:rFonts w:ascii="Arial" w:eastAsia="Times New Roman" w:hAnsi="Arial" w:cs="Arial"/>
          <w:color w:val="000000"/>
          <w:lang w:val="en-US" w:eastAsia="zh-CN"/>
        </w:rPr>
        <w:t>1.</w:t>
      </w:r>
      <w:r w:rsidRPr="00DA5AF7">
        <w:rPr>
          <w:rFonts w:ascii="Arial" w:eastAsia="Times New Roman" w:hAnsi="Arial" w:cs="Arial"/>
          <w:color w:val="000000"/>
          <w:lang w:val="en-US"/>
        </w:rPr>
        <w:t>,</w:t>
      </w:r>
      <w:proofErr w:type="gramEnd"/>
      <w:r w:rsidRPr="00DA5AF7">
        <w:rPr>
          <w:rFonts w:ascii="Arial" w:eastAsia="Times New Roman" w:hAnsi="Arial" w:cs="Arial"/>
          <w:color w:val="000000"/>
          <w:lang w:val="en-US"/>
        </w:rPr>
        <w:t xml:space="preserve">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w:t>
      </w:r>
      <w:r w:rsidRPr="00DA5AF7">
        <w:rPr>
          <w:rFonts w:ascii="Arial" w:eastAsia="Times New Roman" w:hAnsi="Arial" w:cs="Arial"/>
          <w:color w:val="000000"/>
          <w:lang w:val="en-US" w:eastAsia="zh-CN"/>
        </w:rPr>
        <w:t xml:space="preserve">, сходно ставу 4. </w:t>
      </w:r>
      <w:proofErr w:type="gramStart"/>
      <w:r w:rsidRPr="00DA5AF7">
        <w:rPr>
          <w:rFonts w:ascii="Arial" w:eastAsia="Times New Roman" w:hAnsi="Arial" w:cs="Arial"/>
          <w:color w:val="000000"/>
          <w:lang w:val="en-US" w:eastAsia="zh-CN"/>
        </w:rPr>
        <w:t>члана</w:t>
      </w:r>
      <w:proofErr w:type="gramEnd"/>
      <w:r w:rsidRPr="00DA5AF7">
        <w:rPr>
          <w:rFonts w:ascii="Arial" w:eastAsia="Times New Roman" w:hAnsi="Arial" w:cs="Arial"/>
          <w:color w:val="000000"/>
          <w:lang w:val="en-US" w:eastAsia="zh-CN"/>
        </w:rPr>
        <w:t xml:space="preserve"> 77. </w:t>
      </w:r>
      <w:proofErr w:type="gramStart"/>
      <w:r w:rsidRPr="00DA5AF7">
        <w:rPr>
          <w:rFonts w:ascii="Arial" w:eastAsia="Times New Roman" w:hAnsi="Arial" w:cs="Arial"/>
          <w:color w:val="000000"/>
          <w:lang w:val="en-US" w:eastAsia="zh-CN"/>
        </w:rPr>
        <w:t>Закона, понуђач доказује достављањем Изјав</w:t>
      </w:r>
      <w:r w:rsidRPr="00DA5AF7">
        <w:rPr>
          <w:rFonts w:ascii="Arial" w:eastAsia="Times New Roman" w:hAnsi="Arial" w:cs="Arial"/>
          <w:color w:val="000000"/>
          <w:lang w:val="sr-Cyrl-RS" w:eastAsia="zh-CN"/>
        </w:rPr>
        <w:t>а</w:t>
      </w:r>
      <w:r w:rsidRPr="00DA5AF7">
        <w:rPr>
          <w:rFonts w:ascii="Arial" w:eastAsia="Times New Roman" w:hAnsi="Arial" w:cs="Arial"/>
          <w:color w:val="000000"/>
          <w:lang w:val="en-US" w:eastAsia="zh-CN"/>
        </w:rPr>
        <w:t xml:space="preserve"> (Обра</w:t>
      </w:r>
      <w:r w:rsidRPr="00DA5AF7">
        <w:rPr>
          <w:rFonts w:ascii="Arial" w:eastAsia="Times New Roman" w:hAnsi="Arial" w:cs="Arial"/>
          <w:color w:val="000000"/>
          <w:lang w:val="sr-Cyrl-RS" w:eastAsia="zh-CN"/>
        </w:rPr>
        <w:t>сци</w:t>
      </w:r>
      <w:r w:rsidRPr="00DA5AF7">
        <w:rPr>
          <w:rFonts w:ascii="Arial" w:eastAsia="Times New Roman" w:hAnsi="Arial" w:cs="Arial"/>
          <w:color w:val="000000"/>
          <w:lang w:val="en-US" w:eastAsia="zh-CN"/>
        </w:rPr>
        <w:t xml:space="preserve"> бр. 4 </w:t>
      </w:r>
      <w:r w:rsidRPr="00DA5AF7">
        <w:rPr>
          <w:rFonts w:ascii="Arial" w:eastAsia="Times New Roman" w:hAnsi="Arial" w:cs="Arial"/>
          <w:color w:val="000000"/>
          <w:lang w:val="sr-Cyrl-RS" w:eastAsia="zh-CN"/>
        </w:rPr>
        <w:t xml:space="preserve">и бр. </w:t>
      </w:r>
      <w:r w:rsidRPr="00DA5AF7">
        <w:rPr>
          <w:rFonts w:ascii="Arial" w:eastAsia="Times New Roman" w:hAnsi="Arial" w:cs="Arial"/>
          <w:color w:val="000000"/>
          <w:lang w:val="en-US" w:eastAsia="zh-CN"/>
        </w:rPr>
        <w:t>5) којом под пуном материјалном и кривичном одговорношћу, потврђује да испуњава услове за учешће у поступку јавне набавке.</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 xml:space="preserve">Сваки подизвођач мора да испуњава услове из члана 75. став 1. тачка 1), 2) и 4) </w:t>
      </w:r>
      <w:r w:rsidRPr="00DA5AF7">
        <w:rPr>
          <w:rFonts w:ascii="Arial" w:eastAsia="Times New Roman" w:hAnsi="Arial" w:cs="Arial"/>
          <w:color w:val="000000"/>
          <w:lang w:val="en-US"/>
        </w:rPr>
        <w:t xml:space="preserve">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r w:rsidRPr="00DA5AF7">
        <w:rPr>
          <w:rFonts w:ascii="Arial" w:eastAsia="Times New Roman" w:hAnsi="Arial" w:cs="Arial"/>
          <w:color w:val="000000"/>
          <w:lang w:val="ru-RU"/>
        </w:rPr>
        <w:t>Закона, што доказује достављањем тражених Изјава</w:t>
      </w:r>
      <w:r w:rsidRPr="00DA5AF7">
        <w:rPr>
          <w:rFonts w:ascii="Arial" w:eastAsia="Times New Roman" w:hAnsi="Arial" w:cs="Arial"/>
          <w:color w:val="000000"/>
          <w:lang w:val="en-US"/>
        </w:rPr>
        <w:t xml:space="preserve"> (</w:t>
      </w:r>
      <w:r w:rsidRPr="00DA5AF7">
        <w:rPr>
          <w:rFonts w:ascii="Arial" w:eastAsia="Times New Roman" w:hAnsi="Arial" w:cs="Arial"/>
          <w:color w:val="000000"/>
          <w:lang w:val="en-US" w:eastAsia="zh-CN"/>
        </w:rPr>
        <w:t>Обра</w:t>
      </w:r>
      <w:r w:rsidRPr="00DA5AF7">
        <w:rPr>
          <w:rFonts w:ascii="Arial" w:eastAsia="Times New Roman" w:hAnsi="Arial" w:cs="Arial"/>
          <w:color w:val="000000"/>
          <w:lang w:val="sr-Cyrl-RS" w:eastAsia="zh-CN"/>
        </w:rPr>
        <w:t>сци</w:t>
      </w:r>
      <w:r w:rsidRPr="00DA5AF7">
        <w:rPr>
          <w:rFonts w:ascii="Arial" w:eastAsia="Times New Roman" w:hAnsi="Arial" w:cs="Arial"/>
          <w:color w:val="000000"/>
          <w:lang w:val="en-US" w:eastAsia="zh-CN"/>
        </w:rPr>
        <w:t xml:space="preserve"> бр. </w:t>
      </w:r>
      <w:proofErr w:type="gramStart"/>
      <w:r w:rsidRPr="00DA5AF7">
        <w:rPr>
          <w:rFonts w:ascii="Arial" w:eastAsia="Times New Roman" w:hAnsi="Arial" w:cs="Arial"/>
          <w:color w:val="000000"/>
          <w:lang w:val="en-US" w:eastAsia="zh-CN"/>
        </w:rPr>
        <w:t xml:space="preserve">4 </w:t>
      </w:r>
      <w:r w:rsidRPr="00DA5AF7">
        <w:rPr>
          <w:rFonts w:ascii="Arial" w:eastAsia="Times New Roman" w:hAnsi="Arial" w:cs="Arial"/>
          <w:color w:val="000000"/>
          <w:lang w:val="sr-Cyrl-RS" w:eastAsia="zh-CN"/>
        </w:rPr>
        <w:t>и бр.</w:t>
      </w:r>
      <w:proofErr w:type="gramEnd"/>
      <w:r w:rsidRPr="00DA5AF7">
        <w:rPr>
          <w:rFonts w:ascii="Arial" w:eastAsia="Times New Roman" w:hAnsi="Arial" w:cs="Arial"/>
          <w:color w:val="000000"/>
          <w:lang w:val="sr-Cyrl-RS" w:eastAsia="zh-CN"/>
        </w:rPr>
        <w:t xml:space="preserve"> </w:t>
      </w:r>
      <w:proofErr w:type="gramStart"/>
      <w:r w:rsidRPr="00DA5AF7">
        <w:rPr>
          <w:rFonts w:ascii="Arial" w:eastAsia="Times New Roman" w:hAnsi="Arial" w:cs="Arial"/>
          <w:color w:val="000000"/>
          <w:lang w:val="en-US" w:eastAsia="zh-CN"/>
        </w:rPr>
        <w:t>5A.</w:t>
      </w:r>
      <w:r w:rsidRPr="00DA5AF7">
        <w:rPr>
          <w:rFonts w:ascii="Arial" w:eastAsia="Times New Roman" w:hAnsi="Arial" w:cs="Arial"/>
          <w:color w:val="000000"/>
          <w:lang w:val="en-US"/>
        </w:rPr>
        <w:t>)</w:t>
      </w:r>
      <w:r w:rsidRPr="00DA5AF7">
        <w:rPr>
          <w:rFonts w:ascii="Arial" w:eastAsia="Times New Roman" w:hAnsi="Arial" w:cs="Arial"/>
          <w:color w:val="000000"/>
          <w:lang w:val="ru-RU"/>
        </w:rPr>
        <w:t xml:space="preserve">. </w:t>
      </w:r>
      <w:r w:rsidRPr="00DA5AF7">
        <w:rPr>
          <w:rFonts w:ascii="Arial" w:eastAsia="Times New Roman" w:hAnsi="Arial" w:cs="Arial"/>
          <w:color w:val="000000"/>
          <w:lang w:val="en-US"/>
        </w:rPr>
        <w:t>Услове у вези са капацитетима из члана 76.</w:t>
      </w:r>
      <w:proofErr w:type="gramEnd"/>
      <w:r w:rsidRPr="00DA5AF7">
        <w:rPr>
          <w:rFonts w:ascii="Arial" w:eastAsia="Times New Roman" w:hAnsi="Arial" w:cs="Arial"/>
          <w:color w:val="000000"/>
          <w:lang w:val="sr-Cyrl-RS"/>
        </w:rPr>
        <w:t xml:space="preserve"> </w:t>
      </w:r>
      <w:proofErr w:type="gramStart"/>
      <w:r w:rsidRPr="00DA5AF7">
        <w:rPr>
          <w:rFonts w:ascii="Arial" w:eastAsia="Times New Roman" w:hAnsi="Arial" w:cs="Arial"/>
          <w:color w:val="000000"/>
          <w:lang w:val="en-US"/>
        </w:rPr>
        <w:t>Закона, понуђач испуњава самостално без обзира на ангажовање подизвођача.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 xml:space="preserve">Сваки понуђач из групе понуђача  која подноси заједничку понуду мора да испуњава услове из члана 75. став 1. тачка 1), 2) и 4) </w:t>
      </w:r>
      <w:r w:rsidRPr="00DA5AF7">
        <w:rPr>
          <w:rFonts w:ascii="Arial" w:eastAsia="Times New Roman" w:hAnsi="Arial" w:cs="Arial"/>
          <w:color w:val="000000"/>
          <w:lang w:val="en-US"/>
        </w:rPr>
        <w:t xml:space="preserve">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r w:rsidRPr="00DA5AF7">
        <w:rPr>
          <w:rFonts w:ascii="Arial" w:eastAsia="Times New Roman" w:hAnsi="Arial" w:cs="Arial"/>
          <w:color w:val="000000"/>
          <w:lang w:val="ru-RU"/>
        </w:rPr>
        <w:t xml:space="preserve">Закона, што доказује достављањем тражених Изјава </w:t>
      </w:r>
      <w:r w:rsidRPr="00DA5AF7">
        <w:rPr>
          <w:rFonts w:ascii="Arial" w:eastAsia="Times New Roman" w:hAnsi="Arial" w:cs="Arial"/>
          <w:color w:val="000000"/>
          <w:lang w:val="en-US" w:eastAsia="zh-CN"/>
        </w:rPr>
        <w:t>(Обра</w:t>
      </w:r>
      <w:r w:rsidRPr="00DA5AF7">
        <w:rPr>
          <w:rFonts w:ascii="Arial" w:eastAsia="Times New Roman" w:hAnsi="Arial" w:cs="Arial"/>
          <w:color w:val="000000"/>
          <w:lang w:val="sr-Cyrl-RS" w:eastAsia="zh-CN"/>
        </w:rPr>
        <w:t>сци</w:t>
      </w:r>
      <w:r w:rsidRPr="00DA5AF7">
        <w:rPr>
          <w:rFonts w:ascii="Arial" w:eastAsia="Times New Roman" w:hAnsi="Arial" w:cs="Arial"/>
          <w:color w:val="000000"/>
          <w:lang w:val="en-US" w:eastAsia="zh-CN"/>
        </w:rPr>
        <w:t xml:space="preserve"> бр. </w:t>
      </w:r>
      <w:proofErr w:type="gramStart"/>
      <w:r w:rsidRPr="00DA5AF7">
        <w:rPr>
          <w:rFonts w:ascii="Arial" w:eastAsia="Times New Roman" w:hAnsi="Arial" w:cs="Arial"/>
          <w:color w:val="000000"/>
          <w:lang w:val="en-US" w:eastAsia="zh-CN"/>
        </w:rPr>
        <w:t xml:space="preserve">4 </w:t>
      </w:r>
      <w:r w:rsidRPr="00DA5AF7">
        <w:rPr>
          <w:rFonts w:ascii="Arial" w:eastAsia="Times New Roman" w:hAnsi="Arial" w:cs="Arial"/>
          <w:color w:val="000000"/>
          <w:lang w:val="sr-Cyrl-RS" w:eastAsia="zh-CN"/>
        </w:rPr>
        <w:t>и бр.</w:t>
      </w:r>
      <w:proofErr w:type="gramEnd"/>
      <w:r w:rsidRPr="00DA5AF7">
        <w:rPr>
          <w:rFonts w:ascii="Arial" w:eastAsia="Times New Roman" w:hAnsi="Arial" w:cs="Arial"/>
          <w:color w:val="000000"/>
          <w:lang w:val="sr-Cyrl-RS" w:eastAsia="zh-CN"/>
        </w:rPr>
        <w:t xml:space="preserve"> </w:t>
      </w:r>
      <w:r w:rsidRPr="00DA5AF7">
        <w:rPr>
          <w:rFonts w:ascii="Arial" w:eastAsia="Times New Roman" w:hAnsi="Arial" w:cs="Arial"/>
          <w:color w:val="000000"/>
          <w:lang w:val="en-US" w:eastAsia="zh-CN"/>
        </w:rPr>
        <w:t>5)</w:t>
      </w:r>
      <w:r w:rsidRPr="00DA5AF7">
        <w:rPr>
          <w:rFonts w:ascii="Arial" w:eastAsia="Times New Roman" w:hAnsi="Arial" w:cs="Arial"/>
          <w:color w:val="000000"/>
          <w:lang w:val="sr-Cyrl-CS" w:eastAsia="zh-CN"/>
        </w:rPr>
        <w:t xml:space="preserve">. </w:t>
      </w:r>
      <w:r w:rsidRPr="00DA5AF7">
        <w:rPr>
          <w:rFonts w:ascii="Arial" w:eastAsia="Times New Roman" w:hAnsi="Arial" w:cs="Arial"/>
          <w:color w:val="000000"/>
          <w:lang w:val="ru-RU"/>
        </w:rPr>
        <w:t xml:space="preserve">Услове у вези са капацитетима из члана 76. </w:t>
      </w:r>
      <w:proofErr w:type="gramStart"/>
      <w:r w:rsidRPr="00DA5AF7">
        <w:rPr>
          <w:rFonts w:ascii="Arial" w:eastAsia="Times New Roman" w:hAnsi="Arial" w:cs="Arial"/>
          <w:color w:val="000000"/>
          <w:lang w:val="en-US"/>
        </w:rPr>
        <w:t>Закона понуђачи из групе испуњавају заједно, на основу достављених доказа</w:t>
      </w:r>
      <w:r w:rsidRPr="00DA5AF7">
        <w:rPr>
          <w:rFonts w:ascii="Arial" w:eastAsia="Times New Roman" w:hAnsi="Arial" w:cs="Arial"/>
          <w:color w:val="000000"/>
          <w:lang w:val="sr-Cyrl-CS"/>
        </w:rPr>
        <w:t>/Изјаве</w:t>
      </w:r>
      <w:r w:rsidRPr="00DA5AF7">
        <w:rPr>
          <w:rFonts w:ascii="Arial" w:eastAsia="Times New Roman" w:hAnsi="Arial" w:cs="Arial"/>
          <w:color w:val="000000"/>
          <w:lang w:val="en-US"/>
        </w:rPr>
        <w:t xml:space="preserve"> у складу са oвим одељком конкурсне документације.</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
    <w:p w:rsidR="00DA5AF7" w:rsidRPr="00DA5AF7" w:rsidRDefault="00DA5AF7" w:rsidP="00DA5AF7">
      <w:pPr>
        <w:spacing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 xml:space="preserve">Ако је понуђач доставио Изјаву из члана 77.став 4 Закона </w:t>
      </w:r>
      <w:r w:rsidRPr="00DA5AF7">
        <w:rPr>
          <w:rFonts w:ascii="Arial" w:eastAsia="Times New Roman" w:hAnsi="Arial" w:cs="Arial"/>
          <w:color w:val="000000"/>
          <w:lang w:val="sr-Cyrl-CS" w:eastAsia="zh-CN"/>
        </w:rPr>
        <w:t xml:space="preserve">Наручилац је обавезан да </w:t>
      </w:r>
      <w:r w:rsidRPr="00DA5AF7">
        <w:rPr>
          <w:rFonts w:ascii="Arial" w:eastAsia="Times New Roman" w:hAnsi="Arial" w:cs="Arial"/>
          <w:color w:val="000000"/>
          <w:lang w:val="en-US" w:eastAsia="zh-CN"/>
        </w:rPr>
        <w:t>пре доношења одлуке о додели уговора од понуђача чија понуда је изабрана као најповољнија затражи</w:t>
      </w:r>
      <w:r w:rsidRPr="00DA5AF7">
        <w:rPr>
          <w:rFonts w:ascii="Arial" w:eastAsia="Times New Roman" w:hAnsi="Arial" w:cs="Arial"/>
          <w:color w:val="000000"/>
          <w:lang w:val="sr-Cyrl-CS" w:eastAsia="zh-CN"/>
        </w:rPr>
        <w:t>ти</w:t>
      </w:r>
      <w:r w:rsidRPr="00DA5AF7">
        <w:rPr>
          <w:rFonts w:ascii="Arial" w:eastAsia="Times New Roman" w:hAnsi="Arial" w:cs="Arial"/>
          <w:color w:val="000000"/>
          <w:lang w:val="en-US"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DA5AF7" w:rsidRPr="00DA5AF7" w:rsidRDefault="00DA5AF7" w:rsidP="00DA5AF7">
      <w:pPr>
        <w:spacing w:after="0" w:line="240" w:lineRule="auto"/>
        <w:jc w:val="both"/>
        <w:rPr>
          <w:rFonts w:ascii="Arial" w:eastAsia="Times New Roman" w:hAnsi="Arial" w:cs="Arial"/>
          <w:color w:val="000000"/>
          <w:lang w:val="sr-Cyrl-RS" w:eastAsia="zh-CN"/>
        </w:rPr>
      </w:pPr>
      <w:proofErr w:type="gramStart"/>
      <w:r w:rsidRPr="00DA5AF7">
        <w:rPr>
          <w:rFonts w:ascii="Arial" w:eastAsia="Times New Roman" w:hAnsi="Arial" w:cs="Arial"/>
          <w:color w:val="000000"/>
          <w:lang w:val="en-US" w:eastAsia="zh-CN"/>
        </w:rPr>
        <w:t xml:space="preserve">Наручилац </w:t>
      </w:r>
      <w:r w:rsidRPr="00DA5AF7">
        <w:rPr>
          <w:rFonts w:ascii="Arial" w:eastAsia="Times New Roman" w:hAnsi="Arial" w:cs="Arial"/>
          <w:color w:val="000000"/>
          <w:lang w:val="sr-Cyrl-CS" w:eastAsia="zh-CN"/>
        </w:rPr>
        <w:t xml:space="preserve">може </w:t>
      </w:r>
      <w:r w:rsidRPr="00DA5AF7">
        <w:rPr>
          <w:rFonts w:ascii="Arial" w:eastAsia="Times New Roman" w:hAnsi="Arial" w:cs="Arial"/>
          <w:color w:val="000000"/>
          <w:lang w:val="en-US" w:eastAsia="zh-CN"/>
        </w:rPr>
        <w:t>и од осталих понуђача затражи</w:t>
      </w:r>
      <w:r w:rsidRPr="00DA5AF7">
        <w:rPr>
          <w:rFonts w:ascii="Arial" w:eastAsia="Times New Roman" w:hAnsi="Arial" w:cs="Arial"/>
          <w:color w:val="000000"/>
          <w:lang w:val="sr-Cyrl-CS" w:eastAsia="zh-CN"/>
        </w:rPr>
        <w:t xml:space="preserve">ти </w:t>
      </w:r>
      <w:r w:rsidRPr="00DA5AF7">
        <w:rPr>
          <w:rFonts w:ascii="Arial" w:eastAsia="Times New Roman" w:hAnsi="Arial" w:cs="Arial"/>
          <w:color w:val="000000"/>
          <w:lang w:val="en-US" w:eastAsia="zh-CN"/>
        </w:rPr>
        <w:t>да доставе копију захтеваних доказа о испуњености услова.</w:t>
      </w:r>
      <w:proofErr w:type="gramEnd"/>
    </w:p>
    <w:p w:rsidR="00DA5AF7" w:rsidRPr="00DA5AF7" w:rsidRDefault="00DA5AF7" w:rsidP="00DA5AF7">
      <w:pPr>
        <w:spacing w:after="0" w:line="240" w:lineRule="auto"/>
        <w:jc w:val="both"/>
        <w:rPr>
          <w:rFonts w:ascii="Arial" w:eastAsia="Times New Roman" w:hAnsi="Arial" w:cs="Arial"/>
          <w:color w:val="000000"/>
          <w:lang w:val="en-US" w:eastAsia="zh-CN"/>
        </w:rPr>
      </w:pPr>
      <w:proofErr w:type="gramStart"/>
      <w:r w:rsidRPr="00DA5AF7">
        <w:rPr>
          <w:rFonts w:ascii="Arial" w:eastAsia="Times New Roman" w:hAnsi="Arial" w:cs="Arial"/>
          <w:color w:val="000000"/>
          <w:lang w:val="en-US"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roofErr w:type="gramEnd"/>
    </w:p>
    <w:p w:rsidR="00DA5AF7" w:rsidRPr="00DA5AF7" w:rsidRDefault="00DA5AF7" w:rsidP="00DA5AF7">
      <w:pPr>
        <w:spacing w:after="0" w:line="240" w:lineRule="auto"/>
        <w:jc w:val="both"/>
        <w:rPr>
          <w:rFonts w:ascii="Arial" w:eastAsia="Times New Roman" w:hAnsi="Arial" w:cs="Arial"/>
          <w:color w:val="000000"/>
          <w:lang w:val="sr-Cyrl-RS" w:eastAsia="zh-CN"/>
        </w:rPr>
      </w:pPr>
      <w:proofErr w:type="gramStart"/>
      <w:r w:rsidRPr="00DA5AF7">
        <w:rPr>
          <w:rFonts w:ascii="Arial" w:eastAsia="Times New Roman" w:hAnsi="Arial" w:cs="Arial"/>
          <w:color w:val="000000"/>
          <w:lang w:val="en-US" w:eastAsia="zh-CN"/>
        </w:rPr>
        <w:t xml:space="preserve">Ако понуђач у остављеном, примереном року који не може бити краћи од 5 (пет) дана не достави </w:t>
      </w:r>
      <w:r w:rsidRPr="00DA5AF7">
        <w:rPr>
          <w:rFonts w:ascii="Arial" w:eastAsia="Times New Roman" w:hAnsi="Arial" w:cs="Arial"/>
          <w:color w:val="000000"/>
          <w:lang w:val="sr-Cyrl-CS" w:eastAsia="zh-CN"/>
        </w:rPr>
        <w:t>тражене доказе</w:t>
      </w:r>
      <w:r w:rsidRPr="00DA5AF7">
        <w:rPr>
          <w:rFonts w:ascii="Arial" w:eastAsia="Times New Roman" w:hAnsi="Arial" w:cs="Arial"/>
          <w:color w:val="000000"/>
          <w:lang w:val="en-US" w:eastAsia="zh-CN"/>
        </w:rPr>
        <w:t>, његова понуда ће се одбити као неприхватљива.</w:t>
      </w:r>
      <w:proofErr w:type="gramEnd"/>
      <w:r w:rsidRPr="00DA5AF7">
        <w:rPr>
          <w:rFonts w:ascii="Arial" w:eastAsia="Times New Roman" w:hAnsi="Arial" w:cs="Arial"/>
          <w:color w:val="000000"/>
          <w:lang w:val="en-US" w:eastAsia="zh-CN"/>
        </w:rPr>
        <w:t xml:space="preserve"> </w:t>
      </w:r>
    </w:p>
    <w:p w:rsidR="00DA5AF7" w:rsidRPr="00DA5AF7" w:rsidRDefault="00DA5AF7" w:rsidP="00DA5AF7">
      <w:pPr>
        <w:spacing w:after="0" w:line="240" w:lineRule="auto"/>
        <w:jc w:val="both"/>
        <w:rPr>
          <w:rFonts w:ascii="Arial" w:eastAsia="Times New Roman" w:hAnsi="Arial" w:cs="Arial"/>
          <w:color w:val="000000"/>
          <w:lang w:val="sr-Cyrl-RS" w:eastAsia="zh-CN"/>
        </w:rPr>
      </w:pPr>
    </w:p>
    <w:p w:rsidR="00DA5AF7" w:rsidRPr="00DA5AF7" w:rsidRDefault="00DA5AF7" w:rsidP="00DA5AF7">
      <w:pPr>
        <w:spacing w:after="0" w:line="240" w:lineRule="auto"/>
        <w:rPr>
          <w:rFonts w:ascii="Arial" w:eastAsia="Times New Roman" w:hAnsi="Arial" w:cs="Arial"/>
          <w:color w:val="000000"/>
          <w:lang w:val="sr-Cyrl-RS" w:eastAsia="zh-CN"/>
        </w:rPr>
      </w:pPr>
      <w:bookmarkStart w:id="25" w:name="_Toc442559885"/>
      <w:bookmarkStart w:id="26" w:name="_Toc297798704"/>
      <w:bookmarkStart w:id="27" w:name="_Toc310433002"/>
      <w:bookmarkStart w:id="28" w:name="_Toc374917437"/>
      <w:bookmarkStart w:id="29" w:name="_Toc415142477"/>
      <w:bookmarkStart w:id="30" w:name="_Toc430335150"/>
      <w:bookmarkEnd w:id="15"/>
      <w:bookmarkEnd w:id="17"/>
    </w:p>
    <w:p w:rsidR="00DA5AF7" w:rsidRPr="00DA5AF7" w:rsidRDefault="00DA5AF7" w:rsidP="00DA5AF7">
      <w:pPr>
        <w:numPr>
          <w:ilvl w:val="0"/>
          <w:numId w:val="14"/>
        </w:numPr>
        <w:spacing w:before="120" w:after="0" w:line="240" w:lineRule="auto"/>
        <w:contextualSpacing/>
        <w:jc w:val="both"/>
        <w:rPr>
          <w:rFonts w:ascii="Arial" w:eastAsia="Calibri" w:hAnsi="Arial" w:cs="Arial"/>
          <w:b/>
          <w:color w:val="000000"/>
          <w:lang w:val="sr-Cyrl-RS"/>
        </w:rPr>
      </w:pPr>
      <w:r w:rsidRPr="00DA5AF7">
        <w:rPr>
          <w:rFonts w:ascii="Arial" w:eastAsia="Calibri" w:hAnsi="Arial" w:cs="Arial"/>
          <w:b/>
          <w:color w:val="000000"/>
          <w:lang w:val="en-US"/>
        </w:rPr>
        <w:t>КРИТЕРИЈУМ ЗА ДОДЕЛУ УГОВОРА</w:t>
      </w:r>
      <w:bookmarkEnd w:id="25"/>
    </w:p>
    <w:p w:rsidR="00DA5AF7" w:rsidRPr="00DA5AF7" w:rsidRDefault="00DA5AF7" w:rsidP="00DA5AF7">
      <w:pPr>
        <w:tabs>
          <w:tab w:val="left" w:pos="1134"/>
        </w:tabs>
        <w:spacing w:after="0" w:line="240" w:lineRule="auto"/>
        <w:jc w:val="both"/>
        <w:rPr>
          <w:rFonts w:ascii="Arial" w:eastAsia="Times New Roman" w:hAnsi="Arial" w:cs="Arial"/>
          <w:b/>
          <w:color w:val="000000"/>
          <w:lang w:val="ru-RU"/>
        </w:rPr>
      </w:pPr>
      <w:r w:rsidRPr="00DA5AF7">
        <w:rPr>
          <w:rFonts w:ascii="Arial" w:eastAsia="Times New Roman" w:hAnsi="Arial" w:cs="Arial"/>
          <w:color w:val="000000"/>
          <w:lang w:val="ru-RU"/>
        </w:rPr>
        <w:t xml:space="preserve">Избор најповољније понуде ће се извршити применом критеријума </w:t>
      </w:r>
      <w:r w:rsidRPr="00DA5AF7">
        <w:rPr>
          <w:rFonts w:ascii="Arial" w:eastAsia="Times New Roman" w:hAnsi="Arial" w:cs="Arial"/>
          <w:b/>
          <w:color w:val="000000"/>
          <w:lang w:val="ru-RU"/>
        </w:rPr>
        <w:t>„Најнижа понуђена цена“.</w:t>
      </w:r>
    </w:p>
    <w:p w:rsidR="00DA5AF7" w:rsidRPr="00DA5AF7" w:rsidRDefault="00DA5AF7" w:rsidP="00DA5AF7">
      <w:pPr>
        <w:tabs>
          <w:tab w:val="left" w:pos="1134"/>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Критеријум за оцењивање понуда</w:t>
      </w:r>
      <w:r w:rsidRPr="00DA5AF7">
        <w:rPr>
          <w:rFonts w:ascii="Arial" w:eastAsia="Times New Roman" w:hAnsi="Arial" w:cs="Arial"/>
          <w:b/>
          <w:color w:val="000000"/>
          <w:lang w:val="ru-RU"/>
        </w:rPr>
        <w:t xml:space="preserve"> Најнижа понуђена цена, </w:t>
      </w:r>
      <w:r w:rsidRPr="00DA5AF7">
        <w:rPr>
          <w:rFonts w:ascii="Arial" w:eastAsia="Times New Roman" w:hAnsi="Arial" w:cs="Arial"/>
          <w:color w:val="000000"/>
          <w:lang w:val="ru-RU"/>
        </w:rPr>
        <w:t>заснива се на понуђеној цени</w:t>
      </w:r>
      <w:r w:rsidRPr="00DA5AF7">
        <w:rPr>
          <w:rFonts w:ascii="Arial" w:eastAsia="Times New Roman" w:hAnsi="Arial" w:cs="Arial"/>
          <w:color w:val="000000"/>
          <w:lang w:val="sr-Cyrl-CS"/>
        </w:rPr>
        <w:t xml:space="preserve"> као једином критеријуму</w:t>
      </w:r>
      <w:r w:rsidRPr="00DA5AF7">
        <w:rPr>
          <w:rFonts w:ascii="Arial" w:eastAsia="Times New Roman" w:hAnsi="Arial" w:cs="Arial"/>
          <w:color w:val="000000"/>
          <w:lang w:val="ru-RU"/>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w:t>
      </w:r>
      <w:r w:rsidRPr="00DA5AF7">
        <w:rPr>
          <w:rFonts w:ascii="Arial" w:eastAsia="Times New Roman" w:hAnsi="Arial" w:cs="Arial"/>
          <w:color w:val="000000"/>
          <w:lang w:val="en-US"/>
        </w:rPr>
        <w:lastRenderedPageBreak/>
        <w:t xml:space="preserve">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w:t>
      </w:r>
      <w:r w:rsidRPr="00DA5AF7">
        <w:rPr>
          <w:rFonts w:ascii="Arial" w:eastAsia="Times New Roman" w:hAnsi="Arial" w:cs="Arial"/>
          <w:color w:val="000000"/>
          <w:lang w:val="sr-Cyrl-RS"/>
        </w:rPr>
        <w:t>,</w:t>
      </w:r>
      <w:r w:rsidRPr="00DA5AF7">
        <w:rPr>
          <w:rFonts w:ascii="Arial" w:eastAsia="Times New Roman" w:hAnsi="Arial" w:cs="Arial"/>
          <w:color w:val="000000"/>
          <w:lang w:val="en-US"/>
        </w:rPr>
        <w:t xml:space="preserve"> а код којих није јасно да ли је реч о добрима домаћег или страног порекла,</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да се изјасне да ли нуде добра домаћег порекла и да доставе доказ.</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numPr>
          <w:ilvl w:val="1"/>
          <w:numId w:val="14"/>
        </w:numPr>
        <w:spacing w:before="120" w:after="0" w:line="240" w:lineRule="auto"/>
        <w:jc w:val="both"/>
        <w:outlineLvl w:val="0"/>
        <w:rPr>
          <w:rFonts w:ascii="Arial" w:eastAsia="TimesNewRomanPSMT" w:hAnsi="Arial" w:cs="Arial"/>
          <w:b/>
          <w:bCs/>
          <w:iCs/>
          <w:color w:val="000000"/>
          <w:lang w:val="sr-Cyrl-RS" w:eastAsia="ar-SA"/>
        </w:rPr>
      </w:pPr>
      <w:r w:rsidRPr="00DA5AF7">
        <w:rPr>
          <w:rFonts w:ascii="Arial" w:eastAsia="TimesNewRomanPSMT" w:hAnsi="Arial" w:cs="Arial"/>
          <w:b/>
          <w:bCs/>
          <w:iCs/>
          <w:color w:val="000000"/>
          <w:lang w:val="sr-Cyrl-CS" w:eastAsia="ar-SA"/>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DA5AF7" w:rsidRPr="00DA5AF7" w:rsidRDefault="00DA5AF7" w:rsidP="00DA5AF7">
      <w:pPr>
        <w:spacing w:before="120" w:after="0" w:line="240" w:lineRule="auto"/>
        <w:jc w:val="both"/>
        <w:rPr>
          <w:rFonts w:ascii="Arial" w:eastAsia="Times New Roman" w:hAnsi="Arial" w:cs="Arial"/>
          <w:color w:val="000000"/>
          <w:lang w:val="sr-Cyrl-RS"/>
        </w:rPr>
      </w:pPr>
      <w:proofErr w:type="gramStart"/>
      <w:r w:rsidRPr="00DA5AF7">
        <w:rPr>
          <w:rFonts w:ascii="Arial" w:eastAsia="Times New Roman" w:hAnsi="Arial" w:cs="Arial"/>
          <w:color w:val="000000"/>
          <w:lang w:val="en-US"/>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r w:rsidRPr="00DA5AF7">
        <w:rPr>
          <w:rFonts w:ascii="Arial" w:eastAsia="Times New Roman" w:hAnsi="Arial" w:cs="Arial"/>
          <w:color w:val="000000"/>
          <w:lang w:val="sr-Cyrl-RS"/>
        </w:rPr>
        <w:t xml:space="preserve"> </w:t>
      </w:r>
      <w:r w:rsidRPr="00DA5AF7">
        <w:rPr>
          <w:rFonts w:ascii="Arial" w:eastAsia="Times New Roman" w:hAnsi="Arial" w:cs="Arial"/>
          <w:color w:val="000000"/>
        </w:rPr>
        <w:t xml:space="preserve">oд </w:t>
      </w:r>
      <w:r w:rsidRPr="00DA5AF7">
        <w:rPr>
          <w:rFonts w:ascii="Arial" w:eastAsia="Times New Roman" w:hAnsi="Arial" w:cs="Arial"/>
          <w:color w:val="000000"/>
          <w:lang w:val="sr-Cyrl-RS"/>
        </w:rPr>
        <w:t>дана испоруке и извршења пратећих услуга.</w:t>
      </w:r>
      <w:proofErr w:type="gramEnd"/>
      <w:r w:rsidRPr="00DA5AF7">
        <w:rPr>
          <w:rFonts w:ascii="Arial" w:eastAsia="Times New Roman" w:hAnsi="Arial" w:cs="Arial"/>
          <w:color w:val="000000"/>
          <w:lang w:val="sr-Cyrl-RS"/>
        </w:rPr>
        <w:t xml:space="preserve"> У случају истог понуђеног гарантног рока, као најповољнија биће изабрана понуда оног понуђача који је понудио краћи рок испоруке. </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Уколико ни после примене резервних критеријума не </w:t>
      </w:r>
      <w:proofErr w:type="gramStart"/>
      <w:r w:rsidRPr="00DA5AF7">
        <w:rPr>
          <w:rFonts w:ascii="Arial" w:eastAsia="Times New Roman" w:hAnsi="Arial" w:cs="Arial"/>
          <w:color w:val="000000"/>
          <w:lang w:val="en-US"/>
        </w:rPr>
        <w:t>буде  могуће</w:t>
      </w:r>
      <w:proofErr w:type="gramEnd"/>
      <w:r w:rsidRPr="00DA5AF7">
        <w:rPr>
          <w:rFonts w:ascii="Arial" w:eastAsia="Times New Roman" w:hAnsi="Arial" w:cs="Arial"/>
          <w:color w:val="000000"/>
          <w:lang w:val="en-US"/>
        </w:rPr>
        <w:t xml:space="preserve"> изабрати најповољнију понуду, најповољнија понуда биће изабрана путем жреба.</w:t>
      </w:r>
    </w:p>
    <w:p w:rsidR="00DA5AF7" w:rsidRPr="00DA5AF7" w:rsidRDefault="00DA5AF7" w:rsidP="00DA5AF7">
      <w:pPr>
        <w:autoSpaceDE w:val="0"/>
        <w:autoSpaceDN w:val="0"/>
        <w:adjustRightInd w:val="0"/>
        <w:spacing w:after="0" w:line="240" w:lineRule="auto"/>
        <w:jc w:val="both"/>
        <w:rPr>
          <w:rFonts w:ascii="Arial" w:eastAsia="TimesNewRomanPSMT" w:hAnsi="Arial" w:cs="Arial"/>
          <w:bCs/>
          <w:color w:val="000000"/>
          <w:lang w:val="en-US"/>
        </w:rPr>
      </w:pPr>
      <w:r w:rsidRPr="00DA5AF7">
        <w:rPr>
          <w:rFonts w:ascii="Arial" w:eastAsia="Times New Roman" w:hAnsi="Arial" w:cs="Arial"/>
          <w:color w:val="000000"/>
          <w:lang w:val="en-US"/>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 </w:t>
      </w:r>
      <w:proofErr w:type="gramStart"/>
      <w:r w:rsidRPr="00DA5AF7">
        <w:rPr>
          <w:rFonts w:ascii="Arial" w:eastAsia="Times New Roman" w:hAnsi="Arial" w:cs="Arial"/>
          <w:color w:val="000000"/>
          <w:lang w:val="en-US"/>
        </w:rPr>
        <w:t>О извршеном жребању сачињава се Записник који потписују представници Наручиоца и пристуних Понуђача.</w:t>
      </w:r>
      <w:proofErr w:type="gramEnd"/>
    </w:p>
    <w:p w:rsidR="00DA5AF7" w:rsidRPr="00DA5AF7" w:rsidRDefault="00DA5AF7" w:rsidP="00DA5AF7">
      <w:pPr>
        <w:spacing w:before="120" w:after="0" w:line="240" w:lineRule="auto"/>
        <w:jc w:val="right"/>
        <w:rPr>
          <w:rFonts w:ascii="Arial" w:eastAsia="Arial Unicode MS" w:hAnsi="Arial" w:cs="Arial"/>
          <w:b/>
          <w:color w:val="000000"/>
          <w:kern w:val="2"/>
          <w:lang w:val="en-US"/>
        </w:rPr>
      </w:pPr>
    </w:p>
    <w:p w:rsidR="00DA5AF7" w:rsidRPr="00DA5AF7" w:rsidRDefault="00DA5AF7" w:rsidP="00DA5AF7">
      <w:pPr>
        <w:spacing w:before="120" w:after="0" w:line="240" w:lineRule="auto"/>
        <w:jc w:val="right"/>
        <w:rPr>
          <w:rFonts w:ascii="Arial" w:eastAsia="Arial Unicode MS" w:hAnsi="Arial" w:cs="Arial"/>
          <w:b/>
          <w:color w:val="000000"/>
          <w:kern w:val="2"/>
          <w:lang w:val="ru-RU"/>
        </w:rPr>
      </w:pPr>
      <w:r w:rsidRPr="00DA5AF7">
        <w:rPr>
          <w:rFonts w:ascii="Arial" w:eastAsia="Arial Unicode MS" w:hAnsi="Arial" w:cs="Arial"/>
          <w:b/>
          <w:color w:val="000000"/>
          <w:kern w:val="2"/>
          <w:lang w:val="en-US"/>
        </w:rPr>
        <w:t xml:space="preserve">         </w:t>
      </w:r>
      <w:r w:rsidRPr="00DA5AF7">
        <w:rPr>
          <w:rFonts w:ascii="Arial" w:eastAsia="Arial Unicode MS" w:hAnsi="Arial" w:cs="Arial"/>
          <w:b/>
          <w:color w:val="000000"/>
          <w:kern w:val="2"/>
          <w:lang w:val="ru-RU"/>
        </w:rPr>
        <w:t>К О М И С И Ј А</w:t>
      </w:r>
    </w:p>
    <w:p w:rsidR="00DA5AF7" w:rsidRPr="00DA5AF7" w:rsidRDefault="00DA5AF7" w:rsidP="00DA5AF7">
      <w:pPr>
        <w:tabs>
          <w:tab w:val="center" w:pos="4320"/>
          <w:tab w:val="right" w:pos="8640"/>
        </w:tabs>
        <w:spacing w:before="120" w:after="0" w:line="240" w:lineRule="auto"/>
        <w:jc w:val="both"/>
        <w:rPr>
          <w:rFonts w:ascii="Arial" w:eastAsia="Times New Roman" w:hAnsi="Arial" w:cs="Times New Roman"/>
          <w:color w:val="000000"/>
          <w:sz w:val="24"/>
          <w:szCs w:val="24"/>
          <w:lang w:val="sr-Cyrl-RS" w:eastAsia="ar-SA"/>
        </w:rPr>
      </w:pPr>
      <w:r w:rsidRPr="00DA5AF7">
        <w:rPr>
          <w:rFonts w:ascii="Arial" w:eastAsia="Arial Unicode MS" w:hAnsi="Arial" w:cs="Arial"/>
          <w:color w:val="000000"/>
          <w:kern w:val="2"/>
          <w:lang w:val="ru-RU"/>
        </w:rPr>
        <w:t xml:space="preserve">                                                                      за спровођење ЈН</w:t>
      </w:r>
      <w:r w:rsidRPr="00DA5AF7">
        <w:rPr>
          <w:rFonts w:ascii="Arial" w:eastAsia="Arial Unicode MS" w:hAnsi="Arial" w:cs="Arial"/>
          <w:color w:val="000000"/>
          <w:kern w:val="2"/>
          <w:lang w:val="sr-Cyrl-RS"/>
        </w:rPr>
        <w:t xml:space="preserve"> 3000/1313/2016 (1479/2016)</w:t>
      </w:r>
    </w:p>
    <w:p w:rsidR="00DA5AF7" w:rsidRPr="00DA5AF7" w:rsidRDefault="00DA5AF7" w:rsidP="00DA5AF7">
      <w:pPr>
        <w:spacing w:before="120" w:after="0" w:line="240" w:lineRule="auto"/>
        <w:jc w:val="right"/>
        <w:rPr>
          <w:rFonts w:ascii="Arial" w:eastAsia="Arial Unicode MS" w:hAnsi="Arial" w:cs="Arial"/>
          <w:color w:val="000000"/>
          <w:kern w:val="2"/>
        </w:rPr>
      </w:pPr>
      <w:r w:rsidRPr="00DA5AF7">
        <w:rPr>
          <w:rFonts w:ascii="Arial" w:eastAsia="Arial Unicode MS" w:hAnsi="Arial" w:cs="Arial"/>
          <w:color w:val="000000"/>
          <w:kern w:val="2"/>
          <w:lang w:val="ru-RU"/>
        </w:rPr>
        <w:t xml:space="preserve">                                                       формирана Решењем бр.105.Е.03.01- _____________</w:t>
      </w:r>
    </w:p>
    <w:p w:rsidR="00DA5AF7" w:rsidRPr="00DA5AF7" w:rsidRDefault="00DA5AF7" w:rsidP="00DA5AF7">
      <w:pPr>
        <w:spacing w:before="120" w:after="0" w:line="240" w:lineRule="auto"/>
        <w:jc w:val="right"/>
        <w:rPr>
          <w:rFonts w:ascii="Arial" w:eastAsia="Arial Unicode MS" w:hAnsi="Arial" w:cs="Arial"/>
          <w:color w:val="000000"/>
          <w:kern w:val="2"/>
        </w:rPr>
      </w:pPr>
    </w:p>
    <w:p w:rsidR="00DA5AF7" w:rsidRPr="00DA5AF7" w:rsidRDefault="00DA5AF7" w:rsidP="00DA5AF7">
      <w:pPr>
        <w:spacing w:before="120" w:after="0" w:line="240" w:lineRule="auto"/>
        <w:jc w:val="right"/>
        <w:rPr>
          <w:rFonts w:ascii="Arial" w:eastAsia="Arial Unicode MS" w:hAnsi="Arial" w:cs="Arial"/>
          <w:color w:val="000000"/>
          <w:kern w:val="2"/>
          <w:lang w:val="ru-RU"/>
        </w:rPr>
      </w:pPr>
    </w:p>
    <w:p w:rsidR="00DA5AF7" w:rsidRPr="00DA5AF7" w:rsidRDefault="00DA5AF7" w:rsidP="00DA5AF7">
      <w:pPr>
        <w:spacing w:after="0" w:line="240" w:lineRule="auto"/>
        <w:jc w:val="center"/>
        <w:rPr>
          <w:rFonts w:ascii="Arial" w:eastAsia="Times New Roman" w:hAnsi="Arial" w:cs="Arial"/>
          <w:b/>
          <w:bCs/>
          <w:color w:val="000000"/>
          <w:lang w:val="sr-Cyrl-CS" w:eastAsia="ar-SA"/>
        </w:rPr>
      </w:pPr>
    </w:p>
    <w:tbl>
      <w:tblPr>
        <w:tblW w:w="7232" w:type="dxa"/>
        <w:tblLook w:val="04A0" w:firstRow="1" w:lastRow="0" w:firstColumn="1" w:lastColumn="0" w:noHBand="0" w:noVBand="1"/>
      </w:tblPr>
      <w:tblGrid>
        <w:gridCol w:w="800"/>
        <w:gridCol w:w="2200"/>
        <w:gridCol w:w="4232"/>
      </w:tblGrid>
      <w:tr w:rsidR="00DA5AF7" w:rsidRPr="00DA5AF7" w:rsidTr="00DA5AF7">
        <w:trPr>
          <w:trHeight w:val="176"/>
        </w:trPr>
        <w:tc>
          <w:tcPr>
            <w:tcW w:w="800" w:type="dxa"/>
          </w:tcPr>
          <w:p w:rsidR="00DA5AF7" w:rsidRPr="00DA5AF7" w:rsidRDefault="00DA5AF7" w:rsidP="00DA5AF7">
            <w:pPr>
              <w:spacing w:after="160" w:line="259" w:lineRule="auto"/>
              <w:jc w:val="center"/>
              <w:rPr>
                <w:rFonts w:ascii="Arial" w:eastAsia="Calibri" w:hAnsi="Arial" w:cs="Arial"/>
                <w:lang w:val="sr-Cyrl-CS"/>
              </w:rPr>
            </w:pPr>
            <w:r w:rsidRPr="00DA5AF7">
              <w:rPr>
                <w:rFonts w:ascii="Arial" w:eastAsia="Calibri" w:hAnsi="Arial" w:cs="Arial"/>
                <w:lang w:val="sr-Cyrl-CS"/>
              </w:rPr>
              <w:t>Р.бр.</w:t>
            </w:r>
          </w:p>
        </w:tc>
        <w:tc>
          <w:tcPr>
            <w:tcW w:w="2200" w:type="dxa"/>
          </w:tcPr>
          <w:p w:rsidR="00DA5AF7" w:rsidRPr="00DA5AF7" w:rsidRDefault="00DA5AF7" w:rsidP="00DA5AF7">
            <w:pPr>
              <w:spacing w:after="160" w:line="259" w:lineRule="auto"/>
              <w:jc w:val="center"/>
              <w:rPr>
                <w:rFonts w:ascii="Arial" w:eastAsia="Calibri" w:hAnsi="Arial" w:cs="Arial"/>
                <w:lang w:val="sr-Cyrl-CS"/>
              </w:rPr>
            </w:pPr>
            <w:r w:rsidRPr="00DA5AF7">
              <w:rPr>
                <w:rFonts w:ascii="Arial" w:eastAsia="Calibri" w:hAnsi="Arial" w:cs="Arial"/>
                <w:lang w:val="sr-Cyrl-CS"/>
              </w:rPr>
              <w:t>Име и презиме</w:t>
            </w:r>
          </w:p>
        </w:tc>
        <w:tc>
          <w:tcPr>
            <w:tcW w:w="4232" w:type="dxa"/>
          </w:tcPr>
          <w:p w:rsidR="00DA5AF7" w:rsidRPr="00DA5AF7" w:rsidRDefault="00DA5AF7" w:rsidP="00DA5AF7">
            <w:pPr>
              <w:spacing w:after="160" w:line="259" w:lineRule="auto"/>
              <w:jc w:val="center"/>
              <w:rPr>
                <w:rFonts w:ascii="Arial" w:eastAsia="Calibri" w:hAnsi="Arial" w:cs="Arial"/>
                <w:lang w:val="sr-Cyrl-CS"/>
              </w:rPr>
            </w:pPr>
          </w:p>
        </w:tc>
      </w:tr>
      <w:tr w:rsidR="00DA5AF7" w:rsidRPr="00DA5AF7" w:rsidTr="00DA5AF7">
        <w:trPr>
          <w:trHeight w:val="556"/>
        </w:trPr>
        <w:tc>
          <w:tcPr>
            <w:tcW w:w="800" w:type="dxa"/>
          </w:tcPr>
          <w:p w:rsidR="00DA5AF7" w:rsidRPr="00DA5AF7" w:rsidRDefault="00DA5AF7" w:rsidP="00DA5AF7">
            <w:pPr>
              <w:spacing w:after="160" w:line="259" w:lineRule="auto"/>
              <w:jc w:val="both"/>
              <w:rPr>
                <w:rFonts w:ascii="Arial" w:eastAsia="Calibri" w:hAnsi="Arial" w:cs="Arial"/>
              </w:rPr>
            </w:pPr>
            <w:r w:rsidRPr="00DA5AF7">
              <w:rPr>
                <w:rFonts w:ascii="Arial" w:eastAsia="Calibri" w:hAnsi="Arial" w:cs="Arial"/>
              </w:rPr>
              <w:t>1</w:t>
            </w:r>
          </w:p>
        </w:tc>
        <w:tc>
          <w:tcPr>
            <w:tcW w:w="22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Mихaилo Ђoрђeвић</w:t>
            </w:r>
          </w:p>
        </w:tc>
        <w:tc>
          <w:tcPr>
            <w:tcW w:w="4232"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w:t>
            </w:r>
          </w:p>
        </w:tc>
      </w:tr>
      <w:tr w:rsidR="00DA5AF7" w:rsidRPr="00DA5AF7" w:rsidTr="00DA5AF7">
        <w:trPr>
          <w:trHeight w:val="192"/>
        </w:trPr>
        <w:tc>
          <w:tcPr>
            <w:tcW w:w="8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2</w:t>
            </w:r>
          </w:p>
        </w:tc>
        <w:tc>
          <w:tcPr>
            <w:tcW w:w="2200"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Calibri" w:hAnsi="Arial" w:cs="Arial"/>
                <w:lang w:val="sr-Cyrl-CS"/>
              </w:rPr>
              <w:t>Вишња Лечић</w:t>
            </w:r>
          </w:p>
        </w:tc>
        <w:tc>
          <w:tcPr>
            <w:tcW w:w="4232"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Times New Roman" w:hAnsi="Arial" w:cs="Times New Roman"/>
                <w:lang w:val="en-US"/>
              </w:rPr>
              <w:t>.........................................................</w:t>
            </w:r>
          </w:p>
        </w:tc>
      </w:tr>
      <w:tr w:rsidR="00DA5AF7" w:rsidRPr="00DA5AF7" w:rsidTr="00DA5AF7">
        <w:trPr>
          <w:trHeight w:val="192"/>
        </w:trPr>
        <w:tc>
          <w:tcPr>
            <w:tcW w:w="8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3</w:t>
            </w:r>
          </w:p>
        </w:tc>
        <w:tc>
          <w:tcPr>
            <w:tcW w:w="2200"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Calibri" w:hAnsi="Arial" w:cs="Arial"/>
                <w:lang w:val="sr-Cyrl-CS"/>
              </w:rPr>
              <w:t>Жељко Гагић</w:t>
            </w:r>
          </w:p>
        </w:tc>
        <w:tc>
          <w:tcPr>
            <w:tcW w:w="4232"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Times New Roman" w:hAnsi="Arial" w:cs="Times New Roman"/>
                <w:lang w:val="en-US"/>
              </w:rPr>
              <w:t>.........................................................</w:t>
            </w:r>
          </w:p>
        </w:tc>
      </w:tr>
      <w:tr w:rsidR="00DA5AF7" w:rsidRPr="00DA5AF7" w:rsidTr="00DA5AF7">
        <w:trPr>
          <w:trHeight w:val="478"/>
        </w:trPr>
        <w:tc>
          <w:tcPr>
            <w:tcW w:w="8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4</w:t>
            </w:r>
          </w:p>
        </w:tc>
        <w:tc>
          <w:tcPr>
            <w:tcW w:w="2200"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Calibri" w:hAnsi="Arial" w:cs="Arial"/>
                <w:lang w:val="sr-Cyrl-CS"/>
              </w:rPr>
              <w:t>Драган Недељковић</w:t>
            </w:r>
          </w:p>
        </w:tc>
        <w:tc>
          <w:tcPr>
            <w:tcW w:w="4232"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Times New Roman" w:hAnsi="Arial" w:cs="Times New Roman"/>
                <w:lang w:val="en-US"/>
              </w:rPr>
              <w:t>.........................................................</w:t>
            </w:r>
          </w:p>
        </w:tc>
      </w:tr>
      <w:tr w:rsidR="00DA5AF7" w:rsidRPr="00DA5AF7" w:rsidTr="00DA5AF7">
        <w:trPr>
          <w:trHeight w:val="192"/>
        </w:trPr>
        <w:tc>
          <w:tcPr>
            <w:tcW w:w="8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5</w:t>
            </w:r>
          </w:p>
        </w:tc>
        <w:tc>
          <w:tcPr>
            <w:tcW w:w="2200"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Calibri" w:hAnsi="Arial" w:cs="Arial"/>
                <w:lang w:val="sr-Cyrl-CS"/>
              </w:rPr>
              <w:t>Весна Стојановић</w:t>
            </w:r>
          </w:p>
        </w:tc>
        <w:tc>
          <w:tcPr>
            <w:tcW w:w="4232"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Times New Roman" w:hAnsi="Arial" w:cs="Times New Roman"/>
                <w:lang w:val="en-US"/>
              </w:rPr>
              <w:t>.........................................................</w:t>
            </w:r>
          </w:p>
        </w:tc>
      </w:tr>
      <w:tr w:rsidR="00DA5AF7" w:rsidRPr="00DA5AF7" w:rsidTr="00DA5AF7">
        <w:trPr>
          <w:trHeight w:val="97"/>
        </w:trPr>
        <w:tc>
          <w:tcPr>
            <w:tcW w:w="800" w:type="dxa"/>
          </w:tcPr>
          <w:p w:rsidR="00DA5AF7" w:rsidRPr="00DA5AF7" w:rsidRDefault="00DA5AF7" w:rsidP="00DA5AF7">
            <w:pPr>
              <w:spacing w:after="160" w:line="259" w:lineRule="auto"/>
              <w:jc w:val="both"/>
              <w:rPr>
                <w:rFonts w:ascii="Arial" w:eastAsia="Calibri" w:hAnsi="Arial" w:cs="Arial"/>
                <w:lang w:val="sr-Cyrl-RS"/>
              </w:rPr>
            </w:pPr>
            <w:r w:rsidRPr="00DA5AF7">
              <w:rPr>
                <w:rFonts w:ascii="Arial" w:eastAsia="Calibri" w:hAnsi="Arial" w:cs="Arial"/>
                <w:lang w:val="sr-Cyrl-RS"/>
              </w:rPr>
              <w:t>6</w:t>
            </w:r>
          </w:p>
        </w:tc>
        <w:tc>
          <w:tcPr>
            <w:tcW w:w="2200"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Calibri" w:hAnsi="Arial" w:cs="Arial"/>
                <w:lang w:val="sr-Cyrl-CS"/>
              </w:rPr>
              <w:t>Наташа Матић</w:t>
            </w:r>
          </w:p>
        </w:tc>
        <w:tc>
          <w:tcPr>
            <w:tcW w:w="4232" w:type="dxa"/>
          </w:tcPr>
          <w:p w:rsidR="00DA5AF7" w:rsidRPr="00DA5AF7" w:rsidRDefault="00DA5AF7" w:rsidP="00DA5AF7">
            <w:pPr>
              <w:spacing w:after="160" w:line="259" w:lineRule="auto"/>
              <w:jc w:val="both"/>
              <w:rPr>
                <w:rFonts w:ascii="Arial" w:eastAsia="Calibri" w:hAnsi="Arial" w:cs="Arial"/>
                <w:lang w:val="sr-Cyrl-CS"/>
              </w:rPr>
            </w:pPr>
            <w:r w:rsidRPr="00DA5AF7">
              <w:rPr>
                <w:rFonts w:ascii="Arial" w:eastAsia="Times New Roman" w:hAnsi="Arial" w:cs="Times New Roman"/>
                <w:lang w:val="en-US"/>
              </w:rPr>
              <w:t>.........................................................</w:t>
            </w:r>
          </w:p>
        </w:tc>
      </w:tr>
    </w:tbl>
    <w:p w:rsidR="00DA5AF7" w:rsidRPr="00DA5AF7" w:rsidRDefault="00DA5AF7" w:rsidP="00DA5AF7">
      <w:pPr>
        <w:autoSpaceDE w:val="0"/>
        <w:autoSpaceDN w:val="0"/>
        <w:adjustRightInd w:val="0"/>
        <w:ind w:left="1440"/>
        <w:contextualSpacing/>
        <w:jc w:val="both"/>
        <w:rPr>
          <w:rFonts w:ascii="Calibri" w:eastAsia="TimesNewRomanPS-BoldMT" w:hAnsi="Calibri" w:cs="Arial"/>
          <w:bCs/>
          <w:color w:val="000000"/>
          <w:lang w:val="en-US"/>
        </w:rPr>
      </w:pPr>
      <w:r w:rsidRPr="00DA5AF7">
        <w:rPr>
          <w:rFonts w:ascii="Calibri" w:eastAsia="TimesNewRomanPSMT" w:hAnsi="Calibri" w:cs="Arial"/>
          <w:bCs/>
          <w:color w:val="000000"/>
          <w:lang w:val="en-US"/>
        </w:rPr>
        <w:t xml:space="preserve"> </w:t>
      </w:r>
      <w:r w:rsidRPr="00DA5AF7">
        <w:rPr>
          <w:rFonts w:ascii="Calibri" w:eastAsia="TimesNewRomanPSMT" w:hAnsi="Calibri" w:cs="Arial"/>
          <w:bCs/>
          <w:color w:val="000000"/>
          <w:lang w:val="en-US"/>
        </w:rPr>
        <w:br w:type="page"/>
      </w:r>
    </w:p>
    <w:p w:rsidR="00DA5AF7" w:rsidRPr="00DA5AF7" w:rsidRDefault="00DA5AF7" w:rsidP="00DA5AF7">
      <w:pPr>
        <w:autoSpaceDE w:val="0"/>
        <w:autoSpaceDN w:val="0"/>
        <w:adjustRightInd w:val="0"/>
        <w:spacing w:after="0" w:line="240" w:lineRule="auto"/>
        <w:jc w:val="both"/>
        <w:rPr>
          <w:rFonts w:ascii="Arial" w:eastAsia="TimesNewRomanPSMT" w:hAnsi="Arial" w:cs="Arial"/>
          <w:bCs/>
          <w:color w:val="000000"/>
          <w:lang w:val="en-US"/>
        </w:rPr>
      </w:pPr>
    </w:p>
    <w:p w:rsidR="00DA5AF7" w:rsidRPr="00DA5AF7" w:rsidRDefault="00DA5AF7" w:rsidP="00DA5AF7">
      <w:pPr>
        <w:keepNext/>
        <w:numPr>
          <w:ilvl w:val="0"/>
          <w:numId w:val="13"/>
        </w:numPr>
        <w:tabs>
          <w:tab w:val="left" w:pos="567"/>
        </w:tabs>
        <w:spacing w:before="120" w:after="0" w:line="240" w:lineRule="auto"/>
        <w:jc w:val="both"/>
        <w:outlineLvl w:val="0"/>
        <w:rPr>
          <w:rFonts w:ascii="Arial" w:eastAsia="Times New Roman" w:hAnsi="Arial" w:cs="Arial"/>
          <w:b/>
          <w:color w:val="000000"/>
          <w:lang w:val="en-US"/>
        </w:rPr>
      </w:pPr>
      <w:bookmarkStart w:id="31" w:name="_Toc430335194"/>
      <w:bookmarkStart w:id="32" w:name="_Toc430335287"/>
      <w:bookmarkStart w:id="33" w:name="_Toc430335706"/>
      <w:bookmarkStart w:id="34" w:name="_Toc430335196"/>
      <w:bookmarkStart w:id="35" w:name="_Toc430335289"/>
      <w:bookmarkStart w:id="36" w:name="_Toc430335708"/>
      <w:bookmarkStart w:id="37" w:name="_Toc442559887"/>
      <w:bookmarkEnd w:id="26"/>
      <w:bookmarkEnd w:id="27"/>
      <w:bookmarkEnd w:id="28"/>
      <w:bookmarkEnd w:id="29"/>
      <w:bookmarkEnd w:id="30"/>
      <w:bookmarkEnd w:id="31"/>
      <w:bookmarkEnd w:id="32"/>
      <w:bookmarkEnd w:id="33"/>
      <w:bookmarkEnd w:id="34"/>
      <w:bookmarkEnd w:id="35"/>
      <w:bookmarkEnd w:id="36"/>
      <w:r w:rsidRPr="00DA5AF7">
        <w:rPr>
          <w:rFonts w:ascii="Arial" w:eastAsia="Times New Roman" w:hAnsi="Arial" w:cs="Arial"/>
          <w:b/>
          <w:color w:val="000000"/>
          <w:lang w:val="sr-Cyrl-RS"/>
        </w:rPr>
        <w:t xml:space="preserve">6. </w:t>
      </w:r>
      <w:r w:rsidRPr="00DA5AF7">
        <w:rPr>
          <w:rFonts w:ascii="Arial" w:eastAsia="Times New Roman" w:hAnsi="Arial" w:cs="Arial"/>
          <w:b/>
          <w:color w:val="000000"/>
          <w:lang w:val="en-US"/>
        </w:rPr>
        <w:t>УПУТСТВО ПОНУЂАЧИМА КАКО ДА САЧИНЕ ПОНУДУ</w:t>
      </w:r>
      <w:bookmarkEnd w:id="37"/>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DA5AF7">
        <w:rPr>
          <w:rFonts w:ascii="Arial" w:eastAsia="Times New Roman" w:hAnsi="Arial" w:cs="Arial"/>
          <w:color w:val="000000"/>
          <w:lang w:val="en-US"/>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38" w:name="_Toc441651577"/>
      <w:bookmarkStart w:id="39" w:name="_Toc442559888"/>
      <w:r w:rsidRPr="00DA5AF7">
        <w:rPr>
          <w:rFonts w:ascii="Arial" w:eastAsia="Times New Roman" w:hAnsi="Arial" w:cs="Arial"/>
          <w:b/>
          <w:color w:val="000000"/>
          <w:lang w:val="en-US"/>
        </w:rPr>
        <w:t>Језик на којем понуда мора бити састављена</w:t>
      </w:r>
      <w:bookmarkEnd w:id="38"/>
      <w:bookmarkEnd w:id="39"/>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bookmarkStart w:id="40" w:name="_Toc441651578"/>
      <w:bookmarkStart w:id="41" w:name="_Toc442559889"/>
      <w:proofErr w:type="gramStart"/>
      <w:r w:rsidRPr="00DA5AF7">
        <w:rPr>
          <w:rFonts w:ascii="Arial" w:eastAsia="Times New Roman" w:hAnsi="Arial" w:cs="Arial"/>
          <w:color w:val="000000"/>
          <w:lang w:val="en-US"/>
        </w:rPr>
        <w:t>Наручилац је припремио конкурсну документацију на српском језику и водиће поступак јавне набавке на српском језику.</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1134"/>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ru-RU"/>
        </w:rPr>
        <w:t>Понуда са свим прилозима мора бити сачињена на српском језику.</w:t>
      </w:r>
    </w:p>
    <w:p w:rsidR="00DA5AF7" w:rsidRPr="00DA5AF7" w:rsidRDefault="00DA5AF7" w:rsidP="00DA5AF7">
      <w:pPr>
        <w:tabs>
          <w:tab w:val="left" w:pos="1134"/>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Прилози који чине саставни део понуде</w:t>
      </w:r>
      <w:r w:rsidRPr="00DA5AF7">
        <w:rPr>
          <w:rFonts w:ascii="Arial" w:eastAsia="Times New Roman" w:hAnsi="Arial" w:cs="Arial"/>
          <w:color w:val="000000"/>
          <w:lang w:val="sr-Cyrl-RS"/>
        </w:rPr>
        <w:t>, сем каталога</w:t>
      </w:r>
      <w:r w:rsidRPr="00DA5AF7">
        <w:rPr>
          <w:rFonts w:ascii="Arial" w:eastAsia="Times New Roman" w:hAnsi="Arial" w:cs="Times New Roman"/>
          <w:i/>
          <w:color w:val="00B0F0"/>
          <w:sz w:val="20"/>
          <w:szCs w:val="20"/>
          <w:lang w:val="ru-RU"/>
        </w:rPr>
        <w:t xml:space="preserve"> </w:t>
      </w:r>
      <w:r w:rsidRPr="00DA5AF7">
        <w:rPr>
          <w:rFonts w:ascii="Arial" w:eastAsia="Times New Roman" w:hAnsi="Arial" w:cs="Arial"/>
          <w:color w:val="000000"/>
          <w:lang w:val="sr-Cyrl-RS"/>
        </w:rPr>
        <w:t xml:space="preserve">и </w:t>
      </w:r>
      <w:r w:rsidRPr="00DA5AF7">
        <w:rPr>
          <w:rFonts w:ascii="Arial" w:eastAsia="Times New Roman" w:hAnsi="Arial" w:cs="Arial"/>
          <w:color w:val="000000"/>
          <w:lang w:val="ru-RU"/>
        </w:rPr>
        <w:t xml:space="preserve"> документациј</w:t>
      </w:r>
      <w:r w:rsidRPr="00DA5AF7">
        <w:rPr>
          <w:rFonts w:ascii="Arial" w:eastAsia="Times New Roman" w:hAnsi="Arial" w:cs="Arial"/>
          <w:color w:val="000000"/>
          <w:lang w:val="sr-Cyrl-RS"/>
        </w:rPr>
        <w:t xml:space="preserve">е </w:t>
      </w:r>
      <w:r w:rsidRPr="00DA5AF7">
        <w:rPr>
          <w:rFonts w:ascii="Arial" w:eastAsia="Times New Roman" w:hAnsi="Arial" w:cs="Arial"/>
          <w:color w:val="000000"/>
          <w:lang w:val="ru-RU"/>
        </w:rPr>
        <w:t>из које се може видети да понуђена опрема по техничким карактеристикама одговара захтеваној опреми</w:t>
      </w:r>
      <w:r w:rsidRPr="00DA5AF7">
        <w:rPr>
          <w:rFonts w:ascii="Arial" w:eastAsia="Times New Roman" w:hAnsi="Arial" w:cs="Arial"/>
          <w:color w:val="000000"/>
          <w:lang w:val="sr-Cyrl-RS"/>
        </w:rPr>
        <w:t xml:space="preserve"> која </w:t>
      </w:r>
      <w:r w:rsidRPr="00DA5AF7">
        <w:rPr>
          <w:rFonts w:ascii="Arial" w:eastAsia="Times New Roman" w:hAnsi="Arial" w:cs="Arial"/>
          <w:color w:val="000000"/>
          <w:lang w:val="ru-RU"/>
        </w:rPr>
        <w:t xml:space="preserve">  може бити на енглеском</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ru-RU"/>
        </w:rPr>
        <w:t>језику</w:t>
      </w:r>
      <w:r w:rsidRPr="00DA5AF7">
        <w:rPr>
          <w:rFonts w:ascii="Arial" w:eastAsia="Times New Roman" w:hAnsi="Arial" w:cs="Arial"/>
          <w:color w:val="000000"/>
          <w:lang w:val="sr-Cyrl-RS"/>
        </w:rPr>
        <w:t>,</w:t>
      </w:r>
      <w:r w:rsidRPr="00DA5AF7">
        <w:rPr>
          <w:rFonts w:ascii="Arial" w:eastAsia="Times New Roman" w:hAnsi="Arial" w:cs="Arial"/>
          <w:color w:val="000000"/>
          <w:lang w:val="ru-RU"/>
        </w:rPr>
        <w:t xml:space="preserve">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r w:rsidRPr="00DA5AF7">
        <w:rPr>
          <w:rFonts w:ascii="Arial" w:eastAsia="Times New Roman" w:hAnsi="Arial" w:cs="Arial"/>
          <w:b/>
          <w:color w:val="000000"/>
          <w:lang w:val="en-US"/>
        </w:rPr>
        <w:t>Начин састављања и подношења понуде</w:t>
      </w:r>
      <w:bookmarkEnd w:id="40"/>
      <w:bookmarkEnd w:id="41"/>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Препоручује се да сви документи поднети у </w:t>
      </w:r>
      <w:proofErr w:type="gramStart"/>
      <w:r w:rsidRPr="00DA5AF7">
        <w:rPr>
          <w:rFonts w:ascii="Arial" w:eastAsia="Times New Roman" w:hAnsi="Arial" w:cs="Arial"/>
          <w:color w:val="000000"/>
          <w:lang w:val="en-US"/>
        </w:rPr>
        <w:t>понуди  буду</w:t>
      </w:r>
      <w:proofErr w:type="gramEnd"/>
      <w:r w:rsidRPr="00DA5AF7">
        <w:rPr>
          <w:rFonts w:ascii="Arial" w:eastAsia="Times New Roman" w:hAnsi="Arial" w:cs="Arial"/>
          <w:color w:val="000000"/>
          <w:lang w:val="en-US"/>
        </w:rPr>
        <w:t xml:space="preserve"> нумерисани</w:t>
      </w:r>
      <w:r w:rsidRPr="00DA5AF7">
        <w:rPr>
          <w:rFonts w:ascii="Arial" w:eastAsia="Times New Roman" w:hAnsi="Arial" w:cs="Arial"/>
          <w:color w:val="000000"/>
          <w:lang w:val="sr-Latn-CS"/>
        </w:rPr>
        <w:t xml:space="preserve"> и</w:t>
      </w:r>
      <w:r w:rsidRPr="00DA5AF7">
        <w:rPr>
          <w:rFonts w:ascii="Arial" w:eastAsia="Times New Roman" w:hAnsi="Arial" w:cs="Arial"/>
          <w:color w:val="000000"/>
          <w:lang w:val="en-US"/>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Препоручује се да се нумерација поднете документације и образаца у понуди изврши на свако</w:t>
      </w:r>
      <w:r w:rsidRPr="00DA5AF7">
        <w:rPr>
          <w:rFonts w:ascii="Arial" w:eastAsia="Times New Roman" w:hAnsi="Arial" w:cs="Arial"/>
          <w:color w:val="000000"/>
          <w:lang w:val="en-US"/>
        </w:rPr>
        <w:t>j</w:t>
      </w:r>
      <w:r w:rsidRPr="00DA5AF7">
        <w:rPr>
          <w:rFonts w:ascii="Arial" w:eastAsia="Times New Roman" w:hAnsi="Arial" w:cs="Arial"/>
          <w:color w:val="000000"/>
          <w:lang w:val="ru-RU"/>
        </w:rPr>
        <w:t xml:space="preserve"> страни на којој има текста, исписивањем “1 од </w:t>
      </w:r>
      <w:r w:rsidRPr="00DA5AF7">
        <w:rPr>
          <w:rFonts w:ascii="Arial" w:eastAsia="Times New Roman" w:hAnsi="Arial" w:cs="Arial"/>
          <w:color w:val="000000"/>
          <w:lang w:val="en-US"/>
        </w:rPr>
        <w:t>н</w:t>
      </w:r>
      <w:r w:rsidRPr="00DA5AF7">
        <w:rPr>
          <w:rFonts w:ascii="Arial" w:eastAsia="Times New Roman" w:hAnsi="Arial" w:cs="Arial"/>
          <w:color w:val="000000"/>
          <w:lang w:val="ru-RU"/>
        </w:rPr>
        <w:t>“, „2 од н“ и тако све до „н од н“, с тим да „н“ представља укупан број страна понуде.</w:t>
      </w:r>
    </w:p>
    <w:p w:rsidR="00DA5AF7" w:rsidRPr="00DA5AF7" w:rsidRDefault="00DA5AF7" w:rsidP="00DA5AF7">
      <w:pPr>
        <w:tabs>
          <w:tab w:val="left" w:pos="1134"/>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DA5AF7" w:rsidRPr="00DA5AF7" w:rsidRDefault="00DA5AF7" w:rsidP="00DA5AF7">
      <w:pPr>
        <w:tabs>
          <w:tab w:val="left" w:pos="567"/>
        </w:tabs>
        <w:spacing w:after="0" w:line="240" w:lineRule="auto"/>
        <w:jc w:val="both"/>
        <w:rPr>
          <w:rFonts w:ascii="Arial" w:eastAsia="Times New Roman" w:hAnsi="Arial" w:cs="Arial"/>
          <w:color w:val="000000"/>
        </w:rPr>
      </w:pPr>
      <w:r w:rsidRPr="00DA5AF7">
        <w:rPr>
          <w:rFonts w:ascii="Arial" w:eastAsia="Times New Roman" w:hAnsi="Arial" w:cs="Arial"/>
          <w:color w:val="000000"/>
          <w:lang w:val="ru-RU"/>
        </w:rPr>
        <w:t xml:space="preserve">Понуђач подноси понуду у затвореној коверти </w:t>
      </w:r>
      <w:r w:rsidRPr="00DA5AF7">
        <w:rPr>
          <w:rFonts w:ascii="Arial" w:eastAsia="Times New Roman" w:hAnsi="Arial" w:cs="Arial"/>
          <w:color w:val="000000"/>
          <w:lang w:val="en-US"/>
        </w:rPr>
        <w:t>или кутији</w:t>
      </w:r>
      <w:r w:rsidRPr="00DA5AF7">
        <w:rPr>
          <w:rFonts w:ascii="Arial" w:eastAsia="Times New Roman" w:hAnsi="Arial" w:cs="Arial"/>
          <w:color w:val="000000"/>
          <w:lang w:val="ru-RU"/>
        </w:rPr>
        <w:t>, тако да се при отварању може проверити да ли је затворена, као и када, на адресу: Јавно предузеће „Електропривреда Србије“, огранак ТЕНТ, Београд-Обреновац, Богољуба Урошевића Црног 44, 11500 Обреновац, писарница - са назнаком: „Понуда за јавну набавку добара:</w:t>
      </w:r>
      <w:r w:rsidRPr="00DA5AF7">
        <w:rPr>
          <w:rFonts w:ascii="Arial" w:eastAsia="Times New Roman" w:hAnsi="Arial" w:cs="Arial"/>
          <w:color w:val="000000"/>
          <w:lang w:val="sr-Cyrl-RS"/>
        </w:rPr>
        <w:t xml:space="preserve"> Набавка добара</w:t>
      </w:r>
      <w:r w:rsidRPr="00DA5AF7">
        <w:rPr>
          <w:rFonts w:ascii="Arial" w:eastAsia="Times New Roman" w:hAnsi="Arial" w:cs="Arial"/>
          <w:b/>
          <w:color w:val="000000"/>
          <w:lang w:val="sr-Cyrl-RS"/>
        </w:rPr>
        <w:t xml:space="preserve">: 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color w:val="000000"/>
          <w:lang w:val="ru-RU"/>
        </w:rPr>
        <w:t>- Јавна набавка број 3000/1313/2016 (1479/2016) - НЕ ОТВАРАТИ“ уручити Весни Стојановић.</w:t>
      </w:r>
    </w:p>
    <w:p w:rsidR="00DA5AF7" w:rsidRPr="00DA5AF7" w:rsidRDefault="00DA5AF7" w:rsidP="00DA5AF7">
      <w:pPr>
        <w:tabs>
          <w:tab w:val="left" w:pos="567"/>
        </w:tabs>
        <w:spacing w:after="0" w:line="240" w:lineRule="auto"/>
        <w:jc w:val="both"/>
        <w:rPr>
          <w:rFonts w:ascii="Arial" w:eastAsia="Times New Roman" w:hAnsi="Arial" w:cs="Arial"/>
          <w:color w:val="000000"/>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NewRomanPSMT" w:hAnsi="Arial" w:cs="Arial"/>
          <w:bCs/>
          <w:color w:val="000000"/>
          <w:lang w:val="en-US"/>
        </w:rPr>
        <w:lastRenderedPageBreak/>
        <w:t xml:space="preserve">У случају да понуду подноси група понуђача, на полеђини </w:t>
      </w:r>
      <w:proofErr w:type="gramStart"/>
      <w:r w:rsidRPr="00DA5AF7">
        <w:rPr>
          <w:rFonts w:ascii="Arial" w:eastAsia="TimesNewRomanPSMT" w:hAnsi="Arial" w:cs="Arial"/>
          <w:bCs/>
          <w:color w:val="000000"/>
          <w:lang w:val="en-US"/>
        </w:rPr>
        <w:t>коверте  назначити</w:t>
      </w:r>
      <w:proofErr w:type="gramEnd"/>
      <w:r w:rsidRPr="00DA5AF7">
        <w:rPr>
          <w:rFonts w:ascii="Arial" w:eastAsia="TimesNewRomanPSMT" w:hAnsi="Arial" w:cs="Arial"/>
          <w:bCs/>
          <w:color w:val="000000"/>
          <w:lang w:val="en-US"/>
        </w:rPr>
        <w:t xml:space="preserve"> да се ради о групи понуђача и навести називе и адресу свих чланова групе понуђача</w:t>
      </w:r>
      <w:r w:rsidRPr="00DA5AF7">
        <w:rPr>
          <w:rFonts w:ascii="Arial" w:eastAsia="Times New Roman" w:hAnsi="Arial" w:cs="Arial"/>
          <w:color w:val="000000"/>
          <w:lang w:val="en-US"/>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DA5AF7">
        <w:rPr>
          <w:rFonts w:ascii="Arial" w:eastAsia="Times New Roman" w:hAnsi="Arial" w:cs="Arial"/>
          <w:color w:val="000000"/>
          <w:lang w:val="en-US"/>
        </w:rPr>
        <w:t xml:space="preserve"> 81. Закона.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42" w:name="_Toc441651579"/>
      <w:bookmarkStart w:id="43" w:name="_Toc442559890"/>
      <w:r w:rsidRPr="00DA5AF7">
        <w:rPr>
          <w:rFonts w:ascii="Arial" w:eastAsia="Times New Roman" w:hAnsi="Arial" w:cs="Arial"/>
          <w:b/>
          <w:color w:val="000000"/>
          <w:lang w:val="en-US"/>
        </w:rPr>
        <w:t>Обавезна садржина понуде</w:t>
      </w:r>
      <w:bookmarkEnd w:id="42"/>
      <w:bookmarkEnd w:id="43"/>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bidi="en-US"/>
        </w:rPr>
        <w:t>Садржину понуде, поред Обрасца понуде, чине и сви остали докази / Изјаве о испуњености услова из чл. 75. и 76.</w:t>
      </w:r>
      <w:r w:rsidRPr="00DA5AF7">
        <w:rPr>
          <w:rFonts w:ascii="Arial" w:eastAsia="Times New Roman" w:hAnsi="Arial" w:cs="Arial"/>
          <w:color w:val="000000"/>
          <w:lang w:val="en-US"/>
        </w:rPr>
        <w:t>Закона о јавним</w:t>
      </w:r>
      <w:r w:rsidRPr="00DA5AF7">
        <w:rPr>
          <w:rFonts w:ascii="Arial" w:eastAsia="Times New Roman" w:hAnsi="Arial" w:cs="Arial"/>
          <w:color w:val="000000"/>
          <w:lang w:val="en-US"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DA5AF7">
        <w:rPr>
          <w:rFonts w:ascii="Arial" w:eastAsia="Times New Roman" w:hAnsi="Arial" w:cs="Arial"/>
          <w:color w:val="000000"/>
          <w:lang w:val="en-US"/>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Образац понуде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Структура цене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Образац трошкова припреме понуде, ако понуђач захтева надокнаду трошкова у складу са чл. 88 Закона</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Изјава о независној понуди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Изјава у складу са чланом 75. став 2. Закона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Докази којом понуђач/члан групе понуђача потврђује да испуњава  услове за учешће у поступку јавне набавке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Изјава којом подизвођач потврђује да испуњава услове за учешће у поступку јавне набавке</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Потврда о обављеном обиласку објекта Наручиоца</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Средства финансијског обезбеђења за озбиљност понуде</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Потписан, попуњен и печатом оверен образац „Модел уговора“ </w:t>
      </w:r>
    </w:p>
    <w:p w:rsidR="00DA5AF7" w:rsidRPr="00DA5AF7" w:rsidRDefault="00DA5AF7" w:rsidP="00DA5AF7">
      <w:pPr>
        <w:tabs>
          <w:tab w:val="num" w:pos="630"/>
        </w:tabs>
        <w:spacing w:before="80" w:after="0" w:line="240" w:lineRule="auto"/>
        <w:ind w:left="630" w:hanging="360"/>
        <w:jc w:val="both"/>
        <w:rPr>
          <w:rFonts w:ascii="Arial" w:eastAsia="Times New Roman" w:hAnsi="Arial" w:cs="Times New Roman"/>
          <w:lang w:val="ru-RU"/>
        </w:rPr>
      </w:pPr>
      <w:r w:rsidRPr="00DA5AF7">
        <w:rPr>
          <w:rFonts w:ascii="Arial" w:eastAsia="Times New Roman" w:hAnsi="Arial" w:cs="Times New Roman"/>
          <w:lang w:val="ru-RU"/>
        </w:rPr>
        <w:t xml:space="preserve">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w:t>
      </w:r>
    </w:p>
    <w:p w:rsidR="00DA5AF7" w:rsidRPr="00DA5AF7" w:rsidRDefault="00DA5AF7" w:rsidP="00DA5AF7">
      <w:pPr>
        <w:spacing w:after="0" w:line="240" w:lineRule="auto"/>
        <w:ind w:left="270"/>
        <w:jc w:val="both"/>
        <w:rPr>
          <w:rFonts w:ascii="Arial" w:eastAsia="Times New Roman" w:hAnsi="Arial" w:cs="Arial"/>
          <w:color w:val="000000"/>
          <w:lang w:val="ru-RU"/>
        </w:rPr>
      </w:pP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A5AF7" w:rsidRPr="00DA5AF7" w:rsidRDefault="00DA5AF7" w:rsidP="00DA5AF7">
      <w:pPr>
        <w:tabs>
          <w:tab w:val="left" w:pos="567"/>
        </w:tabs>
        <w:spacing w:after="0" w:line="240" w:lineRule="auto"/>
        <w:jc w:val="both"/>
        <w:rPr>
          <w:rFonts w:ascii="Arial" w:eastAsia="TimesNewRomanPS-BoldMT" w:hAnsi="Arial" w:cs="Arial"/>
          <w:bCs/>
          <w:color w:val="000000"/>
          <w:lang w:val="ru-RU"/>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sr-Cyrl-RS"/>
        </w:rPr>
      </w:pPr>
      <w:bookmarkStart w:id="44" w:name="_Toc441651580"/>
      <w:bookmarkStart w:id="45" w:name="_Toc442559891"/>
      <w:r w:rsidRPr="00DA5AF7">
        <w:rPr>
          <w:rFonts w:ascii="Arial" w:eastAsia="Times New Roman" w:hAnsi="Arial" w:cs="Arial"/>
          <w:b/>
          <w:color w:val="000000"/>
          <w:lang w:val="en-US"/>
        </w:rPr>
        <w:t>Подношење и отварање понуда</w:t>
      </w:r>
      <w:bookmarkEnd w:id="44"/>
      <w:bookmarkEnd w:id="45"/>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CS"/>
        </w:rPr>
      </w:pPr>
      <w:proofErr w:type="gramStart"/>
      <w:r w:rsidRPr="00DA5AF7">
        <w:rPr>
          <w:rFonts w:ascii="Arial" w:eastAsia="Times New Roman" w:hAnsi="Arial" w:cs="Arial"/>
          <w:color w:val="000000"/>
          <w:lang w:val="en-US"/>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DA5AF7">
        <w:rPr>
          <w:rFonts w:ascii="Arial" w:eastAsia="Times New Roman" w:hAnsi="Arial" w:cs="Arial"/>
          <w:color w:val="000000"/>
          <w:lang w:val="sr-Cyrl-CS"/>
        </w:rPr>
        <w:t>.</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CS"/>
        </w:rPr>
      </w:pPr>
      <w:proofErr w:type="gramStart"/>
      <w:r w:rsidRPr="00DA5AF7">
        <w:rPr>
          <w:rFonts w:ascii="Arial" w:eastAsia="Times New Roman" w:hAnsi="Arial" w:cs="Arial"/>
          <w:color w:val="000000"/>
          <w:lang w:val="en-U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ОгранакТЕНТ Б Ушће, </w:t>
      </w:r>
      <w:r w:rsidRPr="00DA5AF7">
        <w:rPr>
          <w:rFonts w:ascii="Arial" w:eastAsia="Times New Roman" w:hAnsi="Arial" w:cs="Arial"/>
          <w:color w:val="000000"/>
          <w:lang w:val="ru-RU"/>
        </w:rPr>
        <w:t>ул. Богољуба Урошевића Црног 44, 11500 Обреновац, просторије ПКА.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Комисија за јавну набавку води записник о отварању понуда у који се уносе подаци у складу са Законом.</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46" w:name="_Toc441651581"/>
      <w:bookmarkStart w:id="47" w:name="_Toc442559892"/>
      <w:r w:rsidRPr="00DA5AF7">
        <w:rPr>
          <w:rFonts w:ascii="Arial" w:eastAsia="Times New Roman" w:hAnsi="Arial" w:cs="Arial"/>
          <w:b/>
          <w:color w:val="000000"/>
          <w:lang w:val="en-US"/>
        </w:rPr>
        <w:t>Начин подношења понуде</w:t>
      </w:r>
      <w:bookmarkEnd w:id="46"/>
      <w:bookmarkEnd w:id="47"/>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Понуђач може поднети само једну понуду.</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Понуду може поднети понуђач самостално, група понуђача, као и понуђач са подизвођачем.</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48" w:name="_Toc441651582"/>
      <w:bookmarkStart w:id="49" w:name="_Toc442559893"/>
      <w:r w:rsidRPr="00DA5AF7">
        <w:rPr>
          <w:rFonts w:ascii="Arial" w:eastAsia="Times New Roman" w:hAnsi="Arial" w:cs="Arial"/>
          <w:b/>
          <w:color w:val="000000"/>
          <w:lang w:val="en-US"/>
        </w:rPr>
        <w:lastRenderedPageBreak/>
        <w:t>Измена, допуна и опозив понуде</w:t>
      </w:r>
      <w:bookmarkEnd w:id="48"/>
      <w:bookmarkEnd w:id="49"/>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добара: </w:t>
      </w:r>
      <w:r w:rsidRPr="00DA5AF7">
        <w:rPr>
          <w:rFonts w:ascii="Arial" w:eastAsia="Times New Roman" w:hAnsi="Arial" w:cs="Arial"/>
          <w:color w:val="000000"/>
          <w:lang w:val="sr-Cyrl-RS"/>
        </w:rPr>
        <w:t xml:space="preserve"> </w:t>
      </w:r>
      <w:r w:rsidRPr="00DA5AF7">
        <w:rPr>
          <w:rFonts w:ascii="Arial" w:eastAsia="Times New Roman" w:hAnsi="Arial" w:cs="Arial"/>
          <w:b/>
          <w:color w:val="000000"/>
          <w:lang w:val="sr-Cyrl-RS"/>
        </w:rPr>
        <w:t xml:space="preserve">Набавка добара:Набавка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color w:val="000000"/>
          <w:lang w:val="ru-RU"/>
        </w:rPr>
        <w:t>- Јавна набавка број 3000/1313/2016 (1479/2016)  – НЕ ОТВАРАТИ“.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DA5AF7">
        <w:rPr>
          <w:rFonts w:ascii="Arial" w:eastAsia="Times New Roman" w:hAnsi="Arial" w:cs="Arial"/>
          <w:color w:val="000000"/>
          <w:lang w:val="en-US"/>
        </w:rPr>
        <w:t>,измена</w:t>
      </w:r>
      <w:proofErr w:type="gramEnd"/>
      <w:r w:rsidRPr="00DA5AF7">
        <w:rPr>
          <w:rFonts w:ascii="Arial" w:eastAsia="Times New Roman" w:hAnsi="Arial" w:cs="Arial"/>
          <w:color w:val="000000"/>
          <w:lang w:val="en-US"/>
        </w:rPr>
        <w:t xml:space="preserve"> или допуна односи.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DA5AF7">
        <w:rPr>
          <w:rFonts w:ascii="Arial" w:eastAsia="Times New Roman" w:hAnsi="Arial" w:cs="Arial"/>
          <w:color w:val="000000"/>
          <w:lang w:val="ru-RU"/>
        </w:rPr>
        <w:t xml:space="preserve"> добара: </w:t>
      </w:r>
      <w:r w:rsidRPr="00DA5AF7">
        <w:rPr>
          <w:rFonts w:ascii="Arial" w:eastAsia="Times New Roman" w:hAnsi="Arial" w:cs="Arial"/>
          <w:color w:val="000000"/>
          <w:lang w:val="sr-Cyrl-RS"/>
        </w:rPr>
        <w:t xml:space="preserve"> </w:t>
      </w:r>
      <w:r w:rsidRPr="00DA5AF7">
        <w:rPr>
          <w:rFonts w:ascii="Arial" w:eastAsia="Times New Roman" w:hAnsi="Arial" w:cs="Arial"/>
          <w:b/>
          <w:color w:val="000000"/>
          <w:lang w:val="sr-Cyrl-RS"/>
        </w:rPr>
        <w:t>Набавка добара</w:t>
      </w:r>
      <w:proofErr w:type="gramStart"/>
      <w:r w:rsidRPr="00DA5AF7">
        <w:rPr>
          <w:rFonts w:ascii="Arial" w:eastAsia="Times New Roman" w:hAnsi="Arial" w:cs="Arial"/>
          <w:b/>
          <w:color w:val="000000"/>
          <w:lang w:val="sr-Cyrl-RS"/>
        </w:rPr>
        <w:t>:Набавка</w:t>
      </w:r>
      <w:proofErr w:type="gramEnd"/>
      <w:r w:rsidRPr="00DA5AF7">
        <w:rPr>
          <w:rFonts w:ascii="Arial" w:eastAsia="Times New Roman" w:hAnsi="Arial" w:cs="Arial"/>
          <w:b/>
          <w:color w:val="000000"/>
          <w:lang w:val="sr-Cyrl-RS"/>
        </w:rPr>
        <w:t xml:space="preserve"> и реконструкција изводног  прекидача за радничко насеље- Реконструкција 6,6 kV постројења ОБЕ ТЕНТ Б. </w:t>
      </w:r>
      <w:r w:rsidRPr="00DA5AF7">
        <w:rPr>
          <w:rFonts w:ascii="Arial" w:eastAsia="Times New Roman" w:hAnsi="Arial" w:cs="Arial"/>
          <w:color w:val="000000"/>
          <w:lang w:val="en-US"/>
        </w:rPr>
        <w:t>- Јавна набавка број 3000/1313/2016 (1479/2016)</w:t>
      </w:r>
      <w:r w:rsidRPr="00DA5AF7">
        <w:rPr>
          <w:rFonts w:ascii="Arial" w:eastAsia="Times New Roman" w:hAnsi="Arial" w:cs="Arial"/>
          <w:color w:val="000000"/>
          <w:lang w:val="ru-RU"/>
        </w:rPr>
        <w:t xml:space="preserve"> </w:t>
      </w:r>
      <w:r w:rsidRPr="00DA5AF7">
        <w:rPr>
          <w:rFonts w:ascii="Arial" w:eastAsia="Times New Roman" w:hAnsi="Arial" w:cs="Arial"/>
          <w:color w:val="000000"/>
          <w:lang w:val="en-US"/>
        </w:rPr>
        <w:t xml:space="preserve"> – НЕ ОТВАРАТИ“.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DA5AF7" w:rsidRPr="00DA5AF7" w:rsidRDefault="00DA5AF7" w:rsidP="00DA5AF7">
      <w:pPr>
        <w:tabs>
          <w:tab w:val="left" w:pos="1134"/>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DA5AF7" w:rsidRPr="00DA5AF7" w:rsidRDefault="00DA5AF7" w:rsidP="00DA5AF7">
      <w:pPr>
        <w:tabs>
          <w:tab w:val="left" w:pos="1134"/>
        </w:tabs>
        <w:spacing w:after="0" w:line="240" w:lineRule="auto"/>
        <w:jc w:val="both"/>
        <w:rPr>
          <w:rFonts w:ascii="Arial" w:eastAsia="Times New Roman" w:hAnsi="Arial" w:cs="Arial"/>
          <w:color w:val="000000"/>
          <w:lang w:val="ru-RU"/>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50" w:name="_Toc441651583"/>
      <w:bookmarkStart w:id="51" w:name="_Toc442559894"/>
      <w:r w:rsidRPr="00DA5AF7">
        <w:rPr>
          <w:rFonts w:ascii="Arial" w:eastAsia="Times New Roman" w:hAnsi="Arial" w:cs="Arial"/>
          <w:b/>
          <w:color w:val="000000"/>
          <w:lang w:val="ru-RU"/>
        </w:rPr>
        <w:t>П</w:t>
      </w:r>
      <w:r w:rsidRPr="00DA5AF7">
        <w:rPr>
          <w:rFonts w:ascii="Arial" w:eastAsia="Times New Roman" w:hAnsi="Arial" w:cs="Arial"/>
          <w:b/>
          <w:color w:val="000000"/>
          <w:lang w:val="en-US"/>
        </w:rPr>
        <w:t>артије</w:t>
      </w:r>
      <w:bookmarkEnd w:id="50"/>
      <w:bookmarkEnd w:id="51"/>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Набавка није обликована по партијама.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52" w:name="_Toc441651584"/>
      <w:bookmarkStart w:id="53" w:name="_Toc442559895"/>
      <w:r w:rsidRPr="00DA5AF7">
        <w:rPr>
          <w:rFonts w:ascii="Arial" w:eastAsia="Times New Roman" w:hAnsi="Arial" w:cs="Arial"/>
          <w:b/>
          <w:color w:val="000000"/>
          <w:lang w:val="en-US"/>
        </w:rPr>
        <w:t>Понуда са варијантама</w:t>
      </w:r>
      <w:bookmarkEnd w:id="52"/>
      <w:bookmarkEnd w:id="53"/>
    </w:p>
    <w:p w:rsidR="00DA5AF7" w:rsidRPr="00DA5AF7" w:rsidRDefault="00DA5AF7" w:rsidP="00DA5AF7">
      <w:pPr>
        <w:tabs>
          <w:tab w:val="num" w:pos="993"/>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Понуда са варијантама није дозвољена.</w:t>
      </w:r>
    </w:p>
    <w:p w:rsidR="00DA5AF7" w:rsidRPr="00DA5AF7" w:rsidRDefault="00DA5AF7" w:rsidP="00DA5AF7">
      <w:pPr>
        <w:tabs>
          <w:tab w:val="num" w:pos="993"/>
        </w:tabs>
        <w:spacing w:after="0" w:line="240" w:lineRule="auto"/>
        <w:jc w:val="both"/>
        <w:rPr>
          <w:rFonts w:ascii="Arial" w:eastAsia="Times New Roman" w:hAnsi="Arial" w:cs="Arial"/>
          <w:color w:val="000000"/>
          <w:lang w:val="ru-RU"/>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54" w:name="_Toc441651585"/>
      <w:bookmarkStart w:id="55" w:name="_Toc442559896"/>
      <w:r w:rsidRPr="00DA5AF7">
        <w:rPr>
          <w:rFonts w:ascii="Arial" w:eastAsia="Times New Roman" w:hAnsi="Arial" w:cs="Arial"/>
          <w:b/>
          <w:color w:val="000000"/>
          <w:lang w:val="en-US"/>
        </w:rPr>
        <w:t>Подношење понуде са подизвођачима</w:t>
      </w:r>
      <w:bookmarkEnd w:id="54"/>
      <w:bookmarkEnd w:id="55"/>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је дужан да у понуди наведе да ли ће извршење набавке делимично поверити подизвођачу.</w:t>
      </w:r>
      <w:proofErr w:type="gramEnd"/>
      <w:r w:rsidRPr="00DA5AF7">
        <w:rPr>
          <w:rFonts w:ascii="Arial" w:eastAsia="Times New Roman" w:hAnsi="Arial" w:cs="Arial"/>
          <w:color w:val="000000"/>
          <w:lang w:val="en-US"/>
        </w:rPr>
        <w:t xml:space="preserve"> Ако понуђач у понуди наведе да ће делимично извршење набавке поверити подизвођачу, дужан је да наведе: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назив</w:t>
      </w:r>
      <w:proofErr w:type="gramEnd"/>
      <w:r w:rsidRPr="00DA5AF7">
        <w:rPr>
          <w:rFonts w:ascii="Arial" w:eastAsia="Times New Roman" w:hAnsi="Arial" w:cs="Arial"/>
          <w:color w:val="000000"/>
          <w:lang w:val="en-US"/>
        </w:rPr>
        <w:t xml:space="preserve"> подизвођача, а уколико уговор између наручиоца и понуђача буде закључен, тај подизвођач ће бити наведен у уговору;</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проценат</w:t>
      </w:r>
      <w:proofErr w:type="gramEnd"/>
      <w:r w:rsidRPr="00DA5AF7">
        <w:rPr>
          <w:rFonts w:ascii="Arial" w:eastAsia="Times New Roman" w:hAnsi="Arial" w:cs="Arial"/>
          <w:color w:val="000000"/>
          <w:lang w:val="en-US"/>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roofErr w:type="gramStart"/>
      <w:r w:rsidRPr="00DA5AF7">
        <w:rPr>
          <w:rFonts w:ascii="Arial" w:eastAsia="Times New Roman" w:hAnsi="Arial" w:cs="Arial"/>
          <w:color w:val="000000"/>
          <w:lang w:val="en-US"/>
        </w:rPr>
        <w:t>Обавеза понуђача је да за подизвођача достави доказе о испуњености обавезних услова из члана 75.</w:t>
      </w:r>
      <w:proofErr w:type="gramEnd"/>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1. </w:t>
      </w:r>
      <w:proofErr w:type="gramStart"/>
      <w:r w:rsidRPr="00DA5AF7">
        <w:rPr>
          <w:rFonts w:ascii="Arial" w:eastAsia="Times New Roman" w:hAnsi="Arial" w:cs="Arial"/>
          <w:color w:val="000000"/>
          <w:lang w:val="en-US"/>
        </w:rPr>
        <w:t>тачка</w:t>
      </w:r>
      <w:proofErr w:type="gramEnd"/>
      <w:r w:rsidRPr="00DA5AF7">
        <w:rPr>
          <w:rFonts w:ascii="Arial" w:eastAsia="Times New Roman" w:hAnsi="Arial" w:cs="Arial"/>
          <w:color w:val="000000"/>
          <w:lang w:val="en-US"/>
        </w:rPr>
        <w:t xml:space="preserve"> 1), 2) и 4) 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proofErr w:type="gramStart"/>
      <w:r w:rsidRPr="00DA5AF7">
        <w:rPr>
          <w:rFonts w:ascii="Arial" w:eastAsia="Times New Roman" w:hAnsi="Arial" w:cs="Arial"/>
          <w:color w:val="000000"/>
          <w:lang w:val="en-US"/>
        </w:rPr>
        <w:t>Закона наведених у одељку Услови за учешће из члана 75.</w:t>
      </w:r>
      <w:proofErr w:type="gramEnd"/>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и</w:t>
      </w:r>
      <w:proofErr w:type="gramEnd"/>
      <w:r w:rsidRPr="00DA5AF7">
        <w:rPr>
          <w:rFonts w:ascii="Arial" w:eastAsia="Times New Roman" w:hAnsi="Arial" w:cs="Arial"/>
          <w:color w:val="000000"/>
          <w:lang w:val="en-US"/>
        </w:rPr>
        <w:t xml:space="preserve"> 76. </w:t>
      </w:r>
      <w:proofErr w:type="gramStart"/>
      <w:r w:rsidRPr="00DA5AF7">
        <w:rPr>
          <w:rFonts w:ascii="Arial" w:eastAsia="Times New Roman" w:hAnsi="Arial" w:cs="Arial"/>
          <w:color w:val="000000"/>
          <w:lang w:val="en-US"/>
        </w:rPr>
        <w:t>Закона и Упутство како се доказује испуњеност тих услова, што доказује достављањем Изјаве.</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Додатне услове понуђач испуњава самостално, без обзира на агажовање подизвођача.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Све обрасце у понуди потписује и оверава понуђач, изузев образаца под пуном материјалном и кривичном одговорношћу</w:t>
      </w:r>
      <w:proofErr w:type="gramStart"/>
      <w:r w:rsidRPr="00DA5AF7">
        <w:rPr>
          <w:rFonts w:ascii="Arial" w:eastAsia="Times New Roman" w:hAnsi="Arial" w:cs="Arial"/>
          <w:color w:val="000000"/>
          <w:lang w:val="en-US"/>
        </w:rPr>
        <w:t>,које</w:t>
      </w:r>
      <w:proofErr w:type="gramEnd"/>
      <w:r w:rsidRPr="00DA5AF7">
        <w:rPr>
          <w:rFonts w:ascii="Arial" w:eastAsia="Times New Roman" w:hAnsi="Arial" w:cs="Arial"/>
          <w:color w:val="000000"/>
          <w:lang w:val="en-US"/>
        </w:rPr>
        <w:t xml:space="preserve"> попуњава, потписује и оверава сваки подизвођач у своје име.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Pr="00DA5AF7">
        <w:rPr>
          <w:rFonts w:ascii="Arial" w:eastAsia="Times New Roman" w:hAnsi="Arial" w:cs="Arial"/>
          <w:color w:val="000000"/>
          <w:lang w:val="en-US"/>
        </w:rPr>
        <w:lastRenderedPageBreak/>
        <w:t xml:space="preserve">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DA5AF7">
        <w:rPr>
          <w:rFonts w:ascii="Arial" w:eastAsia="Times New Roman" w:hAnsi="Arial" w:cs="Arial"/>
          <w:color w:val="000000"/>
          <w:lang w:val="en-US"/>
        </w:rPr>
        <w:t>одлуке  о</w:t>
      </w:r>
      <w:proofErr w:type="gramEnd"/>
      <w:r w:rsidRPr="00DA5AF7">
        <w:rPr>
          <w:rFonts w:ascii="Arial" w:eastAsia="Times New Roman" w:hAnsi="Arial" w:cs="Arial"/>
          <w:color w:val="000000"/>
          <w:lang w:val="en-US"/>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DA5AF7">
        <w:rPr>
          <w:rFonts w:ascii="Arial" w:eastAsia="Times New Roman" w:hAnsi="Arial" w:cs="Arial"/>
          <w:color w:val="000000"/>
          <w:lang w:val="en-US"/>
        </w:rPr>
        <w:t>обавеза ,</w:t>
      </w:r>
      <w:proofErr w:type="gramEnd"/>
      <w:r w:rsidRPr="00DA5AF7">
        <w:rPr>
          <w:rFonts w:ascii="Arial" w:eastAsia="Times New Roman" w:hAnsi="Arial" w:cs="Arial"/>
          <w:color w:val="000000"/>
          <w:lang w:val="en-US"/>
        </w:rPr>
        <w:t xml:space="preserve"> без обзира на број подизвођача.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en-US"/>
        </w:rPr>
      </w:pPr>
      <w:bookmarkStart w:id="56" w:name="_Toc441651586"/>
      <w:bookmarkStart w:id="57" w:name="_Toc442559897"/>
      <w:r w:rsidRPr="00DA5AF7">
        <w:rPr>
          <w:rFonts w:ascii="Arial" w:eastAsia="Times New Roman" w:hAnsi="Arial" w:cs="Arial"/>
          <w:b/>
          <w:color w:val="000000"/>
          <w:lang w:val="en-US"/>
        </w:rPr>
        <w:t>Подношење заједничке понуде</w:t>
      </w:r>
      <w:bookmarkEnd w:id="56"/>
      <w:bookmarkEnd w:id="57"/>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и</w:t>
      </w:r>
      <w:proofErr w:type="gramEnd"/>
      <w:r w:rsidRPr="00DA5AF7">
        <w:rPr>
          <w:rFonts w:ascii="Arial" w:eastAsia="Times New Roman" w:hAnsi="Arial" w:cs="Arial"/>
          <w:color w:val="000000"/>
          <w:lang w:val="en-US"/>
        </w:rPr>
        <w:t xml:space="preserve"> 5.Закона о јавним набавкама и то: </w:t>
      </w:r>
    </w:p>
    <w:p w:rsidR="00DA5AF7" w:rsidRPr="00DA5AF7" w:rsidRDefault="00DA5AF7" w:rsidP="00E529B2">
      <w:pPr>
        <w:numPr>
          <w:ilvl w:val="0"/>
          <w:numId w:val="33"/>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sr-Cyrl-CS"/>
        </w:rPr>
        <w:t xml:space="preserve">податке о </w:t>
      </w:r>
      <w:r w:rsidRPr="00DA5AF7">
        <w:rPr>
          <w:rFonts w:ascii="Arial" w:eastAsia="Times New Roman" w:hAnsi="Arial" w:cs="Arial"/>
          <w:color w:val="000000"/>
          <w:lang w:val="ru-RU"/>
        </w:rPr>
        <w:t xml:space="preserve">члану групе који ће бити </w:t>
      </w:r>
      <w:r w:rsidRPr="00DA5AF7">
        <w:rPr>
          <w:rFonts w:ascii="Arial" w:eastAsia="Times New Roman" w:hAnsi="Arial" w:cs="Arial"/>
          <w:color w:val="000000"/>
          <w:lang w:val="sr-Cyrl-CS"/>
        </w:rPr>
        <w:t>Н</w:t>
      </w:r>
      <w:r w:rsidRPr="00DA5AF7">
        <w:rPr>
          <w:rFonts w:ascii="Arial" w:eastAsia="Times New Roman" w:hAnsi="Arial" w:cs="Arial"/>
          <w:color w:val="000000"/>
          <w:lang w:val="ru-RU"/>
        </w:rPr>
        <w:t xml:space="preserve">осилац посла, односно који ће поднети понуду и који ће заступати групу понуђача пред </w:t>
      </w:r>
      <w:r w:rsidRPr="00DA5AF7">
        <w:rPr>
          <w:rFonts w:ascii="Arial" w:eastAsia="Times New Roman" w:hAnsi="Arial" w:cs="Arial"/>
          <w:color w:val="000000"/>
          <w:lang w:val="sr-Cyrl-CS"/>
        </w:rPr>
        <w:t>Н</w:t>
      </w:r>
      <w:r w:rsidRPr="00DA5AF7">
        <w:rPr>
          <w:rFonts w:ascii="Arial" w:eastAsia="Times New Roman" w:hAnsi="Arial" w:cs="Arial"/>
          <w:color w:val="000000"/>
          <w:lang w:val="ru-RU"/>
        </w:rPr>
        <w:t>аручиоцем;</w:t>
      </w:r>
    </w:p>
    <w:p w:rsidR="00DA5AF7" w:rsidRPr="00DA5AF7" w:rsidRDefault="00DA5AF7" w:rsidP="00E529B2">
      <w:pPr>
        <w:numPr>
          <w:ilvl w:val="0"/>
          <w:numId w:val="33"/>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опис послова сваког од понуђача из групе понуђача у извршењу уговора.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ru-RU"/>
        </w:rPr>
        <w:t xml:space="preserve">Сваки понуђач из групе понуђача  која подноси заједничку понуду мора да испуњава услове из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1. </w:t>
      </w:r>
      <w:proofErr w:type="gramStart"/>
      <w:r w:rsidRPr="00DA5AF7">
        <w:rPr>
          <w:rFonts w:ascii="Arial" w:eastAsia="Times New Roman" w:hAnsi="Arial" w:cs="Arial"/>
          <w:color w:val="000000"/>
          <w:lang w:val="en-US"/>
        </w:rPr>
        <w:t>тачка</w:t>
      </w:r>
      <w:proofErr w:type="gramEnd"/>
      <w:r w:rsidRPr="00DA5AF7">
        <w:rPr>
          <w:rFonts w:ascii="Arial" w:eastAsia="Times New Roman" w:hAnsi="Arial" w:cs="Arial"/>
          <w:color w:val="000000"/>
          <w:lang w:val="en-US"/>
        </w:rPr>
        <w:t xml:space="preserve"> 1), 2) и 4) и члана 75. </w:t>
      </w:r>
      <w:proofErr w:type="gramStart"/>
      <w:r w:rsidRPr="00DA5AF7">
        <w:rPr>
          <w:rFonts w:ascii="Arial" w:eastAsia="Times New Roman" w:hAnsi="Arial" w:cs="Arial"/>
          <w:color w:val="000000"/>
          <w:lang w:val="en-US"/>
        </w:rPr>
        <w:t>став</w:t>
      </w:r>
      <w:proofErr w:type="gramEnd"/>
      <w:r w:rsidRPr="00DA5AF7">
        <w:rPr>
          <w:rFonts w:ascii="Arial" w:eastAsia="Times New Roman" w:hAnsi="Arial" w:cs="Arial"/>
          <w:color w:val="000000"/>
          <w:lang w:val="en-US"/>
        </w:rPr>
        <w:t xml:space="preserve"> 2. </w:t>
      </w:r>
      <w:proofErr w:type="gramStart"/>
      <w:r w:rsidRPr="00DA5AF7">
        <w:rPr>
          <w:rFonts w:ascii="Arial" w:eastAsia="Times New Roman" w:hAnsi="Arial" w:cs="Arial"/>
          <w:color w:val="000000"/>
          <w:lang w:val="en-US"/>
        </w:rPr>
        <w:t>Закона, наведене у одељку Услови за учешће из члана 75.</w:t>
      </w:r>
      <w:proofErr w:type="gramEnd"/>
      <w:r w:rsidRPr="00DA5AF7">
        <w:rPr>
          <w:rFonts w:ascii="Arial" w:eastAsia="Times New Roman" w:hAnsi="Arial" w:cs="Arial"/>
          <w:color w:val="000000"/>
          <w:lang w:val="en-US"/>
        </w:rPr>
        <w:t xml:space="preserve"> </w:t>
      </w:r>
      <w:proofErr w:type="gramStart"/>
      <w:r w:rsidRPr="00DA5AF7">
        <w:rPr>
          <w:rFonts w:ascii="Arial" w:eastAsia="Times New Roman" w:hAnsi="Arial" w:cs="Arial"/>
          <w:color w:val="000000"/>
          <w:lang w:val="en-US"/>
        </w:rPr>
        <w:t>и</w:t>
      </w:r>
      <w:proofErr w:type="gramEnd"/>
      <w:r w:rsidRPr="00DA5AF7">
        <w:rPr>
          <w:rFonts w:ascii="Arial" w:eastAsia="Times New Roman" w:hAnsi="Arial" w:cs="Arial"/>
          <w:color w:val="000000"/>
          <w:lang w:val="en-US"/>
        </w:rPr>
        <w:t xml:space="preserve"> 76. </w:t>
      </w:r>
      <w:proofErr w:type="gramStart"/>
      <w:r w:rsidRPr="00DA5AF7">
        <w:rPr>
          <w:rFonts w:ascii="Arial" w:eastAsia="Times New Roman" w:hAnsi="Arial" w:cs="Arial"/>
          <w:color w:val="000000"/>
          <w:lang w:val="en-US"/>
        </w:rPr>
        <w:t>Закона и Упутство како се доказује испуњеност тих услова, што доказује достављањем Изјаве. Услове у вези са капацитетима, у складу са чланом 76.Закона, понуђачи из групе испуњавају заједно, на основу достављених доказа дефинисаних</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конкурсном документацијом.</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У случају заједничке понуде групе понуђача </w:t>
      </w:r>
      <w:r w:rsidRPr="00DA5AF7">
        <w:rPr>
          <w:rFonts w:ascii="Arial" w:eastAsia="Times New Roman" w:hAnsi="Arial" w:cs="Arial"/>
          <w:color w:val="000000"/>
          <w:lang w:val="sr-Cyrl-CS" w:bidi="en-US"/>
        </w:rPr>
        <w:t xml:space="preserve">обрасце под пуном материјалном и кривичном одговорношћу </w:t>
      </w:r>
      <w:r w:rsidRPr="00DA5AF7">
        <w:rPr>
          <w:rFonts w:ascii="Arial" w:eastAsia="Times New Roman" w:hAnsi="Arial" w:cs="Arial"/>
          <w:color w:val="000000"/>
          <w:lang w:val="en-US" w:bidi="en-US"/>
        </w:rPr>
        <w:t>попуњава, потписује и оверава сваки члан групе понуђача у своје име</w:t>
      </w:r>
      <w:proofErr w:type="gramStart"/>
      <w:r w:rsidRPr="00DA5AF7">
        <w:rPr>
          <w:rFonts w:ascii="Arial" w:eastAsia="Times New Roman" w:hAnsi="Arial" w:cs="Arial"/>
          <w:color w:val="000000"/>
          <w:lang w:val="en-US" w:bidi="en-US"/>
        </w:rPr>
        <w:t>.(</w:t>
      </w:r>
      <w:proofErr w:type="gramEnd"/>
      <w:r w:rsidRPr="00DA5AF7">
        <w:rPr>
          <w:rFonts w:ascii="Arial" w:eastAsia="Times New Roman" w:hAnsi="Arial" w:cs="Arial"/>
          <w:color w:val="000000"/>
          <w:lang w:val="en-US" w:bidi="en-US"/>
        </w:rPr>
        <w:t xml:space="preserve"> Образац Изјаве о независној понуди и Образац изјаве у складу са чланом 75. став 2. Закона)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proofErr w:type="gramStart"/>
      <w:r w:rsidRPr="00DA5AF7">
        <w:rPr>
          <w:rFonts w:ascii="Arial" w:eastAsia="Times New Roman" w:hAnsi="Arial" w:cs="Arial"/>
          <w:color w:val="000000"/>
          <w:lang w:val="en-US" w:bidi="en-US"/>
        </w:rPr>
        <w:t>Понуђачи из групе понуђача одговорају неограничено солидарно према наручиоцу.</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bidi="en-U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sr-Cyrl-RS"/>
        </w:rPr>
      </w:pPr>
      <w:r w:rsidRPr="00DA5AF7">
        <w:rPr>
          <w:rFonts w:ascii="Arial" w:eastAsia="Times New Roman" w:hAnsi="Arial" w:cs="Arial"/>
          <w:b/>
          <w:color w:val="000000"/>
          <w:lang w:val="en-US"/>
        </w:rPr>
        <w:tab/>
        <w:t>Обавезна посета објекту Наручиоца</w:t>
      </w: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Обилазак објекта је обавезан и обавља се пре истека рока за подношење понуда. Потврда о обављеној посети објекту, коју потписује овлашћени представник Наручиоца, обавезан je и саставни део понуде и уговора.  Без ње ће се понуда сматрати неприхватљивом.</w:t>
      </w: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 xml:space="preserve">Од понуђача се очекује да ће евентуалне нејасноће о предмету набавке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 а то потврђују потписивањем потврде о обављеном обиласку објекта. </w:t>
      </w:r>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Начин заказивања посете:</w:t>
      </w: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 xml:space="preserve">Заинтересована лица обилазак могу обавити на сопствени захтев, у термину који електронском поштом договоре директно са надлежним инжењерима: </w:t>
      </w: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rPr>
      </w:pPr>
      <w:r w:rsidRPr="00DA5AF7">
        <w:rPr>
          <w:rFonts w:ascii="Arial" w:eastAsia="Times New Roman" w:hAnsi="Arial" w:cs="Arial"/>
          <w:color w:val="000000"/>
          <w:lang w:val="sr-Cyrl-RS"/>
        </w:rPr>
        <w:t>Михaилo</w:t>
      </w:r>
      <w:r w:rsidRPr="00DA5AF7">
        <w:rPr>
          <w:rFonts w:ascii="Arial" w:eastAsia="Times New Roman" w:hAnsi="Arial" w:cs="Arial"/>
          <w:color w:val="000000"/>
        </w:rPr>
        <w:t xml:space="preserve"> </w:t>
      </w:r>
      <w:r w:rsidRPr="00DA5AF7">
        <w:rPr>
          <w:rFonts w:ascii="Arial" w:eastAsia="Times New Roman" w:hAnsi="Arial" w:cs="Arial"/>
          <w:color w:val="000000"/>
          <w:lang w:val="sr-Cyrl-RS"/>
        </w:rPr>
        <w:t xml:space="preserve"> Ђoрђeвић, е-mail: </w:t>
      </w:r>
      <w:hyperlink r:id="rId16" w:history="1">
        <w:r w:rsidRPr="00DA5AF7">
          <w:rPr>
            <w:rFonts w:ascii="Arial" w:eastAsia="Times New Roman" w:hAnsi="Arial" w:cs="Arial"/>
            <w:color w:val="0000FF"/>
            <w:u w:val="single"/>
          </w:rPr>
          <w:t>mihailo.djordjevic</w:t>
        </w:r>
        <w:r w:rsidRPr="00DA5AF7">
          <w:rPr>
            <w:rFonts w:ascii="Arial" w:eastAsia="Times New Roman" w:hAnsi="Arial" w:cs="Arial"/>
            <w:color w:val="0000FF"/>
            <w:u w:val="single"/>
            <w:lang w:val="sr-Cyrl-RS"/>
          </w:rPr>
          <w:t>@</w:t>
        </w:r>
        <w:r w:rsidRPr="00DA5AF7">
          <w:rPr>
            <w:rFonts w:ascii="Arial" w:eastAsia="Times New Roman" w:hAnsi="Arial" w:cs="Arial"/>
            <w:color w:val="0000FF"/>
            <w:u w:val="single"/>
          </w:rPr>
          <w:t>eps</w:t>
        </w:r>
        <w:r w:rsidRPr="00DA5AF7">
          <w:rPr>
            <w:rFonts w:ascii="Arial" w:eastAsia="Times New Roman" w:hAnsi="Arial" w:cs="Arial"/>
            <w:color w:val="0000FF"/>
            <w:u w:val="single"/>
            <w:lang w:val="sr-Cyrl-RS"/>
          </w:rPr>
          <w:t>.rs</w:t>
        </w:r>
      </w:hyperlink>
      <w:r w:rsidRPr="00DA5AF7">
        <w:rPr>
          <w:rFonts w:ascii="Arial" w:eastAsia="Times New Roman" w:hAnsi="Arial" w:cs="Arial"/>
          <w:color w:val="000000"/>
          <w:lang w:val="sr-Cyrl-RS"/>
        </w:rPr>
        <w:t xml:space="preserve"> </w:t>
      </w:r>
    </w:p>
    <w:p w:rsidR="00DA5AF7" w:rsidRPr="00DA5AF7" w:rsidRDefault="00DA5AF7" w:rsidP="00DA5AF7">
      <w:pPr>
        <w:spacing w:before="120" w:after="0" w:line="240" w:lineRule="auto"/>
        <w:jc w:val="both"/>
        <w:rPr>
          <w:rFonts w:ascii="Arial" w:eastAsia="Times New Roman" w:hAnsi="Arial" w:cs="Times New Roman"/>
          <w:color w:val="000000"/>
        </w:rPr>
      </w:pP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Локација: Огранак ТЕНТ Београд – Обреновац, локација ТЕНТ Б Ушће.</w:t>
      </w:r>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lastRenderedPageBreak/>
        <w:t xml:space="preserve">Препоручени рок за обилазак локације: </w:t>
      </w:r>
    </w:p>
    <w:p w:rsidR="00DA5AF7" w:rsidRPr="00DA5AF7" w:rsidRDefault="00DA5AF7" w:rsidP="00DA5AF7">
      <w:pPr>
        <w:keepNext/>
        <w:tabs>
          <w:tab w:val="left" w:pos="567"/>
        </w:tabs>
        <w:spacing w:after="0" w:line="240" w:lineRule="auto"/>
        <w:jc w:val="both"/>
        <w:outlineLvl w:val="1"/>
        <w:rPr>
          <w:rFonts w:ascii="Arial" w:eastAsia="Times New Roman" w:hAnsi="Arial" w:cs="Arial"/>
          <w:color w:val="000000"/>
          <w:lang w:val="sr-Cyrl-RS"/>
        </w:rPr>
      </w:pPr>
      <w:r w:rsidRPr="00DA5AF7">
        <w:rPr>
          <w:rFonts w:ascii="Arial" w:eastAsia="Times New Roman" w:hAnsi="Arial" w:cs="Arial"/>
          <w:color w:val="000000"/>
          <w:lang w:val="sr-Cyrl-RS"/>
        </w:rPr>
        <w:t>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Pr="00DA5AF7" w:rsidRDefault="00DA5AF7" w:rsidP="00DA5AF7">
      <w:pPr>
        <w:keepNext/>
        <w:numPr>
          <w:ilvl w:val="1"/>
          <w:numId w:val="19"/>
        </w:numPr>
        <w:tabs>
          <w:tab w:val="left" w:pos="567"/>
        </w:tabs>
        <w:spacing w:before="120" w:after="0" w:line="240" w:lineRule="auto"/>
        <w:jc w:val="both"/>
        <w:outlineLvl w:val="1"/>
        <w:rPr>
          <w:rFonts w:ascii="Arial" w:eastAsia="Times New Roman" w:hAnsi="Arial" w:cs="Arial"/>
          <w:b/>
          <w:color w:val="000000"/>
          <w:lang w:val="sr-Cyrl-RS"/>
        </w:rPr>
      </w:pPr>
      <w:r w:rsidRPr="00DA5AF7">
        <w:rPr>
          <w:rFonts w:ascii="Arial" w:eastAsia="Times New Roman" w:hAnsi="Arial" w:cs="Arial"/>
          <w:b/>
          <w:color w:val="000000"/>
          <w:lang w:val="en-US"/>
        </w:rPr>
        <w:t>Понуђена цена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Цена се исказује у динарима, без пореза на додату вредност.</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Јединичне цене и укупно понуђена цена морају бити изражене са две децимале у складу са правилом заокруживања бројева.</w:t>
      </w:r>
      <w:proofErr w:type="gramEnd"/>
      <w:r w:rsidRPr="00DA5AF7">
        <w:rPr>
          <w:rFonts w:ascii="Arial" w:eastAsia="Times New Roman" w:hAnsi="Arial" w:cs="Arial"/>
          <w:color w:val="000000"/>
          <w:lang w:val="sr-Cyrl-RS"/>
        </w:rPr>
        <w:t xml:space="preserve"> </w:t>
      </w:r>
      <w:proofErr w:type="gramStart"/>
      <w:r w:rsidRPr="00DA5AF7">
        <w:rPr>
          <w:rFonts w:ascii="Arial" w:eastAsia="Times New Roman" w:hAnsi="Arial" w:cs="Arial"/>
          <w:color w:val="000000"/>
          <w:lang w:val="en-US"/>
        </w:rPr>
        <w:t>У случају рачунске грешке меродавна ће бити јединична цена.</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Понуда која је изражена у две валуте, сматраће се неприхватљивом.</w:t>
      </w:r>
      <w:proofErr w:type="gramEnd"/>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roofErr w:type="gramStart"/>
      <w:r w:rsidRPr="00DA5AF7">
        <w:rPr>
          <w:rFonts w:ascii="Arial" w:eastAsia="Times New Roman" w:hAnsi="Arial" w:cs="Arial"/>
          <w:color w:val="000000"/>
          <w:lang w:val="en-US"/>
        </w:rPr>
        <w:t>Ако је у понуди исказана неуобичајено ниска цена, Наручилац ће поступити у складу са чланом 92.Закона.</w:t>
      </w:r>
      <w:proofErr w:type="gramEnd"/>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p>
    <w:p w:rsidR="00DA5AF7" w:rsidRPr="00DA5AF7" w:rsidRDefault="00DA5AF7" w:rsidP="00DA5AF7">
      <w:pPr>
        <w:numPr>
          <w:ilvl w:val="1"/>
          <w:numId w:val="19"/>
        </w:numPr>
        <w:tabs>
          <w:tab w:val="left" w:pos="567"/>
        </w:tabs>
        <w:spacing w:before="120"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sr-Cyrl-RS"/>
        </w:rPr>
        <w:t xml:space="preserve">Корекција цене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Након закључења Уговора, уколико од дана закључења уговора до момента настанка ДПО дође до промене средњег курса EUR према подацима Народне Банке Србије за више од 5%, цена се може кориговати до истека уговореног рока испоруке, зависно од промена курса EUR. Промена уговорене цене ће се извршити на следећи начин:</w: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object w:dxaOrig="18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7.5pt" o:ole="">
            <v:imagedata r:id="rId17" o:title=""/>
          </v:shape>
          <o:OLEObject Type="Embed" ProgID="Equation.3" ShapeID="_x0000_i1025" DrawAspect="Content" ObjectID="_1538372833" r:id="rId18"/>
        </w:objec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Где је:</w: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Ц - нова цена</w: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Ц</w:t>
      </w:r>
      <w:r w:rsidRPr="00DA5AF7">
        <w:rPr>
          <w:rFonts w:ascii="Arial" w:eastAsia="Times New Roman" w:hAnsi="Arial" w:cs="Arial"/>
          <w:color w:val="000000"/>
          <w:vertAlign w:val="subscript"/>
          <w:lang w:val="sr-Cyrl-RS"/>
        </w:rPr>
        <w:t>0</w:t>
      </w:r>
      <w:r w:rsidRPr="00DA5AF7">
        <w:rPr>
          <w:rFonts w:ascii="Arial" w:eastAsia="Times New Roman" w:hAnsi="Arial" w:cs="Arial"/>
          <w:color w:val="000000"/>
          <w:lang w:val="sr-Cyrl-RS"/>
        </w:rPr>
        <w:t xml:space="preserve"> - уговорена цена</w: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ЕUR</w:t>
      </w:r>
      <w:r w:rsidRPr="00DA5AF7">
        <w:rPr>
          <w:rFonts w:ascii="Arial" w:eastAsia="Times New Roman" w:hAnsi="Arial" w:cs="Arial"/>
          <w:color w:val="000000"/>
          <w:vertAlign w:val="subscript"/>
          <w:lang w:val="sr-Cyrl-RS"/>
        </w:rPr>
        <w:t>Т</w:t>
      </w:r>
      <w:r w:rsidRPr="00DA5AF7">
        <w:rPr>
          <w:rFonts w:ascii="Arial" w:eastAsia="Times New Roman" w:hAnsi="Arial" w:cs="Arial"/>
          <w:color w:val="000000"/>
          <w:lang w:val="sr-Cyrl-RS"/>
        </w:rPr>
        <w:t xml:space="preserve"> -средњи курс EUR на дан ДПО (курсна листа НБС)</w:t>
      </w:r>
    </w:p>
    <w:p w:rsidR="00DA5AF7" w:rsidRPr="00DA5AF7" w:rsidRDefault="00DA5AF7" w:rsidP="00DA5AF7">
      <w:pPr>
        <w:tabs>
          <w:tab w:val="left" w:pos="567"/>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EUR</w:t>
      </w:r>
      <w:r w:rsidRPr="00DA5AF7">
        <w:rPr>
          <w:rFonts w:ascii="Arial" w:eastAsia="Times New Roman" w:hAnsi="Arial" w:cs="Arial"/>
          <w:color w:val="000000"/>
          <w:vertAlign w:val="subscript"/>
          <w:lang w:val="sr-Cyrl-RS"/>
        </w:rPr>
        <w:t>0</w:t>
      </w:r>
      <w:r w:rsidRPr="00DA5AF7">
        <w:rPr>
          <w:rFonts w:ascii="Arial" w:eastAsia="Times New Roman" w:hAnsi="Arial" w:cs="Arial"/>
          <w:color w:val="000000"/>
          <w:lang w:val="sr-Cyrl-RS"/>
        </w:rPr>
        <w:t xml:space="preserve"> -средњи курс EUR на дан уговарања (курсна листа НБС)</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Корекција цене ће се применити само када промена курса буде већа од ± 5%.</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У случају примене корекције цене понуђач ће издати рачун на основу уговорених јединичних цена увећаних/умањених за корекцију цене, а износ корекције цене ће исказати у прилогу рачуна.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Променом уговора не сматра се усклађивање цене са унапред јасно дефинисаним параметрима у уговору и овој конкурсној документацији.</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RS" w:eastAsia="ar-SA"/>
        </w:rPr>
      </w:pPr>
      <w:bookmarkStart w:id="58" w:name="_Toc441651588"/>
      <w:bookmarkStart w:id="59" w:name="_Toc442559899"/>
      <w:r w:rsidRPr="00DA5AF7">
        <w:rPr>
          <w:rFonts w:ascii="Arial" w:eastAsia="Times New Roman" w:hAnsi="Arial" w:cs="Arial"/>
          <w:b/>
          <w:color w:val="000000"/>
          <w:lang w:val="en-US" w:eastAsia="ar-SA"/>
        </w:rPr>
        <w:t>Рок испоруке добара</w:t>
      </w:r>
    </w:p>
    <w:p w:rsidR="00DA5AF7" w:rsidRPr="00DA5AF7" w:rsidRDefault="00DA5AF7" w:rsidP="00DA5AF7">
      <w:pPr>
        <w:spacing w:before="120" w:after="0" w:line="240" w:lineRule="auto"/>
        <w:ind w:left="810"/>
        <w:outlineLvl w:val="0"/>
        <w:rPr>
          <w:rFonts w:ascii="Arial" w:eastAsia="Times New Roman" w:hAnsi="Arial" w:cs="Arial"/>
          <w:color w:val="000000"/>
          <w:lang w:val="en-US" w:eastAsia="ar-SA"/>
        </w:rPr>
      </w:pPr>
      <w:r w:rsidRPr="00DA5AF7">
        <w:rPr>
          <w:rFonts w:ascii="Arial" w:eastAsia="Times New Roman" w:hAnsi="Arial" w:cs="Arial"/>
          <w:color w:val="000000"/>
          <w:lang w:val="en-US" w:eastAsia="ar-SA"/>
        </w:rPr>
        <w:t>Рок за испоруку добара и извршења припадајуће услуге  не може бити дужи од 3 месеца  од дана ступања Уговора на снагу.</w:t>
      </w: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en-US" w:eastAsia="ar-SA"/>
        </w:rPr>
      </w:pPr>
      <w:r w:rsidRPr="00DA5AF7">
        <w:rPr>
          <w:rFonts w:ascii="Arial" w:eastAsia="Times New Roman" w:hAnsi="Arial" w:cs="Arial"/>
          <w:b/>
          <w:color w:val="000000"/>
          <w:lang w:val="en-US" w:eastAsia="ar-SA"/>
        </w:rPr>
        <w:t>Гарантни рок, постгарантни период, резервни делови</w:t>
      </w:r>
    </w:p>
    <w:p w:rsidR="00DA5AF7" w:rsidRPr="00DA5AF7" w:rsidRDefault="00DA5AF7" w:rsidP="00DA5AF7">
      <w:pPr>
        <w:spacing w:before="120" w:after="0" w:line="240" w:lineRule="auto"/>
        <w:jc w:val="both"/>
        <w:rPr>
          <w:rFonts w:ascii="Arial" w:eastAsia="Times New Roman" w:hAnsi="Arial" w:cs="Arial"/>
          <w:color w:val="000000"/>
          <w:lang w:val="en-US" w:eastAsia="zh-CN"/>
        </w:rPr>
      </w:pPr>
      <w:r w:rsidRPr="00DA5AF7">
        <w:rPr>
          <w:rFonts w:ascii="Arial" w:eastAsia="Times New Roman" w:hAnsi="Arial" w:cs="Arial"/>
          <w:color w:val="000000"/>
          <w:lang w:val="en-US" w:eastAsia="zh-CN"/>
        </w:rPr>
        <w:t>Гарантни рок за предмет набавке је минимум 12 месеци од дана испоруке и извршења пратећих услуга.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lastRenderedPageBreak/>
        <w:t>Наручиоц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sr-Cyrl-RS"/>
        </w:rPr>
        <w:t xml:space="preserve">Изабрани понуђач </w:t>
      </w:r>
      <w:r w:rsidRPr="00DA5AF7">
        <w:rPr>
          <w:rFonts w:ascii="Arial" w:eastAsia="Times New Roman" w:hAnsi="Arial" w:cs="Arial"/>
          <w:color w:val="000000"/>
          <w:lang w:val="en-US"/>
        </w:rPr>
        <w:t>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 случају потврђивања чињеница, изложених у рекламационом акту </w:t>
      </w:r>
      <w:r w:rsidRPr="00DA5AF7">
        <w:rPr>
          <w:rFonts w:ascii="Arial" w:eastAsia="Times New Roman" w:hAnsi="Arial" w:cs="Arial"/>
          <w:color w:val="000000"/>
          <w:lang w:val="sr-Cyrl-RS"/>
        </w:rPr>
        <w:t>Наручиоца</w:t>
      </w:r>
      <w:r w:rsidRPr="00DA5AF7">
        <w:rPr>
          <w:rFonts w:ascii="Arial" w:eastAsia="Times New Roman" w:hAnsi="Arial" w:cs="Arial"/>
          <w:color w:val="000000"/>
          <w:lang w:val="en-US"/>
        </w:rPr>
        <w:t xml:space="preserve">, </w:t>
      </w:r>
      <w:r w:rsidRPr="00DA5AF7">
        <w:rPr>
          <w:rFonts w:ascii="Arial" w:eastAsia="Times New Roman" w:hAnsi="Arial" w:cs="Arial"/>
          <w:color w:val="000000"/>
          <w:lang w:val="sr-Cyrl-RS"/>
        </w:rPr>
        <w:t>Изабрани понуђач</w:t>
      </w:r>
      <w:r w:rsidRPr="00DA5AF7">
        <w:rPr>
          <w:rFonts w:ascii="Arial" w:eastAsia="Times New Roman" w:hAnsi="Arial" w:cs="Arial"/>
          <w:color w:val="000000"/>
          <w:lang w:val="en-US"/>
        </w:rPr>
        <w:t xml:space="preserve"> ће испоручити добро у замену за рекламирано о свом трошку, најкасније 15 (петнаест) дана од дана повраћаја рекламираног добра од стране </w:t>
      </w:r>
      <w:r w:rsidRPr="00DA5AF7">
        <w:rPr>
          <w:rFonts w:ascii="Arial" w:eastAsia="Times New Roman" w:hAnsi="Arial" w:cs="Arial"/>
          <w:color w:val="000000"/>
          <w:lang w:val="sr-Cyrl-RS"/>
        </w:rPr>
        <w:t>Наручиоца</w:t>
      </w:r>
      <w:r w:rsidRPr="00DA5AF7">
        <w:rPr>
          <w:rFonts w:ascii="Arial" w:eastAsia="Times New Roman" w:hAnsi="Arial" w:cs="Arial"/>
          <w:color w:val="000000"/>
          <w:lang w:val="en-US"/>
        </w:rPr>
        <w:t>.</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Сви трошкови који буду проузроковани </w:t>
      </w:r>
      <w:r w:rsidRPr="00DA5AF7">
        <w:rPr>
          <w:rFonts w:ascii="Arial" w:eastAsia="Times New Roman" w:hAnsi="Arial" w:cs="Arial"/>
          <w:color w:val="000000"/>
          <w:lang w:val="sr-Cyrl-RS"/>
        </w:rPr>
        <w:t>Наручоцу</w:t>
      </w:r>
      <w:r w:rsidRPr="00DA5AF7">
        <w:rPr>
          <w:rFonts w:ascii="Arial" w:eastAsia="Times New Roman" w:hAnsi="Arial" w:cs="Arial"/>
          <w:color w:val="000000"/>
          <w:lang w:val="en-US"/>
        </w:rPr>
        <w:t xml:space="preserve">, а везани су за отклањање недостатака на добру које му се испоручује, сагласно овом Уговору, у гарантном року, иду на терет </w:t>
      </w:r>
      <w:r w:rsidRPr="00DA5AF7">
        <w:rPr>
          <w:rFonts w:ascii="Arial" w:eastAsia="Times New Roman" w:hAnsi="Arial" w:cs="Arial"/>
          <w:color w:val="000000"/>
          <w:lang w:val="sr-Cyrl-RS"/>
        </w:rPr>
        <w:t>Изабраног понуђача</w:t>
      </w:r>
      <w:r w:rsidRPr="00DA5AF7">
        <w:rPr>
          <w:rFonts w:ascii="Arial" w:eastAsia="Times New Roman" w:hAnsi="Arial" w:cs="Arial"/>
          <w:color w:val="000000"/>
          <w:lang w:val="en-US"/>
        </w:rPr>
        <w:t>.</w:t>
      </w: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en-US" w:eastAsia="ar-SA"/>
        </w:rPr>
      </w:pPr>
      <w:r w:rsidRPr="00DA5AF7">
        <w:rPr>
          <w:rFonts w:ascii="Arial" w:eastAsia="Times New Roman" w:hAnsi="Arial" w:cs="Arial"/>
          <w:b/>
          <w:color w:val="000000"/>
          <w:lang w:val="en-US" w:eastAsia="ar-SA"/>
        </w:rPr>
        <w:t>Начин и услови плаћања</w:t>
      </w:r>
      <w:bookmarkEnd w:id="58"/>
      <w:bookmarkEnd w:id="59"/>
    </w:p>
    <w:p w:rsidR="00DA5AF7" w:rsidRPr="00DA5AF7" w:rsidRDefault="00DA5AF7" w:rsidP="00DA5AF7">
      <w:pPr>
        <w:spacing w:before="120" w:after="0" w:line="240" w:lineRule="auto"/>
        <w:ind w:left="810"/>
        <w:outlineLvl w:val="0"/>
        <w:rPr>
          <w:rFonts w:ascii="Arial" w:eastAsia="Times New Roman" w:hAnsi="Arial" w:cs="Arial"/>
          <w:b/>
          <w:color w:val="000000"/>
          <w:lang w:val="en-US" w:eastAsia="ar-SA"/>
        </w:rPr>
      </w:pP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Плаћање испоручених добара</w:t>
      </w:r>
      <w:r w:rsidRPr="00DA5AF7">
        <w:rPr>
          <w:rFonts w:ascii="Arial" w:eastAsia="Calibri" w:hAnsi="Arial" w:cs="Arial"/>
          <w:color w:val="000000"/>
          <w:lang w:val="sr-Cyrl-RS"/>
        </w:rPr>
        <w:t xml:space="preserve"> и припадајућих услуга</w:t>
      </w:r>
      <w:r w:rsidRPr="00DA5AF7">
        <w:rPr>
          <w:rFonts w:ascii="Arial" w:eastAsia="Calibri" w:hAnsi="Arial" w:cs="Arial"/>
          <w:color w:val="000000"/>
          <w:lang w:val="en-US"/>
        </w:rPr>
        <w:t xml:space="preserve"> који су предмет ове јавне набавке</w:t>
      </w:r>
      <w:r w:rsidRPr="00DA5AF7">
        <w:rPr>
          <w:rFonts w:ascii="Arial" w:eastAsia="Calibri" w:hAnsi="Arial" w:cs="Arial"/>
          <w:color w:val="000000"/>
          <w:lang w:val="sr-Cyrl-RS"/>
        </w:rPr>
        <w:t xml:space="preserve"> ценовника бр.1 </w:t>
      </w:r>
      <w:r w:rsidRPr="00DA5AF7">
        <w:rPr>
          <w:rFonts w:ascii="Arial" w:eastAsia="Calibri" w:hAnsi="Arial" w:cs="Arial"/>
          <w:color w:val="000000"/>
          <w:lang w:val="en-US"/>
        </w:rPr>
        <w:t>техничке спецификације предмета ЈН, тачка 3.1, Наручилац ће извршити на текући рачун понуђача на следећи начин:</w:t>
      </w: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 xml:space="preserve">Авансно 30% од укупно уговорене цене након обостраног потписивања Уговора, достављања банкарске гаранције за повраћај авансног плаћања и бланко соло менице за  добро извршење посла а у року од 7  дана од дана  пријема предрачуна. </w:t>
      </w:r>
    </w:p>
    <w:p w:rsidR="00DA5AF7" w:rsidRPr="00DA5AF7" w:rsidRDefault="00DA5AF7" w:rsidP="00DA5AF7">
      <w:pPr>
        <w:tabs>
          <w:tab w:val="left" w:pos="567"/>
        </w:tabs>
        <w:spacing w:after="0" w:line="240" w:lineRule="auto"/>
        <w:ind w:left="720"/>
        <w:jc w:val="both"/>
        <w:rPr>
          <w:rFonts w:ascii="Arial" w:eastAsia="Calibri" w:hAnsi="Arial" w:cs="Arial"/>
          <w:color w:val="000000"/>
          <w:lang w:val="en-US"/>
        </w:rPr>
      </w:pPr>
      <w:r w:rsidRPr="00DA5AF7">
        <w:rPr>
          <w:rFonts w:ascii="Arial" w:eastAsia="Times New Roman" w:hAnsi="Arial" w:cs="Arial"/>
          <w:color w:val="000000"/>
          <w:lang w:val="sr-Cyrl-RS"/>
        </w:rPr>
        <w:t xml:space="preserve"> </w:t>
      </w: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остатак  укупно уговорене цене након:</w:t>
      </w:r>
    </w:p>
    <w:p w:rsidR="00DA5AF7" w:rsidRP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испоруке ( тачка 1 ценовника бр. 1) и потписивање Записника о квалитативном и квантитативном пријему добара од стране овлашћених представника Купца и  Продавца без примедби</w:t>
      </w:r>
      <w:r w:rsidRPr="00DA5AF7">
        <w:rPr>
          <w:rFonts w:ascii="Arial" w:eastAsia="Calibri" w:hAnsi="Arial" w:cs="Arial"/>
          <w:lang w:val="en-US"/>
        </w:rPr>
        <w:t xml:space="preserve"> </w:t>
      </w:r>
    </w:p>
    <w:p w:rsidR="00DA5AF7" w:rsidRP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доставе записника о извршеним услугама ( тачка 2-5 ценовника бр. 1)</w:t>
      </w:r>
    </w:p>
    <w:p w:rsidR="00DA5AF7" w:rsidRP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доставе бланко соло менице за отклањање недостатака у гарантном року</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 xml:space="preserve"> уз сразмерно правдање аванса у законском року до 45 дана од пријема исправног рачуна на архиви Купца.</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r w:rsidRPr="00DA5AF7">
        <w:rPr>
          <w:rFonts w:ascii="Arial" w:eastAsia="Calibri" w:hAnsi="Arial" w:cs="Arial"/>
          <w:color w:val="000000"/>
          <w:lang w:val="sr-Cyrl-RS"/>
        </w:rPr>
        <w:t>Обрачун ће се вршити на бази јединичних цена дефинисаних у Техничкој спецификацији у одељку 3.1.</w:t>
      </w:r>
      <w:r w:rsidRPr="00DA5AF7">
        <w:rPr>
          <w:rFonts w:ascii="Arial" w:eastAsia="Times New Roman" w:hAnsi="Arial" w:cs="Times New Roman"/>
          <w:color w:val="000000"/>
          <w:lang w:val="en-US"/>
        </w:rPr>
        <w:t xml:space="preserve"> </w:t>
      </w:r>
      <w:r w:rsidRPr="00DA5AF7">
        <w:rPr>
          <w:rFonts w:ascii="Arial" w:eastAsia="Calibri" w:hAnsi="Arial" w:cs="Arial"/>
          <w:color w:val="000000"/>
          <w:lang w:val="sr-Cyrl-RS"/>
        </w:rPr>
        <w:t xml:space="preserve">ценовник бр.1  а на основу стварно испоручених добара и услуга. </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color w:val="000000"/>
          <w:lang w:val="en-US"/>
        </w:rPr>
        <w:t xml:space="preserve">Рачун мора гласити на: </w:t>
      </w:r>
      <w:r w:rsidRPr="00DA5AF7">
        <w:rPr>
          <w:rFonts w:ascii="Arial" w:eastAsia="Times New Roman" w:hAnsi="Arial" w:cs="Arial"/>
          <w:b/>
          <w:color w:val="000000"/>
          <w:lang w:val="en-US"/>
        </w:rPr>
        <w:t xml:space="preserve">Јавно предузеће „Електропривреда Србије“ Београд, Царице Милице </w:t>
      </w:r>
      <w:r w:rsidRPr="00DA5AF7">
        <w:rPr>
          <w:rFonts w:ascii="Arial" w:eastAsia="Times New Roman" w:hAnsi="Arial" w:cs="Arial"/>
          <w:b/>
          <w:color w:val="000000"/>
          <w:lang w:val="sr-Cyrl-RS"/>
        </w:rPr>
        <w:t xml:space="preserve">бр. </w:t>
      </w:r>
      <w:r w:rsidRPr="00DA5AF7">
        <w:rPr>
          <w:rFonts w:ascii="Arial" w:eastAsia="Times New Roman" w:hAnsi="Arial" w:cs="Arial"/>
          <w:b/>
          <w:color w:val="000000"/>
          <w:lang w:val="en-US"/>
        </w:rPr>
        <w:t>2, ПИБ (103920327)</w:t>
      </w:r>
      <w:r w:rsidRPr="00DA5AF7">
        <w:rPr>
          <w:rFonts w:ascii="Arial" w:eastAsia="Times New Roman" w:hAnsi="Arial" w:cs="Arial"/>
          <w:color w:val="000000"/>
          <w:lang w:val="en-US"/>
        </w:rPr>
        <w:t xml:space="preserve"> </w:t>
      </w:r>
      <w:r w:rsidRPr="00DA5AF7">
        <w:rPr>
          <w:rFonts w:ascii="Arial" w:eastAsia="Times New Roman" w:hAnsi="Arial" w:cs="Arial"/>
          <w:b/>
          <w:color w:val="000000"/>
          <w:lang w:val="en-US"/>
        </w:rPr>
        <w:t xml:space="preserve">огранакТЕНТ, </w:t>
      </w:r>
      <w:r w:rsidRPr="00DA5AF7">
        <w:rPr>
          <w:rFonts w:ascii="Arial" w:eastAsia="Times New Roman" w:hAnsi="Arial" w:cs="Arial"/>
          <w:b/>
          <w:color w:val="000000"/>
          <w:lang w:val="ru-RU"/>
        </w:rPr>
        <w:t>Богољуба Урошевића Црног 44</w:t>
      </w:r>
      <w:r w:rsidRPr="00DA5AF7">
        <w:rPr>
          <w:rFonts w:ascii="Arial" w:eastAsia="Times New Roman" w:hAnsi="Arial" w:cs="Arial"/>
          <w:b/>
          <w:color w:val="000000"/>
          <w:lang w:val="en-US"/>
        </w:rPr>
        <w:t xml:space="preserve">, 11500 Oбреновац, </w:t>
      </w:r>
      <w:r w:rsidRPr="00DA5AF7">
        <w:rPr>
          <w:rFonts w:ascii="Arial" w:eastAsia="Times New Roman" w:hAnsi="Arial" w:cs="Arial"/>
          <w:color w:val="000000"/>
          <w:lang w:val="en-US"/>
        </w:rPr>
        <w:t>и бити достављен на адресу Корисника: Јавно предузеће „Електропривреда Србије“ Београд, Огранак</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 xml:space="preserve">ТЕНТ </w:t>
      </w:r>
      <w:r w:rsidRPr="00DA5AF7">
        <w:rPr>
          <w:rFonts w:ascii="Arial" w:eastAsia="Times New Roman" w:hAnsi="Arial" w:cs="Arial"/>
          <w:color w:val="000000"/>
          <w:lang w:val="ru-RU"/>
        </w:rPr>
        <w:t>Богољуба Урошевића Црног 44</w:t>
      </w:r>
      <w:r w:rsidRPr="00DA5AF7">
        <w:rPr>
          <w:rFonts w:ascii="Arial" w:eastAsia="Times New Roman" w:hAnsi="Arial" w:cs="Arial"/>
          <w:color w:val="000000"/>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DA5AF7">
        <w:rPr>
          <w:rFonts w:ascii="Arial" w:eastAsia="Times New Roman" w:hAnsi="Arial" w:cs="Arial"/>
          <w:b/>
          <w:color w:val="000000"/>
          <w:lang w:val="sr-Cyrl-RS"/>
        </w:rPr>
        <w:lastRenderedPageBreak/>
        <w:t>Испоручилац</w:t>
      </w:r>
      <w:r w:rsidRPr="00DA5AF7">
        <w:rPr>
          <w:rFonts w:ascii="Arial" w:eastAsia="Times New Roman" w:hAnsi="Arial" w:cs="Arial"/>
          <w:b/>
          <w:color w:val="000000"/>
          <w:lang w:val="en-US"/>
        </w:rPr>
        <w:t xml:space="preserve"> је обавезан да на рачуну/рачунима наведе уговр на основу којег се рачун издаје (број и датум).</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Times New Roman" w:hAnsi="Arial" w:cs="Arial"/>
          <w:color w:val="000000"/>
          <w:lang w:val="en-US"/>
        </w:rPr>
        <w:t xml:space="preserve">У случају примене корекције цене понуђач ће издати рачун на основу уговорених јединичних цена, </w:t>
      </w:r>
      <w:r w:rsidRPr="00DA5AF7">
        <w:rPr>
          <w:rFonts w:ascii="Arial" w:eastAsia="Calibri" w:hAnsi="Arial" w:cs="Arial"/>
          <w:color w:val="000000"/>
          <w:lang w:val="en-US"/>
        </w:rPr>
        <w:t xml:space="preserve">а за вредност корекције цене на рачуну ће исказати као корекцију рачуна књижно задужење / одобрење, </w:t>
      </w:r>
      <w:r w:rsidRPr="00DA5AF7">
        <w:rPr>
          <w:rFonts w:ascii="Arial" w:eastAsia="Times New Roman" w:hAnsi="Arial" w:cs="Arial"/>
          <w:color w:val="000000"/>
          <w:lang w:val="en-US"/>
        </w:rPr>
        <w:t>или ће уз рачун за корекцију цене доставити књижно задужење/одобрење.</w:t>
      </w:r>
    </w:p>
    <w:p w:rsidR="00DA5AF7" w:rsidRPr="00DA5AF7" w:rsidRDefault="00DA5AF7" w:rsidP="00DA5AF7">
      <w:pPr>
        <w:spacing w:before="120" w:after="0" w:line="240" w:lineRule="auto"/>
        <w:ind w:left="810"/>
        <w:outlineLvl w:val="0"/>
        <w:rPr>
          <w:rFonts w:ascii="Arial" w:eastAsia="Times New Roman" w:hAnsi="Arial" w:cs="Arial"/>
          <w:b/>
          <w:color w:val="000000"/>
          <w:lang w:val="en-US" w:eastAsia="ar-SA"/>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en-US" w:eastAsia="ar-SA"/>
        </w:rPr>
      </w:pPr>
      <w:bookmarkStart w:id="60" w:name="_Toc441651589"/>
      <w:bookmarkStart w:id="61" w:name="_Toc442559900"/>
      <w:r w:rsidRPr="00DA5AF7">
        <w:rPr>
          <w:rFonts w:ascii="Arial" w:eastAsia="Times New Roman" w:hAnsi="Arial" w:cs="Arial"/>
          <w:b/>
          <w:color w:val="000000"/>
          <w:lang w:val="en-US" w:eastAsia="ar-SA"/>
        </w:rPr>
        <w:t xml:space="preserve"> Рок важења понуде</w:t>
      </w:r>
      <w:bookmarkEnd w:id="60"/>
      <w:bookmarkEnd w:id="61"/>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Понуда мора да важи најмање </w:t>
      </w:r>
      <w:r w:rsidRPr="00DA5AF7">
        <w:rPr>
          <w:rFonts w:ascii="Arial" w:eastAsia="Times New Roman" w:hAnsi="Arial" w:cs="Arial"/>
          <w:color w:val="000000"/>
          <w:lang w:val="sr-Cyrl-RS"/>
        </w:rPr>
        <w:t>60</w:t>
      </w:r>
      <w:r w:rsidRPr="00DA5AF7">
        <w:rPr>
          <w:rFonts w:ascii="Arial" w:eastAsia="Times New Roman" w:hAnsi="Arial" w:cs="Arial"/>
          <w:color w:val="000000"/>
          <w:lang w:val="ru-RU"/>
        </w:rPr>
        <w:t xml:space="preserve"> (словима:</w:t>
      </w:r>
      <w:r w:rsidRPr="00DA5AF7">
        <w:rPr>
          <w:rFonts w:ascii="Arial" w:eastAsia="Times New Roman" w:hAnsi="Arial" w:cs="Arial"/>
          <w:color w:val="000000"/>
          <w:lang w:val="sr-Cyrl-RS"/>
        </w:rPr>
        <w:t>шесдесет</w:t>
      </w:r>
      <w:r w:rsidRPr="00DA5AF7">
        <w:rPr>
          <w:rFonts w:ascii="Arial" w:eastAsia="Times New Roman" w:hAnsi="Arial" w:cs="Arial"/>
          <w:color w:val="000000"/>
          <w:lang w:val="ru-RU"/>
        </w:rPr>
        <w:t xml:space="preserve">) дана од дана отварања понуда. </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У случају да понуђач наведе краћи рок важења понуде, понуда ће бити одбијена, као неприхватљива. </w:t>
      </w:r>
      <w:bookmarkStart w:id="62" w:name="_Toc441651593"/>
      <w:bookmarkStart w:id="63" w:name="_Toc442559904"/>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en-US" w:eastAsia="ar-SA"/>
        </w:rPr>
      </w:pPr>
      <w:r w:rsidRPr="00DA5AF7">
        <w:rPr>
          <w:rFonts w:ascii="Arial" w:eastAsia="Times New Roman" w:hAnsi="Arial" w:cs="Arial"/>
          <w:b/>
          <w:color w:val="000000"/>
          <w:lang w:val="en-US" w:eastAsia="ar-SA"/>
        </w:rPr>
        <w:t>Средства финансијског обезбеђења</w:t>
      </w:r>
      <w:bookmarkEnd w:id="62"/>
      <w:bookmarkEnd w:id="63"/>
    </w:p>
    <w:p w:rsidR="00DA5AF7" w:rsidRPr="00DA5AF7" w:rsidRDefault="00DA5AF7" w:rsidP="00DA5AF7">
      <w:pPr>
        <w:spacing w:before="120" w:after="0" w:line="240" w:lineRule="auto"/>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A5AF7" w:rsidRPr="00DA5AF7" w:rsidRDefault="00DA5AF7" w:rsidP="00DA5AF7">
      <w:pPr>
        <w:spacing w:before="120" w:after="0" w:line="240" w:lineRule="auto"/>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Члан групе понуђача може бити налогодавац средства финансијског обезбеђења.</w:t>
      </w:r>
    </w:p>
    <w:p w:rsidR="00DA5AF7" w:rsidRPr="00DA5AF7" w:rsidRDefault="00DA5AF7" w:rsidP="00DA5AF7">
      <w:pPr>
        <w:spacing w:before="120" w:after="0" w:line="240" w:lineRule="auto"/>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Средства финансијског обезбеђења морају да буду у валути у којој је и понуда.</w:t>
      </w:r>
    </w:p>
    <w:p w:rsidR="00DA5AF7" w:rsidRPr="00DA5AF7" w:rsidRDefault="00DA5AF7" w:rsidP="00DA5AF7">
      <w:pPr>
        <w:spacing w:before="120" w:after="0" w:line="240" w:lineRule="auto"/>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 xml:space="preserve">Ако се за време трајања уговора промене рокови за извршење уговорне обавезе, важност  СФО мора се продужити.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1134"/>
        </w:tabs>
        <w:spacing w:after="0" w:line="240" w:lineRule="auto"/>
        <w:jc w:val="both"/>
        <w:rPr>
          <w:rFonts w:ascii="Arial" w:eastAsia="Times New Roman" w:hAnsi="Arial" w:cs="Arial"/>
          <w:b/>
          <w:color w:val="000000"/>
          <w:lang w:val="ru-RU"/>
        </w:rPr>
      </w:pPr>
      <w:r w:rsidRPr="00DA5AF7">
        <w:rPr>
          <w:rFonts w:ascii="Arial" w:eastAsia="Times New Roman" w:hAnsi="Arial" w:cs="Arial"/>
          <w:b/>
          <w:color w:val="000000"/>
          <w:lang w:val="ru-RU"/>
        </w:rPr>
        <w:t>Понуђач је одговоран за безбедан начин достављања СФО Наручиоцу.</w:t>
      </w:r>
    </w:p>
    <w:p w:rsidR="00DA5AF7" w:rsidRPr="00DA5AF7" w:rsidRDefault="00DA5AF7" w:rsidP="00DA5AF7">
      <w:pPr>
        <w:tabs>
          <w:tab w:val="left" w:pos="1134"/>
        </w:tabs>
        <w:spacing w:after="0" w:line="240" w:lineRule="auto"/>
        <w:jc w:val="both"/>
        <w:rPr>
          <w:rFonts w:ascii="Arial" w:eastAsia="Times New Roman" w:hAnsi="Arial" w:cs="Arial"/>
          <w:b/>
          <w:color w:val="000000"/>
          <w:lang w:val="ru-RU"/>
        </w:rPr>
      </w:pP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Понуђач је дужан да достави следећа средства финансијског обезбеђења:</w:t>
      </w:r>
    </w:p>
    <w:p w:rsidR="00DA5AF7" w:rsidRPr="00DA5AF7" w:rsidRDefault="00DA5AF7" w:rsidP="00DA5AF7">
      <w:pPr>
        <w:autoSpaceDE w:val="0"/>
        <w:autoSpaceDN w:val="0"/>
        <w:adjustRightInd w:val="0"/>
        <w:spacing w:before="120" w:after="0" w:line="240" w:lineRule="auto"/>
        <w:jc w:val="both"/>
        <w:rPr>
          <w:rFonts w:ascii="Arial" w:eastAsia="TimesNewRomanPSMT" w:hAnsi="Arial" w:cs="Arial"/>
          <w:b/>
          <w:bCs/>
          <w:iCs/>
          <w:color w:val="000000"/>
          <w:u w:val="single"/>
          <w:lang w:val="en-US"/>
        </w:rPr>
      </w:pPr>
      <w:r w:rsidRPr="00DA5AF7">
        <w:rPr>
          <w:rFonts w:ascii="Arial" w:eastAsia="TimesNewRomanPSMT" w:hAnsi="Arial" w:cs="Arial"/>
          <w:b/>
          <w:bCs/>
          <w:iCs/>
          <w:color w:val="000000"/>
          <w:u w:val="single"/>
          <w:lang w:val="en-US"/>
        </w:rPr>
        <w:t>Понуђач је дужан да достави следећа средства финансијског обезбеђења:</w:t>
      </w:r>
    </w:p>
    <w:p w:rsidR="00DA5AF7" w:rsidRPr="00DA5AF7" w:rsidRDefault="00DA5AF7" w:rsidP="00DA5AF7">
      <w:pPr>
        <w:autoSpaceDE w:val="0"/>
        <w:autoSpaceDN w:val="0"/>
        <w:adjustRightInd w:val="0"/>
        <w:spacing w:before="120" w:after="0" w:line="240" w:lineRule="auto"/>
        <w:jc w:val="both"/>
        <w:rPr>
          <w:rFonts w:ascii="Arial" w:eastAsia="TimesNewRomanPSMT" w:hAnsi="Arial" w:cs="Arial"/>
          <w:b/>
          <w:bCs/>
          <w:iCs/>
          <w:color w:val="000000"/>
          <w:u w:val="single"/>
          <w:lang w:val="sr-Cyrl-RS"/>
        </w:rPr>
      </w:pPr>
      <w:r w:rsidRPr="00DA5AF7">
        <w:rPr>
          <w:rFonts w:ascii="Arial" w:eastAsia="TimesNewRomanPSMT" w:hAnsi="Arial" w:cs="Arial"/>
          <w:b/>
          <w:bCs/>
          <w:iCs/>
          <w:color w:val="000000"/>
          <w:u w:val="single"/>
          <w:lang w:val="en-US"/>
        </w:rPr>
        <w:t>У понуди:</w:t>
      </w:r>
    </w:p>
    <w:p w:rsidR="00DA5AF7" w:rsidRPr="00DA5AF7" w:rsidRDefault="00DA5AF7" w:rsidP="00DA5AF7">
      <w:pPr>
        <w:autoSpaceDE w:val="0"/>
        <w:autoSpaceDN w:val="0"/>
        <w:adjustRightInd w:val="0"/>
        <w:spacing w:before="120" w:after="0" w:line="240" w:lineRule="auto"/>
        <w:jc w:val="both"/>
        <w:rPr>
          <w:rFonts w:ascii="Arial" w:eastAsia="TimesNewRomanPSMT" w:hAnsi="Arial" w:cs="Arial"/>
          <w:b/>
          <w:bCs/>
          <w:iCs/>
          <w:color w:val="000000"/>
          <w:u w:val="single"/>
          <w:lang w:val="sr-Cyrl-RS"/>
        </w:rPr>
      </w:pPr>
    </w:p>
    <w:p w:rsidR="00DA5AF7" w:rsidRPr="00DA5AF7" w:rsidRDefault="00DA5AF7" w:rsidP="00E529B2">
      <w:pPr>
        <w:numPr>
          <w:ilvl w:val="0"/>
          <w:numId w:val="39"/>
        </w:numPr>
        <w:spacing w:before="120" w:after="0" w:line="240" w:lineRule="auto"/>
        <w:jc w:val="both"/>
        <w:rPr>
          <w:rFonts w:ascii="Arial" w:eastAsia="TimesNewRomanPSMT" w:hAnsi="Arial" w:cs="Arial"/>
          <w:b/>
          <w:color w:val="000000"/>
          <w:lang w:val="en-US"/>
        </w:rPr>
      </w:pPr>
      <w:bookmarkStart w:id="64" w:name="_Toc441651595"/>
      <w:bookmarkStart w:id="65" w:name="_Toc442559906"/>
      <w:r w:rsidRPr="00DA5AF7">
        <w:rPr>
          <w:rFonts w:ascii="Arial" w:eastAsia="TimesNewRomanPSMT" w:hAnsi="Arial" w:cs="Arial"/>
          <w:b/>
          <w:color w:val="000000"/>
          <w:lang w:val="en-US"/>
        </w:rPr>
        <w:t>Меница за озбиљност понуде</w:t>
      </w:r>
      <w:bookmarkEnd w:id="64"/>
      <w:bookmarkEnd w:id="65"/>
    </w:p>
    <w:p w:rsidR="00DA5AF7" w:rsidRPr="00DA5AF7" w:rsidRDefault="00DA5AF7" w:rsidP="00DA5AF7">
      <w:pPr>
        <w:spacing w:before="120" w:after="0" w:line="240" w:lineRule="auto"/>
        <w:jc w:val="both"/>
        <w:rPr>
          <w:rFonts w:ascii="Arial" w:eastAsia="TimesNewRomanPSMT" w:hAnsi="Arial" w:cs="Arial"/>
          <w:b/>
          <w:color w:val="000000"/>
          <w:lang w:val="en-US"/>
        </w:rPr>
      </w:pPr>
      <w:r w:rsidRPr="00DA5AF7">
        <w:rPr>
          <w:rFonts w:ascii="Arial" w:eastAsia="TimesNewRomanPSMT" w:hAnsi="Arial" w:cs="Arial"/>
          <w:color w:val="000000"/>
          <w:lang w:val="en-US"/>
        </w:rPr>
        <w:t>Понуђач је обавезан да уз понуду Наручиоцу достави</w:t>
      </w:r>
    </w:p>
    <w:p w:rsidR="00DA5AF7" w:rsidRPr="00DA5AF7" w:rsidRDefault="00DA5AF7" w:rsidP="00E529B2">
      <w:pPr>
        <w:numPr>
          <w:ilvl w:val="0"/>
          <w:numId w:val="38"/>
        </w:numPr>
        <w:spacing w:before="120" w:after="0" w:line="240" w:lineRule="auto"/>
        <w:contextualSpacing/>
        <w:jc w:val="both"/>
        <w:rPr>
          <w:rFonts w:ascii="Arial" w:eastAsia="TimesNewRomanPSMT" w:hAnsi="Arial" w:cs="Arial"/>
          <w:color w:val="000000"/>
          <w:lang w:val="en-US"/>
        </w:rPr>
      </w:pPr>
      <w:r w:rsidRPr="00DA5AF7">
        <w:rPr>
          <w:rFonts w:ascii="Arial" w:eastAsia="TimesNewRomanPSMT" w:hAnsi="Arial" w:cs="Arial"/>
          <w:color w:val="000000"/>
          <w:lang w:val="en-US"/>
        </w:rPr>
        <w:t>бланко сопствену меницу за озбиљност понуде која је</w:t>
      </w:r>
    </w:p>
    <w:p w:rsidR="00DA5AF7" w:rsidRPr="00DA5AF7" w:rsidRDefault="00DA5AF7" w:rsidP="00E529B2">
      <w:pPr>
        <w:numPr>
          <w:ilvl w:val="0"/>
          <w:numId w:val="35"/>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издата са клаузулом „без протеста“ и „без извештаја“</w:t>
      </w:r>
      <w:r w:rsidRPr="00DA5AF7">
        <w:rPr>
          <w:rFonts w:ascii="Arial" w:eastAsia="TimesNewRomanPSMT" w:hAnsi="Arial" w:cs="Arial"/>
          <w:color w:val="000000"/>
          <w:lang w:val="sr-Cyrl-RS"/>
        </w:rPr>
        <w:t xml:space="preserve">, </w:t>
      </w:r>
      <w:r w:rsidRPr="00DA5AF7">
        <w:rPr>
          <w:rFonts w:ascii="Arial" w:eastAsia="TimesNewRomanPSMT" w:hAnsi="Arial" w:cs="Arial"/>
          <w:color w:val="000000"/>
          <w:lang w:val="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5AF7" w:rsidRPr="00DA5AF7" w:rsidRDefault="00DA5AF7" w:rsidP="00E529B2">
      <w:pPr>
        <w:numPr>
          <w:ilvl w:val="0"/>
          <w:numId w:val="35"/>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w:t>
      </w:r>
      <w:r w:rsidRPr="00DA5AF7">
        <w:rPr>
          <w:rFonts w:ascii="Arial" w:eastAsia="TimesNewRomanPSMT" w:hAnsi="Arial" w:cs="Arial"/>
          <w:color w:val="000000"/>
          <w:lang w:val="en-US"/>
        </w:rPr>
        <w:lastRenderedPageBreak/>
        <w:t>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A5AF7" w:rsidRPr="00DA5AF7" w:rsidRDefault="00DA5AF7" w:rsidP="00E529B2">
      <w:pPr>
        <w:numPr>
          <w:ilvl w:val="0"/>
          <w:numId w:val="35"/>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 xml:space="preserve">Менично писмо – овлашћење којим понуђач овлашћује наручиоца да може наплатити меницу  на износ од </w:t>
      </w:r>
      <w:r w:rsidRPr="00DA5AF7">
        <w:rPr>
          <w:rFonts w:ascii="Arial" w:eastAsia="TimesNewRomanPSMT" w:hAnsi="Arial" w:cs="Arial"/>
          <w:color w:val="000000"/>
          <w:lang w:val="sr-Cyrl-RS"/>
        </w:rPr>
        <w:t>2</w:t>
      </w:r>
      <w:r w:rsidRPr="00DA5AF7">
        <w:rPr>
          <w:rFonts w:ascii="Arial" w:eastAsia="TimesNewRomanPSMT" w:hAnsi="Arial" w:cs="Arial"/>
          <w:color w:val="000000"/>
          <w:lang w:val="en-US"/>
        </w:rPr>
        <w:t>%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A5AF7" w:rsidRPr="00DA5AF7" w:rsidRDefault="00DA5AF7" w:rsidP="00E529B2">
      <w:pPr>
        <w:numPr>
          <w:ilvl w:val="0"/>
          <w:numId w:val="35"/>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5AF7" w:rsidRPr="00DA5AF7" w:rsidRDefault="00DA5AF7" w:rsidP="00E529B2">
      <w:pPr>
        <w:numPr>
          <w:ilvl w:val="0"/>
          <w:numId w:val="38"/>
        </w:numPr>
        <w:spacing w:before="120" w:after="0" w:line="240" w:lineRule="auto"/>
        <w:contextualSpacing/>
        <w:jc w:val="both"/>
        <w:rPr>
          <w:rFonts w:ascii="Arial" w:eastAsia="TimesNewRomanPSMT" w:hAnsi="Arial" w:cs="Arial"/>
          <w:color w:val="000000"/>
          <w:lang w:val="en-US"/>
        </w:rPr>
      </w:pPr>
      <w:r w:rsidRPr="00DA5AF7">
        <w:rPr>
          <w:rFonts w:ascii="Arial" w:eastAsia="TimesNewRomanPSMT" w:hAnsi="Arial" w:cs="Arial"/>
          <w:color w:val="000000"/>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38"/>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фотокопију ОП обрасца.</w:t>
      </w:r>
    </w:p>
    <w:p w:rsidR="00DA5AF7" w:rsidRPr="00DA5AF7" w:rsidRDefault="00DA5AF7" w:rsidP="00E529B2">
      <w:pPr>
        <w:numPr>
          <w:ilvl w:val="0"/>
          <w:numId w:val="38"/>
        </w:num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before="120" w:after="0" w:line="240" w:lineRule="auto"/>
        <w:ind w:left="720"/>
        <w:jc w:val="both"/>
        <w:rPr>
          <w:rFonts w:ascii="Arial" w:eastAsia="TimesNewRomanPSMT" w:hAnsi="Arial" w:cs="Arial"/>
          <w:color w:val="000000"/>
          <w:lang w:val="en-US"/>
        </w:rPr>
      </w:pPr>
    </w:p>
    <w:p w:rsidR="00DA5AF7" w:rsidRPr="00DA5AF7" w:rsidRDefault="00DA5AF7" w:rsidP="00DA5AF7">
      <w:p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Сфо које је захтевано уговором, Наручилац  има  право  да  изврши  наплату бланко сопствене менице  за  озбиљност  понуде.</w:t>
      </w:r>
    </w:p>
    <w:p w:rsidR="00DA5AF7" w:rsidRPr="00DA5AF7" w:rsidRDefault="00DA5AF7" w:rsidP="00DA5AF7">
      <w:p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A5AF7" w:rsidRPr="00DA5AF7" w:rsidRDefault="00DA5AF7" w:rsidP="00DA5AF7">
      <w:pPr>
        <w:spacing w:before="120"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A5AF7" w:rsidRPr="00DA5AF7" w:rsidRDefault="00DA5AF7" w:rsidP="00DA5AF7">
      <w:pPr>
        <w:spacing w:before="120" w:after="0" w:line="240" w:lineRule="auto"/>
        <w:jc w:val="both"/>
        <w:rPr>
          <w:rFonts w:ascii="Arial" w:eastAsia="TimesNewRomanPSMT" w:hAnsi="Arial" w:cs="Arial"/>
          <w:color w:val="000000"/>
          <w:lang w:val="sr-Cyrl-RS"/>
        </w:rPr>
      </w:pPr>
      <w:r w:rsidRPr="00DA5AF7">
        <w:rPr>
          <w:rFonts w:ascii="Arial" w:eastAsia="TimesNewRomanPSMT" w:hAnsi="Arial" w:cs="Arial"/>
          <w:color w:val="000000"/>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A5AF7" w:rsidRPr="00DA5AF7" w:rsidRDefault="00DA5AF7" w:rsidP="00DA5AF7">
      <w:pPr>
        <w:spacing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NewRomanPSMT" w:hAnsi="Arial" w:cs="Arial"/>
          <w:b/>
          <w:color w:val="000000"/>
          <w:sz w:val="24"/>
          <w:szCs w:val="24"/>
          <w:u w:val="single"/>
          <w:lang w:val="sr-Cyrl-RS"/>
        </w:rPr>
      </w:pPr>
      <w:r w:rsidRPr="00DA5AF7">
        <w:rPr>
          <w:rFonts w:ascii="Arial" w:eastAsia="TimesNewRomanPSMT" w:hAnsi="Arial" w:cs="Arial"/>
          <w:b/>
          <w:color w:val="000000"/>
          <w:sz w:val="24"/>
          <w:szCs w:val="24"/>
          <w:u w:val="single"/>
          <w:lang w:val="sr-Cyrl-RS"/>
        </w:rPr>
        <w:t>Изабрани понуђач (Продавац) је дужан да достави:</w:t>
      </w:r>
    </w:p>
    <w:p w:rsidR="00DA5AF7" w:rsidRPr="00DA5AF7" w:rsidRDefault="00DA5AF7" w:rsidP="00DA5AF7">
      <w:pPr>
        <w:spacing w:after="0" w:line="240" w:lineRule="auto"/>
        <w:contextualSpacing/>
        <w:jc w:val="both"/>
        <w:rPr>
          <w:rFonts w:ascii="Arial" w:eastAsia="Calibri" w:hAnsi="Arial" w:cs="Arial"/>
          <w:b/>
          <w:color w:val="000000"/>
          <w:u w:val="single"/>
          <w:lang w:val="sr-Cyrl-RS"/>
        </w:rPr>
      </w:pPr>
    </w:p>
    <w:p w:rsidR="00DA5AF7" w:rsidRPr="00DA5AF7" w:rsidRDefault="00DA5AF7" w:rsidP="00DA5AF7">
      <w:pPr>
        <w:tabs>
          <w:tab w:val="left" w:pos="1786"/>
        </w:tabs>
        <w:spacing w:after="0" w:line="240" w:lineRule="auto"/>
        <w:ind w:left="1418" w:right="-6" w:hanging="567"/>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contextualSpacing/>
        <w:jc w:val="both"/>
        <w:rPr>
          <w:rFonts w:ascii="Arial" w:eastAsia="Calibri" w:hAnsi="Arial" w:cs="Arial"/>
          <w:b/>
          <w:color w:val="000000"/>
          <w:u w:val="single"/>
          <w:lang w:val="sr-Cyrl-RS"/>
        </w:rPr>
      </w:pPr>
      <w:r w:rsidRPr="00DA5AF7">
        <w:rPr>
          <w:rFonts w:ascii="Arial" w:eastAsia="Calibri" w:hAnsi="Arial" w:cs="Arial"/>
          <w:b/>
          <w:color w:val="000000"/>
          <w:u w:val="single"/>
          <w:lang w:val="en-US"/>
        </w:rPr>
        <w:t>У року од 10 дана од закључења Уговора</w:t>
      </w:r>
    </w:p>
    <w:p w:rsidR="00DA5AF7" w:rsidRPr="00DA5AF7" w:rsidRDefault="00DA5AF7" w:rsidP="00E529B2">
      <w:pPr>
        <w:numPr>
          <w:ilvl w:val="0"/>
          <w:numId w:val="40"/>
        </w:numPr>
        <w:tabs>
          <w:tab w:val="left" w:pos="567"/>
          <w:tab w:val="left" w:pos="851"/>
        </w:tabs>
        <w:spacing w:before="120" w:after="0" w:line="240" w:lineRule="auto"/>
        <w:contextualSpacing/>
        <w:jc w:val="both"/>
        <w:outlineLvl w:val="2"/>
        <w:rPr>
          <w:rFonts w:ascii="Arial" w:eastAsia="Calibri" w:hAnsi="Arial" w:cs="Arial"/>
          <w:b/>
          <w:color w:val="000000"/>
          <w:u w:val="single"/>
          <w:lang w:val="en-US"/>
        </w:rPr>
      </w:pPr>
      <w:bookmarkStart w:id="66" w:name="_Toc441651597"/>
      <w:bookmarkStart w:id="67" w:name="_Toc442559908"/>
      <w:r w:rsidRPr="00DA5AF7">
        <w:rPr>
          <w:rFonts w:ascii="Arial" w:eastAsia="Calibri" w:hAnsi="Arial" w:cs="Arial"/>
          <w:b/>
          <w:color w:val="000000"/>
          <w:u w:val="single"/>
          <w:lang w:val="en-US"/>
        </w:rPr>
        <w:t>Банкарска гаранција за повраћај авансног плаћања</w:t>
      </w:r>
      <w:bookmarkEnd w:id="66"/>
      <w:bookmarkEnd w:id="67"/>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sr-Cyrl-RS"/>
        </w:rPr>
        <w:t xml:space="preserve">Изабрани </w:t>
      </w:r>
      <w:r w:rsidRPr="00DA5AF7">
        <w:rPr>
          <w:rFonts w:ascii="Arial" w:eastAsia="Times New Roman" w:hAnsi="Arial" w:cs="Arial"/>
          <w:color w:val="000000"/>
          <w:lang w:val="en-U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испоруке предметних добара.</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lastRenderedPageBreak/>
        <w:t>Понуђач  се обавезује да у року од 10 дана  од дана закључења уговора Наручиоцу достави  банкарску гаранцију за повраћај авансног плаћања.</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DA5AF7" w:rsidRPr="00DA5AF7" w:rsidRDefault="00DA5AF7" w:rsidP="00DA5AF7">
      <w:pPr>
        <w:suppressAutoHyphen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Достављање средства финансијског обезбеђења представља одложни услов наступања правног дејства уговора.</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случају неиспуњавања уговорних обавеза, Наручилац има право да наплати банкарску гаранцију за повраћај авансног плаћања и бланко соло менице за за  добро извршење посла.</w:t>
      </w:r>
    </w:p>
    <w:p w:rsidR="00DA5AF7" w:rsidRDefault="00DA5AF7" w:rsidP="00DA5AF7">
      <w:pPr>
        <w:spacing w:before="120" w:after="60"/>
        <w:contextualSpacing/>
        <w:jc w:val="both"/>
        <w:rPr>
          <w:rFonts w:ascii="Arial" w:eastAsia="Times New Roman" w:hAnsi="Arial" w:cs="Arial"/>
          <w:color w:val="000000"/>
          <w:lang w:val="en-US"/>
        </w:rPr>
      </w:pPr>
      <w:r w:rsidRPr="00DA5AF7">
        <w:rPr>
          <w:rFonts w:ascii="Arial" w:eastAsia="Times New Roman" w:hAnsi="Arial" w:cs="Arial"/>
          <w:color w:val="000000"/>
          <w:lang w:val="en-U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37610C" w:rsidRPr="00DA5AF7" w:rsidRDefault="0037610C" w:rsidP="00DA5AF7">
      <w:pPr>
        <w:spacing w:before="120" w:after="60"/>
        <w:contextualSpacing/>
        <w:jc w:val="both"/>
        <w:rPr>
          <w:rFonts w:ascii="Arial" w:eastAsia="Times New Roman" w:hAnsi="Arial" w:cs="Arial"/>
          <w:color w:val="000000"/>
          <w:lang w:val="en-US"/>
        </w:rPr>
      </w:pPr>
    </w:p>
    <w:p w:rsidR="00DA5AF7" w:rsidRPr="00DA5AF7" w:rsidRDefault="00DA5AF7" w:rsidP="00DA5AF7">
      <w:pPr>
        <w:spacing w:before="120" w:after="0" w:line="240" w:lineRule="auto"/>
        <w:jc w:val="both"/>
        <w:rPr>
          <w:rFonts w:ascii="Arial" w:eastAsia="Times New Roman" w:hAnsi="Arial" w:cs="Arial"/>
          <w:b/>
          <w:color w:val="000000"/>
          <w:lang w:val="sr-Cyrl-RS"/>
        </w:rPr>
      </w:pPr>
    </w:p>
    <w:p w:rsidR="00DA5AF7" w:rsidRPr="00DA5AF7" w:rsidRDefault="00DA5AF7" w:rsidP="00DA5AF7">
      <w:pPr>
        <w:tabs>
          <w:tab w:val="left" w:pos="1786"/>
        </w:tabs>
        <w:spacing w:after="0" w:line="240" w:lineRule="auto"/>
        <w:ind w:left="1418" w:right="-6" w:hanging="567"/>
        <w:jc w:val="center"/>
        <w:rPr>
          <w:rFonts w:ascii="Arial" w:eastAsia="Times New Roman" w:hAnsi="Arial" w:cs="Arial"/>
          <w:color w:val="000000"/>
          <w:lang w:val="en-US"/>
        </w:rPr>
      </w:pPr>
    </w:p>
    <w:p w:rsidR="00DA5AF7" w:rsidRPr="00DA5AF7" w:rsidRDefault="00DA5AF7" w:rsidP="00DA5AF7">
      <w:pPr>
        <w:tabs>
          <w:tab w:val="left" w:pos="567"/>
          <w:tab w:val="left" w:pos="851"/>
        </w:tabs>
        <w:spacing w:after="0" w:line="240" w:lineRule="auto"/>
        <w:ind w:left="851"/>
        <w:jc w:val="both"/>
        <w:outlineLvl w:val="2"/>
        <w:rPr>
          <w:rFonts w:ascii="Arial" w:eastAsia="Times New Roman" w:hAnsi="Arial" w:cs="Arial"/>
          <w:b/>
          <w:color w:val="000000"/>
          <w:lang w:val="en-US"/>
        </w:rPr>
      </w:pPr>
      <w:bookmarkStart w:id="68" w:name="_Toc441651599"/>
      <w:bookmarkStart w:id="69" w:name="_Toc442559910"/>
      <w:r w:rsidRPr="00DA5AF7">
        <w:rPr>
          <w:rFonts w:ascii="Arial" w:eastAsia="Times New Roman" w:hAnsi="Arial" w:cs="Arial"/>
          <w:b/>
          <w:color w:val="000000"/>
          <w:lang w:val="en-US"/>
        </w:rPr>
        <w:t>Мениц</w:t>
      </w:r>
      <w:r w:rsidRPr="00DA5AF7">
        <w:rPr>
          <w:rFonts w:ascii="Arial" w:eastAsia="Times New Roman" w:hAnsi="Arial" w:cs="Arial"/>
          <w:b/>
          <w:color w:val="000000"/>
          <w:lang w:val="sr-Cyrl-RS"/>
        </w:rPr>
        <w:t>у</w:t>
      </w:r>
      <w:r w:rsidRPr="00DA5AF7">
        <w:rPr>
          <w:rFonts w:ascii="Arial" w:eastAsia="Times New Roman" w:hAnsi="Arial" w:cs="Arial"/>
          <w:b/>
          <w:color w:val="000000"/>
          <w:lang w:val="en-US"/>
        </w:rPr>
        <w:t xml:space="preserve"> за добро извршење посла </w:t>
      </w:r>
      <w:bookmarkEnd w:id="68"/>
      <w:bookmarkEnd w:id="69"/>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Изабрани Понуђач је обавезан да Наручиоцу достави:</w:t>
      </w:r>
    </w:p>
    <w:p w:rsidR="00DA5AF7" w:rsidRPr="00DA5AF7" w:rsidRDefault="00DA5AF7" w:rsidP="00E529B2">
      <w:pPr>
        <w:numPr>
          <w:ilvl w:val="0"/>
          <w:numId w:val="42"/>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A5AF7" w:rsidRPr="00DA5AF7" w:rsidRDefault="00DA5AF7" w:rsidP="00E529B2">
      <w:pPr>
        <w:numPr>
          <w:ilvl w:val="0"/>
          <w:numId w:val="42"/>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Менично писмо – овлашћење којим понуђач овлашћује наручиоца да може наплатити меницу  на износ од </w:t>
      </w:r>
      <w:r w:rsidRPr="00DA5AF7">
        <w:rPr>
          <w:rFonts w:ascii="Arial" w:eastAsia="Calibri" w:hAnsi="Arial" w:cs="Arial"/>
          <w:color w:val="000000"/>
          <w:lang w:val="sr-Cyrl-RS"/>
        </w:rPr>
        <w:t>10</w:t>
      </w:r>
      <w:r w:rsidRPr="00DA5AF7">
        <w:rPr>
          <w:rFonts w:ascii="Arial" w:eastAsia="Calibri" w:hAnsi="Arial" w:cs="Arial"/>
          <w:color w:val="000000"/>
          <w:lang w:val="en-US"/>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A5AF7" w:rsidRPr="00DA5AF7" w:rsidRDefault="00DA5AF7" w:rsidP="00E529B2">
      <w:pPr>
        <w:numPr>
          <w:ilvl w:val="0"/>
          <w:numId w:val="42"/>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2"/>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ОП обрасца.</w:t>
      </w:r>
    </w:p>
    <w:p w:rsidR="00DA5AF7" w:rsidRPr="00DA5AF7" w:rsidRDefault="00DA5AF7" w:rsidP="00E529B2">
      <w:pPr>
        <w:numPr>
          <w:ilvl w:val="0"/>
          <w:numId w:val="42"/>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DA5AF7" w:rsidRPr="00DA5AF7" w:rsidRDefault="00DA5AF7" w:rsidP="00DA5AF7">
      <w:pPr>
        <w:tabs>
          <w:tab w:val="left" w:pos="1786"/>
        </w:tabs>
        <w:spacing w:after="0" w:line="240" w:lineRule="auto"/>
        <w:ind w:left="1418" w:right="-6" w:hanging="567"/>
        <w:jc w:val="center"/>
        <w:rPr>
          <w:rFonts w:ascii="Arial" w:eastAsia="Times New Roman" w:hAnsi="Arial" w:cs="Arial"/>
          <w:color w:val="000000"/>
          <w:lang w:val="en-US"/>
        </w:rPr>
      </w:pPr>
    </w:p>
    <w:p w:rsidR="00DA5AF7" w:rsidRPr="00DA5AF7" w:rsidRDefault="00DA5AF7" w:rsidP="00DA5AF7">
      <w:pPr>
        <w:spacing w:after="0" w:line="240" w:lineRule="auto"/>
        <w:contextualSpacing/>
        <w:jc w:val="both"/>
        <w:rPr>
          <w:rFonts w:ascii="Arial" w:eastAsia="Calibri" w:hAnsi="Arial" w:cs="Arial"/>
          <w:b/>
          <w:color w:val="000000"/>
          <w:u w:val="single"/>
          <w:lang w:val="sr-Cyrl-RS"/>
        </w:rPr>
      </w:pPr>
      <w:r w:rsidRPr="00DA5AF7">
        <w:rPr>
          <w:rFonts w:ascii="Arial" w:eastAsia="Calibri" w:hAnsi="Arial" w:cs="Arial"/>
          <w:b/>
          <w:color w:val="000000"/>
          <w:u w:val="single"/>
          <w:lang w:val="en-US"/>
        </w:rPr>
        <w:t xml:space="preserve">  По потписивању записника о примопредаји предмета Уговора</w:t>
      </w:r>
    </w:p>
    <w:p w:rsidR="00DA5AF7" w:rsidRPr="00DA5AF7" w:rsidRDefault="00DA5AF7" w:rsidP="00DA5AF7">
      <w:pPr>
        <w:spacing w:after="0" w:line="240" w:lineRule="auto"/>
        <w:contextualSpacing/>
        <w:jc w:val="both"/>
        <w:rPr>
          <w:rFonts w:ascii="Arial" w:eastAsia="Calibri" w:hAnsi="Arial" w:cs="Arial"/>
          <w:b/>
          <w:color w:val="000000"/>
          <w:u w:val="single"/>
          <w:lang w:val="sr-Cyrl-RS"/>
        </w:rPr>
      </w:pPr>
    </w:p>
    <w:p w:rsidR="00DA5AF7" w:rsidRPr="00DA5AF7" w:rsidRDefault="00DA5AF7" w:rsidP="00DA5AF7">
      <w:pPr>
        <w:tabs>
          <w:tab w:val="left" w:pos="567"/>
          <w:tab w:val="left" w:pos="851"/>
        </w:tabs>
        <w:spacing w:after="0" w:line="240" w:lineRule="auto"/>
        <w:ind w:left="851"/>
        <w:jc w:val="both"/>
        <w:outlineLvl w:val="2"/>
        <w:rPr>
          <w:rFonts w:ascii="Arial" w:eastAsia="TimesNewRomanPSMT" w:hAnsi="Arial" w:cs="Arial"/>
          <w:b/>
          <w:bCs/>
          <w:iCs/>
          <w:color w:val="000000"/>
          <w:lang w:val="en-US"/>
        </w:rPr>
      </w:pPr>
      <w:r w:rsidRPr="00DA5AF7">
        <w:rPr>
          <w:rFonts w:ascii="Arial" w:eastAsia="TimesNewRomanPSMT" w:hAnsi="Arial" w:cs="Arial"/>
          <w:b/>
          <w:bCs/>
          <w:iCs/>
          <w:color w:val="000000"/>
          <w:lang w:val="en-US"/>
        </w:rPr>
        <w:t>Меница као гаранција за  отклањање грешака у гарантном року</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lastRenderedPageBreak/>
        <w:t>Понуђач је обавезан да Наручиоцу у тренутку примопредаје предмета уговора или најкасније 5 дана пре истека средства финансијског обезбеђења за добро извршење посла,достави:</w:t>
      </w:r>
    </w:p>
    <w:p w:rsidR="00DA5AF7" w:rsidRPr="00DA5AF7" w:rsidRDefault="00DA5AF7" w:rsidP="00E529B2">
      <w:pPr>
        <w:numPr>
          <w:ilvl w:val="0"/>
          <w:numId w:val="41"/>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A5AF7" w:rsidRPr="00DA5AF7" w:rsidRDefault="00DA5AF7" w:rsidP="00E529B2">
      <w:pPr>
        <w:numPr>
          <w:ilvl w:val="0"/>
          <w:numId w:val="41"/>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A5AF7" w:rsidRPr="00DA5AF7" w:rsidRDefault="00DA5AF7" w:rsidP="00E529B2">
      <w:pPr>
        <w:numPr>
          <w:ilvl w:val="0"/>
          <w:numId w:val="41"/>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1"/>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ОП обрасца.</w:t>
      </w:r>
    </w:p>
    <w:p w:rsidR="00DA5AF7" w:rsidRPr="00DA5AF7" w:rsidRDefault="00DA5AF7" w:rsidP="00E529B2">
      <w:pPr>
        <w:numPr>
          <w:ilvl w:val="0"/>
          <w:numId w:val="41"/>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Меница може бити наплаћена у случају да изабрани понуђач не отклони недостатке у гарантном року. </w:t>
      </w:r>
    </w:p>
    <w:p w:rsidR="00DA5AF7" w:rsidRPr="00DA5AF7" w:rsidRDefault="00DA5AF7" w:rsidP="00DA5AF7">
      <w:pPr>
        <w:tabs>
          <w:tab w:val="left" w:pos="567"/>
        </w:tabs>
        <w:spacing w:after="0" w:line="240"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A5AF7" w:rsidRPr="00DA5AF7" w:rsidRDefault="00DA5AF7" w:rsidP="00DA5AF7">
      <w:pPr>
        <w:tabs>
          <w:tab w:val="left" w:pos="284"/>
          <w:tab w:val="left" w:pos="330"/>
        </w:tabs>
        <w:spacing w:before="120" w:after="0" w:line="240" w:lineRule="auto"/>
        <w:jc w:val="both"/>
        <w:rPr>
          <w:rFonts w:ascii="Arial" w:eastAsia="Times New Roman" w:hAnsi="Arial" w:cs="Times New Roman"/>
          <w:color w:val="000000"/>
          <w:lang w:val="en-US"/>
        </w:rPr>
      </w:pPr>
      <w:r w:rsidRPr="00DA5AF7">
        <w:rPr>
          <w:rFonts w:ascii="Arial" w:eastAsia="Times New Roman" w:hAnsi="Arial" w:cs="Arial"/>
          <w:color w:val="000000"/>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DA5AF7" w:rsidRPr="00DA5AF7" w:rsidRDefault="00DA5AF7" w:rsidP="00DA5AF7">
      <w:pPr>
        <w:tabs>
          <w:tab w:val="left" w:pos="567"/>
          <w:tab w:val="left" w:pos="851"/>
        </w:tabs>
        <w:spacing w:after="0" w:line="240" w:lineRule="auto"/>
        <w:ind w:left="851"/>
        <w:jc w:val="both"/>
        <w:outlineLvl w:val="2"/>
        <w:rPr>
          <w:rFonts w:ascii="Arial" w:eastAsia="TimesNewRomanPSMT" w:hAnsi="Arial" w:cs="Arial"/>
          <w:b/>
          <w:bCs/>
          <w:iCs/>
          <w:color w:val="000000"/>
          <w:lang w:val="sr-Cyrl-RS"/>
        </w:rPr>
      </w:pPr>
    </w:p>
    <w:p w:rsidR="00DA5AF7" w:rsidRPr="00DA5AF7" w:rsidRDefault="00DA5AF7" w:rsidP="00DA5AF7">
      <w:pPr>
        <w:tabs>
          <w:tab w:val="left" w:pos="567"/>
          <w:tab w:val="left" w:pos="851"/>
        </w:tabs>
        <w:spacing w:after="0" w:line="240" w:lineRule="auto"/>
        <w:ind w:left="851"/>
        <w:jc w:val="both"/>
        <w:outlineLvl w:val="2"/>
        <w:rPr>
          <w:rFonts w:ascii="Arial" w:eastAsia="TimesNewRomanPSMT" w:hAnsi="Arial" w:cs="Arial"/>
          <w:b/>
          <w:bCs/>
          <w:iCs/>
          <w:color w:val="000000"/>
          <w:lang w:val="sr-Cyrl-RS"/>
        </w:rPr>
      </w:pPr>
      <w:r w:rsidRPr="00DA5AF7">
        <w:rPr>
          <w:rFonts w:ascii="Arial" w:eastAsia="TimesNewRomanPSMT" w:hAnsi="Arial" w:cs="Arial"/>
          <w:b/>
          <w:bCs/>
          <w:iCs/>
          <w:color w:val="000000"/>
          <w:lang w:val="en-US"/>
        </w:rPr>
        <w:t>Достављање средстава финансијског обезбеђења</w:t>
      </w:r>
    </w:p>
    <w:p w:rsidR="00DA5AF7" w:rsidRPr="00DA5AF7" w:rsidRDefault="00DA5AF7" w:rsidP="00DA5AF7">
      <w:pPr>
        <w:spacing w:before="120" w:after="0" w:line="240" w:lineRule="auto"/>
        <w:jc w:val="both"/>
        <w:rPr>
          <w:rFonts w:ascii="Arial" w:eastAsia="TimesNewRomanPSMT" w:hAnsi="Arial" w:cs="Times New Roman"/>
          <w:color w:val="000000"/>
          <w:lang w:val="sr-Cyrl-RS"/>
        </w:rPr>
      </w:pPr>
      <w:r w:rsidRPr="00DA5AF7">
        <w:rPr>
          <w:rFonts w:ascii="Arial" w:eastAsia="TimesNewRomanPSMT" w:hAnsi="Arial" w:cs="Times New Roman"/>
          <w:color w:val="000000"/>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 ОгранакТЕНТ Б Ушће, Улица Богољуба Урошевића Црног 44, 11500 Обреновац.</w:t>
      </w:r>
    </w:p>
    <w:p w:rsidR="00DA5AF7" w:rsidRPr="00DA5AF7" w:rsidRDefault="00DA5AF7" w:rsidP="00DA5AF7">
      <w:pPr>
        <w:tabs>
          <w:tab w:val="left" w:pos="1134"/>
        </w:tabs>
        <w:spacing w:before="120" w:after="0" w:line="240" w:lineRule="auto"/>
        <w:jc w:val="center"/>
        <w:rPr>
          <w:rFonts w:ascii="Arial" w:eastAsia="Times New Roman" w:hAnsi="Arial" w:cs="Times New Roman"/>
          <w:b/>
          <w:color w:val="000000"/>
          <w:lang w:val="sr-Cyrl-RS"/>
        </w:rPr>
      </w:pPr>
      <w:r w:rsidRPr="00DA5AF7">
        <w:rPr>
          <w:rFonts w:ascii="Arial" w:eastAsia="Times New Roman" w:hAnsi="Arial" w:cs="Times New Roman"/>
          <w:b/>
          <w:color w:val="000000"/>
          <w:lang w:val="en-US"/>
        </w:rPr>
        <w:t>Средство финансијског обезбеђења за ЈН бр</w:t>
      </w:r>
      <w:r w:rsidRPr="00DA5AF7">
        <w:rPr>
          <w:rFonts w:ascii="Arial" w:eastAsia="Times New Roman" w:hAnsi="Arial" w:cs="Times New Roman"/>
          <w:b/>
          <w:color w:val="000000"/>
          <w:lang w:val="sr-Cyrl-RS"/>
        </w:rPr>
        <w:t xml:space="preserve"> 3000/1313/2016 (1479/2016)</w:t>
      </w:r>
    </w:p>
    <w:p w:rsidR="00DA5AF7" w:rsidRPr="00DA5AF7" w:rsidRDefault="00DA5AF7" w:rsidP="00DA5AF7">
      <w:pPr>
        <w:spacing w:before="120" w:after="0" w:line="240" w:lineRule="auto"/>
        <w:jc w:val="both"/>
        <w:rPr>
          <w:rFonts w:ascii="Arial" w:eastAsia="TimesNewRomanPSMT" w:hAnsi="Arial" w:cs="Times New Roman"/>
          <w:color w:val="000000"/>
          <w:lang w:val="sr-Cyrl-RS"/>
        </w:rPr>
      </w:pPr>
      <w:r w:rsidRPr="00DA5AF7">
        <w:rPr>
          <w:rFonts w:ascii="Arial" w:eastAsia="TimesNewRomanPSMT" w:hAnsi="Arial" w:cs="Times New Roman"/>
          <w:color w:val="000000"/>
          <w:lang w:val="sr-Cyrl-RS"/>
        </w:rPr>
        <w:t>Средство финансијског обезбеђења за авансно плаћање гласи на Јавно предузеће „Електропривреда Србије“ Београд,Улица царице Милице 2.,  11000 Београд, Огранак ТЕНТ Београд- Обреновац, Улица Богољуба Урошевића Црног 44., 11500 Обреновац и доставља Продавац у року од 10 дана  од дана закључења уговора поштом на адресу корисника уговора:</w:t>
      </w:r>
    </w:p>
    <w:p w:rsidR="00DA5AF7" w:rsidRPr="00DA5AF7" w:rsidRDefault="00DA5AF7" w:rsidP="00DA5AF7">
      <w:pPr>
        <w:spacing w:before="120" w:after="0" w:line="240" w:lineRule="auto"/>
        <w:jc w:val="both"/>
        <w:rPr>
          <w:rFonts w:ascii="Arial" w:eastAsia="TimesNewRomanPSMT" w:hAnsi="Arial" w:cs="Times New Roman"/>
          <w:color w:val="000000"/>
          <w:lang w:val="sr-Cyrl-RS"/>
        </w:rPr>
      </w:pPr>
      <w:r w:rsidRPr="00DA5AF7">
        <w:rPr>
          <w:rFonts w:ascii="Arial" w:eastAsia="TimesNewRomanPSMT" w:hAnsi="Arial" w:cs="Times New Roman"/>
          <w:color w:val="000000"/>
          <w:lang w:val="sr-Cyrl-RS"/>
        </w:rPr>
        <w:t>Јавно предузеће „Електропривреда Србије“ Београд, Огранак ТЕНТ Београд- Обреновац</w:t>
      </w:r>
    </w:p>
    <w:p w:rsidR="00DA5AF7" w:rsidRPr="00DA5AF7" w:rsidRDefault="00DA5AF7" w:rsidP="00DA5AF7">
      <w:pPr>
        <w:spacing w:before="120" w:after="0" w:line="240" w:lineRule="auto"/>
        <w:jc w:val="both"/>
        <w:rPr>
          <w:rFonts w:ascii="Arial" w:eastAsia="TimesNewRomanPSMT" w:hAnsi="Arial" w:cs="Times New Roman"/>
          <w:color w:val="000000"/>
          <w:lang w:val="sr-Cyrl-RS"/>
        </w:rPr>
      </w:pPr>
      <w:r w:rsidRPr="00DA5AF7">
        <w:rPr>
          <w:rFonts w:ascii="Arial" w:eastAsia="TimesNewRomanPSMT" w:hAnsi="Arial" w:cs="Times New Roman"/>
          <w:color w:val="000000"/>
          <w:lang w:val="sr-Cyrl-RS"/>
        </w:rPr>
        <w:t xml:space="preserve"> Богољуба Урошевића Црног бр. 44, 11500 Обреновац</w:t>
      </w:r>
    </w:p>
    <w:p w:rsidR="00DA5AF7" w:rsidRPr="00DA5AF7" w:rsidRDefault="00DA5AF7" w:rsidP="00DA5AF7">
      <w:pPr>
        <w:tabs>
          <w:tab w:val="left" w:pos="1134"/>
        </w:tabs>
        <w:spacing w:before="120" w:after="0" w:line="240" w:lineRule="auto"/>
        <w:jc w:val="center"/>
        <w:rPr>
          <w:rFonts w:ascii="Arial" w:eastAsia="Times New Roman" w:hAnsi="Arial" w:cs="Times New Roman"/>
          <w:b/>
          <w:color w:val="000000"/>
          <w:lang w:val="sr-Cyrl-RS"/>
        </w:rPr>
      </w:pPr>
      <w:r w:rsidRPr="00DA5AF7">
        <w:rPr>
          <w:rFonts w:ascii="Arial" w:eastAsia="Times New Roman" w:hAnsi="Arial" w:cs="Times New Roman"/>
          <w:b/>
          <w:color w:val="000000"/>
          <w:lang w:val="en-US"/>
        </w:rPr>
        <w:t>Средство финансијског обезбеђења за ЈН бр</w:t>
      </w:r>
      <w:r w:rsidRPr="00DA5AF7">
        <w:rPr>
          <w:rFonts w:ascii="Arial" w:eastAsia="Times New Roman" w:hAnsi="Arial" w:cs="Times New Roman"/>
          <w:b/>
          <w:color w:val="000000"/>
          <w:lang w:val="sr-Cyrl-RS"/>
        </w:rPr>
        <w:t xml:space="preserve"> 3000/1313/2016 (1479/2016)</w:t>
      </w:r>
    </w:p>
    <w:p w:rsidR="00DA5AF7" w:rsidRPr="00DA5AF7" w:rsidRDefault="00DA5AF7" w:rsidP="00DA5AF7">
      <w:pPr>
        <w:tabs>
          <w:tab w:val="left" w:pos="1134"/>
        </w:tabs>
        <w:spacing w:before="120" w:after="0" w:line="240" w:lineRule="auto"/>
        <w:jc w:val="both"/>
        <w:rPr>
          <w:rFonts w:ascii="Arial" w:eastAsia="Times New Roman" w:hAnsi="Arial" w:cs="Times New Roman"/>
          <w:b/>
          <w:color w:val="000000"/>
          <w:lang w:val="sr-Cyrl-RS"/>
        </w:rPr>
      </w:pPr>
    </w:p>
    <w:p w:rsidR="00DA5AF7" w:rsidRPr="00DA5AF7" w:rsidRDefault="00DA5AF7" w:rsidP="00DA5AF7">
      <w:pPr>
        <w:tabs>
          <w:tab w:val="left" w:pos="567"/>
          <w:tab w:val="left" w:pos="709"/>
        </w:tabs>
        <w:spacing w:before="120" w:after="120" w:line="240" w:lineRule="auto"/>
        <w:jc w:val="both"/>
        <w:rPr>
          <w:rFonts w:ascii="Arial" w:eastAsia="Times New Roman" w:hAnsi="Arial" w:cs="Arial"/>
          <w:b/>
          <w:color w:val="000000"/>
          <w:lang w:val="en-US"/>
        </w:rPr>
      </w:pPr>
      <w:r w:rsidRPr="00DA5AF7">
        <w:rPr>
          <w:rFonts w:ascii="Arial" w:eastAsia="TimesNewRomanPSMT" w:hAnsi="Arial" w:cs="Arial"/>
          <w:bCs/>
          <w:color w:val="000000"/>
          <w:lang w:val="en-US"/>
        </w:rPr>
        <w:lastRenderedPageBreak/>
        <w:t xml:space="preserve">Средство финансијског обезбеђења за добро извршење посла гласи на Јавно предузеће „Електропривреда Србије“ Београд,Улица царице Милице 2.,  11000 Београд, ОгранакТЕНТ Б Ушће, Улица Богољуба Урошевића Црног 44., 11500 Обреновац </w:t>
      </w:r>
      <w:r w:rsidRPr="00DA5AF7">
        <w:rPr>
          <w:rFonts w:ascii="Arial" w:eastAsia="Times New Roman" w:hAnsi="Arial" w:cs="Arial"/>
          <w:color w:val="000000"/>
          <w:lang w:val="en-US"/>
        </w:rPr>
        <w:t>и доставља се најкасније у року од 10 (десет) дана од дана обостраног потписивања Уговора поштом на адресу корисника уговора:</w:t>
      </w:r>
    </w:p>
    <w:p w:rsidR="00DA5AF7" w:rsidRPr="00DA5AF7" w:rsidRDefault="00DA5AF7" w:rsidP="00DA5AF7">
      <w:pPr>
        <w:suppressAutoHyphens/>
        <w:spacing w:before="120" w:after="0" w:line="100" w:lineRule="atLeast"/>
        <w:jc w:val="center"/>
        <w:rPr>
          <w:rFonts w:ascii="Arial" w:eastAsia="Times New Roman" w:hAnsi="Arial" w:cs="Arial"/>
          <w:color w:val="000000"/>
          <w:lang w:val="sr-Cyrl-RS"/>
        </w:rPr>
      </w:pPr>
      <w:r w:rsidRPr="00DA5AF7">
        <w:rPr>
          <w:rFonts w:ascii="Arial" w:eastAsia="TimesNewRomanPSMT" w:hAnsi="Arial" w:cs="Arial"/>
          <w:bCs/>
          <w:color w:val="000000"/>
          <w:lang w:val="en-US"/>
        </w:rPr>
        <w:t>Јавно предузеће „Електропривреда Србије“ Београд,</w:t>
      </w:r>
      <w:r w:rsidRPr="00DA5AF7">
        <w:rPr>
          <w:rFonts w:ascii="Arial" w:eastAsia="TimesNewRomanPSMT" w:hAnsi="Arial" w:cs="Arial"/>
          <w:bCs/>
          <w:color w:val="000000"/>
          <w:lang w:val="sr-Cyrl-RS"/>
        </w:rPr>
        <w:t xml:space="preserve"> </w:t>
      </w:r>
      <w:r w:rsidRPr="00DA5AF7">
        <w:rPr>
          <w:rFonts w:ascii="Arial" w:eastAsia="Times New Roman" w:hAnsi="Arial" w:cs="Arial"/>
          <w:color w:val="000000"/>
          <w:lang w:val="en-US"/>
        </w:rPr>
        <w:t>ОгранакТЕНТ Б Ушће</w:t>
      </w:r>
    </w:p>
    <w:p w:rsidR="00DA5AF7" w:rsidRPr="00DA5AF7" w:rsidRDefault="00DA5AF7" w:rsidP="00DA5AF7">
      <w:pPr>
        <w:suppressAutoHyphens/>
        <w:spacing w:before="120" w:after="0" w:line="100" w:lineRule="atLeast"/>
        <w:jc w:val="center"/>
        <w:rPr>
          <w:rFonts w:ascii="Arial" w:eastAsia="Arial Unicode MS" w:hAnsi="Arial" w:cs="Arial"/>
          <w:b/>
          <w:color w:val="000000"/>
          <w:kern w:val="1"/>
          <w:lang w:val="en-US" w:eastAsia="ar-SA"/>
        </w:rPr>
      </w:pPr>
      <w:r w:rsidRPr="00DA5AF7">
        <w:rPr>
          <w:rFonts w:ascii="Arial" w:eastAsia="Times New Roman" w:hAnsi="Arial" w:cs="Arial"/>
          <w:color w:val="000000"/>
          <w:lang w:val="en-US"/>
        </w:rPr>
        <w:t xml:space="preserve"> Богољуба Урошевића Црног бр.</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44, 11500 Обреновац</w:t>
      </w:r>
    </w:p>
    <w:p w:rsidR="00DA5AF7" w:rsidRPr="00DA5AF7" w:rsidRDefault="00DA5AF7" w:rsidP="00DA5AF7">
      <w:pPr>
        <w:tabs>
          <w:tab w:val="left" w:pos="1134"/>
        </w:tabs>
        <w:spacing w:before="120" w:after="0" w:line="240" w:lineRule="auto"/>
        <w:jc w:val="center"/>
        <w:rPr>
          <w:rFonts w:ascii="Arial" w:eastAsia="Times New Roman" w:hAnsi="Arial" w:cs="Times New Roman"/>
          <w:color w:val="000000"/>
          <w:lang w:val="sr-Cyrl-RS"/>
        </w:rPr>
      </w:pPr>
      <w:r w:rsidRPr="00DA5AF7">
        <w:rPr>
          <w:rFonts w:ascii="Arial" w:eastAsia="Times New Roman" w:hAnsi="Arial" w:cs="Times New Roman"/>
          <w:color w:val="000000"/>
          <w:lang w:val="en-US"/>
        </w:rPr>
        <w:t>са назнаком:</w:t>
      </w:r>
    </w:p>
    <w:p w:rsidR="00DA5AF7" w:rsidRPr="00DA5AF7" w:rsidRDefault="00DA5AF7" w:rsidP="00DA5AF7">
      <w:pPr>
        <w:tabs>
          <w:tab w:val="left" w:pos="1134"/>
        </w:tabs>
        <w:spacing w:before="120" w:after="0" w:line="240" w:lineRule="auto"/>
        <w:jc w:val="center"/>
        <w:rPr>
          <w:rFonts w:ascii="Arial" w:eastAsia="Times New Roman" w:hAnsi="Arial" w:cs="Times New Roman"/>
          <w:b/>
          <w:color w:val="000000"/>
          <w:lang w:val="sr-Cyrl-RS"/>
        </w:rPr>
      </w:pPr>
      <w:r w:rsidRPr="00DA5AF7">
        <w:rPr>
          <w:rFonts w:ascii="Arial" w:eastAsia="Times New Roman" w:hAnsi="Arial" w:cs="Times New Roman"/>
          <w:b/>
          <w:color w:val="000000"/>
          <w:lang w:val="en-US"/>
        </w:rPr>
        <w:t xml:space="preserve"> Средства финансијског обезбеђења за ЈН бр</w:t>
      </w:r>
      <w:r w:rsidRPr="00DA5AF7">
        <w:rPr>
          <w:rFonts w:ascii="Arial" w:eastAsia="Times New Roman" w:hAnsi="Arial" w:cs="Times New Roman"/>
          <w:b/>
          <w:color w:val="000000"/>
          <w:lang w:val="sr-Cyrl-RS"/>
        </w:rPr>
        <w:t xml:space="preserve">. </w:t>
      </w:r>
      <w:r w:rsidRPr="00DA5AF7">
        <w:rPr>
          <w:rFonts w:ascii="Arial" w:eastAsia="Times New Roman" w:hAnsi="Arial" w:cs="Times New Roman"/>
          <w:b/>
          <w:color w:val="000000"/>
          <w:lang w:val="en-US"/>
        </w:rPr>
        <w:t xml:space="preserve"> 3000/1313/2016 (1479/2016)</w:t>
      </w:r>
    </w:p>
    <w:p w:rsidR="00DA5AF7" w:rsidRPr="00DA5AF7" w:rsidRDefault="00DA5AF7" w:rsidP="00DA5AF7">
      <w:pPr>
        <w:tabs>
          <w:tab w:val="left" w:pos="567"/>
          <w:tab w:val="left" w:pos="709"/>
        </w:tabs>
        <w:spacing w:before="120" w:after="120" w:line="240" w:lineRule="auto"/>
        <w:jc w:val="both"/>
        <w:rPr>
          <w:rFonts w:ascii="Arial" w:eastAsia="Times New Roman" w:hAnsi="Arial" w:cs="Arial"/>
          <w:b/>
          <w:color w:val="000000"/>
          <w:lang w:val="en-US"/>
        </w:rPr>
      </w:pPr>
      <w:r w:rsidRPr="00DA5AF7">
        <w:rPr>
          <w:rFonts w:ascii="Arial" w:eastAsia="TimesNewRomanPSMT" w:hAnsi="Arial" w:cs="Arial"/>
          <w:bCs/>
          <w:color w:val="000000"/>
          <w:lang w:val="en-US"/>
        </w:rPr>
        <w:t xml:space="preserve">Средство финансијског обезбеђења за отклањање грешака у гарантном року гласи на Јавно предузеће „Електропривреда Србије“ Београд,Улица царице Милице 2.,  11000 Београд, ОгранакТЕНТ Б Ушће, Улица Богољуба Урошевића Црног 44., 11500 Обреновац </w:t>
      </w:r>
      <w:r w:rsidRPr="00DA5AF7">
        <w:rPr>
          <w:rFonts w:ascii="Arial" w:eastAsia="Times New Roman" w:hAnsi="Arial" w:cs="Arial"/>
          <w:color w:val="000000"/>
          <w:lang w:val="en-US"/>
        </w:rPr>
        <w:t xml:space="preserve">и доставља се </w:t>
      </w:r>
      <w:r w:rsidRPr="00DA5AF7">
        <w:rPr>
          <w:rFonts w:ascii="Arial" w:eastAsia="Times New Roman" w:hAnsi="Arial" w:cs="Arial"/>
          <w:color w:val="000000"/>
          <w:lang w:val="sr-Cyrl-RS"/>
        </w:rPr>
        <w:t>уприликом примопредаје предмета уговора или</w:t>
      </w:r>
      <w:r w:rsidRPr="00DA5AF7">
        <w:rPr>
          <w:rFonts w:ascii="Arial" w:eastAsia="Times New Roman" w:hAnsi="Arial" w:cs="Arial"/>
          <w:color w:val="000000"/>
          <w:lang w:val="en-US"/>
        </w:rPr>
        <w:t xml:space="preserve"> поштом на адресу корисника уговора:</w:t>
      </w:r>
    </w:p>
    <w:p w:rsidR="00DA5AF7" w:rsidRPr="00DA5AF7" w:rsidRDefault="00DA5AF7" w:rsidP="00DA5AF7">
      <w:pPr>
        <w:suppressAutoHyphens/>
        <w:spacing w:before="120" w:after="0" w:line="100" w:lineRule="atLeast"/>
        <w:jc w:val="center"/>
        <w:rPr>
          <w:rFonts w:ascii="Arial" w:eastAsia="Times New Roman" w:hAnsi="Arial" w:cs="Arial"/>
          <w:color w:val="000000"/>
          <w:lang w:val="sr-Cyrl-RS"/>
        </w:rPr>
      </w:pPr>
      <w:r w:rsidRPr="00DA5AF7">
        <w:rPr>
          <w:rFonts w:ascii="Arial" w:eastAsia="TimesNewRomanPSMT" w:hAnsi="Arial" w:cs="Arial"/>
          <w:bCs/>
          <w:color w:val="000000"/>
          <w:lang w:val="en-US"/>
        </w:rPr>
        <w:t>Јавно предузеће „Електропривреда Србије“ Београд,</w:t>
      </w:r>
      <w:r w:rsidRPr="00DA5AF7">
        <w:rPr>
          <w:rFonts w:ascii="Arial" w:eastAsia="TimesNewRomanPSMT" w:hAnsi="Arial" w:cs="Arial"/>
          <w:bCs/>
          <w:color w:val="000000"/>
          <w:lang w:val="sr-Cyrl-RS"/>
        </w:rPr>
        <w:t xml:space="preserve"> </w:t>
      </w:r>
      <w:r w:rsidRPr="00DA5AF7">
        <w:rPr>
          <w:rFonts w:ascii="Arial" w:eastAsia="Times New Roman" w:hAnsi="Arial" w:cs="Arial"/>
          <w:color w:val="000000"/>
          <w:lang w:val="en-US"/>
        </w:rPr>
        <w:t>ОгранакТЕНТ Б Ушће</w:t>
      </w:r>
    </w:p>
    <w:p w:rsidR="00DA5AF7" w:rsidRPr="00DA5AF7" w:rsidRDefault="00DA5AF7" w:rsidP="00DA5AF7">
      <w:pPr>
        <w:suppressAutoHyphens/>
        <w:spacing w:before="120" w:after="0" w:line="100" w:lineRule="atLeast"/>
        <w:jc w:val="center"/>
        <w:rPr>
          <w:rFonts w:ascii="Arial" w:eastAsia="Arial Unicode MS" w:hAnsi="Arial" w:cs="Arial"/>
          <w:b/>
          <w:color w:val="000000"/>
          <w:kern w:val="1"/>
          <w:lang w:val="en-US" w:eastAsia="ar-SA"/>
        </w:rPr>
      </w:pPr>
      <w:r w:rsidRPr="00DA5AF7">
        <w:rPr>
          <w:rFonts w:ascii="Arial" w:eastAsia="Times New Roman" w:hAnsi="Arial" w:cs="Arial"/>
          <w:color w:val="000000"/>
          <w:lang w:val="en-US"/>
        </w:rPr>
        <w:t xml:space="preserve"> Богољуба Урошевића Црног бр.</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44, 11500 Обреновац</w:t>
      </w:r>
    </w:p>
    <w:p w:rsidR="00DA5AF7" w:rsidRPr="00DA5AF7" w:rsidRDefault="00DA5AF7" w:rsidP="00DA5AF7">
      <w:pPr>
        <w:tabs>
          <w:tab w:val="left" w:pos="1134"/>
        </w:tabs>
        <w:spacing w:before="120" w:after="0" w:line="240" w:lineRule="auto"/>
        <w:jc w:val="center"/>
        <w:rPr>
          <w:rFonts w:ascii="Arial" w:eastAsia="Times New Roman" w:hAnsi="Arial" w:cs="Times New Roman"/>
          <w:color w:val="000000"/>
          <w:lang w:val="sr-Cyrl-RS"/>
        </w:rPr>
      </w:pPr>
      <w:r w:rsidRPr="00DA5AF7">
        <w:rPr>
          <w:rFonts w:ascii="Arial" w:eastAsia="Times New Roman" w:hAnsi="Arial" w:cs="Times New Roman"/>
          <w:color w:val="000000"/>
          <w:lang w:val="en-US"/>
        </w:rPr>
        <w:t>са назнаком:</w:t>
      </w:r>
    </w:p>
    <w:p w:rsidR="00DA5AF7" w:rsidRPr="00DA5AF7" w:rsidRDefault="00DA5AF7" w:rsidP="00DA5AF7">
      <w:pPr>
        <w:tabs>
          <w:tab w:val="left" w:pos="1134"/>
        </w:tabs>
        <w:spacing w:before="120" w:after="0" w:line="240" w:lineRule="auto"/>
        <w:jc w:val="center"/>
        <w:rPr>
          <w:rFonts w:ascii="Arial" w:eastAsia="Times New Roman" w:hAnsi="Arial" w:cs="Times New Roman"/>
          <w:b/>
          <w:color w:val="000000"/>
          <w:lang w:val="sr-Cyrl-RS"/>
        </w:rPr>
      </w:pPr>
      <w:r w:rsidRPr="00DA5AF7">
        <w:rPr>
          <w:rFonts w:ascii="Arial" w:eastAsia="Times New Roman" w:hAnsi="Arial" w:cs="Times New Roman"/>
          <w:b/>
          <w:color w:val="000000"/>
          <w:lang w:val="en-US"/>
        </w:rPr>
        <w:t xml:space="preserve"> Средства финансијског обезбеђења за ЈН бр</w:t>
      </w:r>
      <w:r w:rsidRPr="00DA5AF7">
        <w:rPr>
          <w:rFonts w:ascii="Arial" w:eastAsia="Times New Roman" w:hAnsi="Arial" w:cs="Times New Roman"/>
          <w:b/>
          <w:color w:val="000000"/>
          <w:lang w:val="sr-Cyrl-RS"/>
        </w:rPr>
        <w:t xml:space="preserve">. </w:t>
      </w:r>
      <w:r w:rsidRPr="00DA5AF7">
        <w:rPr>
          <w:rFonts w:ascii="Arial" w:eastAsia="Times New Roman" w:hAnsi="Arial" w:cs="Times New Roman"/>
          <w:b/>
          <w:color w:val="000000"/>
          <w:lang w:val="en-US"/>
        </w:rPr>
        <w:t xml:space="preserve"> 3000/1313/2016 (1479/2016)</w:t>
      </w:r>
    </w:p>
    <w:p w:rsidR="00DA5AF7" w:rsidRPr="00DA5AF7" w:rsidRDefault="00DA5AF7" w:rsidP="00DA5AF7">
      <w:pPr>
        <w:tabs>
          <w:tab w:val="left" w:pos="1134"/>
        </w:tabs>
        <w:spacing w:before="120" w:after="0" w:line="240" w:lineRule="auto"/>
        <w:jc w:val="center"/>
        <w:rPr>
          <w:rFonts w:ascii="Arial" w:eastAsia="Times New Roman" w:hAnsi="Arial" w:cs="Times New Roman"/>
          <w:b/>
          <w:color w:val="000000"/>
          <w:lang w:val="sr-Cyrl-RS"/>
        </w:rPr>
      </w:pPr>
    </w:p>
    <w:p w:rsidR="00DA5AF7" w:rsidRPr="00DA5AF7" w:rsidRDefault="00DA5AF7" w:rsidP="00DA5AF7">
      <w:pPr>
        <w:tabs>
          <w:tab w:val="left" w:pos="1134"/>
        </w:tabs>
        <w:spacing w:before="120" w:after="0" w:line="240" w:lineRule="auto"/>
        <w:rPr>
          <w:rFonts w:ascii="Arial" w:eastAsia="Times New Roman" w:hAnsi="Arial" w:cs="Times New Roman"/>
          <w:b/>
          <w:lang w:val="sr-Cyrl-RS"/>
        </w:rPr>
      </w:pPr>
      <w:r w:rsidRPr="00DA5AF7">
        <w:rPr>
          <w:rFonts w:ascii="Arial" w:eastAsia="Times New Roman" w:hAnsi="Arial" w:cs="Times New Roman"/>
          <w:b/>
          <w:lang w:val="sr-Cyrl-RS"/>
        </w:rPr>
        <w:t>Понуђач је одгворан за прописан и безбедан начин доставњања средстава финансијског обезбеђења.</w:t>
      </w:r>
    </w:p>
    <w:p w:rsidR="00DA5AF7" w:rsidRPr="00DA5AF7" w:rsidRDefault="00DA5AF7" w:rsidP="00DA5AF7">
      <w:pPr>
        <w:keepNext/>
        <w:numPr>
          <w:ilvl w:val="1"/>
          <w:numId w:val="20"/>
        </w:numPr>
        <w:tabs>
          <w:tab w:val="left" w:pos="567"/>
        </w:tabs>
        <w:spacing w:before="120" w:after="0" w:line="240" w:lineRule="auto"/>
        <w:jc w:val="both"/>
        <w:outlineLvl w:val="1"/>
        <w:rPr>
          <w:rFonts w:ascii="Arial" w:eastAsia="Times New Roman" w:hAnsi="Arial" w:cs="Arial"/>
          <w:b/>
          <w:color w:val="000000"/>
          <w:lang w:val="en-US"/>
        </w:rPr>
      </w:pPr>
      <w:r w:rsidRPr="00DA5AF7">
        <w:rPr>
          <w:rFonts w:ascii="Arial" w:eastAsia="Times New Roman" w:hAnsi="Arial" w:cs="Arial"/>
          <w:b/>
          <w:color w:val="000000"/>
          <w:lang w:val="en-US"/>
        </w:rPr>
        <w:t>Начин означавања поверљивих података у понуди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Наручилац може да одбије да пружи информацију која би значила повреду поверљивости података добијених у понуди.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Наручилац ће као поверљива третирати она документа која у десном горњем углу великим словима имају исписано „ПОВЕРЉИВО“.</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Наручилац не одговара за поверљивост података који нису означени на горе наведени начин.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Неће се сматрати поверљивим докази о испуњености обавезних услова,цена и други подаци из понуде који су од значаја за примену </w:t>
      </w:r>
      <w:r w:rsidRPr="00DA5AF7">
        <w:rPr>
          <w:rFonts w:ascii="Arial" w:eastAsia="Times New Roman" w:hAnsi="Arial" w:cs="Arial"/>
          <w:color w:val="000000"/>
          <w:lang w:val="sr-Cyrl-CS"/>
        </w:rPr>
        <w:t xml:space="preserve">(елемената) </w:t>
      </w:r>
      <w:r w:rsidRPr="00DA5AF7">
        <w:rPr>
          <w:rFonts w:ascii="Arial" w:eastAsia="Times New Roman" w:hAnsi="Arial" w:cs="Arial"/>
          <w:color w:val="000000"/>
          <w:lang w:val="en-US"/>
        </w:rPr>
        <w:t xml:space="preserve">критеријума и рангирање понуде. </w:t>
      </w: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lastRenderedPageBreak/>
        <w:t>Поштовање обавеза које произлазе из прописа о заштити на раду и других прописа</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4 из конкурсне документације).</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t>Накнада за коришћење патената</w:t>
      </w:r>
    </w:p>
    <w:p w:rsidR="00DA5AF7" w:rsidRPr="00DA5AF7" w:rsidRDefault="00DA5AF7" w:rsidP="00DA5AF7">
      <w:pPr>
        <w:tabs>
          <w:tab w:val="left" w:pos="567"/>
        </w:tabs>
        <w:spacing w:after="0" w:line="240" w:lineRule="auto"/>
        <w:jc w:val="both"/>
        <w:rPr>
          <w:rFonts w:ascii="Arial" w:eastAsia="Times New Roman" w:hAnsi="Arial" w:cs="Arial"/>
          <w:color w:val="000000"/>
          <w:lang w:val="ru-RU" w:eastAsia="sr-Latn-CS"/>
        </w:rPr>
      </w:pPr>
      <w:r w:rsidRPr="00DA5AF7">
        <w:rPr>
          <w:rFonts w:ascii="Arial" w:eastAsia="Times New Roman" w:hAnsi="Arial" w:cs="Arial"/>
          <w:color w:val="000000"/>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ru-RU" w:eastAsia="sr-Latn-CS"/>
        </w:rPr>
      </w:pPr>
      <w:r w:rsidRPr="00DA5AF7">
        <w:rPr>
          <w:rFonts w:ascii="Arial" w:eastAsia="Times New Roman" w:hAnsi="Arial" w:cs="Arial"/>
          <w:b/>
          <w:color w:val="000000"/>
          <w:lang w:val="sr-Cyrl-CS" w:eastAsia="ar-SA"/>
        </w:rPr>
        <w:t>Начело заштите животне средине и обезбеђивања енергетске ефикасности</w:t>
      </w:r>
    </w:p>
    <w:p w:rsidR="00DA5AF7" w:rsidRPr="00DA5AF7" w:rsidRDefault="00DA5AF7" w:rsidP="00DA5AF7">
      <w:pPr>
        <w:tabs>
          <w:tab w:val="left" w:pos="567"/>
        </w:tabs>
        <w:spacing w:after="0" w:line="240" w:lineRule="auto"/>
        <w:jc w:val="both"/>
        <w:rPr>
          <w:rFonts w:ascii="Arial" w:eastAsia="Times New Roman" w:hAnsi="Arial" w:cs="Arial"/>
          <w:color w:val="000000"/>
          <w:lang w:val="ru-RU" w:eastAsia="sr-Latn-CS"/>
        </w:rPr>
      </w:pPr>
      <w:r w:rsidRPr="00DA5AF7">
        <w:rPr>
          <w:rFonts w:ascii="Arial" w:eastAsia="Times New Roman" w:hAnsi="Arial" w:cs="Arial"/>
          <w:color w:val="000000"/>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bookmarkStart w:id="70" w:name="_Toc441651602"/>
      <w:bookmarkStart w:id="71" w:name="_Toc442559913"/>
      <w:r w:rsidRPr="00DA5AF7">
        <w:rPr>
          <w:rFonts w:ascii="Arial" w:eastAsia="Times New Roman" w:hAnsi="Arial" w:cs="Arial"/>
          <w:b/>
          <w:color w:val="000000"/>
          <w:lang w:val="sr-Cyrl-CS" w:eastAsia="ar-SA"/>
        </w:rPr>
        <w:t>Додатне информације и објашњења</w:t>
      </w:r>
      <w:bookmarkEnd w:id="70"/>
      <w:bookmarkEnd w:id="71"/>
    </w:p>
    <w:p w:rsidR="00DA5AF7" w:rsidRPr="00DA5AF7" w:rsidRDefault="00DA5AF7" w:rsidP="00DA5AF7">
      <w:pPr>
        <w:tabs>
          <w:tab w:val="center" w:pos="4320"/>
          <w:tab w:val="right" w:pos="8640"/>
        </w:tabs>
        <w:spacing w:before="120" w:after="0" w:line="240" w:lineRule="auto"/>
        <w:jc w:val="both"/>
        <w:rPr>
          <w:rFonts w:ascii="Arial" w:eastAsia="Times New Roman" w:hAnsi="Arial" w:cs="Times New Roman"/>
          <w:color w:val="000000"/>
          <w:sz w:val="24"/>
          <w:szCs w:val="24"/>
          <w:lang w:val="en-US" w:eastAsia="ar-SA"/>
        </w:rPr>
      </w:pPr>
      <w:r w:rsidRPr="00DA5AF7">
        <w:rPr>
          <w:rFonts w:ascii="Arial" w:eastAsia="Times New Roman" w:hAnsi="Arial" w:cs="Arial"/>
          <w:color w:val="000000"/>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3000/1313/2016 (1479/2016)“ или електронским путем на е-</w:t>
      </w:r>
      <w:r w:rsidRPr="00DA5AF7">
        <w:rPr>
          <w:rFonts w:ascii="Arial" w:eastAsia="Times New Roman" w:hAnsi="Arial" w:cs="Arial"/>
          <w:color w:val="000000"/>
          <w:lang w:val="en-US"/>
        </w:rPr>
        <w:t>mail</w:t>
      </w:r>
      <w:r w:rsidRPr="00DA5AF7">
        <w:rPr>
          <w:rFonts w:ascii="Arial" w:eastAsia="Times New Roman" w:hAnsi="Arial" w:cs="Arial"/>
          <w:color w:val="000000"/>
          <w:lang w:val="ru-RU"/>
        </w:rPr>
        <w:t xml:space="preserve"> адресу:</w:t>
      </w:r>
      <w:hyperlink r:id="rId19" w:history="1">
        <w:r w:rsidRPr="00DA5AF7">
          <w:rPr>
            <w:rFonts w:ascii="Arial" w:eastAsia="Times New Roman" w:hAnsi="Arial" w:cs="Arial"/>
            <w:color w:val="000000"/>
            <w:u w:val="single"/>
            <w:lang w:val="en-US"/>
          </w:rPr>
          <w:t>vesna.stojanovic</w:t>
        </w:r>
        <w:r w:rsidRPr="00DA5AF7">
          <w:rPr>
            <w:rFonts w:ascii="Arial" w:eastAsia="Times New Roman" w:hAnsi="Arial" w:cs="Arial"/>
            <w:color w:val="000000"/>
            <w:u w:val="single"/>
            <w:lang w:val="ru-RU"/>
          </w:rPr>
          <w:t>@</w:t>
        </w:r>
      </w:hyperlink>
      <w:r w:rsidRPr="00DA5AF7">
        <w:rPr>
          <w:rFonts w:ascii="Arial" w:eastAsia="Times New Roman" w:hAnsi="Arial" w:cs="Arial"/>
          <w:color w:val="000000"/>
          <w:u w:val="single"/>
          <w:lang w:val="en-US"/>
        </w:rPr>
        <w:t>eps.rs</w:t>
      </w:r>
      <w:r w:rsidRPr="00DA5AF7">
        <w:rPr>
          <w:rFonts w:ascii="Arial" w:eastAsia="Times New Roman" w:hAnsi="Arial" w:cs="Arial"/>
          <w:color w:val="000000"/>
          <w:lang w:val="ru-RU"/>
        </w:rPr>
        <w:t xml:space="preserve">,радним данима (понедељак – петак) у времену од 07,00 до 14,00 часова. </w:t>
      </w:r>
      <w:r w:rsidRPr="00DA5AF7">
        <w:rPr>
          <w:rFonts w:ascii="Arial" w:eastAsia="Times New Roman" w:hAnsi="Arial" w:cs="Arial"/>
          <w:color w:val="000000"/>
          <w:lang w:val="en-U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Наручилац ће у року од три дана по пријему захтева објавити </w:t>
      </w:r>
      <w:r w:rsidRPr="00DA5AF7">
        <w:rPr>
          <w:rFonts w:ascii="Arial" w:eastAsia="Times New Roman" w:hAnsi="Arial" w:cs="Arial"/>
          <w:color w:val="000000"/>
          <w:lang w:val="en-US"/>
        </w:rPr>
        <w:t>Одговор на захтев</w:t>
      </w:r>
      <w:r w:rsidRPr="00DA5AF7">
        <w:rPr>
          <w:rFonts w:ascii="Arial" w:eastAsia="Times New Roman" w:hAnsi="Arial" w:cs="Arial"/>
          <w:color w:val="000000"/>
          <w:lang w:val="ru-RU"/>
        </w:rPr>
        <w:t xml:space="preserve"> на Порталу јавних набавки и својој интернет страници.</w:t>
      </w: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lang w:val="sr-Latn-CS" w:eastAsia="sr-Latn-CS"/>
        </w:rPr>
      </w:pPr>
      <w:r w:rsidRPr="00DA5AF7">
        <w:rPr>
          <w:rFonts w:ascii="Arial" w:eastAsia="Times New Roman" w:hAnsi="Arial" w:cs="Arial"/>
          <w:color w:val="000000"/>
          <w:lang w:val="sr-Latn-CS" w:eastAsia="sr-Latn-CS"/>
        </w:rPr>
        <w:t>Тражење додатних информација и појашњења телефоном није дозвољено.</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 истеку рока предвиђеног за подношење понуда наручилац не може да мења нити да допуњује конкурсну документацију.</w:t>
      </w: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lang w:val="sr-Cyrl-CS" w:eastAsia="sr-Latn-CS"/>
        </w:rPr>
      </w:pPr>
      <w:r w:rsidRPr="00DA5AF7">
        <w:rPr>
          <w:rFonts w:ascii="Arial" w:eastAsia="Times New Roman" w:hAnsi="Arial" w:cs="Arial"/>
          <w:color w:val="000000"/>
          <w:lang w:val="sr-Latn-CS" w:eastAsia="sr-Latn-CS"/>
        </w:rPr>
        <w:t>Комуникација у поступку јавне набавке се врши на начин чланом 20. Закона.</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20" w:history="1">
        <w:r w:rsidRPr="00DA5AF7">
          <w:rPr>
            <w:rFonts w:ascii="Arial" w:eastAsia="Times New Roman" w:hAnsi="Arial" w:cs="Arial"/>
            <w:color w:val="000000"/>
            <w:u w:val="single"/>
            <w:lang w:val="en-US"/>
          </w:rPr>
          <w:t>www.</w:t>
        </w:r>
        <w:r w:rsidRPr="00DA5AF7">
          <w:rPr>
            <w:rFonts w:ascii="Arial" w:eastAsia="Times New Roman" w:hAnsi="Arial" w:cs="Arial"/>
            <w:color w:val="000000"/>
            <w:u w:val="single"/>
            <w:lang w:val="sr-Cyrl-CS"/>
          </w:rPr>
          <w:t>к</w:t>
        </w:r>
        <w:r w:rsidRPr="00DA5AF7">
          <w:rPr>
            <w:rFonts w:ascii="Arial" w:eastAsia="Times New Roman" w:hAnsi="Arial" w:cs="Arial"/>
            <w:color w:val="000000"/>
            <w:u w:val="single"/>
            <w:lang w:val="en-US"/>
          </w:rPr>
          <w:t>jn.gov.rs</w:t>
        </w:r>
      </w:hyperlink>
      <w:r w:rsidRPr="00DA5AF7">
        <w:rPr>
          <w:rFonts w:ascii="Arial" w:eastAsia="Times New Roman" w:hAnsi="Arial" w:cs="Arial"/>
          <w:color w:val="000000"/>
          <w:lang w:val="ru-RU"/>
        </w:rPr>
        <w:t>).</w:t>
      </w: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lang w:val="sr-Latn-CS" w:eastAsia="sr-Latn-C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bookmarkStart w:id="72" w:name="_Toc441651603"/>
      <w:bookmarkStart w:id="73" w:name="_Toc442559914"/>
      <w:r w:rsidRPr="00DA5AF7">
        <w:rPr>
          <w:rFonts w:ascii="Arial" w:eastAsia="Times New Roman" w:hAnsi="Arial" w:cs="Arial"/>
          <w:b/>
          <w:color w:val="000000"/>
          <w:lang w:val="sr-Cyrl-CS" w:eastAsia="ar-SA"/>
        </w:rPr>
        <w:t>Трошкови понуде</w:t>
      </w:r>
      <w:bookmarkEnd w:id="72"/>
      <w:bookmarkEnd w:id="73"/>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Трошкове припреме и подношења понуде сноси искључиво Понуђач и не може тражити од Наручиоца накнаду трошкова.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5AF7" w:rsidRPr="00DA5AF7" w:rsidRDefault="00DA5AF7" w:rsidP="00DA5AF7">
      <w:pPr>
        <w:spacing w:before="120" w:after="0" w:line="240" w:lineRule="auto"/>
        <w:ind w:left="810"/>
        <w:outlineLvl w:val="0"/>
        <w:rPr>
          <w:rFonts w:ascii="Arial" w:eastAsia="Times New Roman" w:hAnsi="Arial" w:cs="Arial"/>
          <w:b/>
          <w:color w:val="000000"/>
          <w:lang w:val="sr-Cyrl-CS" w:eastAsia="ar-SA"/>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t>Додатна објашњења, контрола и допуштене исправке</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A5AF7" w:rsidRPr="00DA5AF7" w:rsidRDefault="00DA5AF7" w:rsidP="00DA5AF7">
      <w:pPr>
        <w:tabs>
          <w:tab w:val="left" w:pos="567"/>
        </w:tabs>
        <w:spacing w:after="0" w:line="240" w:lineRule="auto"/>
        <w:jc w:val="both"/>
        <w:rPr>
          <w:rFonts w:ascii="Arial" w:eastAsia="TimesNewRomanPSMT" w:hAnsi="Arial" w:cs="Arial"/>
          <w:color w:val="000000"/>
          <w:lang w:val="ru-RU"/>
        </w:rPr>
      </w:pPr>
      <w:r w:rsidRPr="00DA5AF7">
        <w:rPr>
          <w:rFonts w:ascii="Arial" w:eastAsia="TimesNewRomanPSMT" w:hAnsi="Arial" w:cs="Arial"/>
          <w:color w:val="000000"/>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RS" w:eastAsia="ar-SA"/>
        </w:rPr>
      </w:pPr>
      <w:bookmarkStart w:id="74" w:name="_Toc442559917"/>
      <w:bookmarkStart w:id="75" w:name="_Toc441651606"/>
      <w:r w:rsidRPr="00DA5AF7">
        <w:rPr>
          <w:rFonts w:ascii="Arial" w:eastAsia="Times New Roman" w:hAnsi="Arial" w:cs="Arial"/>
          <w:b/>
          <w:color w:val="000000"/>
          <w:lang w:val="sr-Cyrl-CS" w:eastAsia="ar-SA"/>
        </w:rPr>
        <w:t>Разлози за одбијање понуде</w:t>
      </w:r>
      <w:bookmarkEnd w:id="74"/>
      <w:bookmarkEnd w:id="75"/>
    </w:p>
    <w:p w:rsidR="00DA5AF7" w:rsidRPr="00DA5AF7" w:rsidRDefault="00DA5AF7" w:rsidP="00DA5AF7">
      <w:pPr>
        <w:autoSpaceDE w:val="0"/>
        <w:autoSpaceDN w:val="0"/>
        <w:adjustRightInd w:val="0"/>
        <w:spacing w:after="0" w:line="240" w:lineRule="auto"/>
        <w:jc w:val="both"/>
        <w:rPr>
          <w:rFonts w:ascii="Arial" w:eastAsia="TimesNewRomanPSMT" w:hAnsi="Arial" w:cs="Arial"/>
          <w:bCs/>
          <w:iCs/>
          <w:color w:val="000000"/>
          <w:lang w:val="ru-RU"/>
        </w:rPr>
      </w:pPr>
      <w:r w:rsidRPr="00DA5AF7">
        <w:rPr>
          <w:rFonts w:ascii="Arial" w:eastAsia="TimesNewRomanPSMT" w:hAnsi="Arial" w:cs="Arial"/>
          <w:bCs/>
          <w:iCs/>
          <w:color w:val="000000"/>
          <w:lang w:val="en-US"/>
        </w:rPr>
        <w:t>Понуда ће бити одбијена ако:</w:t>
      </w:r>
    </w:p>
    <w:p w:rsidR="00DA5AF7" w:rsidRPr="00DA5AF7" w:rsidRDefault="00DA5AF7" w:rsidP="00DA5AF7">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је неблаговремена, неприхватљива или неодговарајућа;</w:t>
      </w:r>
    </w:p>
    <w:p w:rsidR="00DA5AF7" w:rsidRPr="00DA5AF7" w:rsidRDefault="00DA5AF7" w:rsidP="00DA5AF7">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ако се понуђач не сагласи са исправком рачунских грешака;</w:t>
      </w:r>
    </w:p>
    <w:p w:rsidR="00DA5AF7" w:rsidRPr="00DA5AF7" w:rsidRDefault="00DA5AF7" w:rsidP="00DA5AF7">
      <w:pPr>
        <w:numPr>
          <w:ilvl w:val="0"/>
          <w:numId w:val="11"/>
        </w:numPr>
        <w:autoSpaceDE w:val="0"/>
        <w:autoSpaceDN w:val="0"/>
        <w:adjustRightInd w:val="0"/>
        <w:spacing w:before="120" w:after="0" w:line="240" w:lineRule="auto"/>
        <w:ind w:left="714" w:hanging="357"/>
        <w:contextualSpacing/>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ако има битне недостатке сходно члану 106. ЗЈН</w:t>
      </w:r>
    </w:p>
    <w:p w:rsidR="00DA5AF7" w:rsidRPr="00DA5AF7" w:rsidRDefault="00DA5AF7" w:rsidP="00DA5AF7">
      <w:pPr>
        <w:autoSpaceDE w:val="0"/>
        <w:autoSpaceDN w:val="0"/>
        <w:adjustRightInd w:val="0"/>
        <w:spacing w:after="0" w:line="240" w:lineRule="auto"/>
        <w:contextualSpacing/>
        <w:jc w:val="both"/>
        <w:rPr>
          <w:rFonts w:ascii="Arial" w:eastAsia="TimesNewRomanPSMT" w:hAnsi="Arial" w:cs="Arial"/>
          <w:bCs/>
          <w:iCs/>
          <w:color w:val="000000"/>
          <w:lang w:val="en-US"/>
        </w:rPr>
      </w:pPr>
      <w:r w:rsidRPr="00DA5AF7">
        <w:rPr>
          <w:rFonts w:ascii="Arial" w:eastAsia="TimesNewRomanPSMT" w:hAnsi="Arial" w:cs="Arial"/>
          <w:bCs/>
          <w:iCs/>
          <w:color w:val="000000"/>
          <w:lang w:val="en-US"/>
        </w:rPr>
        <w:t>односно ако:</w:t>
      </w:r>
    </w:p>
    <w:p w:rsidR="00DA5AF7" w:rsidRPr="00DA5AF7" w:rsidRDefault="00DA5AF7" w:rsidP="00DA5AF7">
      <w:pPr>
        <w:numPr>
          <w:ilvl w:val="0"/>
          <w:numId w:val="18"/>
        </w:numPr>
        <w:spacing w:before="120" w:after="0" w:line="240" w:lineRule="auto"/>
        <w:ind w:left="714" w:hanging="357"/>
        <w:jc w:val="both"/>
        <w:rPr>
          <w:rFonts w:ascii="Arial" w:eastAsia="Times New Roman" w:hAnsi="Arial" w:cs="Arial"/>
          <w:color w:val="000000"/>
          <w:lang w:val="ru-RU"/>
        </w:rPr>
      </w:pPr>
      <w:r w:rsidRPr="00DA5AF7">
        <w:rPr>
          <w:rFonts w:ascii="Arial" w:eastAsia="Times New Roman" w:hAnsi="Arial" w:cs="Arial"/>
          <w:color w:val="000000"/>
          <w:lang w:val="ru-RU"/>
        </w:rPr>
        <w:t xml:space="preserve">Понуђач не докаже да </w:t>
      </w:r>
      <w:r w:rsidRPr="00DA5AF7">
        <w:rPr>
          <w:rFonts w:ascii="Arial" w:eastAsia="TimesNewRomanPSMT" w:hAnsi="Arial" w:cs="Arial"/>
          <w:bCs/>
          <w:iCs/>
          <w:color w:val="000000"/>
          <w:lang w:val="ru-RU"/>
        </w:rPr>
        <w:t>испуњава обавезне услове за учешће;</w:t>
      </w:r>
    </w:p>
    <w:p w:rsidR="00DA5AF7" w:rsidRPr="00DA5AF7" w:rsidRDefault="00DA5AF7" w:rsidP="00DA5AF7">
      <w:pPr>
        <w:numPr>
          <w:ilvl w:val="0"/>
          <w:numId w:val="18"/>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Понуђач не </w:t>
      </w:r>
      <w:r w:rsidRPr="00DA5AF7">
        <w:rPr>
          <w:rFonts w:ascii="Arial" w:eastAsia="Times New Roman" w:hAnsi="Arial" w:cs="Arial"/>
          <w:color w:val="000000"/>
          <w:lang w:val="sr-Cyrl-RS"/>
        </w:rPr>
        <w:t>достави</w:t>
      </w:r>
      <w:r w:rsidRPr="00DA5AF7">
        <w:rPr>
          <w:rFonts w:ascii="Arial" w:eastAsia="Times New Roman" w:hAnsi="Arial" w:cs="Arial"/>
          <w:color w:val="000000"/>
          <w:lang w:val="ru-RU"/>
        </w:rPr>
        <w:t xml:space="preserve"> бланко соло меницу за озбиљност понудепонуде </w:t>
      </w:r>
    </w:p>
    <w:p w:rsidR="00DA5AF7" w:rsidRPr="00DA5AF7" w:rsidRDefault="00DA5AF7" w:rsidP="00DA5AF7">
      <w:pPr>
        <w:numPr>
          <w:ilvl w:val="0"/>
          <w:numId w:val="18"/>
        </w:numPr>
        <w:spacing w:before="120" w:after="0" w:line="240" w:lineRule="auto"/>
        <w:ind w:left="714" w:hanging="357"/>
        <w:jc w:val="both"/>
        <w:rPr>
          <w:rFonts w:ascii="Arial" w:eastAsia="Times New Roman" w:hAnsi="Arial" w:cs="Arial"/>
          <w:color w:val="000000"/>
          <w:lang w:val="ru-RU"/>
        </w:rPr>
      </w:pPr>
      <w:r w:rsidRPr="00DA5AF7">
        <w:rPr>
          <w:rFonts w:ascii="Arial" w:eastAsia="Times New Roman" w:hAnsi="Arial" w:cs="Arial"/>
          <w:color w:val="000000"/>
          <w:lang w:val="ru-RU"/>
        </w:rPr>
        <w:t>Понуђач не достави оргиналну техничку документацију у складу са захтевима техничке спецификације тачка 3.1</w:t>
      </w:r>
    </w:p>
    <w:p w:rsidR="00DA5AF7" w:rsidRPr="00DA5AF7" w:rsidRDefault="00DA5AF7" w:rsidP="00DA5AF7">
      <w:pPr>
        <w:numPr>
          <w:ilvl w:val="0"/>
          <w:numId w:val="18"/>
        </w:numPr>
        <w:spacing w:before="120" w:after="0" w:line="240" w:lineRule="auto"/>
        <w:ind w:left="714" w:hanging="357"/>
        <w:jc w:val="both"/>
        <w:rPr>
          <w:rFonts w:ascii="Arial" w:eastAsia="Times New Roman" w:hAnsi="Arial" w:cs="Arial"/>
          <w:color w:val="000000"/>
          <w:lang w:val="ru-RU"/>
        </w:rPr>
      </w:pPr>
      <w:r w:rsidRPr="00DA5AF7">
        <w:rPr>
          <w:rFonts w:ascii="Arial" w:eastAsia="Times New Roman" w:hAnsi="Arial" w:cs="Arial"/>
          <w:color w:val="000000"/>
          <w:lang w:val="ru-RU"/>
        </w:rPr>
        <w:t>понуђач не докаже да испуњава додатне услове;</w:t>
      </w:r>
    </w:p>
    <w:p w:rsidR="00DA5AF7" w:rsidRPr="00DA5AF7" w:rsidRDefault="00DA5AF7" w:rsidP="00DA5AF7">
      <w:pPr>
        <w:numPr>
          <w:ilvl w:val="0"/>
          <w:numId w:val="18"/>
        </w:numPr>
        <w:spacing w:before="120" w:after="0" w:line="240" w:lineRule="auto"/>
        <w:ind w:left="714" w:hanging="357"/>
        <w:jc w:val="both"/>
        <w:rPr>
          <w:rFonts w:ascii="Arial" w:eastAsia="Times New Roman" w:hAnsi="Arial" w:cs="Arial"/>
          <w:color w:val="000000"/>
          <w:lang w:val="ru-RU"/>
        </w:rPr>
      </w:pPr>
      <w:r w:rsidRPr="00DA5AF7">
        <w:rPr>
          <w:rFonts w:ascii="Arial" w:eastAsia="Times New Roman" w:hAnsi="Arial" w:cs="Arial"/>
          <w:color w:val="000000"/>
          <w:lang w:val="ru-RU"/>
        </w:rPr>
        <w:t>је понуђени рок важења понуде краћи од прописаног;</w:t>
      </w:r>
    </w:p>
    <w:p w:rsidR="00DA5AF7" w:rsidRPr="00DA5AF7" w:rsidRDefault="00DA5AF7" w:rsidP="00DA5AF7">
      <w:pPr>
        <w:numPr>
          <w:ilvl w:val="0"/>
          <w:numId w:val="18"/>
        </w:numPr>
        <w:spacing w:before="120" w:after="0" w:line="240" w:lineRule="auto"/>
        <w:ind w:left="714" w:hanging="357"/>
        <w:jc w:val="both"/>
        <w:rPr>
          <w:rFonts w:ascii="Arial" w:eastAsia="Times New Roman" w:hAnsi="Arial" w:cs="Arial"/>
          <w:color w:val="000000"/>
          <w:lang w:val="ru-RU"/>
        </w:rPr>
      </w:pPr>
      <w:r w:rsidRPr="00DA5AF7">
        <w:rPr>
          <w:rFonts w:ascii="Arial" w:eastAsia="Times New Roman" w:hAnsi="Arial" w:cs="Arial"/>
          <w:color w:val="000000"/>
          <w:lang w:val="ru-RU"/>
        </w:rPr>
        <w:t>понуда садржи друге недостатке због којих није могуће утврдити стварну садржину понуде</w:t>
      </w:r>
      <w:r w:rsidRPr="00DA5AF7">
        <w:rPr>
          <w:rFonts w:ascii="Arial" w:eastAsia="TimesNewRomanPSMT" w:hAnsi="Arial" w:cs="Arial"/>
          <w:bCs/>
          <w:iCs/>
          <w:color w:val="000000"/>
          <w:lang w:val="ru-RU"/>
        </w:rPr>
        <w:t xml:space="preserve"> или није могуће упоредити је са другим понудама</w:t>
      </w:r>
    </w:p>
    <w:p w:rsidR="00DA5AF7" w:rsidRPr="00DA5AF7" w:rsidRDefault="00DA5AF7" w:rsidP="00DA5AF7">
      <w:pPr>
        <w:spacing w:after="0" w:line="240" w:lineRule="auto"/>
        <w:jc w:val="both"/>
        <w:rPr>
          <w:rFonts w:ascii="Arial" w:eastAsia="Times New Roman" w:hAnsi="Arial" w:cs="Arial"/>
          <w:color w:val="000000"/>
          <w:lang w:val="sr-Cyrl-C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Наручилац ће донети одлуку о обустави поступка јавне набавке у складу са чланом 109. Закона.</w:t>
      </w:r>
    </w:p>
    <w:p w:rsidR="00DA5AF7" w:rsidRPr="00DA5AF7" w:rsidRDefault="00DA5AF7" w:rsidP="00DA5AF7">
      <w:pPr>
        <w:autoSpaceDE w:val="0"/>
        <w:autoSpaceDN w:val="0"/>
        <w:adjustRightInd w:val="0"/>
        <w:spacing w:after="0" w:line="240" w:lineRule="auto"/>
        <w:contextualSpacing/>
        <w:jc w:val="both"/>
        <w:rPr>
          <w:rFonts w:ascii="Arial" w:eastAsia="TimesNewRomanPSMT" w:hAnsi="Arial" w:cs="Arial"/>
          <w:bCs/>
          <w:iCs/>
          <w:color w:val="000000"/>
          <w:lang w:val="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RS" w:eastAsia="ar-SA"/>
        </w:rPr>
      </w:pPr>
      <w:r w:rsidRPr="00DA5AF7">
        <w:rPr>
          <w:rFonts w:ascii="Arial" w:eastAsia="Times New Roman" w:hAnsi="Arial" w:cs="Arial"/>
          <w:b/>
          <w:color w:val="000000"/>
          <w:lang w:val="sr-Cyrl-CS" w:eastAsia="ar-SA"/>
        </w:rPr>
        <w:t>Рок за доношење Одлуке о додели уговора/обустави поступка</w:t>
      </w:r>
    </w:p>
    <w:p w:rsidR="00DA5AF7" w:rsidRPr="00DA5AF7" w:rsidRDefault="00DA5AF7" w:rsidP="00DA5AF7">
      <w:pPr>
        <w:spacing w:before="120" w:after="0" w:line="240" w:lineRule="auto"/>
        <w:jc w:val="both"/>
        <w:rPr>
          <w:rFonts w:ascii="Arial" w:eastAsia="Times New Roman" w:hAnsi="Arial" w:cs="Times New Roman"/>
          <w:color w:val="000000"/>
          <w:lang w:val="sr-Cyrl-RS" w:eastAsia="ar-SA"/>
        </w:rPr>
      </w:pP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 xml:space="preserve">Наручилац ће одлуку о додели </w:t>
      </w:r>
      <w:r w:rsidRPr="00DA5AF7">
        <w:rPr>
          <w:rFonts w:ascii="Arial" w:eastAsia="TimesNewRomanPSMT" w:hAnsi="Arial" w:cs="Times New Roman"/>
          <w:color w:val="000000"/>
          <w:lang w:val="en-US"/>
        </w:rPr>
        <w:t>уговора/обустави поступка</w:t>
      </w:r>
      <w:r w:rsidRPr="00DA5AF7">
        <w:rPr>
          <w:rFonts w:ascii="Arial" w:eastAsia="TimesNewRomanPSMT" w:hAnsi="Arial" w:cs="Arial"/>
          <w:color w:val="000000"/>
          <w:lang w:val="en-US"/>
        </w:rPr>
        <w:t xml:space="preserve"> донети у року од максимално 25 (двадесетпет) дана од дана јавног отварања понуда.</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Одлуку о додели уговора/обустави поступка.</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r w:rsidRPr="00DA5AF7">
        <w:rPr>
          <w:rFonts w:ascii="Arial" w:eastAsia="TimesNewRomanPSMT" w:hAnsi="Arial" w:cs="Arial"/>
          <w:color w:val="000000"/>
          <w:lang w:val="en-US"/>
        </w:rPr>
        <w:t>Наручилац ће објавити на Порталу јавних набавки и на својој интернет страници у року од 3 (три) дана од дана доношења.</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ru-RU" w:eastAsia="ar-SA"/>
        </w:rPr>
      </w:pPr>
      <w:bookmarkStart w:id="76" w:name="_Toc441651607"/>
      <w:bookmarkStart w:id="77" w:name="_Toc442559918"/>
      <w:r w:rsidRPr="00DA5AF7">
        <w:rPr>
          <w:rFonts w:ascii="Arial" w:eastAsia="Times New Roman" w:hAnsi="Arial" w:cs="Arial"/>
          <w:b/>
          <w:color w:val="000000"/>
          <w:lang w:val="ru-RU" w:eastAsia="ar-SA"/>
        </w:rPr>
        <w:t>Н</w:t>
      </w:r>
      <w:r w:rsidRPr="00DA5AF7">
        <w:rPr>
          <w:rFonts w:ascii="Arial" w:eastAsia="Times New Roman" w:hAnsi="Arial" w:cs="Arial"/>
          <w:b/>
          <w:color w:val="000000"/>
          <w:lang w:val="sr-Cyrl-CS" w:eastAsia="ar-SA"/>
        </w:rPr>
        <w:t>егативне референце</w:t>
      </w:r>
      <w:bookmarkEnd w:id="76"/>
      <w:bookmarkEnd w:id="77"/>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поступао супротно забрани из чл. 23. и 25. Закона;</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учинио повреду конкуренције;</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одбио да достави доказе и средства обезбеђења на шта се у понуди обавезао.</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Доказ наведеног може бити:</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правоснажна судска одлука или коначна одлука другог надлежног органа;</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исправа о реализованом средству обезбеђења испуњења обавеза у поступку јавне набавке или испуњења уговорних обавеза;</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исправа о наплаћеној уговорној казни;</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рекламације потрошача, односно корисника, ако нису отклоњене у уговореном року;</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DA5AF7" w:rsidRPr="00DA5AF7" w:rsidRDefault="00DA5AF7" w:rsidP="00E529B2">
      <w:pPr>
        <w:numPr>
          <w:ilvl w:val="0"/>
          <w:numId w:val="32"/>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 xml:space="preserve">Наручилац може одбити понуду ако поседује доказ из става 3. тачка 1) члана 82. </w:t>
      </w:r>
      <w:r w:rsidRPr="00DA5AF7">
        <w:rPr>
          <w:rFonts w:ascii="Arial" w:eastAsia="Times New Roman" w:hAnsi="Arial" w:cs="Arial"/>
          <w:color w:val="000000"/>
          <w:lang w:val="en-US"/>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bookmarkStart w:id="78" w:name="_Toc441651608"/>
      <w:bookmarkStart w:id="79" w:name="_Toc442559919"/>
      <w:r w:rsidRPr="00DA5AF7">
        <w:rPr>
          <w:rFonts w:ascii="Arial" w:eastAsia="Times New Roman" w:hAnsi="Arial" w:cs="Arial"/>
          <w:b/>
          <w:color w:val="000000"/>
          <w:lang w:val="sr-Cyrl-CS" w:eastAsia="ar-SA"/>
        </w:rPr>
        <w:t>Увид у документацију</w:t>
      </w:r>
      <w:bookmarkEnd w:id="78"/>
      <w:bookmarkEnd w:id="79"/>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bookmarkStart w:id="80" w:name="_Toc441651609"/>
      <w:bookmarkStart w:id="81" w:name="_Toc442559920"/>
      <w:r w:rsidRPr="00DA5AF7">
        <w:rPr>
          <w:rFonts w:ascii="Arial" w:eastAsia="Times New Roman" w:hAnsi="Arial" w:cs="Arial"/>
          <w:b/>
          <w:color w:val="000000"/>
          <w:lang w:val="ru-RU" w:eastAsia="ar-SA"/>
        </w:rPr>
        <w:t>З</w:t>
      </w:r>
      <w:r w:rsidRPr="00DA5AF7">
        <w:rPr>
          <w:rFonts w:ascii="Arial" w:eastAsia="Times New Roman" w:hAnsi="Arial" w:cs="Arial"/>
          <w:b/>
          <w:color w:val="000000"/>
          <w:lang w:val="sr-Cyrl-CS" w:eastAsia="ar-SA"/>
        </w:rPr>
        <w:t>аштита права понуђача</w:t>
      </w:r>
      <w:bookmarkEnd w:id="80"/>
      <w:bookmarkEnd w:id="81"/>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w:t>
      </w:r>
      <w:r w:rsidRPr="00DA5AF7">
        <w:rPr>
          <w:rFonts w:ascii="Arial" w:eastAsia="Times New Roman" w:hAnsi="Arial" w:cs="Arial"/>
          <w:color w:val="000000"/>
          <w:lang w:val="en-US" w:bidi="en-US"/>
        </w:rPr>
        <w:lastRenderedPageBreak/>
        <w:t>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bidi="en-US"/>
        </w:rPr>
      </w:pPr>
      <w:r w:rsidRPr="00DA5AF7">
        <w:rPr>
          <w:rFonts w:ascii="Arial" w:eastAsia="Times New Roman" w:hAnsi="Arial" w:cs="Arial"/>
          <w:b/>
          <w:color w:val="000000"/>
          <w:lang w:val="en-US" w:bidi="en-US"/>
        </w:rPr>
        <w:t>Рокови и начин подношења захтева за заштиту права:</w:t>
      </w:r>
    </w:p>
    <w:p w:rsidR="00DA5AF7" w:rsidRPr="00DA5AF7" w:rsidRDefault="00DA5AF7" w:rsidP="00DA5AF7">
      <w:pPr>
        <w:spacing w:after="0" w:line="240" w:lineRule="auto"/>
        <w:rPr>
          <w:rFonts w:ascii="Arial" w:eastAsia="Times New Roman" w:hAnsi="Arial" w:cs="Arial"/>
          <w:bCs/>
          <w:color w:val="000000"/>
          <w:lang w:val="sr-Cyrl-RS" w:eastAsia="ar-SA"/>
        </w:rPr>
      </w:pPr>
      <w:r w:rsidRPr="00DA5AF7">
        <w:rPr>
          <w:rFonts w:ascii="Arial" w:eastAsia="Times New Roman" w:hAnsi="Arial" w:cs="Arial"/>
          <w:bCs/>
          <w:color w:val="000000"/>
          <w:lang w:val="sr-Cyrl-CS" w:eastAsia="ar-SA" w:bidi="en-US"/>
        </w:rPr>
        <w:t>Захтев за заштиту права подноси се лично или путем поште на адресу: ЈП „Електропривреда Србије“ Београд - ОгранакТЕНТ Б Ушће,</w:t>
      </w:r>
      <w:r w:rsidRPr="00DA5AF7">
        <w:rPr>
          <w:rFonts w:ascii="Arial" w:eastAsia="Times New Roman" w:hAnsi="Arial" w:cs="Arial"/>
          <w:bCs/>
          <w:color w:val="000000"/>
          <w:lang w:val="sr-Cyrl-RS" w:eastAsia="ar-SA" w:bidi="en-US"/>
        </w:rPr>
        <w:t xml:space="preserve"> Ул. Богољуба Урошевића Црног бр. 44, 11500 Обреновац</w:t>
      </w:r>
      <w:r w:rsidRPr="00DA5AF7">
        <w:rPr>
          <w:rFonts w:ascii="Arial" w:eastAsia="Times New Roman" w:hAnsi="Arial" w:cs="Arial"/>
          <w:bCs/>
          <w:color w:val="000000"/>
          <w:lang w:val="sr-Cyrl-CS" w:eastAsia="ar-SA" w:bidi="en-US"/>
        </w:rPr>
        <w:t>, са назнаком Захтев за заштиту права за ЈН добара</w:t>
      </w:r>
      <w:r w:rsidRPr="00DA5AF7">
        <w:rPr>
          <w:rFonts w:ascii="Arial" w:eastAsia="Times New Roman" w:hAnsi="Arial" w:cs="Times New Roman"/>
          <w:b/>
          <w:bCs/>
          <w:color w:val="000000"/>
          <w:sz w:val="24"/>
          <w:szCs w:val="20"/>
          <w:lang w:val="sr-Cyrl-CS" w:eastAsia="ar-SA"/>
        </w:rPr>
        <w:t xml:space="preserve">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bCs/>
          <w:color w:val="000000"/>
          <w:lang w:val="sr-Cyrl-RS" w:eastAsia="ar-SA"/>
        </w:rPr>
        <w:t xml:space="preserve">, </w:t>
      </w:r>
      <w:r w:rsidRPr="00DA5AF7">
        <w:rPr>
          <w:rFonts w:ascii="Arial" w:eastAsia="Times New Roman" w:hAnsi="Arial" w:cs="Arial"/>
          <w:bCs/>
          <w:color w:val="000000"/>
          <w:lang w:val="sr-Cyrl-CS" w:eastAsia="ar-SA" w:bidi="en-US"/>
        </w:rPr>
        <w:t>бр.ЈН</w:t>
      </w:r>
      <w:r w:rsidRPr="00DA5AF7">
        <w:rPr>
          <w:rFonts w:ascii="Arial" w:eastAsia="Times New Roman" w:hAnsi="Arial" w:cs="Times New Roman"/>
          <w:bCs/>
          <w:color w:val="000000"/>
          <w:lang w:val="sr-Cyrl-CS" w:eastAsia="ar-SA"/>
        </w:rPr>
        <w:t xml:space="preserve"> 3000/1313/2016 (1479/2016)</w:t>
      </w:r>
      <w:r w:rsidRPr="00DA5AF7">
        <w:rPr>
          <w:rFonts w:ascii="Arial" w:eastAsia="Times New Roman" w:hAnsi="Arial" w:cs="Arial"/>
          <w:bCs/>
          <w:color w:val="000000"/>
          <w:lang w:val="sr-Cyrl-CS" w:eastAsia="ar-SA" w:bidi="en-US"/>
        </w:rPr>
        <w:t>, а копија се истовремено доставља Републичкој комисији.</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Захтев за заштиту права се може доставити и путем електронске поште на e-mail:</w:t>
      </w:r>
      <w:r w:rsidRPr="00DA5AF7">
        <w:rPr>
          <w:rFonts w:ascii="Arial" w:eastAsia="Times New Roman" w:hAnsi="Arial" w:cs="Arial"/>
          <w:b/>
          <w:i/>
          <w:color w:val="000000"/>
          <w:lang w:val="en-US" w:bidi="en-US"/>
        </w:rPr>
        <w:t xml:space="preserve"> vesna.stojanovic@eps.rs</w:t>
      </w:r>
      <w:r w:rsidRPr="00DA5AF7">
        <w:rPr>
          <w:rFonts w:ascii="Arial" w:eastAsia="Times New Roman" w:hAnsi="Arial" w:cs="Arial"/>
          <w:color w:val="000000"/>
          <w:lang w:val="en-US" w:bidi="en-US"/>
        </w:rPr>
        <w:t xml:space="preserve">, радним данима (понедељак-петак) од </w:t>
      </w:r>
      <w:r w:rsidRPr="00DA5AF7">
        <w:rPr>
          <w:rFonts w:ascii="Arial" w:eastAsia="Times New Roman" w:hAnsi="Arial" w:cs="Arial"/>
          <w:b/>
          <w:color w:val="000000"/>
          <w:lang w:val="en-US" w:bidi="en-US"/>
        </w:rPr>
        <w:t>7,00 до 14,00</w:t>
      </w:r>
      <w:r w:rsidRPr="00DA5AF7">
        <w:rPr>
          <w:rFonts w:ascii="Arial" w:eastAsia="Times New Roman" w:hAnsi="Arial" w:cs="Arial"/>
          <w:color w:val="000000"/>
          <w:lang w:val="en-US" w:bidi="en-US"/>
        </w:rPr>
        <w:t xml:space="preserve"> часова.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r w:rsidRPr="00DA5AF7">
        <w:rPr>
          <w:rFonts w:ascii="Arial" w:eastAsia="Times New Roman" w:hAnsi="Arial" w:cs="Arial"/>
          <w:color w:val="000000"/>
          <w:lang w:val="en-US"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A5AF7">
        <w:rPr>
          <w:rFonts w:ascii="Arial" w:eastAsia="Times New Roman" w:hAnsi="Arial" w:cs="Arial"/>
          <w:b/>
          <w:color w:val="000000"/>
          <w:lang w:val="en-US" w:bidi="en-US"/>
        </w:rPr>
        <w:t xml:space="preserve">7 (седам) дана </w:t>
      </w:r>
      <w:r w:rsidRPr="00DA5AF7">
        <w:rPr>
          <w:rFonts w:ascii="Arial" w:eastAsia="Times New Roman" w:hAnsi="Arial" w:cs="Arial"/>
          <w:color w:val="000000"/>
          <w:lang w:val="en-US"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r w:rsidRPr="00DA5AF7">
        <w:rPr>
          <w:rFonts w:ascii="Arial" w:eastAsia="Times New Roman" w:hAnsi="Arial" w:cs="Arial"/>
          <w:color w:val="000000"/>
          <w:lang w:val="en-US" w:bidi="en-US"/>
        </w:rPr>
        <w:t xml:space="preserve">После доношења одлуке о додели уговораи одлуке о обустави поступка, рок за подношење захтева за заштиту права је 10 (десет) дана од дана објављивања одлуке на Порталу јавних набавки.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r w:rsidRPr="00DA5AF7">
        <w:rPr>
          <w:rFonts w:ascii="Arial" w:eastAsia="Times New Roman" w:hAnsi="Arial" w:cs="Arial"/>
          <w:color w:val="000000"/>
          <w:lang w:val="en-US" w:bidi="en-US"/>
        </w:rPr>
        <w:t>Захтев за заштиту права не задржава даље активности наручиоца у поступку јавне набавке у складу са одредбама члана 150.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r w:rsidRPr="00DA5AF7">
        <w:rPr>
          <w:rFonts w:ascii="Arial" w:eastAsia="Times New Roman" w:hAnsi="Arial" w:cs="Arial"/>
          <w:color w:val="000000"/>
          <w:lang w:val="en-US"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DA5AF7" w:rsidRPr="00DA5AF7" w:rsidRDefault="00DA5AF7" w:rsidP="00DA5AF7">
      <w:pPr>
        <w:tabs>
          <w:tab w:val="left" w:pos="567"/>
        </w:tabs>
        <w:spacing w:after="0" w:line="240" w:lineRule="auto"/>
        <w:jc w:val="both"/>
        <w:rPr>
          <w:rFonts w:ascii="Arial" w:eastAsia="Times New Roman" w:hAnsi="Arial" w:cs="Arial"/>
          <w:color w:val="000000"/>
          <w:lang w:val="sr-Cyrl-CS" w:bidi="en-US"/>
        </w:rPr>
      </w:pPr>
      <w:r w:rsidRPr="00DA5AF7">
        <w:rPr>
          <w:rFonts w:ascii="Arial" w:eastAsia="Times New Roman" w:hAnsi="Arial" w:cs="Arial"/>
          <w:color w:val="000000"/>
          <w:lang w:val="en-US" w:bidi="en-US"/>
        </w:rPr>
        <w:t xml:space="preserve">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sr-Cyrl-CS" w:bidi="en-US"/>
        </w:rPr>
        <w:t>Н</w:t>
      </w:r>
      <w:r w:rsidRPr="00DA5AF7">
        <w:rPr>
          <w:rFonts w:ascii="Arial" w:eastAsia="Times New Roman" w:hAnsi="Arial" w:cs="Arial"/>
          <w:color w:val="000000"/>
          <w:lang w:val="sr-Latn-CS" w:eastAsia="sr-Latn-CS"/>
        </w:rPr>
        <w:t>аручилац може да одлучи да заустави даље активности у случају подношења захтева за заштиту права, при чему је</w:t>
      </w:r>
      <w:r w:rsidRPr="00DA5AF7">
        <w:rPr>
          <w:rFonts w:ascii="Arial" w:eastAsia="Times New Roman" w:hAnsi="Arial" w:cs="Arial"/>
          <w:color w:val="000000"/>
          <w:lang w:val="en-US" w:eastAsia="sr-Latn-CS"/>
        </w:rPr>
        <w:t xml:space="preserve"> тад</w:t>
      </w:r>
      <w:r w:rsidRPr="00DA5AF7">
        <w:rPr>
          <w:rFonts w:ascii="Arial" w:eastAsia="Times New Roman" w:hAnsi="Arial" w:cs="Arial"/>
          <w:color w:val="000000"/>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b/>
          <w:color w:val="000000"/>
          <w:lang w:val="en-US" w:bidi="en-US"/>
        </w:rPr>
        <w:t>Детаљно упутство о садржини потпуног захтева за заштиту права</w:t>
      </w:r>
      <w:r w:rsidRPr="00DA5AF7">
        <w:rPr>
          <w:rFonts w:ascii="Arial" w:eastAsia="Times New Roman" w:hAnsi="Arial" w:cs="Arial"/>
          <w:color w:val="000000"/>
          <w:lang w:val="en-US" w:bidi="en-US"/>
        </w:rPr>
        <w:t xml:space="preserve"> у складу са чланом   151. став 1. тач. 1) – 7)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Захтев за заштиту права садржи: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 назив и адресу подносиоца захтева и лице за контакт</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2) назив и адресу наручиоца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3) податке о јавној набавци која је предмет захтева, односно о одлуци наручиоца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4) повреде прописа којима се уређује поступак јавне набавке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5) чињенице и доказе којима се повреде доказују</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6) потврду о уплати таксе из члана 156.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7) потпис подносиоца.</w:t>
      </w:r>
    </w:p>
    <w:p w:rsidR="00DA5AF7" w:rsidRPr="00DA5AF7" w:rsidRDefault="00DA5AF7" w:rsidP="00DA5AF7">
      <w:pPr>
        <w:tabs>
          <w:tab w:val="left" w:pos="567"/>
        </w:tabs>
        <w:spacing w:after="0" w:line="240" w:lineRule="auto"/>
        <w:jc w:val="both"/>
        <w:rPr>
          <w:rFonts w:ascii="Arial" w:eastAsia="Times New Roman" w:hAnsi="Arial" w:cs="Arial"/>
          <w:b/>
          <w:color w:val="000000"/>
          <w:lang w:val="sr-Cyrl-CS" w:bidi="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bidi="en-US"/>
        </w:rPr>
      </w:pPr>
      <w:r w:rsidRPr="00DA5AF7">
        <w:rPr>
          <w:rFonts w:ascii="Arial" w:eastAsia="Times New Roman" w:hAnsi="Arial" w:cs="Arial"/>
          <w:b/>
          <w:color w:val="000000"/>
          <w:lang w:val="en-US"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Закључак   наручилац доставља подносиоцу захтева и Републичкој комисији у року од три дана од дана доношења.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bidi="en-US"/>
        </w:rPr>
      </w:pPr>
      <w:r w:rsidRPr="00DA5AF7">
        <w:rPr>
          <w:rFonts w:ascii="Arial" w:eastAsia="Times New Roman" w:hAnsi="Arial" w:cs="Arial"/>
          <w:b/>
          <w:color w:val="000000"/>
          <w:lang w:val="en-US" w:bidi="en-US"/>
        </w:rPr>
        <w:t>Износ таксе из члана 156. став 1. тач. 1)- 3)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rPr>
        <w:t xml:space="preserve">Подносилац захтева за заштиту права дужан је да на рачун буџета Републике Србије (број рачуна: </w:t>
      </w:r>
      <w:r w:rsidRPr="00DA5AF7">
        <w:rPr>
          <w:rFonts w:ascii="Arial" w:eastAsia="Times New Roman" w:hAnsi="Arial" w:cs="Arial"/>
          <w:color w:val="000000"/>
          <w:lang w:val="ru-RU"/>
        </w:rPr>
        <w:t>840-</w:t>
      </w:r>
      <w:r w:rsidRPr="00DA5AF7">
        <w:rPr>
          <w:rFonts w:ascii="Arial" w:eastAsia="Times New Roman" w:hAnsi="Arial" w:cs="Arial"/>
          <w:bCs/>
          <w:iCs/>
          <w:color w:val="000000"/>
          <w:lang w:val="en-US"/>
        </w:rPr>
        <w:t>30678845-06</w:t>
      </w:r>
      <w:r w:rsidRPr="00DA5AF7">
        <w:rPr>
          <w:rFonts w:ascii="Arial" w:eastAsia="Times New Roman" w:hAnsi="Arial" w:cs="Arial"/>
          <w:color w:val="000000"/>
          <w:lang w:val="en-US"/>
        </w:rPr>
        <w:t>, шифра плаћања 153 или 253, позив на број 3000/1313/2016 (1479/2016), сврха: ЗЗП, ЈП ЕПС</w:t>
      </w:r>
      <w:r w:rsidRPr="00DA5AF7">
        <w:rPr>
          <w:rFonts w:ascii="Arial" w:eastAsia="Times New Roman" w:hAnsi="Arial" w:cs="Arial"/>
          <w:color w:val="000000"/>
          <w:lang w:val="sr-Cyrl-CS"/>
        </w:rPr>
        <w:t xml:space="preserve"> Београд-ОгранакТЕНТ А Београд-Обреновац</w:t>
      </w:r>
      <w:r w:rsidRPr="00DA5AF7">
        <w:rPr>
          <w:rFonts w:ascii="Arial" w:eastAsia="Times New Roman" w:hAnsi="Arial" w:cs="Arial"/>
          <w:color w:val="000000"/>
          <w:lang w:val="en-US"/>
        </w:rPr>
        <w:t>, јн. бр.</w:t>
      </w:r>
      <w:r w:rsidRPr="00DA5AF7">
        <w:rPr>
          <w:rFonts w:ascii="Arial" w:eastAsia="Times New Roman" w:hAnsi="Arial" w:cs="Times New Roman"/>
          <w:color w:val="000000"/>
          <w:lang w:val="en-US"/>
        </w:rPr>
        <w:t xml:space="preserve"> </w:t>
      </w:r>
      <w:r w:rsidRPr="00DA5AF7">
        <w:rPr>
          <w:rFonts w:ascii="Arial" w:eastAsia="Times New Roman" w:hAnsi="Arial" w:cs="Times New Roman"/>
          <w:color w:val="000000"/>
          <w:sz w:val="24"/>
          <w:szCs w:val="24"/>
          <w:lang w:val="en-US" w:eastAsia="ar-SA"/>
        </w:rPr>
        <w:t>3000/1313/2016 (1479/2016))</w:t>
      </w:r>
      <w:r w:rsidRPr="00DA5AF7">
        <w:rPr>
          <w:rFonts w:ascii="Arial" w:eastAsia="Times New Roman" w:hAnsi="Arial" w:cs="Arial"/>
          <w:color w:val="000000"/>
          <w:lang w:val="en-US"/>
        </w:rPr>
        <w:t>, прималац уплате: буџет Републике Србије) уплати таксу</w:t>
      </w:r>
      <w:r w:rsidRPr="00DA5AF7">
        <w:rPr>
          <w:rFonts w:ascii="Arial" w:eastAsia="Times New Roman" w:hAnsi="Arial" w:cs="Arial"/>
          <w:color w:val="000000"/>
          <w:lang w:val="en-US" w:bidi="en-US"/>
        </w:rPr>
        <w:t xml:space="preserve"> од: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1) 120.000 динара ако се захтев за заштиту права подноси пре отварања понуда и ако процењена вредност није већа од 120.000.000 динара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sr-Cyrl-RS" w:bidi="en-US"/>
        </w:rPr>
        <w:t>2</w:t>
      </w:r>
      <w:r w:rsidRPr="00DA5AF7">
        <w:rPr>
          <w:rFonts w:ascii="Arial" w:eastAsia="Times New Roman" w:hAnsi="Arial" w:cs="Arial"/>
          <w:color w:val="000000"/>
          <w:lang w:val="en-US"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bidi="en-US"/>
        </w:rPr>
      </w:pPr>
      <w:r w:rsidRPr="00DA5AF7">
        <w:rPr>
          <w:rFonts w:ascii="Arial" w:eastAsia="Times New Roman" w:hAnsi="Arial" w:cs="Arial"/>
          <w:color w:val="000000"/>
          <w:lang w:val="en-US" w:bidi="en-US"/>
        </w:rPr>
        <w:t xml:space="preserve"> </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Свака странка у поступку сноси трошкове које проузрокује својим радњама.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Странке у захтеву морају прецизно да наведу трошкове за које траже накнаду.</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Накнаду трошкова могуће је тражити до доношења одлуке наручиоца, односно Републичке комисије о поднетом захтеву за заштиту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О трошковима одлучује Републичка комисија. Одлука Републичке комисије је извршни наслов.</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bidi="en-US"/>
        </w:rPr>
      </w:pPr>
      <w:r w:rsidRPr="00DA5AF7">
        <w:rPr>
          <w:rFonts w:ascii="Arial" w:eastAsia="Times New Roman" w:hAnsi="Arial" w:cs="Arial"/>
          <w:b/>
          <w:color w:val="000000"/>
          <w:lang w:val="en-US" w:bidi="en-US"/>
        </w:rPr>
        <w:t>Детаљно упутство о потврди из члана 151. став 1. тачка 6)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sr-Cyrl-CS" w:bidi="en-US"/>
        </w:rPr>
        <w:t xml:space="preserve">Потврда </w:t>
      </w:r>
      <w:r w:rsidRPr="00DA5AF7">
        <w:rPr>
          <w:rFonts w:ascii="Arial" w:eastAsia="Times New Roman" w:hAnsi="Arial" w:cs="Arial"/>
          <w:color w:val="000000"/>
          <w:lang w:val="en-U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Као доказ о уплати таксе, у смислу члана 151. став 1. тачка 6) ЗЈН, прихватиће се: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 Потврда о извршеној уплати таксе из члана 156. ЗЈН која садржи следеће елементе: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 да буде издата од стране банке и да садржи печат банке;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lastRenderedPageBreak/>
        <w:t>(3) износ таксе из члана 156. ЗЈН чија се уплата врши;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(4) број рачуна: 840-30678845-06;</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(5) шифру плаћања: 153 или 253;</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(6) позив на број: подаци о броју или ознаци јавне набавке поводом које се подноси захтев за заштиту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(7) сврха: ЗЗП; назив наручиоца; број или ознака јавне набавке поводом које се подноси захтев за заштиту права;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(8) корисник: буџет Републике Србије;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(9) назив уплатиоца, односно назив подносиоца захтева за заштиту права за којег је извршена уплата таксе;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(10) потпис овлашћеног лица банке.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CS" w:bidi="en-US"/>
        </w:rPr>
      </w:pPr>
      <w:r w:rsidRPr="00DA5AF7">
        <w:rPr>
          <w:rFonts w:ascii="Arial" w:eastAsia="Times New Roman" w:hAnsi="Arial" w:cs="Arial"/>
          <w:color w:val="000000"/>
          <w:lang w:val="en-U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DA5AF7">
          <w:rPr>
            <w:rFonts w:ascii="Arial" w:eastAsia="Times New Roman" w:hAnsi="Arial" w:cs="Arial"/>
            <w:color w:val="000000"/>
            <w:lang w:val="en-US" w:bidi="en-US"/>
          </w:rPr>
          <w:t>http://www.kjn.gov.rs/ci/uputstvo-o-uplati-republicke-administrativne-takse.html</w:t>
        </w:r>
      </w:hyperlink>
      <w:r w:rsidRPr="00DA5AF7">
        <w:rPr>
          <w:rFonts w:ascii="Arial" w:eastAsia="Times New Roman" w:hAnsi="Arial" w:cs="Arial"/>
          <w:color w:val="000000"/>
          <w:lang w:val="sr-Cyrl-CS" w:bidi="en-US"/>
        </w:rPr>
        <w:t>и http://www.kjn.gov.rs/download/Taksa-popunjeni-nalozi-ci.pdf</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УПЛАТА ИЗ ИНОСТРАНСТВА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НАЗИВ И АДРЕСА БАНКЕ: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Народна банка Србије (НБС)</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11000 Београд, ул. Немањина бр. 17</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Србија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SWIFT CODE: NBSRRSBGXXX</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НАЗИВ И АДРЕСА ИНСТИТУЦИЈЕ: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Министарство финансија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Управа за трезор</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ул. Поп Лукина бр. 7-9</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11000 Београд</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IBAN: RS 35908500103019323073</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НАПОМЕНА: Приликом уплата средстава потребно је навести следеће информације о плаћању - „детаљи плаћања“ (FIELD 70: DETAILS OF PAYMENT):</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број у поступку јавне набавке на које се захтев за заштиту права односи 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lastRenderedPageBreak/>
        <w:t>назив наручиоца у поступку јавне набавке.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У прилогу су инструкције за уплате у валутама: EUR и USD.</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76"/>
      </w:tblGrid>
      <w:tr w:rsidR="00DA5AF7" w:rsidRPr="00DA5AF7" w:rsidTr="00DA5AF7">
        <w:trPr>
          <w:trHeight w:val="30"/>
        </w:trPr>
        <w:tc>
          <w:tcPr>
            <w:tcW w:w="9576" w:type="dxa"/>
            <w:gridSpan w:val="2"/>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SWIFT MESSAGE MT103 – EUR</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32A: </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VALUE DATE – EUR- AMOUNT</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50K:  </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ORDERING CUSTOMER</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50K:  </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ORDERING CUSTOMER</w:t>
            </w:r>
          </w:p>
        </w:tc>
      </w:tr>
      <w:tr w:rsidR="00DA5AF7" w:rsidRPr="00DA5AF7" w:rsidTr="00DA5AF7">
        <w:trPr>
          <w:trHeight w:val="1113"/>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56A: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(INTERMEDIARY)</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DEUTDEFFXXX</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DEUTSCHE BANK AG, F/M</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TAUNUSANLAGE 12</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GERMANY</w:t>
            </w:r>
          </w:p>
        </w:tc>
      </w:tr>
      <w:tr w:rsidR="00DA5AF7" w:rsidRPr="00DA5AF7" w:rsidTr="00DA5AF7">
        <w:trPr>
          <w:trHeight w:val="1689"/>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57A: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(ACC. WITH BANK)</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/DE20500700100935930800</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NBSRRSBGXXX</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NARODNA BANKA SRBIJE (NATIONAL</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BANK OF SERBIA – NBS BEOGRAD,</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NEMANJINA 17</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SERBIA</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59:</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(BENEFICIARY)</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/RS35908500103019323073</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MINISTARSTVO FINANSIJA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UPRAVA ZA TREZOR</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POP LUKINA7-9</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BEOGRAD</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70:  </w:t>
            </w: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DETAILS OF PAYMENT</w:t>
            </w:r>
          </w:p>
        </w:tc>
      </w:tr>
      <w:tr w:rsidR="00DA5AF7" w:rsidRPr="00DA5AF7" w:rsidTr="00DA5AF7">
        <w:trPr>
          <w:trHeight w:val="20"/>
        </w:trPr>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c>
          <w:tcPr>
            <w:tcW w:w="4788"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r>
    </w:tbl>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SWIFT MESSAGE MT103 – USD</w:t>
            </w: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32A: </w:t>
            </w: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VALUE DATE – USD- AMOUNT</w:t>
            </w: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50K:  </w:t>
            </w: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ORDERING CUSTOMER</w:t>
            </w: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56A: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(INTERMEDIARY)</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BKTRUS33XXX</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DEUTSCHE BANK TRUST COMPANIY</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AMERICAS, NEW YORK</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60 WALL STREET</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UNITED STATES</w:t>
            </w: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57A: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(ACC. WITH BANK)</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NBSRRSBGXXX</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NARODNA BANKA SRBIJE (NATIONAL</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BANK OF SERBIA – NB BEOGRAD,</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NEMANJINA 17</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SERBIA</w:t>
            </w: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FIELD 59:</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(BENEFICIARY)</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/RS35908500103019323073</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MINISTARSTVO FINANSIJA</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UPRAVA ZA TREZOR</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POP LUKINA7-9</w:t>
            </w:r>
          </w:p>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BEOGRAD</w:t>
            </w:r>
          </w:p>
        </w:tc>
      </w:tr>
      <w:tr w:rsidR="00DA5AF7" w:rsidRPr="00DA5AF7" w:rsidTr="00DA5AF7">
        <w:tc>
          <w:tcPr>
            <w:tcW w:w="4786"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 xml:space="preserve">FIELD 70:  </w:t>
            </w:r>
          </w:p>
        </w:tc>
        <w:tc>
          <w:tcPr>
            <w:tcW w:w="4820" w:type="dxa"/>
            <w:shd w:val="clear" w:color="auto" w:fill="auto"/>
          </w:tcPr>
          <w:p w:rsidR="00DA5AF7" w:rsidRPr="00DA5AF7" w:rsidRDefault="00DA5AF7" w:rsidP="00DA5AF7">
            <w:pPr>
              <w:tabs>
                <w:tab w:val="left" w:pos="567"/>
              </w:tabs>
              <w:spacing w:after="0" w:line="240" w:lineRule="auto"/>
              <w:jc w:val="both"/>
              <w:rPr>
                <w:rFonts w:ascii="Arial" w:eastAsia="Times New Roman" w:hAnsi="Arial" w:cs="Arial"/>
                <w:color w:val="000000"/>
                <w:lang w:val="en-US" w:bidi="en-US"/>
              </w:rPr>
            </w:pPr>
            <w:r w:rsidRPr="00DA5AF7">
              <w:rPr>
                <w:rFonts w:ascii="Arial" w:eastAsia="Times New Roman" w:hAnsi="Arial" w:cs="Arial"/>
                <w:color w:val="000000"/>
                <w:lang w:val="en-US" w:bidi="en-US"/>
              </w:rPr>
              <w:t>DETAILS OF PAYMENT</w:t>
            </w:r>
          </w:p>
        </w:tc>
      </w:tr>
    </w:tbl>
    <w:p w:rsidR="00DA5AF7" w:rsidRPr="00DA5AF7" w:rsidRDefault="00DA5AF7" w:rsidP="00DA5AF7">
      <w:pPr>
        <w:spacing w:before="120" w:after="0" w:line="240" w:lineRule="auto"/>
        <w:jc w:val="both"/>
        <w:rPr>
          <w:rFonts w:ascii="Arial" w:eastAsia="Times New Roman" w:hAnsi="Arial" w:cs="Times New Roman"/>
          <w:color w:val="000000"/>
          <w:lang w:val="en-US"/>
        </w:rPr>
      </w:pPr>
      <w:bookmarkStart w:id="82" w:name="_Toc441651610"/>
      <w:bookmarkStart w:id="83" w:name="_Toc442559921"/>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t>Закључивање уговора</w:t>
      </w:r>
      <w:bookmarkEnd w:id="82"/>
      <w:bookmarkEnd w:id="83"/>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en-US"/>
        </w:rPr>
        <w:lastRenderedPageBreak/>
        <w:t>Понуђач којем буде додељен уговор, обавезан је да приликом закључења уговора, а најкасније у року од 10  дана  од дана закључења уговора достави сопствену бланко меницу за добро извршење посла са пратећом документацијом.</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numPr>
          <w:ilvl w:val="1"/>
          <w:numId w:val="19"/>
        </w:numPr>
        <w:spacing w:before="120" w:after="0" w:line="240" w:lineRule="auto"/>
        <w:jc w:val="both"/>
        <w:outlineLvl w:val="0"/>
        <w:rPr>
          <w:rFonts w:ascii="Arial" w:eastAsia="Times New Roman" w:hAnsi="Arial" w:cs="Arial"/>
          <w:b/>
          <w:color w:val="000000"/>
          <w:lang w:val="sr-Cyrl-CS" w:eastAsia="ar-SA"/>
        </w:rPr>
      </w:pPr>
      <w:bookmarkStart w:id="84" w:name="_Toc441651611"/>
      <w:bookmarkStart w:id="85" w:name="_Toc442559922"/>
      <w:r w:rsidRPr="00DA5AF7">
        <w:rPr>
          <w:rFonts w:ascii="Arial" w:eastAsia="Times New Roman" w:hAnsi="Arial" w:cs="Arial"/>
          <w:b/>
          <w:color w:val="000000"/>
          <w:lang w:val="sr-Cyrl-CS" w:eastAsia="ar-SA"/>
        </w:rPr>
        <w:t>Измене током трајања уговора</w:t>
      </w:r>
      <w:bookmarkEnd w:id="84"/>
      <w:bookmarkEnd w:id="85"/>
    </w:p>
    <w:p w:rsidR="00DA5AF7" w:rsidRPr="00DA5AF7" w:rsidRDefault="00DA5AF7" w:rsidP="00DA5AF7">
      <w:pPr>
        <w:spacing w:after="0" w:line="240" w:lineRule="auto"/>
        <w:jc w:val="both"/>
        <w:rPr>
          <w:rFonts w:ascii="Arial" w:eastAsia="Times New Roman" w:hAnsi="Arial" w:cs="Arial"/>
          <w:color w:val="000000"/>
          <w:lang w:val="en-US" w:eastAsia="sr-Latn-CS"/>
        </w:rPr>
      </w:pPr>
      <w:r w:rsidRPr="00DA5AF7">
        <w:rPr>
          <w:rFonts w:ascii="Arial" w:eastAsia="Times New Roman" w:hAnsi="Arial" w:cs="Arial"/>
          <w:color w:val="000000"/>
          <w:lang w:val="en-U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A5AF7" w:rsidRPr="00DA5AF7" w:rsidRDefault="00DA5AF7" w:rsidP="00DA5AF7">
      <w:pPr>
        <w:spacing w:after="0" w:line="240" w:lineRule="auto"/>
        <w:jc w:val="both"/>
        <w:rPr>
          <w:rFonts w:ascii="Arial" w:eastAsia="Times New Roman" w:hAnsi="Arial" w:cs="Arial"/>
          <w:color w:val="000000"/>
          <w:lang w:val="sr-Cyrl-RS" w:eastAsia="sr-Latn-CS"/>
        </w:rPr>
      </w:pPr>
      <w:r w:rsidRPr="00DA5AF7">
        <w:rPr>
          <w:rFonts w:ascii="Arial" w:eastAsia="Times New Roman" w:hAnsi="Arial" w:cs="Arial"/>
          <w:color w:val="000000"/>
          <w:lang w:val="en-US"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rsidR="00DA5AF7" w:rsidRPr="00DA5AF7" w:rsidRDefault="00DA5AF7" w:rsidP="00DA5AF7">
      <w:pPr>
        <w:spacing w:after="0" w:line="240" w:lineRule="auto"/>
        <w:jc w:val="both"/>
        <w:rPr>
          <w:rFonts w:ascii="Arial" w:eastAsia="Times New Roman" w:hAnsi="Arial" w:cs="Arial"/>
          <w:color w:val="000000"/>
          <w:lang w:val="en-US" w:eastAsia="sr-Latn-CS"/>
        </w:rPr>
      </w:pPr>
    </w:p>
    <w:p w:rsidR="00DA5AF7" w:rsidRPr="00DA5AF7" w:rsidRDefault="00DA5AF7" w:rsidP="00DA5AF7">
      <w:pPr>
        <w:spacing w:after="0" w:line="240" w:lineRule="auto"/>
        <w:jc w:val="both"/>
        <w:rPr>
          <w:rFonts w:ascii="Arial" w:eastAsia="Times New Roman" w:hAnsi="Arial" w:cs="Arial"/>
          <w:color w:val="000000"/>
          <w:lang w:val="sr-Cyrl-RS" w:eastAsia="sr-Latn-CS"/>
        </w:rPr>
      </w:pPr>
      <w:r w:rsidRPr="00DA5AF7">
        <w:rPr>
          <w:rFonts w:ascii="Arial" w:eastAsia="Times New Roman" w:hAnsi="Arial" w:cs="Arial"/>
          <w:color w:val="000000"/>
          <w:lang w:val="en-US"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DA5AF7">
        <w:rPr>
          <w:rFonts w:ascii="Arial" w:eastAsia="Times New Roman" w:hAnsi="Arial" w:cs="Arial"/>
          <w:color w:val="000000"/>
          <w:lang w:val="sr-Cyrl-RS" w:eastAsia="sr-Latn-CS"/>
        </w:rPr>
        <w:t>.</w:t>
      </w:r>
    </w:p>
    <w:p w:rsidR="00DA5AF7" w:rsidRPr="00DA5AF7" w:rsidRDefault="00DA5AF7" w:rsidP="00DA5AF7">
      <w:pPr>
        <w:spacing w:after="0" w:line="240" w:lineRule="auto"/>
        <w:rPr>
          <w:rFonts w:ascii="Arial" w:eastAsia="Times New Roman" w:hAnsi="Arial" w:cs="Arial"/>
          <w:color w:val="000000"/>
          <w:lang w:val="sr-Cyrl-RS" w:eastAsia="sr-Latn-CS"/>
        </w:rPr>
      </w:pPr>
      <w:r w:rsidRPr="00DA5AF7">
        <w:rPr>
          <w:rFonts w:ascii="Arial" w:eastAsia="Times New Roman" w:hAnsi="Arial" w:cs="Arial"/>
          <w:color w:val="000000"/>
          <w:lang w:val="sr-Cyrl-RS" w:eastAsia="sr-Latn-CS"/>
        </w:rPr>
        <w:br w:type="page"/>
      </w:r>
    </w:p>
    <w:p w:rsidR="00DA5AF7" w:rsidRPr="00DA5AF7" w:rsidRDefault="00DA5AF7" w:rsidP="00DA5AF7">
      <w:pPr>
        <w:spacing w:after="0" w:line="240" w:lineRule="auto"/>
        <w:jc w:val="both"/>
        <w:rPr>
          <w:rFonts w:ascii="Arial" w:eastAsia="Times New Roman" w:hAnsi="Arial" w:cs="Arial"/>
          <w:color w:val="000000"/>
          <w:lang w:val="sr-Cyrl-RS" w:eastAsia="sr-Latn-CS"/>
        </w:rPr>
      </w:pPr>
    </w:p>
    <w:p w:rsidR="00DA5AF7" w:rsidRPr="00DA5AF7" w:rsidRDefault="00DA5AF7" w:rsidP="00DA5AF7">
      <w:pPr>
        <w:spacing w:after="0" w:line="240" w:lineRule="auto"/>
        <w:jc w:val="both"/>
        <w:rPr>
          <w:rFonts w:ascii="Arial" w:eastAsia="Times New Roman" w:hAnsi="Arial" w:cs="Arial"/>
          <w:color w:val="000000"/>
          <w:lang w:val="sr-Cyrl-RS" w:eastAsia="sr-Latn-CS"/>
        </w:rPr>
      </w:pPr>
    </w:p>
    <w:p w:rsidR="00DA5AF7" w:rsidRPr="00DA5AF7" w:rsidRDefault="00DA5AF7" w:rsidP="00DA5AF7">
      <w:pPr>
        <w:keepNext/>
        <w:numPr>
          <w:ilvl w:val="0"/>
          <w:numId w:val="20"/>
        </w:numPr>
        <w:tabs>
          <w:tab w:val="left" w:pos="567"/>
        </w:tabs>
        <w:spacing w:before="120" w:after="0" w:line="240" w:lineRule="auto"/>
        <w:jc w:val="center"/>
        <w:outlineLvl w:val="0"/>
        <w:rPr>
          <w:rFonts w:ascii="Arial" w:eastAsia="Times New Roman" w:hAnsi="Arial" w:cs="Arial"/>
          <w:b/>
          <w:color w:val="000000"/>
          <w:lang w:val="en-US"/>
        </w:rPr>
      </w:pPr>
      <w:r w:rsidRPr="00DA5AF7">
        <w:rPr>
          <w:rFonts w:ascii="Arial" w:eastAsia="Times New Roman" w:hAnsi="Arial" w:cs="Arial"/>
          <w:b/>
          <w:color w:val="000000"/>
          <w:lang w:val="en-US"/>
        </w:rPr>
        <w:t>ОБРАСЦИ</w:t>
      </w:r>
    </w:p>
    <w:p w:rsidR="00DA5AF7" w:rsidRPr="00DA5AF7" w:rsidRDefault="00DA5AF7" w:rsidP="00DA5AF7">
      <w:pPr>
        <w:spacing w:after="0" w:line="240" w:lineRule="auto"/>
        <w:jc w:val="right"/>
        <w:outlineLvl w:val="1"/>
        <w:rPr>
          <w:rFonts w:ascii="Arial" w:eastAsia="Times New Roman" w:hAnsi="Arial" w:cs="Arial"/>
          <w:b/>
          <w:noProof/>
          <w:color w:val="000000"/>
          <w:lang w:val="en-US"/>
        </w:rPr>
      </w:pPr>
      <w:bookmarkStart w:id="86" w:name="_Toc442559924"/>
      <w:r w:rsidRPr="00DA5AF7">
        <w:rPr>
          <w:rFonts w:ascii="Arial" w:eastAsia="Times New Roman" w:hAnsi="Arial" w:cs="Arial"/>
          <w:b/>
          <w:color w:val="000000"/>
          <w:lang w:val="en-US"/>
        </w:rPr>
        <w:t xml:space="preserve">ОБРАЗАЦ </w:t>
      </w:r>
      <w:r w:rsidRPr="00DA5AF7">
        <w:rPr>
          <w:rFonts w:ascii="Arial" w:eastAsia="Times New Roman" w:hAnsi="Arial" w:cs="Arial"/>
          <w:b/>
          <w:color w:val="000000"/>
          <w:lang w:val="sr-Cyrl-RS"/>
        </w:rPr>
        <w:t>1</w:t>
      </w:r>
      <w:r w:rsidRPr="00DA5AF7">
        <w:rPr>
          <w:rFonts w:ascii="Arial" w:eastAsia="Times New Roman" w:hAnsi="Arial" w:cs="Arial"/>
          <w:b/>
          <w:noProof/>
          <w:color w:val="000000"/>
          <w:lang w:val="en-US"/>
        </w:rPr>
        <w:t>.</w:t>
      </w:r>
      <w:bookmarkEnd w:id="86"/>
    </w:p>
    <w:p w:rsidR="00DA5AF7" w:rsidRPr="00DA5AF7" w:rsidRDefault="00DA5AF7" w:rsidP="00DA5AF7">
      <w:pPr>
        <w:spacing w:after="0" w:line="240" w:lineRule="auto"/>
        <w:jc w:val="center"/>
        <w:rPr>
          <w:rFonts w:ascii="Arial" w:eastAsia="Times New Roman" w:hAnsi="Arial" w:cs="Arial"/>
          <w:b/>
          <w:bCs/>
          <w:smallCaps/>
          <w:color w:val="000000"/>
          <w:spacing w:val="5"/>
          <w:lang w:val="en-US"/>
        </w:rPr>
      </w:pPr>
      <w:r w:rsidRPr="00DA5AF7">
        <w:rPr>
          <w:rFonts w:ascii="Arial" w:eastAsia="Times New Roman" w:hAnsi="Arial" w:cs="Arial"/>
          <w:b/>
          <w:bCs/>
          <w:smallCaps/>
          <w:color w:val="000000"/>
          <w:spacing w:val="5"/>
          <w:lang w:val="en-US"/>
        </w:rPr>
        <w:t>ОБРАЗАЦ ПОНУДЕ</w:t>
      </w:r>
    </w:p>
    <w:p w:rsidR="00DA5AF7" w:rsidRPr="00DA5AF7" w:rsidRDefault="00DA5AF7" w:rsidP="00DA5AF7">
      <w:pPr>
        <w:spacing w:after="0" w:line="240" w:lineRule="auto"/>
        <w:jc w:val="both"/>
        <w:rPr>
          <w:rFonts w:ascii="Arial" w:eastAsia="Times New Roman" w:hAnsi="Arial" w:cs="Arial"/>
          <w:b/>
          <w:bCs/>
          <w:smallCaps/>
          <w:color w:val="000000"/>
          <w:spacing w:val="5"/>
          <w:lang w:val="en-US"/>
        </w:rPr>
      </w:pPr>
    </w:p>
    <w:p w:rsidR="00DA5AF7" w:rsidRPr="00DA5AF7" w:rsidRDefault="00DA5AF7" w:rsidP="00DA5AF7">
      <w:pPr>
        <w:tabs>
          <w:tab w:val="center" w:pos="4320"/>
          <w:tab w:val="right" w:pos="8640"/>
        </w:tabs>
        <w:spacing w:before="120" w:after="0" w:line="240" w:lineRule="auto"/>
        <w:jc w:val="both"/>
        <w:rPr>
          <w:rFonts w:ascii="Arial" w:eastAsia="Times New Roman" w:hAnsi="Arial" w:cs="Times New Roman"/>
          <w:color w:val="000000"/>
          <w:sz w:val="24"/>
          <w:szCs w:val="24"/>
          <w:lang w:val="en-US" w:eastAsia="ar-SA"/>
        </w:rPr>
      </w:pPr>
      <w:r w:rsidRPr="00DA5AF7">
        <w:rPr>
          <w:rFonts w:ascii="Arial" w:eastAsia="TimesNewRomanPS-BoldMT" w:hAnsi="Arial" w:cs="Arial"/>
          <w:bCs/>
          <w:color w:val="000000"/>
          <w:lang w:val="en-US"/>
        </w:rPr>
        <w:t>Понуда бр._________ од __</w:t>
      </w:r>
      <w:r w:rsidRPr="00DA5AF7">
        <w:rPr>
          <w:rFonts w:ascii="Arial" w:eastAsia="TimesNewRomanPS-BoldMT" w:hAnsi="Arial" w:cs="Arial"/>
          <w:bCs/>
          <w:color w:val="000000"/>
          <w:lang w:val="sr-Cyrl-RS"/>
        </w:rPr>
        <w:t>.</w:t>
      </w:r>
      <w:r w:rsidRPr="00DA5AF7">
        <w:rPr>
          <w:rFonts w:ascii="Arial" w:eastAsia="TimesNewRomanPS-BoldMT" w:hAnsi="Arial" w:cs="Arial"/>
          <w:bCs/>
          <w:color w:val="000000"/>
          <w:lang w:val="en-US"/>
        </w:rPr>
        <w:t>__</w:t>
      </w:r>
      <w:r w:rsidRPr="00DA5AF7">
        <w:rPr>
          <w:rFonts w:ascii="Arial" w:eastAsia="TimesNewRomanPS-BoldMT" w:hAnsi="Arial" w:cs="Arial"/>
          <w:bCs/>
          <w:color w:val="000000"/>
          <w:lang w:val="sr-Cyrl-RS"/>
        </w:rPr>
        <w:t>.2016.год.</w:t>
      </w:r>
      <w:r w:rsidRPr="00DA5AF7">
        <w:rPr>
          <w:rFonts w:ascii="Arial" w:eastAsia="TimesNewRomanPS-BoldMT" w:hAnsi="Arial" w:cs="Arial"/>
          <w:bCs/>
          <w:color w:val="000000"/>
          <w:lang w:val="en-US"/>
        </w:rPr>
        <w:t xml:space="preserve"> за  отворени поступак јавне набавке– добра:</w:t>
      </w:r>
      <w:r w:rsidRPr="00DA5AF7">
        <w:rPr>
          <w:rFonts w:ascii="Arial" w:eastAsia="Times New Roman" w:hAnsi="Arial" w:cs="Arial"/>
          <w:color w:val="000000"/>
          <w:lang w:val="sr-Cyrl-RS"/>
        </w:rPr>
        <w:t xml:space="preserve"> </w:t>
      </w:r>
      <w:r w:rsidRPr="00DA5AF7">
        <w:rPr>
          <w:rFonts w:ascii="Arial" w:eastAsia="Times New Roman" w:hAnsi="Arial" w:cs="Arial"/>
          <w:b/>
          <w:color w:val="000000"/>
          <w:lang w:val="sr-Cyrl-RS"/>
        </w:rPr>
        <w:t xml:space="preserve">Набавка добара:Набавка и реконструкција изводног  прекидача за радничко насеље- Реконструкција 6,6 kV постројења ОБЕ ТЕНТ Б.  </w:t>
      </w:r>
      <w:r w:rsidRPr="00DA5AF7">
        <w:rPr>
          <w:rFonts w:ascii="Arial" w:eastAsia="TimesNewRomanPS-BoldMT" w:hAnsi="Arial" w:cs="Arial"/>
          <w:bCs/>
          <w:color w:val="000000"/>
          <w:lang w:val="en-US"/>
        </w:rPr>
        <w:t>ЈН бр. 3000/1313/2016 (1479/2016)</w:t>
      </w:r>
    </w:p>
    <w:p w:rsidR="00DA5AF7" w:rsidRPr="00DA5AF7" w:rsidRDefault="00DA5AF7" w:rsidP="00DA5AF7">
      <w:pPr>
        <w:spacing w:after="0" w:line="240" w:lineRule="auto"/>
        <w:jc w:val="both"/>
        <w:rPr>
          <w:rFonts w:ascii="Arial" w:eastAsia="TimesNewRomanPS-BoldMT" w:hAnsi="Arial" w:cs="Arial"/>
          <w:b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b/>
          <w:bCs/>
          <w:iCs/>
          <w:color w:val="000000"/>
          <w:lang w:val="en-U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DA5AF7" w:rsidRPr="00DA5AF7" w:rsidTr="00DA5AF7">
        <w:trPr>
          <w:trHeight w:val="620"/>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sr-Cyrl-RS"/>
              </w:rPr>
            </w:pPr>
          </w:p>
        </w:tc>
      </w:tr>
      <w:tr w:rsidR="00DA5AF7" w:rsidRPr="00DA5AF7" w:rsidTr="00DA5AF7">
        <w:trPr>
          <w:trHeight w:val="683"/>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sr-Cyrl-RS"/>
              </w:rPr>
            </w:pPr>
          </w:p>
          <w:p w:rsidR="00DA5AF7" w:rsidRPr="00DA5AF7" w:rsidRDefault="00DA5AF7" w:rsidP="00DA5AF7">
            <w:pPr>
              <w:spacing w:after="0" w:line="240" w:lineRule="auto"/>
              <w:jc w:val="both"/>
              <w:rPr>
                <w:rFonts w:ascii="Arial" w:eastAsia="Times New Roman" w:hAnsi="Arial" w:cs="Arial"/>
                <w:b/>
                <w:bCs/>
                <w:iCs/>
                <w:color w:val="000000"/>
                <w:lang w:val="en-US"/>
              </w:rPr>
            </w:pPr>
          </w:p>
        </w:tc>
      </w:tr>
      <w:tr w:rsidR="00DA5AF7" w:rsidRPr="00DA5AF7" w:rsidTr="00DA5AF7">
        <w:trPr>
          <w:trHeight w:val="440"/>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iCs/>
                <w:color w:val="000000"/>
                <w:lang w:val="en-US"/>
              </w:rPr>
            </w:pPr>
            <w:r w:rsidRPr="00DA5AF7">
              <w:rPr>
                <w:rFonts w:ascii="Arial" w:eastAsia="Times New Roman" w:hAnsi="Arial" w:cs="Arial"/>
                <w:iCs/>
                <w:color w:val="000000"/>
                <w:lang w:val="en-U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en-US"/>
              </w:rPr>
            </w:pPr>
          </w:p>
        </w:tc>
      </w:tr>
      <w:tr w:rsidR="00DA5AF7" w:rsidRPr="00DA5AF7" w:rsidTr="00DA5AF7">
        <w:trPr>
          <w:trHeight w:val="647"/>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sr-Cyrl-RS"/>
              </w:rPr>
            </w:pPr>
          </w:p>
        </w:tc>
      </w:tr>
      <w:tr w:rsidR="00DA5AF7" w:rsidRPr="00DA5AF7" w:rsidTr="00DA5AF7">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ru-RU"/>
              </w:rPr>
            </w:pPr>
            <w:r w:rsidRPr="00DA5AF7">
              <w:rPr>
                <w:rFonts w:ascii="Arial" w:eastAsia="Times New Roman" w:hAnsi="Arial" w:cs="Arial"/>
                <w:iCs/>
                <w:color w:val="000000"/>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ru-RU"/>
              </w:rPr>
            </w:pPr>
          </w:p>
        </w:tc>
      </w:tr>
      <w:tr w:rsidR="00DA5AF7" w:rsidRPr="00DA5AF7" w:rsidTr="00DA5AF7">
        <w:trPr>
          <w:trHeight w:val="512"/>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i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sr-Cyrl-RS"/>
              </w:rPr>
            </w:pPr>
          </w:p>
        </w:tc>
      </w:tr>
      <w:tr w:rsidR="00DA5AF7" w:rsidRPr="00DA5AF7" w:rsidTr="00DA5AF7">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ru-RU"/>
              </w:rPr>
            </w:pPr>
            <w:r w:rsidRPr="00DA5AF7">
              <w:rPr>
                <w:rFonts w:ascii="Arial" w:eastAsia="Times New Roman" w:hAnsi="Arial" w:cs="Arial"/>
                <w:iCs/>
                <w:color w:val="000000"/>
                <w:lang w:val="ru-RU"/>
              </w:rPr>
              <w:t>Електронска адреса понуђача (</w:t>
            </w:r>
            <w:r w:rsidRPr="00DA5AF7">
              <w:rPr>
                <w:rFonts w:ascii="Arial" w:eastAsia="Times New Roman" w:hAnsi="Arial" w:cs="Arial"/>
                <w:iCs/>
                <w:color w:val="000000"/>
                <w:lang w:val="en-US"/>
              </w:rPr>
              <w:t>e</w:t>
            </w:r>
            <w:r w:rsidRPr="00DA5AF7">
              <w:rPr>
                <w:rFonts w:ascii="Arial" w:eastAsia="Times New Roman" w:hAnsi="Arial" w:cs="Arial"/>
                <w:iCs/>
                <w:color w:val="000000"/>
                <w:lang w:val="ru-RU"/>
              </w:rPr>
              <w:t>-</w:t>
            </w:r>
            <w:r w:rsidRPr="00DA5AF7">
              <w:rPr>
                <w:rFonts w:ascii="Arial" w:eastAsia="Times New Roman" w:hAnsi="Arial" w:cs="Arial"/>
                <w:iCs/>
                <w:color w:val="000000"/>
                <w:lang w:val="en-US"/>
              </w:rPr>
              <w:t>mail</w:t>
            </w:r>
            <w:r w:rsidRPr="00DA5AF7">
              <w:rPr>
                <w:rFonts w:ascii="Arial" w:eastAsia="Times New Roman" w:hAnsi="Arial" w:cs="Arial"/>
                <w:iCs/>
                <w:color w:val="000000"/>
                <w:lang w:val="ru-RU"/>
              </w:rPr>
              <w:t>):</w:t>
            </w:r>
          </w:p>
          <w:p w:rsidR="00DA5AF7" w:rsidRPr="00DA5AF7" w:rsidRDefault="00DA5AF7" w:rsidP="00DA5AF7">
            <w:pPr>
              <w:spacing w:after="0" w:line="240" w:lineRule="auto"/>
              <w:jc w:val="both"/>
              <w:rPr>
                <w:rFonts w:ascii="Arial" w:eastAsia="Times New Roman" w:hAnsi="Arial" w:cs="Arial"/>
                <w:b/>
                <w:bCs/>
                <w:iCs/>
                <w:color w:val="000000"/>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ru-RU"/>
              </w:rPr>
            </w:pPr>
          </w:p>
        </w:tc>
      </w:tr>
      <w:tr w:rsidR="00DA5AF7" w:rsidRPr="00DA5AF7" w:rsidTr="00DA5AF7">
        <w:trPr>
          <w:trHeight w:val="557"/>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en-US"/>
              </w:rPr>
            </w:pPr>
          </w:p>
          <w:p w:rsidR="00DA5AF7" w:rsidRPr="00DA5AF7" w:rsidRDefault="00DA5AF7" w:rsidP="00DA5AF7">
            <w:pPr>
              <w:spacing w:after="0" w:line="240" w:lineRule="auto"/>
              <w:jc w:val="both"/>
              <w:rPr>
                <w:rFonts w:ascii="Arial" w:eastAsia="Times New Roman" w:hAnsi="Arial" w:cs="Arial"/>
                <w:b/>
                <w:bCs/>
                <w:iCs/>
                <w:color w:val="000000"/>
                <w:lang w:val="sr-Cyrl-RS"/>
              </w:rPr>
            </w:pPr>
          </w:p>
        </w:tc>
      </w:tr>
      <w:tr w:rsidR="00DA5AF7" w:rsidRPr="00DA5AF7" w:rsidTr="00DA5AF7">
        <w:trPr>
          <w:trHeight w:val="530"/>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en-US"/>
              </w:rPr>
            </w:pPr>
            <w:r w:rsidRPr="00DA5AF7">
              <w:rPr>
                <w:rFonts w:ascii="Arial" w:eastAsia="Times New Roman" w:hAnsi="Arial" w:cs="Arial"/>
                <w:iCs/>
                <w:color w:val="000000"/>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sr-Cyrl-RS"/>
              </w:rPr>
            </w:pPr>
          </w:p>
          <w:p w:rsidR="00DA5AF7" w:rsidRPr="00DA5AF7" w:rsidRDefault="00DA5AF7" w:rsidP="00DA5AF7">
            <w:pPr>
              <w:spacing w:after="0" w:line="240" w:lineRule="auto"/>
              <w:jc w:val="both"/>
              <w:rPr>
                <w:rFonts w:ascii="Arial" w:eastAsia="Times New Roman" w:hAnsi="Arial" w:cs="Arial"/>
                <w:b/>
                <w:bCs/>
                <w:iCs/>
                <w:color w:val="000000"/>
                <w:lang w:val="en-US"/>
              </w:rPr>
            </w:pPr>
          </w:p>
        </w:tc>
      </w:tr>
      <w:tr w:rsidR="00DA5AF7" w:rsidRPr="00DA5AF7" w:rsidTr="00DA5AF7">
        <w:trPr>
          <w:trHeight w:val="593"/>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ru-RU"/>
              </w:rPr>
            </w:pPr>
            <w:r w:rsidRPr="00DA5AF7">
              <w:rPr>
                <w:rFonts w:ascii="Arial" w:eastAsia="Times New Roman" w:hAnsi="Arial" w:cs="Arial"/>
                <w:iCs/>
                <w:color w:val="000000"/>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b/>
                <w:bCs/>
                <w:iCs/>
                <w:color w:val="000000"/>
                <w:lang w:val="ru-RU"/>
              </w:rPr>
            </w:pPr>
          </w:p>
          <w:p w:rsidR="00DA5AF7" w:rsidRPr="00DA5AF7" w:rsidRDefault="00DA5AF7" w:rsidP="00DA5AF7">
            <w:pPr>
              <w:spacing w:after="0" w:line="240" w:lineRule="auto"/>
              <w:jc w:val="both"/>
              <w:rPr>
                <w:rFonts w:ascii="Arial" w:eastAsia="Times New Roman" w:hAnsi="Arial" w:cs="Arial"/>
                <w:b/>
                <w:bCs/>
                <w:iCs/>
                <w:color w:val="000000"/>
                <w:lang w:val="ru-RU"/>
              </w:rPr>
            </w:pPr>
          </w:p>
        </w:tc>
      </w:tr>
      <w:tr w:rsidR="00DA5AF7" w:rsidRPr="00DA5AF7" w:rsidTr="00DA5AF7">
        <w:trPr>
          <w:trHeight w:val="593"/>
        </w:trPr>
        <w:tc>
          <w:tcPr>
            <w:tcW w:w="4621"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ru-RU"/>
              </w:rPr>
            </w:pPr>
            <w:r w:rsidRPr="00DA5AF7">
              <w:rPr>
                <w:rFonts w:ascii="Arial" w:eastAsia="Times New Roman" w:hAnsi="Arial" w:cs="Arial"/>
                <w:iCs/>
                <w:color w:val="000000"/>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pacing w:after="0" w:line="240" w:lineRule="auto"/>
              <w:jc w:val="both"/>
              <w:rPr>
                <w:rFonts w:ascii="Arial" w:eastAsia="Times New Roman" w:hAnsi="Arial" w:cs="Arial"/>
                <w:b/>
                <w:bCs/>
                <w:iCs/>
                <w:color w:val="000000"/>
                <w:lang w:val="ru-RU"/>
              </w:rPr>
            </w:pPr>
          </w:p>
          <w:p w:rsidR="00DA5AF7" w:rsidRPr="00DA5AF7" w:rsidRDefault="00DA5AF7" w:rsidP="00DA5AF7">
            <w:pPr>
              <w:spacing w:after="0" w:line="240" w:lineRule="auto"/>
              <w:ind w:firstLine="708"/>
              <w:jc w:val="both"/>
              <w:rPr>
                <w:rFonts w:ascii="Arial" w:eastAsia="Times New Roman" w:hAnsi="Arial" w:cs="Arial"/>
                <w:b/>
                <w:bCs/>
                <w:iCs/>
                <w:color w:val="000000"/>
                <w:lang w:val="ru-RU"/>
              </w:rPr>
            </w:pPr>
          </w:p>
        </w:tc>
      </w:tr>
    </w:tbl>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NewRomanPSMT" w:hAnsi="Arial" w:cs="Arial"/>
          <w:b/>
          <w:bCs/>
          <w:iCs/>
          <w:color w:val="000000"/>
          <w:lang w:val="en-US"/>
        </w:rPr>
      </w:pPr>
      <w:r w:rsidRPr="00DA5AF7">
        <w:rPr>
          <w:rFonts w:ascii="Arial" w:eastAsia="TimesNewRomanPSMT" w:hAnsi="Arial" w:cs="Arial"/>
          <w:b/>
          <w:bCs/>
          <w:iCs/>
          <w:color w:val="000000"/>
          <w:lang w:val="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DA5AF7" w:rsidRPr="00DA5AF7" w:rsidTr="00DA5A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center"/>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NewRomanPSMT" w:hAnsi="Arial" w:cs="Arial"/>
                <w:b/>
                <w:bCs/>
                <w:color w:val="000000"/>
                <w:lang w:val="en-US"/>
              </w:rPr>
            </w:pPr>
            <w:r w:rsidRPr="00DA5AF7">
              <w:rPr>
                <w:rFonts w:ascii="Arial" w:eastAsia="TimesNewRomanPSMT" w:hAnsi="Arial" w:cs="Arial"/>
                <w:b/>
                <w:bCs/>
                <w:color w:val="000000"/>
                <w:lang w:val="en-US"/>
              </w:rPr>
              <w:t xml:space="preserve">А) САМОСТАЛНО </w:t>
            </w:r>
          </w:p>
        </w:tc>
      </w:tr>
      <w:tr w:rsidR="00DA5AF7" w:rsidRPr="00DA5AF7" w:rsidTr="00DA5A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center"/>
              <w:rPr>
                <w:rFonts w:ascii="Arial" w:eastAsia="TimesNewRomanPSMT" w:hAnsi="Arial" w:cs="Arial"/>
                <w:b/>
                <w:bCs/>
                <w:color w:val="000000"/>
                <w:lang w:val="en-US"/>
              </w:rPr>
            </w:pPr>
          </w:p>
          <w:p w:rsidR="00DA5AF7" w:rsidRPr="00DA5AF7" w:rsidRDefault="00DA5AF7" w:rsidP="00DA5AF7">
            <w:pPr>
              <w:spacing w:after="0" w:line="240" w:lineRule="auto"/>
              <w:jc w:val="center"/>
              <w:rPr>
                <w:rFonts w:ascii="Arial" w:eastAsia="TimesNewRomanPSMT" w:hAnsi="Arial" w:cs="Arial"/>
                <w:b/>
                <w:bCs/>
                <w:color w:val="000000"/>
                <w:lang w:val="en-US"/>
              </w:rPr>
            </w:pPr>
            <w:r w:rsidRPr="00DA5AF7">
              <w:rPr>
                <w:rFonts w:ascii="Arial" w:eastAsia="TimesNewRomanPSMT" w:hAnsi="Arial" w:cs="Arial"/>
                <w:b/>
                <w:bCs/>
                <w:color w:val="000000"/>
                <w:lang w:val="en-US"/>
              </w:rPr>
              <w:t>Б) СА ПОДИЗВОЂАЧЕМ</w:t>
            </w:r>
          </w:p>
        </w:tc>
      </w:tr>
      <w:tr w:rsidR="00DA5AF7" w:rsidRPr="00DA5AF7" w:rsidTr="00DA5AF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center"/>
              <w:rPr>
                <w:rFonts w:ascii="Arial" w:eastAsia="TimesNewRomanPSMT" w:hAnsi="Arial" w:cs="Arial"/>
                <w:b/>
                <w:bCs/>
                <w:color w:val="000000"/>
                <w:lang w:val="en-US"/>
              </w:rPr>
            </w:pPr>
          </w:p>
          <w:p w:rsidR="00DA5AF7" w:rsidRPr="00DA5AF7" w:rsidRDefault="00DA5AF7" w:rsidP="00DA5AF7">
            <w:pPr>
              <w:spacing w:after="0" w:line="240" w:lineRule="auto"/>
              <w:jc w:val="center"/>
              <w:rPr>
                <w:rFonts w:ascii="Arial" w:eastAsia="Times New Roman" w:hAnsi="Arial" w:cs="Arial"/>
                <w:b/>
                <w:iCs/>
                <w:color w:val="000000"/>
                <w:lang w:val="ru-RU"/>
              </w:rPr>
            </w:pPr>
            <w:r w:rsidRPr="00DA5AF7">
              <w:rPr>
                <w:rFonts w:ascii="Arial" w:eastAsia="TimesNewRomanPSMT" w:hAnsi="Arial" w:cs="Arial"/>
                <w:b/>
                <w:bCs/>
                <w:color w:val="000000"/>
                <w:lang w:val="en-US"/>
              </w:rPr>
              <w:t>В) КАО ЗАЈЕДНИЧКУ ПОНУДУ</w:t>
            </w:r>
          </w:p>
        </w:tc>
      </w:tr>
    </w:tbl>
    <w:p w:rsidR="00DA5AF7" w:rsidRPr="00DA5AF7" w:rsidRDefault="00DA5AF7" w:rsidP="00DA5AF7">
      <w:pPr>
        <w:spacing w:after="0" w:line="240" w:lineRule="auto"/>
        <w:jc w:val="both"/>
        <w:rPr>
          <w:rFonts w:ascii="Arial" w:eastAsia="Times New Roman" w:hAnsi="Arial" w:cs="Arial"/>
          <w:b/>
          <w:iCs/>
          <w:color w:val="000000"/>
        </w:rPr>
      </w:pPr>
    </w:p>
    <w:p w:rsidR="00DA5AF7" w:rsidRPr="00DA5AF7" w:rsidRDefault="00DA5AF7" w:rsidP="00DA5AF7">
      <w:pPr>
        <w:spacing w:after="0" w:line="240" w:lineRule="auto"/>
        <w:jc w:val="both"/>
        <w:rPr>
          <w:rFonts w:ascii="Arial" w:eastAsia="Times New Roman" w:hAnsi="Arial" w:cs="Arial"/>
          <w:iCs/>
          <w:color w:val="000000"/>
          <w:lang w:val="ru-RU"/>
        </w:rPr>
      </w:pPr>
      <w:r w:rsidRPr="00DA5AF7">
        <w:rPr>
          <w:rFonts w:ascii="Arial" w:eastAsia="Times New Roman" w:hAnsi="Arial" w:cs="Arial"/>
          <w:b/>
          <w:iCs/>
          <w:color w:val="000000"/>
          <w:lang w:val="ru-RU"/>
        </w:rPr>
        <w:t>Напомена:</w:t>
      </w:r>
      <w:r w:rsidRPr="00DA5AF7">
        <w:rPr>
          <w:rFonts w:ascii="Arial" w:eastAsia="Times New Roman" w:hAnsi="Arial" w:cs="Arial"/>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A5AF7" w:rsidRPr="00DA5AF7" w:rsidRDefault="00DA5AF7" w:rsidP="00DA5AF7">
      <w:pPr>
        <w:spacing w:after="0" w:line="240" w:lineRule="auto"/>
        <w:jc w:val="both"/>
        <w:rPr>
          <w:rFonts w:ascii="Arial" w:eastAsia="TimesNewRomanPSMT" w:hAnsi="Arial" w:cs="Arial"/>
          <w:bCs/>
          <w:color w:val="000000"/>
          <w:lang w:val="en-U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
          <w:bCs/>
          <w:color w:val="000000"/>
          <w:lang w:val="sr-Cyrl-CS"/>
        </w:rPr>
        <w:lastRenderedPageBreak/>
        <w:t xml:space="preserve">3) </w:t>
      </w:r>
      <w:r w:rsidRPr="00DA5AF7">
        <w:rPr>
          <w:rFonts w:ascii="Arial" w:eastAsia="TimesNewRomanPSMT" w:hAnsi="Arial" w:cs="Arial"/>
          <w:b/>
          <w:bCs/>
          <w:color w:val="000000"/>
          <w:lang w:val="en-US"/>
        </w:rPr>
        <w:t xml:space="preserve">ПОДАЦИ О ПОДИЗВОЂАЧУ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NewRomanPSMT" w:hAnsi="Arial" w:cs="Arial"/>
          <w:b/>
          <w:bCs/>
          <w:color w:val="000000"/>
          <w:lang w:val="en-US"/>
        </w:rPr>
        <w:tab/>
      </w:r>
    </w:p>
    <w:tbl>
      <w:tblPr>
        <w:tblW w:w="0" w:type="auto"/>
        <w:tblInd w:w="-20" w:type="dxa"/>
        <w:tblLayout w:type="fixed"/>
        <w:tblLook w:val="0000" w:firstRow="0" w:lastRow="0" w:firstColumn="0" w:lastColumn="0" w:noHBand="0" w:noVBand="0"/>
      </w:tblPr>
      <w:tblGrid>
        <w:gridCol w:w="465"/>
        <w:gridCol w:w="4219"/>
        <w:gridCol w:w="4598"/>
      </w:tblGrid>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r w:rsidRPr="00DA5AF7">
              <w:rPr>
                <w:rFonts w:ascii="Arial" w:eastAsia="TimesNewRomanPSMT" w:hAnsi="Arial" w:cs="Arial"/>
                <w:bCs/>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iCs/>
                <w:color w:val="000000"/>
                <w:lang w:val="en-US"/>
              </w:rPr>
            </w:pPr>
            <w:r w:rsidRPr="00DA5AF7">
              <w:rPr>
                <w:rFonts w:ascii="Arial" w:eastAsia="Times New Roman" w:hAnsi="Arial" w:cs="Arial"/>
                <w:iCs/>
                <w:color w:val="000000"/>
                <w:lang w:val="en-US"/>
              </w:rPr>
              <w:t>Врста правног лица:</w:t>
            </w:r>
          </w:p>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Cs/>
                <w:color w:val="000000"/>
                <w:lang w:val="en-US"/>
              </w:rPr>
            </w:pPr>
            <w:r w:rsidRPr="00DA5AF7">
              <w:rPr>
                <w:rFonts w:ascii="Arial" w:eastAsia="TimesNewRomanPSMT" w:hAnsi="Arial" w:cs="Arial"/>
                <w:bCs/>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bl>
    <w:p w:rsidR="00DA5AF7" w:rsidRPr="00DA5AF7" w:rsidRDefault="00DA5AF7" w:rsidP="00DA5AF7">
      <w:pPr>
        <w:spacing w:after="0" w:line="240" w:lineRule="auto"/>
        <w:jc w:val="both"/>
        <w:rPr>
          <w:rFonts w:ascii="Arial" w:eastAsia="Times New Roman" w:hAnsi="Arial" w:cs="Arial"/>
          <w:b/>
          <w:bCs/>
          <w:iCs/>
          <w:color w:val="000000"/>
          <w:u w:val="single"/>
        </w:rPr>
      </w:pPr>
    </w:p>
    <w:p w:rsidR="00DA5AF7" w:rsidRPr="00DA5AF7" w:rsidRDefault="00DA5AF7" w:rsidP="00DA5AF7">
      <w:pPr>
        <w:spacing w:after="0" w:line="240" w:lineRule="auto"/>
        <w:jc w:val="both"/>
        <w:rPr>
          <w:rFonts w:ascii="Arial" w:eastAsia="Times New Roman" w:hAnsi="Arial" w:cs="Arial"/>
          <w:iCs/>
          <w:color w:val="000000"/>
          <w:lang w:val="ru-RU"/>
        </w:rPr>
      </w:pPr>
      <w:r w:rsidRPr="00DA5AF7">
        <w:rPr>
          <w:rFonts w:ascii="Arial" w:eastAsia="Times New Roman" w:hAnsi="Arial" w:cs="Arial"/>
          <w:b/>
          <w:bCs/>
          <w:iCs/>
          <w:color w:val="000000"/>
          <w:u w:val="single"/>
          <w:lang w:val="ru-RU"/>
        </w:rPr>
        <w:t>Напомена:</w:t>
      </w:r>
    </w:p>
    <w:p w:rsidR="00DA5AF7" w:rsidRPr="00DA5AF7" w:rsidRDefault="00DA5AF7" w:rsidP="00DA5AF7">
      <w:pPr>
        <w:spacing w:after="0" w:line="240" w:lineRule="auto"/>
        <w:jc w:val="both"/>
        <w:rPr>
          <w:rFonts w:ascii="Arial" w:eastAsia="Times New Roman" w:hAnsi="Arial" w:cs="Arial"/>
          <w:iCs/>
          <w:color w:val="000000"/>
          <w:lang w:val="ru-RU"/>
        </w:rPr>
      </w:pPr>
      <w:r w:rsidRPr="00DA5AF7">
        <w:rPr>
          <w:rFonts w:ascii="Arial" w:eastAsia="Times New Roman" w:hAnsi="Arial" w:cs="Arial"/>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A5AF7" w:rsidRPr="00DA5AF7" w:rsidRDefault="00DA5AF7" w:rsidP="00DA5AF7">
      <w:pPr>
        <w:spacing w:after="0" w:line="240" w:lineRule="auto"/>
        <w:jc w:val="both"/>
        <w:rPr>
          <w:rFonts w:ascii="Arial" w:eastAsia="Times New Roman" w:hAnsi="Arial" w:cs="Arial"/>
          <w:iCs/>
          <w:color w:val="000000"/>
          <w:lang w:val="ru-RU"/>
        </w:rPr>
      </w:pPr>
    </w:p>
    <w:p w:rsidR="00DA5AF7" w:rsidRPr="00DA5AF7" w:rsidRDefault="00DA5AF7" w:rsidP="00DA5AF7">
      <w:pPr>
        <w:spacing w:after="0" w:line="240" w:lineRule="auto"/>
        <w:jc w:val="both"/>
        <w:rPr>
          <w:rFonts w:ascii="Arial" w:eastAsia="Times New Roman" w:hAnsi="Arial" w:cs="Arial"/>
          <w:i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Default="00DA5AF7" w:rsidP="00DA5AF7">
      <w:pPr>
        <w:spacing w:after="0" w:line="240" w:lineRule="auto"/>
        <w:jc w:val="both"/>
        <w:rPr>
          <w:rFonts w:ascii="Arial" w:eastAsia="TimesNewRomanPSMT" w:hAnsi="Arial" w:cs="Arial"/>
          <w:b/>
          <w:bCs/>
          <w:color w:val="000000"/>
          <w:lang w:val="sr-Cyrl-CS"/>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
          <w:bCs/>
          <w:color w:val="000000"/>
          <w:lang w:val="sr-Cyrl-CS"/>
        </w:rPr>
        <w:t xml:space="preserve">4) </w:t>
      </w:r>
      <w:r w:rsidRPr="00DA5AF7">
        <w:rPr>
          <w:rFonts w:ascii="Arial" w:eastAsia="TimesNewRomanPSMT" w:hAnsi="Arial" w:cs="Arial"/>
          <w:b/>
          <w:bCs/>
          <w:color w:val="000000"/>
          <w:lang w:val="ru-RU"/>
        </w:rPr>
        <w:t>ПОДАЦИ ЧЛАНУ ГРУПЕ ПОНУЂАЧА</w:t>
      </w:r>
    </w:p>
    <w:p w:rsidR="00DA5AF7" w:rsidRPr="00DA5AF7" w:rsidRDefault="00DA5AF7" w:rsidP="00DA5AF7">
      <w:pPr>
        <w:spacing w:after="0" w:line="240" w:lineRule="auto"/>
        <w:jc w:val="both"/>
        <w:rPr>
          <w:rFonts w:ascii="Arial" w:eastAsia="Times New Roman" w:hAnsi="Arial" w:cs="Arial"/>
          <w:color w:val="000000"/>
          <w:lang w:val="en-US"/>
        </w:rPr>
      </w:pPr>
    </w:p>
    <w:tbl>
      <w:tblPr>
        <w:tblW w:w="0" w:type="auto"/>
        <w:tblInd w:w="-20" w:type="dxa"/>
        <w:tblLayout w:type="fixed"/>
        <w:tblLook w:val="0000" w:firstRow="0" w:lastRow="0" w:firstColumn="0" w:lastColumn="0" w:noHBand="0" w:noVBand="0"/>
      </w:tblPr>
      <w:tblGrid>
        <w:gridCol w:w="465"/>
        <w:gridCol w:w="4219"/>
        <w:gridCol w:w="4598"/>
      </w:tblGrid>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ru-RU"/>
              </w:rPr>
            </w:pPr>
            <w:r w:rsidRPr="00DA5AF7">
              <w:rPr>
                <w:rFonts w:ascii="Arial" w:eastAsia="TimesNewRomanPSMT" w:hAnsi="Arial" w:cs="Arial"/>
                <w:bCs/>
                <w:color w:val="000000"/>
                <w:lang w:val="en-US"/>
              </w:rPr>
              <w:t>1)</w:t>
            </w: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 New Roman" w:hAnsi="Arial" w:cs="Arial"/>
                <w:iCs/>
                <w:color w:val="000000"/>
                <w:lang w:val="en-US"/>
              </w:rPr>
            </w:pPr>
            <w:r w:rsidRPr="00DA5AF7">
              <w:rPr>
                <w:rFonts w:ascii="Arial" w:eastAsia="Times New Roman" w:hAnsi="Arial" w:cs="Arial"/>
                <w:iCs/>
                <w:color w:val="000000"/>
                <w:lang w:val="en-US"/>
              </w:rPr>
              <w:t>Врста правног лица:</w:t>
            </w:r>
          </w:p>
          <w:p w:rsidR="00DA5AF7" w:rsidRPr="00DA5AF7" w:rsidRDefault="00DA5AF7" w:rsidP="00DA5AF7">
            <w:pPr>
              <w:snapToGrid w:val="0"/>
              <w:spacing w:after="0" w:line="240" w:lineRule="auto"/>
              <w:jc w:val="both"/>
              <w:rPr>
                <w:rFonts w:ascii="Arial" w:eastAsia="TimesNewRomanPSMT" w:hAnsi="Arial" w:cs="Arial"/>
                <w:bCs/>
                <w:color w:val="000000"/>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ru-RU"/>
              </w:rPr>
            </w:pPr>
            <w:r w:rsidRPr="00DA5AF7">
              <w:rPr>
                <w:rFonts w:ascii="Arial" w:eastAsia="TimesNewRomanPSMT" w:hAnsi="Arial" w:cs="Arial"/>
                <w:bCs/>
                <w:color w:val="000000"/>
                <w:lang w:val="en-US"/>
              </w:rPr>
              <w:t>2)</w:t>
            </w: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ru-RU"/>
              </w:rPr>
            </w:pPr>
            <w:r w:rsidRPr="00DA5AF7">
              <w:rPr>
                <w:rFonts w:ascii="Arial" w:eastAsia="TimesNewRomanPSMT" w:hAnsi="Arial" w:cs="Arial"/>
                <w:bCs/>
                <w:color w:val="000000"/>
                <w:lang w:val="en-US"/>
              </w:rPr>
              <w:t>3)</w:t>
            </w: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ru-RU"/>
              </w:rPr>
            </w:pPr>
            <w:r w:rsidRPr="00DA5AF7">
              <w:rPr>
                <w:rFonts w:ascii="Arial" w:eastAsia="TimesNewRomanPSMT" w:hAnsi="Arial" w:cs="Arial"/>
                <w:bCs/>
                <w:color w:val="000000"/>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ru-RU"/>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Cs/>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ru-RU"/>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r w:rsidR="00DA5AF7" w:rsidRPr="00DA5AF7" w:rsidTr="00DA5AF7">
        <w:tc>
          <w:tcPr>
            <w:tcW w:w="465"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tc>
        <w:tc>
          <w:tcPr>
            <w:tcW w:w="4219" w:type="dxa"/>
            <w:tcBorders>
              <w:top w:val="single" w:sz="4" w:space="0" w:color="000000"/>
              <w:left w:val="single" w:sz="4" w:space="0" w:color="000000"/>
              <w:bottom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Cs/>
                <w:color w:val="000000"/>
                <w:lang w:val="en-US"/>
              </w:rPr>
            </w:pPr>
          </w:p>
          <w:p w:rsidR="00DA5AF7" w:rsidRPr="00DA5AF7" w:rsidRDefault="00DA5AF7" w:rsidP="00DA5AF7">
            <w:pPr>
              <w:spacing w:after="0" w:line="240" w:lineRule="auto"/>
              <w:jc w:val="both"/>
              <w:rPr>
                <w:rFonts w:ascii="Arial" w:eastAsia="TimesNewRomanPSMT" w:hAnsi="Arial" w:cs="Arial"/>
                <w:b/>
                <w:bCs/>
                <w:color w:val="000000"/>
                <w:lang w:val="en-US"/>
              </w:rPr>
            </w:pPr>
            <w:r w:rsidRPr="00DA5AF7">
              <w:rPr>
                <w:rFonts w:ascii="Arial" w:eastAsia="TimesNewRomanPSMT" w:hAnsi="Arial" w:cs="Arial"/>
                <w:bCs/>
                <w:color w:val="000000"/>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A5AF7" w:rsidRPr="00DA5AF7" w:rsidRDefault="00DA5AF7" w:rsidP="00DA5AF7">
            <w:pPr>
              <w:snapToGrid w:val="0"/>
              <w:spacing w:after="0" w:line="240" w:lineRule="auto"/>
              <w:jc w:val="both"/>
              <w:rPr>
                <w:rFonts w:ascii="Arial" w:eastAsia="TimesNewRomanPSMT" w:hAnsi="Arial" w:cs="Arial"/>
                <w:b/>
                <w:bCs/>
                <w:color w:val="000000"/>
                <w:lang w:val="en-US"/>
              </w:rPr>
            </w:pPr>
          </w:p>
        </w:tc>
      </w:tr>
    </w:tbl>
    <w:p w:rsidR="00DA5AF7" w:rsidRPr="00DA5AF7" w:rsidRDefault="00DA5AF7" w:rsidP="00DA5AF7">
      <w:pPr>
        <w:spacing w:after="0" w:line="240" w:lineRule="auto"/>
        <w:jc w:val="both"/>
        <w:rPr>
          <w:rFonts w:ascii="Arial" w:eastAsia="Times New Roman" w:hAnsi="Arial" w:cs="Arial"/>
          <w:b/>
          <w:bCs/>
          <w:iCs/>
          <w:color w:val="000000"/>
          <w:u w:val="single"/>
          <w:lang w:val="en-US"/>
        </w:rPr>
      </w:pPr>
    </w:p>
    <w:p w:rsidR="00DA5AF7" w:rsidRPr="00DA5AF7" w:rsidRDefault="00DA5AF7" w:rsidP="00DA5AF7">
      <w:pPr>
        <w:spacing w:after="0" w:line="240" w:lineRule="auto"/>
        <w:jc w:val="both"/>
        <w:rPr>
          <w:rFonts w:ascii="Arial" w:eastAsia="Times New Roman" w:hAnsi="Arial" w:cs="Arial"/>
          <w:iCs/>
          <w:color w:val="000000"/>
          <w:lang w:val="ru-RU"/>
        </w:rPr>
      </w:pPr>
      <w:r w:rsidRPr="00DA5AF7">
        <w:rPr>
          <w:rFonts w:ascii="Arial" w:eastAsia="Times New Roman" w:hAnsi="Arial" w:cs="Arial"/>
          <w:b/>
          <w:bCs/>
          <w:iCs/>
          <w:color w:val="000000"/>
          <w:u w:val="single"/>
          <w:lang w:val="en-US"/>
        </w:rPr>
        <w:t>Напомена:</w:t>
      </w:r>
    </w:p>
    <w:p w:rsidR="00DA5AF7" w:rsidRPr="00DA5AF7" w:rsidRDefault="00DA5AF7" w:rsidP="00DA5AF7">
      <w:pPr>
        <w:spacing w:after="0" w:line="240" w:lineRule="auto"/>
        <w:jc w:val="both"/>
        <w:rPr>
          <w:rFonts w:ascii="Arial" w:eastAsia="Times New Roman" w:hAnsi="Arial" w:cs="Arial"/>
          <w:iCs/>
          <w:color w:val="000000"/>
          <w:lang w:val="ru-RU"/>
        </w:rPr>
      </w:pPr>
      <w:r w:rsidRPr="00DA5AF7">
        <w:rPr>
          <w:rFonts w:ascii="Arial" w:eastAsia="Times New Roman" w:hAnsi="Arial" w:cs="Arial"/>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A5AF7" w:rsidRPr="00DA5AF7" w:rsidRDefault="00DA5AF7" w:rsidP="00DA5AF7">
      <w:pPr>
        <w:spacing w:after="0" w:line="240" w:lineRule="auto"/>
        <w:rPr>
          <w:rFonts w:ascii="Arial" w:eastAsia="Times New Roman" w:hAnsi="Arial" w:cs="Arial"/>
          <w:iCs/>
          <w:color w:val="000000"/>
          <w:lang w:val="ru-RU"/>
        </w:rPr>
      </w:pPr>
      <w:r w:rsidRPr="00DA5AF7">
        <w:rPr>
          <w:rFonts w:ascii="Arial" w:eastAsia="Times New Roman" w:hAnsi="Arial" w:cs="Arial"/>
          <w:iCs/>
          <w:color w:val="000000"/>
          <w:lang w:val="ru-RU"/>
        </w:rPr>
        <w:br w:type="page"/>
      </w:r>
    </w:p>
    <w:p w:rsidR="00DA5AF7" w:rsidRPr="00DA5AF7" w:rsidRDefault="00DA5AF7" w:rsidP="00DA5AF7">
      <w:pPr>
        <w:spacing w:after="0" w:line="240" w:lineRule="auto"/>
        <w:jc w:val="both"/>
        <w:rPr>
          <w:rFonts w:ascii="Arial" w:eastAsia="TimesNewRomanPSMT" w:hAnsi="Arial" w:cs="Arial"/>
          <w:b/>
          <w:bCs/>
          <w:color w:val="000000"/>
          <w:lang w:val="sr-Cyrl-CS"/>
        </w:rPr>
      </w:pPr>
      <w:r w:rsidRPr="00DA5AF7">
        <w:rPr>
          <w:rFonts w:ascii="Arial" w:eastAsia="TimesNewRomanPSMT" w:hAnsi="Arial" w:cs="Arial"/>
          <w:b/>
          <w:bCs/>
          <w:color w:val="000000"/>
          <w:lang w:val="sr-Cyrl-CS"/>
        </w:rPr>
        <w:lastRenderedPageBreak/>
        <w:t>5) ЦЕНА И КОМЕРЦИЈАЛНИ УСЛОВИ ПОНУДЕ</w:t>
      </w:r>
    </w:p>
    <w:p w:rsidR="00DA5AF7" w:rsidRPr="00DA5AF7" w:rsidRDefault="00DA5AF7" w:rsidP="00DA5AF7">
      <w:pPr>
        <w:spacing w:after="0" w:line="240" w:lineRule="auto"/>
        <w:jc w:val="center"/>
        <w:rPr>
          <w:rFonts w:ascii="Arial" w:eastAsia="Times New Roman" w:hAnsi="Arial" w:cs="Arial"/>
          <w:b/>
          <w:bCs/>
          <w:iCs/>
          <w:color w:val="000000"/>
          <w:u w:val="single"/>
          <w:lang w:val="sr-Cyrl-CS"/>
        </w:rPr>
      </w:pPr>
      <w:r w:rsidRPr="00DA5AF7">
        <w:rPr>
          <w:rFonts w:ascii="Arial" w:eastAsia="Times New Roman" w:hAnsi="Arial" w:cs="Arial"/>
          <w:b/>
          <w:bCs/>
          <w:iCs/>
          <w:color w:val="00000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3891"/>
      </w:tblGrid>
      <w:tr w:rsidR="00DA5AF7" w:rsidRPr="00DA5AF7" w:rsidTr="00DA5AF7">
        <w:trPr>
          <w:trHeight w:val="485"/>
        </w:trPr>
        <w:tc>
          <w:tcPr>
            <w:tcW w:w="5558"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NewRomanPSMT" w:hAnsi="Arial" w:cs="Arial"/>
                <w:b/>
                <w:bCs/>
                <w:color w:val="000000"/>
                <w:lang w:val="en-US"/>
              </w:rPr>
              <w:t xml:space="preserve">ПРЕДМЕТ </w:t>
            </w:r>
            <w:r w:rsidRPr="00DA5AF7">
              <w:rPr>
                <w:rFonts w:ascii="Arial" w:eastAsia="TimesNewRomanPSMT" w:hAnsi="Arial" w:cs="Arial"/>
                <w:b/>
                <w:bCs/>
                <w:color w:val="000000"/>
                <w:lang w:val="sr-Cyrl-CS"/>
              </w:rPr>
              <w:t xml:space="preserve">И БРОЈ </w:t>
            </w:r>
            <w:r w:rsidRPr="00DA5AF7">
              <w:rPr>
                <w:rFonts w:ascii="Arial" w:eastAsia="TimesNewRomanPSMT" w:hAnsi="Arial" w:cs="Arial"/>
                <w:b/>
                <w:bCs/>
                <w:color w:val="000000"/>
                <w:lang w:val="en-US"/>
              </w:rPr>
              <w:t>НАБАВКЕ</w:t>
            </w:r>
          </w:p>
        </w:tc>
        <w:tc>
          <w:tcPr>
            <w:tcW w:w="4018" w:type="dxa"/>
            <w:shd w:val="clear" w:color="auto" w:fill="C6D9F1" w:themeFill="text2" w:themeFillTint="33"/>
            <w:vAlign w:val="center"/>
          </w:tcPr>
          <w:p w:rsidR="00DA5AF7" w:rsidRPr="00DA5AF7" w:rsidRDefault="00DA5AF7" w:rsidP="00DA5AF7">
            <w:pPr>
              <w:spacing w:after="0" w:line="240" w:lineRule="auto"/>
              <w:jc w:val="center"/>
              <w:rPr>
                <w:rFonts w:ascii="Arial" w:eastAsia="Arial Unicode MS" w:hAnsi="Arial" w:cs="Arial"/>
                <w:b/>
                <w:bCs/>
                <w:iCs/>
                <w:color w:val="000000"/>
                <w:kern w:val="1"/>
                <w:lang w:val="sr-Cyrl-CS" w:eastAsia="ar-SA"/>
              </w:rPr>
            </w:pPr>
            <w:r w:rsidRPr="00DA5AF7">
              <w:rPr>
                <w:rFonts w:ascii="Arial" w:eastAsia="Times New Roman" w:hAnsi="Arial" w:cs="Arial"/>
                <w:b/>
                <w:bCs/>
                <w:iCs/>
                <w:color w:val="000000"/>
                <w:lang w:val="sr-Cyrl-CS"/>
              </w:rPr>
              <w:t xml:space="preserve">УКУПНА ЦЕНА </w:t>
            </w:r>
            <w:r w:rsidRPr="00DA5AF7">
              <w:rPr>
                <w:rFonts w:ascii="Arial" w:eastAsia="Arial Unicode MS" w:hAnsi="Arial" w:cs="Arial"/>
                <w:b/>
                <w:bCs/>
                <w:iCs/>
                <w:color w:val="000000"/>
                <w:kern w:val="1"/>
                <w:sz w:val="24"/>
                <w:szCs w:val="24"/>
                <w:lang w:val="sr-Cyrl-CS" w:eastAsia="ar-SA"/>
              </w:rPr>
              <w:t>Динара.</w:t>
            </w:r>
            <w:r w:rsidRPr="00DA5AF7">
              <w:rPr>
                <w:rFonts w:ascii="Arial" w:eastAsia="Arial Unicode MS" w:hAnsi="Arial" w:cs="Arial"/>
                <w:b/>
                <w:bCs/>
                <w:iCs/>
                <w:color w:val="000000"/>
                <w:kern w:val="1"/>
                <w:lang w:val="sr-Cyrl-CS" w:eastAsia="ar-SA"/>
              </w:rPr>
              <w:t xml:space="preserve"> </w:t>
            </w:r>
          </w:p>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без ПДВ-а</w:t>
            </w:r>
          </w:p>
        </w:tc>
      </w:tr>
      <w:tr w:rsidR="00DA5AF7" w:rsidRPr="00DA5AF7" w:rsidTr="00DA5AF7">
        <w:trPr>
          <w:trHeight w:val="440"/>
        </w:trPr>
        <w:tc>
          <w:tcPr>
            <w:tcW w:w="5558" w:type="dxa"/>
            <w:vAlign w:val="center"/>
          </w:tcPr>
          <w:p w:rsidR="00DA5AF7" w:rsidRPr="00DA5AF7" w:rsidRDefault="00DA5AF7" w:rsidP="00DA5AF7">
            <w:pPr>
              <w:spacing w:before="40" w:after="40" w:line="240" w:lineRule="auto"/>
              <w:rPr>
                <w:rFonts w:ascii="Arial" w:eastAsia="Times New Roman" w:hAnsi="Arial" w:cs="Arial"/>
                <w:color w:val="000000"/>
                <w:sz w:val="20"/>
                <w:szCs w:val="20"/>
                <w:lang w:val="sr-Cyrl-RS"/>
              </w:rPr>
            </w:pPr>
            <w:r w:rsidRPr="00DA5AF7">
              <w:rPr>
                <w:rFonts w:ascii="Arial" w:eastAsia="Times New Roman" w:hAnsi="Arial" w:cs="Arial"/>
                <w:b/>
                <w:color w:val="000000"/>
                <w:lang w:val="sr-Cyrl-RS"/>
              </w:rPr>
              <w:t>Набавка и реконструкција изводног  прекидача за радничко насеље- Реконструкција 6,6 kV постројења ОБЕ ТЕНТ Б, ЈН бр.  3000/1313/2016 (1479/2016)</w:t>
            </w:r>
          </w:p>
        </w:tc>
        <w:tc>
          <w:tcPr>
            <w:tcW w:w="4018" w:type="dxa"/>
          </w:tcPr>
          <w:p w:rsidR="00DA5AF7" w:rsidRPr="00DA5AF7" w:rsidRDefault="00DA5AF7" w:rsidP="00DA5AF7">
            <w:pPr>
              <w:spacing w:after="0" w:line="240" w:lineRule="auto"/>
              <w:jc w:val="center"/>
              <w:rPr>
                <w:rFonts w:ascii="Arial" w:eastAsia="Times New Roman" w:hAnsi="Arial" w:cs="Arial"/>
                <w:b/>
                <w:bCs/>
                <w:iCs/>
                <w:color w:val="000000"/>
                <w:lang w:val="sr-Cyrl-CS"/>
              </w:rPr>
            </w:pPr>
          </w:p>
          <w:p w:rsidR="00DA5AF7" w:rsidRPr="00DA5AF7" w:rsidRDefault="00DA5AF7" w:rsidP="00DA5AF7">
            <w:pPr>
              <w:spacing w:after="0" w:line="240" w:lineRule="auto"/>
              <w:jc w:val="center"/>
              <w:rPr>
                <w:rFonts w:ascii="Arial" w:eastAsia="Times New Roman" w:hAnsi="Arial" w:cs="Arial"/>
                <w:b/>
                <w:bCs/>
                <w:iCs/>
                <w:color w:val="000000"/>
                <w:lang w:val="sr-Cyrl-CS"/>
              </w:rPr>
            </w:pPr>
          </w:p>
        </w:tc>
      </w:tr>
    </w:tbl>
    <w:p w:rsidR="00DA5AF7" w:rsidRPr="00DA5AF7" w:rsidRDefault="00DA5AF7" w:rsidP="00DA5AF7">
      <w:pPr>
        <w:spacing w:after="0" w:line="240" w:lineRule="auto"/>
        <w:jc w:val="center"/>
        <w:rPr>
          <w:rFonts w:ascii="Arial" w:eastAsia="Times New Roman" w:hAnsi="Arial" w:cs="Arial"/>
          <w:b/>
          <w:bCs/>
          <w:iCs/>
          <w:color w:val="000000"/>
          <w:u w:val="single"/>
          <w:lang w:val="sr-Cyrl-CS"/>
        </w:rPr>
      </w:pPr>
    </w:p>
    <w:p w:rsidR="00DA5AF7" w:rsidRPr="00DA5AF7" w:rsidRDefault="00DA5AF7" w:rsidP="00DA5AF7">
      <w:pPr>
        <w:spacing w:after="0" w:line="240" w:lineRule="auto"/>
        <w:jc w:val="center"/>
        <w:rPr>
          <w:rFonts w:ascii="Arial" w:eastAsia="Times New Roman" w:hAnsi="Arial" w:cs="Arial"/>
          <w:b/>
          <w:bCs/>
          <w:iCs/>
          <w:color w:val="000000"/>
          <w:u w:val="single"/>
          <w:lang w:val="sr-Cyrl-CS"/>
        </w:rPr>
      </w:pPr>
      <w:r w:rsidRPr="00DA5AF7">
        <w:rPr>
          <w:rFonts w:ascii="Arial" w:eastAsia="Times New Roman" w:hAnsi="Arial" w:cs="Arial"/>
          <w:b/>
          <w:bCs/>
          <w:iCs/>
          <w:color w:val="00000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587"/>
      </w:tblGrid>
      <w:tr w:rsidR="00DA5AF7" w:rsidRPr="00DA5AF7" w:rsidTr="00DA5AF7">
        <w:trPr>
          <w:trHeight w:val="647"/>
        </w:trPr>
        <w:tc>
          <w:tcPr>
            <w:tcW w:w="4786"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УСЛОВ НАРУЧИОЦА</w:t>
            </w:r>
          </w:p>
        </w:tc>
        <w:tc>
          <w:tcPr>
            <w:tcW w:w="4678"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ПОНУДА ПОНУЂАЧА</w:t>
            </w:r>
          </w:p>
        </w:tc>
      </w:tr>
      <w:tr w:rsidR="00DA5AF7" w:rsidRPr="00DA5AF7" w:rsidTr="00DA5AF7">
        <w:tc>
          <w:tcPr>
            <w:tcW w:w="4786" w:type="dxa"/>
            <w:vAlign w:val="center"/>
          </w:tcPr>
          <w:p w:rsidR="00DA5AF7" w:rsidRPr="00DA5AF7" w:rsidRDefault="00DA5AF7" w:rsidP="00DA5AF7">
            <w:pPr>
              <w:spacing w:after="0" w:line="240" w:lineRule="auto"/>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РОК И НАЧИН ПЛАЋАЊА</w:t>
            </w: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Calibri" w:hAnsi="Arial" w:cs="Arial"/>
                <w:color w:val="000000"/>
                <w:lang w:val="en-US"/>
              </w:rPr>
              <w:t>Плаћање испоручених добара</w:t>
            </w:r>
            <w:r w:rsidRPr="00DA5AF7">
              <w:rPr>
                <w:rFonts w:ascii="Arial" w:eastAsia="Calibri" w:hAnsi="Arial" w:cs="Arial"/>
                <w:color w:val="000000"/>
                <w:lang w:val="sr-Cyrl-RS"/>
              </w:rPr>
              <w:t xml:space="preserve"> и припадајућих услуга</w:t>
            </w:r>
            <w:r w:rsidRPr="00DA5AF7">
              <w:rPr>
                <w:rFonts w:ascii="Arial" w:eastAsia="Calibri" w:hAnsi="Arial" w:cs="Arial"/>
                <w:color w:val="000000"/>
                <w:lang w:val="en-US"/>
              </w:rPr>
              <w:t xml:space="preserve"> који су предмет ове јавне набавке</w:t>
            </w:r>
            <w:r w:rsidRPr="00DA5AF7">
              <w:rPr>
                <w:rFonts w:ascii="Arial" w:eastAsia="Calibri" w:hAnsi="Arial" w:cs="Arial"/>
                <w:color w:val="000000"/>
                <w:lang w:val="sr-Cyrl-RS"/>
              </w:rPr>
              <w:t xml:space="preserve"> ценовника бр.1 </w:t>
            </w:r>
            <w:r w:rsidRPr="00DA5AF7">
              <w:rPr>
                <w:rFonts w:ascii="Arial" w:eastAsia="Calibri" w:hAnsi="Arial" w:cs="Arial"/>
                <w:color w:val="000000"/>
                <w:lang w:val="en-US"/>
              </w:rPr>
              <w:t>техничке спецификације предмета ЈН, тачка 3.1, Наручилац ће извршити на текући рачун понуђача на следећи начин:</w:t>
            </w:r>
          </w:p>
          <w:p w:rsidR="00DA5AF7" w:rsidRPr="00DA5AF7" w:rsidRDefault="00DA5AF7" w:rsidP="00AB5A30">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 xml:space="preserve">Авансно </w:t>
            </w:r>
            <w:r w:rsidR="00AB5A30" w:rsidRPr="00AB5A30">
              <w:rPr>
                <w:rFonts w:ascii="Arial" w:eastAsia="Times New Roman" w:hAnsi="Arial" w:cs="Arial"/>
                <w:color w:val="000000"/>
                <w:lang w:val="sr-Cyrl-RS"/>
              </w:rPr>
              <w:t xml:space="preserve">највише </w:t>
            </w:r>
            <w:r w:rsidRPr="00DA5AF7">
              <w:rPr>
                <w:rFonts w:ascii="Arial" w:eastAsia="Times New Roman" w:hAnsi="Arial" w:cs="Arial"/>
                <w:color w:val="000000"/>
                <w:lang w:val="sr-Cyrl-RS"/>
              </w:rPr>
              <w:t xml:space="preserve">30% од укупно уговорене цене након обостраног потписивања Уговора, достављања банкарске гаранције за повраћај авансног плаћања и бланко соло менице за  добро извршење посла а у року од 7  дана од дана  пријема предрачуна.  </w:t>
            </w: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остатак  укупно уговорене цене након:</w:t>
            </w:r>
          </w:p>
          <w:p w:rsidR="00DA5AF7" w:rsidRPr="00DA5AF7" w:rsidRDefault="00DA5AF7" w:rsidP="00DA5AF7">
            <w:pPr>
              <w:tabs>
                <w:tab w:val="left" w:pos="567"/>
              </w:tabs>
              <w:spacing w:after="0" w:line="240" w:lineRule="auto"/>
              <w:rPr>
                <w:rFonts w:ascii="Arial" w:eastAsia="Times New Roman" w:hAnsi="Arial" w:cs="Arial"/>
                <w:lang w:val="sr-Cyrl-RS"/>
              </w:rPr>
            </w:pPr>
            <w:r w:rsidRPr="00DA5AF7">
              <w:rPr>
                <w:rFonts w:ascii="Arial" w:eastAsia="Times New Roman" w:hAnsi="Arial" w:cs="Arial"/>
                <w:color w:val="000000"/>
                <w:lang w:val="sr-Cyrl-RS"/>
              </w:rPr>
              <w:t xml:space="preserve">- </w:t>
            </w:r>
            <w:r w:rsidRPr="00DA5AF7">
              <w:rPr>
                <w:rFonts w:ascii="Arial" w:eastAsia="Times New Roman" w:hAnsi="Arial" w:cs="Arial"/>
                <w:lang w:val="sr-Cyrl-RS"/>
              </w:rPr>
              <w:t>испоруке ( тачка 1 ценовника бр. 1) и потписивање Записника о квалитативном и квантитативном пријему добара од стране овлашћених представника Купца и  Продавца без примедби</w:t>
            </w:r>
            <w:r w:rsidRPr="00DA5AF7">
              <w:rPr>
                <w:rFonts w:ascii="Arial" w:eastAsia="Times New Roman" w:hAnsi="Arial" w:cs="Arial"/>
                <w:lang w:val="en-US"/>
              </w:rPr>
              <w:t xml:space="preserve"> </w:t>
            </w:r>
          </w:p>
          <w:p w:rsidR="00DA5AF7" w:rsidRPr="00DA5AF7" w:rsidRDefault="00DA5AF7" w:rsidP="00DA5AF7">
            <w:pPr>
              <w:tabs>
                <w:tab w:val="left" w:pos="567"/>
              </w:tabs>
              <w:spacing w:after="0" w:line="240" w:lineRule="auto"/>
              <w:rPr>
                <w:rFonts w:ascii="Arial" w:eastAsia="Times New Roman" w:hAnsi="Arial" w:cs="Arial"/>
                <w:lang w:val="sr-Cyrl-RS"/>
              </w:rPr>
            </w:pPr>
            <w:r w:rsidRPr="00DA5AF7">
              <w:rPr>
                <w:rFonts w:ascii="Arial" w:eastAsia="Times New Roman" w:hAnsi="Arial" w:cs="Arial"/>
                <w:lang w:val="sr-Cyrl-RS"/>
              </w:rPr>
              <w:t xml:space="preserve"> - доставе записника о извршеним услугама ( тачка 2-5 ценовника бр. 1)</w:t>
            </w:r>
          </w:p>
          <w:p w:rsidR="00DA5AF7" w:rsidRPr="00DA5AF7" w:rsidRDefault="00DA5AF7" w:rsidP="00DA5AF7">
            <w:pPr>
              <w:tabs>
                <w:tab w:val="left" w:pos="567"/>
              </w:tabs>
              <w:spacing w:after="0" w:line="240" w:lineRule="auto"/>
              <w:rPr>
                <w:rFonts w:ascii="Arial" w:eastAsia="Times New Roman" w:hAnsi="Arial" w:cs="Arial"/>
                <w:color w:val="000000"/>
                <w:lang w:val="sr-Cyrl-RS"/>
              </w:rPr>
            </w:pPr>
            <w:r w:rsidRPr="00DA5AF7">
              <w:rPr>
                <w:rFonts w:ascii="Arial" w:eastAsia="Times New Roman" w:hAnsi="Arial" w:cs="Arial"/>
                <w:lang w:val="sr-Cyrl-RS"/>
              </w:rPr>
              <w:t xml:space="preserve">- доставе бланко соло менице </w:t>
            </w:r>
            <w:r w:rsidRPr="00DA5AF7">
              <w:rPr>
                <w:rFonts w:ascii="Arial" w:eastAsia="Times New Roman" w:hAnsi="Arial" w:cs="Arial"/>
                <w:color w:val="000000"/>
                <w:lang w:val="sr-Cyrl-RS"/>
              </w:rPr>
              <w:t>за отклањање недостатака у гарантном року</w:t>
            </w:r>
          </w:p>
          <w:p w:rsidR="00DA5AF7" w:rsidRPr="00DA5AF7" w:rsidRDefault="00DA5AF7" w:rsidP="00DA5AF7">
            <w:pPr>
              <w:tabs>
                <w:tab w:val="left" w:pos="567"/>
              </w:tabs>
              <w:spacing w:after="0" w:line="240" w:lineRule="auto"/>
              <w:rPr>
                <w:rFonts w:ascii="Arial" w:eastAsia="Times New Roman" w:hAnsi="Arial" w:cs="Arial"/>
                <w:color w:val="000000"/>
                <w:lang w:val="sr-Cyrl-RS"/>
              </w:rPr>
            </w:pPr>
          </w:p>
          <w:p w:rsidR="00DA5AF7" w:rsidRPr="00DA5AF7" w:rsidRDefault="00DA5AF7" w:rsidP="00DA5AF7">
            <w:pPr>
              <w:tabs>
                <w:tab w:val="left" w:pos="567"/>
              </w:tabs>
              <w:spacing w:after="0" w:line="240" w:lineRule="auto"/>
              <w:rPr>
                <w:rFonts w:ascii="Arial" w:eastAsia="Times New Roman" w:hAnsi="Arial" w:cs="Arial"/>
                <w:color w:val="000000"/>
                <w:lang w:val="sr-Cyrl-RS"/>
              </w:rPr>
            </w:pPr>
            <w:r w:rsidRPr="00DA5AF7">
              <w:rPr>
                <w:rFonts w:ascii="Arial" w:eastAsia="Times New Roman" w:hAnsi="Arial" w:cs="Arial"/>
                <w:color w:val="000000"/>
                <w:lang w:val="sr-Cyrl-RS"/>
              </w:rPr>
              <w:t xml:space="preserve"> уз сразмерно правдање аванса у законском року до 45 дана од пријема исправног рачуна на архиви Купца.</w:t>
            </w:r>
          </w:p>
          <w:p w:rsidR="00DA5AF7" w:rsidRPr="00DA5AF7" w:rsidRDefault="00DA5AF7" w:rsidP="00DA5AF7">
            <w:pPr>
              <w:tabs>
                <w:tab w:val="left" w:pos="567"/>
              </w:tabs>
              <w:spacing w:after="0" w:line="240" w:lineRule="auto"/>
              <w:rPr>
                <w:rFonts w:ascii="Arial" w:eastAsia="Times New Roman" w:hAnsi="Arial" w:cs="Arial"/>
                <w:b/>
                <w:bCs/>
                <w:iCs/>
                <w:color w:val="000000"/>
                <w:lang w:val="sr-Cyrl-CS"/>
              </w:rPr>
            </w:pPr>
          </w:p>
        </w:tc>
        <w:tc>
          <w:tcPr>
            <w:tcW w:w="4678" w:type="dxa"/>
            <w:vAlign w:val="center"/>
          </w:tcPr>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w:t>
            </w:r>
            <w:r w:rsidRPr="00DA5AF7">
              <w:rPr>
                <w:rFonts w:ascii="Arial" w:eastAsia="Times New Roman" w:hAnsi="Arial" w:cs="Arial"/>
                <w:bCs/>
                <w:iCs/>
                <w:color w:val="000000"/>
                <w:lang w:val="sr-Cyrl-CS"/>
              </w:rPr>
              <w:tab/>
              <w:t>Плаћање испоручених добара и припадајућих услуга који су предмет ове јавне набавке ценовника бр.1 техничке спецификације предмета ЈН, тачка 3.1, Наручилац ће извршити на текући рачун понуђача на следећи начин:</w:t>
            </w:r>
          </w:p>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w:t>
            </w:r>
            <w:r w:rsidRPr="00DA5AF7">
              <w:rPr>
                <w:rFonts w:ascii="Arial" w:eastAsia="Times New Roman" w:hAnsi="Arial" w:cs="Arial"/>
                <w:bCs/>
                <w:iCs/>
                <w:color w:val="000000"/>
                <w:lang w:val="sr-Cyrl-CS"/>
              </w:rPr>
              <w:tab/>
              <w:t>Авансно</w:t>
            </w:r>
            <w:r w:rsidR="00AB5A30">
              <w:rPr>
                <w:rFonts w:ascii="Arial" w:eastAsia="Times New Roman" w:hAnsi="Arial" w:cs="Arial"/>
                <w:bCs/>
                <w:iCs/>
                <w:color w:val="000000"/>
                <w:lang w:val="sr-Cyrl-CS"/>
              </w:rPr>
              <w:t xml:space="preserve">   </w:t>
            </w:r>
            <w:r w:rsidRPr="00DA5AF7">
              <w:rPr>
                <w:rFonts w:ascii="Arial" w:eastAsia="Times New Roman" w:hAnsi="Arial" w:cs="Arial"/>
                <w:bCs/>
                <w:iCs/>
                <w:color w:val="000000"/>
                <w:lang w:val="sr-Cyrl-CS"/>
              </w:rPr>
              <w:t>..........</w:t>
            </w:r>
            <w:r w:rsidR="00AB5A30">
              <w:rPr>
                <w:rFonts w:ascii="Arial" w:eastAsia="Times New Roman" w:hAnsi="Arial" w:cs="Arial"/>
                <w:bCs/>
                <w:iCs/>
                <w:color w:val="000000"/>
                <w:lang w:val="sr-Cyrl-CS"/>
              </w:rPr>
              <w:t xml:space="preserve"> </w:t>
            </w:r>
            <w:r w:rsidRPr="00DA5AF7">
              <w:rPr>
                <w:rFonts w:ascii="Arial" w:eastAsia="Times New Roman" w:hAnsi="Arial" w:cs="Arial"/>
                <w:bCs/>
                <w:iCs/>
                <w:color w:val="000000"/>
                <w:lang w:val="sr-Cyrl-CS"/>
              </w:rPr>
              <w:t xml:space="preserve">од укупно уговорене цене након обостраног потписивања Уговора, достављања банкарске гаранције за повраћај авансног плаћања и бланко соло менице за  добро извршење посла а у року од 7  дана од дана  пријема предрачуна.  </w:t>
            </w:r>
          </w:p>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w:t>
            </w:r>
            <w:r w:rsidRPr="00DA5AF7">
              <w:rPr>
                <w:rFonts w:ascii="Arial" w:eastAsia="Times New Roman" w:hAnsi="Arial" w:cs="Arial"/>
                <w:bCs/>
                <w:iCs/>
                <w:color w:val="000000"/>
                <w:lang w:val="sr-Cyrl-CS"/>
              </w:rPr>
              <w:tab/>
              <w:t>остатак  укупно уговорене цене након:</w:t>
            </w:r>
          </w:p>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 испоруке ( тачка 1 ценовника бр. 1) и потписивање Записника о квалитативном и квантитативном пријему добара од стране овлашћених представника Купца и  Продавца без примедби </w:t>
            </w:r>
          </w:p>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 - доставе записника о извршеним услугама ( тачка 2-5 ценовника бр. 1)</w:t>
            </w:r>
          </w:p>
          <w:p w:rsidR="00DA5AF7" w:rsidRPr="00DA5AF7" w:rsidRDefault="00DA5AF7" w:rsidP="00DA5AF7">
            <w:pPr>
              <w:spacing w:after="0" w:line="240" w:lineRule="auto"/>
              <w:rPr>
                <w:rFonts w:ascii="Arial" w:eastAsia="Times New Roman" w:hAnsi="Arial" w:cs="Arial"/>
                <w:bCs/>
                <w:iCs/>
                <w:color w:val="000000"/>
                <w:lang w:val="sr-Cyrl-CS"/>
              </w:rPr>
            </w:pPr>
            <w:r w:rsidRPr="00DA5AF7">
              <w:rPr>
                <w:rFonts w:ascii="Arial" w:eastAsia="Times New Roman" w:hAnsi="Arial" w:cs="Arial"/>
                <w:bCs/>
                <w:iCs/>
                <w:color w:val="000000"/>
                <w:lang w:val="sr-Cyrl-CS"/>
              </w:rPr>
              <w:t>- доставе бланко соло менице за отклањање недостатака у гарантном року</w:t>
            </w:r>
          </w:p>
          <w:p w:rsidR="00DA5AF7" w:rsidRPr="00DA5AF7" w:rsidRDefault="00DA5AF7" w:rsidP="00DA5AF7">
            <w:pPr>
              <w:spacing w:after="0" w:line="240" w:lineRule="auto"/>
              <w:rPr>
                <w:rFonts w:ascii="Arial" w:eastAsia="Times New Roman" w:hAnsi="Arial" w:cs="Arial"/>
                <w:bCs/>
                <w:iCs/>
                <w:color w:val="000000"/>
                <w:lang w:val="sr-Cyrl-CS"/>
              </w:rPr>
            </w:pPr>
          </w:p>
          <w:p w:rsidR="00DA5AF7" w:rsidRPr="00DA5AF7" w:rsidRDefault="00DA5AF7" w:rsidP="00DA5AF7">
            <w:pPr>
              <w:tabs>
                <w:tab w:val="left" w:pos="567"/>
              </w:tabs>
              <w:spacing w:after="0" w:line="240" w:lineRule="auto"/>
              <w:rPr>
                <w:rFonts w:ascii="Arial" w:eastAsia="Calibri" w:hAnsi="Arial" w:cs="Arial"/>
                <w:color w:val="000000"/>
                <w:lang w:val="sr-Cyrl-RS"/>
              </w:rPr>
            </w:pPr>
            <w:r w:rsidRPr="00DA5AF7">
              <w:rPr>
                <w:rFonts w:ascii="Arial" w:eastAsia="Times New Roman" w:hAnsi="Arial" w:cs="Arial"/>
                <w:bCs/>
                <w:iCs/>
                <w:color w:val="000000"/>
                <w:lang w:val="sr-Cyrl-CS"/>
              </w:rPr>
              <w:t xml:space="preserve"> уз сразмерно правдање аванса у законском року до 45 дана од пријема исправног рачуна на архиви Купца.</w:t>
            </w:r>
          </w:p>
        </w:tc>
      </w:tr>
      <w:tr w:rsidR="00DA5AF7" w:rsidRPr="00DA5AF7" w:rsidTr="00DA5AF7">
        <w:tc>
          <w:tcPr>
            <w:tcW w:w="4786" w:type="dxa"/>
            <w:vAlign w:val="center"/>
          </w:tcPr>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РОК ИСПОРУКЕ:</w:t>
            </w: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sz w:val="20"/>
                <w:szCs w:val="20"/>
                <w:lang w:val="sr-Cyrl-RS"/>
              </w:rPr>
            </w:pPr>
            <w:r w:rsidRPr="00DA5AF7">
              <w:rPr>
                <w:rFonts w:ascii="Arial" w:eastAsia="Times New Roman" w:hAnsi="Arial" w:cs="Arial"/>
                <w:color w:val="000000"/>
                <w:sz w:val="20"/>
                <w:szCs w:val="20"/>
                <w:lang w:val="sr-Cyrl-RS"/>
              </w:rPr>
              <w:t>Рок за испоруку добара не може бити дужи од 3 месеца  од дана ступања Уговора на снагу.</w:t>
            </w:r>
          </w:p>
          <w:p w:rsidR="00DA5AF7" w:rsidRPr="00DA5AF7" w:rsidRDefault="00DA5AF7" w:rsidP="00DA5AF7">
            <w:pPr>
              <w:autoSpaceDE w:val="0"/>
              <w:autoSpaceDN w:val="0"/>
              <w:adjustRightInd w:val="0"/>
              <w:spacing w:after="0" w:line="240" w:lineRule="auto"/>
              <w:jc w:val="both"/>
              <w:rPr>
                <w:rFonts w:ascii="Arial" w:eastAsia="Times New Roman" w:hAnsi="Arial" w:cs="Arial"/>
                <w:color w:val="000000"/>
                <w:sz w:val="20"/>
                <w:szCs w:val="20"/>
                <w:lang w:val="sr-Cyrl-RS"/>
              </w:rPr>
            </w:pPr>
          </w:p>
        </w:tc>
        <w:tc>
          <w:tcPr>
            <w:tcW w:w="4678" w:type="dxa"/>
            <w:vAlign w:val="center"/>
          </w:tcPr>
          <w:p w:rsidR="00DA5AF7" w:rsidRPr="00AB5A30" w:rsidRDefault="00DA5AF7" w:rsidP="00DA5AF7">
            <w:pPr>
              <w:autoSpaceDE w:val="0"/>
              <w:autoSpaceDN w:val="0"/>
              <w:adjustRightInd w:val="0"/>
              <w:spacing w:after="0" w:line="240" w:lineRule="auto"/>
              <w:jc w:val="both"/>
              <w:rPr>
                <w:rFonts w:ascii="Arial" w:eastAsia="Times New Roman" w:hAnsi="Arial" w:cs="Arial"/>
                <w:color w:val="000000"/>
              </w:rPr>
            </w:pPr>
            <w:r w:rsidRPr="00AB5A30">
              <w:rPr>
                <w:rFonts w:ascii="Arial" w:eastAsia="Times New Roman" w:hAnsi="Arial" w:cs="Arial"/>
                <w:color w:val="000000"/>
              </w:rPr>
              <w:t>...................</w:t>
            </w:r>
            <w:r w:rsidRPr="00AB5A30">
              <w:rPr>
                <w:rFonts w:ascii="Arial" w:eastAsia="Times New Roman" w:hAnsi="Arial" w:cs="Arial"/>
                <w:color w:val="000000"/>
                <w:lang w:val="sr-Cyrl-RS"/>
              </w:rPr>
              <w:t xml:space="preserve"> месеца од дана ступања Уговора на снагу.</w:t>
            </w:r>
          </w:p>
          <w:p w:rsidR="00DA5AF7" w:rsidRPr="00DA5AF7" w:rsidRDefault="00DA5AF7" w:rsidP="00DA5AF7">
            <w:pPr>
              <w:spacing w:after="0" w:line="240" w:lineRule="auto"/>
              <w:jc w:val="center"/>
              <w:rPr>
                <w:rFonts w:ascii="Arial" w:eastAsia="Times New Roman" w:hAnsi="Arial" w:cs="Arial"/>
                <w:bCs/>
                <w:iCs/>
                <w:color w:val="000000"/>
                <w:lang w:val="en-US"/>
              </w:rPr>
            </w:pPr>
          </w:p>
        </w:tc>
      </w:tr>
      <w:tr w:rsidR="00DA5AF7" w:rsidRPr="00DA5AF7" w:rsidTr="00DA5AF7">
        <w:tc>
          <w:tcPr>
            <w:tcW w:w="4786" w:type="dxa"/>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ГАРАНТНИ РОК:</w:t>
            </w:r>
          </w:p>
          <w:p w:rsidR="00DA5AF7" w:rsidRPr="00DA5AF7" w:rsidRDefault="00DA5AF7" w:rsidP="00DA5AF7">
            <w:pPr>
              <w:spacing w:before="120" w:after="0" w:line="240" w:lineRule="auto"/>
              <w:jc w:val="both"/>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Гарантни рок за предмет набавке је </w:t>
            </w:r>
            <w:r w:rsidRPr="00DA5AF7">
              <w:rPr>
                <w:rFonts w:ascii="Arial" w:eastAsia="Times New Roman" w:hAnsi="Arial" w:cs="Arial"/>
                <w:bCs/>
                <w:iCs/>
                <w:color w:val="000000"/>
                <w:lang w:val="sr-Cyrl-CS"/>
              </w:rPr>
              <w:lastRenderedPageBreak/>
              <w:t>минимум 12 месеци од дана испоруке и извршења пратећих услуга.</w:t>
            </w:r>
          </w:p>
          <w:p w:rsidR="00DA5AF7" w:rsidRPr="00DA5AF7" w:rsidRDefault="00DA5AF7" w:rsidP="00DA5AF7">
            <w:pPr>
              <w:spacing w:after="0" w:line="240" w:lineRule="auto"/>
              <w:jc w:val="center"/>
              <w:rPr>
                <w:rFonts w:ascii="Arial" w:eastAsia="Times New Roman" w:hAnsi="Arial" w:cs="Arial"/>
                <w:color w:val="000000"/>
                <w:lang w:val="sr-Cyrl-RS" w:eastAsia="zh-CN"/>
              </w:rPr>
            </w:pPr>
          </w:p>
        </w:tc>
        <w:tc>
          <w:tcPr>
            <w:tcW w:w="4678" w:type="dxa"/>
            <w:vAlign w:val="center"/>
          </w:tcPr>
          <w:p w:rsidR="00DA5AF7" w:rsidRPr="00DA5AF7" w:rsidRDefault="00DA5AF7" w:rsidP="00DA5AF7">
            <w:pPr>
              <w:spacing w:before="120" w:after="0" w:line="240" w:lineRule="auto"/>
              <w:jc w:val="both"/>
              <w:rPr>
                <w:rFonts w:ascii="Arial" w:eastAsia="Times New Roman" w:hAnsi="Arial" w:cs="Arial"/>
                <w:bCs/>
                <w:iCs/>
                <w:color w:val="000000"/>
                <w:lang w:val="sr-Cyrl-CS"/>
              </w:rPr>
            </w:pPr>
            <w:r w:rsidRPr="00DA5AF7">
              <w:rPr>
                <w:rFonts w:ascii="Arial" w:eastAsia="Times New Roman" w:hAnsi="Arial" w:cs="Arial"/>
                <w:b/>
                <w:bCs/>
                <w:iCs/>
                <w:color w:val="000000"/>
                <w:lang w:val="sr-Cyrl-CS"/>
              </w:rPr>
              <w:lastRenderedPageBreak/>
              <w:t xml:space="preserve"> </w:t>
            </w:r>
            <w:r w:rsidR="00AB5A30">
              <w:rPr>
                <w:rFonts w:ascii="Arial" w:eastAsia="Times New Roman" w:hAnsi="Arial" w:cs="Arial"/>
                <w:bCs/>
                <w:iCs/>
                <w:color w:val="000000"/>
                <w:lang w:val="sr-Cyrl-CS"/>
              </w:rPr>
              <w:t xml:space="preserve">.............месеци </w:t>
            </w:r>
            <w:r w:rsidRPr="00DA5AF7">
              <w:rPr>
                <w:rFonts w:ascii="Arial" w:eastAsia="Times New Roman" w:hAnsi="Arial" w:cs="Arial"/>
                <w:bCs/>
                <w:iCs/>
                <w:color w:val="000000"/>
                <w:lang w:val="sr-Cyrl-CS"/>
              </w:rPr>
              <w:t>од дана испоруке и извршења пратећих услуга.</w:t>
            </w:r>
          </w:p>
          <w:p w:rsidR="00DA5AF7" w:rsidRPr="00DA5AF7" w:rsidRDefault="00DA5AF7" w:rsidP="00DA5AF7">
            <w:pPr>
              <w:spacing w:after="0" w:line="240" w:lineRule="auto"/>
              <w:jc w:val="center"/>
              <w:rPr>
                <w:rFonts w:ascii="Arial" w:eastAsia="Times New Roman" w:hAnsi="Arial" w:cs="Arial"/>
                <w:b/>
                <w:bCs/>
                <w:iCs/>
                <w:color w:val="000000"/>
                <w:lang w:val="sr-Cyrl-CS"/>
              </w:rPr>
            </w:pPr>
          </w:p>
        </w:tc>
      </w:tr>
      <w:tr w:rsidR="00DA5AF7" w:rsidRPr="00DA5AF7" w:rsidTr="00DA5AF7">
        <w:trPr>
          <w:trHeight w:val="818"/>
        </w:trPr>
        <w:tc>
          <w:tcPr>
            <w:tcW w:w="4786" w:type="dxa"/>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lastRenderedPageBreak/>
              <w:t>МЕСТО ИСПОРУКЕ:</w:t>
            </w:r>
          </w:p>
          <w:p w:rsidR="00DA5AF7" w:rsidRPr="00DA5AF7" w:rsidRDefault="00DA5AF7" w:rsidP="00DA5AF7">
            <w:pPr>
              <w:spacing w:after="0" w:line="240" w:lineRule="auto"/>
              <w:jc w:val="both"/>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 локација наручиоца и то:</w:t>
            </w:r>
          </w:p>
          <w:p w:rsidR="00DA5AF7" w:rsidRPr="00DA5AF7" w:rsidRDefault="00DA5AF7" w:rsidP="00DA5AF7">
            <w:pPr>
              <w:spacing w:after="0" w:line="240" w:lineRule="auto"/>
              <w:rPr>
                <w:rFonts w:ascii="Arial" w:eastAsia="Times New Roman" w:hAnsi="Arial" w:cs="Arial"/>
                <w:b/>
                <w:bCs/>
                <w:iCs/>
                <w:color w:val="000000"/>
                <w:lang w:val="sr-Cyrl-CS"/>
              </w:rPr>
            </w:pPr>
            <w:r w:rsidRPr="00DA5AF7">
              <w:rPr>
                <w:rFonts w:ascii="Arial" w:eastAsia="Times New Roman" w:hAnsi="Arial" w:cs="Arial"/>
                <w:bCs/>
                <w:iCs/>
                <w:color w:val="000000"/>
                <w:lang w:val="sr-Cyrl-CS"/>
              </w:rPr>
              <w:t xml:space="preserve">ЈП ЕПС Огранак ТЕНТ локацијаТЕНТ А  </w:t>
            </w:r>
          </w:p>
        </w:tc>
        <w:tc>
          <w:tcPr>
            <w:tcW w:w="4678" w:type="dxa"/>
            <w:vAlign w:val="center"/>
          </w:tcPr>
          <w:p w:rsidR="00DA5AF7" w:rsidRPr="00DA5AF7" w:rsidRDefault="00DA5AF7" w:rsidP="00DA5AF7">
            <w:pPr>
              <w:spacing w:after="0" w:line="240" w:lineRule="auto"/>
              <w:jc w:val="center"/>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Сагласан </w:t>
            </w:r>
            <w:r w:rsidRPr="00DA5AF7">
              <w:rPr>
                <w:rFonts w:ascii="Arial" w:eastAsia="Times New Roman" w:hAnsi="Arial" w:cs="Arial"/>
                <w:bCs/>
                <w:iCs/>
                <w:color w:val="000000"/>
                <w:lang w:val="en-US"/>
              </w:rPr>
              <w:t>с</w:t>
            </w:r>
            <w:r w:rsidRPr="00DA5AF7">
              <w:rPr>
                <w:rFonts w:ascii="Arial" w:eastAsia="Times New Roman" w:hAnsi="Arial" w:cs="Arial"/>
                <w:bCs/>
                <w:iCs/>
                <w:color w:val="000000"/>
                <w:lang w:val="sr-Cyrl-CS"/>
              </w:rPr>
              <w:t>а захтевом наручиоца</w:t>
            </w:r>
          </w:p>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Cs/>
                <w:iCs/>
                <w:color w:val="000000"/>
                <w:lang w:val="sr-Cyrl-CS"/>
              </w:rPr>
              <w:t>ДА/НЕ (заокружити)</w:t>
            </w:r>
          </w:p>
        </w:tc>
      </w:tr>
      <w:tr w:rsidR="00DA5AF7" w:rsidRPr="00DA5AF7" w:rsidTr="00DA5AF7">
        <w:trPr>
          <w:trHeight w:val="818"/>
        </w:trPr>
        <w:tc>
          <w:tcPr>
            <w:tcW w:w="4786" w:type="dxa"/>
          </w:tcPr>
          <w:p w:rsidR="00DA5AF7" w:rsidRPr="00DA5AF7" w:rsidRDefault="00DA5AF7" w:rsidP="00DA5AF7">
            <w:pPr>
              <w:spacing w:before="120" w:after="0" w:line="240" w:lineRule="auto"/>
              <w:jc w:val="center"/>
              <w:rPr>
                <w:rFonts w:ascii="Arial" w:eastAsia="Times New Roman" w:hAnsi="Arial" w:cs="Times New Roman"/>
                <w:b/>
                <w:color w:val="000000"/>
                <w:lang w:val="sr-Cyrl-RS"/>
              </w:rPr>
            </w:pPr>
            <w:r w:rsidRPr="00DA5AF7">
              <w:rPr>
                <w:rFonts w:ascii="Arial" w:eastAsia="Times New Roman" w:hAnsi="Arial" w:cs="Times New Roman"/>
                <w:b/>
                <w:color w:val="000000"/>
                <w:lang w:val="en-US"/>
              </w:rPr>
              <w:t>ПАРИТЕТ:</w:t>
            </w:r>
          </w:p>
          <w:p w:rsidR="00DA5AF7" w:rsidRPr="00DA5AF7" w:rsidRDefault="00DA5AF7" w:rsidP="00DA5AF7">
            <w:pPr>
              <w:spacing w:before="120" w:after="0" w:line="240" w:lineRule="auto"/>
              <w:jc w:val="both"/>
              <w:rPr>
                <w:rFonts w:ascii="Arial" w:eastAsia="Times New Roman" w:hAnsi="Arial" w:cs="Arial"/>
                <w:color w:val="000000"/>
                <w:spacing w:val="4"/>
                <w:lang w:val="sr-Cyrl-CS"/>
              </w:rPr>
            </w:pPr>
            <w:r w:rsidRPr="00DA5AF7">
              <w:rPr>
                <w:rFonts w:ascii="Arial" w:eastAsia="Times New Roman" w:hAnsi="Arial" w:cs="Arial"/>
                <w:bCs/>
                <w:iCs/>
                <w:color w:val="000000"/>
                <w:lang w:val="sr-Cyrl-CS"/>
              </w:rPr>
              <w:t xml:space="preserve">Ф-ко ТЕНТ А </w:t>
            </w:r>
            <w:r w:rsidRPr="00DA5AF7">
              <w:rPr>
                <w:rFonts w:ascii="Arial" w:eastAsia="Times New Roman" w:hAnsi="Arial" w:cs="Arial"/>
                <w:color w:val="000000"/>
                <w:spacing w:val="4"/>
                <w:lang w:val="sr-Cyrl-CS"/>
              </w:rPr>
              <w:t xml:space="preserve">  </w:t>
            </w:r>
          </w:p>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4678" w:type="dxa"/>
          </w:tcPr>
          <w:p w:rsidR="00DA5AF7" w:rsidRPr="00DA5AF7" w:rsidRDefault="00DA5AF7" w:rsidP="00DA5AF7">
            <w:pPr>
              <w:spacing w:before="120" w:after="0" w:line="240" w:lineRule="auto"/>
              <w:jc w:val="both"/>
              <w:rPr>
                <w:rFonts w:ascii="Arial" w:eastAsia="Times New Roman" w:hAnsi="Arial" w:cs="Arial"/>
                <w:bCs/>
                <w:iCs/>
                <w:color w:val="000000"/>
                <w:lang w:val="sr-Cyrl-CS"/>
              </w:rPr>
            </w:pPr>
          </w:p>
          <w:p w:rsidR="00AB5A30" w:rsidRPr="00DA5AF7" w:rsidRDefault="00AB5A30" w:rsidP="00AB5A30">
            <w:pPr>
              <w:spacing w:after="0" w:line="240" w:lineRule="auto"/>
              <w:jc w:val="center"/>
              <w:rPr>
                <w:rFonts w:ascii="Arial" w:eastAsia="Times New Roman" w:hAnsi="Arial" w:cs="Arial"/>
                <w:bCs/>
                <w:iCs/>
                <w:color w:val="000000"/>
                <w:lang w:val="sr-Cyrl-CS"/>
              </w:rPr>
            </w:pPr>
            <w:r w:rsidRPr="00DA5AF7">
              <w:rPr>
                <w:rFonts w:ascii="Arial" w:eastAsia="Times New Roman" w:hAnsi="Arial" w:cs="Arial"/>
                <w:bCs/>
                <w:iCs/>
                <w:color w:val="000000"/>
                <w:lang w:val="sr-Cyrl-CS"/>
              </w:rPr>
              <w:t xml:space="preserve">Сагласан </w:t>
            </w:r>
            <w:r w:rsidRPr="00DA5AF7">
              <w:rPr>
                <w:rFonts w:ascii="Arial" w:eastAsia="Times New Roman" w:hAnsi="Arial" w:cs="Arial"/>
                <w:bCs/>
                <w:iCs/>
                <w:color w:val="000000"/>
                <w:lang w:val="en-US"/>
              </w:rPr>
              <w:t>с</w:t>
            </w:r>
            <w:r w:rsidRPr="00DA5AF7">
              <w:rPr>
                <w:rFonts w:ascii="Arial" w:eastAsia="Times New Roman" w:hAnsi="Arial" w:cs="Arial"/>
                <w:bCs/>
                <w:iCs/>
                <w:color w:val="000000"/>
                <w:lang w:val="sr-Cyrl-CS"/>
              </w:rPr>
              <w:t>а захтевом наручиоца</w:t>
            </w:r>
          </w:p>
          <w:p w:rsidR="00DA5AF7" w:rsidRPr="00DA5AF7" w:rsidRDefault="00AB5A30" w:rsidP="00AB5A30">
            <w:pPr>
              <w:spacing w:before="120" w:after="0" w:line="240" w:lineRule="auto"/>
              <w:jc w:val="center"/>
              <w:rPr>
                <w:rFonts w:ascii="Arial" w:eastAsia="Times New Roman" w:hAnsi="Arial" w:cs="Times New Roman"/>
                <w:color w:val="000000"/>
                <w:lang w:val="en-US"/>
              </w:rPr>
            </w:pPr>
            <w:r w:rsidRPr="00DA5AF7">
              <w:rPr>
                <w:rFonts w:ascii="Arial" w:eastAsia="Times New Roman" w:hAnsi="Arial" w:cs="Arial"/>
                <w:bCs/>
                <w:iCs/>
                <w:color w:val="000000"/>
                <w:lang w:val="sr-Cyrl-CS"/>
              </w:rPr>
              <w:t>ДА/НЕ (заокружити)</w:t>
            </w:r>
          </w:p>
        </w:tc>
      </w:tr>
      <w:tr w:rsidR="00DA5AF7" w:rsidRPr="00DA5AF7" w:rsidTr="00DA5AF7">
        <w:trPr>
          <w:trHeight w:val="800"/>
        </w:trPr>
        <w:tc>
          <w:tcPr>
            <w:tcW w:w="4786" w:type="dxa"/>
            <w:vAlign w:val="center"/>
          </w:tcPr>
          <w:p w:rsidR="00DA5AF7" w:rsidRPr="00DA5AF7" w:rsidRDefault="00DA5AF7" w:rsidP="00DA5AF7">
            <w:pPr>
              <w:spacing w:after="0" w:line="240" w:lineRule="auto"/>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РОК ВАЖЕЊА ПОНУДЕ:</w:t>
            </w:r>
          </w:p>
          <w:p w:rsidR="00DA5AF7" w:rsidRPr="00DA5AF7" w:rsidRDefault="00DA5AF7" w:rsidP="00DA5AF7">
            <w:pPr>
              <w:spacing w:after="0" w:line="240" w:lineRule="auto"/>
              <w:rPr>
                <w:rFonts w:ascii="Arial" w:eastAsia="Times New Roman" w:hAnsi="Arial" w:cs="Arial"/>
                <w:b/>
                <w:bCs/>
                <w:iCs/>
                <w:color w:val="000000"/>
                <w:lang w:val="sr-Cyrl-CS"/>
              </w:rPr>
            </w:pPr>
            <w:r w:rsidRPr="00DA5AF7">
              <w:rPr>
                <w:rFonts w:ascii="Arial" w:eastAsia="Times New Roman" w:hAnsi="Arial" w:cs="Arial"/>
                <w:bCs/>
                <w:iCs/>
                <w:color w:val="000000"/>
                <w:lang w:val="sr-Cyrl-CS"/>
              </w:rPr>
              <w:t>не може бити краћ</w:t>
            </w:r>
            <w:r w:rsidRPr="00DA5AF7">
              <w:rPr>
                <w:rFonts w:ascii="Arial" w:eastAsia="Times New Roman" w:hAnsi="Arial" w:cs="Arial"/>
                <w:bCs/>
                <w:iCs/>
                <w:color w:val="000000"/>
                <w:lang w:val="en-US"/>
              </w:rPr>
              <w:t>и</w:t>
            </w:r>
            <w:r w:rsidRPr="00DA5AF7">
              <w:rPr>
                <w:rFonts w:ascii="Arial" w:eastAsia="Times New Roman" w:hAnsi="Arial" w:cs="Arial"/>
                <w:bCs/>
                <w:iCs/>
                <w:color w:val="000000"/>
                <w:lang w:val="sr-Cyrl-CS"/>
              </w:rPr>
              <w:t xml:space="preserve"> од </w:t>
            </w:r>
            <w:r w:rsidRPr="00DA5AF7">
              <w:rPr>
                <w:rFonts w:ascii="Arial" w:eastAsia="Times New Roman" w:hAnsi="Arial" w:cs="Arial"/>
                <w:bCs/>
                <w:iCs/>
                <w:color w:val="000000"/>
              </w:rPr>
              <w:t>6</w:t>
            </w:r>
            <w:r w:rsidRPr="00DA5AF7">
              <w:rPr>
                <w:rFonts w:ascii="Arial" w:eastAsia="Times New Roman" w:hAnsi="Arial" w:cs="Arial"/>
                <w:bCs/>
                <w:iCs/>
                <w:color w:val="000000"/>
                <w:lang w:val="sr-Cyrl-CS"/>
              </w:rPr>
              <w:t>0 дана од дана отварања понуда</w:t>
            </w:r>
          </w:p>
        </w:tc>
        <w:tc>
          <w:tcPr>
            <w:tcW w:w="4678" w:type="dxa"/>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p>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Cs/>
                <w:iCs/>
                <w:color w:val="000000"/>
                <w:lang w:val="sr-Cyrl-CS"/>
              </w:rPr>
              <w:t>_____ дана од дана отварања понуда</w:t>
            </w:r>
          </w:p>
        </w:tc>
      </w:tr>
      <w:tr w:rsidR="00DA5AF7" w:rsidRPr="00DA5AF7" w:rsidTr="00DA5AF7">
        <w:tc>
          <w:tcPr>
            <w:tcW w:w="9464" w:type="dxa"/>
            <w:gridSpan w:val="2"/>
          </w:tcPr>
          <w:p w:rsidR="00DA5AF7" w:rsidRPr="00DA5AF7" w:rsidRDefault="00DA5AF7" w:rsidP="00DA5AF7">
            <w:pPr>
              <w:spacing w:after="0" w:line="240" w:lineRule="auto"/>
              <w:jc w:val="both"/>
              <w:rPr>
                <w:rFonts w:ascii="Arial" w:eastAsia="Times New Roman" w:hAnsi="Arial" w:cs="Arial"/>
                <w:bCs/>
                <w:iCs/>
                <w:color w:val="000000"/>
                <w:lang w:val="sr-Cyrl-CS"/>
              </w:rPr>
            </w:pPr>
            <w:r w:rsidRPr="00DA5AF7">
              <w:rPr>
                <w:rFonts w:ascii="Arial" w:eastAsia="Times New Roman" w:hAnsi="Arial" w:cs="Arial"/>
                <w:bCs/>
                <w:iCs/>
                <w:color w:val="00000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DA5AF7" w:rsidRPr="00DA5AF7" w:rsidRDefault="00DA5AF7" w:rsidP="00DA5AF7">
      <w:pPr>
        <w:spacing w:after="0" w:line="240" w:lineRule="auto"/>
        <w:jc w:val="both"/>
        <w:rPr>
          <w:rFonts w:ascii="Arial" w:eastAsia="Times New Roman" w:hAnsi="Arial" w:cs="Arial"/>
          <w:b/>
          <w:bCs/>
          <w:iCs/>
          <w:color w:val="000000"/>
          <w:lang w:val="sr-Cyrl-CS"/>
        </w:rPr>
      </w:pPr>
    </w:p>
    <w:p w:rsidR="00DA5AF7" w:rsidRPr="00DA5AF7" w:rsidRDefault="00DA5AF7" w:rsidP="00DA5AF7">
      <w:pPr>
        <w:spacing w:after="0" w:line="240" w:lineRule="auto"/>
        <w:jc w:val="both"/>
        <w:rPr>
          <w:rFonts w:ascii="Arial" w:eastAsia="TimesNewRomanPSMT" w:hAnsi="Arial" w:cs="Arial"/>
          <w:bCs/>
          <w:color w:val="000000"/>
          <w:lang w:val="sr-Cyrl-CS"/>
        </w:rPr>
      </w:pPr>
      <w:r w:rsidRPr="00DA5AF7">
        <w:rPr>
          <w:rFonts w:ascii="Arial" w:eastAsia="TimesNewRomanPSMT" w:hAnsi="Arial" w:cs="Arial"/>
          <w:bCs/>
          <w:color w:val="000000"/>
          <w:lang w:val="en-US"/>
        </w:rPr>
        <w:t xml:space="preserve">Датум </w:t>
      </w:r>
      <w:r w:rsidRPr="00DA5AF7">
        <w:rPr>
          <w:rFonts w:ascii="Arial" w:eastAsia="TimesNewRomanPSMT" w:hAnsi="Arial" w:cs="Arial"/>
          <w:bCs/>
          <w:color w:val="000000"/>
          <w:lang w:val="en-US"/>
        </w:rPr>
        <w:tab/>
      </w:r>
      <w:r w:rsidRPr="00DA5AF7">
        <w:rPr>
          <w:rFonts w:ascii="Arial" w:eastAsia="TimesNewRomanPSMT" w:hAnsi="Arial" w:cs="Arial"/>
          <w:bCs/>
          <w:color w:val="000000"/>
          <w:lang w:val="en-US"/>
        </w:rPr>
        <w:tab/>
      </w:r>
      <w:r w:rsidRPr="00DA5AF7">
        <w:rPr>
          <w:rFonts w:ascii="Arial" w:eastAsia="TimesNewRomanPSMT" w:hAnsi="Arial" w:cs="Arial"/>
          <w:bCs/>
          <w:color w:val="000000"/>
          <w:lang w:val="en-US"/>
        </w:rPr>
        <w:tab/>
      </w:r>
      <w:r w:rsidRPr="00DA5AF7">
        <w:rPr>
          <w:rFonts w:ascii="Arial" w:eastAsia="TimesNewRomanPSMT" w:hAnsi="Arial" w:cs="Arial"/>
          <w:bCs/>
          <w:color w:val="000000"/>
          <w:lang w:val="en-US"/>
        </w:rPr>
        <w:tab/>
        <w:t xml:space="preserve">                                   Понуђач</w:t>
      </w:r>
    </w:p>
    <w:p w:rsidR="00DA5AF7" w:rsidRPr="00DA5AF7" w:rsidRDefault="00DA5AF7" w:rsidP="00DA5AF7">
      <w:pPr>
        <w:spacing w:after="0" w:line="240" w:lineRule="auto"/>
        <w:jc w:val="both"/>
        <w:rPr>
          <w:rFonts w:ascii="Arial" w:eastAsia="TimesNewRomanPS-BoldMT" w:hAnsi="Arial" w:cs="Arial"/>
          <w:b/>
          <w:bCs/>
          <w:iCs/>
          <w:color w:val="000000"/>
          <w:lang w:val="sr-Cyrl-CS"/>
        </w:rPr>
      </w:pPr>
      <w:r w:rsidRPr="00DA5AF7">
        <w:rPr>
          <w:rFonts w:ascii="Arial" w:eastAsia="TimesNewRomanPS-BoldMT" w:hAnsi="Arial" w:cs="Arial"/>
          <w:b/>
          <w:bCs/>
          <w:iCs/>
          <w:color w:val="000000"/>
          <w:lang w:val="en-US"/>
        </w:rPr>
        <w:t>________________________</w:t>
      </w:r>
      <w:r w:rsidRPr="00DA5AF7">
        <w:rPr>
          <w:rFonts w:ascii="Arial" w:eastAsia="TimesNewRomanPS-BoldMT" w:hAnsi="Arial" w:cs="Arial"/>
          <w:b/>
          <w:bCs/>
          <w:iCs/>
          <w:color w:val="000000"/>
          <w:lang w:val="sr-Cyrl-CS"/>
        </w:rPr>
        <w:t xml:space="preserve">        М.П.</w:t>
      </w:r>
      <w:r w:rsidRPr="00DA5AF7">
        <w:rPr>
          <w:rFonts w:ascii="Arial" w:eastAsia="TimesNewRomanPS-BoldMT" w:hAnsi="Arial" w:cs="Arial"/>
          <w:b/>
          <w:bCs/>
          <w:iCs/>
          <w:color w:val="000000"/>
          <w:lang w:val="en-US"/>
        </w:rPr>
        <w:tab/>
      </w:r>
      <w:r w:rsidRPr="00DA5AF7">
        <w:rPr>
          <w:rFonts w:ascii="Arial" w:eastAsia="TimesNewRomanPS-BoldMT" w:hAnsi="Arial" w:cs="Arial"/>
          <w:b/>
          <w:bCs/>
          <w:iCs/>
          <w:color w:val="000000"/>
          <w:lang w:val="sr-Cyrl-CS"/>
        </w:rPr>
        <w:t xml:space="preserve">_____________________                                      </w:t>
      </w:r>
    </w:p>
    <w:p w:rsidR="00DA5AF7" w:rsidRPr="00DA5AF7" w:rsidRDefault="00DA5AF7" w:rsidP="00DA5AF7">
      <w:pPr>
        <w:spacing w:after="0" w:line="240" w:lineRule="auto"/>
        <w:jc w:val="both"/>
        <w:rPr>
          <w:rFonts w:ascii="Arial" w:eastAsia="Times New Roman" w:hAnsi="Arial" w:cs="Arial"/>
          <w:b/>
          <w:bCs/>
          <w:iCs/>
          <w:color w:val="000000"/>
          <w:u w:val="single"/>
          <w:lang w:val="en-US"/>
        </w:rPr>
      </w:pPr>
    </w:p>
    <w:p w:rsidR="00DA5AF7" w:rsidRPr="00DA5AF7" w:rsidRDefault="00DA5AF7" w:rsidP="00DA5AF7">
      <w:pPr>
        <w:spacing w:after="0" w:line="240" w:lineRule="auto"/>
        <w:jc w:val="both"/>
        <w:rPr>
          <w:rFonts w:ascii="Arial" w:eastAsia="Times New Roman" w:hAnsi="Arial" w:cs="Arial"/>
          <w:b/>
          <w:bCs/>
          <w:iCs/>
          <w:color w:val="000000"/>
          <w:u w:val="single"/>
          <w:lang w:val="en-US"/>
        </w:rPr>
      </w:pPr>
      <w:r w:rsidRPr="00DA5AF7">
        <w:rPr>
          <w:rFonts w:ascii="Arial" w:eastAsia="Times New Roman" w:hAnsi="Arial" w:cs="Arial"/>
          <w:b/>
          <w:bCs/>
          <w:iCs/>
          <w:color w:val="000000"/>
          <w:u w:val="single"/>
          <w:lang w:val="en-US"/>
        </w:rPr>
        <w:t>Напомене:</w:t>
      </w:r>
    </w:p>
    <w:p w:rsidR="00DA5AF7" w:rsidRPr="00DA5AF7" w:rsidRDefault="00DA5AF7" w:rsidP="00DA5AF7">
      <w:pPr>
        <w:autoSpaceDE w:val="0"/>
        <w:autoSpaceDN w:val="0"/>
        <w:adjustRightInd w:val="0"/>
        <w:spacing w:before="120" w:after="0" w:line="240" w:lineRule="auto"/>
        <w:jc w:val="both"/>
        <w:rPr>
          <w:rFonts w:ascii="Arial" w:eastAsia="TimesNewRomanPS-BoldMT" w:hAnsi="Arial" w:cs="Arial"/>
          <w:bCs/>
          <w:iCs/>
          <w:color w:val="000000"/>
          <w:lang w:val="en-US"/>
        </w:rPr>
      </w:pPr>
      <w:r w:rsidRPr="00DA5AF7">
        <w:rPr>
          <w:rFonts w:ascii="Arial" w:eastAsia="TimesNewRomanPS-BoldMT" w:hAnsi="Arial" w:cs="Arial"/>
          <w:bCs/>
          <w:iCs/>
          <w:color w:val="000000"/>
          <w:lang w:val="en-US"/>
        </w:rPr>
        <w:t>-  Понуђач је обавезан да у обрасцу понуде попуни све комерцијалне услове (сва празна поља).</w:t>
      </w:r>
    </w:p>
    <w:p w:rsidR="00DA5AF7" w:rsidRPr="00DA5AF7" w:rsidRDefault="00DA5AF7" w:rsidP="00DA5AF7">
      <w:pPr>
        <w:autoSpaceDE w:val="0"/>
        <w:autoSpaceDN w:val="0"/>
        <w:adjustRightInd w:val="0"/>
        <w:spacing w:before="120" w:after="0" w:line="240" w:lineRule="auto"/>
        <w:jc w:val="both"/>
        <w:rPr>
          <w:rFonts w:ascii="Arial" w:eastAsia="TimesNewRomanPS-BoldMT" w:hAnsi="Arial" w:cs="Arial"/>
          <w:bCs/>
          <w:iCs/>
          <w:color w:val="000000"/>
          <w:lang w:val="ru-RU"/>
        </w:rPr>
      </w:pPr>
      <w:r w:rsidRPr="00DA5AF7">
        <w:rPr>
          <w:rFonts w:ascii="Arial" w:eastAsia="TimesNewRomanPS-BoldMT" w:hAnsi="Arial" w:cs="Arial"/>
          <w:bCs/>
          <w:iCs/>
          <w:color w:val="000000"/>
          <w:lang w:val="en-US"/>
        </w:rPr>
        <w:t xml:space="preserve">- </w:t>
      </w:r>
      <w:r w:rsidRPr="00DA5AF7">
        <w:rPr>
          <w:rFonts w:ascii="Arial" w:eastAsia="TimesNewRomanPS-BoldMT" w:hAnsi="Arial" w:cs="Arial"/>
          <w:bCs/>
          <w:iCs/>
          <w:color w:val="000000"/>
          <w:lang w:val="ru-RU"/>
        </w:rPr>
        <w:t>Уколико понуђачи подносе заједничку понуду,група понуђача може да о</w:t>
      </w:r>
      <w:r w:rsidRPr="00DA5AF7">
        <w:rPr>
          <w:rFonts w:ascii="Arial" w:eastAsia="TimesNewRomanPS-BoldMT" w:hAnsi="Arial" w:cs="Arial"/>
          <w:bCs/>
          <w:iCs/>
          <w:color w:val="000000"/>
          <w:lang w:val="en-US"/>
        </w:rPr>
        <w:t>власти</w:t>
      </w:r>
      <w:r w:rsidRPr="00DA5AF7">
        <w:rPr>
          <w:rFonts w:ascii="Arial" w:eastAsia="TimesNewRomanPS-BoldMT" w:hAnsi="Arial" w:cs="Arial"/>
          <w:bCs/>
          <w:iCs/>
          <w:color w:val="00000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DA5AF7" w:rsidRPr="00DA5AF7" w:rsidRDefault="00DA5AF7" w:rsidP="00DA5AF7">
      <w:pPr>
        <w:spacing w:after="0" w:line="240" w:lineRule="auto"/>
        <w:rPr>
          <w:rFonts w:ascii="Arial" w:eastAsia="TimesNewRomanPS-BoldMT" w:hAnsi="Arial" w:cs="Arial"/>
          <w:bCs/>
          <w:iCs/>
          <w:color w:val="000000"/>
          <w:sz w:val="20"/>
          <w:szCs w:val="20"/>
          <w:lang w:val="en-US"/>
        </w:rPr>
      </w:pPr>
      <w:r w:rsidRPr="00DA5AF7">
        <w:rPr>
          <w:rFonts w:ascii="Arial" w:eastAsia="TimesNewRomanPS-BoldMT" w:hAnsi="Arial" w:cs="Arial"/>
          <w:bCs/>
          <w:iCs/>
          <w:color w:val="000000"/>
          <w:sz w:val="20"/>
          <w:szCs w:val="20"/>
          <w:lang w:val="en-US"/>
        </w:rPr>
        <w:br w:type="page"/>
      </w:r>
    </w:p>
    <w:p w:rsidR="00DA5AF7" w:rsidRPr="00DA5AF7" w:rsidRDefault="00DA5AF7" w:rsidP="00DA5AF7">
      <w:pPr>
        <w:autoSpaceDE w:val="0"/>
        <w:autoSpaceDN w:val="0"/>
        <w:adjustRightInd w:val="0"/>
        <w:spacing w:before="120" w:after="0" w:line="240" w:lineRule="auto"/>
        <w:jc w:val="both"/>
        <w:rPr>
          <w:rFonts w:ascii="Arial" w:eastAsia="TimesNewRomanPS-BoldMT" w:hAnsi="Arial" w:cs="Arial"/>
          <w:bCs/>
          <w:iCs/>
          <w:color w:val="000000"/>
          <w:sz w:val="20"/>
          <w:szCs w:val="20"/>
          <w:lang w:val="en-US"/>
        </w:rPr>
      </w:pPr>
    </w:p>
    <w:p w:rsidR="00DA5AF7" w:rsidRPr="00DA5AF7" w:rsidRDefault="00DA5AF7" w:rsidP="00DA5AF7">
      <w:pPr>
        <w:spacing w:after="0" w:line="240" w:lineRule="auto"/>
        <w:jc w:val="right"/>
        <w:outlineLvl w:val="1"/>
        <w:rPr>
          <w:rFonts w:ascii="Arial" w:eastAsia="Times New Roman" w:hAnsi="Arial" w:cs="Arial"/>
          <w:b/>
          <w:color w:val="000000"/>
          <w:lang w:val="en-US"/>
        </w:rPr>
      </w:pPr>
      <w:bookmarkStart w:id="87" w:name="_Toc442559925"/>
      <w:r w:rsidRPr="00DA5AF7">
        <w:rPr>
          <w:rFonts w:ascii="Arial" w:eastAsia="Times New Roman" w:hAnsi="Arial" w:cs="Arial"/>
          <w:b/>
          <w:color w:val="000000"/>
          <w:lang w:val="en-US"/>
        </w:rPr>
        <w:t xml:space="preserve">ОБРАЗАЦ </w:t>
      </w:r>
      <w:r w:rsidRPr="00DA5AF7">
        <w:rPr>
          <w:rFonts w:ascii="Arial" w:eastAsia="Times New Roman" w:hAnsi="Arial" w:cs="Arial"/>
          <w:b/>
          <w:color w:val="000000"/>
          <w:lang w:val="sr-Cyrl-RS"/>
        </w:rPr>
        <w:t>2</w:t>
      </w:r>
      <w:r w:rsidRPr="00DA5AF7">
        <w:rPr>
          <w:rFonts w:ascii="Arial" w:eastAsia="Times New Roman" w:hAnsi="Arial" w:cs="Arial"/>
          <w:b/>
          <w:color w:val="000000"/>
          <w:lang w:val="en-US"/>
        </w:rPr>
        <w:t>.</w:t>
      </w:r>
      <w:bookmarkEnd w:id="87"/>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ОБРАЗАЦ СТРУКТУРЕ ЦЕНЕ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Табела 1.</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362"/>
        <w:gridCol w:w="1060"/>
        <w:gridCol w:w="1161"/>
        <w:gridCol w:w="702"/>
        <w:gridCol w:w="1179"/>
        <w:gridCol w:w="1031"/>
        <w:gridCol w:w="1461"/>
        <w:gridCol w:w="1013"/>
      </w:tblGrid>
      <w:tr w:rsidR="00DA5AF7" w:rsidRPr="00DA5AF7" w:rsidTr="00DA5AF7">
        <w:trPr>
          <w:trHeight w:val="1171"/>
        </w:trPr>
        <w:tc>
          <w:tcPr>
            <w:tcW w:w="636"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Cs/>
                <w:iCs/>
                <w:color w:val="000000"/>
                <w:lang w:val="sr-Cyrl-CS"/>
              </w:rPr>
            </w:pPr>
            <w:r w:rsidRPr="00DA5AF7">
              <w:rPr>
                <w:rFonts w:ascii="Arial" w:eastAsia="Times New Roman" w:hAnsi="Arial" w:cs="Arial"/>
                <w:bCs/>
                <w:iCs/>
                <w:color w:val="000000"/>
                <w:lang w:val="sr-Cyrl-CS"/>
              </w:rPr>
              <w:t>Рбр</w:t>
            </w:r>
          </w:p>
        </w:tc>
        <w:tc>
          <w:tcPr>
            <w:tcW w:w="1362"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Назив добра</w:t>
            </w:r>
          </w:p>
        </w:tc>
        <w:tc>
          <w:tcPr>
            <w:tcW w:w="1060" w:type="dxa"/>
            <w:shd w:val="clear" w:color="auto" w:fill="C6D9F1" w:themeFill="text2" w:themeFillTint="33"/>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Произвођач</w:t>
            </w:r>
          </w:p>
        </w:tc>
        <w:tc>
          <w:tcPr>
            <w:tcW w:w="1161"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Јед.</w:t>
            </w:r>
          </w:p>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Мере ком.</w:t>
            </w:r>
          </w:p>
        </w:tc>
        <w:tc>
          <w:tcPr>
            <w:tcW w:w="702"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количина</w:t>
            </w:r>
          </w:p>
        </w:tc>
        <w:tc>
          <w:tcPr>
            <w:tcW w:w="1179"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Јед.</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цена без ПДВ</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RS"/>
              </w:rPr>
            </w:pPr>
            <w:r w:rsidRPr="00DA5AF7">
              <w:rPr>
                <w:rFonts w:ascii="Arial" w:eastAsia="Times New Roman" w:hAnsi="Arial" w:cs="Arial"/>
                <w:b/>
                <w:bCs/>
                <w:iCs/>
                <w:color w:val="000000"/>
                <w:sz w:val="20"/>
                <w:szCs w:val="20"/>
                <w:lang w:val="sr-Cyrl-CS"/>
              </w:rPr>
              <w:t xml:space="preserve">Динара </w:t>
            </w:r>
          </w:p>
        </w:tc>
        <w:tc>
          <w:tcPr>
            <w:tcW w:w="1031"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Јед.</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цена са ПДВ</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RS"/>
              </w:rPr>
            </w:pPr>
            <w:r w:rsidRPr="00DA5AF7">
              <w:rPr>
                <w:rFonts w:ascii="Arial" w:eastAsia="Times New Roman" w:hAnsi="Arial" w:cs="Arial"/>
                <w:b/>
                <w:bCs/>
                <w:iCs/>
                <w:color w:val="000000"/>
                <w:sz w:val="20"/>
                <w:szCs w:val="20"/>
                <w:lang w:val="sr-Cyrl-CS"/>
              </w:rPr>
              <w:t xml:space="preserve">Динара </w:t>
            </w:r>
          </w:p>
        </w:tc>
        <w:tc>
          <w:tcPr>
            <w:tcW w:w="1461"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Укупна цена без ПДВ</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RS"/>
              </w:rPr>
            </w:pPr>
            <w:r w:rsidRPr="00DA5AF7">
              <w:rPr>
                <w:rFonts w:ascii="Arial" w:eastAsia="Times New Roman" w:hAnsi="Arial" w:cs="Arial"/>
                <w:b/>
                <w:bCs/>
                <w:iCs/>
                <w:color w:val="000000"/>
                <w:sz w:val="20"/>
                <w:szCs w:val="20"/>
                <w:lang w:val="sr-Cyrl-CS"/>
              </w:rPr>
              <w:t xml:space="preserve">Динара </w:t>
            </w:r>
          </w:p>
        </w:tc>
        <w:tc>
          <w:tcPr>
            <w:tcW w:w="1013" w:type="dxa"/>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sz w:val="20"/>
                <w:szCs w:val="20"/>
                <w:lang w:val="sr-Cyrl-CS"/>
              </w:rPr>
            </w:pPr>
            <w:r w:rsidRPr="00DA5AF7">
              <w:rPr>
                <w:rFonts w:ascii="Arial" w:eastAsia="Times New Roman" w:hAnsi="Arial" w:cs="Arial"/>
                <w:b/>
                <w:bCs/>
                <w:iCs/>
                <w:color w:val="000000"/>
                <w:sz w:val="20"/>
                <w:szCs w:val="20"/>
                <w:lang w:val="sr-Cyrl-CS"/>
              </w:rPr>
              <w:t>Укупна цена са ПДВ</w:t>
            </w:r>
          </w:p>
          <w:p w:rsidR="00DA5AF7" w:rsidRPr="00DA5AF7" w:rsidRDefault="00DA5AF7" w:rsidP="00DA5AF7">
            <w:pPr>
              <w:spacing w:after="0" w:line="240" w:lineRule="auto"/>
              <w:jc w:val="center"/>
              <w:rPr>
                <w:rFonts w:ascii="Arial" w:eastAsia="Times New Roman" w:hAnsi="Arial" w:cs="Arial"/>
                <w:b/>
                <w:bCs/>
                <w:iCs/>
                <w:color w:val="000000"/>
                <w:sz w:val="20"/>
                <w:szCs w:val="20"/>
                <w:lang w:val="sr-Cyrl-RS"/>
              </w:rPr>
            </w:pPr>
            <w:r w:rsidRPr="00DA5AF7">
              <w:rPr>
                <w:rFonts w:ascii="Arial" w:eastAsia="Times New Roman" w:hAnsi="Arial" w:cs="Arial"/>
                <w:b/>
                <w:bCs/>
                <w:iCs/>
                <w:color w:val="000000"/>
                <w:sz w:val="20"/>
                <w:szCs w:val="20"/>
                <w:lang w:val="sr-Cyrl-CS"/>
              </w:rPr>
              <w:t xml:space="preserve">Динара </w:t>
            </w:r>
          </w:p>
        </w:tc>
      </w:tr>
      <w:tr w:rsidR="00DA5AF7" w:rsidRPr="00DA5AF7" w:rsidTr="00DA5AF7">
        <w:trPr>
          <w:trHeight w:val="262"/>
        </w:trPr>
        <w:tc>
          <w:tcPr>
            <w:tcW w:w="9605" w:type="dxa"/>
            <w:gridSpan w:val="9"/>
            <w:shd w:val="clear" w:color="auto" w:fill="C6D9F1" w:themeFill="text2" w:themeFillTint="33"/>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p>
        </w:tc>
      </w:tr>
      <w:tr w:rsidR="00DA5AF7" w:rsidRPr="00DA5AF7" w:rsidTr="00DA5AF7">
        <w:trPr>
          <w:trHeight w:val="247"/>
        </w:trPr>
        <w:tc>
          <w:tcPr>
            <w:tcW w:w="636"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(1)</w:t>
            </w:r>
          </w:p>
        </w:tc>
        <w:tc>
          <w:tcPr>
            <w:tcW w:w="1362"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(2)</w:t>
            </w:r>
          </w:p>
        </w:tc>
        <w:tc>
          <w:tcPr>
            <w:tcW w:w="1060" w:type="dxa"/>
          </w:tcPr>
          <w:p w:rsidR="00DA5AF7" w:rsidRPr="00DA5AF7" w:rsidRDefault="00DA5AF7" w:rsidP="00DA5AF7">
            <w:pPr>
              <w:spacing w:after="0" w:line="240" w:lineRule="auto"/>
              <w:jc w:val="center"/>
              <w:rPr>
                <w:rFonts w:ascii="Arial" w:eastAsia="Times New Roman" w:hAnsi="Arial" w:cs="Arial"/>
                <w:b/>
                <w:bCs/>
                <w:iCs/>
                <w:color w:val="000000"/>
                <w:lang w:val="sr-Cyrl-CS"/>
              </w:rPr>
            </w:pPr>
          </w:p>
        </w:tc>
        <w:tc>
          <w:tcPr>
            <w:tcW w:w="1161"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(3)</w:t>
            </w:r>
          </w:p>
        </w:tc>
        <w:tc>
          <w:tcPr>
            <w:tcW w:w="702"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(4)</w:t>
            </w:r>
          </w:p>
        </w:tc>
        <w:tc>
          <w:tcPr>
            <w:tcW w:w="1179"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(5)</w:t>
            </w:r>
          </w:p>
        </w:tc>
        <w:tc>
          <w:tcPr>
            <w:tcW w:w="1031"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(6)</w:t>
            </w:r>
          </w:p>
        </w:tc>
        <w:tc>
          <w:tcPr>
            <w:tcW w:w="1461"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(7)</w:t>
            </w:r>
          </w:p>
        </w:tc>
        <w:tc>
          <w:tcPr>
            <w:tcW w:w="1013" w:type="dxa"/>
            <w:shd w:val="clear" w:color="auto" w:fill="auto"/>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(8)</w:t>
            </w:r>
          </w:p>
        </w:tc>
      </w:tr>
      <w:tr w:rsidR="00DA5AF7" w:rsidRPr="00DA5AF7" w:rsidTr="00DA5AF7">
        <w:trPr>
          <w:trHeight w:val="1084"/>
        </w:trPr>
        <w:tc>
          <w:tcPr>
            <w:tcW w:w="636"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1.</w:t>
            </w:r>
          </w:p>
        </w:tc>
        <w:tc>
          <w:tcPr>
            <w:tcW w:w="1362" w:type="dxa"/>
            <w:shd w:val="clear" w:color="auto" w:fill="auto"/>
          </w:tcPr>
          <w:p w:rsidR="00DA5AF7" w:rsidRPr="00DA5AF7" w:rsidRDefault="00DA5AF7" w:rsidP="00DA5AF7">
            <w:pPr>
              <w:spacing w:after="0" w:line="240" w:lineRule="auto"/>
              <w:jc w:val="both"/>
              <w:rPr>
                <w:rFonts w:ascii="Arial" w:eastAsia="Times New Roman" w:hAnsi="Arial" w:cs="Arial"/>
                <w:lang w:val="sr-Cyrl-CS" w:eastAsia="sr-Latn-CS"/>
              </w:rPr>
            </w:pPr>
            <w:r w:rsidRPr="00DA5AF7">
              <w:rPr>
                <w:rFonts w:ascii="Arial" w:eastAsia="Calibri" w:hAnsi="Arial" w:cs="Arial"/>
              </w:rPr>
              <w:t>SF6</w:t>
            </w:r>
            <w:r w:rsidRPr="00DA5AF7">
              <w:rPr>
                <w:rFonts w:ascii="Arial" w:eastAsia="Calibri" w:hAnsi="Arial" w:cs="Arial"/>
                <w:lang w:val="sr-Cyrl-RS"/>
              </w:rPr>
              <w:t xml:space="preserve"> прекидач, </w:t>
            </w:r>
            <w:r w:rsidRPr="00DA5AF7">
              <w:rPr>
                <w:rFonts w:ascii="Arial" w:eastAsia="Calibri" w:hAnsi="Arial" w:cs="Arial"/>
                <w:lang w:val="en-US"/>
              </w:rPr>
              <w:t>Un=7,2 kV, Up=60 kV, In=1250 A, Ik=50 kA, 1sec</w:t>
            </w:r>
            <w:r w:rsidRPr="00DA5AF7">
              <w:rPr>
                <w:rFonts w:ascii="Arial" w:eastAsia="Calibri" w:hAnsi="Arial" w:cs="Arial"/>
                <w:lang w:val="sr-Cyrl-RS"/>
              </w:rPr>
              <w:t xml:space="preserve">, са калемовима за укључење и искључење 220 </w:t>
            </w:r>
            <w:r w:rsidRPr="00DA5AF7">
              <w:rPr>
                <w:rFonts w:ascii="Arial" w:eastAsia="Calibri" w:hAnsi="Arial" w:cs="Arial"/>
              </w:rPr>
              <w:t>V</w:t>
            </w:r>
            <w:r w:rsidRPr="00DA5AF7">
              <w:rPr>
                <w:rFonts w:ascii="Arial" w:eastAsia="Calibri" w:hAnsi="Arial" w:cs="Arial"/>
                <w:lang w:val="sr-Cyrl-RS"/>
              </w:rPr>
              <w:t xml:space="preserve">АС и мотором за навијање опруге 220 </w:t>
            </w:r>
            <w:r w:rsidRPr="00DA5AF7">
              <w:rPr>
                <w:rFonts w:ascii="Arial" w:eastAsia="Calibri" w:hAnsi="Arial" w:cs="Arial"/>
              </w:rPr>
              <w:t>V</w:t>
            </w:r>
            <w:r w:rsidRPr="00DA5AF7">
              <w:rPr>
                <w:rFonts w:ascii="Arial" w:eastAsia="Calibri" w:hAnsi="Arial" w:cs="Arial"/>
                <w:lang w:val="sr-Cyrl-RS"/>
              </w:rPr>
              <w:t xml:space="preserve">АС, типа </w:t>
            </w:r>
            <w:r w:rsidRPr="00DA5AF7">
              <w:rPr>
                <w:rFonts w:ascii="Arial" w:eastAsia="Calibri" w:hAnsi="Arial" w:cs="Arial"/>
              </w:rPr>
              <w:t xml:space="preserve">LF2 </w:t>
            </w:r>
            <w:r w:rsidRPr="00DA5AF7">
              <w:rPr>
                <w:rFonts w:ascii="Arial" w:eastAsia="Calibri" w:hAnsi="Arial" w:cs="Arial"/>
                <w:lang w:val="sr-Cyrl-RS"/>
              </w:rPr>
              <w:t>или одговарајући</w:t>
            </w:r>
          </w:p>
        </w:tc>
        <w:tc>
          <w:tcPr>
            <w:tcW w:w="1060"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1161" w:type="dxa"/>
            <w:shd w:val="clear" w:color="auto" w:fill="auto"/>
            <w:vAlign w:val="center"/>
          </w:tcPr>
          <w:p w:rsidR="00DA5AF7" w:rsidRPr="00DA5AF7" w:rsidRDefault="00DA5AF7" w:rsidP="00DA5AF7">
            <w:pPr>
              <w:spacing w:before="120" w:after="0" w:line="240" w:lineRule="auto"/>
              <w:jc w:val="both"/>
              <w:rPr>
                <w:rFonts w:ascii="Arial" w:eastAsia="Times New Roman" w:hAnsi="Arial" w:cs="Times New Roman"/>
                <w:color w:val="000000"/>
                <w:sz w:val="20"/>
                <w:szCs w:val="20"/>
                <w:lang w:val="sr-Cyrl-RS"/>
              </w:rPr>
            </w:pPr>
            <w:r w:rsidRPr="00DA5AF7">
              <w:rPr>
                <w:rFonts w:ascii="Arial" w:eastAsia="Times New Roman" w:hAnsi="Arial" w:cs="Times New Roman"/>
                <w:color w:val="000000"/>
                <w:sz w:val="20"/>
                <w:szCs w:val="20"/>
                <w:lang w:val="sr-Cyrl-RS"/>
              </w:rPr>
              <w:t>комад</w:t>
            </w:r>
          </w:p>
        </w:tc>
        <w:tc>
          <w:tcPr>
            <w:tcW w:w="702" w:type="dxa"/>
            <w:shd w:val="clear" w:color="auto" w:fill="auto"/>
            <w:vAlign w:val="center"/>
          </w:tcPr>
          <w:p w:rsidR="00DA5AF7" w:rsidRPr="00DA5AF7" w:rsidRDefault="00DA5AF7" w:rsidP="00DA5AF7">
            <w:pPr>
              <w:spacing w:before="120" w:after="0" w:line="240" w:lineRule="auto"/>
              <w:jc w:val="center"/>
              <w:rPr>
                <w:rFonts w:ascii="Arial" w:eastAsia="Times New Roman" w:hAnsi="Arial" w:cs="Arial"/>
                <w:color w:val="000000"/>
                <w:sz w:val="20"/>
                <w:szCs w:val="20"/>
                <w:lang w:val="sr-Cyrl-RS"/>
              </w:rPr>
            </w:pPr>
            <w:r w:rsidRPr="00DA5AF7">
              <w:rPr>
                <w:rFonts w:ascii="Arial" w:eastAsia="Times New Roman" w:hAnsi="Arial" w:cs="Arial"/>
                <w:color w:val="000000"/>
                <w:sz w:val="20"/>
                <w:szCs w:val="20"/>
                <w:lang w:val="sr-Cyrl-RS"/>
              </w:rPr>
              <w:t>1</w:t>
            </w:r>
          </w:p>
        </w:tc>
        <w:tc>
          <w:tcPr>
            <w:tcW w:w="1179"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3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46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13"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r>
      <w:tr w:rsidR="00DA5AF7" w:rsidRPr="00DA5AF7" w:rsidTr="00DA5AF7">
        <w:trPr>
          <w:trHeight w:val="1084"/>
        </w:trPr>
        <w:tc>
          <w:tcPr>
            <w:tcW w:w="636"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2</w:t>
            </w:r>
          </w:p>
        </w:tc>
        <w:tc>
          <w:tcPr>
            <w:tcW w:w="1362" w:type="dxa"/>
            <w:shd w:val="clear" w:color="auto" w:fill="auto"/>
          </w:tcPr>
          <w:p w:rsidR="00DA5AF7" w:rsidRPr="00DA5AF7" w:rsidRDefault="00DA5AF7" w:rsidP="00DA5AF7">
            <w:pPr>
              <w:spacing w:after="0" w:line="240" w:lineRule="auto"/>
              <w:jc w:val="both"/>
              <w:rPr>
                <w:rFonts w:ascii="Arial" w:eastAsia="Times New Roman" w:hAnsi="Arial" w:cs="Arial"/>
                <w:lang w:val="sr-Cyrl-CS" w:eastAsia="sr-Latn-CS"/>
              </w:rPr>
            </w:pPr>
            <w:r w:rsidRPr="00DA5AF7">
              <w:rPr>
                <w:rFonts w:ascii="Arial" w:eastAsia="Times New Roman" w:hAnsi="Arial" w:cs="Arial"/>
                <w:lang w:val="sr-Cyrl-CS" w:eastAsia="sr-Latn-CS"/>
              </w:rPr>
              <w:t xml:space="preserve">Уградња </w:t>
            </w:r>
            <w:r w:rsidRPr="00DA5AF7">
              <w:rPr>
                <w:rFonts w:ascii="Arial" w:eastAsia="Calibri" w:hAnsi="Arial" w:cs="Arial"/>
              </w:rPr>
              <w:t>SF6</w:t>
            </w:r>
            <w:r w:rsidRPr="00DA5AF7">
              <w:rPr>
                <w:rFonts w:ascii="Arial" w:eastAsia="Calibri" w:hAnsi="Arial" w:cs="Arial"/>
                <w:lang w:val="sr-Cyrl-RS"/>
              </w:rPr>
              <w:t xml:space="preserve"> прекидач</w:t>
            </w:r>
            <w:r w:rsidRPr="00DA5AF7">
              <w:rPr>
                <w:rFonts w:ascii="Arial" w:eastAsia="Times New Roman" w:hAnsi="Arial" w:cs="Arial"/>
                <w:lang w:val="sr-Cyrl-CS" w:eastAsia="sr-Latn-CS"/>
              </w:rPr>
              <w:t>а у покретни део ћелије (колица) и испитивања</w:t>
            </w:r>
          </w:p>
        </w:tc>
        <w:tc>
          <w:tcPr>
            <w:tcW w:w="1060"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1161"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комплет.</w:t>
            </w:r>
          </w:p>
        </w:tc>
        <w:tc>
          <w:tcPr>
            <w:tcW w:w="702"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1</w:t>
            </w:r>
          </w:p>
        </w:tc>
        <w:tc>
          <w:tcPr>
            <w:tcW w:w="1179"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3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46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13"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r>
      <w:tr w:rsidR="00DA5AF7" w:rsidRPr="00DA5AF7" w:rsidTr="00DA5AF7">
        <w:trPr>
          <w:trHeight w:val="1084"/>
        </w:trPr>
        <w:tc>
          <w:tcPr>
            <w:tcW w:w="636"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3</w:t>
            </w:r>
          </w:p>
        </w:tc>
        <w:tc>
          <w:tcPr>
            <w:tcW w:w="1362" w:type="dxa"/>
            <w:shd w:val="clear" w:color="auto" w:fill="auto"/>
          </w:tcPr>
          <w:p w:rsidR="00DA5AF7" w:rsidRPr="00DA5AF7" w:rsidRDefault="00DA5AF7" w:rsidP="00DA5AF7">
            <w:pPr>
              <w:spacing w:after="0" w:line="240" w:lineRule="auto"/>
              <w:jc w:val="both"/>
              <w:rPr>
                <w:rFonts w:ascii="Arial" w:eastAsia="Calibri" w:hAnsi="Arial" w:cs="Arial"/>
              </w:rPr>
            </w:pPr>
            <w:r w:rsidRPr="00DA5AF7">
              <w:rPr>
                <w:rFonts w:ascii="Arial" w:eastAsia="Calibri" w:hAnsi="Arial" w:cs="Arial"/>
                <w:lang w:val="sr-Cyrl-RS"/>
              </w:rPr>
              <w:t>Испорука и монтажа опреме у нисконапонски део ћелије</w:t>
            </w:r>
          </w:p>
        </w:tc>
        <w:tc>
          <w:tcPr>
            <w:tcW w:w="1060"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1161"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комплет.</w:t>
            </w:r>
          </w:p>
        </w:tc>
        <w:tc>
          <w:tcPr>
            <w:tcW w:w="702"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1</w:t>
            </w:r>
          </w:p>
        </w:tc>
        <w:tc>
          <w:tcPr>
            <w:tcW w:w="1179"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3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46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13"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r>
      <w:tr w:rsidR="00DA5AF7" w:rsidRPr="00DA5AF7" w:rsidTr="00DA5AF7">
        <w:trPr>
          <w:trHeight w:val="1084"/>
        </w:trPr>
        <w:tc>
          <w:tcPr>
            <w:tcW w:w="636"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t>4</w:t>
            </w:r>
          </w:p>
        </w:tc>
        <w:tc>
          <w:tcPr>
            <w:tcW w:w="1362" w:type="dxa"/>
            <w:shd w:val="clear" w:color="auto" w:fill="auto"/>
          </w:tcPr>
          <w:p w:rsidR="00DA5AF7" w:rsidRPr="00DA5AF7" w:rsidRDefault="00DA5AF7" w:rsidP="00DA5AF7">
            <w:pPr>
              <w:spacing w:after="0" w:line="240" w:lineRule="auto"/>
              <w:jc w:val="both"/>
              <w:rPr>
                <w:rFonts w:ascii="Arial" w:eastAsia="Calibri" w:hAnsi="Arial" w:cs="Arial"/>
              </w:rPr>
            </w:pPr>
            <w:r w:rsidRPr="00DA5AF7">
              <w:rPr>
                <w:rFonts w:ascii="Arial" w:eastAsia="Calibri" w:hAnsi="Arial" w:cs="Arial"/>
                <w:lang w:val="sr-Cyrl-RS"/>
              </w:rPr>
              <w:t>Функционално испитивање ћелије</w:t>
            </w:r>
          </w:p>
        </w:tc>
        <w:tc>
          <w:tcPr>
            <w:tcW w:w="1060"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1161"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комплет.</w:t>
            </w:r>
          </w:p>
        </w:tc>
        <w:tc>
          <w:tcPr>
            <w:tcW w:w="702"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1</w:t>
            </w:r>
          </w:p>
        </w:tc>
        <w:tc>
          <w:tcPr>
            <w:tcW w:w="1179"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3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46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13"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r>
      <w:tr w:rsidR="00DA5AF7" w:rsidRPr="00DA5AF7" w:rsidTr="00DA5AF7">
        <w:trPr>
          <w:trHeight w:val="1084"/>
        </w:trPr>
        <w:tc>
          <w:tcPr>
            <w:tcW w:w="636"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sr-Cyrl-CS"/>
              </w:rPr>
            </w:pPr>
            <w:r w:rsidRPr="00DA5AF7">
              <w:rPr>
                <w:rFonts w:ascii="Arial" w:eastAsia="Times New Roman" w:hAnsi="Arial" w:cs="Arial"/>
                <w:b/>
                <w:bCs/>
                <w:iCs/>
                <w:color w:val="000000"/>
                <w:lang w:val="sr-Cyrl-CS"/>
              </w:rPr>
              <w:lastRenderedPageBreak/>
              <w:t>5</w:t>
            </w:r>
          </w:p>
        </w:tc>
        <w:tc>
          <w:tcPr>
            <w:tcW w:w="1362" w:type="dxa"/>
            <w:shd w:val="clear" w:color="auto" w:fill="auto"/>
          </w:tcPr>
          <w:p w:rsidR="00DA5AF7" w:rsidRPr="00DA5AF7" w:rsidRDefault="00DA5AF7" w:rsidP="00DA5AF7">
            <w:pPr>
              <w:spacing w:after="0" w:line="240" w:lineRule="auto"/>
              <w:jc w:val="both"/>
              <w:rPr>
                <w:rFonts w:ascii="Arial" w:eastAsia="Calibri" w:hAnsi="Arial" w:cs="Arial"/>
                <w:lang w:val="sr-Cyrl-RS"/>
              </w:rPr>
            </w:pPr>
            <w:r w:rsidRPr="00DA5AF7">
              <w:rPr>
                <w:rFonts w:ascii="Arial" w:eastAsia="Calibri" w:hAnsi="Arial" w:cs="Arial"/>
                <w:lang w:val="sr-Cyrl-RS"/>
              </w:rPr>
              <w:t>Документација</w:t>
            </w:r>
          </w:p>
        </w:tc>
        <w:tc>
          <w:tcPr>
            <w:tcW w:w="1060" w:type="dxa"/>
          </w:tcPr>
          <w:p w:rsidR="00DA5AF7" w:rsidRPr="00DA5AF7" w:rsidRDefault="00DA5AF7" w:rsidP="00DA5AF7">
            <w:pPr>
              <w:spacing w:before="120" w:after="0" w:line="240" w:lineRule="auto"/>
              <w:jc w:val="both"/>
              <w:rPr>
                <w:rFonts w:ascii="Arial" w:eastAsia="Times New Roman" w:hAnsi="Arial" w:cs="Times New Roman"/>
                <w:color w:val="000000"/>
                <w:lang w:val="sr-Cyrl-RS"/>
              </w:rPr>
            </w:pPr>
          </w:p>
        </w:tc>
        <w:tc>
          <w:tcPr>
            <w:tcW w:w="1161"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комплет.</w:t>
            </w:r>
          </w:p>
        </w:tc>
        <w:tc>
          <w:tcPr>
            <w:tcW w:w="702" w:type="dxa"/>
            <w:shd w:val="clear" w:color="auto" w:fill="auto"/>
          </w:tcPr>
          <w:p w:rsidR="00DA5AF7" w:rsidRPr="00DA5AF7" w:rsidRDefault="00DA5AF7" w:rsidP="00DA5AF7">
            <w:pPr>
              <w:spacing w:before="120" w:after="0" w:line="240" w:lineRule="auto"/>
              <w:jc w:val="both"/>
              <w:rPr>
                <w:rFonts w:ascii="Arial" w:eastAsia="Times New Roman" w:hAnsi="Arial" w:cs="Times New Roman"/>
                <w:lang w:val="en-US"/>
              </w:rPr>
            </w:pPr>
            <w:r w:rsidRPr="00DA5AF7">
              <w:rPr>
                <w:rFonts w:ascii="Arial" w:eastAsia="Times New Roman" w:hAnsi="Arial" w:cs="Times New Roman"/>
                <w:lang w:val="en-US"/>
              </w:rPr>
              <w:t>1</w:t>
            </w:r>
          </w:p>
        </w:tc>
        <w:tc>
          <w:tcPr>
            <w:tcW w:w="1179"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3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461"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c>
          <w:tcPr>
            <w:tcW w:w="1013" w:type="dxa"/>
            <w:shd w:val="clear" w:color="auto" w:fill="auto"/>
            <w:vAlign w:val="center"/>
          </w:tcPr>
          <w:p w:rsidR="00DA5AF7" w:rsidRPr="00DA5AF7" w:rsidRDefault="00DA5AF7" w:rsidP="00DA5AF7">
            <w:pPr>
              <w:spacing w:after="0" w:line="240" w:lineRule="auto"/>
              <w:jc w:val="center"/>
              <w:rPr>
                <w:rFonts w:ascii="Arial" w:eastAsia="Times New Roman" w:hAnsi="Arial" w:cs="Arial"/>
                <w:b/>
                <w:bCs/>
                <w:iCs/>
                <w:color w:val="000000"/>
                <w:lang w:val="en-U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A5AF7" w:rsidRPr="00DA5AF7" w:rsidTr="00DA5AF7">
        <w:trPr>
          <w:trHeight w:val="418"/>
        </w:trPr>
        <w:tc>
          <w:tcPr>
            <w:tcW w:w="568" w:type="dxa"/>
            <w:vAlign w:val="center"/>
          </w:tcPr>
          <w:p w:rsidR="00DA5AF7" w:rsidRPr="00DA5AF7" w:rsidRDefault="00DA5AF7" w:rsidP="00DA5AF7">
            <w:pPr>
              <w:spacing w:after="0" w:line="240" w:lineRule="auto"/>
              <w:jc w:val="center"/>
              <w:rPr>
                <w:rFonts w:ascii="Arial" w:eastAsia="Times New Roman" w:hAnsi="Arial" w:cs="Arial"/>
                <w:b/>
                <w:color w:val="000000"/>
                <w:lang w:val="sr-Cyrl-RS"/>
              </w:rPr>
            </w:pPr>
          </w:p>
        </w:tc>
        <w:tc>
          <w:tcPr>
            <w:tcW w:w="6740" w:type="dxa"/>
          </w:tcPr>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 xml:space="preserve">УКУПНО ПОНУЂЕНА ЦЕНА  без ПДВ Динара </w:t>
            </w: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(збир колоне бр. </w:t>
            </w:r>
            <w:r w:rsidRPr="00DA5AF7">
              <w:rPr>
                <w:rFonts w:ascii="Arial" w:eastAsia="Times New Roman" w:hAnsi="Arial" w:cs="Arial"/>
                <w:b/>
                <w:color w:val="000000"/>
                <w:lang w:val="sr-Cyrl-CS"/>
              </w:rPr>
              <w:t>7</w:t>
            </w:r>
            <w:r w:rsidRPr="00DA5AF7">
              <w:rPr>
                <w:rFonts w:ascii="Arial" w:eastAsia="Times New Roman" w:hAnsi="Arial" w:cs="Arial"/>
                <w:b/>
                <w:color w:val="000000"/>
                <w:lang w:val="en-US"/>
              </w:rPr>
              <w:t>)</w:t>
            </w:r>
          </w:p>
        </w:tc>
        <w:tc>
          <w:tcPr>
            <w:tcW w:w="2610" w:type="dxa"/>
          </w:tcPr>
          <w:p w:rsidR="00DA5AF7" w:rsidRPr="00DA5AF7" w:rsidRDefault="00DA5AF7" w:rsidP="00DA5AF7">
            <w:pPr>
              <w:spacing w:after="0" w:line="240" w:lineRule="auto"/>
              <w:jc w:val="both"/>
              <w:rPr>
                <w:rFonts w:ascii="Arial" w:eastAsia="Times New Roman" w:hAnsi="Arial" w:cs="Arial"/>
                <w:color w:val="000000"/>
                <w:lang w:val="en-US"/>
              </w:rPr>
            </w:pPr>
          </w:p>
        </w:tc>
      </w:tr>
      <w:tr w:rsidR="00DA5AF7" w:rsidRPr="00DA5AF7" w:rsidTr="00DA5AF7">
        <w:trPr>
          <w:trHeight w:val="610"/>
        </w:trPr>
        <w:tc>
          <w:tcPr>
            <w:tcW w:w="568" w:type="dxa"/>
            <w:tcBorders>
              <w:bottom w:val="single" w:sz="4" w:space="0" w:color="auto"/>
            </w:tcBorders>
            <w:vAlign w:val="center"/>
          </w:tcPr>
          <w:p w:rsidR="00DA5AF7" w:rsidRPr="00DA5AF7" w:rsidRDefault="00DA5AF7" w:rsidP="00DA5AF7">
            <w:pPr>
              <w:spacing w:after="0" w:line="240" w:lineRule="auto"/>
              <w:jc w:val="center"/>
              <w:rPr>
                <w:rFonts w:ascii="Arial" w:eastAsia="Times New Roman" w:hAnsi="Arial" w:cs="Arial"/>
                <w:b/>
                <w:color w:val="000000"/>
                <w:lang w:val="sr-Latn-CS"/>
              </w:rPr>
            </w:pPr>
            <w:r w:rsidRPr="00DA5AF7">
              <w:rPr>
                <w:rFonts w:ascii="Arial" w:eastAsia="Times New Roman" w:hAnsi="Arial" w:cs="Arial"/>
                <w:b/>
                <w:color w:val="000000"/>
                <w:lang w:val="sr-Latn-CS"/>
              </w:rPr>
              <w:t>II</w:t>
            </w:r>
          </w:p>
        </w:tc>
        <w:tc>
          <w:tcPr>
            <w:tcW w:w="6740" w:type="dxa"/>
            <w:tcBorders>
              <w:bottom w:val="single" w:sz="4" w:space="0" w:color="auto"/>
              <w:right w:val="single" w:sz="4" w:space="0" w:color="auto"/>
            </w:tcBorders>
          </w:tcPr>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 xml:space="preserve">УКУПАН ИЗНОС  ПДВ Динара </w:t>
            </w:r>
          </w:p>
        </w:tc>
        <w:tc>
          <w:tcPr>
            <w:tcW w:w="2610" w:type="dxa"/>
            <w:tcBorders>
              <w:bottom w:val="single" w:sz="4" w:space="0" w:color="auto"/>
              <w:right w:val="single" w:sz="4" w:space="0" w:color="auto"/>
            </w:tcBorders>
          </w:tcPr>
          <w:p w:rsidR="00DA5AF7" w:rsidRPr="00DA5AF7" w:rsidRDefault="00DA5AF7" w:rsidP="00DA5AF7">
            <w:pPr>
              <w:spacing w:after="0" w:line="240" w:lineRule="auto"/>
              <w:jc w:val="both"/>
              <w:rPr>
                <w:rFonts w:ascii="Arial" w:eastAsia="Times New Roman" w:hAnsi="Arial" w:cs="Arial"/>
                <w:color w:val="000000"/>
                <w:lang w:val="en-US"/>
              </w:rPr>
            </w:pPr>
          </w:p>
        </w:tc>
      </w:tr>
      <w:tr w:rsidR="00DA5AF7" w:rsidRPr="00DA5AF7" w:rsidTr="00DA5AF7">
        <w:trPr>
          <w:trHeight w:val="562"/>
        </w:trPr>
        <w:tc>
          <w:tcPr>
            <w:tcW w:w="568" w:type="dxa"/>
            <w:tcBorders>
              <w:bottom w:val="single" w:sz="4" w:space="0" w:color="auto"/>
            </w:tcBorders>
            <w:vAlign w:val="center"/>
          </w:tcPr>
          <w:p w:rsidR="00DA5AF7" w:rsidRPr="00DA5AF7" w:rsidRDefault="00DA5AF7" w:rsidP="00DA5AF7">
            <w:pPr>
              <w:spacing w:after="0" w:line="240" w:lineRule="auto"/>
              <w:jc w:val="center"/>
              <w:rPr>
                <w:rFonts w:ascii="Arial" w:eastAsia="Times New Roman" w:hAnsi="Arial" w:cs="Arial"/>
                <w:b/>
                <w:color w:val="000000"/>
                <w:lang w:val="sr-Latn-CS"/>
              </w:rPr>
            </w:pPr>
            <w:r w:rsidRPr="00DA5AF7">
              <w:rPr>
                <w:rFonts w:ascii="Arial" w:eastAsia="Times New Roman" w:hAnsi="Arial" w:cs="Arial"/>
                <w:b/>
                <w:color w:val="000000"/>
                <w:lang w:val="sr-Latn-CS"/>
              </w:rPr>
              <w:t>III</w:t>
            </w:r>
          </w:p>
        </w:tc>
        <w:tc>
          <w:tcPr>
            <w:tcW w:w="6740" w:type="dxa"/>
            <w:tcBorders>
              <w:bottom w:val="single" w:sz="4" w:space="0" w:color="auto"/>
              <w:right w:val="single" w:sz="4" w:space="0" w:color="auto"/>
            </w:tcBorders>
          </w:tcPr>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УКУПНО ПОНУЂЕНА ЦЕНА  са ПДВ</w:t>
            </w: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(ред. бр.</w:t>
            </w:r>
            <w:r w:rsidRPr="00DA5AF7">
              <w:rPr>
                <w:rFonts w:ascii="Arial" w:eastAsia="Times New Roman" w:hAnsi="Arial" w:cs="Arial"/>
                <w:b/>
                <w:color w:val="000000"/>
                <w:lang w:val="sr-Latn-CS"/>
              </w:rPr>
              <w:t>I</w:t>
            </w:r>
            <w:r w:rsidRPr="00DA5AF7">
              <w:rPr>
                <w:rFonts w:ascii="Arial" w:eastAsia="Times New Roman" w:hAnsi="Arial" w:cs="Arial"/>
                <w:b/>
                <w:color w:val="000000"/>
                <w:lang w:val="en-US"/>
              </w:rPr>
              <w:t>+ред.бр.</w:t>
            </w:r>
            <w:r w:rsidRPr="00DA5AF7">
              <w:rPr>
                <w:rFonts w:ascii="Arial" w:eastAsia="Times New Roman" w:hAnsi="Arial" w:cs="Arial"/>
                <w:b/>
                <w:color w:val="000000"/>
                <w:lang w:val="sr-Latn-CS"/>
              </w:rPr>
              <w:t>II</w:t>
            </w:r>
            <w:r w:rsidRPr="00DA5AF7">
              <w:rPr>
                <w:rFonts w:ascii="Arial" w:eastAsia="Times New Roman" w:hAnsi="Arial" w:cs="Arial"/>
                <w:b/>
                <w:color w:val="000000"/>
                <w:lang w:val="en-US"/>
              </w:rPr>
              <w:t>) динара</w:t>
            </w:r>
          </w:p>
        </w:tc>
        <w:tc>
          <w:tcPr>
            <w:tcW w:w="2610" w:type="dxa"/>
            <w:tcBorders>
              <w:bottom w:val="single" w:sz="4" w:space="0" w:color="auto"/>
              <w:right w:val="single" w:sz="4" w:space="0" w:color="auto"/>
            </w:tcBorders>
          </w:tcPr>
          <w:p w:rsidR="00DA5AF7" w:rsidRPr="00DA5AF7" w:rsidRDefault="00DA5AF7" w:rsidP="00DA5AF7">
            <w:pPr>
              <w:spacing w:after="0" w:line="240" w:lineRule="auto"/>
              <w:jc w:val="both"/>
              <w:rPr>
                <w:rFonts w:ascii="Arial" w:eastAsia="Times New Roman" w:hAnsi="Arial" w:cs="Arial"/>
                <w:color w:val="000000"/>
                <w:lang w:val="en-US"/>
              </w:rPr>
            </w:pPr>
          </w:p>
        </w:tc>
      </w:tr>
    </w:tbl>
    <w:p w:rsidR="00DA5AF7" w:rsidRPr="00DA5AF7" w:rsidRDefault="00DA5AF7" w:rsidP="00DA5AF7">
      <w:pPr>
        <w:widowControl w:val="0"/>
        <w:spacing w:after="0" w:line="240" w:lineRule="auto"/>
        <w:jc w:val="both"/>
        <w:rPr>
          <w:rFonts w:ascii="Arial" w:eastAsia="Times New Roman" w:hAnsi="Arial" w:cs="Times New Roman"/>
          <w:color w:val="000000"/>
        </w:rPr>
      </w:pPr>
    </w:p>
    <w:p w:rsidR="00DA5AF7" w:rsidRPr="00DA5AF7" w:rsidRDefault="00DA5AF7" w:rsidP="00DA5AF7">
      <w:pPr>
        <w:widowControl w:val="0"/>
        <w:spacing w:after="0" w:line="240" w:lineRule="auto"/>
        <w:jc w:val="both"/>
        <w:rPr>
          <w:rFonts w:ascii="Arial" w:eastAsia="Times New Roman" w:hAnsi="Arial" w:cs="Times New Roman"/>
          <w:color w:val="000000"/>
          <w:lang w:val="sr-Cyrl-RS"/>
        </w:rPr>
      </w:pPr>
    </w:p>
    <w:p w:rsidR="00DA5AF7" w:rsidRPr="00DA5AF7" w:rsidRDefault="00DA5AF7" w:rsidP="00DA5AF7">
      <w:pPr>
        <w:widowControl w:val="0"/>
        <w:spacing w:after="0" w:line="240" w:lineRule="auto"/>
        <w:jc w:val="both"/>
        <w:rPr>
          <w:rFonts w:ascii="Arial" w:eastAsia="Arial Unicode MS" w:hAnsi="Arial" w:cs="Arial"/>
          <w:color w:val="000000"/>
          <w:lang w:val="sr-Cyrl-RS"/>
        </w:rPr>
      </w:pPr>
      <w:r w:rsidRPr="00DA5AF7">
        <w:rPr>
          <w:rFonts w:ascii="Arial" w:eastAsia="Arial Unicode MS" w:hAnsi="Arial" w:cs="Arial"/>
          <w:color w:val="000000"/>
          <w:lang w:val="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A5AF7" w:rsidRPr="00DA5AF7" w:rsidTr="00DA5AF7">
        <w:trPr>
          <w:trHeight w:val="568"/>
        </w:trPr>
        <w:tc>
          <w:tcPr>
            <w:tcW w:w="3022" w:type="dxa"/>
            <w:vMerge w:val="restart"/>
            <w:shd w:val="clear" w:color="auto" w:fill="auto"/>
            <w:vAlign w:val="center"/>
          </w:tcPr>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Посебно исказани трошкови у дин/ /процентима који су укључени у укупно понуђену цену без ПДВ-а</w:t>
            </w:r>
          </w:p>
          <w:p w:rsidR="00DA5AF7" w:rsidRPr="00DA5AF7" w:rsidRDefault="00DA5AF7" w:rsidP="00DA5AF7">
            <w:pPr>
              <w:spacing w:after="0" w:line="240" w:lineRule="auto"/>
              <w:jc w:val="both"/>
              <w:rPr>
                <w:rFonts w:ascii="Arial" w:eastAsia="Times New Roman" w:hAnsi="Arial" w:cs="Arial"/>
                <w:color w:val="000000"/>
                <w:lang w:val="sr-Latn-CS"/>
              </w:rPr>
            </w:pPr>
            <w:r w:rsidRPr="00DA5AF7">
              <w:rPr>
                <w:rFonts w:ascii="Arial" w:eastAsia="Times New Roman" w:hAnsi="Arial" w:cs="Arial"/>
                <w:color w:val="000000"/>
                <w:lang w:val="en-US"/>
              </w:rPr>
              <w:t xml:space="preserve">(цена из реда бр. </w:t>
            </w:r>
            <w:r w:rsidRPr="00DA5AF7">
              <w:rPr>
                <w:rFonts w:ascii="Arial" w:eastAsia="Times New Roman" w:hAnsi="Arial" w:cs="Arial"/>
                <w:color w:val="000000"/>
                <w:lang w:val="sr-Latn-CS"/>
              </w:rPr>
              <w:t>I</w:t>
            </w:r>
            <w:r w:rsidRPr="00DA5AF7">
              <w:rPr>
                <w:rFonts w:ascii="Arial" w:eastAsia="Times New Roman" w:hAnsi="Arial" w:cs="Arial"/>
                <w:color w:val="000000"/>
                <w:lang w:val="en-US"/>
              </w:rPr>
              <w:t>)уколико исти постоје као засебни трошкови</w:t>
            </w:r>
            <w:r w:rsidRPr="00DA5AF7">
              <w:rPr>
                <w:rFonts w:ascii="Arial" w:eastAsia="Times New Roman" w:hAnsi="Arial" w:cs="Arial"/>
                <w:color w:val="000000"/>
                <w:lang w:val="sr-Latn-CS"/>
              </w:rPr>
              <w:t>)</w:t>
            </w:r>
          </w:p>
        </w:tc>
        <w:tc>
          <w:tcPr>
            <w:tcW w:w="2970" w:type="dxa"/>
            <w:shd w:val="clear" w:color="auto" w:fill="auto"/>
            <w:vAlign w:val="center"/>
          </w:tcPr>
          <w:p w:rsidR="00DA5AF7" w:rsidRPr="00DA5AF7" w:rsidRDefault="00DA5AF7" w:rsidP="00DA5AF7">
            <w:pPr>
              <w:spacing w:after="0" w:line="240" w:lineRule="auto"/>
              <w:rPr>
                <w:rFonts w:ascii="Arial" w:eastAsia="Times New Roman" w:hAnsi="Arial" w:cs="Arial"/>
                <w:color w:val="000000"/>
                <w:lang w:val="en-US"/>
              </w:rPr>
            </w:pPr>
            <w:r w:rsidRPr="00DA5AF7">
              <w:rPr>
                <w:rFonts w:ascii="Arial" w:eastAsia="Times New Roman" w:hAnsi="Arial" w:cs="Arial"/>
                <w:color w:val="000000"/>
                <w:lang w:val="en-US"/>
              </w:rPr>
              <w:t>Трошкови царине</w:t>
            </w:r>
          </w:p>
        </w:tc>
        <w:tc>
          <w:tcPr>
            <w:tcW w:w="3960"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_____динара односно ____%</w:t>
            </w:r>
          </w:p>
        </w:tc>
      </w:tr>
      <w:tr w:rsidR="00DA5AF7" w:rsidRPr="00DA5AF7" w:rsidTr="00DA5AF7">
        <w:trPr>
          <w:trHeight w:val="525"/>
        </w:trPr>
        <w:tc>
          <w:tcPr>
            <w:tcW w:w="3022" w:type="dxa"/>
            <w:vMerge/>
            <w:shd w:val="clear" w:color="auto" w:fill="auto"/>
          </w:tcPr>
          <w:p w:rsidR="00DA5AF7" w:rsidRPr="00DA5AF7" w:rsidRDefault="00DA5AF7" w:rsidP="00DA5AF7">
            <w:pPr>
              <w:spacing w:after="0" w:line="240" w:lineRule="auto"/>
              <w:jc w:val="both"/>
              <w:rPr>
                <w:rFonts w:ascii="Arial" w:eastAsia="Times New Roman" w:hAnsi="Arial" w:cs="Arial"/>
                <w:color w:val="000000"/>
                <w:lang w:val="en-US"/>
              </w:rPr>
            </w:pPr>
          </w:p>
        </w:tc>
        <w:tc>
          <w:tcPr>
            <w:tcW w:w="2970" w:type="dxa"/>
            <w:shd w:val="clear" w:color="auto" w:fill="auto"/>
            <w:vAlign w:val="center"/>
          </w:tcPr>
          <w:p w:rsidR="00DA5AF7" w:rsidRPr="00DA5AF7" w:rsidRDefault="00DA5AF7" w:rsidP="00DA5AF7">
            <w:pPr>
              <w:spacing w:after="0" w:line="240" w:lineRule="auto"/>
              <w:rPr>
                <w:rFonts w:ascii="Arial" w:eastAsia="Times New Roman" w:hAnsi="Arial" w:cs="Arial"/>
                <w:color w:val="000000"/>
                <w:lang w:val="en-US"/>
              </w:rPr>
            </w:pPr>
            <w:r w:rsidRPr="00DA5AF7">
              <w:rPr>
                <w:rFonts w:ascii="Arial" w:eastAsia="Times New Roman" w:hAnsi="Arial" w:cs="Arial"/>
                <w:color w:val="000000"/>
                <w:lang w:val="en-US"/>
              </w:rPr>
              <w:t>Трошкови превоза</w:t>
            </w:r>
          </w:p>
        </w:tc>
        <w:tc>
          <w:tcPr>
            <w:tcW w:w="3960"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_____динара односно ____%</w:t>
            </w:r>
          </w:p>
        </w:tc>
      </w:tr>
      <w:tr w:rsidR="00DA5AF7" w:rsidRPr="00DA5AF7" w:rsidTr="00DA5AF7">
        <w:trPr>
          <w:trHeight w:val="534"/>
        </w:trPr>
        <w:tc>
          <w:tcPr>
            <w:tcW w:w="3022" w:type="dxa"/>
            <w:vMerge/>
            <w:shd w:val="clear" w:color="auto" w:fill="auto"/>
          </w:tcPr>
          <w:p w:rsidR="00DA5AF7" w:rsidRPr="00DA5AF7" w:rsidRDefault="00DA5AF7" w:rsidP="00DA5AF7">
            <w:pPr>
              <w:spacing w:after="0" w:line="240" w:lineRule="auto"/>
              <w:jc w:val="both"/>
              <w:rPr>
                <w:rFonts w:ascii="Arial" w:eastAsia="Times New Roman" w:hAnsi="Arial" w:cs="Arial"/>
                <w:color w:val="000000"/>
                <w:lang w:val="en-US"/>
              </w:rPr>
            </w:pPr>
          </w:p>
        </w:tc>
        <w:tc>
          <w:tcPr>
            <w:tcW w:w="2970" w:type="dxa"/>
            <w:shd w:val="clear" w:color="auto" w:fill="auto"/>
            <w:vAlign w:val="center"/>
          </w:tcPr>
          <w:p w:rsidR="00DA5AF7" w:rsidRPr="00DA5AF7" w:rsidRDefault="00DA5AF7" w:rsidP="00DA5AF7">
            <w:pPr>
              <w:spacing w:after="0" w:line="240" w:lineRule="auto"/>
              <w:rPr>
                <w:rFonts w:ascii="Arial" w:eastAsia="Times New Roman" w:hAnsi="Arial" w:cs="Arial"/>
                <w:color w:val="000000"/>
                <w:lang w:val="sr-Cyrl-CS"/>
              </w:rPr>
            </w:pPr>
            <w:r w:rsidRPr="00DA5AF7">
              <w:rPr>
                <w:rFonts w:ascii="Arial" w:eastAsia="Times New Roman" w:hAnsi="Arial" w:cs="Arial"/>
                <w:color w:val="000000"/>
                <w:lang w:val="en-US"/>
              </w:rPr>
              <w:t>Остали трошкови</w:t>
            </w:r>
            <w:r w:rsidRPr="00DA5AF7">
              <w:rPr>
                <w:rFonts w:ascii="Arial" w:eastAsia="Times New Roman" w:hAnsi="Arial" w:cs="Arial"/>
                <w:color w:val="000000"/>
                <w:lang w:val="sr-Cyrl-CS"/>
              </w:rPr>
              <w:t xml:space="preserve"> (навести)</w:t>
            </w:r>
          </w:p>
        </w:tc>
        <w:tc>
          <w:tcPr>
            <w:tcW w:w="3960"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_____динара односно ____%</w:t>
            </w:r>
          </w:p>
        </w:tc>
      </w:tr>
    </w:tbl>
    <w:p w:rsidR="00DA5AF7" w:rsidRPr="00DA5AF7" w:rsidRDefault="00DA5AF7" w:rsidP="00DA5AF7">
      <w:pPr>
        <w:widowControl w:val="0"/>
        <w:spacing w:after="0" w:line="240" w:lineRule="auto"/>
        <w:jc w:val="both"/>
        <w:rPr>
          <w:rFonts w:ascii="Arial" w:eastAsia="Arial Unicode MS" w:hAnsi="Arial" w:cs="Arial"/>
          <w:color w:val="000000"/>
          <w:lang w:val="en-U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sr-Cyrl-C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онуђач</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widowControl w:val="0"/>
        <w:spacing w:after="0" w:line="240" w:lineRule="auto"/>
        <w:jc w:val="both"/>
        <w:rPr>
          <w:rFonts w:ascii="Arial" w:eastAsia="Arial Unicode MS" w:hAnsi="Arial" w:cs="Arial"/>
          <w:color w:val="000000"/>
          <w:lang w:val="sr-Cyrl-R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trHeight w:val="389"/>
          <w:jc w:val="center"/>
        </w:trPr>
        <w:tc>
          <w:tcPr>
            <w:tcW w:w="3882" w:type="dxa"/>
            <w:tcBorders>
              <w:top w:val="single" w:sz="4" w:space="0" w:color="auto"/>
            </w:tcBorders>
          </w:tcPr>
          <w:p w:rsidR="00DA5AF7" w:rsidRPr="00DA5AF7" w:rsidRDefault="00DA5AF7" w:rsidP="00DA5AF7">
            <w:pPr>
              <w:spacing w:after="0" w:line="240" w:lineRule="auto"/>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after="0" w:line="240" w:lineRule="auto"/>
        <w:jc w:val="both"/>
        <w:rPr>
          <w:rFonts w:ascii="Arial" w:eastAsia="Times New Roman" w:hAnsi="Arial" w:cs="Arial"/>
          <w:b/>
          <w:color w:val="000000"/>
          <w:lang w:val="sr-Cyrl-CS"/>
        </w:rPr>
      </w:pPr>
      <w:r w:rsidRPr="00DA5AF7">
        <w:rPr>
          <w:rFonts w:ascii="Arial" w:eastAsia="Times New Roman" w:hAnsi="Arial" w:cs="Arial"/>
          <w:b/>
          <w:color w:val="000000"/>
          <w:lang w:val="sr-Cyrl-CS"/>
        </w:rPr>
        <w:t>Напомена:</w:t>
      </w:r>
    </w:p>
    <w:p w:rsidR="00DA5AF7" w:rsidRPr="00DA5AF7" w:rsidRDefault="00DA5AF7" w:rsidP="00DA5AF7">
      <w:pPr>
        <w:tabs>
          <w:tab w:val="left" w:pos="1134"/>
        </w:tabs>
        <w:spacing w:after="0" w:line="240" w:lineRule="auto"/>
        <w:jc w:val="both"/>
        <w:rPr>
          <w:rFonts w:ascii="Arial" w:eastAsia="TimesNewRomanPS-BoldMT" w:hAnsi="Arial" w:cs="Arial"/>
          <w:color w:val="000000"/>
          <w:lang w:val="ru-RU"/>
        </w:rPr>
      </w:pPr>
      <w:r w:rsidRPr="00DA5AF7">
        <w:rPr>
          <w:rFonts w:ascii="Arial" w:eastAsia="TimesNewRomanPS-BoldMT" w:hAnsi="Arial" w:cs="Arial"/>
          <w:color w:val="000000"/>
          <w:lang w:val="ru-RU"/>
        </w:rPr>
        <w:t xml:space="preserve">-Уколико </w:t>
      </w:r>
      <w:r w:rsidRPr="00DA5AF7">
        <w:rPr>
          <w:rFonts w:ascii="Arial" w:eastAsia="TimesNewRomanPS-BoldMT" w:hAnsi="Arial" w:cs="Arial"/>
          <w:color w:val="000000"/>
          <w:lang w:val="sr-Cyrl-CS"/>
        </w:rPr>
        <w:t>група понуђача подноси заједничку понуду овај образац потписује и оверава Носилац посла</w:t>
      </w:r>
      <w:r w:rsidRPr="00DA5AF7">
        <w:rPr>
          <w:rFonts w:ascii="Arial" w:eastAsia="TimesNewRomanPS-BoldMT" w:hAnsi="Arial" w:cs="Arial"/>
          <w:color w:val="000000"/>
          <w:lang w:val="ru-RU"/>
        </w:rPr>
        <w:t>.</w:t>
      </w:r>
    </w:p>
    <w:p w:rsidR="00DA5AF7" w:rsidRPr="00DA5AF7" w:rsidRDefault="00DA5AF7" w:rsidP="00DA5AF7">
      <w:pPr>
        <w:tabs>
          <w:tab w:val="left" w:pos="1134"/>
        </w:tabs>
        <w:spacing w:after="0" w:line="240" w:lineRule="auto"/>
        <w:jc w:val="both"/>
        <w:rPr>
          <w:rFonts w:ascii="Arial" w:eastAsia="TimesNewRomanPS-BoldMT" w:hAnsi="Arial" w:cs="Arial"/>
          <w:color w:val="000000"/>
          <w:lang w:val="ru-RU"/>
        </w:rPr>
      </w:pPr>
      <w:r w:rsidRPr="00DA5AF7">
        <w:rPr>
          <w:rFonts w:ascii="Arial" w:eastAsia="TimesNewRomanPS-BoldMT" w:hAnsi="Arial" w:cs="Arial"/>
          <w:color w:val="000000"/>
          <w:lang w:val="sr-Cyrl-CS"/>
        </w:rPr>
        <w:t xml:space="preserve">- </w:t>
      </w:r>
      <w:r w:rsidRPr="00DA5AF7">
        <w:rPr>
          <w:rFonts w:ascii="Arial" w:eastAsia="TimesNewRomanPS-BoldMT" w:hAnsi="Arial" w:cs="Arial"/>
          <w:color w:val="000000"/>
          <w:lang w:val="ru-RU"/>
        </w:rPr>
        <w:t xml:space="preserve">Уколико понуђач подноси понуду са подизвођачем овај образац потписује и оверава печатом понуђач. </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ru-RU"/>
        </w:rPr>
      </w:pPr>
      <w:r w:rsidRPr="00DA5AF7">
        <w:rPr>
          <w:rFonts w:ascii="Arial" w:eastAsia="Times New Roman" w:hAnsi="Arial" w:cs="Arial"/>
          <w:b/>
          <w:color w:val="000000"/>
          <w:lang w:val="sr-Latn-CS"/>
        </w:rPr>
        <w:t>Упутство</w:t>
      </w:r>
      <w:r w:rsidRPr="00DA5AF7">
        <w:rPr>
          <w:rFonts w:ascii="Arial" w:eastAsia="Times New Roman" w:hAnsi="Arial" w:cs="Arial"/>
          <w:b/>
          <w:color w:val="000000"/>
          <w:lang w:val="en-US"/>
        </w:rPr>
        <w:t xml:space="preserve"> </w:t>
      </w:r>
      <w:r w:rsidRPr="00DA5AF7">
        <w:rPr>
          <w:rFonts w:ascii="Arial" w:eastAsia="Times New Roman" w:hAnsi="Arial" w:cs="Arial"/>
          <w:b/>
          <w:color w:val="000000"/>
          <w:lang w:val="sr-Latn-CS"/>
        </w:rPr>
        <w:t>за попуњавањ</w:t>
      </w:r>
      <w:r w:rsidRPr="00DA5AF7">
        <w:rPr>
          <w:rFonts w:ascii="Arial" w:eastAsia="Times New Roman" w:hAnsi="Arial" w:cs="Arial"/>
          <w:b/>
          <w:color w:val="000000"/>
          <w:lang w:val="ru-RU"/>
        </w:rPr>
        <w:t>е Обрасца структуре цене</w:t>
      </w:r>
    </w:p>
    <w:p w:rsidR="00DA5AF7" w:rsidRPr="00DA5AF7" w:rsidRDefault="00DA5AF7" w:rsidP="00DA5AF7">
      <w:pPr>
        <w:spacing w:after="0" w:line="240" w:lineRule="auto"/>
        <w:jc w:val="both"/>
        <w:rPr>
          <w:rFonts w:ascii="Arial" w:eastAsia="Times New Roman" w:hAnsi="Arial" w:cs="Arial"/>
          <w:b/>
          <w:color w:val="000000"/>
          <w:lang w:val="en-US"/>
        </w:rPr>
      </w:pPr>
    </w:p>
    <w:p w:rsidR="00DA5AF7" w:rsidRPr="00DA5AF7" w:rsidRDefault="00DA5AF7" w:rsidP="00DA5AF7">
      <w:pPr>
        <w:tabs>
          <w:tab w:val="left" w:pos="90"/>
        </w:tabs>
        <w:spacing w:after="0" w:line="240" w:lineRule="auto"/>
        <w:contextualSpacing/>
        <w:jc w:val="both"/>
        <w:rPr>
          <w:rFonts w:ascii="Arial" w:eastAsia="Calibri" w:hAnsi="Arial" w:cs="Arial"/>
          <w:bCs/>
          <w:iCs/>
          <w:color w:val="000000"/>
          <w:lang w:val="en-US"/>
        </w:rPr>
      </w:pPr>
      <w:r w:rsidRPr="00DA5AF7">
        <w:rPr>
          <w:rFonts w:ascii="Arial" w:eastAsia="Calibri" w:hAnsi="Arial" w:cs="Arial"/>
          <w:bCs/>
          <w:iCs/>
          <w:color w:val="000000"/>
          <w:lang w:val="en-US"/>
        </w:rPr>
        <w:t>Понуђач треба да попун</w:t>
      </w:r>
      <w:r w:rsidRPr="00DA5AF7">
        <w:rPr>
          <w:rFonts w:ascii="Arial" w:eastAsia="Calibri" w:hAnsi="Arial" w:cs="Arial"/>
          <w:bCs/>
          <w:iCs/>
          <w:color w:val="000000"/>
          <w:lang w:val="sr-Cyrl-CS"/>
        </w:rPr>
        <w:t>и</w:t>
      </w:r>
      <w:r w:rsidRPr="00DA5AF7">
        <w:rPr>
          <w:rFonts w:ascii="Arial" w:eastAsia="Calibri" w:hAnsi="Arial" w:cs="Arial"/>
          <w:bCs/>
          <w:iCs/>
          <w:color w:val="000000"/>
          <w:lang w:val="en-US"/>
        </w:rPr>
        <w:t xml:space="preserve"> образац структуре цене </w:t>
      </w:r>
      <w:r w:rsidRPr="00DA5AF7">
        <w:rPr>
          <w:rFonts w:ascii="Arial" w:eastAsia="Calibri" w:hAnsi="Arial" w:cs="Arial"/>
          <w:bCs/>
          <w:iCs/>
          <w:color w:val="000000"/>
          <w:lang w:val="sr-Cyrl-CS"/>
        </w:rPr>
        <w:t>Табела 1. на следећи начин</w:t>
      </w:r>
      <w:r w:rsidRPr="00DA5AF7">
        <w:rPr>
          <w:rFonts w:ascii="Arial" w:eastAsia="Calibri" w:hAnsi="Arial" w:cs="Arial"/>
          <w:bCs/>
          <w:iCs/>
          <w:color w:val="000000"/>
          <w:lang w:val="en-US"/>
        </w:rPr>
        <w:t>:</w:t>
      </w:r>
    </w:p>
    <w:p w:rsidR="00DA5AF7" w:rsidRPr="00DA5AF7" w:rsidRDefault="00DA5AF7" w:rsidP="00DA5AF7">
      <w:pPr>
        <w:tabs>
          <w:tab w:val="left" w:pos="90"/>
        </w:tabs>
        <w:spacing w:after="0" w:line="240" w:lineRule="auto"/>
        <w:contextualSpacing/>
        <w:jc w:val="both"/>
        <w:rPr>
          <w:rFonts w:ascii="Arial" w:eastAsia="Calibri" w:hAnsi="Arial" w:cs="Arial"/>
          <w:bCs/>
          <w:iCs/>
          <w:color w:val="000000"/>
          <w:lang w:val="en-US"/>
        </w:rPr>
      </w:pPr>
    </w:p>
    <w:p w:rsidR="00DA5AF7" w:rsidRPr="00DA5AF7" w:rsidRDefault="00DA5AF7" w:rsidP="00DA5AF7">
      <w:pPr>
        <w:tabs>
          <w:tab w:val="left" w:pos="90"/>
        </w:tabs>
        <w:suppressAutoHyphens/>
        <w:spacing w:after="0" w:line="240" w:lineRule="auto"/>
        <w:jc w:val="both"/>
        <w:rPr>
          <w:rFonts w:ascii="Arial" w:eastAsia="Calibri" w:hAnsi="Arial" w:cs="Arial"/>
          <w:bCs/>
          <w:iCs/>
          <w:color w:val="000000"/>
          <w:lang w:val="en-US"/>
        </w:rPr>
      </w:pPr>
      <w:r w:rsidRPr="00DA5AF7">
        <w:rPr>
          <w:rFonts w:ascii="Arial" w:eastAsia="Calibri" w:hAnsi="Arial" w:cs="Arial"/>
          <w:bCs/>
          <w:iCs/>
          <w:color w:val="000000"/>
          <w:lang w:val="sr-Cyrl-CS"/>
        </w:rPr>
        <w:t xml:space="preserve">-у колону 5. </w:t>
      </w:r>
      <w:r w:rsidRPr="00DA5AF7">
        <w:rPr>
          <w:rFonts w:ascii="Arial" w:eastAsia="Calibri" w:hAnsi="Arial" w:cs="Arial"/>
          <w:bCs/>
          <w:iCs/>
          <w:color w:val="000000"/>
          <w:lang w:val="en-US"/>
        </w:rPr>
        <w:t>уписати колико износи јединична цена без ПДВ за испоручено добро;</w:t>
      </w:r>
    </w:p>
    <w:p w:rsidR="00DA5AF7" w:rsidRPr="00DA5AF7" w:rsidRDefault="00DA5AF7" w:rsidP="00DA5AF7">
      <w:pPr>
        <w:tabs>
          <w:tab w:val="left" w:pos="90"/>
        </w:tabs>
        <w:suppressAutoHyphens/>
        <w:spacing w:after="0" w:line="240" w:lineRule="auto"/>
        <w:jc w:val="both"/>
        <w:rPr>
          <w:rFonts w:ascii="Arial" w:eastAsia="Calibri" w:hAnsi="Arial" w:cs="Arial"/>
          <w:bCs/>
          <w:iCs/>
          <w:color w:val="000000"/>
          <w:lang w:val="en-US"/>
        </w:rPr>
      </w:pPr>
      <w:r w:rsidRPr="00DA5AF7">
        <w:rPr>
          <w:rFonts w:ascii="Arial" w:eastAsia="Calibri" w:hAnsi="Arial" w:cs="Arial"/>
          <w:bCs/>
          <w:iCs/>
          <w:color w:val="000000"/>
          <w:lang w:val="en-US"/>
        </w:rPr>
        <w:t xml:space="preserve">-у колону </w:t>
      </w:r>
      <w:r w:rsidRPr="00DA5AF7">
        <w:rPr>
          <w:rFonts w:ascii="Arial" w:eastAsia="Calibri" w:hAnsi="Arial" w:cs="Arial"/>
          <w:bCs/>
          <w:iCs/>
          <w:color w:val="000000"/>
          <w:lang w:val="sr-Cyrl-CS"/>
        </w:rPr>
        <w:t>6</w:t>
      </w:r>
      <w:r w:rsidRPr="00DA5AF7">
        <w:rPr>
          <w:rFonts w:ascii="Arial" w:eastAsia="Calibri" w:hAnsi="Arial" w:cs="Arial"/>
          <w:bCs/>
          <w:iCs/>
          <w:color w:val="000000"/>
          <w:lang w:val="en-US"/>
        </w:rPr>
        <w:t>. уписати колико износи јединична цена са ПДВ за испоручено добро;</w:t>
      </w:r>
    </w:p>
    <w:p w:rsidR="00DA5AF7" w:rsidRPr="00DA5AF7" w:rsidRDefault="00DA5AF7" w:rsidP="00DA5AF7">
      <w:pPr>
        <w:tabs>
          <w:tab w:val="left" w:pos="90"/>
        </w:tabs>
        <w:suppressAutoHyphens/>
        <w:spacing w:after="0" w:line="240" w:lineRule="auto"/>
        <w:jc w:val="both"/>
        <w:rPr>
          <w:rFonts w:ascii="Arial" w:eastAsia="Calibri" w:hAnsi="Arial" w:cs="Arial"/>
          <w:bCs/>
          <w:iCs/>
          <w:color w:val="000000"/>
          <w:lang w:val="en-US"/>
        </w:rPr>
      </w:pPr>
      <w:r w:rsidRPr="00DA5AF7">
        <w:rPr>
          <w:rFonts w:ascii="Arial" w:eastAsia="Calibri" w:hAnsi="Arial" w:cs="Arial"/>
          <w:bCs/>
          <w:iCs/>
          <w:color w:val="000000"/>
          <w:lang w:val="en-US"/>
        </w:rPr>
        <w:t xml:space="preserve">-у колону </w:t>
      </w:r>
      <w:r w:rsidRPr="00DA5AF7">
        <w:rPr>
          <w:rFonts w:ascii="Arial" w:eastAsia="Calibri" w:hAnsi="Arial" w:cs="Arial"/>
          <w:bCs/>
          <w:iCs/>
          <w:color w:val="000000"/>
          <w:lang w:val="sr-Cyrl-CS"/>
        </w:rPr>
        <w:t>7</w:t>
      </w:r>
      <w:r w:rsidRPr="00DA5AF7">
        <w:rPr>
          <w:rFonts w:ascii="Arial" w:eastAsia="Calibri" w:hAnsi="Arial" w:cs="Arial"/>
          <w:bCs/>
          <w:iCs/>
          <w:color w:val="000000"/>
          <w:lang w:val="en-US"/>
        </w:rPr>
        <w:t xml:space="preserve">. уписати колико износи укупна цена без ПДВ и то тако што ће помножити јединичну цену без ПДВ (наведену у колони </w:t>
      </w:r>
      <w:r w:rsidRPr="00DA5AF7">
        <w:rPr>
          <w:rFonts w:ascii="Arial" w:eastAsia="Calibri" w:hAnsi="Arial" w:cs="Arial"/>
          <w:bCs/>
          <w:iCs/>
          <w:color w:val="000000"/>
          <w:lang w:val="sr-Cyrl-CS"/>
        </w:rPr>
        <w:t>5</w:t>
      </w:r>
      <w:r w:rsidRPr="00DA5AF7">
        <w:rPr>
          <w:rFonts w:ascii="Arial" w:eastAsia="Calibri" w:hAnsi="Arial" w:cs="Arial"/>
          <w:bCs/>
          <w:iCs/>
          <w:color w:val="000000"/>
          <w:lang w:val="en-US"/>
        </w:rPr>
        <w:t xml:space="preserve">.) са траженом количином (која је наведена у колони </w:t>
      </w:r>
      <w:r w:rsidRPr="00DA5AF7">
        <w:rPr>
          <w:rFonts w:ascii="Arial" w:eastAsia="Calibri" w:hAnsi="Arial" w:cs="Arial"/>
          <w:bCs/>
          <w:iCs/>
          <w:color w:val="000000"/>
          <w:lang w:val="sr-Cyrl-CS"/>
        </w:rPr>
        <w:t>4</w:t>
      </w:r>
      <w:r w:rsidRPr="00DA5AF7">
        <w:rPr>
          <w:rFonts w:ascii="Arial" w:eastAsia="Calibri" w:hAnsi="Arial" w:cs="Arial"/>
          <w:bCs/>
          <w:iCs/>
          <w:color w:val="000000"/>
          <w:lang w:val="en-US"/>
        </w:rPr>
        <w:t xml:space="preserve">.); </w:t>
      </w:r>
    </w:p>
    <w:p w:rsidR="00DA5AF7" w:rsidRPr="00DA5AF7" w:rsidRDefault="00DA5AF7" w:rsidP="00DA5AF7">
      <w:pPr>
        <w:tabs>
          <w:tab w:val="left" w:pos="90"/>
        </w:tabs>
        <w:suppressAutoHyphens/>
        <w:spacing w:after="0" w:line="240" w:lineRule="auto"/>
        <w:jc w:val="both"/>
        <w:rPr>
          <w:rFonts w:ascii="Arial" w:eastAsia="Calibri" w:hAnsi="Arial" w:cs="Arial"/>
          <w:bCs/>
          <w:iCs/>
          <w:color w:val="000000"/>
          <w:lang w:val="en-US"/>
        </w:rPr>
      </w:pPr>
      <w:r w:rsidRPr="00DA5AF7">
        <w:rPr>
          <w:rFonts w:ascii="Arial" w:eastAsia="Calibri" w:hAnsi="Arial" w:cs="Arial"/>
          <w:bCs/>
          <w:iCs/>
          <w:color w:val="000000"/>
          <w:lang w:val="sr-Cyrl-CS"/>
        </w:rPr>
        <w:t>-у колону 8</w:t>
      </w:r>
      <w:r w:rsidRPr="00DA5AF7">
        <w:rPr>
          <w:rFonts w:ascii="Arial" w:eastAsia="Calibri" w:hAnsi="Arial" w:cs="Arial"/>
          <w:bCs/>
          <w:iCs/>
          <w:color w:val="000000"/>
          <w:lang w:val="en-US"/>
        </w:rPr>
        <w:t xml:space="preserve">. уписати колико износи укупна цена са ПДВ и то тако што ће помножити јединичну цену са ПДВ (наведену у колони </w:t>
      </w:r>
      <w:r w:rsidRPr="00DA5AF7">
        <w:rPr>
          <w:rFonts w:ascii="Arial" w:eastAsia="Calibri" w:hAnsi="Arial" w:cs="Arial"/>
          <w:bCs/>
          <w:iCs/>
          <w:color w:val="000000"/>
          <w:lang w:val="sr-Cyrl-CS"/>
        </w:rPr>
        <w:t>6</w:t>
      </w:r>
      <w:r w:rsidRPr="00DA5AF7">
        <w:rPr>
          <w:rFonts w:ascii="Arial" w:eastAsia="Calibri" w:hAnsi="Arial" w:cs="Arial"/>
          <w:bCs/>
          <w:iCs/>
          <w:color w:val="000000"/>
          <w:lang w:val="en-US"/>
        </w:rPr>
        <w:t xml:space="preserve">.) са траженом количином (која је наведена у колони </w:t>
      </w:r>
      <w:r w:rsidRPr="00DA5AF7">
        <w:rPr>
          <w:rFonts w:ascii="Arial" w:eastAsia="Calibri" w:hAnsi="Arial" w:cs="Arial"/>
          <w:bCs/>
          <w:iCs/>
          <w:color w:val="000000"/>
          <w:lang w:val="sr-Cyrl-CS"/>
        </w:rPr>
        <w:t>4</w:t>
      </w:r>
      <w:r w:rsidRPr="00DA5AF7">
        <w:rPr>
          <w:rFonts w:ascii="Arial" w:eastAsia="Calibri" w:hAnsi="Arial" w:cs="Arial"/>
          <w:bCs/>
          <w:iCs/>
          <w:color w:val="000000"/>
          <w:lang w:val="en-US"/>
        </w:rPr>
        <w:t>.).</w:t>
      </w:r>
    </w:p>
    <w:p w:rsidR="00DA5AF7" w:rsidRPr="00DA5AF7" w:rsidRDefault="00DA5AF7" w:rsidP="00DA5AF7">
      <w:pPr>
        <w:tabs>
          <w:tab w:val="left" w:pos="992"/>
        </w:tabs>
        <w:spacing w:after="0" w:line="240" w:lineRule="auto"/>
        <w:jc w:val="both"/>
        <w:rPr>
          <w:rFonts w:ascii="Arial" w:eastAsia="Times New Roman" w:hAnsi="Arial" w:cs="Arial"/>
          <w:b/>
          <w:color w:val="000000"/>
          <w:lang w:val="sr-Cyrl-BA"/>
        </w:rPr>
      </w:pP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 ред бр. I – уписује се укупно понуђена цена за све позиције  без ПДВ (збир колоне бр. </w:t>
      </w:r>
      <w:r w:rsidRPr="00DA5AF7">
        <w:rPr>
          <w:rFonts w:ascii="Arial" w:eastAsia="Times New Roman" w:hAnsi="Arial" w:cs="Arial"/>
          <w:color w:val="000000"/>
          <w:lang w:val="sr-Cyrl-RS"/>
        </w:rPr>
        <w:t>7</w:t>
      </w:r>
      <w:r w:rsidRPr="00DA5AF7">
        <w:rPr>
          <w:rFonts w:ascii="Arial" w:eastAsia="Times New Roman" w:hAnsi="Arial" w:cs="Arial"/>
          <w:color w:val="000000"/>
          <w:lang w:val="en-US"/>
        </w:rPr>
        <w:t>)</w:t>
      </w: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 ред бр. II – уписује се укупан износ ПДВ </w:t>
      </w: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lastRenderedPageBreak/>
        <w:t>-у ред бр. III – уписује се укупно понуђена цена са ПДВ (ред бр. I + ред.бр. II)</w:t>
      </w:r>
    </w:p>
    <w:p w:rsidR="00DA5AF7" w:rsidRPr="00DA5AF7" w:rsidRDefault="00DA5AF7" w:rsidP="00DA5AF7">
      <w:pPr>
        <w:tabs>
          <w:tab w:val="left" w:pos="992"/>
        </w:tabs>
        <w:spacing w:after="0" w:line="240" w:lineRule="auto"/>
        <w:ind w:left="720"/>
        <w:jc w:val="both"/>
        <w:rPr>
          <w:rFonts w:ascii="Arial" w:eastAsia="Times New Roman" w:hAnsi="Arial" w:cs="Arial"/>
          <w:color w:val="000000"/>
          <w:lang w:val="en-US"/>
        </w:rPr>
      </w:pP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p>
    <w:p w:rsidR="00DA5AF7" w:rsidRPr="00DA5AF7" w:rsidRDefault="00DA5AF7" w:rsidP="00DA5AF7">
      <w:pPr>
        <w:tabs>
          <w:tab w:val="left" w:pos="992"/>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 место предвиђено за место и датум уписује се место и датум попуњавања обрасца структуре цене.</w:t>
      </w:r>
    </w:p>
    <w:p w:rsidR="00DA5AF7" w:rsidRPr="00DA5AF7" w:rsidRDefault="00DA5AF7" w:rsidP="00DA5AF7">
      <w:pPr>
        <w:tabs>
          <w:tab w:val="left" w:pos="992"/>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-на  место предвиђено за печат и потпис понуђач печатом оверава и потписује образац структуре цене.</w:t>
      </w:r>
    </w:p>
    <w:p w:rsidR="00DA5AF7" w:rsidRPr="00DA5AF7" w:rsidRDefault="00DA5AF7" w:rsidP="00DA5AF7">
      <w:pPr>
        <w:spacing w:before="120" w:after="0" w:line="240" w:lineRule="auto"/>
        <w:jc w:val="both"/>
        <w:rPr>
          <w:rFonts w:ascii="Arial" w:eastAsia="TimesNewRomanPS-BoldMT" w:hAnsi="Arial" w:cs="Arial"/>
          <w:color w:val="000000"/>
          <w:lang w:val="en-US"/>
        </w:rPr>
      </w:pPr>
    </w:p>
    <w:p w:rsidR="00DA5AF7" w:rsidRPr="00DA5AF7" w:rsidRDefault="00DA5AF7" w:rsidP="00DA5AF7">
      <w:pPr>
        <w:spacing w:after="0" w:line="240" w:lineRule="auto"/>
        <w:rPr>
          <w:rFonts w:ascii="Arial" w:eastAsia="TimesNewRomanPS-BoldMT" w:hAnsi="Arial" w:cs="Arial"/>
          <w:color w:val="000000"/>
          <w:lang w:val="en-US"/>
        </w:rPr>
      </w:pPr>
      <w:r w:rsidRPr="00DA5AF7">
        <w:rPr>
          <w:rFonts w:ascii="Arial" w:eastAsia="TimesNewRomanPS-BoldMT" w:hAnsi="Arial" w:cs="Arial"/>
          <w:color w:val="000000"/>
          <w:lang w:val="en-US"/>
        </w:rPr>
        <w:br w:type="page"/>
      </w:r>
    </w:p>
    <w:p w:rsidR="00DA5AF7" w:rsidRPr="00DA5AF7" w:rsidRDefault="00DA5AF7" w:rsidP="00DA5AF7">
      <w:pPr>
        <w:spacing w:before="120" w:after="0" w:line="240" w:lineRule="auto"/>
        <w:jc w:val="both"/>
        <w:rPr>
          <w:rFonts w:ascii="Arial" w:eastAsia="TimesNewRomanPS-BoldMT" w:hAnsi="Arial" w:cs="Arial"/>
          <w:color w:val="000000"/>
          <w:lang w:val="en-US"/>
        </w:rPr>
      </w:pPr>
    </w:p>
    <w:p w:rsidR="00DA5AF7" w:rsidRPr="00DA5AF7" w:rsidRDefault="00DA5AF7" w:rsidP="00DA5AF7">
      <w:pPr>
        <w:spacing w:after="0" w:line="240" w:lineRule="auto"/>
        <w:jc w:val="right"/>
        <w:outlineLvl w:val="1"/>
        <w:rPr>
          <w:rFonts w:ascii="Arial" w:eastAsia="Times New Roman" w:hAnsi="Arial" w:cs="Arial"/>
          <w:b/>
          <w:color w:val="000000"/>
          <w:lang w:val="en-US"/>
        </w:rPr>
      </w:pPr>
      <w:bookmarkStart w:id="88" w:name="_Toc442559926"/>
      <w:r w:rsidRPr="00DA5AF7">
        <w:rPr>
          <w:rFonts w:ascii="Arial" w:eastAsia="Times New Roman" w:hAnsi="Arial" w:cs="Arial"/>
          <w:b/>
          <w:color w:val="000000"/>
          <w:lang w:val="en-US"/>
        </w:rPr>
        <w:t xml:space="preserve">ОБРАЗАЦ </w:t>
      </w:r>
      <w:r w:rsidRPr="00DA5AF7">
        <w:rPr>
          <w:rFonts w:ascii="Arial" w:eastAsia="Times New Roman" w:hAnsi="Arial" w:cs="Arial"/>
          <w:b/>
          <w:color w:val="000000"/>
          <w:lang w:val="sr-Cyrl-RS"/>
        </w:rPr>
        <w:t>3</w:t>
      </w:r>
      <w:r w:rsidRPr="00DA5AF7">
        <w:rPr>
          <w:rFonts w:ascii="Arial" w:eastAsia="Times New Roman" w:hAnsi="Arial" w:cs="Arial"/>
          <w:b/>
          <w:color w:val="000000"/>
          <w:lang w:val="en-US"/>
        </w:rPr>
        <w:t>.</w:t>
      </w:r>
      <w:bookmarkEnd w:id="88"/>
    </w:p>
    <w:p w:rsidR="00DA5AF7" w:rsidRPr="00DA5AF7" w:rsidRDefault="00DA5AF7" w:rsidP="00DA5AF7">
      <w:pPr>
        <w:tabs>
          <w:tab w:val="left" w:pos="6870"/>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sr-Latn-CS"/>
        </w:rPr>
        <w:tab/>
      </w:r>
    </w:p>
    <w:p w:rsidR="00DA5AF7" w:rsidRPr="00DA5AF7" w:rsidRDefault="00DA5AF7" w:rsidP="00DA5AF7">
      <w:pPr>
        <w:spacing w:before="120" w:after="0" w:line="240" w:lineRule="auto"/>
        <w:ind w:left="-180" w:right="-360" w:firstLine="720"/>
        <w:jc w:val="both"/>
        <w:rPr>
          <w:rFonts w:ascii="Arial" w:eastAsia="Times New Roman" w:hAnsi="Arial" w:cs="Arial"/>
          <w:color w:val="000000"/>
          <w:lang w:val="ru-RU"/>
        </w:rPr>
      </w:pPr>
    </w:p>
    <w:p w:rsidR="00DA5AF7" w:rsidRPr="00DA5AF7" w:rsidRDefault="00DA5AF7" w:rsidP="00DA5AF7">
      <w:pPr>
        <w:spacing w:before="120" w:after="0" w:line="240" w:lineRule="auto"/>
        <w:ind w:right="-360"/>
        <w:jc w:val="both"/>
        <w:rPr>
          <w:rFonts w:ascii="Arial" w:eastAsia="Times New Roman" w:hAnsi="Arial" w:cs="Arial"/>
          <w:color w:val="000000"/>
          <w:lang w:val="ru-RU"/>
        </w:rPr>
      </w:pPr>
      <w:r w:rsidRPr="00DA5AF7">
        <w:rPr>
          <w:rFonts w:ascii="Arial" w:eastAsia="Times New Roman" w:hAnsi="Arial" w:cs="Arial"/>
          <w:color w:val="000000"/>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center"/>
        <w:rPr>
          <w:rFonts w:ascii="Arial" w:eastAsia="Times New Roman" w:hAnsi="Arial" w:cs="Arial"/>
          <w:b/>
          <w:color w:val="000000"/>
          <w:lang w:val="ru-RU"/>
        </w:rPr>
      </w:pPr>
      <w:r w:rsidRPr="00DA5AF7">
        <w:rPr>
          <w:rFonts w:ascii="Arial" w:eastAsia="Times New Roman" w:hAnsi="Arial" w:cs="Arial"/>
          <w:b/>
          <w:color w:val="000000"/>
          <w:lang w:val="ru-RU"/>
        </w:rPr>
        <w:t>ИЗЈАВУ О НЕЗАВИСНОЈ ПОНУДИ</w:t>
      </w:r>
    </w:p>
    <w:p w:rsidR="00DA5AF7" w:rsidRPr="00DA5AF7" w:rsidRDefault="00DA5AF7" w:rsidP="00DA5AF7">
      <w:pPr>
        <w:spacing w:before="120" w:after="0" w:line="240" w:lineRule="auto"/>
        <w:jc w:val="center"/>
        <w:rPr>
          <w:rFonts w:ascii="Arial" w:eastAsia="Times New Roman" w:hAnsi="Arial" w:cs="Arial"/>
          <w:b/>
          <w:color w:val="000000"/>
          <w:lang w:val="ru-RU"/>
        </w:rPr>
      </w:pPr>
    </w:p>
    <w:p w:rsidR="00DA5AF7" w:rsidRPr="00DA5AF7" w:rsidRDefault="00DA5AF7" w:rsidP="00DA5AF7">
      <w:pPr>
        <w:spacing w:before="120" w:after="0" w:line="240" w:lineRule="auto"/>
        <w:jc w:val="center"/>
        <w:rPr>
          <w:rFonts w:ascii="Arial" w:eastAsia="Times New Roman" w:hAnsi="Arial" w:cs="Arial"/>
          <w:b/>
          <w:color w:val="000000"/>
          <w:lang w:val="ru-RU"/>
        </w:rPr>
      </w:pPr>
    </w:p>
    <w:p w:rsidR="00DA5AF7" w:rsidRPr="00DA5AF7" w:rsidRDefault="00DA5AF7" w:rsidP="00DA5AF7">
      <w:pPr>
        <w:spacing w:before="120" w:after="0" w:line="240" w:lineRule="auto"/>
        <w:outlineLvl w:val="0"/>
        <w:rPr>
          <w:rFonts w:ascii="Arial" w:eastAsia="Times New Roman" w:hAnsi="Arial" w:cs="Arial"/>
          <w:color w:val="000000"/>
          <w:lang w:val="sr-Cyrl-RS" w:eastAsia="ar-SA"/>
        </w:rPr>
      </w:pPr>
      <w:r w:rsidRPr="00DA5AF7">
        <w:rPr>
          <w:rFonts w:ascii="Arial" w:eastAsia="Times New Roman" w:hAnsi="Arial" w:cs="Arial"/>
          <w:color w:val="000000"/>
          <w:lang w:val="ru-RU" w:eastAsia="ar-SA"/>
        </w:rPr>
        <w:t>и под пуном материјалном и кривичном одговорношћу потврђује да је Понуду број:________ за јавну набавку добара:</w:t>
      </w:r>
      <w:r w:rsidRPr="00DA5AF7">
        <w:rPr>
          <w:rFonts w:ascii="Arial" w:eastAsia="Times New Roman" w:hAnsi="Arial" w:cs="Arial"/>
          <w:color w:val="000000"/>
          <w:lang w:val="sr-Cyrl-RS" w:eastAsia="ar-SA"/>
        </w:rPr>
        <w:t xml:space="preserve">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b/>
          <w:color w:val="000000"/>
          <w:lang w:val="ru-RU" w:eastAsia="ar-SA"/>
        </w:rPr>
        <w:t xml:space="preserve">, </w:t>
      </w:r>
      <w:r w:rsidRPr="00DA5AF7">
        <w:rPr>
          <w:rFonts w:ascii="Arial" w:eastAsia="Times New Roman" w:hAnsi="Arial" w:cs="Arial"/>
          <w:color w:val="000000"/>
          <w:lang w:val="ru-RU" w:eastAsia="ar-SA"/>
        </w:rPr>
        <w:t>ЈН бр.</w:t>
      </w:r>
      <w:r w:rsidRPr="00DA5AF7">
        <w:rPr>
          <w:rFonts w:ascii="Arial" w:eastAsia="Times New Roman" w:hAnsi="Arial" w:cs="Times New Roman"/>
          <w:b/>
          <w:color w:val="000000"/>
          <w:lang w:val="sr-Cyrl-CS" w:eastAsia="ar-SA"/>
        </w:rPr>
        <w:t xml:space="preserve"> </w:t>
      </w:r>
      <w:r w:rsidRPr="00DA5AF7">
        <w:rPr>
          <w:rFonts w:ascii="Arial" w:eastAsia="Times New Roman" w:hAnsi="Arial" w:cs="Times New Roman"/>
          <w:color w:val="000000"/>
          <w:sz w:val="24"/>
          <w:szCs w:val="24"/>
          <w:lang w:val="sr-Cyrl-CS" w:eastAsia="ar-SA"/>
        </w:rPr>
        <w:t>3000/1313/2016 (1479/2016)</w:t>
      </w:r>
      <w:r w:rsidRPr="00DA5AF7">
        <w:rPr>
          <w:rFonts w:ascii="Arial" w:eastAsia="Times New Roman" w:hAnsi="Arial" w:cs="Times New Roman"/>
          <w:b/>
          <w:color w:val="000000"/>
          <w:lang w:val="sr-Cyrl-CS" w:eastAsia="ar-SA"/>
        </w:rPr>
        <w:t xml:space="preserve"> </w:t>
      </w:r>
      <w:r w:rsidRPr="00DA5AF7">
        <w:rPr>
          <w:rFonts w:ascii="Arial" w:eastAsia="Times New Roman" w:hAnsi="Arial" w:cs="Times New Roman"/>
          <w:color w:val="000000"/>
          <w:sz w:val="24"/>
          <w:szCs w:val="24"/>
          <w:lang w:val="sr-Cyrl-CS" w:eastAsia="ar-SA"/>
        </w:rPr>
        <w:t>Наручиоца</w:t>
      </w:r>
      <w:r w:rsidRPr="00DA5AF7">
        <w:rPr>
          <w:rFonts w:ascii="Arial" w:eastAsia="Times New Roman" w:hAnsi="Arial" w:cs="Times New Roman"/>
          <w:color w:val="000000"/>
          <w:sz w:val="24"/>
          <w:szCs w:val="24"/>
          <w:lang w:val="sr-Cyrl-RS" w:eastAsia="ar-SA"/>
        </w:rPr>
        <w:t xml:space="preserve"> </w:t>
      </w:r>
      <w:r w:rsidRPr="00DA5AF7">
        <w:rPr>
          <w:rFonts w:ascii="Arial" w:eastAsia="Arial Unicode MS" w:hAnsi="Arial" w:cs="Arial"/>
          <w:color w:val="000000"/>
          <w:kern w:val="1"/>
          <w:lang w:val="sr-Cyrl-CS" w:eastAsia="ar-SA"/>
        </w:rPr>
        <w:t>Јавно предузеће „Електропривреда Србије“ Београд</w:t>
      </w:r>
      <w:r w:rsidRPr="00DA5AF7">
        <w:rPr>
          <w:rFonts w:ascii="Arial" w:eastAsia="Times New Roman" w:hAnsi="Arial" w:cs="Arial"/>
          <w:color w:val="000000"/>
          <w:lang w:val="ru-RU" w:eastAsia="ar-SA"/>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DA5AF7" w:rsidRPr="00DA5AF7" w:rsidRDefault="00DA5AF7" w:rsidP="00DA5AF7">
      <w:pPr>
        <w:spacing w:before="120" w:after="0" w:line="240" w:lineRule="auto"/>
        <w:jc w:val="both"/>
        <w:rPr>
          <w:rFonts w:ascii="Arial" w:eastAsia="Times New Roman" w:hAnsi="Arial" w:cs="Arial"/>
          <w:b/>
          <w:color w:val="000000"/>
          <w:lang w:val="ru-RU"/>
        </w:rPr>
      </w:pPr>
    </w:p>
    <w:p w:rsidR="00DA5AF7" w:rsidRPr="00DA5AF7" w:rsidRDefault="00DA5AF7" w:rsidP="00DA5AF7">
      <w:pPr>
        <w:spacing w:before="120" w:after="0" w:line="240" w:lineRule="auto"/>
        <w:jc w:val="center"/>
        <w:rPr>
          <w:rFonts w:ascii="Arial" w:eastAsia="Times New Roman" w:hAnsi="Arial" w:cs="Arial"/>
          <w:b/>
          <w:color w:val="000000"/>
          <w:lang w:val="ru-RU"/>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онуђач/члан групе понуђача</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trHeight w:val="389"/>
          <w:jc w:val="center"/>
        </w:trPr>
        <w:tc>
          <w:tcPr>
            <w:tcW w:w="388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tabs>
          <w:tab w:val="left" w:pos="6028"/>
        </w:tabs>
        <w:autoSpaceDE w:val="0"/>
        <w:autoSpaceDN w:val="0"/>
        <w:adjustRightInd w:val="0"/>
        <w:spacing w:before="120" w:after="0" w:line="240" w:lineRule="auto"/>
        <w:ind w:left="360"/>
        <w:jc w:val="both"/>
        <w:rPr>
          <w:rFonts w:ascii="Arial" w:eastAsia="Calibri" w:hAnsi="Arial" w:cs="Arial"/>
          <w:bCs/>
          <w:iCs/>
          <w:color w:val="000000"/>
          <w:lang w:val="en-US"/>
        </w:rPr>
      </w:pPr>
    </w:p>
    <w:p w:rsidR="00DA5AF7" w:rsidRPr="00DA5AF7" w:rsidRDefault="00DA5AF7" w:rsidP="00DA5AF7">
      <w:pPr>
        <w:spacing w:before="120" w:after="0" w:line="240" w:lineRule="auto"/>
        <w:jc w:val="both"/>
        <w:rPr>
          <w:rFonts w:ascii="Arial" w:eastAsia="Times New Roman" w:hAnsi="Arial" w:cs="Arial"/>
          <w:b/>
          <w:color w:val="000000"/>
          <w:lang w:val="ru-RU"/>
        </w:rPr>
      </w:pPr>
    </w:p>
    <w:p w:rsidR="00DA5AF7" w:rsidRPr="00DA5AF7" w:rsidRDefault="00DA5AF7" w:rsidP="00DA5AF7">
      <w:pPr>
        <w:spacing w:before="120" w:after="0" w:line="240" w:lineRule="auto"/>
        <w:jc w:val="both"/>
        <w:rPr>
          <w:rFonts w:ascii="Arial" w:eastAsia="Times New Roman" w:hAnsi="Arial" w:cs="Arial"/>
          <w:b/>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b/>
          <w:color w:val="000000"/>
          <w:lang w:val="ru-RU"/>
        </w:rPr>
        <w:t>Напомена:</w:t>
      </w:r>
      <w:r w:rsidRPr="00DA5AF7">
        <w:rPr>
          <w:rFonts w:ascii="Arial" w:eastAsia="Times New Roman" w:hAnsi="Arial" w:cs="Arial"/>
          <w:color w:val="000000"/>
          <w:lang w:val="en-US"/>
        </w:rPr>
        <w:t xml:space="preserve">Уколико </w:t>
      </w:r>
      <w:r w:rsidRPr="00DA5AF7">
        <w:rPr>
          <w:rFonts w:ascii="Arial" w:eastAsia="Times New Roman" w:hAnsi="Arial" w:cs="Arial"/>
          <w:color w:val="000000"/>
          <w:lang w:val="sr-Cyrl-CS"/>
        </w:rPr>
        <w:t xml:space="preserve">заједничку </w:t>
      </w:r>
      <w:r w:rsidRPr="00DA5AF7">
        <w:rPr>
          <w:rFonts w:ascii="Arial" w:eastAsia="Times New Roman" w:hAnsi="Arial" w:cs="Arial"/>
          <w:color w:val="000000"/>
          <w:lang w:val="en-US"/>
        </w:rPr>
        <w:t xml:space="preserve">понуду подноси група понуђача Изјава </w:t>
      </w:r>
      <w:r w:rsidRPr="00DA5AF7">
        <w:rPr>
          <w:rFonts w:ascii="Arial" w:eastAsia="Times New Roman" w:hAnsi="Arial" w:cs="Arial"/>
          <w:color w:val="000000"/>
          <w:lang w:val="sr-Cyrl-CS"/>
        </w:rPr>
        <w:t xml:space="preserve">се доставља за сваког члана групе понуђача. Изјава </w:t>
      </w:r>
      <w:r w:rsidRPr="00DA5AF7">
        <w:rPr>
          <w:rFonts w:ascii="Arial" w:eastAsia="Times New Roman" w:hAnsi="Arial" w:cs="Arial"/>
          <w:color w:val="000000"/>
          <w:lang w:val="en-US"/>
        </w:rPr>
        <w:t>мора бити попуњена, потписана од стране овлашћеног лица</w:t>
      </w:r>
      <w:r w:rsidRPr="00DA5AF7">
        <w:rPr>
          <w:rFonts w:ascii="Arial" w:eastAsia="Times New Roman" w:hAnsi="Arial" w:cs="Arial"/>
          <w:color w:val="000000"/>
          <w:lang w:val="sr-Cyrl-CS"/>
        </w:rPr>
        <w:t xml:space="preserve"> за заступање</w:t>
      </w:r>
      <w:r w:rsidRPr="00DA5AF7">
        <w:rPr>
          <w:rFonts w:ascii="Arial" w:eastAsia="Times New Roman" w:hAnsi="Arial" w:cs="Arial"/>
          <w:color w:val="000000"/>
          <w:lang w:val="en-US"/>
        </w:rPr>
        <w:t xml:space="preserve"> понуђача из групе понуђача и оверена печатом. </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Приликом подношења понуде овај образац копирати у потребном броју примерака.</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bookmarkStart w:id="89" w:name="_Toc442559928"/>
    </w:p>
    <w:p w:rsidR="00DA5AF7" w:rsidRDefault="00DA5AF7" w:rsidP="00DA5AF7">
      <w:pPr>
        <w:spacing w:after="0" w:line="240" w:lineRule="auto"/>
        <w:jc w:val="right"/>
        <w:outlineLvl w:val="1"/>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p>
    <w:p w:rsidR="00DA5AF7" w:rsidRDefault="00DA5AF7" w:rsidP="00DA5AF7">
      <w:pPr>
        <w:spacing w:after="0" w:line="240" w:lineRule="auto"/>
        <w:jc w:val="right"/>
        <w:outlineLvl w:val="1"/>
        <w:rPr>
          <w:rFonts w:ascii="Arial" w:eastAsia="Times New Roman" w:hAnsi="Arial" w:cs="Arial"/>
          <w:color w:val="000000"/>
          <w:lang w:val="ru-RU"/>
        </w:rPr>
      </w:pPr>
    </w:p>
    <w:p w:rsidR="00DA5AF7" w:rsidRPr="00DA5AF7" w:rsidRDefault="00DA5AF7" w:rsidP="00DA5AF7">
      <w:pPr>
        <w:spacing w:after="0" w:line="240" w:lineRule="auto"/>
        <w:jc w:val="right"/>
        <w:outlineLvl w:val="1"/>
        <w:rPr>
          <w:rFonts w:ascii="Arial" w:eastAsia="Times New Roman" w:hAnsi="Arial" w:cs="Arial"/>
          <w:b/>
          <w:color w:val="000000"/>
          <w:lang w:val="en-US"/>
        </w:rPr>
      </w:pPr>
      <w:r w:rsidRPr="00DA5AF7">
        <w:rPr>
          <w:rFonts w:ascii="Arial" w:eastAsia="Times New Roman" w:hAnsi="Arial" w:cs="Arial"/>
          <w:b/>
          <w:color w:val="000000"/>
          <w:lang w:val="en-US"/>
        </w:rPr>
        <w:lastRenderedPageBreak/>
        <w:t xml:space="preserve">ОБРАЗАЦ </w:t>
      </w:r>
      <w:r w:rsidRPr="00DA5AF7">
        <w:rPr>
          <w:rFonts w:ascii="Arial" w:eastAsia="Times New Roman" w:hAnsi="Arial" w:cs="Arial"/>
          <w:b/>
          <w:color w:val="000000"/>
          <w:lang w:val="sr-Cyrl-RS"/>
        </w:rPr>
        <w:t>4</w:t>
      </w:r>
      <w:r w:rsidRPr="00DA5AF7">
        <w:rPr>
          <w:rFonts w:ascii="Arial" w:eastAsia="Times New Roman" w:hAnsi="Arial" w:cs="Arial"/>
          <w:b/>
          <w:color w:val="000000"/>
          <w:lang w:val="en-US"/>
        </w:rPr>
        <w:t>.</w:t>
      </w:r>
      <w:bookmarkEnd w:id="89"/>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right"/>
        <w:rPr>
          <w:rFonts w:ascii="Arial" w:eastAsia="Times New Roman" w:hAnsi="Arial" w:cs="Arial"/>
          <w:bCs/>
          <w:caps/>
          <w:color w:val="000000"/>
          <w:lang w:val="sr-Cyrl-CS" w:eastAsia="ar-SA"/>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На основу члана 75. став 2. Закона о јавним набавкама („Службени гласник РС“ бр.124/2012, 14/15  и 68/15)</w:t>
      </w:r>
      <w:r w:rsidRPr="00DA5AF7">
        <w:rPr>
          <w:rFonts w:ascii="Arial" w:eastAsia="Times New Roman" w:hAnsi="Arial" w:cs="Arial"/>
          <w:color w:val="000000"/>
          <w:lang w:val="en-US"/>
        </w:rPr>
        <w:t xml:space="preserve"> као </w:t>
      </w:r>
      <w:r w:rsidRPr="00DA5AF7">
        <w:rPr>
          <w:rFonts w:ascii="Arial" w:eastAsia="Times New Roman" w:hAnsi="Arial" w:cs="Arial"/>
          <w:color w:val="000000"/>
          <w:lang w:val="ru-RU"/>
        </w:rPr>
        <w:t>понуђач/члан групе понуђача/подизвођач дајем:</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center"/>
        <w:rPr>
          <w:rFonts w:ascii="Arial" w:eastAsia="Times New Roman" w:hAnsi="Arial" w:cs="Times New Roman"/>
          <w:b/>
          <w:color w:val="000000"/>
          <w:lang w:val="ru-RU"/>
        </w:rPr>
      </w:pPr>
      <w:bookmarkStart w:id="90" w:name="_Toc442559929"/>
      <w:r w:rsidRPr="00DA5AF7">
        <w:rPr>
          <w:rFonts w:ascii="Arial" w:eastAsia="Times New Roman" w:hAnsi="Arial" w:cs="Times New Roman"/>
          <w:b/>
          <w:color w:val="000000"/>
          <w:lang w:val="ru-RU"/>
        </w:rPr>
        <w:t>И З Ј А В У</w:t>
      </w:r>
      <w:bookmarkEnd w:id="90"/>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којом изричито наводимо да </w:t>
      </w:r>
      <w:r w:rsidRPr="00DA5AF7">
        <w:rPr>
          <w:rFonts w:ascii="Arial" w:eastAsia="Times New Roman" w:hAnsi="Arial" w:cs="Arial"/>
          <w:color w:val="000000"/>
          <w:lang w:val="en-US"/>
        </w:rPr>
        <w:t>смо у свом досадашњем раду и</w:t>
      </w:r>
      <w:r w:rsidRPr="00DA5AF7">
        <w:rPr>
          <w:rFonts w:ascii="Arial" w:eastAsia="Times New Roman" w:hAnsi="Arial" w:cs="Arial"/>
          <w:color w:val="000000"/>
          <w:lang w:val="ru-RU"/>
        </w:rPr>
        <w:t xml:space="preserve"> при састављању Понуде </w:t>
      </w:r>
      <w:r w:rsidRPr="00DA5AF7">
        <w:rPr>
          <w:rFonts w:ascii="Arial" w:eastAsia="Times New Roman" w:hAnsi="Arial" w:cs="Arial"/>
          <w:color w:val="000000"/>
          <w:lang w:val="en-US"/>
        </w:rPr>
        <w:t xml:space="preserve"> број: ______________</w:t>
      </w:r>
      <w:r w:rsidRPr="00DA5AF7">
        <w:rPr>
          <w:rFonts w:ascii="Arial" w:eastAsia="Times New Roman" w:hAnsi="Arial" w:cs="Arial"/>
          <w:color w:val="000000"/>
          <w:lang w:val="ru-RU"/>
        </w:rPr>
        <w:t>за јавну набавку добара:</w:t>
      </w:r>
      <w:r w:rsidRPr="00DA5AF7">
        <w:rPr>
          <w:rFonts w:ascii="Arial" w:eastAsia="Times New Roman" w:hAnsi="Arial" w:cs="Arial"/>
          <w:b/>
          <w:color w:val="000000"/>
          <w:lang w:val="sr-Cyrl-RS"/>
        </w:rPr>
        <w:t xml:space="preserve"> Набавка добара:Набавка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color w:val="000000"/>
          <w:lang w:val="ru-RU"/>
        </w:rPr>
        <w:t>ЈН бр.</w:t>
      </w:r>
      <w:r w:rsidRPr="00DA5AF7">
        <w:rPr>
          <w:rFonts w:ascii="Arial" w:eastAsia="Times New Roman" w:hAnsi="Arial" w:cs="Times New Roman"/>
          <w:b/>
          <w:color w:val="000000"/>
          <w:sz w:val="24"/>
          <w:szCs w:val="24"/>
          <w:lang w:val="en-US" w:eastAsia="ar-SA"/>
        </w:rPr>
        <w:t xml:space="preserve"> 3000/1313/2016 (1479/2016)</w:t>
      </w:r>
      <w:r w:rsidRPr="00DA5AF7">
        <w:rPr>
          <w:rFonts w:ascii="Arial" w:eastAsia="Times New Roman" w:hAnsi="Arial" w:cs="Arial"/>
          <w:color w:val="000000"/>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A5AF7">
        <w:rPr>
          <w:rFonts w:ascii="Arial" w:eastAsia="Times New Roman" w:hAnsi="Arial" w:cs="Arial"/>
          <w:color w:val="000000"/>
          <w:lang w:val="en-US"/>
        </w:rPr>
        <w:t>,</w:t>
      </w:r>
      <w:r w:rsidRPr="00DA5AF7">
        <w:rPr>
          <w:rFonts w:ascii="Arial" w:eastAsia="Times New Roman" w:hAnsi="Arial" w:cs="Arial"/>
          <w:color w:val="000000"/>
          <w:lang w:val="ru-RU"/>
        </w:rPr>
        <w:t xml:space="preserve"> као и да </w:t>
      </w:r>
      <w:r w:rsidRPr="00DA5AF7">
        <w:rPr>
          <w:rFonts w:ascii="Arial" w:eastAsia="Times New Roman" w:hAnsi="Arial" w:cs="Arial"/>
          <w:color w:val="000000"/>
          <w:lang w:val="en-US"/>
        </w:rPr>
        <w:t>немамо забрану обављања делатности која је на снази у време подношења Понуде.</w:t>
      </w:r>
    </w:p>
    <w:p w:rsidR="00DA5AF7" w:rsidRPr="00DA5AF7" w:rsidRDefault="00DA5AF7" w:rsidP="00DA5AF7">
      <w:pPr>
        <w:spacing w:before="120" w:after="0" w:line="240" w:lineRule="auto"/>
        <w:jc w:val="both"/>
        <w:rPr>
          <w:rFonts w:ascii="Arial" w:eastAsia="Times New Roman" w:hAnsi="Arial" w:cs="Arial"/>
          <w:color w:val="000000"/>
          <w:lang w:val="en-US"/>
        </w:rPr>
      </w:pPr>
    </w:p>
    <w:p w:rsidR="00DA5AF7" w:rsidRPr="00DA5AF7" w:rsidRDefault="00DA5AF7" w:rsidP="00DA5AF7">
      <w:pPr>
        <w:tabs>
          <w:tab w:val="left" w:pos="6028"/>
        </w:tabs>
        <w:autoSpaceDE w:val="0"/>
        <w:autoSpaceDN w:val="0"/>
        <w:adjustRightInd w:val="0"/>
        <w:spacing w:before="120" w:after="0" w:line="240" w:lineRule="auto"/>
        <w:ind w:left="360"/>
        <w:jc w:val="both"/>
        <w:rPr>
          <w:rFonts w:ascii="Arial" w:eastAsia="Calibri" w:hAnsi="Arial" w:cs="Arial"/>
          <w:bCs/>
          <w:iCs/>
          <w:color w:val="000000"/>
          <w:lang w:val="en-US"/>
        </w:rPr>
      </w:pPr>
    </w:p>
    <w:p w:rsidR="00DA5AF7" w:rsidRPr="00DA5AF7" w:rsidRDefault="00DA5AF7" w:rsidP="00DA5AF7">
      <w:pPr>
        <w:tabs>
          <w:tab w:val="left" w:pos="6028"/>
        </w:tabs>
        <w:autoSpaceDE w:val="0"/>
        <w:autoSpaceDN w:val="0"/>
        <w:adjustRightInd w:val="0"/>
        <w:spacing w:before="120" w:after="0" w:line="240" w:lineRule="auto"/>
        <w:ind w:left="360"/>
        <w:jc w:val="both"/>
        <w:rPr>
          <w:rFonts w:ascii="Arial" w:eastAsia="Calibri" w:hAnsi="Arial" w:cs="Arial"/>
          <w:bCs/>
          <w:iCs/>
          <w:color w:val="000000"/>
          <w:lang w:val="en-US"/>
        </w:rPr>
      </w:pPr>
    </w:p>
    <w:p w:rsidR="00DA5AF7" w:rsidRPr="00DA5AF7" w:rsidRDefault="00DA5AF7" w:rsidP="00DA5AF7">
      <w:pPr>
        <w:tabs>
          <w:tab w:val="left" w:pos="6028"/>
        </w:tabs>
        <w:autoSpaceDE w:val="0"/>
        <w:autoSpaceDN w:val="0"/>
        <w:adjustRightInd w:val="0"/>
        <w:spacing w:before="120" w:after="0" w:line="240" w:lineRule="auto"/>
        <w:ind w:left="360"/>
        <w:jc w:val="both"/>
        <w:rPr>
          <w:rFonts w:ascii="Arial" w:eastAsia="Calibri" w:hAnsi="Arial" w:cs="Arial"/>
          <w:bCs/>
          <w:iCs/>
          <w:color w:val="000000"/>
          <w:lang w:val="en-U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онуђач</w:t>
            </w:r>
            <w:r w:rsidRPr="00DA5AF7">
              <w:rPr>
                <w:rFonts w:ascii="Arial" w:eastAsia="Times New Roman" w:hAnsi="Arial" w:cs="Arial"/>
                <w:color w:val="000000"/>
                <w:lang w:val="sr-Cyrl-CS"/>
              </w:rPr>
              <w:t>/ члан групе понуђача/ подизвођач</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trHeight w:val="389"/>
          <w:jc w:val="center"/>
        </w:trPr>
        <w:tc>
          <w:tcPr>
            <w:tcW w:w="388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b/>
          <w:color w:val="000000"/>
          <w:lang w:val="en-US"/>
        </w:rPr>
        <w:t>Напомена:</w:t>
      </w:r>
      <w:r w:rsidRPr="00DA5AF7">
        <w:rPr>
          <w:rFonts w:ascii="Arial" w:eastAsia="Times New Roman" w:hAnsi="Arial" w:cs="Arial"/>
          <w:color w:val="000000"/>
          <w:lang w:val="en-US"/>
        </w:rPr>
        <w:t xml:space="preserve"> Уколико </w:t>
      </w:r>
      <w:r w:rsidRPr="00DA5AF7">
        <w:rPr>
          <w:rFonts w:ascii="Arial" w:eastAsia="Times New Roman" w:hAnsi="Arial" w:cs="Arial"/>
          <w:color w:val="000000"/>
          <w:lang w:val="sr-Cyrl-CS"/>
        </w:rPr>
        <w:t xml:space="preserve">заједничку </w:t>
      </w:r>
      <w:r w:rsidRPr="00DA5AF7">
        <w:rPr>
          <w:rFonts w:ascii="Arial" w:eastAsia="Times New Roman" w:hAnsi="Arial" w:cs="Arial"/>
          <w:color w:val="000000"/>
          <w:lang w:val="en-US"/>
        </w:rPr>
        <w:t xml:space="preserve">понуду подноси група понуђача Изјава </w:t>
      </w:r>
      <w:r w:rsidRPr="00DA5AF7">
        <w:rPr>
          <w:rFonts w:ascii="Arial" w:eastAsia="Times New Roman" w:hAnsi="Arial" w:cs="Arial"/>
          <w:color w:val="000000"/>
          <w:lang w:val="sr-Cyrl-CS"/>
        </w:rPr>
        <w:t xml:space="preserve">се доставља за сваког члана групе понуђача. Изјава </w:t>
      </w:r>
      <w:r w:rsidRPr="00DA5AF7">
        <w:rPr>
          <w:rFonts w:ascii="Arial" w:eastAsia="Times New Roman" w:hAnsi="Arial" w:cs="Arial"/>
          <w:color w:val="000000"/>
          <w:lang w:val="en-US"/>
        </w:rPr>
        <w:t>мора бити попуњена, потписана од стране овлашћеног лица</w:t>
      </w:r>
      <w:r w:rsidRPr="00DA5AF7">
        <w:rPr>
          <w:rFonts w:ascii="Arial" w:eastAsia="Times New Roman" w:hAnsi="Arial" w:cs="Arial"/>
          <w:color w:val="000000"/>
          <w:lang w:val="sr-Cyrl-CS"/>
        </w:rPr>
        <w:t xml:space="preserve"> за заступање</w:t>
      </w:r>
      <w:r w:rsidRPr="00DA5AF7">
        <w:rPr>
          <w:rFonts w:ascii="Arial" w:eastAsia="Times New Roman" w:hAnsi="Arial" w:cs="Arial"/>
          <w:color w:val="000000"/>
          <w:lang w:val="en-US"/>
        </w:rPr>
        <w:t xml:space="preserve"> понуђача из групе понуђача и оверена печатом. </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Calibri" w:hAnsi="Arial" w:cs="Arial"/>
          <w:color w:val="000000"/>
          <w:lang w:val="en-US"/>
        </w:rPr>
        <w:t xml:space="preserve">У случају да понуђач подноси понуду са подизвођачем, Изјава </w:t>
      </w:r>
      <w:r w:rsidRPr="00DA5AF7">
        <w:rPr>
          <w:rFonts w:ascii="Arial" w:eastAsia="Calibri" w:hAnsi="Arial" w:cs="Arial"/>
          <w:color w:val="000000"/>
          <w:lang w:val="sr-Cyrl-CS"/>
        </w:rPr>
        <w:t xml:space="preserve">се доставља за понуђача и сваког подизвођача. Изјава </w:t>
      </w:r>
      <w:r w:rsidRPr="00DA5AF7">
        <w:rPr>
          <w:rFonts w:ascii="Arial" w:eastAsia="Calibri" w:hAnsi="Arial" w:cs="Arial"/>
          <w:color w:val="000000"/>
          <w:lang w:val="en-US"/>
        </w:rPr>
        <w:t xml:space="preserve">мора бити </w:t>
      </w:r>
      <w:r w:rsidRPr="00DA5AF7">
        <w:rPr>
          <w:rFonts w:ascii="Arial" w:eastAsia="Calibri" w:hAnsi="Arial" w:cs="Arial"/>
          <w:color w:val="000000"/>
          <w:lang w:val="sr-Cyrl-CS"/>
        </w:rPr>
        <w:t>попуњена,</w:t>
      </w:r>
      <w:r w:rsidRPr="00DA5AF7">
        <w:rPr>
          <w:rFonts w:ascii="Arial" w:eastAsia="Calibri" w:hAnsi="Arial" w:cs="Arial"/>
          <w:color w:val="000000"/>
          <w:lang w:val="en-US"/>
        </w:rPr>
        <w:t xml:space="preserve"> потписана</w:t>
      </w:r>
      <w:r w:rsidRPr="00DA5AF7">
        <w:rPr>
          <w:rFonts w:ascii="Arial" w:eastAsia="Calibri" w:hAnsi="Arial" w:cs="Arial"/>
          <w:color w:val="000000"/>
          <w:lang w:val="sr-Cyrl-CS"/>
        </w:rPr>
        <w:t xml:space="preserve"> и оверена</w:t>
      </w:r>
      <w:r w:rsidRPr="00DA5AF7">
        <w:rPr>
          <w:rFonts w:ascii="Arial" w:eastAsia="Calibri" w:hAnsi="Arial" w:cs="Arial"/>
          <w:color w:val="000000"/>
          <w:lang w:val="en-US"/>
        </w:rPr>
        <w:t xml:space="preserve"> од стране овлашћеног лица за заступање </w:t>
      </w:r>
      <w:r w:rsidRPr="00DA5AF7">
        <w:rPr>
          <w:rFonts w:ascii="Arial" w:eastAsia="Calibri" w:hAnsi="Arial" w:cs="Arial"/>
          <w:color w:val="000000"/>
          <w:lang w:val="sr-Cyrl-CS"/>
        </w:rPr>
        <w:t>понуђача/подизво</w:t>
      </w:r>
      <w:r w:rsidRPr="00DA5AF7">
        <w:rPr>
          <w:rFonts w:ascii="Arial" w:eastAsia="Calibri" w:hAnsi="Arial" w:cs="Arial"/>
          <w:color w:val="000000"/>
          <w:lang w:val="en-US"/>
        </w:rPr>
        <w:t>ђача</w:t>
      </w:r>
      <w:r w:rsidRPr="00DA5AF7">
        <w:rPr>
          <w:rFonts w:ascii="Arial" w:eastAsia="Calibri" w:hAnsi="Arial" w:cs="Arial"/>
          <w:color w:val="000000"/>
          <w:lang w:val="sr-Cyrl-CS"/>
        </w:rPr>
        <w:t xml:space="preserve"> и оверена печатом.</w:t>
      </w: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Приликом подношења понуде овај образац копирати у потребном броју примерака.</w:t>
      </w:r>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Pr="00DA5AF7" w:rsidRDefault="00DA5AF7" w:rsidP="00DA5AF7">
      <w:pPr>
        <w:spacing w:before="120" w:after="0" w:line="240" w:lineRule="auto"/>
        <w:jc w:val="both"/>
        <w:rPr>
          <w:rFonts w:ascii="Arial" w:eastAsia="Times New Roman" w:hAnsi="Arial" w:cs="Times New Roman"/>
          <w:color w:val="000000"/>
          <w:lang w:val="sr-Cyrl-RS"/>
        </w:rPr>
      </w:pPr>
    </w:p>
    <w:p w:rsidR="00DA5AF7" w:rsidRDefault="00DA5AF7" w:rsidP="00DA5AF7">
      <w:pPr>
        <w:spacing w:after="0" w:line="240" w:lineRule="auto"/>
        <w:jc w:val="right"/>
        <w:outlineLvl w:val="1"/>
        <w:rPr>
          <w:rFonts w:ascii="Arial" w:eastAsia="Times New Roman" w:hAnsi="Arial" w:cs="Arial"/>
          <w:b/>
          <w:color w:val="000000"/>
          <w:lang w:val="sr-Cyrl-RS"/>
        </w:rPr>
      </w:pPr>
      <w:bookmarkStart w:id="91" w:name="_Toc442559930"/>
    </w:p>
    <w:p w:rsidR="00DA5AF7" w:rsidRDefault="00DA5AF7" w:rsidP="00DA5AF7">
      <w:pPr>
        <w:spacing w:after="0" w:line="240" w:lineRule="auto"/>
        <w:jc w:val="right"/>
        <w:outlineLvl w:val="1"/>
        <w:rPr>
          <w:rFonts w:ascii="Arial" w:eastAsia="Times New Roman" w:hAnsi="Arial" w:cs="Arial"/>
          <w:b/>
          <w:color w:val="000000"/>
          <w:lang w:val="sr-Cyrl-RS"/>
        </w:rPr>
      </w:pPr>
    </w:p>
    <w:p w:rsidR="00DA5AF7" w:rsidRDefault="00DA5AF7" w:rsidP="00DA5AF7">
      <w:pPr>
        <w:spacing w:after="0" w:line="240" w:lineRule="auto"/>
        <w:jc w:val="right"/>
        <w:outlineLvl w:val="1"/>
        <w:rPr>
          <w:rFonts w:ascii="Arial" w:eastAsia="Times New Roman" w:hAnsi="Arial" w:cs="Arial"/>
          <w:b/>
          <w:color w:val="000000"/>
          <w:lang w:val="sr-Cyrl-RS"/>
        </w:rPr>
      </w:pPr>
    </w:p>
    <w:p w:rsidR="00DA5AF7" w:rsidRDefault="00DA5AF7" w:rsidP="00DA5AF7">
      <w:pPr>
        <w:spacing w:after="0" w:line="240" w:lineRule="auto"/>
        <w:jc w:val="right"/>
        <w:outlineLvl w:val="1"/>
        <w:rPr>
          <w:rFonts w:ascii="Arial" w:eastAsia="Times New Roman" w:hAnsi="Arial" w:cs="Arial"/>
          <w:b/>
          <w:color w:val="000000"/>
          <w:lang w:val="sr-Cyrl-RS"/>
        </w:rPr>
      </w:pPr>
    </w:p>
    <w:p w:rsidR="00DA5AF7" w:rsidRDefault="00DA5AF7" w:rsidP="00DA5AF7">
      <w:pPr>
        <w:spacing w:after="0" w:line="240" w:lineRule="auto"/>
        <w:jc w:val="right"/>
        <w:outlineLvl w:val="1"/>
        <w:rPr>
          <w:rFonts w:ascii="Arial" w:eastAsia="Times New Roman" w:hAnsi="Arial" w:cs="Arial"/>
          <w:b/>
          <w:color w:val="000000"/>
          <w:lang w:val="sr-Cyrl-RS"/>
        </w:rPr>
      </w:pPr>
    </w:p>
    <w:p w:rsidR="00DA5AF7" w:rsidRDefault="00DA5AF7" w:rsidP="00DA5AF7">
      <w:pPr>
        <w:spacing w:after="0" w:line="240" w:lineRule="auto"/>
        <w:jc w:val="right"/>
        <w:outlineLvl w:val="1"/>
        <w:rPr>
          <w:rFonts w:ascii="Arial" w:eastAsia="Times New Roman" w:hAnsi="Arial" w:cs="Arial"/>
          <w:b/>
          <w:color w:val="000000"/>
          <w:lang w:val="sr-Cyrl-RS"/>
        </w:rPr>
      </w:pPr>
    </w:p>
    <w:p w:rsidR="00DA5AF7" w:rsidRPr="00DA5AF7" w:rsidRDefault="00DA5AF7" w:rsidP="00DA5AF7">
      <w:pPr>
        <w:spacing w:after="0" w:line="240" w:lineRule="auto"/>
        <w:jc w:val="right"/>
        <w:outlineLvl w:val="1"/>
        <w:rPr>
          <w:rFonts w:ascii="Arial" w:eastAsia="Times New Roman" w:hAnsi="Arial" w:cs="Arial"/>
          <w:b/>
          <w:color w:val="000000"/>
          <w:lang w:val="en-US"/>
        </w:rPr>
      </w:pPr>
      <w:r w:rsidRPr="00DA5AF7">
        <w:rPr>
          <w:rFonts w:ascii="Arial" w:eastAsia="Times New Roman" w:hAnsi="Arial" w:cs="Arial"/>
          <w:b/>
          <w:color w:val="000000"/>
          <w:lang w:val="en-US"/>
        </w:rPr>
        <w:lastRenderedPageBreak/>
        <w:t xml:space="preserve">OБРАЗАЦ </w:t>
      </w:r>
      <w:r w:rsidRPr="00DA5AF7">
        <w:rPr>
          <w:rFonts w:ascii="Arial" w:eastAsia="Times New Roman" w:hAnsi="Arial" w:cs="Arial"/>
          <w:b/>
          <w:color w:val="000000"/>
          <w:lang w:val="sr-Cyrl-RS"/>
        </w:rPr>
        <w:t>5</w:t>
      </w:r>
      <w:r w:rsidRPr="00DA5AF7">
        <w:rPr>
          <w:rFonts w:ascii="Arial" w:eastAsia="Times New Roman" w:hAnsi="Arial" w:cs="Arial"/>
          <w:b/>
          <w:color w:val="000000"/>
          <w:lang w:val="en-US"/>
        </w:rPr>
        <w:t>.</w:t>
      </w:r>
      <w:bookmarkEnd w:id="91"/>
    </w:p>
    <w:p w:rsidR="00DA5AF7" w:rsidRPr="00DA5AF7" w:rsidRDefault="00DA5AF7" w:rsidP="00DA5AF7">
      <w:pPr>
        <w:spacing w:before="120" w:after="0" w:line="240" w:lineRule="auto"/>
        <w:jc w:val="center"/>
        <w:rPr>
          <w:rFonts w:ascii="Arial" w:eastAsia="Times New Roman" w:hAnsi="Arial" w:cs="Times New Roman"/>
          <w:b/>
          <w:color w:val="000000"/>
          <w:lang w:val="ru-RU"/>
        </w:rPr>
      </w:pPr>
      <w:bookmarkStart w:id="92" w:name="_Toc442559931"/>
      <w:r w:rsidRPr="00DA5AF7">
        <w:rPr>
          <w:rFonts w:ascii="Arial" w:eastAsia="Times New Roman" w:hAnsi="Arial" w:cs="Times New Roman"/>
          <w:b/>
          <w:color w:val="000000"/>
          <w:lang w:val="ru-RU"/>
        </w:rPr>
        <w:t>И З Ј А В А</w:t>
      </w:r>
      <w:bookmarkEnd w:id="92"/>
    </w:p>
    <w:p w:rsidR="00DA5AF7" w:rsidRPr="00DA5AF7" w:rsidRDefault="00DA5AF7" w:rsidP="00DA5AF7">
      <w:pPr>
        <w:spacing w:before="120" w:after="0" w:line="240" w:lineRule="auto"/>
        <w:jc w:val="center"/>
        <w:rPr>
          <w:rFonts w:ascii="Arial" w:eastAsia="Times New Roman" w:hAnsi="Arial" w:cs="Times New Roman"/>
          <w:b/>
          <w:color w:val="000000"/>
          <w:lang w:val="ru-RU"/>
        </w:rPr>
      </w:pPr>
      <w:bookmarkStart w:id="93" w:name="_Toc442559932"/>
      <w:r w:rsidRPr="00DA5AF7">
        <w:rPr>
          <w:rFonts w:ascii="Arial" w:eastAsia="Times New Roman" w:hAnsi="Arial" w:cs="Times New Roman"/>
          <w:b/>
          <w:color w:val="000000"/>
          <w:lang w:val="ru-RU"/>
        </w:rPr>
        <w:t>КОЈОМ ПОНУЂАЧ/ЧЛАН ГРУПЕ  ПОТВРЂУЈЕ ДА ИСПУЊАВА УСЛОВЕ ЗА УЧЕШЋЕ</w:t>
      </w:r>
      <w:bookmarkStart w:id="94" w:name="_Toc442559933"/>
      <w:bookmarkEnd w:id="93"/>
      <w:r w:rsidRPr="00DA5AF7">
        <w:rPr>
          <w:rFonts w:ascii="Arial" w:eastAsia="Times New Roman" w:hAnsi="Arial" w:cs="Times New Roman"/>
          <w:b/>
          <w:color w:val="000000"/>
          <w:lang w:val="ru-RU"/>
        </w:rPr>
        <w:t xml:space="preserve"> У ПОСТУПКУ ЈАВНЕ НАБАВКЕ</w:t>
      </w:r>
      <w:bookmarkEnd w:id="94"/>
    </w:p>
    <w:p w:rsidR="00DA5AF7" w:rsidRPr="00DA5AF7" w:rsidRDefault="00DA5AF7" w:rsidP="00DA5AF7">
      <w:pPr>
        <w:spacing w:before="120" w:after="0" w:line="240" w:lineRule="auto"/>
        <w:jc w:val="center"/>
        <w:rPr>
          <w:rFonts w:ascii="Arial" w:eastAsia="Times New Roman" w:hAnsi="Arial" w:cs="Times New Roman"/>
          <w:b/>
          <w:color w:val="000000"/>
          <w:lang w:val="ru-RU"/>
        </w:rPr>
      </w:pPr>
    </w:p>
    <w:p w:rsidR="00DA5AF7" w:rsidRPr="00DA5AF7" w:rsidRDefault="00DA5AF7" w:rsidP="00DA5AF7">
      <w:pPr>
        <w:spacing w:before="120" w:after="0" w:line="240" w:lineRule="auto"/>
        <w:ind w:right="-360"/>
        <w:jc w:val="both"/>
        <w:rPr>
          <w:rFonts w:ascii="Arial" w:eastAsia="Times New Roman" w:hAnsi="Arial" w:cs="Arial"/>
          <w:noProof/>
          <w:color w:val="000000"/>
          <w:lang w:val="en-US"/>
        </w:rPr>
      </w:pPr>
      <w:r w:rsidRPr="00DA5AF7">
        <w:rPr>
          <w:rFonts w:ascii="Arial" w:eastAsia="Times New Roman" w:hAnsi="Arial" w:cs="Arial"/>
          <w:color w:val="000000"/>
          <w:lang w:val="en-US"/>
        </w:rPr>
        <w:t>На основу члана 77. став 4. Закона о јавним набавкама („Службени гланик РС“, бр.124/12, 14/15 и 68/15)</w:t>
      </w:r>
      <w:r w:rsidRPr="00DA5AF7">
        <w:rPr>
          <w:rFonts w:ascii="Arial" w:eastAsia="Times New Roman" w:hAnsi="Arial" w:cs="Arial"/>
          <w:noProof/>
          <w:color w:val="000000"/>
          <w:lang w:val="sr-Latn-CS"/>
        </w:rPr>
        <w:t>Понуђач</w:t>
      </w:r>
      <w:r w:rsidRPr="00DA5AF7">
        <w:rPr>
          <w:rFonts w:ascii="Arial" w:eastAsia="Times New Roman" w:hAnsi="Arial" w:cs="Arial"/>
          <w:noProof/>
          <w:color w:val="000000"/>
          <w:lang w:val="en-US"/>
        </w:rPr>
        <w:t xml:space="preserve">/члан групе понуђача </w:t>
      </w:r>
      <w:r w:rsidRPr="00DA5AF7">
        <w:rPr>
          <w:rFonts w:ascii="Arial" w:eastAsia="Times New Roman" w:hAnsi="Arial" w:cs="Arial"/>
          <w:noProof/>
          <w:color w:val="000000"/>
          <w:lang w:val="sr-Latn-CS"/>
        </w:rPr>
        <w:t>даје под пуном материјалном и кривичном одговорношћу</w:t>
      </w:r>
    </w:p>
    <w:p w:rsidR="00DA5AF7" w:rsidRPr="00DA5AF7" w:rsidRDefault="00DA5AF7" w:rsidP="00DA5AF7">
      <w:pPr>
        <w:spacing w:before="120" w:after="0" w:line="240" w:lineRule="auto"/>
        <w:jc w:val="center"/>
        <w:rPr>
          <w:rFonts w:ascii="Arial" w:eastAsia="Times New Roman" w:hAnsi="Arial" w:cs="Arial"/>
          <w:b/>
          <w:noProof/>
          <w:color w:val="000000"/>
          <w:lang w:val="sr-Latn-CS"/>
        </w:rPr>
      </w:pPr>
      <w:r w:rsidRPr="00DA5AF7">
        <w:rPr>
          <w:rFonts w:ascii="Arial" w:eastAsia="Times New Roman" w:hAnsi="Arial" w:cs="Arial"/>
          <w:b/>
          <w:noProof/>
          <w:color w:val="000000"/>
          <w:lang w:val="sr-Latn-CS"/>
        </w:rPr>
        <w:t>И З Ј А В У</w:t>
      </w:r>
    </w:p>
    <w:p w:rsidR="00DA5AF7" w:rsidRPr="00DA5AF7" w:rsidRDefault="00DA5AF7" w:rsidP="00DA5AF7">
      <w:pPr>
        <w:spacing w:before="120" w:after="0" w:line="240" w:lineRule="auto"/>
        <w:ind w:left="6"/>
        <w:jc w:val="both"/>
        <w:rPr>
          <w:rFonts w:ascii="Arial" w:eastAsia="Times New Roman" w:hAnsi="Arial" w:cs="Arial"/>
          <w:noProof/>
          <w:color w:val="000000"/>
          <w:lang w:val="en-US"/>
        </w:rPr>
      </w:pPr>
      <w:r w:rsidRPr="00DA5AF7">
        <w:rPr>
          <w:rFonts w:ascii="Arial" w:eastAsia="Times New Roman" w:hAnsi="Arial" w:cs="Arial"/>
          <w:noProof/>
          <w:color w:val="000000"/>
          <w:lang w:val="en-US"/>
        </w:rPr>
        <w:t xml:space="preserve">којом потврђује </w:t>
      </w:r>
      <w:r w:rsidRPr="00DA5AF7">
        <w:rPr>
          <w:rFonts w:ascii="Arial" w:eastAsia="Times New Roman" w:hAnsi="Arial" w:cs="Arial"/>
          <w:noProof/>
          <w:color w:val="000000"/>
          <w:lang w:val="sr-Latn-CS"/>
        </w:rPr>
        <w:t xml:space="preserve">да испуњава </w:t>
      </w:r>
      <w:r w:rsidRPr="00DA5AF7">
        <w:rPr>
          <w:rFonts w:ascii="Arial" w:eastAsia="Times New Roman" w:hAnsi="Arial" w:cs="Arial"/>
          <w:noProof/>
          <w:color w:val="000000"/>
          <w:lang w:val="en-US"/>
        </w:rPr>
        <w:t>обавезне услове садржане у</w:t>
      </w:r>
      <w:r w:rsidRPr="00DA5AF7">
        <w:rPr>
          <w:rFonts w:ascii="Arial" w:eastAsia="Times New Roman" w:hAnsi="Arial" w:cs="Arial"/>
          <w:noProof/>
          <w:color w:val="000000"/>
          <w:lang w:val="sr-Latn-CS"/>
        </w:rPr>
        <w:t xml:space="preserve"> Конкурсно</w:t>
      </w:r>
      <w:r w:rsidRPr="00DA5AF7">
        <w:rPr>
          <w:rFonts w:ascii="Arial" w:eastAsia="Times New Roman" w:hAnsi="Arial" w:cs="Arial"/>
          <w:noProof/>
          <w:color w:val="000000"/>
          <w:lang w:val="en-US"/>
        </w:rPr>
        <w:t>ј</w:t>
      </w:r>
      <w:r w:rsidRPr="00DA5AF7">
        <w:rPr>
          <w:rFonts w:ascii="Arial" w:eastAsia="Times New Roman" w:hAnsi="Arial" w:cs="Arial"/>
          <w:noProof/>
          <w:color w:val="000000"/>
          <w:lang w:val="sr-Latn-CS"/>
        </w:rPr>
        <w:t xml:space="preserve"> документациј</w:t>
      </w:r>
      <w:r w:rsidRPr="00DA5AF7">
        <w:rPr>
          <w:rFonts w:ascii="Arial" w:eastAsia="Times New Roman" w:hAnsi="Arial" w:cs="Arial"/>
          <w:noProof/>
          <w:color w:val="000000"/>
          <w:lang w:val="en-US"/>
        </w:rPr>
        <w:t>и</w:t>
      </w:r>
      <w:r w:rsidRPr="00DA5AF7">
        <w:rPr>
          <w:rFonts w:ascii="Arial" w:eastAsia="Times New Roman" w:hAnsi="Arial" w:cs="Arial"/>
          <w:noProof/>
          <w:color w:val="000000"/>
          <w:lang w:val="sr-Latn-CS"/>
        </w:rPr>
        <w:t xml:space="preserve"> за јавну набавку </w:t>
      </w:r>
      <w:r w:rsidRPr="00DA5AF7">
        <w:rPr>
          <w:rFonts w:ascii="Arial" w:eastAsia="Times New Roman" w:hAnsi="Arial" w:cs="Arial"/>
          <w:noProof/>
          <w:color w:val="000000"/>
          <w:lang w:val="en-US"/>
        </w:rPr>
        <w:t>добара –</w:t>
      </w:r>
      <w:r w:rsidRPr="00DA5AF7">
        <w:rPr>
          <w:rFonts w:ascii="Arial" w:eastAsia="Times New Roman" w:hAnsi="Arial" w:cs="Arial"/>
          <w:b/>
          <w:color w:val="000000"/>
          <w:lang w:val="sr-Cyrl-RS"/>
        </w:rPr>
        <w:t>Набавка и реконструкција изводног  прекидача за радничко насеље- Реконструкција 6,6 kV постројења ОБЕ ТЕНТ Б. , ЈН бр.  3000/1313/2016 (1479/2016)</w:t>
      </w:r>
      <w:r w:rsidRPr="00DA5AF7">
        <w:rPr>
          <w:rFonts w:ascii="Arial" w:eastAsia="Times New Roman" w:hAnsi="Arial" w:cs="Arial"/>
          <w:color w:val="000000"/>
          <w:lang w:val="ru-RU"/>
        </w:rPr>
        <w:t xml:space="preserve"> </w:t>
      </w:r>
      <w:r w:rsidRPr="00DA5AF7">
        <w:rPr>
          <w:rFonts w:ascii="Arial" w:eastAsia="Times New Roman" w:hAnsi="Arial" w:cs="Arial"/>
          <w:noProof/>
          <w:color w:val="000000"/>
          <w:lang w:val="en-US"/>
        </w:rPr>
        <w:t>по Позиву  објављеном на Порталу јавних набавки и интернет страници Наручиоца дана __________2016.године.</w:t>
      </w:r>
    </w:p>
    <w:p w:rsidR="00DA5AF7" w:rsidRPr="00DA5AF7" w:rsidRDefault="00DA5AF7" w:rsidP="00DA5AF7">
      <w:pPr>
        <w:spacing w:before="120" w:after="0" w:line="240" w:lineRule="auto"/>
        <w:ind w:left="6"/>
        <w:jc w:val="both"/>
        <w:rPr>
          <w:rFonts w:ascii="Arial" w:eastAsia="Times New Roman" w:hAnsi="Arial" w:cs="Arial"/>
          <w:noProof/>
          <w:color w:val="000000"/>
          <w:lang w:val="en-US"/>
        </w:rPr>
      </w:pPr>
      <w:r w:rsidRPr="00DA5AF7">
        <w:rPr>
          <w:rFonts w:ascii="Arial" w:eastAsia="Times New Roman" w:hAnsi="Arial" w:cs="Arial"/>
          <w:noProof/>
          <w:color w:val="000000"/>
          <w:lang w:val="en-US"/>
        </w:rPr>
        <w:tab/>
        <w:t>Обавезни услови:</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sr-Latn-CS" w:eastAsia="sr-Latn-CS"/>
        </w:rPr>
        <w:t>1) да је регистрован код надлежног органа, односно уписан у одговарајући регистар;</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en-US" w:eastAsia="sr-Latn-CS"/>
        </w:rPr>
        <w:t>3</w:t>
      </w:r>
      <w:r w:rsidRPr="00DA5AF7">
        <w:rPr>
          <w:rFonts w:ascii="Arial" w:eastAsia="Times New Roman" w:hAnsi="Arial" w:cs="Arial"/>
          <w:color w:val="000000"/>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A5AF7" w:rsidRPr="00DA5AF7" w:rsidRDefault="00DA5AF7" w:rsidP="00DA5AF7">
      <w:pPr>
        <w:tabs>
          <w:tab w:val="left" w:pos="378"/>
        </w:tabs>
        <w:spacing w:before="120" w:after="0" w:line="240" w:lineRule="auto"/>
        <w:jc w:val="both"/>
        <w:rPr>
          <w:rFonts w:ascii="Arial" w:eastAsia="Times New Roman" w:hAnsi="Arial" w:cs="Arial"/>
          <w:noProof/>
          <w:color w:val="000000"/>
          <w:lang w:val="ru-RU"/>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онуђач/члан групе понуђача</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before="120" w:after="0" w:line="240" w:lineRule="auto"/>
        <w:jc w:val="both"/>
        <w:rPr>
          <w:rFonts w:ascii="Arial" w:eastAsia="Times New Roman" w:hAnsi="Arial" w:cs="Arial"/>
          <w:b/>
          <w:color w:val="000000"/>
          <w:lang w:val="sr-Cyrl-CS"/>
        </w:rPr>
      </w:pP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b/>
          <w:color w:val="000000"/>
          <w:lang w:val="sr-Cyrl-CS"/>
        </w:rPr>
        <w:t xml:space="preserve">Напомена: </w:t>
      </w:r>
      <w:r w:rsidRPr="00DA5AF7">
        <w:rPr>
          <w:rFonts w:ascii="Arial" w:eastAsia="Times New Roman" w:hAnsi="Arial" w:cs="Arial"/>
          <w:color w:val="000000"/>
          <w:lang w:val="en-US"/>
        </w:rPr>
        <w:t xml:space="preserve">Уколико </w:t>
      </w:r>
      <w:r w:rsidRPr="00DA5AF7">
        <w:rPr>
          <w:rFonts w:ascii="Arial" w:eastAsia="Times New Roman" w:hAnsi="Arial" w:cs="Arial"/>
          <w:color w:val="000000"/>
          <w:lang w:val="sr-Cyrl-CS"/>
        </w:rPr>
        <w:t xml:space="preserve">заједничку </w:t>
      </w:r>
      <w:r w:rsidRPr="00DA5AF7">
        <w:rPr>
          <w:rFonts w:ascii="Arial" w:eastAsia="Times New Roman" w:hAnsi="Arial" w:cs="Arial"/>
          <w:color w:val="000000"/>
          <w:lang w:val="en-US"/>
        </w:rPr>
        <w:t xml:space="preserve">понуду подноси група понуђача Изјава </w:t>
      </w:r>
      <w:r w:rsidRPr="00DA5AF7">
        <w:rPr>
          <w:rFonts w:ascii="Arial" w:eastAsia="Times New Roman" w:hAnsi="Arial" w:cs="Arial"/>
          <w:color w:val="000000"/>
          <w:lang w:val="sr-Cyrl-CS"/>
        </w:rPr>
        <w:t xml:space="preserve">се доставља за сваког члана групе понуђача. Изјава </w:t>
      </w:r>
      <w:r w:rsidRPr="00DA5AF7">
        <w:rPr>
          <w:rFonts w:ascii="Arial" w:eastAsia="Times New Roman" w:hAnsi="Arial" w:cs="Arial"/>
          <w:color w:val="000000"/>
          <w:lang w:val="en-US"/>
        </w:rPr>
        <w:t>мора бити попуњена, потписана од стране овлашћеног лица</w:t>
      </w:r>
      <w:r w:rsidRPr="00DA5AF7">
        <w:rPr>
          <w:rFonts w:ascii="Arial" w:eastAsia="Times New Roman" w:hAnsi="Arial" w:cs="Arial"/>
          <w:color w:val="000000"/>
          <w:lang w:val="sr-Cyrl-CS"/>
        </w:rPr>
        <w:t xml:space="preserve"> за заступање</w:t>
      </w:r>
      <w:r w:rsidRPr="00DA5AF7">
        <w:rPr>
          <w:rFonts w:ascii="Arial" w:eastAsia="Times New Roman" w:hAnsi="Arial" w:cs="Arial"/>
          <w:color w:val="000000"/>
          <w:lang w:val="en-US"/>
        </w:rPr>
        <w:t xml:space="preserve"> понуђача из групе понуђача и оверена печатом. </w:t>
      </w:r>
      <w:r w:rsidRPr="00DA5AF7">
        <w:rPr>
          <w:rFonts w:ascii="Arial" w:eastAsia="Times New Roman" w:hAnsi="Arial" w:cs="Arial"/>
          <w:color w:val="000000"/>
          <w:lang w:val="sr-Cyrl-CS"/>
        </w:rPr>
        <w:t xml:space="preserve">Сваки члан групе заокружује број испред додатног услова који испуњава. </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Calibri" w:hAnsi="Arial" w:cs="Arial"/>
          <w:color w:val="000000"/>
          <w:lang w:val="en-US"/>
        </w:rPr>
        <w:t xml:space="preserve">Изјава </w:t>
      </w:r>
      <w:r w:rsidRPr="00DA5AF7">
        <w:rPr>
          <w:rFonts w:ascii="Arial" w:eastAsia="Calibri" w:hAnsi="Arial" w:cs="Arial"/>
          <w:color w:val="000000"/>
          <w:lang w:val="sr-Cyrl-CS"/>
        </w:rPr>
        <w:t xml:space="preserve">се доставља за понуђача. Изјава </w:t>
      </w:r>
      <w:r w:rsidRPr="00DA5AF7">
        <w:rPr>
          <w:rFonts w:ascii="Arial" w:eastAsia="Calibri" w:hAnsi="Arial" w:cs="Arial"/>
          <w:color w:val="000000"/>
          <w:lang w:val="en-US"/>
        </w:rPr>
        <w:t xml:space="preserve">мора бити </w:t>
      </w:r>
      <w:r w:rsidRPr="00DA5AF7">
        <w:rPr>
          <w:rFonts w:ascii="Arial" w:eastAsia="Calibri" w:hAnsi="Arial" w:cs="Arial"/>
          <w:color w:val="000000"/>
          <w:lang w:val="sr-Cyrl-CS"/>
        </w:rPr>
        <w:t>попуњена,</w:t>
      </w:r>
      <w:r w:rsidRPr="00DA5AF7">
        <w:rPr>
          <w:rFonts w:ascii="Arial" w:eastAsia="Calibri" w:hAnsi="Arial" w:cs="Arial"/>
          <w:color w:val="000000"/>
          <w:lang w:val="en-US"/>
        </w:rPr>
        <w:t xml:space="preserve"> потписана</w:t>
      </w:r>
      <w:r w:rsidRPr="00DA5AF7">
        <w:rPr>
          <w:rFonts w:ascii="Arial" w:eastAsia="Calibri" w:hAnsi="Arial" w:cs="Arial"/>
          <w:color w:val="000000"/>
          <w:lang w:val="sr-Cyrl-CS"/>
        </w:rPr>
        <w:t xml:space="preserve"> и оверена</w:t>
      </w:r>
      <w:r w:rsidRPr="00DA5AF7">
        <w:rPr>
          <w:rFonts w:ascii="Arial" w:eastAsia="Calibri" w:hAnsi="Arial" w:cs="Arial"/>
          <w:color w:val="000000"/>
          <w:lang w:val="en-US"/>
        </w:rPr>
        <w:t xml:space="preserve"> од стране овлашћеног лица за заступање </w:t>
      </w:r>
      <w:r w:rsidRPr="00DA5AF7">
        <w:rPr>
          <w:rFonts w:ascii="Arial" w:eastAsia="Calibri" w:hAnsi="Arial" w:cs="Arial"/>
          <w:color w:val="000000"/>
          <w:lang w:val="sr-Cyrl-CS"/>
        </w:rPr>
        <w:t>понуђача.</w:t>
      </w: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Приликом подношења понуде овај образац копирати у потребном броју примерака.</w:t>
      </w:r>
    </w:p>
    <w:p w:rsidR="00DA5AF7" w:rsidRPr="00DA5AF7" w:rsidRDefault="00DA5AF7" w:rsidP="00DA5AF7">
      <w:pPr>
        <w:spacing w:after="0" w:line="240" w:lineRule="auto"/>
        <w:jc w:val="right"/>
        <w:outlineLvl w:val="1"/>
        <w:rPr>
          <w:rFonts w:ascii="Arial" w:eastAsia="Times New Roman" w:hAnsi="Arial" w:cs="Arial"/>
          <w:b/>
          <w:color w:val="000000"/>
          <w:lang w:val="en-US"/>
        </w:rPr>
      </w:pPr>
      <w:r w:rsidRPr="00DA5AF7">
        <w:rPr>
          <w:rFonts w:ascii="Arial" w:eastAsia="Times New Roman" w:hAnsi="Arial" w:cs="Arial"/>
          <w:b/>
          <w:color w:val="000000"/>
          <w:lang w:val="en-US"/>
        </w:rPr>
        <w:br w:type="page"/>
      </w:r>
      <w:bookmarkStart w:id="95" w:name="_Toc442559934"/>
      <w:r w:rsidRPr="00DA5AF7">
        <w:rPr>
          <w:rFonts w:ascii="Arial" w:eastAsia="Times New Roman" w:hAnsi="Arial" w:cs="Arial"/>
          <w:b/>
          <w:color w:val="000000"/>
          <w:lang w:val="en-US"/>
        </w:rPr>
        <w:lastRenderedPageBreak/>
        <w:t xml:space="preserve">ОБРАЗАЦ </w:t>
      </w:r>
      <w:r w:rsidRPr="00DA5AF7">
        <w:rPr>
          <w:rFonts w:ascii="Arial" w:eastAsia="Times New Roman" w:hAnsi="Arial" w:cs="Arial"/>
          <w:b/>
          <w:color w:val="000000"/>
          <w:lang w:val="sr-Cyrl-RS"/>
        </w:rPr>
        <w:t>5</w:t>
      </w:r>
      <w:r w:rsidRPr="00DA5AF7">
        <w:rPr>
          <w:rFonts w:ascii="Arial" w:eastAsia="Times New Roman" w:hAnsi="Arial" w:cs="Arial"/>
          <w:b/>
          <w:color w:val="000000"/>
          <w:lang w:val="en-US"/>
        </w:rPr>
        <w:t>А.</w:t>
      </w:r>
      <w:bookmarkEnd w:id="95"/>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center"/>
        <w:rPr>
          <w:rFonts w:ascii="Arial" w:eastAsia="Times New Roman" w:hAnsi="Arial" w:cs="Times New Roman"/>
          <w:b/>
          <w:color w:val="000000"/>
          <w:lang w:val="ru-RU"/>
        </w:rPr>
      </w:pPr>
      <w:bookmarkStart w:id="96" w:name="_Toc442559935"/>
      <w:r w:rsidRPr="00DA5AF7">
        <w:rPr>
          <w:rFonts w:ascii="Arial" w:eastAsia="Times New Roman" w:hAnsi="Arial" w:cs="Times New Roman"/>
          <w:b/>
          <w:color w:val="000000"/>
          <w:lang w:val="ru-RU"/>
        </w:rPr>
        <w:t>И З Ј А В А</w:t>
      </w:r>
      <w:bookmarkEnd w:id="96"/>
    </w:p>
    <w:p w:rsidR="00DA5AF7" w:rsidRPr="00DA5AF7" w:rsidRDefault="00DA5AF7" w:rsidP="00DA5AF7">
      <w:pPr>
        <w:spacing w:before="120" w:after="0" w:line="240" w:lineRule="auto"/>
        <w:jc w:val="center"/>
        <w:rPr>
          <w:rFonts w:ascii="Arial" w:eastAsia="Times New Roman" w:hAnsi="Arial" w:cs="Times New Roman"/>
          <w:b/>
          <w:color w:val="000000"/>
          <w:lang w:val="ru-RU"/>
        </w:rPr>
      </w:pPr>
      <w:bookmarkStart w:id="97" w:name="_Toc442559936"/>
      <w:r w:rsidRPr="00DA5AF7">
        <w:rPr>
          <w:rFonts w:ascii="Arial" w:eastAsia="Times New Roman" w:hAnsi="Arial" w:cs="Times New Roman"/>
          <w:b/>
          <w:color w:val="000000"/>
          <w:lang w:val="ru-RU"/>
        </w:rPr>
        <w:t>КОЈОМ ПОДИЗВОЂАЧ ПОТВРЂУЈЕ ДА ИСПУЊАВА УСЛОВЕ ЗА УЧЕШЋЕ У ПОСТУПКУ ЈАВНЕ НАБАВКЕ</w:t>
      </w:r>
      <w:bookmarkEnd w:id="97"/>
    </w:p>
    <w:p w:rsidR="00DA5AF7" w:rsidRPr="00DA5AF7" w:rsidRDefault="00DA5AF7" w:rsidP="00DA5AF7">
      <w:pPr>
        <w:spacing w:before="120" w:after="0" w:line="240" w:lineRule="auto"/>
        <w:jc w:val="both"/>
        <w:rPr>
          <w:rFonts w:ascii="Arial" w:eastAsia="Times New Roman" w:hAnsi="Arial" w:cs="Arial"/>
          <w:color w:val="000000"/>
          <w:lang w:val="en-US"/>
        </w:rPr>
      </w:pPr>
    </w:p>
    <w:p w:rsidR="00DA5AF7" w:rsidRPr="00DA5AF7" w:rsidRDefault="00DA5AF7" w:rsidP="00DA5AF7">
      <w:pPr>
        <w:spacing w:before="120" w:after="0" w:line="240" w:lineRule="auto"/>
        <w:ind w:right="-360"/>
        <w:jc w:val="both"/>
        <w:rPr>
          <w:rFonts w:ascii="Arial" w:eastAsia="Times New Roman" w:hAnsi="Arial" w:cs="Arial"/>
          <w:noProof/>
          <w:color w:val="000000"/>
          <w:lang w:val="en-US"/>
        </w:rPr>
      </w:pPr>
      <w:r w:rsidRPr="00DA5AF7">
        <w:rPr>
          <w:rFonts w:ascii="Arial" w:eastAsia="Times New Roman" w:hAnsi="Arial" w:cs="Arial"/>
          <w:color w:val="000000"/>
          <w:lang w:val="en-US"/>
        </w:rPr>
        <w:t xml:space="preserve">На основу члана 77. став 4. Закона о јавним набавкама („Службени гланик РС“, бр.124/12, 14/15 и 68/15) </w:t>
      </w:r>
      <w:r w:rsidRPr="00DA5AF7">
        <w:rPr>
          <w:rFonts w:ascii="Arial" w:eastAsia="Times New Roman" w:hAnsi="Arial" w:cs="Arial"/>
          <w:noProof/>
          <w:color w:val="000000"/>
          <w:lang w:val="sr-Cyrl-CS"/>
        </w:rPr>
        <w:t xml:space="preserve">Подизвођач </w:t>
      </w:r>
      <w:r w:rsidRPr="00DA5AF7">
        <w:rPr>
          <w:rFonts w:ascii="Arial" w:eastAsia="Times New Roman" w:hAnsi="Arial" w:cs="Arial"/>
          <w:noProof/>
          <w:color w:val="000000"/>
          <w:lang w:val="sr-Latn-CS"/>
        </w:rPr>
        <w:t>даје под пуном материјалном и кривичном одговорношћу</w:t>
      </w:r>
    </w:p>
    <w:p w:rsidR="00DA5AF7" w:rsidRPr="00DA5AF7" w:rsidRDefault="00DA5AF7" w:rsidP="00DA5AF7">
      <w:pPr>
        <w:spacing w:before="120" w:after="0" w:line="240" w:lineRule="auto"/>
        <w:jc w:val="center"/>
        <w:rPr>
          <w:rFonts w:ascii="Arial" w:eastAsia="Times New Roman" w:hAnsi="Arial" w:cs="Arial"/>
          <w:b/>
          <w:noProof/>
          <w:color w:val="000000"/>
          <w:lang w:val="sr-Latn-CS"/>
        </w:rPr>
      </w:pPr>
      <w:r w:rsidRPr="00DA5AF7">
        <w:rPr>
          <w:rFonts w:ascii="Arial" w:eastAsia="Times New Roman" w:hAnsi="Arial" w:cs="Arial"/>
          <w:b/>
          <w:noProof/>
          <w:color w:val="000000"/>
          <w:lang w:val="sr-Latn-CS"/>
        </w:rPr>
        <w:t>И З Ј А В У</w:t>
      </w:r>
    </w:p>
    <w:p w:rsidR="00DA5AF7" w:rsidRPr="00DA5AF7" w:rsidRDefault="00DA5AF7" w:rsidP="00DA5AF7">
      <w:pPr>
        <w:spacing w:before="120" w:after="0" w:line="240" w:lineRule="auto"/>
        <w:ind w:left="6"/>
        <w:jc w:val="both"/>
        <w:rPr>
          <w:rFonts w:ascii="Arial" w:eastAsia="Times New Roman" w:hAnsi="Arial" w:cs="Arial"/>
          <w:noProof/>
          <w:color w:val="000000"/>
          <w:lang w:val="en-US"/>
        </w:rPr>
      </w:pPr>
      <w:r w:rsidRPr="00DA5AF7">
        <w:rPr>
          <w:rFonts w:ascii="Arial" w:eastAsia="Times New Roman" w:hAnsi="Arial" w:cs="Arial"/>
          <w:noProof/>
          <w:color w:val="000000"/>
          <w:lang w:val="en-US"/>
        </w:rPr>
        <w:t xml:space="preserve">којом потврђује </w:t>
      </w:r>
      <w:r w:rsidRPr="00DA5AF7">
        <w:rPr>
          <w:rFonts w:ascii="Arial" w:eastAsia="Times New Roman" w:hAnsi="Arial" w:cs="Arial"/>
          <w:noProof/>
          <w:color w:val="000000"/>
          <w:lang w:val="sr-Latn-CS"/>
        </w:rPr>
        <w:t xml:space="preserve">да испуњава </w:t>
      </w:r>
      <w:r w:rsidRPr="00DA5AF7">
        <w:rPr>
          <w:rFonts w:ascii="Arial" w:eastAsia="Times New Roman" w:hAnsi="Arial" w:cs="Arial"/>
          <w:noProof/>
          <w:color w:val="000000"/>
          <w:lang w:val="en-US"/>
        </w:rPr>
        <w:t>обавезне услове садржане у</w:t>
      </w:r>
      <w:r w:rsidRPr="00DA5AF7">
        <w:rPr>
          <w:rFonts w:ascii="Arial" w:eastAsia="Times New Roman" w:hAnsi="Arial" w:cs="Arial"/>
          <w:noProof/>
          <w:color w:val="000000"/>
          <w:lang w:val="sr-Latn-CS"/>
        </w:rPr>
        <w:t xml:space="preserve"> Конкурсно</w:t>
      </w:r>
      <w:r w:rsidRPr="00DA5AF7">
        <w:rPr>
          <w:rFonts w:ascii="Arial" w:eastAsia="Times New Roman" w:hAnsi="Arial" w:cs="Arial"/>
          <w:noProof/>
          <w:color w:val="000000"/>
          <w:lang w:val="en-US"/>
        </w:rPr>
        <w:t>ј</w:t>
      </w:r>
      <w:r w:rsidRPr="00DA5AF7">
        <w:rPr>
          <w:rFonts w:ascii="Arial" w:eastAsia="Times New Roman" w:hAnsi="Arial" w:cs="Arial"/>
          <w:noProof/>
          <w:color w:val="000000"/>
          <w:lang w:val="sr-Latn-CS"/>
        </w:rPr>
        <w:t xml:space="preserve"> документациј</w:t>
      </w:r>
      <w:r w:rsidRPr="00DA5AF7">
        <w:rPr>
          <w:rFonts w:ascii="Arial" w:eastAsia="Times New Roman" w:hAnsi="Arial" w:cs="Arial"/>
          <w:noProof/>
          <w:color w:val="000000"/>
          <w:lang w:val="en-US"/>
        </w:rPr>
        <w:t>и</w:t>
      </w:r>
      <w:r w:rsidRPr="00DA5AF7">
        <w:rPr>
          <w:rFonts w:ascii="Arial" w:eastAsia="Times New Roman" w:hAnsi="Arial" w:cs="Arial"/>
          <w:noProof/>
          <w:color w:val="000000"/>
          <w:lang w:val="sr-Latn-CS"/>
        </w:rPr>
        <w:t xml:space="preserve"> за јавну набавку </w:t>
      </w:r>
      <w:r w:rsidRPr="00DA5AF7">
        <w:rPr>
          <w:rFonts w:ascii="Arial" w:eastAsia="Times New Roman" w:hAnsi="Arial" w:cs="Arial"/>
          <w:noProof/>
          <w:color w:val="000000"/>
          <w:lang w:val="en-US"/>
        </w:rPr>
        <w:t>добара –</w:t>
      </w:r>
      <w:r w:rsidRPr="00DA5AF7">
        <w:rPr>
          <w:rFonts w:ascii="Arial" w:eastAsia="Times New Roman" w:hAnsi="Arial" w:cs="Arial"/>
          <w:b/>
          <w:color w:val="000000"/>
          <w:lang w:val="sr-Cyrl-RS"/>
        </w:rPr>
        <w:t xml:space="preserve"> Набавка и реконструкција изводног  прекидача за радничко насеље- Реконструкција 6,6 kV постројења ОБЕ ТЕНТ Б. , ЈН бр.  3000/1313/2016 (1479/2016) </w:t>
      </w:r>
      <w:r w:rsidRPr="00DA5AF7">
        <w:rPr>
          <w:rFonts w:ascii="Arial" w:eastAsia="Times New Roman" w:hAnsi="Arial" w:cs="Arial"/>
          <w:noProof/>
          <w:color w:val="000000"/>
          <w:lang w:val="en-US"/>
        </w:rPr>
        <w:t>по Позиву  објављеном на Порталу јавних набавки и интернет страници Наручиоца дана __________2016.године.</w:t>
      </w:r>
    </w:p>
    <w:p w:rsidR="00DA5AF7" w:rsidRPr="00DA5AF7" w:rsidRDefault="00DA5AF7" w:rsidP="00DA5AF7">
      <w:pPr>
        <w:spacing w:before="120" w:after="0" w:line="240" w:lineRule="auto"/>
        <w:ind w:left="6"/>
        <w:jc w:val="both"/>
        <w:rPr>
          <w:rFonts w:ascii="Arial" w:eastAsia="Times New Roman" w:hAnsi="Arial" w:cs="Arial"/>
          <w:noProof/>
          <w:color w:val="000000"/>
          <w:lang w:val="en-US"/>
        </w:rPr>
      </w:pPr>
      <w:r w:rsidRPr="00DA5AF7">
        <w:rPr>
          <w:rFonts w:ascii="Arial" w:eastAsia="Times New Roman" w:hAnsi="Arial" w:cs="Arial"/>
          <w:noProof/>
          <w:color w:val="000000"/>
          <w:lang w:val="en-US"/>
        </w:rPr>
        <w:tab/>
        <w:t>Обавезни услови:</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sr-Latn-CS" w:eastAsia="sr-Latn-CS"/>
        </w:rPr>
        <w:t>1) да је регистрован код надлежног органа, односно уписан у одговарајући регистар;</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A5AF7" w:rsidRPr="00DA5AF7" w:rsidRDefault="00DA5AF7" w:rsidP="00DA5AF7">
      <w:pPr>
        <w:spacing w:before="120" w:after="0" w:line="240" w:lineRule="auto"/>
        <w:ind w:firstLine="708"/>
        <w:jc w:val="both"/>
        <w:rPr>
          <w:rFonts w:ascii="Arial" w:eastAsia="Times New Roman" w:hAnsi="Arial" w:cs="Arial"/>
          <w:color w:val="000000"/>
          <w:lang w:val="sr-Latn-CS" w:eastAsia="sr-Latn-CS"/>
        </w:rPr>
      </w:pPr>
      <w:r w:rsidRPr="00DA5AF7">
        <w:rPr>
          <w:rFonts w:ascii="Arial" w:eastAsia="Times New Roman" w:hAnsi="Arial" w:cs="Arial"/>
          <w:color w:val="000000"/>
          <w:lang w:val="en-US" w:eastAsia="sr-Latn-CS"/>
        </w:rPr>
        <w:t>3</w:t>
      </w:r>
      <w:r w:rsidRPr="00DA5AF7">
        <w:rPr>
          <w:rFonts w:ascii="Arial" w:eastAsia="Times New Roman" w:hAnsi="Arial" w:cs="Arial"/>
          <w:color w:val="000000"/>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A5AF7" w:rsidRPr="00DA5AF7" w:rsidRDefault="00DA5AF7" w:rsidP="00DA5AF7">
      <w:pPr>
        <w:tabs>
          <w:tab w:val="left" w:pos="378"/>
        </w:tabs>
        <w:spacing w:before="120" w:after="0" w:line="240" w:lineRule="auto"/>
        <w:jc w:val="both"/>
        <w:rPr>
          <w:rFonts w:ascii="Arial" w:eastAsia="Times New Roman" w:hAnsi="Arial" w:cs="Arial"/>
          <w:noProof/>
          <w:color w:val="000000"/>
          <w:lang w:val="ru-RU"/>
        </w:rPr>
      </w:pPr>
    </w:p>
    <w:p w:rsidR="00DA5AF7" w:rsidRPr="00DA5AF7" w:rsidRDefault="00DA5AF7" w:rsidP="00DA5AF7">
      <w:pPr>
        <w:tabs>
          <w:tab w:val="left" w:pos="378"/>
        </w:tabs>
        <w:spacing w:before="120" w:after="0" w:line="240" w:lineRule="auto"/>
        <w:jc w:val="both"/>
        <w:rPr>
          <w:rFonts w:ascii="Arial" w:eastAsia="Arial Unicode MS" w:hAnsi="Arial" w:cs="Arial"/>
          <w:color w:val="000000"/>
          <w:lang w:val="en-US"/>
        </w:rPr>
      </w:pPr>
      <w:r w:rsidRPr="00DA5AF7">
        <w:rPr>
          <w:rFonts w:ascii="Arial" w:eastAsia="Times New Roman" w:hAnsi="Arial" w:cs="Arial"/>
          <w:noProof/>
          <w:color w:val="000000"/>
          <w:lang w:val="ru-RU"/>
        </w:rPr>
        <w:tab/>
      </w:r>
      <w:r w:rsidRPr="00DA5AF7">
        <w:rPr>
          <w:rFonts w:ascii="Arial" w:eastAsia="Times New Roman" w:hAnsi="Arial" w:cs="Arial"/>
          <w:noProof/>
          <w:color w:val="000000"/>
          <w:lang w:val="ru-RU"/>
        </w:rPr>
        <w:tab/>
      </w: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sr-Cyrl-C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w:t>
            </w:r>
            <w:r w:rsidRPr="00DA5AF7">
              <w:rPr>
                <w:rFonts w:ascii="Arial" w:eastAsia="Times New Roman" w:hAnsi="Arial" w:cs="Arial"/>
                <w:color w:val="000000"/>
                <w:lang w:val="sr-Cyrl-CS"/>
              </w:rPr>
              <w:t>дизвођач</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tabs>
          <w:tab w:val="left" w:pos="378"/>
        </w:tabs>
        <w:spacing w:before="120" w:after="0" w:line="240" w:lineRule="auto"/>
        <w:jc w:val="both"/>
        <w:rPr>
          <w:rFonts w:ascii="Arial" w:eastAsia="Arial Unicode MS" w:hAnsi="Arial" w:cs="Arial"/>
          <w:color w:val="000000"/>
          <w:lang w:val="en-US"/>
        </w:rPr>
      </w:pPr>
    </w:p>
    <w:p w:rsidR="00DA5AF7" w:rsidRPr="00DA5AF7" w:rsidRDefault="00DA5AF7" w:rsidP="00DA5AF7">
      <w:pPr>
        <w:tabs>
          <w:tab w:val="left" w:pos="378"/>
        </w:tabs>
        <w:spacing w:before="120" w:after="0" w:line="240" w:lineRule="auto"/>
        <w:jc w:val="both"/>
        <w:rPr>
          <w:rFonts w:ascii="Arial" w:eastAsia="Arial Unicode MS" w:hAnsi="Arial" w:cs="Arial"/>
          <w:color w:val="000000"/>
          <w:lang w:val="en-US"/>
        </w:rPr>
      </w:pPr>
    </w:p>
    <w:p w:rsidR="00DA5AF7" w:rsidRPr="00DA5AF7" w:rsidRDefault="00DA5AF7" w:rsidP="00DA5AF7">
      <w:pPr>
        <w:tabs>
          <w:tab w:val="left" w:pos="378"/>
        </w:tabs>
        <w:spacing w:before="120" w:after="0" w:line="240" w:lineRule="auto"/>
        <w:jc w:val="both"/>
        <w:rPr>
          <w:rFonts w:ascii="Arial" w:eastAsia="Arial Unicode MS" w:hAnsi="Arial" w:cs="Arial"/>
          <w:color w:val="000000"/>
          <w:lang w:val="en-US"/>
        </w:rPr>
      </w:pP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Calibri" w:hAnsi="Arial" w:cs="Arial"/>
          <w:b/>
          <w:color w:val="000000"/>
          <w:lang w:val="sr-Cyrl-CS"/>
        </w:rPr>
        <w:t>Напомена:</w:t>
      </w:r>
      <w:r w:rsidRPr="00DA5AF7">
        <w:rPr>
          <w:rFonts w:ascii="Arial" w:eastAsia="Calibri" w:hAnsi="Arial" w:cs="Arial"/>
          <w:color w:val="000000"/>
          <w:lang w:val="en-US"/>
        </w:rPr>
        <w:t xml:space="preserve">У случају да понуђач подноси понуду са подизвођачем, Изјава </w:t>
      </w:r>
      <w:r w:rsidRPr="00DA5AF7">
        <w:rPr>
          <w:rFonts w:ascii="Arial" w:eastAsia="Calibri" w:hAnsi="Arial" w:cs="Arial"/>
          <w:color w:val="000000"/>
          <w:lang w:val="sr-Cyrl-CS"/>
        </w:rPr>
        <w:t xml:space="preserve">се доставља за сваког подизвођача. Изјава </w:t>
      </w:r>
      <w:r w:rsidRPr="00DA5AF7">
        <w:rPr>
          <w:rFonts w:ascii="Arial" w:eastAsia="Calibri" w:hAnsi="Arial" w:cs="Arial"/>
          <w:color w:val="000000"/>
          <w:lang w:val="en-US"/>
        </w:rPr>
        <w:t xml:space="preserve">мора бити </w:t>
      </w:r>
      <w:r w:rsidRPr="00DA5AF7">
        <w:rPr>
          <w:rFonts w:ascii="Arial" w:eastAsia="Calibri" w:hAnsi="Arial" w:cs="Arial"/>
          <w:color w:val="000000"/>
          <w:lang w:val="sr-Cyrl-CS"/>
        </w:rPr>
        <w:t>попуњена,</w:t>
      </w:r>
      <w:r w:rsidRPr="00DA5AF7">
        <w:rPr>
          <w:rFonts w:ascii="Arial" w:eastAsia="Calibri" w:hAnsi="Arial" w:cs="Arial"/>
          <w:color w:val="000000"/>
          <w:lang w:val="en-US"/>
        </w:rPr>
        <w:t xml:space="preserve"> потписана</w:t>
      </w:r>
      <w:r w:rsidRPr="00DA5AF7">
        <w:rPr>
          <w:rFonts w:ascii="Arial" w:eastAsia="Calibri" w:hAnsi="Arial" w:cs="Arial"/>
          <w:color w:val="000000"/>
          <w:lang w:val="sr-Cyrl-CS"/>
        </w:rPr>
        <w:t xml:space="preserve"> и оверена</w:t>
      </w:r>
      <w:r w:rsidRPr="00DA5AF7">
        <w:rPr>
          <w:rFonts w:ascii="Arial" w:eastAsia="Calibri" w:hAnsi="Arial" w:cs="Arial"/>
          <w:color w:val="000000"/>
          <w:lang w:val="en-US"/>
        </w:rPr>
        <w:t xml:space="preserve"> од стране овлашћеног лица за заступање подизвођача</w:t>
      </w:r>
      <w:r w:rsidRPr="00DA5AF7">
        <w:rPr>
          <w:rFonts w:ascii="Arial" w:eastAsia="Calibri" w:hAnsi="Arial" w:cs="Arial"/>
          <w:color w:val="000000"/>
          <w:lang w:val="sr-Cyrl-CS"/>
        </w:rPr>
        <w:t xml:space="preserve"> и оверена печатом.</w:t>
      </w: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Приликом подношења понуде овај образац копирати у потребном броју примерака.</w:t>
      </w:r>
    </w:p>
    <w:p w:rsidR="00DA5AF7" w:rsidRPr="00DA5AF7" w:rsidRDefault="00DA5AF7" w:rsidP="00DA5AF7">
      <w:pPr>
        <w:spacing w:before="120" w:after="0" w:line="240" w:lineRule="auto"/>
        <w:jc w:val="both"/>
        <w:rPr>
          <w:rFonts w:ascii="Arial" w:eastAsia="Times New Roman" w:hAnsi="Arial" w:cs="Times New Roman"/>
          <w:color w:val="000000"/>
          <w:lang w:val="en-US"/>
        </w:rPr>
      </w:pPr>
    </w:p>
    <w:p w:rsidR="00DA5AF7" w:rsidRPr="00DA5AF7" w:rsidRDefault="00DA5AF7" w:rsidP="00DA5AF7">
      <w:pPr>
        <w:spacing w:before="120" w:after="0" w:line="240" w:lineRule="auto"/>
        <w:jc w:val="both"/>
        <w:rPr>
          <w:rFonts w:ascii="Arial" w:eastAsia="Times New Roman" w:hAnsi="Arial" w:cs="Arial"/>
          <w:color w:val="000000"/>
          <w:lang w:val="sr-Cyrl-RS"/>
        </w:rPr>
      </w:pPr>
    </w:p>
    <w:p w:rsidR="00DA5AF7" w:rsidRDefault="00DA5AF7" w:rsidP="00DA5AF7">
      <w:pPr>
        <w:spacing w:before="120" w:after="0" w:line="240" w:lineRule="auto"/>
        <w:jc w:val="both"/>
        <w:rPr>
          <w:rFonts w:ascii="Arial" w:eastAsia="Times New Roman" w:hAnsi="Arial" w:cs="Arial"/>
          <w:color w:val="000000"/>
          <w:lang w:val="sr-Cyrl-RS"/>
        </w:rPr>
      </w:pPr>
    </w:p>
    <w:p w:rsidR="00DA5AF7" w:rsidRDefault="00DA5AF7" w:rsidP="00DA5AF7">
      <w:pPr>
        <w:spacing w:before="120" w:after="0" w:line="240" w:lineRule="auto"/>
        <w:jc w:val="both"/>
        <w:rPr>
          <w:rFonts w:ascii="Arial" w:eastAsia="Times New Roman" w:hAnsi="Arial" w:cs="Arial"/>
          <w:color w:val="000000"/>
          <w:lang w:val="sr-Cyrl-RS"/>
        </w:rPr>
      </w:pPr>
    </w:p>
    <w:p w:rsidR="00DA5AF7" w:rsidRDefault="00DA5AF7" w:rsidP="00DA5AF7">
      <w:pPr>
        <w:spacing w:before="120" w:after="0" w:line="240" w:lineRule="auto"/>
        <w:jc w:val="both"/>
        <w:rPr>
          <w:rFonts w:ascii="Arial" w:eastAsia="Times New Roman" w:hAnsi="Arial" w:cs="Arial"/>
          <w:color w:val="000000"/>
          <w:lang w:val="sr-Cyrl-RS"/>
        </w:rPr>
      </w:pPr>
    </w:p>
    <w:p w:rsidR="00DA5AF7" w:rsidRDefault="00DA5AF7" w:rsidP="00DA5AF7">
      <w:pPr>
        <w:spacing w:before="120" w:after="0" w:line="240" w:lineRule="auto"/>
        <w:jc w:val="both"/>
        <w:rPr>
          <w:rFonts w:ascii="Arial" w:eastAsia="Times New Roman" w:hAnsi="Arial" w:cs="Arial"/>
          <w:color w:val="000000"/>
          <w:lang w:val="sr-Cyrl-RS"/>
        </w:rPr>
      </w:pPr>
    </w:p>
    <w:p w:rsidR="00DA5AF7" w:rsidRPr="00DA5AF7" w:rsidRDefault="00DA5AF7" w:rsidP="00DA5AF7">
      <w:pPr>
        <w:spacing w:before="120"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right"/>
        <w:outlineLvl w:val="1"/>
        <w:rPr>
          <w:rFonts w:ascii="Arial" w:eastAsia="Times New Roman" w:hAnsi="Arial" w:cs="Arial"/>
          <w:b/>
          <w:color w:val="000000"/>
          <w:lang w:val="sr-Cyrl-RS"/>
        </w:rPr>
      </w:pPr>
      <w:r w:rsidRPr="00DA5AF7">
        <w:rPr>
          <w:rFonts w:ascii="Arial" w:eastAsia="Times New Roman" w:hAnsi="Arial" w:cs="Arial"/>
          <w:b/>
          <w:color w:val="000000"/>
          <w:lang w:val="en-US"/>
        </w:rPr>
        <w:t>ОБРАЗАЦ</w:t>
      </w:r>
      <w:r w:rsidRPr="00DA5AF7">
        <w:rPr>
          <w:rFonts w:ascii="Arial" w:eastAsia="Times New Roman" w:hAnsi="Arial" w:cs="Arial"/>
          <w:b/>
          <w:color w:val="000000"/>
          <w:lang w:val="sr-Cyrl-RS"/>
        </w:rPr>
        <w:t xml:space="preserve"> 6</w:t>
      </w:r>
    </w:p>
    <w:p w:rsidR="00DA5AF7" w:rsidRPr="00DA5AF7" w:rsidRDefault="00DA5AF7" w:rsidP="00DA5AF7">
      <w:pPr>
        <w:spacing w:after="0" w:line="240" w:lineRule="auto"/>
        <w:jc w:val="both"/>
        <w:rPr>
          <w:rFonts w:ascii="Arial" w:eastAsia="Times New Roman" w:hAnsi="Arial" w:cs="Arial"/>
          <w:color w:val="000000"/>
          <w:lang w:val="sr-Cyrl-C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ОБРАЗАЦ ТРОШКОВА ПРИПРЕМЕ ПОНУДЕ</w:t>
      </w:r>
    </w:p>
    <w:p w:rsidR="00DA5AF7" w:rsidRPr="00DA5AF7" w:rsidRDefault="00DA5AF7" w:rsidP="00DA5AF7">
      <w:pPr>
        <w:spacing w:before="120" w:after="120" w:line="240" w:lineRule="auto"/>
        <w:jc w:val="center"/>
        <w:rPr>
          <w:rFonts w:ascii="Arial" w:eastAsia="Times New Roman" w:hAnsi="Arial" w:cs="Arial"/>
          <w:color w:val="000000"/>
          <w:lang w:val="sr-Cyrl-RS"/>
        </w:rPr>
      </w:pPr>
      <w:r w:rsidRPr="00DA5AF7">
        <w:rPr>
          <w:rFonts w:ascii="Arial" w:eastAsia="Times New Roman" w:hAnsi="Arial" w:cs="Arial"/>
          <w:color w:val="000000"/>
          <w:lang w:val="en-US"/>
        </w:rPr>
        <w:t>за јавну набавку добара:</w:t>
      </w:r>
      <w:r w:rsidRPr="00DA5AF7">
        <w:rPr>
          <w:rFonts w:ascii="Arial" w:eastAsia="Times New Roman" w:hAnsi="Arial" w:cs="Arial"/>
          <w:color w:val="000000"/>
          <w:lang w:val="sr-Cyrl-RS"/>
        </w:rPr>
        <w:t xml:space="preserve"> </w:t>
      </w:r>
      <w:r w:rsidRPr="00DA5AF7">
        <w:rPr>
          <w:rFonts w:ascii="Arial" w:eastAsia="Times New Roman" w:hAnsi="Arial" w:cs="Arial"/>
          <w:b/>
          <w:color w:val="000000"/>
          <w:lang w:val="sr-Cyrl-RS"/>
        </w:rPr>
        <w:t>Набавка и реконструкција изводног  прекидача за радничко насеље- Реконструкција 6,6 kV постројења ОБЕ ТЕНТ Б. , ЈН бр.  3000/1313/2016 (1479/2016)</w:t>
      </w:r>
    </w:p>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DA5AF7" w:rsidRPr="00DA5AF7" w:rsidRDefault="00DA5AF7" w:rsidP="00DA5AF7">
      <w:pPr>
        <w:tabs>
          <w:tab w:val="left" w:pos="0"/>
        </w:tabs>
        <w:spacing w:before="120" w:after="0" w:line="240" w:lineRule="auto"/>
        <w:jc w:val="center"/>
        <w:rPr>
          <w:rFonts w:ascii="Arial" w:eastAsia="Times New Roman" w:hAnsi="Arial" w:cs="Arial"/>
          <w:color w:val="000000"/>
          <w:lang w:val="ru-RU"/>
        </w:rPr>
      </w:pPr>
      <w:r w:rsidRPr="00DA5AF7">
        <w:rPr>
          <w:rFonts w:ascii="Arial" w:eastAsia="Times New Roman" w:hAnsi="Arial" w:cs="Arial"/>
          <w:color w:val="000000"/>
          <w:lang w:val="ru-RU"/>
        </w:rPr>
        <w:t>СТРУКТУРУ ТРОШКОВА ПРИПРЕМЕ ПОНУДЕ</w:t>
      </w:r>
    </w:p>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p>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p>
    <w:tbl>
      <w:tblPr>
        <w:tblStyle w:val="TableGrid"/>
        <w:tblW w:w="0" w:type="auto"/>
        <w:tblLook w:val="04A0" w:firstRow="1" w:lastRow="0" w:firstColumn="1" w:lastColumn="0" w:noHBand="0" w:noVBand="1"/>
      </w:tblPr>
      <w:tblGrid>
        <w:gridCol w:w="4646"/>
        <w:gridCol w:w="4642"/>
      </w:tblGrid>
      <w:tr w:rsidR="00DA5AF7" w:rsidRPr="00DA5AF7" w:rsidTr="00DA5AF7">
        <w:tc>
          <w:tcPr>
            <w:tcW w:w="4788" w:type="dxa"/>
          </w:tcPr>
          <w:p w:rsidR="00DA5AF7" w:rsidRPr="00DA5AF7" w:rsidRDefault="00DA5AF7" w:rsidP="00DA5AF7">
            <w:pPr>
              <w:tabs>
                <w:tab w:val="left" w:pos="0"/>
              </w:tabs>
              <w:spacing w:before="120"/>
              <w:jc w:val="both"/>
              <w:rPr>
                <w:rFonts w:cs="Arial"/>
                <w:color w:val="000000"/>
                <w:lang w:val="ru-RU"/>
              </w:rPr>
            </w:pPr>
            <w:r w:rsidRPr="00DA5AF7">
              <w:rPr>
                <w:rFonts w:cs="Arial"/>
                <w:color w:val="000000"/>
                <w:lang w:val="ru-RU"/>
              </w:rPr>
              <w:t>трошкови прибављања средстава обезбеђења за озбиљност понуде</w:t>
            </w:r>
          </w:p>
        </w:tc>
        <w:tc>
          <w:tcPr>
            <w:tcW w:w="4788" w:type="dxa"/>
          </w:tcPr>
          <w:p w:rsidR="00DA5AF7" w:rsidRPr="00DA5AF7" w:rsidRDefault="00DA5AF7" w:rsidP="00DA5AF7">
            <w:pPr>
              <w:tabs>
                <w:tab w:val="left" w:pos="0"/>
              </w:tabs>
              <w:spacing w:before="120"/>
              <w:jc w:val="center"/>
              <w:rPr>
                <w:rFonts w:cs="Arial"/>
                <w:color w:val="000000"/>
                <w:lang w:val="ru-RU"/>
              </w:rPr>
            </w:pPr>
            <w:r w:rsidRPr="00DA5AF7">
              <w:rPr>
                <w:rFonts w:cs="Arial"/>
                <w:color w:val="000000"/>
                <w:lang w:val="ru-RU"/>
              </w:rPr>
              <w:t xml:space="preserve">__________ Динара </w:t>
            </w:r>
          </w:p>
        </w:tc>
      </w:tr>
      <w:tr w:rsidR="00DA5AF7" w:rsidRPr="00DA5AF7" w:rsidTr="00DA5AF7">
        <w:tc>
          <w:tcPr>
            <w:tcW w:w="4788" w:type="dxa"/>
          </w:tcPr>
          <w:p w:rsidR="00DA5AF7" w:rsidRPr="00DA5AF7" w:rsidRDefault="00DA5AF7" w:rsidP="00DA5AF7">
            <w:pPr>
              <w:spacing w:before="120"/>
              <w:jc w:val="center"/>
              <w:rPr>
                <w:color w:val="000000"/>
                <w:lang w:val="en-US"/>
              </w:rPr>
            </w:pPr>
            <w:r w:rsidRPr="00DA5AF7">
              <w:rPr>
                <w:color w:val="000000"/>
                <w:lang w:val="en-US"/>
              </w:rPr>
              <w:t>Укупни трошкови без ПДВ</w:t>
            </w:r>
          </w:p>
        </w:tc>
        <w:tc>
          <w:tcPr>
            <w:tcW w:w="4788" w:type="dxa"/>
          </w:tcPr>
          <w:p w:rsidR="00DA5AF7" w:rsidRPr="00DA5AF7" w:rsidRDefault="00DA5AF7" w:rsidP="00DA5AF7">
            <w:pPr>
              <w:spacing w:before="120"/>
              <w:jc w:val="center"/>
              <w:rPr>
                <w:color w:val="000000"/>
                <w:lang w:val="en-US"/>
              </w:rPr>
            </w:pPr>
            <w:r w:rsidRPr="00DA5AF7">
              <w:rPr>
                <w:color w:val="000000"/>
                <w:lang w:val="en-US"/>
              </w:rPr>
              <w:t xml:space="preserve">__________ Динара </w:t>
            </w:r>
          </w:p>
        </w:tc>
      </w:tr>
      <w:tr w:rsidR="00DA5AF7" w:rsidRPr="00DA5AF7" w:rsidTr="00DA5AF7">
        <w:tc>
          <w:tcPr>
            <w:tcW w:w="4788" w:type="dxa"/>
          </w:tcPr>
          <w:p w:rsidR="00DA5AF7" w:rsidRPr="00DA5AF7" w:rsidRDefault="00DA5AF7" w:rsidP="00DA5AF7">
            <w:pPr>
              <w:spacing w:before="120"/>
              <w:jc w:val="center"/>
              <w:rPr>
                <w:color w:val="000000"/>
                <w:lang w:val="en-US"/>
              </w:rPr>
            </w:pPr>
            <w:r w:rsidRPr="00DA5AF7">
              <w:rPr>
                <w:color w:val="000000"/>
                <w:lang w:val="en-US"/>
              </w:rPr>
              <w:t>ПДВ</w:t>
            </w:r>
          </w:p>
        </w:tc>
        <w:tc>
          <w:tcPr>
            <w:tcW w:w="4788" w:type="dxa"/>
          </w:tcPr>
          <w:p w:rsidR="00DA5AF7" w:rsidRPr="00DA5AF7" w:rsidRDefault="00DA5AF7" w:rsidP="00DA5AF7">
            <w:pPr>
              <w:spacing w:before="120"/>
              <w:jc w:val="center"/>
              <w:rPr>
                <w:color w:val="000000"/>
                <w:lang w:val="en-US"/>
              </w:rPr>
            </w:pPr>
            <w:r w:rsidRPr="00DA5AF7">
              <w:rPr>
                <w:color w:val="000000"/>
                <w:lang w:val="en-US"/>
              </w:rPr>
              <w:t xml:space="preserve">__________ Динара </w:t>
            </w:r>
          </w:p>
        </w:tc>
      </w:tr>
      <w:tr w:rsidR="00DA5AF7" w:rsidRPr="00DA5AF7" w:rsidTr="00DA5AF7">
        <w:tc>
          <w:tcPr>
            <w:tcW w:w="4788" w:type="dxa"/>
          </w:tcPr>
          <w:p w:rsidR="00DA5AF7" w:rsidRPr="00DA5AF7" w:rsidRDefault="00DA5AF7" w:rsidP="00DA5AF7">
            <w:pPr>
              <w:spacing w:before="120"/>
              <w:jc w:val="center"/>
              <w:rPr>
                <w:color w:val="000000"/>
                <w:lang w:val="en-US"/>
              </w:rPr>
            </w:pPr>
            <w:r w:rsidRPr="00DA5AF7">
              <w:rPr>
                <w:color w:val="000000"/>
                <w:lang w:val="en-US"/>
              </w:rPr>
              <w:t>Укупни  трошкови са ПДВ</w:t>
            </w:r>
          </w:p>
        </w:tc>
        <w:tc>
          <w:tcPr>
            <w:tcW w:w="4788" w:type="dxa"/>
          </w:tcPr>
          <w:p w:rsidR="00DA5AF7" w:rsidRPr="00DA5AF7" w:rsidRDefault="00DA5AF7" w:rsidP="00DA5AF7">
            <w:pPr>
              <w:spacing w:before="120"/>
              <w:jc w:val="center"/>
              <w:rPr>
                <w:color w:val="000000"/>
                <w:lang w:val="en-US"/>
              </w:rPr>
            </w:pPr>
            <w:r w:rsidRPr="00DA5AF7">
              <w:rPr>
                <w:color w:val="000000"/>
                <w:lang w:val="en-US"/>
              </w:rPr>
              <w:t xml:space="preserve">__________ Динара </w:t>
            </w:r>
          </w:p>
        </w:tc>
      </w:tr>
    </w:tbl>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DA5AF7" w:rsidRPr="00DA5AF7" w:rsidRDefault="00DA5AF7" w:rsidP="00DA5AF7">
      <w:pPr>
        <w:tabs>
          <w:tab w:val="left" w:pos="0"/>
        </w:tabs>
        <w:spacing w:before="120" w:after="0" w:line="240" w:lineRule="auto"/>
        <w:jc w:val="both"/>
        <w:rPr>
          <w:rFonts w:ascii="Arial" w:eastAsia="Times New Roman" w:hAnsi="Arial" w:cs="Arial"/>
          <w:color w:val="000000"/>
          <w:lang w:val="ru-RU"/>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sr-Cyrl-CS"/>
              </w:rPr>
            </w:pPr>
            <w:r w:rsidRPr="00DA5AF7">
              <w:rPr>
                <w:rFonts w:ascii="Arial" w:eastAsia="Times New Roman" w:hAnsi="Arial" w:cs="Arial"/>
                <w:color w:val="000000"/>
                <w:lang w:val="sr-Cyrl-CS"/>
              </w:rPr>
              <w:t>П</w:t>
            </w:r>
            <w:r w:rsidRPr="00DA5AF7">
              <w:rPr>
                <w:rFonts w:ascii="Arial" w:eastAsia="Times New Roman" w:hAnsi="Arial" w:cs="Arial"/>
                <w:color w:val="000000"/>
                <w:lang w:val="en-US"/>
              </w:rPr>
              <w:t>онуђач</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trHeight w:val="389"/>
          <w:jc w:val="center"/>
        </w:trPr>
        <w:tc>
          <w:tcPr>
            <w:tcW w:w="388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tabs>
          <w:tab w:val="left" w:pos="0"/>
        </w:tabs>
        <w:spacing w:after="0" w:line="240" w:lineRule="auto"/>
        <w:jc w:val="both"/>
        <w:rPr>
          <w:rFonts w:ascii="Arial" w:eastAsia="Times New Roman" w:hAnsi="Arial" w:cs="Arial"/>
          <w:b/>
          <w:color w:val="000000"/>
          <w:lang w:val="ru-RU"/>
        </w:rPr>
      </w:pPr>
      <w:r w:rsidRPr="00DA5AF7">
        <w:rPr>
          <w:rFonts w:ascii="Arial" w:eastAsia="Times New Roman" w:hAnsi="Arial" w:cs="Arial"/>
          <w:b/>
          <w:color w:val="000000"/>
          <w:lang w:val="ru-RU"/>
        </w:rPr>
        <w:t>Напомена:</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DA5AF7" w:rsidRPr="00DA5AF7" w:rsidRDefault="00DA5AF7" w:rsidP="00DA5AF7">
      <w:pPr>
        <w:tabs>
          <w:tab w:val="left" w:pos="0"/>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en-US"/>
        </w:rPr>
        <w:t>-</w:t>
      </w:r>
      <w:r w:rsidRPr="00DA5AF7">
        <w:rPr>
          <w:rFonts w:ascii="Arial" w:eastAsia="Times New Roman" w:hAnsi="Arial" w:cs="Arial"/>
          <w:color w:val="000000"/>
          <w:lang w:val="sr-Latn-CS"/>
        </w:rPr>
        <w:t>остале трошкове припреме и подношења понуде</w:t>
      </w:r>
      <w:r w:rsidRPr="00DA5AF7">
        <w:rPr>
          <w:rFonts w:ascii="Arial" w:eastAsia="Times New Roman" w:hAnsi="Arial" w:cs="Arial"/>
          <w:color w:val="00000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DA5AF7" w:rsidRPr="00DA5AF7" w:rsidRDefault="00DA5AF7" w:rsidP="00DA5AF7">
      <w:pPr>
        <w:tabs>
          <w:tab w:val="left" w:pos="1134"/>
        </w:tabs>
        <w:spacing w:after="0" w:line="240" w:lineRule="auto"/>
        <w:jc w:val="both"/>
        <w:rPr>
          <w:rFonts w:ascii="Arial" w:eastAsia="TimesNewRomanPS-BoldMT" w:hAnsi="Arial" w:cs="Arial"/>
          <w:color w:val="000000"/>
          <w:lang w:val="ru-RU"/>
        </w:rPr>
      </w:pPr>
      <w:r w:rsidRPr="00DA5AF7">
        <w:rPr>
          <w:rFonts w:ascii="Arial" w:eastAsia="TimesNewRomanPS-BoldMT" w:hAnsi="Arial" w:cs="Arial"/>
          <w:color w:val="000000"/>
          <w:lang w:val="ru-RU"/>
        </w:rPr>
        <w:t xml:space="preserve">-Уколико </w:t>
      </w:r>
      <w:r w:rsidRPr="00DA5AF7">
        <w:rPr>
          <w:rFonts w:ascii="Arial" w:eastAsia="TimesNewRomanPS-BoldMT" w:hAnsi="Arial" w:cs="Arial"/>
          <w:color w:val="000000"/>
          <w:lang w:val="sr-Cyrl-CS"/>
        </w:rPr>
        <w:t>група понуђача подноси заједничку понуду овај образац потписује и оверава Носилац посла</w:t>
      </w:r>
      <w:r w:rsidRPr="00DA5AF7">
        <w:rPr>
          <w:rFonts w:ascii="Arial" w:eastAsia="TimesNewRomanPS-BoldMT" w:hAnsi="Arial" w:cs="Arial"/>
          <w:color w:val="000000"/>
          <w:lang w:val="ru-RU"/>
        </w:rPr>
        <w:t xml:space="preserve">.Уколико понуђач подноси понуду са подизвођачем овај образац потписује и оверава печатом понуђач. </w:t>
      </w:r>
    </w:p>
    <w:p w:rsidR="00DA5AF7" w:rsidRPr="00DA5AF7" w:rsidRDefault="00DA5AF7" w:rsidP="00DA5AF7">
      <w:pPr>
        <w:spacing w:after="0" w:line="240" w:lineRule="auto"/>
        <w:jc w:val="right"/>
        <w:outlineLvl w:val="1"/>
        <w:rPr>
          <w:rFonts w:ascii="Arial" w:eastAsia="Times New Roman" w:hAnsi="Arial" w:cs="Arial"/>
          <w:b/>
          <w:color w:val="000000"/>
          <w:lang w:val="sr-Cyrl-RS"/>
        </w:rPr>
      </w:pPr>
      <w:r w:rsidRPr="00DA5AF7">
        <w:rPr>
          <w:rFonts w:ascii="Arial" w:eastAsia="Times New Roman" w:hAnsi="Arial" w:cs="Arial"/>
          <w:b/>
          <w:color w:val="000000"/>
          <w:lang w:val="sr-Latn-CS"/>
        </w:rPr>
        <w:br w:type="page"/>
      </w:r>
      <w:r w:rsidRPr="00DA5AF7">
        <w:rPr>
          <w:rFonts w:ascii="Arial" w:eastAsia="Times New Roman" w:hAnsi="Arial" w:cs="Arial"/>
          <w:b/>
          <w:color w:val="000000"/>
          <w:lang w:val="en-US"/>
        </w:rPr>
        <w:lastRenderedPageBreak/>
        <w:t xml:space="preserve">ПРИЛОГ </w:t>
      </w:r>
      <w:r w:rsidRPr="00DA5AF7">
        <w:rPr>
          <w:rFonts w:ascii="Arial" w:eastAsia="Times New Roman" w:hAnsi="Arial" w:cs="Arial"/>
          <w:b/>
          <w:color w:val="000000"/>
          <w:lang w:val="sr-Cyrl-RS"/>
        </w:rPr>
        <w:t>1</w:t>
      </w:r>
    </w:p>
    <w:p w:rsidR="00DA5AF7" w:rsidRPr="00DA5AF7" w:rsidRDefault="00DA5AF7" w:rsidP="00DA5AF7">
      <w:pPr>
        <w:spacing w:after="0" w:line="240" w:lineRule="auto"/>
        <w:jc w:val="center"/>
        <w:rPr>
          <w:rFonts w:ascii="Arial" w:eastAsia="Times New Roman" w:hAnsi="Arial" w:cs="Arial"/>
          <w:color w:val="000000"/>
          <w:lang w:val="sr-Latn-CS" w:eastAsia="ar-SA"/>
        </w:rPr>
      </w:pPr>
    </w:p>
    <w:p w:rsidR="00DA5AF7" w:rsidRPr="00DA5AF7" w:rsidRDefault="00DA5AF7" w:rsidP="00DA5AF7">
      <w:pPr>
        <w:tabs>
          <w:tab w:val="num" w:pos="360"/>
        </w:tabs>
        <w:spacing w:before="120" w:after="0" w:line="240" w:lineRule="auto"/>
        <w:jc w:val="both"/>
        <w:rPr>
          <w:rFonts w:ascii="Arial" w:eastAsia="Times New Roman" w:hAnsi="Arial" w:cs="Arial"/>
          <w:color w:val="000000"/>
          <w:lang w:val="sr-Cyrl-CS"/>
        </w:rPr>
      </w:pPr>
    </w:p>
    <w:p w:rsidR="00DA5AF7" w:rsidRPr="00DA5AF7" w:rsidRDefault="00DA5AF7" w:rsidP="00DA5AF7">
      <w:pPr>
        <w:spacing w:after="0" w:line="240" w:lineRule="auto"/>
        <w:rPr>
          <w:rFonts w:ascii="Arial" w:eastAsia="Times New Roman" w:hAnsi="Arial" w:cs="Arial"/>
          <w:b/>
          <w:bCs/>
          <w:color w:val="000000"/>
          <w:lang w:val="sr-Cyrl-RS" w:eastAsia="hr-HR"/>
        </w:rPr>
      </w:pPr>
    </w:p>
    <w:p w:rsidR="00DA5AF7" w:rsidRPr="00DA5AF7" w:rsidRDefault="00DA5AF7" w:rsidP="00DA5AF7">
      <w:pPr>
        <w:spacing w:after="0" w:line="240" w:lineRule="auto"/>
        <w:rPr>
          <w:rFonts w:ascii="Arial" w:eastAsia="Times New Roman" w:hAnsi="Arial" w:cs="Arial"/>
          <w:b/>
          <w:bCs/>
          <w:color w:val="000000"/>
          <w:lang w:val="sr-Cyrl-RS" w:eastAsia="hr-HR"/>
        </w:rPr>
      </w:pPr>
    </w:p>
    <w:p w:rsidR="00DA5AF7" w:rsidRPr="00DA5AF7" w:rsidRDefault="00DA5AF7" w:rsidP="00DA5AF7">
      <w:pPr>
        <w:spacing w:after="0" w:line="240" w:lineRule="auto"/>
        <w:rPr>
          <w:rFonts w:ascii="Arial" w:eastAsia="Times New Roman" w:hAnsi="Arial" w:cs="Arial"/>
          <w:b/>
          <w:bCs/>
          <w:color w:val="000000"/>
          <w:lang w:val="sr-Cyrl-RS" w:eastAsia="hr-HR"/>
        </w:rPr>
      </w:pPr>
    </w:p>
    <w:p w:rsidR="00DA5AF7" w:rsidRPr="00DA5AF7" w:rsidRDefault="00DA5AF7" w:rsidP="00DA5AF7">
      <w:pPr>
        <w:spacing w:after="0" w:line="240" w:lineRule="auto"/>
        <w:jc w:val="center"/>
        <w:rPr>
          <w:rFonts w:ascii="Arial" w:eastAsia="Times New Roman" w:hAnsi="Arial" w:cs="Arial"/>
          <w:b/>
          <w:color w:val="000000"/>
          <w:lang w:val="sr-Cyrl-CS" w:eastAsia="ar-SA"/>
        </w:rPr>
      </w:pPr>
      <w:r w:rsidRPr="00DA5AF7">
        <w:rPr>
          <w:rFonts w:ascii="Arial" w:eastAsia="Times New Roman" w:hAnsi="Arial" w:cs="Arial"/>
          <w:b/>
          <w:color w:val="000000"/>
          <w:lang w:val="sr-Cyrl-CS" w:eastAsia="ar-SA"/>
        </w:rPr>
        <w:t>СПОРАЗУМ  УЧЕСНИКА ЗАЈЕДНИЧКЕ ПОНУДЕ</w:t>
      </w:r>
    </w:p>
    <w:p w:rsidR="00DA5AF7" w:rsidRPr="00DA5AF7" w:rsidRDefault="00DA5AF7" w:rsidP="00DA5AF7">
      <w:pPr>
        <w:spacing w:after="0" w:line="240" w:lineRule="auto"/>
        <w:jc w:val="center"/>
        <w:rPr>
          <w:rFonts w:ascii="Arial" w:eastAsia="Times New Roman" w:hAnsi="Arial" w:cs="Arial"/>
          <w:b/>
          <w:color w:val="000000"/>
          <w:lang w:val="sr-Cyrl-CS" w:eastAsia="ar-SA"/>
        </w:rPr>
      </w:pPr>
    </w:p>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 xml:space="preserve">На основу члана 81. Закона о јавним набавкама </w:t>
      </w:r>
      <w:r w:rsidRPr="00DA5AF7">
        <w:rPr>
          <w:rFonts w:ascii="Arial" w:eastAsia="TimesNewRomanPSMT" w:hAnsi="Arial" w:cs="Arial"/>
          <w:color w:val="000000"/>
          <w:lang w:val="ru-RU"/>
        </w:rPr>
        <w:t xml:space="preserve">(„Сл. </w:t>
      </w:r>
      <w:r w:rsidRPr="00DA5AF7">
        <w:rPr>
          <w:rFonts w:ascii="Arial" w:eastAsia="TimesNewRomanPSMT" w:hAnsi="Arial" w:cs="Arial"/>
          <w:color w:val="000000"/>
          <w:lang w:val="sr-Cyrl-CS"/>
        </w:rPr>
        <w:t>г</w:t>
      </w:r>
      <w:r w:rsidRPr="00DA5AF7">
        <w:rPr>
          <w:rFonts w:ascii="Arial" w:eastAsia="TimesNewRomanPSMT" w:hAnsi="Arial" w:cs="Arial"/>
          <w:color w:val="000000"/>
          <w:lang w:val="ru-RU"/>
        </w:rPr>
        <w:t>ласник РС” бр. 1</w:t>
      </w:r>
      <w:r w:rsidRPr="00DA5AF7">
        <w:rPr>
          <w:rFonts w:ascii="Arial" w:eastAsia="TimesNewRomanPSMT" w:hAnsi="Arial" w:cs="Arial"/>
          <w:color w:val="000000"/>
          <w:lang w:val="sr-Cyrl-CS"/>
        </w:rPr>
        <w:t>24</w:t>
      </w:r>
      <w:r w:rsidRPr="00DA5AF7">
        <w:rPr>
          <w:rFonts w:ascii="Arial" w:eastAsia="TimesNewRomanPSMT" w:hAnsi="Arial" w:cs="Arial"/>
          <w:color w:val="000000"/>
          <w:lang w:val="ru-RU"/>
        </w:rPr>
        <w:t>/20</w:t>
      </w:r>
      <w:r w:rsidRPr="00DA5AF7">
        <w:rPr>
          <w:rFonts w:ascii="Arial" w:eastAsia="TimesNewRomanPSMT" w:hAnsi="Arial" w:cs="Arial"/>
          <w:color w:val="000000"/>
          <w:lang w:val="sr-Cyrl-CS"/>
        </w:rPr>
        <w:t>12</w:t>
      </w:r>
      <w:r w:rsidRPr="00DA5AF7">
        <w:rPr>
          <w:rFonts w:ascii="Arial" w:eastAsia="TimesNewRomanPSMT" w:hAnsi="Arial" w:cs="Arial"/>
          <w:color w:val="000000"/>
          <w:lang w:val="ru-RU"/>
        </w:rPr>
        <w:t>, 14/15, 68/15</w:t>
      </w:r>
      <w:r w:rsidRPr="00DA5AF7">
        <w:rPr>
          <w:rFonts w:ascii="Arial" w:eastAsia="Times New Roman" w:hAnsi="Arial" w:cs="Arial"/>
          <w:color w:val="000000"/>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DA5AF7" w:rsidRPr="00DA5AF7" w:rsidRDefault="00DA5AF7" w:rsidP="00DA5AF7">
      <w:pPr>
        <w:spacing w:after="0" w:line="240" w:lineRule="auto"/>
        <w:jc w:val="both"/>
        <w:rPr>
          <w:rFonts w:ascii="Arial" w:eastAsia="Calibri" w:hAnsi="Arial" w:cs="Arial"/>
          <w:color w:val="000000"/>
          <w:lang w:val="en-U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DA5AF7" w:rsidRPr="00DA5AF7" w:rsidTr="00DA5AF7">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НАЗИВ И СЕДИШТЕ ЧЛАНА ГРУПЕ ПОНУЂАЧА</w:t>
            </w:r>
          </w:p>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r>
      <w:tr w:rsidR="00DA5AF7" w:rsidRPr="00DA5AF7" w:rsidTr="00DA5AF7">
        <w:trPr>
          <w:trHeight w:val="1244"/>
        </w:trPr>
        <w:tc>
          <w:tcPr>
            <w:tcW w:w="5070"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r>
      <w:tr w:rsidR="00DA5AF7" w:rsidRPr="00DA5AF7" w:rsidTr="00DA5AF7">
        <w:trPr>
          <w:trHeight w:val="1280"/>
        </w:trPr>
        <w:tc>
          <w:tcPr>
            <w:tcW w:w="5070"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2. Oпис послова сваког од понуђача из групе понуђача у извршењу уговора:</w:t>
            </w:r>
          </w:p>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r>
      <w:tr w:rsidR="00DA5AF7" w:rsidRPr="00DA5AF7" w:rsidTr="00DA5AF7">
        <w:trPr>
          <w:trHeight w:val="889"/>
        </w:trPr>
        <w:tc>
          <w:tcPr>
            <w:tcW w:w="5070"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3.Друго:</w:t>
            </w:r>
          </w:p>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c>
          <w:tcPr>
            <w:tcW w:w="4218" w:type="dxa"/>
            <w:tcBorders>
              <w:top w:val="single" w:sz="4" w:space="0" w:color="auto"/>
              <w:left w:val="single" w:sz="4" w:space="0" w:color="auto"/>
              <w:bottom w:val="single" w:sz="4" w:space="0" w:color="auto"/>
              <w:right w:val="single" w:sz="4" w:space="0" w:color="auto"/>
            </w:tcBorders>
          </w:tcPr>
          <w:p w:rsidR="00DA5AF7" w:rsidRPr="00DA5AF7" w:rsidRDefault="00DA5AF7" w:rsidP="00DA5AF7">
            <w:pPr>
              <w:suppressAutoHyphens/>
              <w:spacing w:before="120" w:after="0" w:line="240" w:lineRule="auto"/>
              <w:jc w:val="both"/>
              <w:rPr>
                <w:rFonts w:ascii="Arial" w:eastAsia="Times New Roman" w:hAnsi="Arial" w:cs="Arial"/>
                <w:color w:val="000000"/>
                <w:lang w:val="sr-Cyrl-CS" w:eastAsia="ar-SA"/>
              </w:rPr>
            </w:pPr>
          </w:p>
        </w:tc>
      </w:tr>
    </w:tbl>
    <w:p w:rsidR="00DA5AF7" w:rsidRPr="00DA5AF7" w:rsidRDefault="00DA5AF7" w:rsidP="00DA5AF7">
      <w:pPr>
        <w:framePr w:hSpace="180" w:wrap="around" w:vAnchor="text" w:hAnchor="margin" w:y="5147"/>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Потпис одговорног лица члана групе понуђача:</w:t>
      </w:r>
    </w:p>
    <w:p w:rsidR="00DA5AF7" w:rsidRPr="00DA5AF7" w:rsidRDefault="00DA5AF7" w:rsidP="00DA5AF7">
      <w:pPr>
        <w:framePr w:hSpace="180" w:wrap="around" w:vAnchor="text" w:hAnchor="margin" w:y="5147"/>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______________________</w:t>
      </w:r>
    </w:p>
    <w:p w:rsidR="00DA5AF7" w:rsidRPr="00DA5AF7" w:rsidRDefault="00DA5AF7" w:rsidP="00DA5AF7">
      <w:pPr>
        <w:tabs>
          <w:tab w:val="num" w:pos="360"/>
        </w:tabs>
        <w:spacing w:before="120" w:after="0" w:line="240" w:lineRule="auto"/>
        <w:jc w:val="both"/>
        <w:rPr>
          <w:rFonts w:ascii="Arial" w:eastAsia="Times New Roman" w:hAnsi="Arial" w:cs="Arial"/>
          <w:color w:val="000000"/>
          <w:spacing w:val="2"/>
          <w:lang w:val="en-US"/>
        </w:rPr>
      </w:pPr>
    </w:p>
    <w:p w:rsidR="00DA5AF7" w:rsidRPr="00DA5AF7" w:rsidRDefault="00DA5AF7" w:rsidP="00DA5AF7">
      <w:pPr>
        <w:tabs>
          <w:tab w:val="num" w:pos="36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xml:space="preserve">                                       </w:t>
      </w:r>
    </w:p>
    <w:p w:rsidR="00DA5AF7" w:rsidRDefault="00DA5AF7" w:rsidP="00DA5AF7">
      <w:pPr>
        <w:tabs>
          <w:tab w:val="num" w:pos="360"/>
        </w:tabs>
        <w:spacing w:before="120" w:after="0" w:line="240" w:lineRule="auto"/>
        <w:jc w:val="both"/>
        <w:rPr>
          <w:rFonts w:ascii="Arial" w:eastAsia="Times New Roman" w:hAnsi="Arial" w:cs="Arial"/>
          <w:color w:val="000000"/>
          <w:lang w:val="sr-Cyrl-CS"/>
        </w:rPr>
      </w:pPr>
    </w:p>
    <w:p w:rsidR="00DA5AF7" w:rsidRPr="00DA5AF7" w:rsidRDefault="00DA5AF7" w:rsidP="00DA5AF7">
      <w:pPr>
        <w:tabs>
          <w:tab w:val="num" w:pos="36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м.п.</w:t>
      </w:r>
    </w:p>
    <w:p w:rsidR="00DA5AF7" w:rsidRPr="00DA5AF7" w:rsidRDefault="00DA5AF7" w:rsidP="00DA5AF7">
      <w:pPr>
        <w:framePr w:hSpace="180" w:wrap="around" w:vAnchor="text" w:hAnchor="margin" w:y="194"/>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Потпис одговорног лица члана групе понуђача:</w:t>
      </w:r>
    </w:p>
    <w:p w:rsidR="00DA5AF7" w:rsidRPr="00DA5AF7" w:rsidRDefault="00DA5AF7" w:rsidP="00DA5AF7">
      <w:pPr>
        <w:framePr w:hSpace="180" w:wrap="around" w:vAnchor="text" w:hAnchor="margin" w:y="194"/>
        <w:suppressAutoHyphens/>
        <w:spacing w:before="120" w:after="0" w:line="240" w:lineRule="auto"/>
        <w:jc w:val="both"/>
        <w:rPr>
          <w:rFonts w:ascii="Arial" w:eastAsia="Times New Roman" w:hAnsi="Arial" w:cs="Arial"/>
          <w:color w:val="000000"/>
          <w:lang w:val="sr-Cyrl-CS" w:eastAsia="ar-SA"/>
        </w:rPr>
      </w:pPr>
      <w:r w:rsidRPr="00DA5AF7">
        <w:rPr>
          <w:rFonts w:ascii="Arial" w:eastAsia="Times New Roman" w:hAnsi="Arial" w:cs="Arial"/>
          <w:color w:val="000000"/>
          <w:lang w:val="sr-Cyrl-CS" w:eastAsia="ar-SA"/>
        </w:rPr>
        <w:t>______________________</w:t>
      </w:r>
    </w:p>
    <w:p w:rsidR="00DA5AF7" w:rsidRPr="00DA5AF7" w:rsidRDefault="00DA5AF7" w:rsidP="00DA5AF7">
      <w:pPr>
        <w:tabs>
          <w:tab w:val="num" w:pos="36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xml:space="preserve">                                       м.п.</w:t>
      </w:r>
    </w:p>
    <w:p w:rsidR="00DA5AF7" w:rsidRPr="00DA5AF7" w:rsidRDefault="00DA5AF7" w:rsidP="00DA5AF7">
      <w:pPr>
        <w:spacing w:before="120" w:after="120" w:line="240" w:lineRule="auto"/>
        <w:jc w:val="both"/>
        <w:rPr>
          <w:rFonts w:ascii="Arial" w:eastAsia="Times New Roman" w:hAnsi="Arial" w:cs="Arial"/>
          <w:color w:val="000000"/>
          <w:spacing w:val="4"/>
          <w:lang w:val="en-US"/>
        </w:rPr>
      </w:pPr>
      <w:r w:rsidRPr="00DA5AF7">
        <w:rPr>
          <w:rFonts w:ascii="Arial" w:eastAsia="Times New Roman" w:hAnsi="Arial" w:cs="Arial"/>
          <w:color w:val="000000"/>
          <w:spacing w:val="4"/>
          <w:lang w:val="sr-Cyrl-CS"/>
        </w:rPr>
        <w:t xml:space="preserve">Датум:                                                                                                 </w:t>
      </w:r>
    </w:p>
    <w:p w:rsidR="00DA5AF7" w:rsidRPr="00DA5AF7" w:rsidRDefault="00DA5AF7" w:rsidP="00DA5AF7">
      <w:pPr>
        <w:tabs>
          <w:tab w:val="num" w:pos="360"/>
        </w:tabs>
        <w:spacing w:before="120" w:after="0" w:line="240" w:lineRule="auto"/>
        <w:jc w:val="both"/>
        <w:rPr>
          <w:rFonts w:ascii="Arial" w:eastAsia="Times New Roman" w:hAnsi="Arial" w:cs="Arial"/>
          <w:color w:val="000000"/>
          <w:spacing w:val="2"/>
          <w:lang w:val="en-US"/>
        </w:rPr>
      </w:pPr>
      <w:r w:rsidRPr="00DA5AF7">
        <w:rPr>
          <w:rFonts w:ascii="Arial" w:eastAsia="Times New Roman" w:hAnsi="Arial" w:cs="Arial"/>
          <w:color w:val="000000"/>
          <w:spacing w:val="2"/>
          <w:lang w:val="sr-Cyrl-CS"/>
        </w:rPr>
        <w:t xml:space="preserve">___________                                     </w:t>
      </w: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Pr="00DA5AF7" w:rsidRDefault="00DA5AF7" w:rsidP="00DA5AF7">
      <w:pPr>
        <w:spacing w:before="120" w:after="0" w:line="240" w:lineRule="auto"/>
        <w:jc w:val="right"/>
        <w:rPr>
          <w:rFonts w:ascii="Arial" w:eastAsia="Times New Roman" w:hAnsi="Arial" w:cs="Arial"/>
          <w:b/>
          <w:bCs/>
          <w:color w:val="000000"/>
          <w:lang w:val="sr-Cyrl-RS" w:eastAsia="hr-HR"/>
        </w:rPr>
      </w:pPr>
      <w:r w:rsidRPr="00DA5AF7">
        <w:rPr>
          <w:rFonts w:ascii="Arial" w:eastAsia="Times New Roman" w:hAnsi="Arial" w:cs="Arial"/>
          <w:b/>
          <w:bCs/>
          <w:color w:val="000000"/>
          <w:lang w:val="sr-Cyrl-RS" w:eastAsia="hr-HR"/>
        </w:rPr>
        <w:lastRenderedPageBreak/>
        <w:t>ПРИЛОГ 2.</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en-US"/>
        </w:rPr>
        <w:t xml:space="preserve">ДУЖНИК:  </w:t>
      </w:r>
      <w:r w:rsidRPr="00DA5AF7">
        <w:rPr>
          <w:rFonts w:ascii="Arial" w:eastAsia="Times New Roman" w:hAnsi="Arial" w:cs="Arial"/>
          <w:color w:val="000000"/>
          <w:lang w:val="ru-RU"/>
        </w:rPr>
        <w:t>…………………………………………………………………………........................</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(назив и седиште Понуђача)</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МАТИЧНИ БРОЈ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ТЕКУЋИ РАЧУН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ПИБ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 з д а ј е  д а н а ............................ године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МЕНИЧНО ПИСМО – ОВЛАШЋЕЊЕ ЗА КОРИСНИКА  БЛАНКО СОПСТВЕНЕ МЕНИЦЕ</w:t>
      </w:r>
    </w:p>
    <w:p w:rsidR="00DA5AF7" w:rsidRPr="00DA5AF7" w:rsidRDefault="00DA5AF7" w:rsidP="00DA5AF7">
      <w:pPr>
        <w:spacing w:after="0" w:line="240" w:lineRule="auto"/>
        <w:jc w:val="center"/>
        <w:rPr>
          <w:rFonts w:ascii="Arial" w:eastAsia="Times New Roman" w:hAnsi="Arial" w:cs="Arial"/>
          <w:b/>
          <w:color w:val="000000"/>
          <w:lang w:val="en-US"/>
        </w:rPr>
      </w:pPr>
    </w:p>
    <w:p w:rsidR="00DA5AF7" w:rsidRPr="00DA5AF7" w:rsidRDefault="00DA5AF7" w:rsidP="00DA5AF7">
      <w:pPr>
        <w:widowControl w:val="0"/>
        <w:tabs>
          <w:tab w:val="left" w:pos="1418"/>
          <w:tab w:val="left" w:leader="underscore" w:pos="9244"/>
        </w:tabs>
        <w:spacing w:after="0" w:line="240" w:lineRule="auto"/>
        <w:ind w:left="1440" w:hanging="1440"/>
        <w:jc w:val="both"/>
        <w:rPr>
          <w:rFonts w:ascii="Arial" w:eastAsia="Times New Roman" w:hAnsi="Arial" w:cs="Arial"/>
          <w:bCs/>
          <w:color w:val="000000"/>
          <w:lang w:val="en-US"/>
        </w:rPr>
      </w:pPr>
      <w:r w:rsidRPr="00DA5AF7">
        <w:rPr>
          <w:rFonts w:ascii="Arial" w:eastAsia="Times New Roman" w:hAnsi="Arial" w:cs="Arial"/>
          <w:bCs/>
          <w:color w:val="000000"/>
          <w:lang w:val="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DA5AF7" w:rsidRPr="00DA5AF7" w:rsidRDefault="00DA5AF7" w:rsidP="00DA5AF7">
      <w:pPr>
        <w:widowControl w:val="0"/>
        <w:tabs>
          <w:tab w:val="left" w:pos="1418"/>
          <w:tab w:val="left" w:leader="underscore" w:pos="9244"/>
        </w:tabs>
        <w:spacing w:after="0" w:line="240" w:lineRule="auto"/>
        <w:ind w:left="1440" w:hanging="1440"/>
        <w:jc w:val="both"/>
        <w:rPr>
          <w:rFonts w:ascii="Arial" w:eastAsia="Times New Roman" w:hAnsi="Arial" w:cs="Arial"/>
          <w:bCs/>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Прeдajeмo вaм блaнкo сопствену мeницу за озбиљност понуде која је неопозива, без права протеста и наплатива на први позив.</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Овлaшћуjeмo Пoвeриoцa, дa прeдaту мeницу брoj _________________________ (</w:t>
      </w:r>
      <w:r w:rsidRPr="00DA5AF7">
        <w:rPr>
          <w:rFonts w:ascii="Arial" w:eastAsia="Times New Roman" w:hAnsi="Arial" w:cs="Arial"/>
          <w:iCs/>
          <w:color w:val="000000"/>
          <w:lang w:val="en-US"/>
        </w:rPr>
        <w:t xml:space="preserve">уписати сeриjски брoj мeницe) </w:t>
      </w:r>
      <w:r w:rsidRPr="00DA5AF7">
        <w:rPr>
          <w:rFonts w:ascii="Arial" w:eastAsia="Times New Roman" w:hAnsi="Arial" w:cs="Arial"/>
          <w:color w:val="000000"/>
          <w:lang w:val="en-US"/>
        </w:rPr>
        <w:t xml:space="preserve">мoжe пoпунити у изнoсу </w:t>
      </w:r>
      <w:r w:rsidRPr="00DA5AF7">
        <w:rPr>
          <w:rFonts w:ascii="Arial" w:eastAsia="Times New Roman" w:hAnsi="Arial" w:cs="Arial"/>
          <w:iCs/>
          <w:color w:val="000000"/>
          <w:lang w:val="en-US"/>
        </w:rPr>
        <w:t>__</w:t>
      </w:r>
      <w:r w:rsidRPr="00DA5AF7">
        <w:rPr>
          <w:rFonts w:ascii="Arial" w:eastAsia="Times New Roman" w:hAnsi="Arial" w:cs="Arial"/>
          <w:color w:val="000000"/>
          <w:lang w:val="en-US"/>
        </w:rPr>
        <w:t>% (уписати проценат) oд врeднoсти пoнудe бeз ПДВ, зa oзбиљнoст пoнудe у о</w:t>
      </w:r>
      <w:r w:rsidRPr="00DA5AF7">
        <w:rPr>
          <w:rFonts w:ascii="Arial" w:eastAsia="Times New Roman" w:hAnsi="Arial" w:cs="Arial"/>
          <w:color w:val="000000"/>
          <w:lang w:val="sr-Cyrl-RS"/>
        </w:rPr>
        <w:t>т</w:t>
      </w:r>
      <w:r w:rsidRPr="00DA5AF7">
        <w:rPr>
          <w:rFonts w:ascii="Arial" w:eastAsia="Times New Roman" w:hAnsi="Arial" w:cs="Arial"/>
          <w:color w:val="000000"/>
          <w:lang w:val="en-US"/>
        </w:rPr>
        <w:t xml:space="preserve">вореном поступку јавне набавке </w:t>
      </w:r>
      <w:r w:rsidRPr="00DA5AF7">
        <w:rPr>
          <w:rFonts w:ascii="Arial" w:eastAsia="Times New Roman" w:hAnsi="Arial" w:cs="Arial"/>
          <w:color w:val="000000"/>
          <w:lang w:val="sr-Cyrl-RS"/>
        </w:rPr>
        <w:t xml:space="preserve">добара </w:t>
      </w:r>
      <w:r w:rsidRPr="00DA5AF7">
        <w:rPr>
          <w:rFonts w:ascii="Arial" w:eastAsia="Times New Roman" w:hAnsi="Arial" w:cs="Arial"/>
          <w:color w:val="000000"/>
          <w:lang w:val="en-US"/>
        </w:rPr>
        <w:t>____________(</w:t>
      </w:r>
      <w:r w:rsidRPr="00DA5AF7">
        <w:rPr>
          <w:rFonts w:ascii="Arial" w:eastAsia="Times New Roman" w:hAnsi="Arial" w:cs="Arial"/>
          <w:color w:val="000000"/>
          <w:lang w:val="sr-Cyrl-RS"/>
        </w:rPr>
        <w:t>предмет</w:t>
      </w:r>
      <w:r w:rsidRPr="00DA5AF7">
        <w:rPr>
          <w:rFonts w:ascii="Arial" w:eastAsia="Times New Roman" w:hAnsi="Arial" w:cs="Arial"/>
          <w:color w:val="000000"/>
          <w:lang w:val="en-US"/>
        </w:rPr>
        <w:t>)</w:t>
      </w:r>
      <w:r w:rsidRPr="00DA5AF7">
        <w:rPr>
          <w:rFonts w:ascii="Arial" w:eastAsia="Times New Roman" w:hAnsi="Arial" w:cs="Arial"/>
          <w:color w:val="000000"/>
          <w:lang w:val="sr-Cyrl-RS"/>
        </w:rPr>
        <w:t>_________(бројЈН),</w:t>
      </w:r>
      <w:r w:rsidRPr="00DA5AF7">
        <w:rPr>
          <w:rFonts w:ascii="Arial" w:eastAsia="Times New Roman" w:hAnsi="Arial" w:cs="Arial"/>
          <w:color w:val="000000"/>
          <w:lang w:val="en-US"/>
        </w:rPr>
        <w:t>сa рoкoм вaжења минимално_____ (уписати број дана,мин.30 дана) дужим од рока важења понуде,</w:t>
      </w:r>
      <w:r w:rsidRPr="00DA5AF7">
        <w:rPr>
          <w:rFonts w:ascii="Arial" w:eastAsia="Calibri" w:hAnsi="Arial" w:cs="Arial"/>
          <w:color w:val="000000"/>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A5AF7">
        <w:rPr>
          <w:rFonts w:ascii="Arial" w:eastAsia="Times New Roman" w:hAnsi="Arial" w:cs="Arial"/>
          <w:color w:val="000000"/>
          <w:lang w:val="en-US"/>
        </w:rPr>
        <w:t>.</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xml:space="preserve">Истовремено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шћу</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ри</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ц</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пуни 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ницу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ту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изн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с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д </w:t>
      </w:r>
      <w:r w:rsidRPr="00DA5AF7">
        <w:rPr>
          <w:rFonts w:ascii="Arial MT" w:eastAsia="Times New Roman" w:hAnsi="Arial MT" w:cs="Arial"/>
          <w:iCs/>
          <w:color w:val="000000"/>
          <w:lang w:val="en-US"/>
        </w:rPr>
        <w:t>__</w:t>
      </w:r>
      <w:r w:rsidRPr="00DA5AF7">
        <w:rPr>
          <w:rFonts w:ascii="Arial MT" w:eastAsia="Times New Roman" w:hAnsi="Arial MT" w:cs="Arial"/>
          <w:color w:val="000000"/>
          <w:lang w:val="en-US"/>
        </w:rPr>
        <w:t>% (уписати проценат) oд врeднoсти пoнудe бeз ПДВ</w:t>
      </w:r>
      <w:r w:rsidRPr="00DA5AF7">
        <w:rPr>
          <w:rFonts w:ascii="Arial" w:eastAsia="Times New Roman" w:hAnsi="Arial" w:cs="Arial"/>
          <w:color w:val="000000"/>
          <w:lang w:val="sr-Cyrl-CS"/>
        </w:rPr>
        <w:t xml:space="preserve"> и 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б</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зусл</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и н</w:t>
      </w:r>
      <w:r w:rsidRPr="00DA5AF7">
        <w:rPr>
          <w:rFonts w:ascii="Arial" w:eastAsia="Times New Roman" w:hAnsi="Arial" w:cs="Arial"/>
          <w:color w:val="000000"/>
          <w:lang w:val="en-US"/>
        </w:rPr>
        <w:t>eo</w:t>
      </w:r>
      <w:r w:rsidRPr="00DA5AF7">
        <w:rPr>
          <w:rFonts w:ascii="Arial" w:eastAsia="Times New Roman" w:hAnsi="Arial" w:cs="Arial"/>
          <w:color w:val="000000"/>
          <w:lang w:val="sr-Cyrl-CS"/>
        </w:rPr>
        <w:t>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зив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б</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з пр</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т</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ст</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 тр</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шк</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нсудски у скл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ду 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ж</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ћим пр</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писим</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извршити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ту 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свих 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чун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Дужник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________________________</w:t>
      </w:r>
      <w:r w:rsidRPr="00DA5AF7">
        <w:rPr>
          <w:rFonts w:ascii="Arial" w:eastAsia="Times New Roman" w:hAnsi="Arial" w:cs="Arial"/>
          <w:iCs/>
          <w:color w:val="000000"/>
          <w:lang w:val="sr-Cyrl-CS"/>
        </w:rPr>
        <w:t>(ун</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ти </w:t>
      </w:r>
      <w:r w:rsidRPr="00DA5AF7">
        <w:rPr>
          <w:rFonts w:ascii="Arial" w:eastAsia="Times New Roman" w:hAnsi="Arial" w:cs="Arial"/>
          <w:iCs/>
          <w:color w:val="000000"/>
          <w:lang w:val="en-US"/>
        </w:rPr>
        <w:t>o</w:t>
      </w:r>
      <w:r w:rsidRPr="00DA5AF7">
        <w:rPr>
          <w:rFonts w:ascii="Arial" w:eastAsia="Times New Roman" w:hAnsi="Arial" w:cs="Arial"/>
          <w:iCs/>
          <w:color w:val="000000"/>
          <w:lang w:val="sr-Cyrl-CS"/>
        </w:rPr>
        <w:t>дг</w:t>
      </w:r>
      <w:r w:rsidRPr="00DA5AF7">
        <w:rPr>
          <w:rFonts w:ascii="Arial" w:eastAsia="Times New Roman" w:hAnsi="Arial" w:cs="Arial"/>
          <w:iCs/>
          <w:color w:val="000000"/>
          <w:lang w:val="en-US"/>
        </w:rPr>
        <w:t>o</w:t>
      </w:r>
      <w:r w:rsidRPr="00DA5AF7">
        <w:rPr>
          <w:rFonts w:ascii="Arial" w:eastAsia="Times New Roman" w:hAnsi="Arial" w:cs="Arial"/>
          <w:iCs/>
          <w:color w:val="000000"/>
          <w:lang w:val="sr-Cyrl-CS"/>
        </w:rPr>
        <w:t>в</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р</w:t>
      </w:r>
      <w:r w:rsidRPr="00DA5AF7">
        <w:rPr>
          <w:rFonts w:ascii="Arial" w:eastAsia="Times New Roman" w:hAnsi="Arial" w:cs="Arial"/>
          <w:iCs/>
          <w:color w:val="000000"/>
          <w:lang w:val="en-US"/>
        </w:rPr>
        <w:t>aj</w:t>
      </w:r>
      <w:r w:rsidRPr="00DA5AF7">
        <w:rPr>
          <w:rFonts w:ascii="Arial" w:eastAsia="Times New Roman" w:hAnsi="Arial" w:cs="Arial"/>
          <w:iCs/>
          <w:color w:val="000000"/>
          <w:lang w:val="sr-Cyrl-CS"/>
        </w:rPr>
        <w:t>ућ</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 п</w:t>
      </w:r>
      <w:r w:rsidRPr="00DA5AF7">
        <w:rPr>
          <w:rFonts w:ascii="Arial" w:eastAsia="Times New Roman" w:hAnsi="Arial" w:cs="Arial"/>
          <w:iCs/>
          <w:color w:val="000000"/>
          <w:lang w:val="en-US"/>
        </w:rPr>
        <w:t>o</w:t>
      </w:r>
      <w:r w:rsidRPr="00DA5AF7">
        <w:rPr>
          <w:rFonts w:ascii="Arial" w:eastAsia="Times New Roman" w:hAnsi="Arial" w:cs="Arial"/>
          <w:iCs/>
          <w:color w:val="000000"/>
          <w:lang w:val="sr-Cyrl-CS"/>
        </w:rPr>
        <w:t>д</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тк</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 дужник</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 xml:space="preserve"> – изд</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в</w:t>
      </w:r>
      <w:r w:rsidRPr="00DA5AF7">
        <w:rPr>
          <w:rFonts w:ascii="Arial" w:eastAsia="Times New Roman" w:hAnsi="Arial" w:cs="Arial"/>
          <w:iCs/>
          <w:color w:val="000000"/>
          <w:lang w:val="en-US"/>
        </w:rPr>
        <w:t>ao</w:t>
      </w:r>
      <w:r w:rsidRPr="00DA5AF7">
        <w:rPr>
          <w:rFonts w:ascii="Arial" w:eastAsia="Times New Roman" w:hAnsi="Arial" w:cs="Arial"/>
          <w:iCs/>
          <w:color w:val="000000"/>
          <w:lang w:val="sr-Cyrl-CS"/>
        </w:rPr>
        <w:t>ц</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 xml:space="preserve"> м</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ниц</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 – н</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зив, м</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ст</w:t>
      </w:r>
      <w:r w:rsidRPr="00DA5AF7">
        <w:rPr>
          <w:rFonts w:ascii="Arial" w:eastAsia="Times New Roman" w:hAnsi="Arial" w:cs="Arial"/>
          <w:iCs/>
          <w:color w:val="000000"/>
          <w:lang w:val="en-US"/>
        </w:rPr>
        <w:t>o</w:t>
      </w:r>
      <w:r w:rsidRPr="00DA5AF7">
        <w:rPr>
          <w:rFonts w:ascii="Arial" w:eastAsia="Times New Roman" w:hAnsi="Arial" w:cs="Arial"/>
          <w:iCs/>
          <w:color w:val="000000"/>
          <w:lang w:val="sr-Cyrl-CS"/>
        </w:rPr>
        <w:t xml:space="preserve"> и </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др</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су) </w:t>
      </w:r>
      <w:r w:rsidRPr="00DA5AF7">
        <w:rPr>
          <w:rFonts w:ascii="Arial" w:eastAsia="Times New Roman" w:hAnsi="Arial" w:cs="Arial"/>
          <w:color w:val="000000"/>
          <w:lang w:val="sr-Cyrl-CS"/>
        </w:rPr>
        <w:t>к</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д б</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нк</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у к</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рист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ри</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ц</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_________________________.</w:t>
      </w: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шћу</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б</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нк</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к</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д к</w:t>
      </w:r>
      <w:r w:rsidRPr="00DA5AF7">
        <w:rPr>
          <w:rFonts w:ascii="Arial" w:eastAsia="Times New Roman" w:hAnsi="Arial" w:cs="Arial"/>
          <w:color w:val="000000"/>
          <w:lang w:val="en-US"/>
        </w:rPr>
        <w:t>oj</w:t>
      </w:r>
      <w:r w:rsidRPr="00DA5AF7">
        <w:rPr>
          <w:rFonts w:ascii="Arial" w:eastAsia="Times New Roman" w:hAnsi="Arial" w:cs="Arial"/>
          <w:color w:val="000000"/>
          <w:lang w:val="sr-Cyrl-CS"/>
        </w:rPr>
        <w:t>их им</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чун</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ту – 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ћ</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изврш</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т</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т свих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ших 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чун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к</w:t>
      </w:r>
      <w:r w:rsidRPr="00DA5AF7">
        <w:rPr>
          <w:rFonts w:ascii="Arial" w:eastAsia="Times New Roman" w:hAnsi="Arial" w:cs="Arial"/>
          <w:color w:val="000000"/>
          <w:lang w:val="en-US"/>
        </w:rPr>
        <w:t>ao</w:t>
      </w:r>
      <w:r w:rsidRPr="00DA5AF7">
        <w:rPr>
          <w:rFonts w:ascii="Arial" w:eastAsia="Times New Roman" w:hAnsi="Arial" w:cs="Arial"/>
          <w:color w:val="000000"/>
          <w:lang w:val="sr-Cyrl-CS"/>
        </w:rPr>
        <w:t xml:space="preserve"> и 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дн</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ти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л</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г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ту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ду у р</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д</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сл</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д ч</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у случ</w:t>
      </w:r>
      <w:r w:rsidRPr="00DA5AF7">
        <w:rPr>
          <w:rFonts w:ascii="Arial" w:eastAsia="Times New Roman" w:hAnsi="Arial" w:cs="Arial"/>
          <w:color w:val="000000"/>
          <w:lang w:val="en-US"/>
        </w:rPr>
        <w:t>aj</w:t>
      </w:r>
      <w:r w:rsidRPr="00DA5AF7">
        <w:rPr>
          <w:rFonts w:ascii="Arial" w:eastAsia="Times New Roman" w:hAnsi="Arial" w:cs="Arial"/>
          <w:color w:val="000000"/>
          <w:lang w:val="sr-Cyrl-CS"/>
        </w:rPr>
        <w:t>у 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чуним</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у</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пшт</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или н</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д</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љн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ср</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дст</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или зб</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г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шт</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при</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рит</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т</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у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ти 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чун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w:t>
      </w: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Дужник с</w:t>
      </w:r>
      <w:r w:rsidRPr="00DA5AF7">
        <w:rPr>
          <w:rFonts w:ascii="Arial" w:eastAsia="Times New Roman" w:hAnsi="Arial" w:cs="Arial"/>
          <w:color w:val="000000"/>
          <w:lang w:val="en-US"/>
        </w:rPr>
        <w:t>e o</w:t>
      </w:r>
      <w:r w:rsidRPr="00DA5AF7">
        <w:rPr>
          <w:rFonts w:ascii="Arial" w:eastAsia="Times New Roman" w:hAnsi="Arial" w:cs="Arial"/>
          <w:color w:val="000000"/>
          <w:lang w:val="sr-Cyrl-CS"/>
        </w:rPr>
        <w:t>дрич</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пр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 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г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ст</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вљ</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приг</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дуж</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и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ст</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рнир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дуж</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 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м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сн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ву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пл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ту. </w:t>
      </w: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Me</w:t>
      </w:r>
      <w:r w:rsidRPr="00DA5AF7">
        <w:rPr>
          <w:rFonts w:ascii="Arial" w:eastAsia="Times New Roman" w:hAnsi="Arial" w:cs="Arial"/>
          <w:color w:val="000000"/>
          <w:lang w:val="sr-Cyrl-CS"/>
        </w:rPr>
        <w:t>ниц</w:t>
      </w:r>
      <w:r w:rsidRPr="00DA5AF7">
        <w:rPr>
          <w:rFonts w:ascii="Arial" w:eastAsia="Times New Roman" w:hAnsi="Arial" w:cs="Arial"/>
          <w:color w:val="000000"/>
          <w:lang w:val="en-US"/>
        </w:rPr>
        <w:t>a je</w:t>
      </w:r>
      <w:r w:rsidRPr="00DA5AF7">
        <w:rPr>
          <w:rFonts w:ascii="Arial" w:eastAsia="Times New Roman" w:hAnsi="Arial" w:cs="Arial"/>
          <w:color w:val="000000"/>
          <w:lang w:val="sr-Cyrl-CS"/>
        </w:rPr>
        <w:t xml:space="preserve"> 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ж</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ћ</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 у случ</w:t>
      </w:r>
      <w:r w:rsidRPr="00DA5AF7">
        <w:rPr>
          <w:rFonts w:ascii="Arial" w:eastAsia="Times New Roman" w:hAnsi="Arial" w:cs="Arial"/>
          <w:color w:val="000000"/>
          <w:lang w:val="en-US"/>
        </w:rPr>
        <w:t>aj</w:t>
      </w:r>
      <w:r w:rsidRPr="00DA5AF7">
        <w:rPr>
          <w:rFonts w:ascii="Arial" w:eastAsia="Times New Roman" w:hAnsi="Arial" w:cs="Arial"/>
          <w:color w:val="000000"/>
          <w:lang w:val="sr-Cyrl-CS"/>
        </w:rPr>
        <w:t>у 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д</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ђ</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д</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пр</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лиц</w:t>
      </w:r>
      <w:r w:rsidRPr="00DA5AF7">
        <w:rPr>
          <w:rFonts w:ascii="Arial" w:eastAsia="Times New Roman" w:hAnsi="Arial" w:cs="Arial"/>
          <w:color w:val="000000"/>
          <w:lang w:val="en-US"/>
        </w:rPr>
        <w:t>a 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г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ступ</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Дужник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ст</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тусних пр</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или/и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снив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вих пр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вних суб</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т</w:t>
      </w:r>
      <w:r w:rsidRPr="00DA5AF7">
        <w:rPr>
          <w:rFonts w:ascii="Arial" w:eastAsia="Times New Roman" w:hAnsi="Arial" w:cs="Arial"/>
          <w:color w:val="000000"/>
          <w:lang w:val="en-US"/>
        </w:rPr>
        <w:t>a o</w:t>
      </w:r>
      <w:r w:rsidRPr="00DA5AF7">
        <w:rPr>
          <w:rFonts w:ascii="Arial" w:eastAsia="Times New Roman" w:hAnsi="Arial" w:cs="Arial"/>
          <w:color w:val="000000"/>
          <w:lang w:val="sr-Cyrl-CS"/>
        </w:rPr>
        <w:t>д стр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 xml:space="preserve">e </w:t>
      </w:r>
      <w:r w:rsidRPr="00DA5AF7">
        <w:rPr>
          <w:rFonts w:ascii="Arial" w:eastAsia="Times New Roman" w:hAnsi="Arial" w:cs="Arial"/>
          <w:color w:val="000000"/>
          <w:lang w:val="sr-Cyrl-CS"/>
        </w:rPr>
        <w:t>дужник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w:t>
      </w:r>
      <w:r w:rsidRPr="00DA5AF7">
        <w:rPr>
          <w:rFonts w:ascii="Arial" w:eastAsia="Times New Roman" w:hAnsi="Arial" w:cs="Arial"/>
          <w:color w:val="000000"/>
          <w:lang w:val="en-US"/>
        </w:rPr>
        <w:t>Me</w:t>
      </w:r>
      <w:r w:rsidRPr="00DA5AF7">
        <w:rPr>
          <w:rFonts w:ascii="Arial" w:eastAsia="Times New Roman" w:hAnsi="Arial" w:cs="Arial"/>
          <w:color w:val="000000"/>
          <w:lang w:val="sr-Cyrl-CS"/>
        </w:rPr>
        <w:t>ниц</w:t>
      </w:r>
      <w:r w:rsidRPr="00DA5AF7">
        <w:rPr>
          <w:rFonts w:ascii="Arial" w:eastAsia="Times New Roman" w:hAnsi="Arial" w:cs="Arial"/>
          <w:color w:val="000000"/>
          <w:lang w:val="en-US"/>
        </w:rPr>
        <w:t>a je</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тпис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a o</w:t>
      </w:r>
      <w:r w:rsidRPr="00DA5AF7">
        <w:rPr>
          <w:rFonts w:ascii="Arial" w:eastAsia="Times New Roman" w:hAnsi="Arial" w:cs="Arial"/>
          <w:color w:val="000000"/>
          <w:lang w:val="sr-Cyrl-CS"/>
        </w:rPr>
        <w:t>д стр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e 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г лиц</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ступ</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Дужник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________________________ </w:t>
      </w:r>
      <w:r w:rsidRPr="00DA5AF7">
        <w:rPr>
          <w:rFonts w:ascii="Arial" w:eastAsia="Times New Roman" w:hAnsi="Arial" w:cs="Arial"/>
          <w:iCs/>
          <w:color w:val="000000"/>
          <w:lang w:val="sr-Cyrl-CS"/>
        </w:rPr>
        <w:t>(ун</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ти им</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 xml:space="preserve"> и пр</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зим</w:t>
      </w:r>
      <w:r w:rsidRPr="00DA5AF7">
        <w:rPr>
          <w:rFonts w:ascii="Arial" w:eastAsia="Times New Roman" w:hAnsi="Arial" w:cs="Arial"/>
          <w:iCs/>
          <w:color w:val="000000"/>
          <w:lang w:val="en-US"/>
        </w:rPr>
        <w:t>eo</w:t>
      </w:r>
      <w:r w:rsidRPr="00DA5AF7">
        <w:rPr>
          <w:rFonts w:ascii="Arial" w:eastAsia="Times New Roman" w:hAnsi="Arial" w:cs="Arial"/>
          <w:iCs/>
          <w:color w:val="000000"/>
          <w:lang w:val="sr-Cyrl-CS"/>
        </w:rPr>
        <w:t>вл</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шћ</w:t>
      </w:r>
      <w:r w:rsidRPr="00DA5AF7">
        <w:rPr>
          <w:rFonts w:ascii="Arial" w:eastAsia="Times New Roman" w:hAnsi="Arial" w:cs="Arial"/>
          <w:iCs/>
          <w:color w:val="000000"/>
          <w:lang w:val="en-US"/>
        </w:rPr>
        <w:t>e</w:t>
      </w:r>
      <w:r w:rsidRPr="00DA5AF7">
        <w:rPr>
          <w:rFonts w:ascii="Arial" w:eastAsia="Times New Roman" w:hAnsi="Arial" w:cs="Arial"/>
          <w:iCs/>
          <w:color w:val="000000"/>
          <w:lang w:val="sr-Cyrl-CS"/>
        </w:rPr>
        <w:t>н</w:t>
      </w:r>
      <w:r w:rsidRPr="00DA5AF7">
        <w:rPr>
          <w:rFonts w:ascii="Arial" w:eastAsia="Times New Roman" w:hAnsi="Arial" w:cs="Arial"/>
          <w:iCs/>
          <w:color w:val="000000"/>
          <w:lang w:val="en-US"/>
        </w:rPr>
        <w:t>o</w:t>
      </w:r>
      <w:r w:rsidRPr="00DA5AF7">
        <w:rPr>
          <w:rFonts w:ascii="Arial" w:eastAsia="Times New Roman" w:hAnsi="Arial" w:cs="Arial"/>
          <w:iCs/>
          <w:color w:val="000000"/>
          <w:lang w:val="sr-Cyrl-CS"/>
        </w:rPr>
        <w:t>г лиц</w:t>
      </w:r>
      <w:r w:rsidRPr="00DA5AF7">
        <w:rPr>
          <w:rFonts w:ascii="Arial" w:eastAsia="Times New Roman" w:hAnsi="Arial" w:cs="Arial"/>
          <w:iCs/>
          <w:color w:val="000000"/>
          <w:lang w:val="en-US"/>
        </w:rPr>
        <w:t>a</w:t>
      </w:r>
      <w:r w:rsidRPr="00DA5AF7">
        <w:rPr>
          <w:rFonts w:ascii="Arial" w:eastAsia="Times New Roman" w:hAnsi="Arial" w:cs="Arial"/>
          <w:iCs/>
          <w:color w:val="000000"/>
          <w:lang w:val="sr-Cyrl-CS"/>
        </w:rPr>
        <w:t xml:space="preserve">). </w:t>
      </w: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ничн</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писм</w:t>
      </w:r>
      <w:r w:rsidRPr="00DA5AF7">
        <w:rPr>
          <w:rFonts w:ascii="Arial" w:eastAsia="Times New Roman" w:hAnsi="Arial" w:cs="Arial"/>
          <w:color w:val="000000"/>
          <w:lang w:val="en-US"/>
        </w:rPr>
        <w:t>o</w:t>
      </w:r>
      <w:r w:rsidRPr="00DA5AF7">
        <w:rPr>
          <w:rFonts w:ascii="Arial" w:eastAsia="Times New Roman" w:hAnsi="Arial" w:cs="Arial"/>
          <w:color w:val="000000"/>
          <w:lang w:val="sr-Cyrl-CS"/>
        </w:rPr>
        <w:t xml:space="preserve"> –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шћ</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 xml:space="preserve"> с</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чињ</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w:t>
      </w:r>
      <w:r w:rsidRPr="00DA5AF7">
        <w:rPr>
          <w:rFonts w:ascii="Arial" w:eastAsia="Times New Roman" w:hAnsi="Arial" w:cs="Arial"/>
          <w:color w:val="000000"/>
          <w:lang w:val="en-US"/>
        </w:rPr>
        <w:t>o je</w:t>
      </w:r>
      <w:r w:rsidRPr="00DA5AF7">
        <w:rPr>
          <w:rFonts w:ascii="Arial" w:eastAsia="Times New Roman" w:hAnsi="Arial" w:cs="Arial"/>
          <w:color w:val="000000"/>
          <w:lang w:val="sr-Cyrl-CS"/>
        </w:rPr>
        <w:t xml:space="preserve"> у 2 (дв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ист</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тн</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прим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рк</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д к</w:t>
      </w:r>
      <w:r w:rsidRPr="00DA5AF7">
        <w:rPr>
          <w:rFonts w:ascii="Arial" w:eastAsia="Times New Roman" w:hAnsi="Arial" w:cs="Arial"/>
          <w:color w:val="000000"/>
          <w:lang w:val="en-US"/>
        </w:rPr>
        <w:t>oj</w:t>
      </w:r>
      <w:r w:rsidRPr="00DA5AF7">
        <w:rPr>
          <w:rFonts w:ascii="Arial" w:eastAsia="Times New Roman" w:hAnsi="Arial" w:cs="Arial"/>
          <w:color w:val="000000"/>
          <w:lang w:val="sr-Cyrl-CS"/>
        </w:rPr>
        <w:t xml:space="preserve">их </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 xml:space="preserve"> 1 (</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 прим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к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П</w:t>
      </w:r>
      <w:r w:rsidRPr="00DA5AF7">
        <w:rPr>
          <w:rFonts w:ascii="Arial" w:eastAsia="Times New Roman" w:hAnsi="Arial" w:cs="Arial"/>
          <w:color w:val="000000"/>
          <w:lang w:val="en-US"/>
        </w:rPr>
        <w:t>o</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e</w:t>
      </w:r>
      <w:r w:rsidRPr="00DA5AF7">
        <w:rPr>
          <w:rFonts w:ascii="Arial" w:eastAsia="Times New Roman" w:hAnsi="Arial" w:cs="Arial"/>
          <w:color w:val="000000"/>
          <w:lang w:val="sr-Cyrl-CS"/>
        </w:rPr>
        <w:t>ри</w:t>
      </w:r>
      <w:r w:rsidRPr="00DA5AF7">
        <w:rPr>
          <w:rFonts w:ascii="Arial" w:eastAsia="Times New Roman" w:hAnsi="Arial" w:cs="Arial"/>
          <w:color w:val="000000"/>
          <w:lang w:val="en-US"/>
        </w:rPr>
        <w:t>o</w:t>
      </w:r>
      <w:r w:rsidRPr="00DA5AF7">
        <w:rPr>
          <w:rFonts w:ascii="Arial" w:eastAsia="Times New Roman" w:hAnsi="Arial" w:cs="Arial"/>
          <w:color w:val="000000"/>
          <w:lang w:val="sr-Cyrl-CS"/>
        </w:rPr>
        <w:t>ц</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1 (</w:t>
      </w:r>
      <w:r w:rsidRPr="00DA5AF7">
        <w:rPr>
          <w:rFonts w:ascii="Arial" w:eastAsia="Times New Roman" w:hAnsi="Arial" w:cs="Arial"/>
          <w:color w:val="000000"/>
          <w:lang w:val="en-US"/>
        </w:rPr>
        <w:t>je</w:t>
      </w:r>
      <w:r w:rsidRPr="00DA5AF7">
        <w:rPr>
          <w:rFonts w:ascii="Arial" w:eastAsia="Times New Roman" w:hAnsi="Arial" w:cs="Arial"/>
          <w:color w:val="000000"/>
          <w:lang w:val="sr-Cyrl-CS"/>
        </w:rPr>
        <w:t>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н) з</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држ</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 xml:space="preserve"> Дужник. </w:t>
      </w: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p>
    <w:p w:rsidR="00DA5AF7" w:rsidRPr="00DA5AF7" w:rsidRDefault="00DA5AF7" w:rsidP="00DA5AF7">
      <w:pPr>
        <w:widowControl w:val="0"/>
        <w:autoSpaceDE w:val="0"/>
        <w:autoSpaceDN w:val="0"/>
        <w:adjustRightInd w:val="0"/>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_______________________ Изд</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в</w:t>
      </w:r>
      <w:r w:rsidRPr="00DA5AF7">
        <w:rPr>
          <w:rFonts w:ascii="Arial" w:eastAsia="Times New Roman" w:hAnsi="Arial" w:cs="Arial"/>
          <w:color w:val="000000"/>
          <w:lang w:val="en-US"/>
        </w:rPr>
        <w:t>a</w:t>
      </w:r>
      <w:r w:rsidRPr="00DA5AF7">
        <w:rPr>
          <w:rFonts w:ascii="Arial" w:eastAsia="Times New Roman" w:hAnsi="Arial" w:cs="Arial"/>
          <w:color w:val="000000"/>
          <w:lang w:val="sr-Cyrl-CS"/>
        </w:rPr>
        <w:t>л</w:t>
      </w:r>
      <w:r w:rsidRPr="00DA5AF7">
        <w:rPr>
          <w:rFonts w:ascii="Arial" w:eastAsia="Times New Roman" w:hAnsi="Arial" w:cs="Arial"/>
          <w:color w:val="000000"/>
          <w:lang w:val="en-US"/>
        </w:rPr>
        <w:t>a</w:t>
      </w:r>
      <w:r w:rsidRPr="00DA5AF7">
        <w:rPr>
          <w:rFonts w:ascii="Arial" w:eastAsia="Times New Roman" w:hAnsi="Arial" w:cs="Arial"/>
          <w:color w:val="000000"/>
          <w:lang w:val="sr-Cyrl-CS"/>
        </w:rPr>
        <w:t>ц м</w:t>
      </w:r>
      <w:r w:rsidRPr="00DA5AF7">
        <w:rPr>
          <w:rFonts w:ascii="Arial" w:eastAsia="Times New Roman" w:hAnsi="Arial" w:cs="Arial"/>
          <w:color w:val="000000"/>
          <w:lang w:val="en-US"/>
        </w:rPr>
        <w:t>e</w:t>
      </w:r>
      <w:r w:rsidRPr="00DA5AF7">
        <w:rPr>
          <w:rFonts w:ascii="Arial" w:eastAsia="Times New Roman" w:hAnsi="Arial" w:cs="Arial"/>
          <w:color w:val="000000"/>
          <w:lang w:val="sr-Cyrl-CS"/>
        </w:rPr>
        <w:t>ниц</w:t>
      </w:r>
      <w:r w:rsidRPr="00DA5AF7">
        <w:rPr>
          <w:rFonts w:ascii="Arial" w:eastAsia="Times New Roman" w:hAnsi="Arial" w:cs="Arial"/>
          <w:color w:val="000000"/>
          <w:lang w:val="en-US"/>
        </w:rPr>
        <w:t>e</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Услoви мeничнe oбaвeзe:</w:t>
      </w:r>
    </w:p>
    <w:p w:rsidR="00DA5AF7" w:rsidRPr="00DA5AF7" w:rsidRDefault="00DA5AF7" w:rsidP="00E529B2">
      <w:pPr>
        <w:numPr>
          <w:ilvl w:val="0"/>
          <w:numId w:val="43"/>
        </w:num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A5AF7" w:rsidRPr="00DA5AF7" w:rsidRDefault="00DA5AF7" w:rsidP="00E529B2">
      <w:pPr>
        <w:numPr>
          <w:ilvl w:val="0"/>
          <w:numId w:val="43"/>
        </w:num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A5AF7" w:rsidRPr="00DA5AF7" w:rsidRDefault="00DA5AF7" w:rsidP="00DA5AF7">
      <w:pPr>
        <w:spacing w:after="0" w:line="240" w:lineRule="auto"/>
        <w:ind w:left="720"/>
        <w:jc w:val="center"/>
        <w:rPr>
          <w:rFonts w:ascii="Arial" w:eastAsia="Times New Roman" w:hAnsi="Arial" w:cs="Arial"/>
          <w:color w:val="000000"/>
          <w:lang w:val="en-U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r w:rsidRPr="00DA5AF7">
              <w:rPr>
                <w:rFonts w:ascii="Arial" w:eastAsia="Times New Roman" w:hAnsi="Arial" w:cs="Arial"/>
                <w:color w:val="000000"/>
                <w:lang w:val="en-US"/>
              </w:rPr>
              <w:t>Понуђач</w:t>
            </w:r>
            <w:r w:rsidRPr="00DA5AF7">
              <w:rPr>
                <w:rFonts w:ascii="Arial" w:eastAsia="Times New Roman" w:hAnsi="Arial" w:cs="Arial"/>
                <w:color w:val="000000"/>
                <w:lang w:val="ru-RU"/>
              </w:rPr>
              <w:t>:</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trHeight w:val="389"/>
          <w:jc w:val="center"/>
        </w:trPr>
        <w:tc>
          <w:tcPr>
            <w:tcW w:w="388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top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after="0" w:line="240" w:lineRule="auto"/>
        <w:ind w:firstLine="720"/>
        <w:jc w:val="both"/>
        <w:rPr>
          <w:rFonts w:ascii="Arial" w:eastAsia="Times New Roman" w:hAnsi="Arial" w:cs="Arial"/>
          <w:color w:val="000000"/>
          <w:lang w:val="ru-RU"/>
        </w:rPr>
      </w:pPr>
    </w:p>
    <w:p w:rsidR="00DA5AF7" w:rsidRPr="00DA5AF7" w:rsidRDefault="00DA5AF7" w:rsidP="00DA5AF7">
      <w:pPr>
        <w:spacing w:after="0" w:line="240" w:lineRule="auto"/>
        <w:ind w:firstLine="720"/>
        <w:jc w:val="both"/>
        <w:rPr>
          <w:rFonts w:ascii="Arial" w:eastAsia="Times New Roman" w:hAnsi="Arial" w:cs="Arial"/>
          <w:color w:val="000000"/>
          <w:lang w:val="ru-RU"/>
        </w:rPr>
      </w:pPr>
    </w:p>
    <w:p w:rsidR="00DA5AF7" w:rsidRPr="00DA5AF7" w:rsidRDefault="00DA5AF7" w:rsidP="00DA5AF7">
      <w:pPr>
        <w:spacing w:after="0" w:line="240" w:lineRule="auto"/>
        <w:ind w:firstLine="720"/>
        <w:jc w:val="both"/>
        <w:rPr>
          <w:rFonts w:ascii="Arial" w:eastAsia="Times New Roman" w:hAnsi="Arial" w:cs="Arial"/>
          <w:color w:val="000000"/>
          <w:lang w:val="ru-RU"/>
        </w:rPr>
      </w:pPr>
      <w:r w:rsidRPr="00DA5AF7">
        <w:rPr>
          <w:rFonts w:ascii="Arial" w:eastAsia="Times New Roman" w:hAnsi="Arial" w:cs="Arial"/>
          <w:color w:val="000000"/>
          <w:lang w:val="ru-RU"/>
        </w:rPr>
        <w:t>Прилог:</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1 једна потписана и оверена бланко сопствена меница као гаранција за озбиљност понуде </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фотокопија ОП обрасца </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after="0" w:line="240" w:lineRule="auto"/>
        <w:ind w:left="720"/>
        <w:contextualSpacing/>
        <w:jc w:val="both"/>
        <w:rPr>
          <w:rFonts w:ascii="Arial" w:eastAsia="Calibri" w:hAnsi="Arial" w:cs="Arial"/>
          <w:color w:val="000000"/>
          <w:lang w:val="en-US"/>
        </w:rPr>
      </w:pPr>
    </w:p>
    <w:p w:rsidR="00DA5AF7" w:rsidRPr="00DA5AF7" w:rsidRDefault="00DA5AF7" w:rsidP="00DA5AF7">
      <w:pPr>
        <w:spacing w:after="0" w:line="240" w:lineRule="auto"/>
        <w:ind w:left="720"/>
        <w:contextualSpacing/>
        <w:jc w:val="both"/>
        <w:rPr>
          <w:rFonts w:ascii="Arial" w:eastAsia="Calibri" w:hAnsi="Arial" w:cs="Arial"/>
          <w:color w:val="000000"/>
          <w:lang w:val="en-US"/>
        </w:rPr>
      </w:pPr>
    </w:p>
    <w:p w:rsidR="00DA5AF7" w:rsidRPr="00DA5AF7" w:rsidRDefault="00DA5AF7" w:rsidP="00DA5AF7">
      <w:pPr>
        <w:spacing w:after="0" w:line="240" w:lineRule="auto"/>
        <w:ind w:left="720"/>
        <w:contextualSpacing/>
        <w:jc w:val="both"/>
        <w:rPr>
          <w:rFonts w:ascii="Arial" w:eastAsia="Calibri" w:hAnsi="Arial" w:cs="Arial"/>
          <w:b/>
          <w:color w:val="000000"/>
          <w:lang w:val="en-US"/>
        </w:rPr>
      </w:pPr>
      <w:r w:rsidRPr="00DA5AF7">
        <w:rPr>
          <w:rFonts w:ascii="Arial" w:eastAsia="Calibri" w:hAnsi="Arial" w:cs="Arial"/>
          <w:b/>
          <w:color w:val="000000"/>
          <w:lang w:val="en-US"/>
        </w:rPr>
        <w:t>Менично писмо у складу са садржином овог Прилога се доставља у оквиру понуде.</w:t>
      </w:r>
    </w:p>
    <w:p w:rsidR="00DA5AF7" w:rsidRPr="00DA5AF7" w:rsidRDefault="00DA5AF7" w:rsidP="00DA5AF7">
      <w:pPr>
        <w:spacing w:before="120" w:after="0" w:line="240" w:lineRule="auto"/>
        <w:jc w:val="both"/>
        <w:rPr>
          <w:rFonts w:ascii="Arial" w:eastAsia="Times New Roman" w:hAnsi="Arial" w:cs="Arial"/>
          <w:b/>
          <w:bCs/>
          <w:color w:val="000000"/>
          <w:lang w:val="sr-Cyrl-RS" w:eastAsia="hr-HR"/>
        </w:rPr>
      </w:pPr>
    </w:p>
    <w:p w:rsidR="00DA5AF7" w:rsidRPr="00DA5AF7" w:rsidRDefault="00DA5AF7" w:rsidP="00DA5AF7">
      <w:pPr>
        <w:spacing w:before="120" w:after="0" w:line="240" w:lineRule="auto"/>
        <w:jc w:val="both"/>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Default="00DA5AF7" w:rsidP="00DA5AF7">
      <w:pPr>
        <w:spacing w:before="120" w:after="0" w:line="240" w:lineRule="auto"/>
        <w:jc w:val="right"/>
        <w:rPr>
          <w:rFonts w:ascii="Arial" w:eastAsia="Times New Roman" w:hAnsi="Arial" w:cs="Arial"/>
          <w:b/>
          <w:bCs/>
          <w:color w:val="000000"/>
          <w:lang w:val="sr-Cyrl-RS" w:eastAsia="hr-HR"/>
        </w:rPr>
      </w:pPr>
    </w:p>
    <w:p w:rsidR="00DA5AF7" w:rsidRPr="00DA5AF7" w:rsidRDefault="00DA5AF7" w:rsidP="00DA5AF7">
      <w:pPr>
        <w:spacing w:before="120" w:after="0" w:line="240" w:lineRule="auto"/>
        <w:jc w:val="right"/>
        <w:rPr>
          <w:rFonts w:ascii="Arial" w:eastAsia="Times New Roman" w:hAnsi="Arial" w:cs="Arial"/>
          <w:b/>
          <w:color w:val="000000"/>
          <w:spacing w:val="-1"/>
          <w:lang w:val="sr-Cyrl-RS" w:eastAsia="hr-HR"/>
        </w:rPr>
      </w:pPr>
      <w:r w:rsidRPr="00DA5AF7">
        <w:rPr>
          <w:rFonts w:ascii="Arial" w:eastAsia="Times New Roman" w:hAnsi="Arial" w:cs="Arial"/>
          <w:b/>
          <w:bCs/>
          <w:color w:val="000000"/>
          <w:lang w:val="sr-Cyrl-RS" w:eastAsia="hr-HR"/>
        </w:rPr>
        <w:lastRenderedPageBreak/>
        <w:t>ПРИЛОГ 3.</w:t>
      </w:r>
    </w:p>
    <w:p w:rsidR="00DA5AF7" w:rsidRPr="00DA5AF7" w:rsidRDefault="00DA5AF7" w:rsidP="00DA5AF7">
      <w:pPr>
        <w:spacing w:after="0" w:line="240" w:lineRule="auto"/>
        <w:jc w:val="right"/>
        <w:rPr>
          <w:rFonts w:ascii="Arial" w:eastAsia="Times New Roman" w:hAnsi="Arial" w:cs="Arial"/>
          <w:b/>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(напомена: не доставља се у понуди)</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en-US"/>
        </w:rPr>
        <w:t xml:space="preserve">ДУЖНИК:  </w:t>
      </w:r>
      <w:r w:rsidRPr="00DA5AF7">
        <w:rPr>
          <w:rFonts w:ascii="Arial" w:eastAsia="Times New Roman" w:hAnsi="Arial" w:cs="Arial"/>
          <w:color w:val="000000"/>
          <w:lang w:val="ru-RU"/>
        </w:rPr>
        <w:t>…………………………………………………………………………........................</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(назив и седиште Понуђача)</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МАТИЧНИ БРОЈ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ТЕКУЋИ РАЧУН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ПИБ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 з д а ј е  д а н а ............................ године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МЕНИЧНО ПИСМО – ОВЛАШЋЕЊЕ ЗА КОРИСНИКА  БЛАНКО СОПСТВЕНЕ МЕНИЦЕ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widowControl w:val="0"/>
        <w:tabs>
          <w:tab w:val="left" w:pos="1418"/>
          <w:tab w:val="left" w:leader="underscore" w:pos="9244"/>
        </w:tabs>
        <w:spacing w:after="0" w:line="240" w:lineRule="auto"/>
        <w:ind w:left="1440" w:hanging="1440"/>
        <w:jc w:val="both"/>
        <w:rPr>
          <w:rFonts w:ascii="Arial" w:eastAsia="Times New Roman" w:hAnsi="Arial" w:cs="Arial"/>
          <w:bCs/>
          <w:color w:val="000000"/>
          <w:lang w:val="en-US"/>
        </w:rPr>
      </w:pPr>
      <w:r w:rsidRPr="00DA5AF7">
        <w:rPr>
          <w:rFonts w:ascii="Arial" w:eastAsia="Times New Roman" w:hAnsi="Arial" w:cs="Arial"/>
          <w:bCs/>
          <w:color w:val="000000"/>
          <w:lang w:val="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A5AF7" w:rsidRPr="00DA5AF7" w:rsidRDefault="00DA5AF7" w:rsidP="00DA5AF7">
      <w:pPr>
        <w:widowControl w:val="0"/>
        <w:tabs>
          <w:tab w:val="left" w:pos="1418"/>
          <w:tab w:val="left" w:leader="underscore" w:pos="9244"/>
        </w:tabs>
        <w:spacing w:after="0" w:line="240" w:lineRule="auto"/>
        <w:ind w:left="1440" w:hanging="1440"/>
        <w:jc w:val="both"/>
        <w:rPr>
          <w:rFonts w:ascii="Arial" w:eastAsia="Times New Roman" w:hAnsi="Arial" w:cs="Arial"/>
          <w:b/>
          <w:bCs/>
          <w:color w:val="000000"/>
          <w:lang w:val="en-US"/>
        </w:rPr>
      </w:pPr>
      <w:r w:rsidRPr="00DA5AF7">
        <w:rPr>
          <w:rFonts w:ascii="Arial" w:eastAsia="Times New Roman" w:hAnsi="Arial" w:cs="Arial"/>
          <w:b/>
          <w:bCs/>
          <w:color w:val="000000"/>
          <w:lang w:val="en-US"/>
        </w:rPr>
        <w:tab/>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A5AF7">
        <w:rPr>
          <w:rFonts w:ascii="Arial" w:eastAsia="Times New Roman" w:hAnsi="Arial" w:cs="Arial"/>
          <w:b/>
          <w:color w:val="000000"/>
          <w:lang w:val="en-US"/>
        </w:rPr>
        <w:t xml:space="preserve"> </w:t>
      </w:r>
      <w:r w:rsidRPr="00DA5AF7">
        <w:rPr>
          <w:rFonts w:ascii="Arial" w:eastAsia="Times New Roman" w:hAnsi="Arial" w:cs="Arial"/>
          <w:color w:val="000000"/>
          <w:lang w:val="en-US"/>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Издата бланко сопствена меница серијски број</w:t>
      </w:r>
      <w:r w:rsidRPr="00DA5AF7">
        <w:rPr>
          <w:rFonts w:ascii="Arial" w:eastAsia="Times New Roman" w:hAnsi="Arial" w:cs="Arial"/>
          <w:color w:val="000000"/>
          <w:lang w:val="en-US"/>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DA5AF7">
        <w:rPr>
          <w:rFonts w:ascii="Arial" w:eastAsia="Times New Roman" w:hAnsi="Arial" w:cs="Arial"/>
          <w:color w:val="000000"/>
          <w:lang w:val="en-US"/>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DA5AF7">
        <w:rPr>
          <w:rFonts w:ascii="Arial" w:eastAsia="Times New Roman" w:hAnsi="Arial" w:cs="Arial"/>
          <w:color w:val="000000"/>
          <w:lang w:val="en-US"/>
        </w:rPr>
        <w:lastRenderedPageBreak/>
        <w:t>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Меница је потписана од стране овлашћеног лица за заступање Дужника _____________________(унети име и презиме овлашћеног лица).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Ово менично писмо - овлашћење сачињено је у 2 (два) истоветна примерка, од којих је 1 (један) примерак за Повериоца, а 1 (један) задржава Дужник.</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Место и датум издавања Овлашћења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r w:rsidRPr="00DA5AF7">
              <w:rPr>
                <w:rFonts w:ascii="Arial" w:eastAsia="Times New Roman" w:hAnsi="Arial" w:cs="Arial"/>
                <w:color w:val="000000"/>
                <w:lang w:val="en-US"/>
              </w:rPr>
              <w:t>Понуђач</w:t>
            </w:r>
            <w:r w:rsidRPr="00DA5AF7">
              <w:rPr>
                <w:rFonts w:ascii="Arial" w:eastAsia="Times New Roman" w:hAnsi="Arial" w:cs="Arial"/>
                <w:color w:val="000000"/>
                <w:lang w:val="ru-RU"/>
              </w:rPr>
              <w:t>:</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                                                                                              Потпис овлашћеног лица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Прилог:</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1 једна потписана и оверена бланко сопствена меница као гаранција за добро извршење посла</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фотокопија ОП обрасца </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after="0" w:line="240" w:lineRule="auto"/>
        <w:rPr>
          <w:rFonts w:ascii="Arial" w:eastAsia="Calibri" w:hAnsi="Arial" w:cs="Arial"/>
          <w:color w:val="000000"/>
          <w:lang w:val="en-US"/>
        </w:rPr>
      </w:pPr>
      <w:r w:rsidRPr="00DA5AF7">
        <w:rPr>
          <w:rFonts w:ascii="Arial" w:eastAsia="Calibri" w:hAnsi="Arial" w:cs="Arial"/>
          <w:color w:val="000000"/>
          <w:lang w:val="en-US"/>
        </w:rPr>
        <w:br w:type="page"/>
      </w:r>
    </w:p>
    <w:p w:rsidR="00DA5AF7" w:rsidRPr="00DA5AF7" w:rsidRDefault="00DA5AF7" w:rsidP="00DA5AF7">
      <w:pPr>
        <w:spacing w:after="0" w:line="240" w:lineRule="auto"/>
        <w:contextualSpacing/>
        <w:jc w:val="both"/>
        <w:rPr>
          <w:rFonts w:ascii="Arial" w:eastAsia="Calibri" w:hAnsi="Arial" w:cs="Arial"/>
          <w:color w:val="000000"/>
          <w:lang w:val="en-US"/>
        </w:rPr>
      </w:pPr>
    </w:p>
    <w:p w:rsidR="00DA5AF7" w:rsidRPr="00DA5AF7" w:rsidRDefault="00DA5AF7" w:rsidP="00DA5AF7">
      <w:pPr>
        <w:spacing w:after="0" w:line="240" w:lineRule="auto"/>
        <w:jc w:val="right"/>
        <w:rPr>
          <w:rFonts w:ascii="Arial" w:eastAsia="Times New Roman" w:hAnsi="Arial" w:cs="Arial"/>
          <w:b/>
          <w:color w:val="000000"/>
          <w:lang w:val="sr-Cyrl-RS"/>
        </w:rPr>
      </w:pPr>
      <w:r w:rsidRPr="00DA5AF7">
        <w:rPr>
          <w:rFonts w:ascii="Arial" w:eastAsia="Times New Roman" w:hAnsi="Arial" w:cs="Arial"/>
          <w:b/>
          <w:color w:val="000000"/>
          <w:lang w:val="en-US"/>
        </w:rPr>
        <w:t xml:space="preserve">ПРИЛОГ </w:t>
      </w:r>
      <w:r w:rsidRPr="00DA5AF7">
        <w:rPr>
          <w:rFonts w:ascii="Arial" w:eastAsia="Times New Roman" w:hAnsi="Arial" w:cs="Arial"/>
          <w:b/>
          <w:color w:val="000000"/>
          <w:lang w:val="sr-Cyrl-RS"/>
        </w:rPr>
        <w:t>4</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(напомена: не доставља се у понуди)</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en-US"/>
        </w:rPr>
        <w:t xml:space="preserve">ДУЖНИК:  </w:t>
      </w:r>
      <w:r w:rsidRPr="00DA5AF7">
        <w:rPr>
          <w:rFonts w:ascii="Arial" w:eastAsia="Times New Roman" w:hAnsi="Arial" w:cs="Arial"/>
          <w:color w:val="000000"/>
          <w:lang w:val="ru-RU"/>
        </w:rPr>
        <w:t>…………………………………………………………………………........................</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(назив и седиште Понуђача)</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МАТИЧНИ БРОЈ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ТЕКУЋИ РАЧУН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ПИБ ДУЖНИКА (Понуђача):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 з д а ј е  д а н а ............................ године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МЕНИЧНО ПИСМО – ОВЛАШЋЕЊЕ ЗА КОРИСНИКА  БЛАНКО СОПСТВЕНЕ МЕНИЦЕ</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widowControl w:val="0"/>
        <w:tabs>
          <w:tab w:val="left" w:pos="1418"/>
          <w:tab w:val="left" w:leader="underscore" w:pos="9244"/>
        </w:tabs>
        <w:spacing w:after="0" w:line="240" w:lineRule="auto"/>
        <w:ind w:left="1440" w:hanging="1440"/>
        <w:jc w:val="both"/>
        <w:rPr>
          <w:rFonts w:ascii="Arial" w:eastAsia="Times New Roman" w:hAnsi="Arial" w:cs="Arial"/>
          <w:bCs/>
          <w:color w:val="000000"/>
          <w:lang w:val="en-US"/>
        </w:rPr>
      </w:pPr>
      <w:r w:rsidRPr="00DA5AF7">
        <w:rPr>
          <w:rFonts w:ascii="Arial" w:eastAsia="Times New Roman" w:hAnsi="Arial" w:cs="Arial"/>
          <w:bCs/>
          <w:color w:val="000000"/>
          <w:lang w:val="en-U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DA5AF7" w:rsidRPr="00DA5AF7" w:rsidRDefault="00DA5AF7" w:rsidP="00DA5AF7">
      <w:pPr>
        <w:tabs>
          <w:tab w:val="left" w:pos="1418"/>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Издата Бланко соло меница серијски број</w:t>
      </w:r>
      <w:r w:rsidRPr="00DA5AF7">
        <w:rPr>
          <w:rFonts w:ascii="Arial" w:eastAsia="Times New Roman" w:hAnsi="Arial" w:cs="Arial"/>
          <w:color w:val="000000"/>
          <w:lang w:val="en-US"/>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w:t>
      </w:r>
      <w:r w:rsidRPr="00DA5AF7">
        <w:rPr>
          <w:rFonts w:ascii="Arial" w:eastAsia="Times New Roman" w:hAnsi="Arial" w:cs="Arial"/>
          <w:color w:val="000000"/>
          <w:lang w:val="en-US"/>
        </w:rPr>
        <w:lastRenderedPageBreak/>
        <w:t>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Меница је потписана од стране овлашћеног лица за заступање Дужника _____________________(унети име и презиме овлашћеног лица).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Ово менично писмо - овлашћење сачињено је у 2 (два) истоветна примерка, од којих је 1 (један) примерак за Повериоца, а 1 (један) задржава Дужник.</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Место и датум издавања Овлашћења          </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p>
    <w:tbl>
      <w:tblPr>
        <w:tblW w:w="10031" w:type="dxa"/>
        <w:jc w:val="center"/>
        <w:tblLayout w:type="fixed"/>
        <w:tblLook w:val="0000" w:firstRow="0" w:lastRow="0" w:firstColumn="0" w:lastColumn="0" w:noHBand="0" w:noVBand="0"/>
      </w:tblPr>
      <w:tblGrid>
        <w:gridCol w:w="3882"/>
        <w:gridCol w:w="2127"/>
        <w:gridCol w:w="4022"/>
      </w:tblGrid>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Датум:</w:t>
            </w: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r w:rsidRPr="00DA5AF7">
              <w:rPr>
                <w:rFonts w:ascii="Arial" w:eastAsia="Times New Roman" w:hAnsi="Arial" w:cs="Arial"/>
                <w:color w:val="000000"/>
                <w:lang w:val="en-US"/>
              </w:rPr>
              <w:t>Понуђач</w:t>
            </w:r>
            <w:r w:rsidRPr="00DA5AF7">
              <w:rPr>
                <w:rFonts w:ascii="Arial" w:eastAsia="Times New Roman" w:hAnsi="Arial" w:cs="Arial"/>
                <w:color w:val="000000"/>
                <w:lang w:val="ru-RU"/>
              </w:rPr>
              <w:t>:</w:t>
            </w:r>
          </w:p>
        </w:tc>
      </w:tr>
      <w:tr w:rsidR="00DA5AF7" w:rsidRPr="00DA5AF7" w:rsidTr="00DA5AF7">
        <w:trPr>
          <w:jc w:val="center"/>
        </w:trPr>
        <w:tc>
          <w:tcPr>
            <w:tcW w:w="3882" w:type="dxa"/>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color w:val="000000"/>
                <w:lang w:val="en-US"/>
              </w:rPr>
              <w:t>М.П.</w:t>
            </w:r>
          </w:p>
        </w:tc>
        <w:tc>
          <w:tcPr>
            <w:tcW w:w="4022" w:type="dxa"/>
          </w:tcPr>
          <w:p w:rsidR="00DA5AF7" w:rsidRPr="00DA5AF7" w:rsidRDefault="00DA5AF7" w:rsidP="00DA5AF7">
            <w:pPr>
              <w:spacing w:after="0" w:line="240" w:lineRule="auto"/>
              <w:jc w:val="center"/>
              <w:rPr>
                <w:rFonts w:ascii="Arial" w:eastAsia="Times New Roman" w:hAnsi="Arial" w:cs="Arial"/>
                <w:color w:val="000000"/>
                <w:lang w:val="ru-RU"/>
              </w:rPr>
            </w:pPr>
          </w:p>
        </w:tc>
      </w:tr>
      <w:tr w:rsidR="00DA5AF7" w:rsidRPr="00DA5AF7" w:rsidTr="00DA5AF7">
        <w:trPr>
          <w:jc w:val="center"/>
        </w:trPr>
        <w:tc>
          <w:tcPr>
            <w:tcW w:w="388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en-US"/>
              </w:rPr>
            </w:pPr>
          </w:p>
        </w:tc>
        <w:tc>
          <w:tcPr>
            <w:tcW w:w="2127" w:type="dxa"/>
          </w:tcPr>
          <w:p w:rsidR="00DA5AF7" w:rsidRPr="00DA5AF7" w:rsidRDefault="00DA5AF7" w:rsidP="00DA5AF7">
            <w:pPr>
              <w:spacing w:after="0" w:line="240" w:lineRule="auto"/>
              <w:jc w:val="center"/>
              <w:rPr>
                <w:rFonts w:ascii="Arial" w:eastAsia="Times New Roman" w:hAnsi="Arial" w:cs="Arial"/>
                <w:color w:val="000000"/>
                <w:lang w:val="ru-RU"/>
              </w:rPr>
            </w:pPr>
          </w:p>
        </w:tc>
        <w:tc>
          <w:tcPr>
            <w:tcW w:w="4022" w:type="dxa"/>
            <w:tcBorders>
              <w:bottom w:val="single" w:sz="4" w:space="0" w:color="auto"/>
            </w:tcBorders>
          </w:tcPr>
          <w:p w:rsidR="00DA5AF7" w:rsidRPr="00DA5AF7" w:rsidRDefault="00DA5AF7" w:rsidP="00DA5AF7">
            <w:pPr>
              <w:spacing w:after="0" w:line="240" w:lineRule="auto"/>
              <w:jc w:val="center"/>
              <w:rPr>
                <w:rFonts w:ascii="Arial" w:eastAsia="Times New Roman" w:hAnsi="Arial" w:cs="Arial"/>
                <w:color w:val="000000"/>
                <w:lang w:val="ru-RU"/>
              </w:rPr>
            </w:pPr>
          </w:p>
        </w:tc>
      </w:tr>
    </w:tbl>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                                                                                                 Потпис овлашћеног лица</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Прилог:</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1 једна потписана и оверена бланко сопствена меница као гаранција за отклањање недостатака у гарантном року</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4"/>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фотокопија ОП обрасца </w:t>
      </w:r>
    </w:p>
    <w:p w:rsidR="00DA5AF7" w:rsidRPr="00DA5AF7" w:rsidRDefault="00DA5AF7" w:rsidP="00E529B2">
      <w:pPr>
        <w:numPr>
          <w:ilvl w:val="0"/>
          <w:numId w:val="44"/>
        </w:numPr>
        <w:spacing w:before="120" w:after="0" w:line="240" w:lineRule="auto"/>
        <w:contextualSpacing/>
        <w:jc w:val="both"/>
        <w:rPr>
          <w:rFonts w:ascii="Calibri" w:eastAsia="Calibri" w:hAnsi="Calibri"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A5AF7" w:rsidRPr="00DA5AF7" w:rsidRDefault="00DA5AF7" w:rsidP="00DA5AF7">
      <w:pPr>
        <w:spacing w:after="0" w:line="240" w:lineRule="auto"/>
        <w:rPr>
          <w:rFonts w:ascii="Calibri" w:eastAsia="Calibri" w:hAnsi="Calibri" w:cs="Arial"/>
          <w:color w:val="000000"/>
          <w:lang w:val="en-US"/>
        </w:rPr>
      </w:pPr>
      <w:r w:rsidRPr="00DA5AF7">
        <w:rPr>
          <w:rFonts w:ascii="Calibri" w:eastAsia="Calibri" w:hAnsi="Calibri" w:cs="Arial"/>
          <w:color w:val="000000"/>
          <w:lang w:val="en-US"/>
        </w:rPr>
        <w:br w:type="page"/>
      </w:r>
    </w:p>
    <w:p w:rsidR="00DA5AF7" w:rsidRPr="00DA5AF7" w:rsidRDefault="00DA5AF7" w:rsidP="00DA5AF7">
      <w:pPr>
        <w:spacing w:after="0" w:line="240" w:lineRule="auto"/>
        <w:ind w:left="720"/>
        <w:contextualSpacing/>
        <w:jc w:val="both"/>
        <w:rPr>
          <w:rFonts w:ascii="Calibri" w:eastAsia="Calibri" w:hAnsi="Calibri" w:cs="Arial"/>
          <w:color w:val="000000"/>
          <w:lang w:val="en-US"/>
        </w:rPr>
      </w:pPr>
    </w:p>
    <w:p w:rsidR="00DA5AF7" w:rsidRPr="00DA5AF7" w:rsidRDefault="00DA5AF7" w:rsidP="00DA5AF7">
      <w:pPr>
        <w:spacing w:after="0" w:line="240" w:lineRule="auto"/>
        <w:ind w:left="720"/>
        <w:contextualSpacing/>
        <w:jc w:val="both"/>
        <w:rPr>
          <w:rFonts w:ascii="Calibri" w:eastAsia="Calibri" w:hAnsi="Calibri" w:cs="Arial"/>
          <w:color w:val="000000"/>
          <w:lang w:val="en-US"/>
        </w:rPr>
      </w:pP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center"/>
        <w:rPr>
          <w:rFonts w:ascii="Arial" w:eastAsia="Times New Roman" w:hAnsi="Arial" w:cs="Arial"/>
          <w:b/>
          <w:color w:val="000000"/>
          <w:lang w:val="sr-Cyrl-CS"/>
        </w:rPr>
      </w:pPr>
      <w:r w:rsidRPr="00DA5AF7">
        <w:rPr>
          <w:rFonts w:ascii="Arial" w:eastAsia="Times New Roman" w:hAnsi="Arial" w:cs="Arial"/>
          <w:b/>
          <w:color w:val="000000"/>
          <w:lang w:val="sr-Cyrl-CS"/>
        </w:rPr>
        <w:t>ПРИЛОГ бр. 5</w:t>
      </w:r>
    </w:p>
    <w:p w:rsidR="00DA5AF7" w:rsidRPr="00DA5AF7" w:rsidRDefault="00DA5AF7" w:rsidP="00DA5AF7">
      <w:pPr>
        <w:spacing w:after="0" w:line="240" w:lineRule="auto"/>
        <w:jc w:val="center"/>
        <w:rPr>
          <w:rFonts w:ascii="Arial" w:eastAsia="Times New Roman" w:hAnsi="Arial" w:cs="Arial"/>
          <w:b/>
          <w:color w:val="000000"/>
          <w:szCs w:val="24"/>
          <w:lang w:val="sr-Cyrl-RS" w:eastAsia="hr-HR"/>
        </w:rPr>
      </w:pPr>
    </w:p>
    <w:p w:rsidR="00DA5AF7" w:rsidRPr="00DA5AF7" w:rsidRDefault="00DA5AF7" w:rsidP="00DA5AF7">
      <w:pPr>
        <w:spacing w:after="0" w:line="240" w:lineRule="auto"/>
        <w:jc w:val="center"/>
        <w:rPr>
          <w:rFonts w:ascii="Arial" w:eastAsia="Times New Roman" w:hAnsi="Arial" w:cs="Arial"/>
          <w:b/>
          <w:color w:val="000000"/>
          <w:szCs w:val="24"/>
          <w:lang w:val="sr-Cyrl-RS" w:eastAsia="hr-HR"/>
        </w:rPr>
      </w:pPr>
      <w:r w:rsidRPr="00DA5AF7">
        <w:rPr>
          <w:rFonts w:ascii="Arial" w:eastAsia="Times New Roman" w:hAnsi="Arial" w:cs="Arial"/>
          <w:b/>
          <w:color w:val="000000"/>
          <w:szCs w:val="24"/>
          <w:lang w:val="sr-Cyrl-RS" w:eastAsia="hr-HR"/>
        </w:rPr>
        <w:t>ОБРАЗАЦ ПОТВРДЕ О ОБАВЉЕНОЈ ПОСЕТИ ОБЈЕКТУ НАРУЧИОЦА</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Дана ........................................... у складу са конкурсном документацијом и позивом за подношење понуда ................................................................................................................................, представник (име представника предузећа ) ......................................................  предузећа, (назив фирме ) .......................................................................................................................</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 се на лицу места, на локацији огранак ТЕНТ, Београд-Обреновац, ТЕНТ Б детаљно упознао са објектом и предметом набавке.</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jc w:val="both"/>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Понуђач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DA5AF7" w:rsidRPr="00DA5AF7" w:rsidRDefault="00DA5AF7" w:rsidP="00DA5AF7">
      <w:pPr>
        <w:numPr>
          <w:ilvl w:val="12"/>
          <w:numId w:val="0"/>
        </w:numPr>
        <w:spacing w:after="0" w:line="240" w:lineRule="auto"/>
        <w:jc w:val="both"/>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Потпис представника Понуђача: ......................................................................</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Потврђује да се Понуђач упознао са објектом и предметом набавке.</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 Потпис представника Наручиоца)</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Напомена:</w:t>
      </w:r>
    </w:p>
    <w:p w:rsidR="00DA5AF7" w:rsidRPr="00DA5AF7" w:rsidRDefault="00DA5AF7" w:rsidP="00DA5AF7">
      <w:pPr>
        <w:numPr>
          <w:ilvl w:val="12"/>
          <w:numId w:val="0"/>
        </w:numPr>
        <w:spacing w:after="0" w:line="240" w:lineRule="auto"/>
        <w:rPr>
          <w:rFonts w:ascii="Arial" w:eastAsia="Times New Roman" w:hAnsi="Arial" w:cs="Arial"/>
          <w:color w:val="000000"/>
          <w:szCs w:val="24"/>
          <w:lang w:val="sr-Cyrl-RS" w:eastAsia="hr-HR"/>
        </w:rPr>
      </w:pPr>
      <w:r w:rsidRPr="00DA5AF7">
        <w:rPr>
          <w:rFonts w:ascii="Arial" w:eastAsia="Times New Roman" w:hAnsi="Arial" w:cs="Arial"/>
          <w:color w:val="000000"/>
          <w:szCs w:val="24"/>
          <w:lang w:val="sr-Cyrl-RS" w:eastAsia="hr-HR"/>
        </w:rPr>
        <w:tab/>
        <w:t>* Потврда је обавезан и саставни је део понуде и уговора. Без њега се понуда сматра неприхватљивом.</w:t>
      </w:r>
    </w:p>
    <w:p w:rsidR="00DA5AF7" w:rsidRPr="00DA5AF7" w:rsidRDefault="00DA5AF7" w:rsidP="00DA5AF7">
      <w:pPr>
        <w:tabs>
          <w:tab w:val="left" w:pos="567"/>
        </w:tabs>
        <w:spacing w:after="0" w:line="240" w:lineRule="auto"/>
        <w:jc w:val="both"/>
        <w:rPr>
          <w:rFonts w:ascii="Arial" w:eastAsia="Calibri" w:hAnsi="Arial" w:cs="Arial"/>
          <w:noProof/>
          <w:color w:val="000000"/>
          <w:sz w:val="20"/>
          <w:lang w:val="en-US"/>
        </w:rPr>
      </w:pPr>
    </w:p>
    <w:p w:rsidR="00DA5AF7" w:rsidRPr="00DA5AF7" w:rsidRDefault="00DA5AF7" w:rsidP="00DA5AF7">
      <w:pPr>
        <w:spacing w:after="0" w:line="240" w:lineRule="auto"/>
        <w:rPr>
          <w:rFonts w:ascii="Arial" w:eastAsia="Calibri" w:hAnsi="Arial" w:cs="Arial"/>
          <w:noProof/>
          <w:color w:val="000000"/>
          <w:lang w:val="sr-Cyrl-RS"/>
        </w:rPr>
      </w:pPr>
      <w:r w:rsidRPr="00DA5AF7">
        <w:rPr>
          <w:rFonts w:ascii="Arial" w:eastAsia="Calibri" w:hAnsi="Arial" w:cs="Arial"/>
          <w:noProof/>
          <w:color w:val="000000"/>
          <w:lang w:val="sr-Cyrl-RS"/>
        </w:rPr>
        <w:br w:type="page"/>
      </w:r>
    </w:p>
    <w:p w:rsidR="00DA5AF7" w:rsidRPr="00DA5AF7" w:rsidRDefault="00DA5AF7" w:rsidP="00DA5AF7">
      <w:pPr>
        <w:spacing w:before="120"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sr-Cyrl-CS"/>
        </w:rPr>
        <w:lastRenderedPageBreak/>
        <w:t>ПРИЛОГ бр</w:t>
      </w:r>
      <w:r w:rsidRPr="00DA5AF7">
        <w:rPr>
          <w:rFonts w:ascii="Arial" w:eastAsia="Times New Roman" w:hAnsi="Arial" w:cs="Arial"/>
          <w:b/>
          <w:color w:val="000000"/>
          <w:lang w:val="en-US"/>
        </w:rPr>
        <w:t>:</w:t>
      </w:r>
      <w:r w:rsidRPr="00DA5AF7">
        <w:rPr>
          <w:rFonts w:ascii="Arial" w:eastAsia="Times New Roman" w:hAnsi="Arial" w:cs="Arial"/>
          <w:b/>
          <w:color w:val="000000"/>
          <w:lang w:val="sr-Cyrl-RS"/>
        </w:rPr>
        <w:t xml:space="preserve"> 6</w:t>
      </w:r>
    </w:p>
    <w:p w:rsidR="00DA5AF7" w:rsidRPr="00DA5AF7" w:rsidRDefault="00DA5AF7" w:rsidP="00DA5AF7">
      <w:pPr>
        <w:spacing w:before="120" w:after="0" w:line="240" w:lineRule="auto"/>
        <w:jc w:val="center"/>
        <w:rPr>
          <w:rFonts w:ascii="Arial" w:eastAsia="Times New Roman" w:hAnsi="Arial" w:cs="Arial"/>
          <w:color w:val="000000"/>
          <w:lang w:val="ru-RU"/>
        </w:rPr>
      </w:pPr>
      <w:r w:rsidRPr="00DA5AF7">
        <w:rPr>
          <w:rFonts w:ascii="Arial" w:eastAsia="Times New Roman" w:hAnsi="Arial" w:cs="Arial"/>
          <w:b/>
          <w:color w:val="000000"/>
          <w:lang w:val="sr-Cyrl-CS"/>
        </w:rPr>
        <w:t xml:space="preserve">ЗАПИСНИК О ИЗВРШЕНОЈ ИСПОРУЦИ ДОБАРА  </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Датум___________</w:t>
      </w:r>
    </w:p>
    <w:p w:rsidR="00DA5AF7" w:rsidRPr="00DA5AF7" w:rsidRDefault="00DA5AF7" w:rsidP="00DA5AF7">
      <w:pPr>
        <w:spacing w:before="120" w:after="0" w:line="240" w:lineRule="auto"/>
        <w:ind w:left="1440" w:firstLine="720"/>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ab/>
      </w:r>
      <w:r w:rsidRPr="00DA5AF7">
        <w:rPr>
          <w:rFonts w:ascii="Arial" w:eastAsia="Times New Roman" w:hAnsi="Arial" w:cs="Arial"/>
          <w:color w:val="000000"/>
          <w:lang w:val="en-US"/>
        </w:rPr>
        <w:t>ПРОДАВАЦ:</w:t>
      </w:r>
      <w:r w:rsidRPr="00DA5AF7">
        <w:rPr>
          <w:rFonts w:ascii="Arial" w:eastAsia="Times New Roman" w:hAnsi="Arial" w:cs="Arial"/>
          <w:color w:val="000000"/>
          <w:lang w:val="ru-RU"/>
        </w:rPr>
        <w:tab/>
      </w:r>
      <w:r w:rsidRPr="00DA5AF7">
        <w:rPr>
          <w:rFonts w:ascii="Arial" w:eastAsia="Times New Roman" w:hAnsi="Arial" w:cs="Arial"/>
          <w:color w:val="000000"/>
          <w:lang w:val="ru-RU"/>
        </w:rPr>
        <w:tab/>
      </w:r>
      <w:r w:rsidRPr="00DA5AF7">
        <w:rPr>
          <w:rFonts w:ascii="Arial" w:eastAsia="Times New Roman" w:hAnsi="Arial" w:cs="Arial"/>
          <w:color w:val="000000"/>
          <w:lang w:val="ru-RU"/>
        </w:rPr>
        <w:tab/>
      </w:r>
      <w:r w:rsidRPr="00DA5AF7">
        <w:rPr>
          <w:rFonts w:ascii="Arial" w:eastAsia="Times New Roman" w:hAnsi="Arial" w:cs="Arial"/>
          <w:color w:val="000000"/>
          <w:lang w:val="ru-RU"/>
        </w:rPr>
        <w:tab/>
        <w:t xml:space="preserve">                            КУПАЦ:</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__________________________                                _________________________</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 xml:space="preserve">(Назив правног  лица)    </w:t>
      </w:r>
      <w:r w:rsidRPr="00DA5AF7">
        <w:rPr>
          <w:rFonts w:ascii="Arial" w:eastAsia="Times New Roman" w:hAnsi="Arial" w:cs="Arial"/>
          <w:color w:val="000000"/>
          <w:lang w:val="ru-RU"/>
        </w:rPr>
        <w:tab/>
        <w:t xml:space="preserve">                             (Назив организационог дела </w:t>
      </w:r>
      <w:r w:rsidRPr="00DA5AF7">
        <w:rPr>
          <w:rFonts w:ascii="Arial" w:eastAsia="Times New Roman" w:hAnsi="Arial" w:cs="Arial"/>
          <w:color w:val="000000"/>
          <w:lang w:val="en-US"/>
        </w:rPr>
        <w:t>ЈП ЕПС)</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___________________________          </w:t>
      </w:r>
      <w:r w:rsidRPr="00DA5AF7">
        <w:rPr>
          <w:rFonts w:ascii="Arial" w:eastAsia="Times New Roman" w:hAnsi="Arial" w:cs="Arial"/>
          <w:color w:val="000000"/>
          <w:lang w:val="ru-RU"/>
        </w:rPr>
        <w:tab/>
      </w:r>
      <w:r w:rsidRPr="00DA5AF7">
        <w:rPr>
          <w:rFonts w:ascii="Arial" w:eastAsia="Times New Roman" w:hAnsi="Arial" w:cs="Arial"/>
          <w:color w:val="000000"/>
          <w:lang w:val="ru-RU"/>
        </w:rPr>
        <w:tab/>
        <w:t>_____________________________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 (Адреса правног  лица) </w:t>
      </w:r>
      <w:r w:rsidRPr="00DA5AF7">
        <w:rPr>
          <w:rFonts w:ascii="Arial" w:eastAsia="Times New Roman" w:hAnsi="Arial" w:cs="Arial"/>
          <w:color w:val="000000"/>
          <w:lang w:val="ru-RU"/>
        </w:rPr>
        <w:tab/>
      </w:r>
      <w:r w:rsidRPr="00DA5AF7">
        <w:rPr>
          <w:rFonts w:ascii="Arial" w:eastAsia="Times New Roman" w:hAnsi="Arial" w:cs="Arial"/>
          <w:color w:val="000000"/>
          <w:lang w:val="ru-RU"/>
        </w:rPr>
        <w:tab/>
        <w:t xml:space="preserve">                 (Адреса организационог дела </w:t>
      </w:r>
      <w:r w:rsidRPr="00DA5AF7">
        <w:rPr>
          <w:rFonts w:ascii="Arial" w:eastAsia="Times New Roman" w:hAnsi="Arial" w:cs="Arial"/>
          <w:color w:val="000000"/>
          <w:lang w:val="en-US"/>
        </w:rPr>
        <w:t>ЈП ЕПС</w:t>
      </w:r>
      <w:r w:rsidRPr="00DA5AF7">
        <w:rPr>
          <w:rFonts w:ascii="Arial" w:eastAsia="Times New Roman" w:hAnsi="Arial" w:cs="Arial"/>
          <w:color w:val="000000"/>
          <w:lang w:val="ru-RU"/>
        </w:rPr>
        <w:t>)</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Број Уговора/Датум:      __________________________________________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Број налога за набавку(НЗН):  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Место извршене услуге/ Место трошка </w:t>
      </w:r>
      <w:r w:rsidRPr="00DA5AF7">
        <w:rPr>
          <w:rFonts w:ascii="Arial" w:eastAsia="Times New Roman" w:hAnsi="Arial" w:cs="Arial"/>
          <w:color w:val="000000"/>
          <w:vertAlign w:val="superscript"/>
          <w:lang w:val="ru-RU"/>
        </w:rPr>
        <w:t>1</w:t>
      </w:r>
      <w:r w:rsidRPr="00DA5AF7">
        <w:rPr>
          <w:rFonts w:ascii="Arial" w:eastAsia="Times New Roman" w:hAnsi="Arial" w:cs="Arial"/>
          <w:color w:val="000000"/>
          <w:lang w:val="ru-RU"/>
        </w:rPr>
        <w:t>:  __________________________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Објекат: ______________________________________________________</w:t>
      </w:r>
    </w:p>
    <w:p w:rsidR="00DA5AF7" w:rsidRPr="00DA5AF7" w:rsidRDefault="00DA5AF7" w:rsidP="00DA5AF7">
      <w:pPr>
        <w:spacing w:before="120" w:after="0" w:line="240" w:lineRule="auto"/>
        <w:ind w:left="426"/>
        <w:jc w:val="both"/>
        <w:rPr>
          <w:rFonts w:ascii="Arial" w:eastAsia="Times New Roman" w:hAnsi="Arial" w:cs="Arial"/>
          <w:b/>
          <w:color w:val="000000"/>
          <w:lang w:val="ru-RU"/>
        </w:rPr>
      </w:pPr>
    </w:p>
    <w:p w:rsidR="00DA5AF7" w:rsidRPr="00DA5AF7" w:rsidRDefault="00DA5AF7" w:rsidP="00DA5AF7">
      <w:pPr>
        <w:spacing w:before="120" w:after="0" w:line="240" w:lineRule="auto"/>
        <w:ind w:left="426"/>
        <w:jc w:val="both"/>
        <w:rPr>
          <w:rFonts w:ascii="Arial" w:eastAsia="Times New Roman" w:hAnsi="Arial" w:cs="Arial"/>
          <w:color w:val="000000"/>
          <w:lang w:val="ru-RU"/>
        </w:rPr>
      </w:pPr>
      <w:r w:rsidRPr="00DA5AF7">
        <w:rPr>
          <w:rFonts w:ascii="Arial" w:eastAsia="Times New Roman" w:hAnsi="Arial" w:cs="Arial"/>
          <w:b/>
          <w:color w:val="000000"/>
          <w:lang w:val="ru-RU"/>
        </w:rPr>
        <w:t>А</w:t>
      </w:r>
      <w:r w:rsidRPr="00DA5AF7">
        <w:rPr>
          <w:rFonts w:ascii="Arial" w:eastAsia="Times New Roman" w:hAnsi="Arial" w:cs="Arial"/>
          <w:color w:val="000000"/>
          <w:lang w:val="ru-RU"/>
        </w:rPr>
        <w:t xml:space="preserve">) ДЕТАЉНА СПЕЦИФИКАЦИЈА ДОБАРА </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DA5AF7" w:rsidRPr="00DA5AF7" w:rsidTr="00DA5AF7">
        <w:tc>
          <w:tcPr>
            <w:tcW w:w="7966" w:type="dxa"/>
            <w:tcBorders>
              <w:top w:val="nil"/>
              <w:left w:val="nil"/>
              <w:bottom w:val="single" w:sz="4" w:space="0" w:color="auto"/>
              <w:right w:val="nil"/>
            </w:tcBorders>
            <w:vAlign w:val="center"/>
          </w:tcPr>
          <w:p w:rsidR="00DA5AF7" w:rsidRPr="00DA5AF7" w:rsidRDefault="00DA5AF7" w:rsidP="00DA5AF7">
            <w:pPr>
              <w:tabs>
                <w:tab w:val="left" w:pos="420"/>
              </w:tabs>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xml:space="preserve">ПРИЛОГ: НАЛОГ ЗА НАБАВКУ (садржи предмет, рок, количину, јед.мере, јед.цену без ПДВ-а, укупну цену без ПДВ-а, укупан износ без ПДВ-а) </w:t>
            </w:r>
          </w:p>
          <w:p w:rsidR="00DA5AF7" w:rsidRPr="00DA5AF7" w:rsidRDefault="00DA5AF7" w:rsidP="00DA5AF7">
            <w:pPr>
              <w:tabs>
                <w:tab w:val="left" w:pos="420"/>
              </w:tabs>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DA5AF7" w:rsidRPr="00DA5AF7" w:rsidRDefault="00DA5AF7" w:rsidP="00DA5AF7">
            <w:pPr>
              <w:spacing w:before="120" w:after="0" w:line="256" w:lineRule="auto"/>
              <w:jc w:val="both"/>
              <w:rPr>
                <w:rFonts w:ascii="Arial" w:eastAsia="Times New Roman" w:hAnsi="Arial" w:cs="Arial"/>
                <w:color w:val="000000"/>
                <w:lang w:val="sr-Cyrl-CS"/>
              </w:rPr>
            </w:pPr>
          </w:p>
          <w:p w:rsidR="00DA5AF7" w:rsidRPr="00DA5AF7" w:rsidRDefault="00DA5AF7" w:rsidP="00DA5AF7">
            <w:pPr>
              <w:spacing w:before="120" w:after="0" w:line="256" w:lineRule="auto"/>
              <w:jc w:val="both"/>
              <w:rPr>
                <w:rFonts w:ascii="Arial" w:eastAsia="Times New Roman" w:hAnsi="Arial" w:cs="Arial"/>
                <w:color w:val="000000"/>
                <w:lang w:val="sr-Cyrl-CS"/>
              </w:rPr>
            </w:pPr>
          </w:p>
          <w:p w:rsidR="00DA5AF7" w:rsidRPr="00DA5AF7" w:rsidRDefault="00DA5AF7" w:rsidP="00DA5AF7">
            <w:pPr>
              <w:spacing w:before="120" w:after="0" w:line="256" w:lineRule="auto"/>
              <w:jc w:val="both"/>
              <w:rPr>
                <w:rFonts w:ascii="Arial" w:eastAsia="Times New Roman" w:hAnsi="Arial" w:cs="Arial"/>
                <w:color w:val="000000"/>
                <w:lang w:val="sr-Cyrl-CS"/>
              </w:rPr>
            </w:pPr>
          </w:p>
          <w:p w:rsidR="00DA5AF7" w:rsidRPr="00DA5AF7" w:rsidRDefault="00DA5AF7" w:rsidP="00DA5AF7">
            <w:pPr>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ДА</w:t>
            </w:r>
          </w:p>
          <w:p w:rsidR="00DA5AF7" w:rsidRPr="00DA5AF7" w:rsidRDefault="00DA5AF7" w:rsidP="00DA5AF7">
            <w:pPr>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НЕ</w:t>
            </w:r>
          </w:p>
        </w:tc>
      </w:tr>
      <w:tr w:rsidR="00DA5AF7" w:rsidRPr="00DA5AF7" w:rsidTr="00DA5AF7">
        <w:tc>
          <w:tcPr>
            <w:tcW w:w="7966" w:type="dxa"/>
            <w:tcBorders>
              <w:top w:val="single" w:sz="4" w:space="0" w:color="auto"/>
              <w:left w:val="nil"/>
              <w:bottom w:val="single" w:sz="4" w:space="0" w:color="auto"/>
              <w:right w:val="nil"/>
            </w:tcBorders>
            <w:vAlign w:val="center"/>
            <w:hideMark/>
          </w:tcPr>
          <w:p w:rsidR="00DA5AF7" w:rsidRPr="00DA5AF7" w:rsidRDefault="00DA5AF7" w:rsidP="00DA5AF7">
            <w:pPr>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DA5AF7" w:rsidRPr="00DA5AF7" w:rsidRDefault="00DA5AF7" w:rsidP="00DA5AF7">
            <w:pPr>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ДА</w:t>
            </w:r>
          </w:p>
          <w:p w:rsidR="00DA5AF7" w:rsidRPr="00DA5AF7" w:rsidRDefault="00DA5AF7" w:rsidP="00DA5AF7">
            <w:pPr>
              <w:spacing w:before="120" w:after="0" w:line="256"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 НЕ</w:t>
            </w:r>
          </w:p>
        </w:tc>
      </w:tr>
    </w:tbl>
    <w:p w:rsidR="00DA5AF7" w:rsidRPr="00DA5AF7" w:rsidRDefault="00DA5AF7" w:rsidP="00DA5AF7">
      <w:pPr>
        <w:spacing w:before="120" w:after="0" w:line="240" w:lineRule="auto"/>
        <w:jc w:val="both"/>
        <w:rPr>
          <w:rFonts w:ascii="Arial" w:eastAsia="Times New Roman" w:hAnsi="Arial" w:cs="Arial"/>
          <w:color w:val="000000"/>
          <w:lang w:val="sr-Cyrl-CS"/>
        </w:rPr>
      </w:pP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Укупан број позиција из спецификације:                            Број улаза:</w:t>
      </w: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___________________________________________________________________</w:t>
      </w:r>
    </w:p>
    <w:p w:rsidR="00DA5AF7" w:rsidRPr="00DA5AF7" w:rsidRDefault="00DA5AF7" w:rsidP="00DA5AF7">
      <w:pPr>
        <w:spacing w:before="120" w:after="0" w:line="240" w:lineRule="auto"/>
        <w:jc w:val="both"/>
        <w:rPr>
          <w:rFonts w:ascii="Arial" w:eastAsia="Times New Roman" w:hAnsi="Arial" w:cs="Arial"/>
          <w:color w:val="000000"/>
          <w:lang w:val="sr-Cyrl-CS"/>
        </w:rPr>
      </w:pP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lastRenderedPageBreak/>
        <w:t>Б) Да су добра испоручена у обиму, квалитету, уговореном року и сагласно уговору потврђују:</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vertAlign w:val="superscript"/>
          <w:lang w:val="ru-RU"/>
        </w:rPr>
      </w:pPr>
      <w:r w:rsidRPr="00DA5AF7">
        <w:rPr>
          <w:rFonts w:ascii="Arial" w:eastAsia="Times New Roman" w:hAnsi="Arial" w:cs="Arial"/>
          <w:color w:val="000000"/>
          <w:lang w:val="ru-RU"/>
        </w:rPr>
        <w:t>ПРОДАВАЦ:</w:t>
      </w:r>
      <w:r w:rsidRPr="00DA5AF7">
        <w:rPr>
          <w:rFonts w:ascii="Arial" w:eastAsia="Times New Roman" w:hAnsi="Arial" w:cs="Arial"/>
          <w:color w:val="000000"/>
          <w:lang w:val="ru-RU"/>
        </w:rPr>
        <w:tab/>
        <w:t xml:space="preserve">                                   КУПАЦ:                  ОВЕРА НАДЗОРНОГ ОРГАНА</w:t>
      </w:r>
      <w:r w:rsidRPr="00DA5AF7">
        <w:rPr>
          <w:rFonts w:ascii="Arial" w:eastAsia="Times New Roman" w:hAnsi="Arial" w:cs="Arial"/>
          <w:color w:val="000000"/>
          <w:vertAlign w:val="superscript"/>
          <w:lang w:val="ru-RU"/>
        </w:rPr>
        <w:t xml:space="preserve"> 2</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____________________</w:t>
      </w:r>
      <w:r w:rsidRPr="00DA5AF7">
        <w:rPr>
          <w:rFonts w:ascii="Arial" w:eastAsia="Times New Roman" w:hAnsi="Arial" w:cs="Arial"/>
          <w:color w:val="000000"/>
          <w:lang w:val="ru-RU"/>
        </w:rPr>
        <w:tab/>
        <w:t>____________________      _</w:t>
      </w:r>
      <w:r w:rsidRPr="00DA5AF7">
        <w:rPr>
          <w:rFonts w:ascii="Arial" w:eastAsia="Times New Roman" w:hAnsi="Arial" w:cs="Arial"/>
          <w:color w:val="000000"/>
          <w:lang w:val="en-US"/>
        </w:rPr>
        <w:t>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    (Име и презиме)</w:t>
      </w:r>
      <w:r w:rsidRPr="00DA5AF7">
        <w:rPr>
          <w:rFonts w:ascii="Arial" w:eastAsia="Times New Roman" w:hAnsi="Arial" w:cs="Arial"/>
          <w:color w:val="000000"/>
          <w:lang w:val="ru-RU"/>
        </w:rPr>
        <w:tab/>
      </w:r>
      <w:r w:rsidRPr="00DA5AF7">
        <w:rPr>
          <w:rFonts w:ascii="Arial" w:eastAsia="Times New Roman" w:hAnsi="Arial" w:cs="Arial"/>
          <w:color w:val="000000"/>
          <w:lang w:val="ru-RU"/>
        </w:rPr>
        <w:tab/>
        <w:t xml:space="preserve">   (Име и презиме)                   Руководилац пројекта/</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                                                                                            Одговорно лице по Решењу</w:t>
      </w: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ru-RU"/>
        </w:rPr>
      </w:pP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ru-RU"/>
        </w:rPr>
        <w:t>____________________</w:t>
      </w:r>
      <w:r w:rsidRPr="00DA5AF7">
        <w:rPr>
          <w:rFonts w:ascii="Arial" w:eastAsia="Times New Roman" w:hAnsi="Arial" w:cs="Arial"/>
          <w:color w:val="000000"/>
          <w:lang w:val="ru-RU"/>
        </w:rPr>
        <w:tab/>
        <w:t>_____________________</w:t>
      </w:r>
      <w:r w:rsidRPr="00DA5AF7">
        <w:rPr>
          <w:rFonts w:ascii="Arial" w:eastAsia="Times New Roman" w:hAnsi="Arial" w:cs="Arial"/>
          <w:color w:val="000000"/>
          <w:lang w:val="en-US"/>
        </w:rPr>
        <w:t xml:space="preserve">    ______________________</w:t>
      </w: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    (Потпис)</w:t>
      </w:r>
      <w:r w:rsidRPr="00DA5AF7">
        <w:rPr>
          <w:rFonts w:ascii="Arial" w:eastAsia="Times New Roman" w:hAnsi="Arial" w:cs="Arial"/>
          <w:color w:val="000000"/>
          <w:lang w:val="ru-RU"/>
        </w:rPr>
        <w:tab/>
      </w:r>
      <w:r w:rsidRPr="00DA5AF7">
        <w:rPr>
          <w:rFonts w:ascii="Arial" w:eastAsia="Times New Roman" w:hAnsi="Arial" w:cs="Arial"/>
          <w:color w:val="000000"/>
          <w:lang w:val="ru-RU"/>
        </w:rPr>
        <w:tab/>
      </w:r>
      <w:r w:rsidRPr="00DA5AF7">
        <w:rPr>
          <w:rFonts w:ascii="Arial" w:eastAsia="Times New Roman" w:hAnsi="Arial" w:cs="Arial"/>
          <w:color w:val="000000"/>
          <w:lang w:val="ru-RU"/>
        </w:rPr>
        <w:tab/>
        <w:t xml:space="preserve">        (Потпис)                      (Потпис и лиценцни печат)</w:t>
      </w:r>
    </w:p>
    <w:p w:rsidR="00DA5AF7" w:rsidRPr="00DA5AF7" w:rsidRDefault="00DA5AF7" w:rsidP="00DA5AF7">
      <w:pPr>
        <w:spacing w:before="120" w:after="0" w:line="240" w:lineRule="auto"/>
        <w:ind w:left="-284"/>
        <w:jc w:val="both"/>
        <w:rPr>
          <w:rFonts w:ascii="Arial" w:eastAsia="Times New Roman" w:hAnsi="Arial" w:cs="Arial"/>
          <w:color w:val="000000"/>
          <w:lang w:val="en-US"/>
        </w:rPr>
      </w:pPr>
    </w:p>
    <w:p w:rsidR="00DA5AF7" w:rsidRPr="00DA5AF7" w:rsidRDefault="00DA5AF7" w:rsidP="00DA5AF7">
      <w:p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vertAlign w:val="superscript"/>
          <w:lang w:val="ru-RU"/>
        </w:rPr>
        <w:t>1)</w:t>
      </w:r>
      <w:r w:rsidRPr="00DA5AF7">
        <w:rPr>
          <w:rFonts w:ascii="Arial" w:eastAsia="Times New Roman" w:hAnsi="Arial" w:cs="Arial"/>
          <w:color w:val="000000"/>
          <w:lang w:val="ru-RU"/>
        </w:rPr>
        <w:t xml:space="preserve">  у случају да се добра/услуга/радови односи на већи број МТ, уз Записник приложити посебну спецификацију по МТ</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vertAlign w:val="superscript"/>
          <w:lang w:val="ru-RU"/>
        </w:rPr>
        <w:t>2)</w:t>
      </w:r>
      <w:r w:rsidRPr="00DA5AF7">
        <w:rPr>
          <w:rFonts w:ascii="Arial" w:eastAsia="Times New Roman" w:hAnsi="Arial" w:cs="Arial"/>
          <w:color w:val="000000"/>
          <w:lang w:val="ru-RU"/>
        </w:rPr>
        <w:t xml:space="preserve">   потписује и печатира Надзорни орган за услуге инвестиционих пројеката</w:t>
      </w:r>
    </w:p>
    <w:p w:rsidR="00DA5AF7" w:rsidRPr="00DA5AF7" w:rsidRDefault="00DA5AF7" w:rsidP="00DA5AF7">
      <w:pPr>
        <w:spacing w:before="120" w:after="0" w:line="240" w:lineRule="auto"/>
        <w:jc w:val="both"/>
        <w:rPr>
          <w:rFonts w:ascii="Arial" w:eastAsia="Times New Roman" w:hAnsi="Arial" w:cs="Arial"/>
          <w:color w:val="000000"/>
          <w:lang w:val="sr-Cyrl-CS"/>
        </w:rPr>
      </w:pPr>
    </w:p>
    <w:p w:rsidR="00DA5AF7" w:rsidRPr="00DA5AF7" w:rsidRDefault="00DA5AF7" w:rsidP="00DA5AF7">
      <w:pPr>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*Појашњења:</w:t>
      </w:r>
    </w:p>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-Све означено плавом бојом усклађује се са предметом набавке</w:t>
      </w:r>
    </w:p>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DA5AF7" w:rsidRPr="00DA5AF7" w:rsidRDefault="00DA5AF7" w:rsidP="00DA5AF7">
      <w:pPr>
        <w:spacing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sr-Cyrl-CS"/>
        </w:rPr>
        <w:t>-Сви добављачи биће дужни да уз фактуру доставе и обострано потписани Записник.</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CS"/>
        </w:rPr>
        <w:t>-Обавеза Наручиоца је издавање писменог Налога за набавку без обзира на предмет набавке</w:t>
      </w:r>
      <w:r w:rsidRPr="00DA5AF7">
        <w:rPr>
          <w:rFonts w:ascii="Arial" w:eastAsia="Times New Roman" w:hAnsi="Arial" w:cs="Arial"/>
          <w:color w:val="000000"/>
          <w:lang w:val="en-US"/>
        </w:rPr>
        <w:t>, сем у ситуацијама код испоруке добара када су уговором утврђени рокови.</w:t>
      </w:r>
    </w:p>
    <w:p w:rsidR="00DA5AF7" w:rsidRPr="00DA5AF7" w:rsidRDefault="00DA5AF7" w:rsidP="00DA5AF7">
      <w:pPr>
        <w:keepNext/>
        <w:tabs>
          <w:tab w:val="left" w:pos="567"/>
        </w:tabs>
        <w:spacing w:after="0" w:line="240" w:lineRule="auto"/>
        <w:outlineLvl w:val="0"/>
        <w:rPr>
          <w:rFonts w:ascii="Arial" w:eastAsia="Times New Roman" w:hAnsi="Arial" w:cs="Arial"/>
          <w:b/>
          <w:color w:val="000000"/>
          <w:lang w:val="en-US"/>
        </w:rPr>
      </w:pPr>
      <w:r w:rsidRPr="00DA5AF7">
        <w:rPr>
          <w:rFonts w:ascii="Arial" w:eastAsia="Arial Unicode MS" w:hAnsi="Arial" w:cs="Arial"/>
          <w:b/>
          <w:color w:val="000000"/>
          <w:lang w:val="en-US"/>
        </w:rPr>
        <w:br w:type="page"/>
      </w:r>
      <w:bookmarkStart w:id="98" w:name="_Toc442559948"/>
    </w:p>
    <w:p w:rsidR="00DA5AF7" w:rsidRPr="00DA5AF7" w:rsidRDefault="00DA5AF7" w:rsidP="00DA5AF7">
      <w:pPr>
        <w:keepNext/>
        <w:numPr>
          <w:ilvl w:val="0"/>
          <w:numId w:val="21"/>
        </w:numPr>
        <w:tabs>
          <w:tab w:val="left" w:pos="567"/>
        </w:tabs>
        <w:spacing w:before="120" w:after="0" w:line="240" w:lineRule="auto"/>
        <w:jc w:val="center"/>
        <w:outlineLvl w:val="0"/>
        <w:rPr>
          <w:rFonts w:ascii="Arial" w:eastAsia="Times New Roman" w:hAnsi="Arial" w:cs="Arial"/>
          <w:b/>
          <w:color w:val="000000"/>
          <w:lang w:val="en-US"/>
        </w:rPr>
      </w:pPr>
      <w:r w:rsidRPr="00DA5AF7">
        <w:rPr>
          <w:rFonts w:ascii="Arial" w:eastAsia="Times New Roman" w:hAnsi="Arial" w:cs="Arial"/>
          <w:b/>
          <w:color w:val="000000"/>
          <w:lang w:val="en-US"/>
        </w:rPr>
        <w:lastRenderedPageBreak/>
        <w:t>МОДЕЛ УГОВОРА</w:t>
      </w:r>
      <w:bookmarkEnd w:id="98"/>
    </w:p>
    <w:p w:rsidR="00DA5AF7" w:rsidRPr="00DA5AF7" w:rsidRDefault="00DA5AF7" w:rsidP="00DA5AF7">
      <w:pPr>
        <w:spacing w:before="120" w:after="0" w:line="240" w:lineRule="auto"/>
        <w:jc w:val="both"/>
        <w:rPr>
          <w:rFonts w:ascii="Arial" w:eastAsia="Arial Unicode MS" w:hAnsi="Arial" w:cs="Times New Roman"/>
          <w:color w:val="000000"/>
          <w:lang w:val="en-US"/>
        </w:rPr>
      </w:pPr>
    </w:p>
    <w:p w:rsidR="00DA5AF7" w:rsidRPr="00DA5AF7" w:rsidRDefault="00DA5AF7" w:rsidP="00DA5AF7">
      <w:pPr>
        <w:spacing w:after="0" w:line="240" w:lineRule="auto"/>
        <w:rPr>
          <w:rFonts w:ascii="Calibri" w:eastAsia="Calibri" w:hAnsi="Calibri" w:cs="Times New Roman"/>
          <w:color w:val="000000"/>
          <w:lang w:val="en-US"/>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DA5AF7" w:rsidRPr="00DA5AF7" w:rsidTr="00DA5AF7">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rPr>
                <w:rFonts w:ascii="Arial" w:eastAsia="Calibri" w:hAnsi="Arial" w:cs="Arial"/>
                <w:b/>
                <w:bCs/>
                <w:color w:val="000000"/>
                <w:lang w:val="en-US"/>
              </w:rPr>
            </w:pPr>
            <w:r w:rsidRPr="00DA5AF7">
              <w:rPr>
                <w:rFonts w:ascii="Arial" w:eastAsia="Calibri" w:hAnsi="Arial" w:cs="Arial"/>
                <w:b/>
                <w:bCs/>
                <w:color w:val="000000"/>
                <w:lang w:val="en-US"/>
              </w:rPr>
              <w:t>Конкурсна документација и модел уговора су усклађени 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jc w:val="center"/>
              <w:rPr>
                <w:rFonts w:ascii="Arial" w:eastAsia="Calibri" w:hAnsi="Arial" w:cs="Arial"/>
                <w:color w:val="000000"/>
                <w:lang w:val="en-US"/>
              </w:rPr>
            </w:pPr>
            <w:r w:rsidRPr="00DA5AF7">
              <w:rPr>
                <w:rFonts w:ascii="Arial" w:eastAsia="Calibri" w:hAnsi="Arial" w:cs="Arial"/>
                <w:color w:val="000000"/>
                <w:lang w:val="en-US"/>
              </w:rPr>
              <w:t>Потврђују</w:t>
            </w:r>
          </w:p>
        </w:tc>
      </w:tr>
      <w:tr w:rsidR="00DA5AF7" w:rsidRPr="00DA5AF7" w:rsidTr="00DA5AF7">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DA5AF7" w:rsidRPr="00DA5AF7" w:rsidRDefault="00DA5AF7" w:rsidP="00DA5AF7">
            <w:pPr>
              <w:spacing w:after="0" w:line="240" w:lineRule="auto"/>
              <w:rPr>
                <w:rFonts w:ascii="Arial" w:eastAsia="Calibri" w:hAnsi="Arial" w:cs="Arial"/>
                <w:b/>
                <w:bCs/>
                <w:color w:val="000000"/>
                <w:lang w:val="en-U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jc w:val="center"/>
              <w:rPr>
                <w:rFonts w:ascii="Arial" w:eastAsia="Calibri" w:hAnsi="Arial" w:cs="Arial"/>
                <w:color w:val="000000"/>
                <w:lang w:val="en-US"/>
              </w:rPr>
            </w:pPr>
            <w:r w:rsidRPr="00DA5AF7">
              <w:rPr>
                <w:rFonts w:ascii="Arial" w:eastAsia="Calibri" w:hAnsi="Arial" w:cs="Arial"/>
                <w:color w:val="000000"/>
                <w:lang w:val="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jc w:val="center"/>
              <w:rPr>
                <w:rFonts w:ascii="Arial" w:eastAsia="Calibri" w:hAnsi="Arial" w:cs="Arial"/>
                <w:color w:val="000000"/>
                <w:lang w:val="en-US"/>
              </w:rPr>
            </w:pPr>
            <w:r w:rsidRPr="00DA5AF7">
              <w:rPr>
                <w:rFonts w:ascii="Arial" w:eastAsia="Calibri" w:hAnsi="Arial" w:cs="Arial"/>
                <w:color w:val="000000"/>
                <w:lang w:val="en-US"/>
              </w:rPr>
              <w:t>Потпис</w:t>
            </w:r>
          </w:p>
        </w:tc>
      </w:tr>
      <w:tr w:rsidR="00DA5AF7" w:rsidRPr="00DA5AF7" w:rsidTr="00DA5AF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rPr>
                <w:rFonts w:ascii="Arial" w:eastAsia="Calibri" w:hAnsi="Arial" w:cs="Arial"/>
                <w:color w:val="000000"/>
                <w:lang w:val="en-US"/>
              </w:rPr>
            </w:pPr>
            <w:r w:rsidRPr="00DA5AF7">
              <w:rPr>
                <w:rFonts w:ascii="Arial" w:eastAsia="Calibri" w:hAnsi="Arial" w:cs="Arial"/>
                <w:color w:val="000000"/>
                <w:lang w:val="en-US"/>
              </w:rPr>
              <w:t>ПРАВНОМ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DA5AF7" w:rsidRPr="00DA5AF7" w:rsidRDefault="00DA5AF7" w:rsidP="00DA5AF7">
            <w:pPr>
              <w:spacing w:after="0" w:line="240" w:lineRule="auto"/>
              <w:rPr>
                <w:rFonts w:ascii="Arial" w:eastAsia="Calibri" w:hAnsi="Arial" w:cs="Arial"/>
                <w:color w:val="000000"/>
                <w:lang w:val="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DA5AF7" w:rsidRPr="00DA5AF7" w:rsidRDefault="00DA5AF7" w:rsidP="00DA5AF7">
            <w:pPr>
              <w:spacing w:after="0" w:line="240" w:lineRule="auto"/>
              <w:rPr>
                <w:rFonts w:ascii="Arial" w:eastAsia="Calibri" w:hAnsi="Arial" w:cs="Arial"/>
                <w:color w:val="000000"/>
                <w:lang w:val="en-US"/>
              </w:rPr>
            </w:pPr>
          </w:p>
        </w:tc>
      </w:tr>
      <w:tr w:rsidR="00DA5AF7" w:rsidRPr="00DA5AF7" w:rsidTr="00DA5AF7">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5AF7" w:rsidRPr="00DA5AF7" w:rsidRDefault="00DA5AF7" w:rsidP="00DA5AF7">
            <w:pPr>
              <w:spacing w:after="0" w:line="240" w:lineRule="auto"/>
              <w:rPr>
                <w:rFonts w:ascii="Arial" w:eastAsia="Calibri" w:hAnsi="Arial" w:cs="Arial"/>
                <w:color w:val="000000"/>
                <w:lang w:val="en-US"/>
              </w:rPr>
            </w:pPr>
            <w:r w:rsidRPr="00DA5AF7">
              <w:rPr>
                <w:rFonts w:ascii="Arial" w:eastAsia="Calibri" w:hAnsi="Arial" w:cs="Arial"/>
                <w:color w:val="000000"/>
                <w:lang w:val="en-US"/>
              </w:rPr>
              <w:t>ФИНАНСИЈСКОМ 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DA5AF7" w:rsidRPr="00DA5AF7" w:rsidRDefault="00DA5AF7" w:rsidP="00DA5AF7">
            <w:pPr>
              <w:spacing w:after="0" w:line="240" w:lineRule="auto"/>
              <w:rPr>
                <w:rFonts w:ascii="Arial" w:eastAsia="Calibri" w:hAnsi="Arial" w:cs="Arial"/>
                <w:color w:val="000000"/>
                <w:lang w:val="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DA5AF7" w:rsidRPr="00DA5AF7" w:rsidRDefault="00DA5AF7" w:rsidP="00DA5AF7">
            <w:pPr>
              <w:spacing w:after="0" w:line="240" w:lineRule="auto"/>
              <w:rPr>
                <w:rFonts w:ascii="Arial" w:eastAsia="Calibri" w:hAnsi="Arial" w:cs="Arial"/>
                <w:color w:val="000000"/>
                <w:lang w:val="en-US"/>
              </w:rPr>
            </w:pPr>
          </w:p>
        </w:tc>
      </w:tr>
    </w:tbl>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 складу са датим Моделом уговора и елементима најповољније понуде биће закључен Уговор о јавној набавци. Понуђач дати </w:t>
      </w:r>
      <w:r w:rsidRPr="00DA5AF7">
        <w:rPr>
          <w:rFonts w:ascii="Arial" w:eastAsia="Times New Roman" w:hAnsi="Arial" w:cs="Arial"/>
          <w:color w:val="000000"/>
          <w:lang w:val="sr-Cyrl-RS"/>
        </w:rPr>
        <w:t>у&gt;м</w:t>
      </w:r>
      <w:r w:rsidRPr="00DA5AF7">
        <w:rPr>
          <w:rFonts w:ascii="Arial" w:eastAsia="Times New Roman" w:hAnsi="Arial" w:cs="Arial"/>
          <w:color w:val="000000"/>
          <w:lang w:val="en-US"/>
        </w:rPr>
        <w:t xml:space="preserve"> потписује, оверава и доставља у понуди.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rPr>
          <w:rFonts w:ascii="Arial" w:eastAsia="Times New Roman" w:hAnsi="Arial" w:cs="Arial"/>
          <w:color w:val="000000"/>
          <w:lang w:val="en-US"/>
        </w:rPr>
      </w:pPr>
      <w:r w:rsidRPr="00DA5AF7">
        <w:rPr>
          <w:rFonts w:ascii="Arial" w:eastAsia="Times New Roman" w:hAnsi="Arial" w:cs="Arial"/>
          <w:color w:val="000000"/>
          <w:lang w:val="en-US"/>
        </w:rPr>
        <w:br w:type="page"/>
      </w:r>
    </w:p>
    <w:p w:rsidR="00DA5AF7" w:rsidRPr="00DA5AF7" w:rsidRDefault="00DA5AF7" w:rsidP="00DA5AF7">
      <w:pPr>
        <w:tabs>
          <w:tab w:val="left" w:pos="567"/>
        </w:tabs>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lastRenderedPageBreak/>
        <w:t xml:space="preserve">УГОВОР О </w:t>
      </w:r>
      <w:r w:rsidRPr="00DA5AF7">
        <w:rPr>
          <w:rFonts w:ascii="Arial" w:eastAsia="Times New Roman" w:hAnsi="Arial" w:cs="Arial"/>
          <w:b/>
          <w:color w:val="000000"/>
          <w:lang w:val="sr-Cyrl-RS"/>
        </w:rPr>
        <w:t>НАБАВЦИ ДОБАРА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УГОВОРНЕ СТРАНЕ:</w:t>
      </w: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p>
    <w:p w:rsidR="00DA5AF7" w:rsidRPr="00DA5AF7" w:rsidRDefault="00DA5AF7" w:rsidP="00DA5AF7">
      <w:pPr>
        <w:numPr>
          <w:ilvl w:val="0"/>
          <w:numId w:val="7"/>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Јавно предузеће „Електропривреда Србије“ из Београда, Улица царице Милице бр. 2.,</w:t>
      </w:r>
      <w:r w:rsidRPr="00DA5AF7">
        <w:rPr>
          <w:rFonts w:ascii="Arial" w:eastAsia="Calibri" w:hAnsi="Arial" w:cs="Arial"/>
          <w:color w:val="000000"/>
          <w:lang w:val="sr-Cyrl-RS"/>
        </w:rPr>
        <w:t xml:space="preserve"> </w:t>
      </w:r>
      <w:r w:rsidRPr="00DA5AF7">
        <w:rPr>
          <w:rFonts w:ascii="Arial" w:eastAsia="Calibri" w:hAnsi="Arial" w:cs="Arial"/>
          <w:color w:val="000000"/>
          <w:lang w:val="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и</w:t>
      </w:r>
    </w:p>
    <w:p w:rsidR="00DA5AF7" w:rsidRPr="00DA5AF7" w:rsidRDefault="00DA5AF7" w:rsidP="00DA5AF7">
      <w:pPr>
        <w:spacing w:after="0" w:line="240" w:lineRule="auto"/>
        <w:jc w:val="both"/>
        <w:rPr>
          <w:rFonts w:ascii="Arial" w:eastAsia="Times New Roman" w:hAnsi="Arial" w:cs="Arial"/>
          <w:color w:val="000000"/>
          <w:lang w:val="en-US"/>
        </w:rPr>
      </w:pPr>
    </w:p>
    <w:p w:rsidR="00DA5AF7" w:rsidRPr="00DA5AF7" w:rsidRDefault="00DA5AF7" w:rsidP="00DA5AF7">
      <w:pPr>
        <w:numPr>
          <w:ilvl w:val="0"/>
          <w:numId w:val="7"/>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DA5AF7" w:rsidRPr="00DA5AF7" w:rsidRDefault="00DA5AF7" w:rsidP="00DA5AF7">
      <w:pPr>
        <w:spacing w:after="0" w:line="240" w:lineRule="auto"/>
        <w:ind w:left="360"/>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Calibri" w:hAnsi="Arial" w:cs="Arial"/>
          <w:color w:val="000000"/>
          <w:lang w:val="sr-Cyrl-BA"/>
        </w:rPr>
      </w:pPr>
      <w:r w:rsidRPr="00DA5AF7">
        <w:rPr>
          <w:rFonts w:ascii="Arial" w:eastAsia="Calibri" w:hAnsi="Arial" w:cs="Arial"/>
          <w:color w:val="000000"/>
          <w:lang w:val="en-US"/>
        </w:rPr>
        <w:t>2а)________________________________________из</w:t>
      </w:r>
      <w:r w:rsidRPr="00DA5AF7">
        <w:rPr>
          <w:rFonts w:ascii="Arial" w:eastAsia="Calibri" w:hAnsi="Arial" w:cs="Arial"/>
          <w:color w:val="000000"/>
          <w:lang w:val="en-US"/>
        </w:rPr>
        <w:tab/>
        <w:t>_____________, улица</w:t>
      </w:r>
    </w:p>
    <w:p w:rsidR="00DA5AF7" w:rsidRPr="00DA5AF7" w:rsidRDefault="00DA5AF7" w:rsidP="00DA5AF7">
      <w:pPr>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 xml:space="preserve"> ___________________ бр. ___, ПИБ: _____________, матични број _____________, </w:t>
      </w:r>
      <w:r w:rsidRPr="00DA5AF7">
        <w:rPr>
          <w:rFonts w:ascii="Arial" w:eastAsia="Times New Roman" w:hAnsi="Arial" w:cs="Arial"/>
          <w:color w:val="000000"/>
          <w:lang w:val="en-US"/>
        </w:rPr>
        <w:t>текући рачун ____________,банка ______________ ,</w:t>
      </w:r>
      <w:r w:rsidRPr="00DA5AF7">
        <w:rPr>
          <w:rFonts w:ascii="Arial" w:eastAsia="Calibri" w:hAnsi="Arial" w:cs="Arial"/>
          <w:color w:val="000000"/>
          <w:lang w:val="en-US"/>
        </w:rPr>
        <w:t>кога заступа __________________________, (члан групе понуђача или подизвођач)</w:t>
      </w:r>
    </w:p>
    <w:p w:rsidR="00DA5AF7" w:rsidRPr="00DA5AF7" w:rsidRDefault="00DA5AF7" w:rsidP="00DA5AF7">
      <w:pPr>
        <w:spacing w:after="0" w:line="240" w:lineRule="auto"/>
        <w:jc w:val="both"/>
        <w:rPr>
          <w:rFonts w:ascii="Arial" w:eastAsia="Calibri" w:hAnsi="Arial" w:cs="Arial"/>
          <w:color w:val="000000"/>
          <w:lang w:val="sr-Cyrl-BA"/>
        </w:rPr>
      </w:pPr>
      <w:r w:rsidRPr="00DA5AF7">
        <w:rPr>
          <w:rFonts w:ascii="Arial" w:eastAsia="Calibri" w:hAnsi="Arial" w:cs="Arial"/>
          <w:color w:val="000000"/>
          <w:lang w:val="en-US"/>
        </w:rPr>
        <w:t>2б)_______________________________________из</w:t>
      </w:r>
      <w:r w:rsidRPr="00DA5AF7">
        <w:rPr>
          <w:rFonts w:ascii="Arial" w:eastAsia="Calibri" w:hAnsi="Arial" w:cs="Arial"/>
          <w:color w:val="000000"/>
          <w:lang w:val="en-US"/>
        </w:rPr>
        <w:tab/>
        <w:t>_____________, улица</w:t>
      </w:r>
    </w:p>
    <w:p w:rsidR="00DA5AF7" w:rsidRPr="00DA5AF7" w:rsidRDefault="00DA5AF7" w:rsidP="00DA5AF7">
      <w:pPr>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 xml:space="preserve"> ___________________ бр. ___, ПИБ: _____________, матични број _____________, </w:t>
      </w:r>
    </w:p>
    <w:p w:rsidR="00DA5AF7" w:rsidRPr="00DA5AF7" w:rsidRDefault="00DA5AF7" w:rsidP="00DA5AF7">
      <w:pPr>
        <w:spacing w:after="0" w:line="240" w:lineRule="auto"/>
        <w:jc w:val="both"/>
        <w:rPr>
          <w:rFonts w:ascii="Arial" w:eastAsia="Calibri" w:hAnsi="Arial" w:cs="Arial"/>
          <w:color w:val="000000"/>
          <w:lang w:val="en-US"/>
        </w:rPr>
      </w:pPr>
      <w:r w:rsidRPr="00DA5AF7">
        <w:rPr>
          <w:rFonts w:ascii="Arial" w:eastAsia="Times New Roman" w:hAnsi="Arial" w:cs="Arial"/>
          <w:color w:val="000000"/>
          <w:lang w:val="en-US"/>
        </w:rPr>
        <w:t>текући рачун ____________,банка ______________ ,</w:t>
      </w:r>
      <w:r w:rsidRPr="00DA5AF7">
        <w:rPr>
          <w:rFonts w:ascii="Arial" w:eastAsia="Calibri" w:hAnsi="Arial" w:cs="Arial"/>
          <w:color w:val="000000"/>
          <w:lang w:val="en-US"/>
        </w:rPr>
        <w:t xml:space="preserve">кога  заступа _______________________, (члан групе понуђача или подизвођач) </w:t>
      </w:r>
    </w:p>
    <w:p w:rsidR="00DA5AF7" w:rsidRPr="00DA5AF7" w:rsidRDefault="00DA5AF7" w:rsidP="00DA5AF7">
      <w:pPr>
        <w:spacing w:after="0" w:line="240" w:lineRule="auto"/>
        <w:jc w:val="both"/>
        <w:rPr>
          <w:rFonts w:ascii="Arial" w:eastAsia="Calibri" w:hAnsi="Arial" w:cs="Arial"/>
          <w:color w:val="000000"/>
          <w:lang w:val="en-US"/>
        </w:rPr>
      </w:pPr>
      <w:r w:rsidRPr="00DA5AF7">
        <w:rPr>
          <w:rFonts w:ascii="Arial" w:eastAsia="Times New Roman" w:hAnsi="Arial" w:cs="Arial"/>
          <w:color w:val="000000"/>
          <w:lang w:val="en-US"/>
        </w:rPr>
        <w:t>(у даљем тексту: Продавац)</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даљем тексту заједно: Уговорне стране)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bCs/>
          <w:color w:val="000000"/>
          <w:lang w:val="en-US"/>
        </w:rPr>
      </w:pPr>
      <w:r w:rsidRPr="00DA5AF7">
        <w:rPr>
          <w:rFonts w:ascii="Arial" w:eastAsia="Times New Roman" w:hAnsi="Arial" w:cs="Arial"/>
          <w:color w:val="000000"/>
          <w:lang w:val="en-US"/>
        </w:rPr>
        <w:t>закључиле су у Обреновцу, дана __________.године следећи: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before="120" w:after="0" w:line="240" w:lineRule="auto"/>
        <w:jc w:val="center"/>
        <w:rPr>
          <w:rFonts w:ascii="Arial" w:eastAsia="Times New Roman" w:hAnsi="Arial" w:cs="Arial"/>
          <w:color w:val="000000"/>
          <w:lang w:val="en-US"/>
        </w:rPr>
      </w:pPr>
      <w:bookmarkStart w:id="99" w:name="_Toc442559949"/>
      <w:r w:rsidRPr="00DA5AF7">
        <w:rPr>
          <w:rFonts w:ascii="Arial" w:eastAsia="Times New Roman" w:hAnsi="Arial" w:cs="Times New Roman"/>
          <w:b/>
          <w:color w:val="000000"/>
          <w:lang w:val="en-US"/>
        </w:rPr>
        <w:t>УГОВОР О КУПОПРОДАЈИ</w:t>
      </w:r>
      <w:bookmarkEnd w:id="99"/>
      <w:r w:rsidRPr="00DA5AF7">
        <w:rPr>
          <w:rFonts w:ascii="Arial" w:eastAsia="Times New Roman" w:hAnsi="Arial" w:cs="Times New Roman"/>
          <w:b/>
          <w:color w:val="000000"/>
          <w:lang w:val="sr-Cyrl-RS"/>
        </w:rPr>
        <w:t xml:space="preserve"> </w:t>
      </w:r>
      <w:r w:rsidRPr="00DA5AF7">
        <w:rPr>
          <w:rFonts w:ascii="Arial" w:eastAsia="Times New Roman" w:hAnsi="Arial" w:cs="Arial"/>
          <w:b/>
          <w:color w:val="000000"/>
          <w:lang w:val="en-US"/>
        </w:rPr>
        <w:t xml:space="preserve">ДОБАРА </w:t>
      </w:r>
      <w:r w:rsidRPr="00DA5AF7">
        <w:rPr>
          <w:rFonts w:ascii="Arial" w:eastAsia="Times New Roman" w:hAnsi="Arial" w:cs="Arial"/>
          <w:b/>
          <w:color w:val="000000"/>
          <w:lang w:val="sr-Cyrl-RS"/>
        </w:rPr>
        <w:t>:</w:t>
      </w:r>
      <w:r w:rsidRPr="00DA5AF7">
        <w:rPr>
          <w:rFonts w:ascii="Arial" w:eastAsia="Times New Roman" w:hAnsi="Arial" w:cs="Arial"/>
          <w:color w:val="000000"/>
          <w:lang w:val="sr-Cyrl-RS"/>
        </w:rPr>
        <w:t xml:space="preserve">Набавка и реконструкција изводног  прекидача за радничко насеље- Реконструкција 6,6 kV постројења ОБЕ ТЕНТ Б.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Уговорне стране констатују:</w:t>
      </w:r>
    </w:p>
    <w:p w:rsidR="00DA5AF7" w:rsidRPr="00DA5AF7" w:rsidRDefault="00DA5AF7" w:rsidP="00DA5AF7">
      <w:pPr>
        <w:numPr>
          <w:ilvl w:val="0"/>
          <w:numId w:val="13"/>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ru-RU"/>
        </w:rPr>
        <w:t>ЈН бр. 3000/1313/2016 (1479/2016)</w:t>
      </w:r>
      <w:r w:rsidRPr="00DA5AF7">
        <w:rPr>
          <w:rFonts w:ascii="Arial" w:eastAsia="Times New Roman" w:hAnsi="Arial" w:cs="Times New Roman"/>
          <w:b/>
          <w:color w:val="000000"/>
          <w:sz w:val="20"/>
          <w:lang w:val="sr-Cyrl-RS"/>
        </w:rPr>
        <w:t xml:space="preserve"> </w:t>
      </w:r>
      <w:r w:rsidRPr="00DA5AF7">
        <w:rPr>
          <w:rFonts w:ascii="Arial" w:eastAsia="Times New Roman" w:hAnsi="Arial" w:cs="Arial"/>
          <w:color w:val="000000"/>
          <w:lang w:val="ru-RU"/>
        </w:rPr>
        <w:t xml:space="preserve">ради набавке добара и то </w:t>
      </w:r>
      <w:r w:rsidRPr="00DA5AF7">
        <w:rPr>
          <w:rFonts w:ascii="Arial" w:eastAsia="Times New Roman" w:hAnsi="Arial" w:cs="Arial"/>
          <w:color w:val="000000"/>
          <w:lang w:val="sr-Cyrl-RS"/>
        </w:rPr>
        <w:t xml:space="preserve">:Набавка и реконструкција изводног  прекидача за радничко насеље- Реконструкција 6,6 kV постројења ОБЕ ТЕНТ Б. </w:t>
      </w:r>
      <w:r w:rsidRPr="00DA5AF7">
        <w:rPr>
          <w:rFonts w:ascii="Arial" w:eastAsia="Times New Roman" w:hAnsi="Arial" w:cs="Arial"/>
          <w:b/>
          <w:color w:val="000000"/>
          <w:lang w:val="sr-Cyrl-RS"/>
        </w:rPr>
        <w:t xml:space="preserve">, </w:t>
      </w:r>
    </w:p>
    <w:p w:rsidR="00DA5AF7" w:rsidRPr="00DA5AF7" w:rsidRDefault="00DA5AF7" w:rsidP="00DA5AF7">
      <w:pPr>
        <w:numPr>
          <w:ilvl w:val="0"/>
          <w:numId w:val="13"/>
        </w:numPr>
        <w:tabs>
          <w:tab w:val="num" w:pos="630"/>
        </w:tabs>
        <w:spacing w:before="120" w:after="0" w:line="240" w:lineRule="auto"/>
        <w:ind w:left="568" w:hanging="284"/>
        <w:jc w:val="both"/>
        <w:rPr>
          <w:rFonts w:ascii="Arial" w:eastAsia="Times New Roman" w:hAnsi="Arial" w:cs="Arial"/>
          <w:color w:val="000000"/>
          <w:lang w:val="ru-RU"/>
        </w:rPr>
      </w:pPr>
      <w:r w:rsidRPr="00DA5AF7">
        <w:rPr>
          <w:rFonts w:ascii="Arial" w:eastAsia="Times New Roman" w:hAnsi="Arial" w:cs="Arial"/>
          <w:color w:val="000000"/>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A5AF7" w:rsidRPr="00DA5AF7" w:rsidRDefault="00DA5AF7" w:rsidP="00DA5AF7">
      <w:pPr>
        <w:numPr>
          <w:ilvl w:val="0"/>
          <w:numId w:val="13"/>
        </w:numPr>
        <w:tabs>
          <w:tab w:val="num" w:pos="630"/>
        </w:tabs>
        <w:spacing w:before="120" w:after="0" w:line="240" w:lineRule="auto"/>
        <w:ind w:left="568" w:hanging="284"/>
        <w:jc w:val="both"/>
        <w:rPr>
          <w:rFonts w:ascii="Arial" w:eastAsia="Times New Roman" w:hAnsi="Arial" w:cs="Arial"/>
          <w:color w:val="000000"/>
          <w:lang w:val="ru-RU"/>
        </w:rPr>
      </w:pPr>
      <w:r w:rsidRPr="00DA5AF7">
        <w:rPr>
          <w:rFonts w:ascii="Arial" w:eastAsia="Times New Roman" w:hAnsi="Arial" w:cs="Arial"/>
          <w:color w:val="000000"/>
          <w:lang w:val="ru-RU"/>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DA5AF7" w:rsidRPr="00DA5AF7" w:rsidRDefault="00DA5AF7" w:rsidP="00DA5AF7">
      <w:pPr>
        <w:numPr>
          <w:ilvl w:val="0"/>
          <w:numId w:val="13"/>
        </w:numPr>
        <w:tabs>
          <w:tab w:val="num" w:pos="630"/>
        </w:tabs>
        <w:spacing w:before="120" w:after="0" w:line="240" w:lineRule="auto"/>
        <w:ind w:left="568" w:hanging="284"/>
        <w:jc w:val="both"/>
        <w:rPr>
          <w:rFonts w:ascii="Arial" w:eastAsia="Times New Roman" w:hAnsi="Arial" w:cs="Arial"/>
          <w:b/>
          <w:color w:val="000000"/>
          <w:lang w:val="ru-RU"/>
        </w:rPr>
      </w:pPr>
      <w:r w:rsidRPr="00DA5AF7">
        <w:rPr>
          <w:rFonts w:ascii="Arial" w:eastAsia="Times New Roman" w:hAnsi="Arial" w:cs="Arial"/>
          <w:color w:val="000000"/>
          <w:lang w:val="ru-RU"/>
        </w:rPr>
        <w:t>да је Наручилац својом Одлуком о додели уговора бр. ____________ од __.__.___. године изабрао понуду Понуђача.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ПРЕДМЕТ  УГОВОРА</w:t>
      </w: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1.</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2.</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Овај Уговор и његови прилози сачињени су на српском</w:t>
      </w:r>
      <w:r w:rsidRPr="00DA5AF7">
        <w:rPr>
          <w:rFonts w:ascii="Arial" w:eastAsia="Calibri" w:hAnsi="Arial" w:cs="Arial"/>
          <w:color w:val="000000"/>
          <w:lang w:val="sr-Cyrl-RS"/>
        </w:rPr>
        <w:t xml:space="preserve"> </w:t>
      </w:r>
      <w:r w:rsidRPr="00DA5AF7">
        <w:rPr>
          <w:rFonts w:ascii="Arial" w:eastAsia="Calibri" w:hAnsi="Arial" w:cs="Arial"/>
          <w:color w:val="000000"/>
          <w:lang w:val="en-US"/>
        </w:rPr>
        <w:t>језику.</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На овај Уговор примењују се закони Републике Србије, У случају спора меродавно је право Републике Србије.</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УГОВОРЕНА ВРЕДНОСТ</w:t>
      </w: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3.</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Укупна вредност добара и припадајућих</w:t>
      </w:r>
      <w:r w:rsidRPr="00DA5AF7">
        <w:rPr>
          <w:rFonts w:ascii="Arial" w:eastAsia="Times New Roman" w:hAnsi="Arial" w:cs="Arial"/>
          <w:color w:val="000000"/>
          <w:lang w:val="sr-Cyrl-RS"/>
        </w:rPr>
        <w:t xml:space="preserve"> услуга</w:t>
      </w:r>
      <w:r w:rsidRPr="00DA5AF7">
        <w:rPr>
          <w:rFonts w:ascii="Arial" w:eastAsia="Times New Roman" w:hAnsi="Arial" w:cs="Arial"/>
          <w:color w:val="000000"/>
          <w:lang w:val="en-US"/>
        </w:rPr>
        <w:t xml:space="preserve"> из члана 1.овог Уговора износи _____________ (словима:______________) RSD.</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lang w:val="en-US"/>
        </w:rPr>
      </w:pPr>
      <w:r w:rsidRPr="00DA5AF7">
        <w:rPr>
          <w:rFonts w:ascii="Arial" w:eastAsia="Times New Roman" w:hAnsi="Arial" w:cs="Arial"/>
          <w:lang w:val="en-US"/>
        </w:rPr>
        <w:t>Уговорена вредност из става 1. овог члана увећава се за порез на додату вредност, у складу са прописима Републике Србије.</w:t>
      </w:r>
    </w:p>
    <w:p w:rsidR="00DA5AF7" w:rsidRPr="00DA5AF7" w:rsidRDefault="00DA5AF7" w:rsidP="00DA5AF7">
      <w:pPr>
        <w:tabs>
          <w:tab w:val="left" w:pos="567"/>
        </w:tabs>
        <w:spacing w:after="0" w:line="240" w:lineRule="auto"/>
        <w:jc w:val="both"/>
        <w:rPr>
          <w:rFonts w:ascii="Arial" w:eastAsia="Times New Roman" w:hAnsi="Arial" w:cs="Arial"/>
          <w:lang w:val="en-US"/>
        </w:rPr>
      </w:pPr>
      <w:r w:rsidRPr="00DA5AF7">
        <w:rPr>
          <w:rFonts w:ascii="Arial" w:eastAsia="Times New Roman" w:hAnsi="Arial" w:cs="Arial"/>
          <w:lang w:val="en-US"/>
        </w:rPr>
        <w:t>У цену су урачунати сви трошкови који се односе на предмет јавне набавке и који су одређени Конкурсном документацијом.</w:t>
      </w:r>
    </w:p>
    <w:p w:rsidR="00DA5AF7" w:rsidRPr="00DA5AF7" w:rsidRDefault="00DA5AF7" w:rsidP="00DA5AF7">
      <w:pPr>
        <w:tabs>
          <w:tab w:val="left" w:pos="567"/>
        </w:tabs>
        <w:spacing w:after="0" w:line="240" w:lineRule="auto"/>
        <w:jc w:val="both"/>
        <w:rPr>
          <w:rFonts w:ascii="Arial" w:eastAsia="Times New Roman" w:hAnsi="Arial" w:cs="Arial"/>
          <w:lang w:val="en-US"/>
        </w:rPr>
      </w:pPr>
      <w:r w:rsidRPr="00DA5AF7">
        <w:rPr>
          <w:rFonts w:ascii="Arial" w:eastAsia="Times New Roman" w:hAnsi="Arial" w:cs="Arial"/>
          <w:lang w:val="en-US"/>
        </w:rPr>
        <w:t>Цена добара из става 1.овог члана утврђена је на паритету испоручено у складишта ЈП ЕПС и обухвата све трошкове које Продавац има у вези испоруке на начин како је регулисано овим Уговором.</w:t>
      </w:r>
    </w:p>
    <w:p w:rsidR="00DA5AF7" w:rsidRPr="00DA5AF7" w:rsidRDefault="00DA5AF7" w:rsidP="00DA5AF7">
      <w:pPr>
        <w:tabs>
          <w:tab w:val="left" w:pos="567"/>
        </w:tabs>
        <w:spacing w:after="0" w:line="240" w:lineRule="auto"/>
        <w:jc w:val="both"/>
        <w:rPr>
          <w:rFonts w:ascii="Arial" w:eastAsia="Times New Roman" w:hAnsi="Arial" w:cs="Arial"/>
          <w:lang w:val="sr-Cyrl-RS"/>
        </w:rPr>
      </w:pPr>
    </w:p>
    <w:p w:rsidR="00DA5AF7" w:rsidRPr="00DA5AF7" w:rsidRDefault="00DA5AF7" w:rsidP="00DA5AF7">
      <w:pPr>
        <w:tabs>
          <w:tab w:val="left" w:pos="284"/>
          <w:tab w:val="left" w:pos="330"/>
        </w:tabs>
        <w:spacing w:before="120" w:after="0" w:line="240" w:lineRule="auto"/>
        <w:jc w:val="both"/>
        <w:rPr>
          <w:rFonts w:ascii="Arial" w:eastAsia="Times New Roman" w:hAnsi="Arial" w:cs="Arial"/>
          <w:lang w:val="en-US"/>
        </w:rPr>
      </w:pPr>
      <w:r w:rsidRPr="00DA5AF7">
        <w:rPr>
          <w:rFonts w:ascii="Arial" w:eastAsia="Times New Roman" w:hAnsi="Arial" w:cs="Arial"/>
          <w:lang w:val="en-US"/>
        </w:rPr>
        <w:t>Корекција цене ће се применити само када промена курса буде већа од ± 5%   и вршиће се искључиво на основу писаног захтева Продавца, односно писаног захтева наручиоца.</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sr-Cyrl-RS"/>
        </w:rPr>
        <w:t>Уколико од закључења</w:t>
      </w:r>
      <w:r w:rsidRPr="00DA5AF7">
        <w:rPr>
          <w:rFonts w:ascii="Arial" w:eastAsia="Calibri" w:hAnsi="Arial" w:cs="Arial"/>
          <w:lang w:val="en-US"/>
        </w:rPr>
        <w:t xml:space="preserve"> Уговора, до момента настанка ДПО дође до промене средњег курса EUR </w:t>
      </w:r>
      <w:r w:rsidRPr="00DA5AF7">
        <w:rPr>
          <w:rFonts w:ascii="Arial" w:eastAsia="Calibri" w:hAnsi="Arial" w:cs="Arial"/>
          <w:lang w:val="sr-Latn-CS"/>
        </w:rPr>
        <w:t>п</w:t>
      </w:r>
      <w:r w:rsidRPr="00DA5AF7">
        <w:rPr>
          <w:rFonts w:ascii="Arial" w:eastAsia="Calibri" w:hAnsi="Arial" w:cs="Arial"/>
          <w:lang w:val="en-US"/>
        </w:rPr>
        <w:t>рема подацима</w:t>
      </w:r>
      <w:r w:rsidRPr="00DA5AF7">
        <w:rPr>
          <w:rFonts w:ascii="Arial" w:eastAsia="Calibri" w:hAnsi="Arial" w:cs="Arial"/>
          <w:lang w:val="sr-Latn-CS"/>
        </w:rPr>
        <w:t xml:space="preserve"> Народне Банке Србије</w:t>
      </w:r>
      <w:r w:rsidRPr="00DA5AF7">
        <w:rPr>
          <w:rFonts w:ascii="Arial" w:eastAsia="Calibri" w:hAnsi="Arial" w:cs="Arial"/>
          <w:lang w:val="en-US"/>
        </w:rPr>
        <w:t xml:space="preserve"> за више од 5%, цена се може кориговати до истека уговореног рока испоруке, зависно од промена курса EUR. </w:t>
      </w:r>
      <w:r w:rsidRPr="00DA5AF7">
        <w:rPr>
          <w:rFonts w:ascii="Arial" w:eastAsia="Calibri" w:hAnsi="Arial" w:cs="Arial"/>
          <w:lang w:val="sr-Cyrl-CS"/>
        </w:rPr>
        <w:t>Промена</w:t>
      </w:r>
      <w:r w:rsidRPr="00DA5AF7">
        <w:rPr>
          <w:rFonts w:ascii="Arial" w:eastAsia="Calibri" w:hAnsi="Arial" w:cs="Arial"/>
          <w:lang w:val="en-US"/>
        </w:rPr>
        <w:t xml:space="preserve"> уговорене цене </w:t>
      </w:r>
      <w:r w:rsidRPr="00DA5AF7">
        <w:rPr>
          <w:rFonts w:ascii="Arial" w:eastAsia="Calibri" w:hAnsi="Arial" w:cs="Arial"/>
          <w:lang w:val="sr-Cyrl-CS"/>
        </w:rPr>
        <w:t xml:space="preserve">ће се </w:t>
      </w:r>
      <w:r w:rsidRPr="00DA5AF7">
        <w:rPr>
          <w:rFonts w:ascii="Arial" w:eastAsia="Calibri" w:hAnsi="Arial" w:cs="Arial"/>
          <w:lang w:val="en-US"/>
        </w:rPr>
        <w:t>и</w:t>
      </w:r>
      <w:r w:rsidRPr="00DA5AF7">
        <w:rPr>
          <w:rFonts w:ascii="Arial" w:eastAsia="Calibri" w:hAnsi="Arial" w:cs="Arial"/>
          <w:lang w:val="sr-Cyrl-CS"/>
        </w:rPr>
        <w:t>з</w:t>
      </w:r>
      <w:r w:rsidRPr="00DA5AF7">
        <w:rPr>
          <w:rFonts w:ascii="Arial" w:eastAsia="Calibri" w:hAnsi="Arial" w:cs="Arial"/>
          <w:lang w:val="en-US"/>
        </w:rPr>
        <w:t>вршити на следећи начин:</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object w:dxaOrig="1840" w:dyaOrig="760">
          <v:shape id="_x0000_i1026" type="#_x0000_t75" style="width:92.25pt;height:37.5pt" o:ole="">
            <v:imagedata r:id="rId22" o:title=""/>
          </v:shape>
          <o:OLEObject Type="Embed" ProgID="Equation.3" ShapeID="_x0000_i1026" DrawAspect="Content" ObjectID="_1538372834" r:id="rId23"/>
        </w:objec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t>Где је:</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t>Ц - нова цена</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t>Ц0 - уговорена цена</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t>ЕURТ -средњи курс EUR на дан ДПО (курсна листа НБС)</w:t>
      </w:r>
    </w:p>
    <w:p w:rsidR="00DA5AF7" w:rsidRPr="00DA5AF7" w:rsidRDefault="00DA5AF7" w:rsidP="00DA5AF7">
      <w:pPr>
        <w:tabs>
          <w:tab w:val="left" w:pos="567"/>
        </w:tabs>
        <w:spacing w:after="0" w:line="240" w:lineRule="auto"/>
        <w:jc w:val="both"/>
        <w:rPr>
          <w:rFonts w:ascii="Arial" w:eastAsia="Calibri" w:hAnsi="Arial" w:cs="Arial"/>
          <w:lang w:val="en-US"/>
        </w:rPr>
      </w:pPr>
      <w:r w:rsidRPr="00DA5AF7">
        <w:rPr>
          <w:rFonts w:ascii="Arial" w:eastAsia="Calibri" w:hAnsi="Arial" w:cs="Arial"/>
          <w:lang w:val="en-US"/>
        </w:rPr>
        <w:t xml:space="preserve">ЕUR0 -средњи курс EUR на дан </w:t>
      </w:r>
      <w:r w:rsidRPr="00DA5AF7">
        <w:rPr>
          <w:rFonts w:ascii="Arial" w:eastAsia="Calibri" w:hAnsi="Arial" w:cs="Arial"/>
          <w:lang w:val="sr-Cyrl-CS"/>
        </w:rPr>
        <w:t>када је започето отварање понуда</w:t>
      </w:r>
      <w:r w:rsidRPr="00DA5AF7">
        <w:rPr>
          <w:rFonts w:ascii="Arial" w:eastAsia="Calibri" w:hAnsi="Arial" w:cs="Arial"/>
          <w:lang w:val="en-US"/>
        </w:rPr>
        <w:t xml:space="preserve"> (курсна листа НБС)</w:t>
      </w:r>
    </w:p>
    <w:p w:rsidR="00DA5AF7" w:rsidRPr="00DA5AF7" w:rsidRDefault="00DA5AF7" w:rsidP="00DA5AF7">
      <w:pPr>
        <w:suppressAutoHyphens/>
        <w:spacing w:after="0" w:line="100" w:lineRule="atLeast"/>
        <w:jc w:val="both"/>
        <w:rPr>
          <w:rFonts w:ascii="Arial" w:eastAsia="Times New Roman" w:hAnsi="Arial" w:cs="Arial"/>
          <w:kern w:val="1"/>
          <w:lang w:val="sr-Cyrl-CS" w:eastAsia="ar-SA"/>
        </w:rPr>
      </w:pPr>
    </w:p>
    <w:p w:rsidR="00DA5AF7" w:rsidRPr="00DA5AF7" w:rsidRDefault="00DA5AF7" w:rsidP="00DA5AF7">
      <w:pPr>
        <w:suppressAutoHyphens/>
        <w:spacing w:after="0" w:line="100" w:lineRule="atLeast"/>
        <w:jc w:val="both"/>
        <w:rPr>
          <w:rFonts w:ascii="Arial" w:eastAsia="Times New Roman" w:hAnsi="Arial" w:cs="Arial"/>
          <w:kern w:val="1"/>
          <w:lang w:val="sr-Cyrl-CS" w:eastAsia="ar-SA"/>
        </w:rPr>
      </w:pPr>
      <w:r w:rsidRPr="00DA5AF7">
        <w:rPr>
          <w:rFonts w:ascii="Arial" w:eastAsia="Times New Roman" w:hAnsi="Arial" w:cs="Arial"/>
          <w:kern w:val="1"/>
          <w:lang w:val="sr-Cyrl-CS" w:eastAsia="ar-SA"/>
        </w:rPr>
        <w:t>До усклађивања цене може доћи искључиво уз услов да су уговорена добра испоручена у уговореном року.</w:t>
      </w:r>
    </w:p>
    <w:p w:rsidR="00DA5AF7" w:rsidRPr="00DA5AF7" w:rsidRDefault="00DA5AF7" w:rsidP="00DA5AF7">
      <w:pPr>
        <w:suppressAutoHyphens/>
        <w:spacing w:after="0" w:line="100" w:lineRule="atLeast"/>
        <w:jc w:val="both"/>
        <w:rPr>
          <w:rFonts w:ascii="Arial" w:eastAsia="Times New Roman" w:hAnsi="Arial" w:cs="Arial"/>
          <w:kern w:val="1"/>
          <w:lang w:eastAsia="ar-SA"/>
        </w:rPr>
      </w:pPr>
      <w:r w:rsidRPr="00DA5AF7">
        <w:rPr>
          <w:rFonts w:ascii="Arial" w:eastAsia="Times New Roman" w:hAnsi="Arial" w:cs="Arial"/>
          <w:kern w:val="1"/>
          <w:lang w:val="sr-Cyrl-CS" w:eastAsia="ar-SA"/>
        </w:rPr>
        <w:t>Продавац обрачун разлике у цени исказује у рачуну и уз доказ о насталој разлици у односу на уговорену вредност.</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Уколико је уговорен аванс исти подлеже промени уз испуњен услов . Промена цене на остатак дуга ће се обрачунати по одбитку аванса.</w:t>
      </w: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ИЗДАВАЊЕ РАЧУНА И ПЛАЋАЊЕ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Члан 4.</w:t>
      </w:r>
    </w:p>
    <w:p w:rsidR="00DA5AF7" w:rsidRP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Плаћање испоручених добара</w:t>
      </w:r>
      <w:r w:rsidRPr="00DA5AF7">
        <w:rPr>
          <w:rFonts w:ascii="Arial" w:eastAsia="Calibri" w:hAnsi="Arial" w:cs="Arial"/>
          <w:color w:val="000000"/>
          <w:lang w:val="sr-Cyrl-RS"/>
        </w:rPr>
        <w:t xml:space="preserve"> и припадајућих услуга</w:t>
      </w:r>
      <w:r w:rsidRPr="00DA5AF7">
        <w:rPr>
          <w:rFonts w:ascii="Arial" w:eastAsia="Calibri" w:hAnsi="Arial" w:cs="Arial"/>
          <w:color w:val="000000"/>
          <w:lang w:val="en-US"/>
        </w:rPr>
        <w:t xml:space="preserve"> који су предмет ове јавне набавке</w:t>
      </w:r>
      <w:r w:rsidRPr="00DA5AF7">
        <w:rPr>
          <w:rFonts w:ascii="Arial" w:eastAsia="Calibri" w:hAnsi="Arial" w:cs="Arial"/>
          <w:color w:val="000000"/>
          <w:lang w:val="sr-Cyrl-RS"/>
        </w:rPr>
        <w:t xml:space="preserve"> ценовника бр.1 </w:t>
      </w:r>
      <w:r w:rsidRPr="00DA5AF7">
        <w:rPr>
          <w:rFonts w:ascii="Arial" w:eastAsia="Calibri" w:hAnsi="Arial" w:cs="Arial"/>
          <w:color w:val="000000"/>
          <w:lang w:val="en-US"/>
        </w:rPr>
        <w:t>техничке спецификације предмета ЈН, тачка 3.1, Наручилац ће извршити на текући рачун понуђача на следећи начин:</w:t>
      </w:r>
    </w:p>
    <w:p w:rsidR="00DA5AF7" w:rsidRPr="00DA5AF7" w:rsidRDefault="00DA5AF7" w:rsidP="00DA5AF7">
      <w:pPr>
        <w:tabs>
          <w:tab w:val="left" w:pos="567"/>
        </w:tabs>
        <w:spacing w:after="0" w:line="240" w:lineRule="auto"/>
        <w:ind w:left="720"/>
        <w:jc w:val="both"/>
        <w:rPr>
          <w:rFonts w:ascii="Arial" w:eastAsia="Calibri" w:hAnsi="Arial" w:cs="Arial"/>
          <w:color w:val="000000"/>
          <w:lang w:val="en-US"/>
        </w:rPr>
      </w:pP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 xml:space="preserve">Авансно </w:t>
      </w:r>
      <w:r w:rsidR="00AB5A30">
        <w:rPr>
          <w:rFonts w:ascii="Arial" w:eastAsia="Times New Roman" w:hAnsi="Arial" w:cs="Arial"/>
          <w:color w:val="000000"/>
          <w:lang w:val="sr-Cyrl-RS"/>
        </w:rPr>
        <w:t xml:space="preserve">................ ( највише </w:t>
      </w:r>
      <w:r w:rsidRPr="00DA5AF7">
        <w:rPr>
          <w:rFonts w:ascii="Arial" w:eastAsia="Times New Roman" w:hAnsi="Arial" w:cs="Arial"/>
          <w:color w:val="000000"/>
          <w:lang w:val="sr-Cyrl-RS"/>
        </w:rPr>
        <w:t>30%</w:t>
      </w:r>
      <w:r w:rsidR="00AB5A30">
        <w:rPr>
          <w:rFonts w:ascii="Arial" w:eastAsia="Times New Roman" w:hAnsi="Arial" w:cs="Arial"/>
          <w:color w:val="000000"/>
          <w:lang w:val="sr-Cyrl-RS"/>
        </w:rPr>
        <w:t>)</w:t>
      </w:r>
      <w:r w:rsidRPr="00DA5AF7">
        <w:rPr>
          <w:rFonts w:ascii="Arial" w:eastAsia="Times New Roman" w:hAnsi="Arial" w:cs="Arial"/>
          <w:color w:val="000000"/>
          <w:lang w:val="sr-Cyrl-RS"/>
        </w:rPr>
        <w:t xml:space="preserve"> од укупно уговорене цене након обостраног потписивања Уговора, достављања банкарске гаранције за повраћај авансног плаћања и бланко соло менице за  добро извршење посла а у року од 7  дана од дана  пријема предрачуна. </w:t>
      </w:r>
    </w:p>
    <w:p w:rsidR="00DA5AF7" w:rsidRPr="00DA5AF7" w:rsidRDefault="00DA5AF7" w:rsidP="00DA5AF7">
      <w:pPr>
        <w:tabs>
          <w:tab w:val="left" w:pos="567"/>
        </w:tabs>
        <w:spacing w:after="0" w:line="240" w:lineRule="auto"/>
        <w:ind w:left="720"/>
        <w:jc w:val="both"/>
        <w:rPr>
          <w:rFonts w:ascii="Arial" w:eastAsia="Calibri" w:hAnsi="Arial" w:cs="Arial"/>
          <w:color w:val="000000"/>
          <w:lang w:val="en-US"/>
        </w:rPr>
      </w:pPr>
      <w:r w:rsidRPr="00DA5AF7">
        <w:rPr>
          <w:rFonts w:ascii="Arial" w:eastAsia="Times New Roman" w:hAnsi="Arial" w:cs="Arial"/>
          <w:color w:val="000000"/>
          <w:lang w:val="sr-Cyrl-RS"/>
        </w:rPr>
        <w:t xml:space="preserve"> </w:t>
      </w:r>
    </w:p>
    <w:p w:rsidR="00DA5AF7" w:rsidRPr="00DA5AF7" w:rsidRDefault="00DA5AF7" w:rsidP="00E529B2">
      <w:pPr>
        <w:numPr>
          <w:ilvl w:val="0"/>
          <w:numId w:val="37"/>
        </w:numPr>
        <w:tabs>
          <w:tab w:val="left" w:pos="567"/>
        </w:tabs>
        <w:spacing w:before="120" w:after="0" w:line="240" w:lineRule="auto"/>
        <w:jc w:val="both"/>
        <w:rPr>
          <w:rFonts w:ascii="Arial" w:eastAsia="Calibri" w:hAnsi="Arial" w:cs="Arial"/>
          <w:color w:val="000000"/>
          <w:lang w:val="en-US"/>
        </w:rPr>
      </w:pPr>
      <w:r w:rsidRPr="00DA5AF7">
        <w:rPr>
          <w:rFonts w:ascii="Arial" w:eastAsia="Times New Roman" w:hAnsi="Arial" w:cs="Arial"/>
          <w:color w:val="000000"/>
          <w:lang w:val="sr-Cyrl-RS"/>
        </w:rPr>
        <w:t>остатак  укупно уговорене цене након:</w:t>
      </w:r>
    </w:p>
    <w:p w:rsidR="00DA5AF7" w:rsidRP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испоруке ( тачка 1 ценовника бр. 1) и потписивање Записника о квалитативном и квантитативном пријему добара од стране овлашћених представника Купца и  Продавца без примедби</w:t>
      </w:r>
      <w:r w:rsidRPr="00DA5AF7">
        <w:rPr>
          <w:rFonts w:ascii="Arial" w:eastAsia="Calibri" w:hAnsi="Arial" w:cs="Arial"/>
          <w:lang w:val="en-US"/>
        </w:rPr>
        <w:t xml:space="preserve"> </w:t>
      </w:r>
    </w:p>
    <w:p w:rsidR="00DA5AF7" w:rsidRP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доставе записника о извршеним услугама ( тачка 2-5 ценовника бр. 1)</w:t>
      </w:r>
    </w:p>
    <w:p w:rsidR="00DA5AF7" w:rsidRDefault="00DA5AF7" w:rsidP="00DA5AF7">
      <w:pPr>
        <w:tabs>
          <w:tab w:val="left" w:pos="567"/>
        </w:tabs>
        <w:ind w:left="1440"/>
        <w:contextualSpacing/>
        <w:jc w:val="both"/>
        <w:rPr>
          <w:rFonts w:ascii="Arial" w:eastAsia="Calibri" w:hAnsi="Arial" w:cs="Arial"/>
          <w:color w:val="000000"/>
          <w:lang w:val="sr-Cyrl-RS"/>
        </w:rPr>
      </w:pPr>
      <w:r w:rsidRPr="00DA5AF7">
        <w:rPr>
          <w:rFonts w:ascii="Arial" w:eastAsia="Calibri" w:hAnsi="Arial" w:cs="Arial"/>
          <w:color w:val="000000"/>
          <w:lang w:val="sr-Cyrl-RS"/>
        </w:rPr>
        <w:t>- доставе бланко соло менице за отклањање недостатака у гарантном року</w:t>
      </w:r>
    </w:p>
    <w:p w:rsidR="00DA5AF7" w:rsidRPr="00DA5AF7" w:rsidRDefault="00DA5AF7" w:rsidP="00DA5AF7">
      <w:pPr>
        <w:tabs>
          <w:tab w:val="left" w:pos="567"/>
        </w:tabs>
        <w:ind w:left="1440"/>
        <w:contextualSpacing/>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color w:val="000000"/>
          <w:lang w:val="en-US"/>
        </w:rPr>
        <w:t xml:space="preserve">Рачун мора </w:t>
      </w:r>
      <w:r w:rsidRPr="00DA5AF7">
        <w:rPr>
          <w:rFonts w:ascii="Arial" w:eastAsia="Times New Roman" w:hAnsi="Arial" w:cs="Arial"/>
          <w:b/>
          <w:color w:val="000000"/>
          <w:lang w:val="en-US"/>
        </w:rPr>
        <w:t xml:space="preserve">гласити на: Јавно предузеће „Електропривреда Србије“ Београд, Царице Милице </w:t>
      </w:r>
      <w:r w:rsidRPr="00DA5AF7">
        <w:rPr>
          <w:rFonts w:ascii="Arial" w:eastAsia="Times New Roman" w:hAnsi="Arial" w:cs="Arial"/>
          <w:b/>
          <w:color w:val="000000"/>
          <w:lang w:val="sr-Cyrl-RS"/>
        </w:rPr>
        <w:t>бр.</w:t>
      </w:r>
      <w:r w:rsidRPr="00DA5AF7">
        <w:rPr>
          <w:rFonts w:ascii="Arial" w:eastAsia="Times New Roman" w:hAnsi="Arial" w:cs="Arial"/>
          <w:b/>
          <w:color w:val="000000"/>
          <w:lang w:val="en-US"/>
        </w:rPr>
        <w:t>2, ПИБ (103920327)</w:t>
      </w:r>
      <w:r w:rsidRPr="00DA5AF7">
        <w:rPr>
          <w:rFonts w:ascii="Arial" w:eastAsia="Times New Roman" w:hAnsi="Arial" w:cs="Arial"/>
          <w:b/>
          <w:color w:val="000000"/>
          <w:lang w:val="sr-Cyrl-RS"/>
        </w:rPr>
        <w:t xml:space="preserve"> </w:t>
      </w:r>
      <w:r w:rsidRPr="00DA5AF7">
        <w:rPr>
          <w:rFonts w:ascii="Arial" w:eastAsia="Times New Roman" w:hAnsi="Arial" w:cs="Arial"/>
          <w:b/>
          <w:color w:val="000000"/>
          <w:lang w:val="en-US"/>
        </w:rPr>
        <w:t xml:space="preserve">огранакТЕНТ </w:t>
      </w:r>
      <w:r w:rsidRPr="00DA5AF7">
        <w:rPr>
          <w:rFonts w:ascii="Arial" w:eastAsia="Times New Roman" w:hAnsi="Arial" w:cs="Arial"/>
          <w:b/>
          <w:color w:val="000000"/>
          <w:lang w:val="sr-Cyrl-RS"/>
        </w:rPr>
        <w:t>,</w:t>
      </w:r>
      <w:r w:rsidRPr="00DA5AF7">
        <w:rPr>
          <w:rFonts w:ascii="Arial" w:eastAsia="Times New Roman" w:hAnsi="Arial" w:cs="Arial"/>
          <w:b/>
          <w:color w:val="000000"/>
          <w:lang w:val="en-US"/>
        </w:rPr>
        <w:t xml:space="preserve"> </w:t>
      </w:r>
      <w:r w:rsidRPr="00DA5AF7">
        <w:rPr>
          <w:rFonts w:ascii="Arial" w:eastAsia="Times New Roman" w:hAnsi="Arial" w:cs="Arial"/>
          <w:b/>
          <w:color w:val="000000"/>
          <w:lang w:val="ru-RU"/>
        </w:rPr>
        <w:t>Богољуба Урошевића Црног 44</w:t>
      </w:r>
      <w:r w:rsidRPr="00DA5AF7">
        <w:rPr>
          <w:rFonts w:ascii="Arial" w:eastAsia="Times New Roman" w:hAnsi="Arial" w:cs="Arial"/>
          <w:b/>
          <w:color w:val="000000"/>
          <w:lang w:val="en-US"/>
        </w:rPr>
        <w:t xml:space="preserve">, 11500 Oбреновац, </w:t>
      </w:r>
      <w:r w:rsidRPr="00DA5AF7">
        <w:rPr>
          <w:rFonts w:ascii="Arial" w:eastAsia="Times New Roman" w:hAnsi="Arial" w:cs="Arial"/>
          <w:color w:val="000000"/>
          <w:lang w:val="en-US"/>
        </w:rPr>
        <w:t>и бити достављен на адресу Корисника: Јавно предузеће „Електропривреда Србије“ Београд, Огранак</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 xml:space="preserve">ТЕНТ </w:t>
      </w:r>
      <w:r w:rsidRPr="00DA5AF7">
        <w:rPr>
          <w:rFonts w:ascii="Arial" w:eastAsia="Times New Roman" w:hAnsi="Arial" w:cs="Arial"/>
          <w:color w:val="000000"/>
          <w:lang w:val="sr-Cyrl-RS"/>
        </w:rPr>
        <w:t>,</w:t>
      </w:r>
      <w:r w:rsidRPr="00DA5AF7">
        <w:rPr>
          <w:rFonts w:ascii="Arial" w:eastAsia="Times New Roman" w:hAnsi="Arial" w:cs="Arial"/>
          <w:color w:val="000000"/>
          <w:lang w:val="en-US"/>
        </w:rPr>
        <w:t xml:space="preserve"> </w:t>
      </w:r>
      <w:r w:rsidRPr="00DA5AF7">
        <w:rPr>
          <w:rFonts w:ascii="Arial" w:eastAsia="Times New Roman" w:hAnsi="Arial" w:cs="Arial"/>
          <w:color w:val="000000"/>
          <w:lang w:val="ru-RU"/>
        </w:rPr>
        <w:t>Богољуба Урошевића Црног 44</w:t>
      </w:r>
      <w:r w:rsidRPr="00DA5AF7">
        <w:rPr>
          <w:rFonts w:ascii="Arial" w:eastAsia="Times New Roman" w:hAnsi="Arial" w:cs="Arial"/>
          <w:color w:val="000000"/>
          <w:lang w:val="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Pr="00DA5AF7">
        <w:rPr>
          <w:rFonts w:ascii="Arial" w:eastAsia="Times New Roman" w:hAnsi="Arial" w:cs="Arial"/>
          <w:b/>
          <w:color w:val="000000"/>
          <w:lang w:val="sr-Cyrl-RS"/>
        </w:rPr>
        <w:t>Испоручилац</w:t>
      </w:r>
      <w:r w:rsidRPr="00DA5AF7">
        <w:rPr>
          <w:rFonts w:ascii="Arial" w:eastAsia="Times New Roman" w:hAnsi="Arial" w:cs="Arial"/>
          <w:b/>
          <w:color w:val="000000"/>
          <w:lang w:val="en-US"/>
        </w:rPr>
        <w:t xml:space="preserve"> је обавезан да на рачуну/рачунима наведе уговр на основу којег се рачун издаје (број и датум).</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У случају примене корекције цене Продавац ће издати рачун на основу јединичних цена, </w:t>
      </w:r>
      <w:r w:rsidRPr="00DA5AF7">
        <w:rPr>
          <w:rFonts w:ascii="Arial" w:eastAsia="Calibri" w:hAnsi="Arial" w:cs="Arial"/>
          <w:color w:val="000000"/>
          <w:lang w:val="en-US"/>
        </w:rPr>
        <w:t xml:space="preserve">а за вредност корекције цене на рачуну ће исказати као корекцију рачуна књижно задужење / одобрење, </w:t>
      </w:r>
      <w:r w:rsidRPr="00DA5AF7">
        <w:rPr>
          <w:rFonts w:ascii="Arial" w:eastAsia="Times New Roman" w:hAnsi="Arial" w:cs="Arial"/>
          <w:color w:val="000000"/>
          <w:lang w:val="en-US"/>
        </w:rPr>
        <w:t>или ће уз рачун за корекцију цене доставити књижно задужење/одобрење.</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eastAsia="sr-Latn-CS"/>
        </w:rPr>
      </w:pPr>
      <w:r w:rsidRPr="00DA5AF7">
        <w:rPr>
          <w:rFonts w:ascii="Arial" w:eastAsia="Times New Roman" w:hAnsi="Arial" w:cs="Arial"/>
          <w:color w:val="000000"/>
          <w:lang w:val="en-US" w:eastAsia="sr-Latn-CS"/>
        </w:rPr>
        <w:t xml:space="preserve">Рок плаћања почиње да тече од дана пријема исправног рачуна са захтеваном пратећом документацијом. </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Calibri" w:hAnsi="Arial" w:cs="Arial"/>
          <w:color w:val="000000"/>
          <w:lang w:val="en-U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Default="00DA5AF7" w:rsidP="00DA5AF7">
      <w:pPr>
        <w:tabs>
          <w:tab w:val="left" w:pos="567"/>
        </w:tabs>
        <w:spacing w:after="0" w:line="240" w:lineRule="auto"/>
        <w:jc w:val="both"/>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РОК И МЕСТО ИСПОРУКЕ</w:t>
      </w: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Члан 5.</w:t>
      </w:r>
    </w:p>
    <w:p w:rsidR="00DA5AF7" w:rsidRP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Calibri" w:hAnsi="Arial" w:cs="Arial"/>
          <w:color w:val="000000"/>
          <w:lang w:val="en-US"/>
        </w:rPr>
        <w:t>За време трајања Уговора, Продавац се обавезује да изврши испоруку предметних добара</w:t>
      </w:r>
      <w:r w:rsidRPr="00DA5AF7">
        <w:rPr>
          <w:rFonts w:ascii="Arial" w:eastAsia="Calibri" w:hAnsi="Arial" w:cs="Arial"/>
          <w:color w:val="000000"/>
          <w:lang w:val="sr-Cyrl-RS"/>
        </w:rPr>
        <w:t xml:space="preserve"> и припадајућих </w:t>
      </w:r>
      <w:proofErr w:type="gramStart"/>
      <w:r w:rsidRPr="00DA5AF7">
        <w:rPr>
          <w:rFonts w:ascii="Arial" w:eastAsia="Calibri" w:hAnsi="Arial" w:cs="Arial"/>
          <w:color w:val="000000"/>
          <w:lang w:val="sr-Cyrl-RS"/>
        </w:rPr>
        <w:t xml:space="preserve">услуга </w:t>
      </w:r>
      <w:r w:rsidRPr="00DA5AF7">
        <w:rPr>
          <w:rFonts w:ascii="Arial" w:eastAsia="Calibri" w:hAnsi="Arial" w:cs="Arial"/>
          <w:color w:val="000000"/>
          <w:lang w:val="en-US"/>
        </w:rPr>
        <w:t>,</w:t>
      </w:r>
      <w:proofErr w:type="gramEnd"/>
      <w:r w:rsidRPr="00DA5AF7">
        <w:rPr>
          <w:rFonts w:ascii="Arial" w:eastAsia="Calibri" w:hAnsi="Arial" w:cs="Arial"/>
          <w:color w:val="000000"/>
          <w:lang w:val="en-US"/>
        </w:rPr>
        <w:t xml:space="preserve"> најкасније у року </w:t>
      </w:r>
      <w:r w:rsidRPr="00DA5AF7">
        <w:rPr>
          <w:rFonts w:ascii="Arial" w:eastAsia="Times New Roman" w:hAnsi="Arial" w:cs="Arial"/>
          <w:color w:val="000000"/>
          <w:lang w:val="sr-Cyrl-RS"/>
        </w:rPr>
        <w:t>од ......................................</w:t>
      </w:r>
      <w:r w:rsidR="00AB5A30">
        <w:rPr>
          <w:rFonts w:ascii="Arial" w:eastAsia="Times New Roman" w:hAnsi="Arial" w:cs="Arial"/>
          <w:color w:val="000000"/>
          <w:lang w:val="sr-Cyrl-RS"/>
        </w:rPr>
        <w:t xml:space="preserve">( не дуже од 3 месеца) </w:t>
      </w:r>
      <w:r w:rsidRPr="00DA5AF7">
        <w:rPr>
          <w:rFonts w:ascii="Arial" w:eastAsia="Times New Roman" w:hAnsi="Arial" w:cs="Arial"/>
          <w:color w:val="000000"/>
          <w:lang w:val="sr-Cyrl-RS"/>
        </w:rPr>
        <w:t>од дана ступања Уговора на снагу.</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Times New Roman" w:hAnsi="Arial" w:cs="Arial"/>
          <w:color w:val="000000"/>
          <w:lang w:val="en-US"/>
        </w:rPr>
        <w:t xml:space="preserve">Најаву испоруке </w:t>
      </w:r>
      <w:proofErr w:type="gramStart"/>
      <w:r w:rsidRPr="00DA5AF7">
        <w:rPr>
          <w:rFonts w:ascii="Arial" w:eastAsia="Times New Roman" w:hAnsi="Arial" w:cs="Arial"/>
          <w:color w:val="000000"/>
          <w:lang w:val="en-US"/>
        </w:rPr>
        <w:t>извршити  минимум</w:t>
      </w:r>
      <w:proofErr w:type="gramEnd"/>
      <w:r w:rsidRPr="00DA5AF7">
        <w:rPr>
          <w:rFonts w:ascii="Arial" w:eastAsia="Times New Roman" w:hAnsi="Arial" w:cs="Arial"/>
          <w:color w:val="000000"/>
          <w:lang w:val="en-US"/>
        </w:rPr>
        <w:t xml:space="preserve"> 7 дана од дана планиране испоруке.</w:t>
      </w:r>
    </w:p>
    <w:p w:rsid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Место испоруке је на адреси </w:t>
      </w:r>
      <w:r w:rsidRPr="00DA5AF7">
        <w:rPr>
          <w:rFonts w:ascii="Arial" w:eastAsia="Times New Roman" w:hAnsi="Arial" w:cs="Arial"/>
          <w:color w:val="000000"/>
          <w:lang w:val="sr-Cyrl-RS"/>
        </w:rPr>
        <w:t>о</w:t>
      </w:r>
      <w:r w:rsidRPr="00DA5AF7">
        <w:rPr>
          <w:rFonts w:ascii="Arial" w:eastAsia="Times New Roman" w:hAnsi="Arial" w:cs="Arial"/>
          <w:color w:val="000000"/>
          <w:lang w:val="en-US"/>
        </w:rPr>
        <w:t>гранак ТЕНТ Београд – Обреновац, локација ТЕНТ Б Ушће.</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Прелазак својине на испорученим добрима која се испоручују по овом Уговору, са Продавца на Купца, прелази на дан испоруке. Прелазак </w:t>
      </w:r>
      <w:r w:rsidRPr="00DA5AF7">
        <w:rPr>
          <w:rFonts w:ascii="Arial" w:eastAsia="Times New Roman" w:hAnsi="Arial" w:cs="Arial"/>
          <w:color w:val="000000"/>
          <w:lang w:val="sr-Cyrl-RS"/>
        </w:rPr>
        <w:t>ризика</w:t>
      </w:r>
      <w:r w:rsidRPr="00DA5AF7">
        <w:rPr>
          <w:rFonts w:ascii="Arial" w:eastAsia="Times New Roman" w:hAnsi="Arial" w:cs="Arial"/>
          <w:color w:val="000000"/>
          <w:lang w:val="en-US"/>
        </w:rPr>
        <w:t xml:space="preserve"> на испорученим добрима</w:t>
      </w:r>
      <w:r w:rsidRPr="00DA5AF7">
        <w:rPr>
          <w:rFonts w:ascii="Arial" w:eastAsia="Times New Roman" w:hAnsi="Arial" w:cs="Arial"/>
          <w:color w:val="000000"/>
          <w:lang w:val="sr-Cyrl-RS"/>
        </w:rPr>
        <w:t>/извршеним радовима</w:t>
      </w:r>
      <w:r w:rsidRPr="00DA5AF7">
        <w:rPr>
          <w:rFonts w:ascii="Arial" w:eastAsia="Times New Roman" w:hAnsi="Arial" w:cs="Arial"/>
          <w:color w:val="000000"/>
          <w:lang w:val="en-US"/>
        </w:rPr>
        <w:t xml:space="preserve"> по овом Уговору, са Продавца на Купца, прелази на дан </w:t>
      </w:r>
      <w:r w:rsidRPr="00DA5AF7">
        <w:rPr>
          <w:rFonts w:ascii="Arial" w:eastAsia="Times New Roman" w:hAnsi="Arial" w:cs="Arial"/>
          <w:color w:val="000000"/>
          <w:lang w:val="sr-Cyrl-RS"/>
        </w:rPr>
        <w:t>примопредаје предмета набавке</w:t>
      </w:r>
      <w:r w:rsidRPr="00DA5AF7">
        <w:rPr>
          <w:rFonts w:ascii="Arial" w:eastAsia="Times New Roman" w:hAnsi="Arial" w:cs="Arial"/>
          <w:color w:val="000000"/>
          <w:lang w:val="en-US"/>
        </w:rPr>
        <w:t>. Као датум испоруке сматра се датум пријема добара у складиште ЈП ЕПС, на адреси Огранак ТЕНТ Београд – Обреновац, локација ТЕНТ Б Ушће</w:t>
      </w:r>
      <w:r w:rsidRPr="00DA5AF7">
        <w:rPr>
          <w:rFonts w:ascii="Arial" w:eastAsia="Times New Roman" w:hAnsi="Arial" w:cs="Arial"/>
          <w:color w:val="000000"/>
          <w:lang w:val="sr-Cyrl-RS"/>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Евентуално настала штета приликом транспорта предметних добара до места испоруке пада на терет Продавца.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У случају да Продавац не изврши испоруку добара у уговореном  року, Купац има право на наплату уговорне казне</w:t>
      </w:r>
      <w:r w:rsidRPr="00DA5AF7">
        <w:rPr>
          <w:rFonts w:ascii="Arial" w:eastAsia="Times New Roman" w:hAnsi="Arial" w:cs="Arial"/>
          <w:color w:val="000000"/>
          <w:lang w:val="sr-Cyrl-RS"/>
        </w:rPr>
        <w:t>.</w:t>
      </w:r>
    </w:p>
    <w:p w:rsidR="00DA5AF7" w:rsidRPr="00DA5AF7" w:rsidRDefault="00DA5AF7" w:rsidP="00DA5AF7">
      <w:pPr>
        <w:tabs>
          <w:tab w:val="left" w:pos="567"/>
        </w:tabs>
        <w:spacing w:after="0" w:line="240" w:lineRule="auto"/>
        <w:jc w:val="both"/>
        <w:rPr>
          <w:rFonts w:ascii="Arial" w:eastAsia="Calibri"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КВАЛИТАТИВНИ И КВАНТИТАТИВНИ ПРИЈЕМ</w:t>
      </w: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6.</w:t>
      </w: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en-US"/>
        </w:rPr>
        <w:t>К</w:t>
      </w:r>
      <w:r w:rsidRPr="00DA5AF7">
        <w:rPr>
          <w:rFonts w:ascii="Arial" w:eastAsia="Times New Roman" w:hAnsi="Arial" w:cs="Arial"/>
          <w:b/>
          <w:color w:val="000000"/>
          <w:lang w:val="sr-Cyrl-RS"/>
        </w:rPr>
        <w:t>в</w:t>
      </w:r>
      <w:r w:rsidRPr="00DA5AF7">
        <w:rPr>
          <w:rFonts w:ascii="Arial" w:eastAsia="Times New Roman" w:hAnsi="Arial" w:cs="Arial"/>
          <w:b/>
          <w:color w:val="000000"/>
          <w:lang w:val="en-US"/>
        </w:rPr>
        <w:t>антитативни пријем</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Продавац се обавезује да писаним путем обавести Купца о тачном датуму испоруке најмање 7 радна дана пре планираног датума испоруке.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Купац је дужан да, у складу са обавештењем Продавца, организује благовремено преузимање добра у времену од 08,00 до 14,00 часова.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Пријем предмета уговора констатоваће се потписивањем Записника о квантитативном пријему – без примедби и/или Отпремницеипровером</w:t>
      </w:r>
      <w:r w:rsidRPr="00DA5AF7">
        <w:rPr>
          <w:rFonts w:ascii="Arial" w:eastAsia="Times New Roman" w:hAnsi="Arial" w:cs="Arial"/>
          <w:color w:val="000000"/>
          <w:lang w:val="sr-Latn-CS"/>
        </w:rPr>
        <w:t>:</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 ли је испоручена уговорена  количина</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 ли су добра испоручена у оригиналном паковању</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 ли су добра без видљивог оштећења</w:t>
      </w:r>
    </w:p>
    <w:p w:rsidR="00DA5AF7" w:rsidRPr="00DA5AF7" w:rsidRDefault="00DA5AF7" w:rsidP="00E529B2">
      <w:pPr>
        <w:numPr>
          <w:ilvl w:val="0"/>
          <w:numId w:val="30"/>
        </w:numPr>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да ли је уз испоручена добра достављена комплетна пратећа документација наведена у конкурсној документацији.</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У случају да дође до одступања од уговореног, Продавац је дужан да до краја уговореног рока испоруке отклони све недостатке</w:t>
      </w:r>
      <w:r w:rsidRPr="00DA5AF7">
        <w:rPr>
          <w:rFonts w:ascii="Arial" w:eastAsia="Times New Roman" w:hAnsi="Arial" w:cs="Arial"/>
          <w:color w:val="000000"/>
          <w:lang w:val="en-US"/>
        </w:rPr>
        <w:t xml:space="preserve"> а</w:t>
      </w:r>
      <w:r w:rsidRPr="00DA5AF7">
        <w:rPr>
          <w:rFonts w:ascii="Arial" w:eastAsia="Times New Roman" w:hAnsi="Arial" w:cs="Arial"/>
          <w:color w:val="000000"/>
          <w:lang w:val="ru-RU"/>
        </w:rPr>
        <w:t xml:space="preserve"> док се </w:t>
      </w:r>
      <w:r w:rsidRPr="00DA5AF7">
        <w:rPr>
          <w:rFonts w:ascii="Arial" w:eastAsia="Times New Roman" w:hAnsi="Arial" w:cs="Arial"/>
          <w:color w:val="000000"/>
          <w:lang w:val="en-US"/>
        </w:rPr>
        <w:t xml:space="preserve">ти недостаци не </w:t>
      </w:r>
      <w:r w:rsidRPr="00DA5AF7">
        <w:rPr>
          <w:rFonts w:ascii="Arial" w:eastAsia="Times New Roman" w:hAnsi="Arial" w:cs="Arial"/>
          <w:color w:val="000000"/>
          <w:lang w:val="ru-RU"/>
        </w:rPr>
        <w:t>отклон</w:t>
      </w:r>
      <w:r w:rsidRPr="00DA5AF7">
        <w:rPr>
          <w:rFonts w:ascii="Arial" w:eastAsia="Times New Roman" w:hAnsi="Arial" w:cs="Arial"/>
          <w:color w:val="000000"/>
          <w:lang w:val="en-US"/>
        </w:rPr>
        <w:t>е</w:t>
      </w:r>
      <w:r w:rsidRPr="00DA5AF7">
        <w:rPr>
          <w:rFonts w:ascii="Arial" w:eastAsia="Times New Roman" w:hAnsi="Arial" w:cs="Arial"/>
          <w:color w:val="000000"/>
          <w:lang w:val="ru-RU"/>
        </w:rPr>
        <w:t xml:space="preserve">, </w:t>
      </w:r>
      <w:r w:rsidRPr="00DA5AF7">
        <w:rPr>
          <w:rFonts w:ascii="Arial" w:eastAsia="Times New Roman" w:hAnsi="Arial" w:cs="Arial"/>
          <w:color w:val="000000"/>
          <w:lang w:val="en-US"/>
        </w:rPr>
        <w:t xml:space="preserve">сматраће се да </w:t>
      </w:r>
      <w:r w:rsidRPr="00DA5AF7">
        <w:rPr>
          <w:rFonts w:ascii="Arial" w:eastAsia="Times New Roman" w:hAnsi="Arial" w:cs="Arial"/>
          <w:color w:val="000000"/>
          <w:lang w:val="ru-RU"/>
        </w:rPr>
        <w:t>испорук</w:t>
      </w:r>
      <w:r w:rsidRPr="00DA5AF7">
        <w:rPr>
          <w:rFonts w:ascii="Arial" w:eastAsia="Times New Roman" w:hAnsi="Arial" w:cs="Arial"/>
          <w:color w:val="000000"/>
          <w:lang w:val="en-US"/>
        </w:rPr>
        <w:t>а</w:t>
      </w:r>
      <w:r w:rsidRPr="00DA5AF7">
        <w:rPr>
          <w:rFonts w:ascii="Arial" w:eastAsia="Times New Roman" w:hAnsi="Arial" w:cs="Arial"/>
          <w:color w:val="000000"/>
          <w:lang w:val="ru-RU"/>
        </w:rPr>
        <w:t xml:space="preserve"> није </w:t>
      </w:r>
      <w:r w:rsidRPr="00DA5AF7">
        <w:rPr>
          <w:rFonts w:ascii="Arial" w:eastAsia="Times New Roman" w:hAnsi="Arial" w:cs="Arial"/>
          <w:color w:val="000000"/>
          <w:lang w:val="en-US"/>
        </w:rPr>
        <w:t>извршена у року</w:t>
      </w:r>
      <w:r w:rsidRPr="00DA5AF7">
        <w:rPr>
          <w:rFonts w:ascii="Arial" w:eastAsia="Times New Roman" w:hAnsi="Arial" w:cs="Arial"/>
          <w:color w:val="000000"/>
          <w:lang w:val="ru-RU"/>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r w:rsidRPr="00DA5AF7">
        <w:rPr>
          <w:rFonts w:ascii="Arial" w:eastAsia="Times New Roman" w:hAnsi="Arial" w:cs="Arial"/>
          <w:color w:val="000000"/>
          <w:lang w:val="ru-RU"/>
        </w:rPr>
        <w:t xml:space="preserve"> </w:t>
      </w:r>
    </w:p>
    <w:p w:rsidR="00DA5AF7" w:rsidRPr="00DA5AF7" w:rsidRDefault="00DA5AF7" w:rsidP="00DA5AF7">
      <w:pPr>
        <w:spacing w:after="0" w:line="240" w:lineRule="auto"/>
        <w:jc w:val="both"/>
        <w:rPr>
          <w:rFonts w:ascii="Arial" w:eastAsia="Times New Roman" w:hAnsi="Arial" w:cs="Arial"/>
          <w:b/>
          <w:color w:val="000000"/>
          <w:lang w:val="en-US"/>
        </w:rPr>
      </w:pPr>
    </w:p>
    <w:p w:rsid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lastRenderedPageBreak/>
        <w:t xml:space="preserve">Члан </w:t>
      </w:r>
      <w:r w:rsidRPr="00DA5AF7">
        <w:rPr>
          <w:rFonts w:ascii="Arial" w:eastAsia="Times New Roman" w:hAnsi="Arial" w:cs="Arial"/>
          <w:b/>
          <w:color w:val="000000"/>
          <w:lang w:val="sr-Cyrl-RS"/>
        </w:rPr>
        <w:t>7</w:t>
      </w:r>
      <w:r w:rsidRPr="00DA5AF7">
        <w:rPr>
          <w:rFonts w:ascii="Arial" w:eastAsia="Times New Roman" w:hAnsi="Arial" w:cs="Arial"/>
          <w:b/>
          <w:color w:val="000000"/>
          <w:lang w:val="en-US"/>
        </w:rPr>
        <w:t>.</w:t>
      </w: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Квалитативни пријем</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 xml:space="preserve">Купац </w:t>
      </w:r>
      <w:r w:rsidRPr="00DA5AF7">
        <w:rPr>
          <w:rFonts w:ascii="Arial" w:eastAsia="Times New Roman" w:hAnsi="Arial" w:cs="Arial"/>
          <w:color w:val="000000"/>
          <w:lang w:val="sr-Cyrl-CS"/>
        </w:rPr>
        <w:t>је обавез</w:t>
      </w:r>
      <w:r w:rsidRPr="00DA5AF7">
        <w:rPr>
          <w:rFonts w:ascii="Arial" w:eastAsia="Times New Roman" w:hAnsi="Arial" w:cs="Arial"/>
          <w:color w:val="000000"/>
          <w:lang w:val="en-US"/>
        </w:rPr>
        <w:t>ан</w:t>
      </w:r>
      <w:r w:rsidRPr="00DA5AF7">
        <w:rPr>
          <w:rFonts w:ascii="Arial" w:eastAsia="Times New Roman" w:hAnsi="Arial" w:cs="Arial"/>
          <w:color w:val="000000"/>
          <w:lang w:val="sr-Cyrl-CS"/>
        </w:rPr>
        <w:t xml:space="preserve"> да по квантитативном пријему испоруке </w:t>
      </w:r>
      <w:r w:rsidRPr="00DA5AF7">
        <w:rPr>
          <w:rFonts w:ascii="Arial" w:eastAsia="Times New Roman" w:hAnsi="Arial" w:cs="Arial"/>
          <w:bCs/>
          <w:color w:val="000000"/>
          <w:lang w:val="sr-Cyrl-CS"/>
        </w:rPr>
        <w:t>добара</w:t>
      </w:r>
      <w:r w:rsidRPr="00DA5AF7">
        <w:rPr>
          <w:rFonts w:ascii="Arial" w:eastAsia="Times New Roman" w:hAnsi="Arial" w:cs="Arial"/>
          <w:color w:val="000000"/>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DA5AF7" w:rsidRPr="00DA5AF7" w:rsidRDefault="00DA5AF7" w:rsidP="00E529B2">
      <w:pPr>
        <w:numPr>
          <w:ilvl w:val="0"/>
          <w:numId w:val="31"/>
        </w:numPr>
        <w:spacing w:before="80" w:after="0" w:line="240" w:lineRule="auto"/>
        <w:ind w:left="426"/>
        <w:jc w:val="both"/>
        <w:rPr>
          <w:rFonts w:ascii="Arial" w:eastAsia="Times New Roman" w:hAnsi="Arial" w:cs="Arial"/>
          <w:color w:val="000000"/>
          <w:lang w:val="ru-RU"/>
        </w:rPr>
      </w:pPr>
      <w:r w:rsidRPr="00DA5AF7">
        <w:rPr>
          <w:rFonts w:ascii="Arial" w:eastAsia="Times New Roman" w:hAnsi="Arial" w:cs="Arial"/>
          <w:color w:val="000000"/>
          <w:lang w:val="ru-RU"/>
        </w:rPr>
        <w:t xml:space="preserve">да отклони недостатке о свом трошку, ако су мане на добрима отклоњиве, или </w:t>
      </w:r>
    </w:p>
    <w:p w:rsidR="00DA5AF7" w:rsidRPr="00DA5AF7" w:rsidRDefault="00DA5AF7" w:rsidP="00E529B2">
      <w:pPr>
        <w:numPr>
          <w:ilvl w:val="0"/>
          <w:numId w:val="31"/>
        </w:numPr>
        <w:spacing w:before="80" w:after="0" w:line="240" w:lineRule="auto"/>
        <w:ind w:left="426"/>
        <w:jc w:val="both"/>
        <w:rPr>
          <w:rFonts w:ascii="Arial" w:eastAsia="Times New Roman" w:hAnsi="Arial" w:cs="Arial"/>
          <w:color w:val="000000"/>
          <w:lang w:val="ru-RU"/>
        </w:rPr>
      </w:pPr>
      <w:r w:rsidRPr="00DA5AF7">
        <w:rPr>
          <w:rFonts w:ascii="Arial" w:eastAsia="Times New Roman" w:hAnsi="Arial" w:cs="Arial"/>
          <w:color w:val="000000"/>
          <w:lang w:val="ru-RU"/>
        </w:rPr>
        <w:t>да му испоручи нове количине добра без недостатака о свом трошку и да испоручено  добро са недостацима о свом трошку преузме или</w:t>
      </w:r>
    </w:p>
    <w:p w:rsidR="00DA5AF7" w:rsidRPr="00DA5AF7" w:rsidRDefault="00DA5AF7" w:rsidP="00E529B2">
      <w:pPr>
        <w:numPr>
          <w:ilvl w:val="0"/>
          <w:numId w:val="31"/>
        </w:numPr>
        <w:spacing w:before="80" w:after="0" w:line="240" w:lineRule="auto"/>
        <w:ind w:left="426"/>
        <w:jc w:val="both"/>
        <w:rPr>
          <w:rFonts w:ascii="Arial" w:eastAsia="Times New Roman" w:hAnsi="Arial" w:cs="Arial"/>
          <w:color w:val="000000"/>
          <w:lang w:val="ru-RU"/>
        </w:rPr>
      </w:pPr>
      <w:r w:rsidRPr="00DA5AF7">
        <w:rPr>
          <w:rFonts w:ascii="Arial" w:eastAsia="Times New Roman" w:hAnsi="Arial" w:cs="Arial"/>
          <w:color w:val="000000"/>
          <w:lang w:val="ru-RU"/>
        </w:rPr>
        <w:t>да одбије пријем добра са недостацима.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DA5AF7" w:rsidRPr="00DA5AF7" w:rsidRDefault="00DA5AF7" w:rsidP="00DA5AF7">
      <w:pPr>
        <w:tabs>
          <w:tab w:val="left" w:pos="567"/>
        </w:tabs>
        <w:spacing w:after="0" w:line="240" w:lineRule="auto"/>
        <w:jc w:val="both"/>
        <w:rPr>
          <w:rFonts w:ascii="Arial" w:eastAsia="Times New Roman" w:hAnsi="Arial" w:cs="Arial"/>
          <w:color w:val="000000"/>
          <w:lang w:val="ru-RU"/>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r w:rsidRPr="00DA5AF7">
        <w:rPr>
          <w:rFonts w:ascii="Arial" w:eastAsia="Times New Roman" w:hAnsi="Arial" w:cs="Arial"/>
          <w:color w:val="000000"/>
          <w:lang w:val="ru-RU"/>
        </w:rPr>
        <w:t xml:space="preserve">Продавац </w:t>
      </w:r>
      <w:r w:rsidRPr="00DA5AF7">
        <w:rPr>
          <w:rFonts w:ascii="Arial" w:eastAsia="Times New Roman" w:hAnsi="Arial" w:cs="Arial"/>
          <w:color w:val="000000"/>
          <w:lang w:val="en-US"/>
        </w:rPr>
        <w:t xml:space="preserve">је </w:t>
      </w:r>
      <w:r w:rsidRPr="00DA5AF7">
        <w:rPr>
          <w:rFonts w:ascii="Arial" w:eastAsia="Times New Roman" w:hAnsi="Arial" w:cs="Arial"/>
          <w:color w:val="000000"/>
          <w:lang w:val="ru-RU"/>
        </w:rPr>
        <w:t xml:space="preserve">обавезан да писаним путем обавести Купца </w:t>
      </w:r>
      <w:r w:rsidRPr="00DA5AF7">
        <w:rPr>
          <w:rFonts w:ascii="Arial" w:eastAsia="Times New Roman" w:hAnsi="Arial" w:cs="Arial"/>
          <w:color w:val="000000"/>
          <w:lang w:val="en-US"/>
        </w:rPr>
        <w:t>o</w:t>
      </w:r>
      <w:r w:rsidRPr="00DA5AF7">
        <w:rPr>
          <w:rFonts w:ascii="Arial" w:eastAsia="Times New Roman" w:hAnsi="Arial" w:cs="Arial"/>
          <w:color w:val="000000"/>
          <w:lang w:val="ru-RU"/>
        </w:rPr>
        <w:t xml:space="preserve"> датуму пријемног испитивања</w:t>
      </w:r>
      <w:r w:rsidRPr="00DA5AF7">
        <w:rPr>
          <w:rFonts w:ascii="Arial" w:eastAsia="Times New Roman" w:hAnsi="Arial" w:cs="Arial"/>
          <w:color w:val="000000"/>
          <w:lang w:val="sr-Cyrl-BA"/>
        </w:rPr>
        <w:t>/</w:t>
      </w:r>
      <w:r w:rsidRPr="00DA5AF7">
        <w:rPr>
          <w:rFonts w:ascii="Arial" w:eastAsia="Times New Roman" w:hAnsi="Arial" w:cs="Arial"/>
          <w:bCs/>
          <w:color w:val="000000"/>
          <w:kern w:val="28"/>
          <w:lang w:val="en-US"/>
        </w:rPr>
        <w:t xml:space="preserve"> квалитативног </w:t>
      </w:r>
      <w:r w:rsidRPr="00DA5AF7">
        <w:rPr>
          <w:rFonts w:ascii="Arial" w:eastAsia="Times New Roman" w:hAnsi="Arial" w:cs="Arial"/>
          <w:color w:val="000000"/>
          <w:lang w:val="sr-Cyrl-BA"/>
        </w:rPr>
        <w:t xml:space="preserve">пријема најмање 5 радних дана пре </w:t>
      </w:r>
      <w:r w:rsidRPr="00DA5AF7">
        <w:rPr>
          <w:rFonts w:ascii="Arial" w:eastAsia="Times New Roman" w:hAnsi="Arial" w:cs="Arial"/>
          <w:color w:val="000000"/>
          <w:lang w:val="ru-RU"/>
        </w:rPr>
        <w:t>планираног термина испитивања</w:t>
      </w:r>
      <w:r w:rsidRPr="00DA5AF7">
        <w:rPr>
          <w:rFonts w:ascii="Arial" w:eastAsia="Times New Roman" w:hAnsi="Arial" w:cs="Arial"/>
          <w:color w:val="000000"/>
          <w:lang w:val="sr-Cyrl-BA"/>
        </w:rPr>
        <w:t xml:space="preserve">/пријема </w:t>
      </w:r>
      <w:r w:rsidRPr="00DA5AF7">
        <w:rPr>
          <w:rFonts w:ascii="Arial" w:eastAsia="Times New Roman" w:hAnsi="Arial" w:cs="Arial"/>
          <w:color w:val="000000"/>
          <w:lang w:val="ru-RU"/>
        </w:rPr>
        <w:t>и да уз позив достави предлог Плана пријемног испитивања</w:t>
      </w:r>
      <w:r w:rsidRPr="00DA5AF7">
        <w:rPr>
          <w:rFonts w:ascii="Arial" w:eastAsia="Times New Roman" w:hAnsi="Arial" w:cs="Arial"/>
          <w:color w:val="000000"/>
          <w:lang w:val="sr-Cyrl-BA"/>
        </w:rPr>
        <w:t>/квалитативног пријема</w:t>
      </w:r>
      <w:r w:rsidRPr="00DA5AF7">
        <w:rPr>
          <w:rFonts w:ascii="Arial" w:eastAsia="Times New Roman" w:hAnsi="Arial" w:cs="Arial"/>
          <w:color w:val="000000"/>
          <w:lang w:val="ru-RU"/>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Купац ће формирати Стручни радни тим до 3 (три) члана који ће код </w:t>
      </w:r>
      <w:r w:rsidRPr="00DA5AF7">
        <w:rPr>
          <w:rFonts w:ascii="Arial" w:eastAsia="Times New Roman" w:hAnsi="Arial" w:cs="Arial"/>
          <w:bCs/>
          <w:color w:val="000000"/>
          <w:kern w:val="28"/>
          <w:lang w:val="en-US"/>
        </w:rPr>
        <w:t xml:space="preserve">Продавца/произвођача или неком другом месту нпр. акредитованој лабораторији, извршити пријемно испитивање/квалитативни пријем у складу са </w:t>
      </w:r>
      <w:r w:rsidRPr="00DA5AF7">
        <w:rPr>
          <w:rFonts w:ascii="Arial" w:eastAsia="Times New Roman" w:hAnsi="Arial" w:cs="Arial"/>
          <w:color w:val="000000"/>
          <w:lang w:val="en-US"/>
        </w:rPr>
        <w:t>важећим стандардима за предмет уговора.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rsidR="00DA5AF7" w:rsidRPr="00DA5AF7" w:rsidRDefault="00DA5AF7" w:rsidP="00DA5AF7">
      <w:pPr>
        <w:tabs>
          <w:tab w:val="left" w:pos="567"/>
        </w:tabs>
        <w:spacing w:after="0" w:line="240" w:lineRule="auto"/>
        <w:jc w:val="both"/>
        <w:rPr>
          <w:rFonts w:ascii="Arial" w:eastAsia="Times New Roman" w:hAnsi="Arial" w:cs="Arial"/>
          <w:bCs/>
          <w:color w:val="000000"/>
          <w:kern w:val="28"/>
          <w:lang w:val="sr-Cyrl-BA"/>
        </w:rPr>
      </w:pPr>
      <w:r w:rsidRPr="00DA5AF7">
        <w:rPr>
          <w:rFonts w:ascii="Arial" w:eastAsia="Times New Roman" w:hAnsi="Arial" w:cs="Arial"/>
          <w:bCs/>
          <w:color w:val="000000"/>
          <w:kern w:val="28"/>
          <w:lang w:val="en-US"/>
        </w:rPr>
        <w:lastRenderedPageBreak/>
        <w:t>Након извршеног пријемног испитивања</w:t>
      </w:r>
      <w:r w:rsidRPr="00DA5AF7">
        <w:rPr>
          <w:rFonts w:ascii="Arial" w:eastAsia="Times New Roman" w:hAnsi="Arial" w:cs="Arial"/>
          <w:bCs/>
          <w:color w:val="000000"/>
          <w:kern w:val="28"/>
          <w:lang w:val="sr-Cyrl-BA"/>
        </w:rPr>
        <w:t>/квалитатиног пријема</w:t>
      </w:r>
      <w:r w:rsidRPr="00DA5AF7">
        <w:rPr>
          <w:rFonts w:ascii="Arial" w:eastAsia="Times New Roman" w:hAnsi="Arial" w:cs="Arial"/>
          <w:bCs/>
          <w:color w:val="000000"/>
          <w:kern w:val="28"/>
          <w:lang w:val="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DA5AF7">
        <w:rPr>
          <w:rFonts w:ascii="Arial" w:eastAsia="Times New Roman" w:hAnsi="Arial" w:cs="Arial"/>
          <w:bCs/>
          <w:color w:val="000000"/>
          <w:kern w:val="28"/>
          <w:lang w:val="sr-Cyrl-BA"/>
        </w:rPr>
        <w:t>.</w:t>
      </w:r>
    </w:p>
    <w:p w:rsidR="00DA5AF7" w:rsidRPr="00DA5AF7" w:rsidRDefault="00DA5AF7" w:rsidP="00DA5AF7">
      <w:pPr>
        <w:tabs>
          <w:tab w:val="left" w:pos="567"/>
        </w:tabs>
        <w:spacing w:after="0" w:line="240" w:lineRule="auto"/>
        <w:jc w:val="both"/>
        <w:rPr>
          <w:rFonts w:ascii="Arial" w:eastAsia="Times New Roman" w:hAnsi="Arial" w:cs="Arial"/>
          <w:bCs/>
          <w:color w:val="000000"/>
          <w:kern w:val="28"/>
          <w:lang w:val="sr-Cyrl-BA"/>
        </w:rPr>
      </w:pPr>
    </w:p>
    <w:p w:rsidR="00DA5AF7" w:rsidRPr="00DA5AF7" w:rsidRDefault="00DA5AF7" w:rsidP="00DA5AF7">
      <w:pPr>
        <w:tabs>
          <w:tab w:val="left" w:pos="567"/>
        </w:tabs>
        <w:spacing w:after="0" w:line="240" w:lineRule="auto"/>
        <w:jc w:val="both"/>
        <w:rPr>
          <w:rFonts w:ascii="Arial" w:eastAsia="Times New Roman" w:hAnsi="Arial" w:cs="Arial"/>
          <w:bCs/>
          <w:color w:val="000000"/>
          <w:kern w:val="28"/>
          <w:lang w:val="en-US"/>
        </w:rPr>
      </w:pPr>
      <w:r w:rsidRPr="00DA5AF7">
        <w:rPr>
          <w:rFonts w:ascii="Arial" w:eastAsia="Times New Roman" w:hAnsi="Arial" w:cs="Arial"/>
          <w:bCs/>
          <w:color w:val="000000"/>
          <w:kern w:val="28"/>
          <w:lang w:val="en-US"/>
        </w:rPr>
        <w:t>Трошкове процеса пријемног испитивања/квалитативног пријема, као и трошкове превоза, смештаја и исхране Стручног радног тима сноси Продавац.</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ГАРАНТНИ РОК</w:t>
      </w:r>
    </w:p>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b/>
          <w:color w:val="000000"/>
          <w:lang w:val="en-US"/>
        </w:rPr>
        <w:t>Члан</w:t>
      </w:r>
      <w:r w:rsidRPr="00DA5AF7">
        <w:rPr>
          <w:rFonts w:ascii="Arial" w:eastAsia="Times New Roman" w:hAnsi="Arial" w:cs="Arial"/>
          <w:b/>
          <w:color w:val="000000"/>
          <w:lang w:val="sr-Cyrl-RS"/>
        </w:rPr>
        <w:t xml:space="preserve"> 8</w:t>
      </w:r>
      <w:r w:rsidRPr="00DA5AF7">
        <w:rPr>
          <w:rFonts w:ascii="Arial" w:eastAsia="Times New Roman" w:hAnsi="Arial" w:cs="Arial"/>
          <w:b/>
          <w:color w:val="000000"/>
          <w:lang w:val="en-US"/>
        </w:rPr>
        <w:t>.</w:t>
      </w:r>
    </w:p>
    <w:p w:rsidR="00DA5AF7" w:rsidRPr="00DA5AF7" w:rsidRDefault="00DA5AF7" w:rsidP="00DA5AF7">
      <w:pPr>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Гарантни рок за испоручена добра из члана 1, износи</w:t>
      </w:r>
      <w:r w:rsidRPr="00DA5AF7">
        <w:rPr>
          <w:rFonts w:ascii="Arial" w:eastAsia="Times New Roman" w:hAnsi="Arial" w:cs="Arial"/>
          <w:color w:val="000000"/>
          <w:lang w:val="sr-Cyrl-RS"/>
        </w:rPr>
        <w:t>......................(минимум 12 месеци)  од испоруке и извршења пратећих услуга.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RS"/>
        </w:rPr>
      </w:pP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p>
    <w:p w:rsidR="00DA5AF7" w:rsidRP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sr-Cyrl-RS"/>
        </w:rPr>
        <w:t>СРЕДСТВА ФИНАНСИЈСКОГ ОБЕЗБЕЂЕЊА</w:t>
      </w: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sr-Cyrl-RS"/>
        </w:rPr>
        <w:t>Члан 9.</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Продавац је обавезан да Купцу достави:</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sr-Cyrl-RS"/>
        </w:rPr>
        <w:t>Банкарска гаранција за повраћај авансног плаћања</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Изабрани 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(тридесет) календарских дана дужим од уговореног рока испоруке предметних добара.</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Понуђач  се обавезује да у року од 10 дана  од дана закључења уговора Наручиоцу достави  банкарску гаранцију за повраћај авансног плаћања.</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Достављање средства финансијског обезбеђења представља одложни услов наступања правног дејства уговора.</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У случају неиспуњавања уговорних обавеза, Наручилац има право да наплати банкарску гаранцију за повраћај авансног плаћања и бланко соло менице за добро извршење посла.</w:t>
      </w: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color w:val="000000"/>
          <w:lang w:val="sr-Cyrl-RS"/>
        </w:rPr>
        <w:t xml:space="preserve">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DA5AF7" w:rsidRPr="00DA5AF7" w:rsidRDefault="00DA5AF7" w:rsidP="00DA5AF7">
      <w:pPr>
        <w:spacing w:after="0" w:line="240" w:lineRule="auto"/>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bCs/>
          <w:color w:val="000000"/>
          <w:lang w:val="en-US"/>
        </w:rPr>
        <w:t xml:space="preserve">Средства финансијског обезбеђења </w:t>
      </w:r>
      <w:r w:rsidRPr="00DA5AF7">
        <w:rPr>
          <w:rFonts w:ascii="Arial" w:eastAsia="Times New Roman" w:hAnsi="Arial" w:cs="Arial"/>
          <w:b/>
          <w:color w:val="000000"/>
          <w:lang w:val="en-US"/>
        </w:rPr>
        <w:t xml:space="preserve">за добро извршење посла </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en-US"/>
        </w:rPr>
        <w:t>Продавац је дужан да достави у року од 10 дана од закључења Уговора</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en-US"/>
        </w:rPr>
        <w:t>Мениц</w:t>
      </w:r>
      <w:r w:rsidRPr="00DA5AF7">
        <w:rPr>
          <w:rFonts w:ascii="Arial" w:eastAsia="Times New Roman" w:hAnsi="Arial" w:cs="Arial"/>
          <w:b/>
          <w:color w:val="000000"/>
          <w:lang w:val="sr-Cyrl-RS"/>
        </w:rPr>
        <w:t>у</w:t>
      </w:r>
      <w:r w:rsidRPr="00DA5AF7">
        <w:rPr>
          <w:rFonts w:ascii="Arial" w:eastAsia="Times New Roman" w:hAnsi="Arial" w:cs="Arial"/>
          <w:b/>
          <w:color w:val="000000"/>
          <w:lang w:val="en-US"/>
        </w:rPr>
        <w:t xml:space="preserve"> за добро извршење посла </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sr-Cyrl-RS"/>
        </w:rPr>
        <w:t>Продавац  се обавезује да у року од 10 дана  од дана закључења уговора Наручиоцу достави  Меница за добро извршење посла</w:t>
      </w:r>
    </w:p>
    <w:p w:rsidR="00DA5AF7" w:rsidRPr="00DA5AF7" w:rsidRDefault="00DA5AF7" w:rsidP="00DA5AF7">
      <w:pPr>
        <w:spacing w:after="0" w:line="240" w:lineRule="auto"/>
        <w:jc w:val="both"/>
        <w:rPr>
          <w:rFonts w:ascii="Arial" w:eastAsia="Times New Roman" w:hAnsi="Arial" w:cs="Arial"/>
          <w:color w:val="000000"/>
          <w:lang w:val="sr-Cyrl-RS"/>
        </w:rPr>
      </w:pP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Меницу која је:</w:t>
      </w:r>
    </w:p>
    <w:p w:rsidR="00DA5AF7" w:rsidRPr="00DA5AF7" w:rsidRDefault="00DA5AF7" w:rsidP="00E529B2">
      <w:pPr>
        <w:numPr>
          <w:ilvl w:val="0"/>
          <w:numId w:val="35"/>
        </w:numPr>
        <w:spacing w:before="120" w:after="0" w:line="240" w:lineRule="auto"/>
        <w:ind w:left="1710"/>
        <w:jc w:val="both"/>
        <w:rPr>
          <w:rFonts w:ascii="Arial" w:eastAsia="Times New Roman" w:hAnsi="Arial" w:cs="Arial"/>
          <w:color w:val="000000"/>
          <w:lang w:val="en-US"/>
        </w:rPr>
      </w:pPr>
      <w:r w:rsidRPr="00DA5AF7">
        <w:rPr>
          <w:rFonts w:ascii="Arial" w:eastAsia="Times New Roman" w:hAnsi="Arial" w:cs="Arial"/>
          <w:color w:val="000000"/>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5AF7" w:rsidRPr="00DA5AF7" w:rsidRDefault="00DA5AF7" w:rsidP="00E529B2">
      <w:pPr>
        <w:numPr>
          <w:ilvl w:val="0"/>
          <w:numId w:val="35"/>
        </w:numPr>
        <w:spacing w:before="120" w:after="0" w:line="240" w:lineRule="auto"/>
        <w:ind w:left="1710"/>
        <w:jc w:val="both"/>
        <w:rPr>
          <w:rFonts w:ascii="Arial" w:eastAsia="Times New Roman" w:hAnsi="Arial" w:cs="Arial"/>
          <w:color w:val="000000"/>
          <w:lang w:val="en-US"/>
        </w:rPr>
      </w:pPr>
      <w:r w:rsidRPr="00DA5AF7">
        <w:rPr>
          <w:rFonts w:ascii="Arial" w:eastAsia="Times New Roman" w:hAnsi="Arial" w:cs="Arial"/>
          <w:color w:val="000000"/>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A5AF7" w:rsidRPr="00DA5AF7" w:rsidRDefault="00DA5AF7" w:rsidP="00E529B2">
      <w:pPr>
        <w:numPr>
          <w:ilvl w:val="0"/>
          <w:numId w:val="35"/>
        </w:numPr>
        <w:spacing w:before="120" w:after="0" w:line="240" w:lineRule="auto"/>
        <w:ind w:left="1710"/>
        <w:jc w:val="both"/>
        <w:rPr>
          <w:rFonts w:ascii="Arial" w:eastAsia="Times New Roman" w:hAnsi="Arial" w:cs="Arial"/>
          <w:color w:val="000000"/>
          <w:lang w:val="en-US"/>
        </w:rPr>
      </w:pP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Менично писмо – овлашћење којим продавац овлашћује купца да може наплатити меницу  на износ од </w:t>
      </w:r>
      <w:r w:rsidRPr="00DA5AF7">
        <w:rPr>
          <w:rFonts w:ascii="Arial" w:eastAsia="Calibri" w:hAnsi="Arial" w:cs="Arial"/>
          <w:color w:val="000000"/>
          <w:lang w:val="sr-Cyrl-RS"/>
        </w:rPr>
        <w:t>10</w:t>
      </w:r>
      <w:r w:rsidRPr="00DA5AF7">
        <w:rPr>
          <w:rFonts w:ascii="Arial" w:eastAsia="Calibri" w:hAnsi="Arial" w:cs="Arial"/>
          <w:color w:val="000000"/>
          <w:lang w:val="en-US"/>
        </w:rPr>
        <w:t>% од вредности понуде (без ПДВ) са роком важења минимално 30 дан</w:t>
      </w:r>
      <w:r w:rsidRPr="00DA5AF7">
        <w:rPr>
          <w:rFonts w:ascii="Arial" w:eastAsia="Calibri" w:hAnsi="Arial" w:cs="Arial"/>
          <w:color w:val="000000"/>
          <w:lang w:val="sr-Cyrl-RS"/>
        </w:rPr>
        <w:t>а</w:t>
      </w:r>
      <w:r w:rsidRPr="00DA5AF7">
        <w:rPr>
          <w:rFonts w:ascii="Arial" w:eastAsia="Calibri" w:hAnsi="Arial" w:cs="Arial"/>
          <w:color w:val="000000"/>
          <w:lang w:val="en-U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фотокопију ОП обрасца.</w:t>
      </w:r>
    </w:p>
    <w:p w:rsidR="00DA5AF7" w:rsidRPr="00DA5AF7" w:rsidRDefault="00DA5AF7" w:rsidP="00E529B2">
      <w:pPr>
        <w:numPr>
          <w:ilvl w:val="0"/>
          <w:numId w:val="46"/>
        </w:numPr>
        <w:spacing w:before="120" w:after="0" w:line="240" w:lineRule="auto"/>
        <w:contextualSpacing/>
        <w:jc w:val="both"/>
        <w:rPr>
          <w:rFonts w:ascii="Arial" w:eastAsia="Calibri" w:hAnsi="Arial" w:cs="Arial"/>
          <w:color w:val="000000"/>
          <w:lang w:val="en-US"/>
        </w:rPr>
      </w:pPr>
      <w:r w:rsidRPr="00DA5AF7">
        <w:rPr>
          <w:rFonts w:ascii="Arial" w:eastAsia="Calibri" w:hAnsi="Arial" w:cs="Arial"/>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A5AF7">
        <w:rPr>
          <w:rFonts w:ascii="Arial" w:eastAsia="Calibri" w:hAnsi="Arial" w:cs="Arial"/>
          <w:color w:val="000000"/>
          <w:lang w:val="en-US"/>
        </w:rPr>
        <w:lastRenderedPageBreak/>
        <w:t xml:space="preserve">регистрацију менице или извод са интернет странице Регистра меница и овлашћења НБС) </w:t>
      </w:r>
    </w:p>
    <w:p w:rsidR="00DA5AF7" w:rsidRPr="00DA5AF7" w:rsidRDefault="00DA5AF7" w:rsidP="00DA5AF7">
      <w:pPr>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DA5AF7" w:rsidRPr="00DA5AF7" w:rsidRDefault="00DA5AF7" w:rsidP="00DA5AF7">
      <w:pPr>
        <w:tabs>
          <w:tab w:val="left" w:pos="567"/>
        </w:tabs>
        <w:spacing w:after="0" w:line="240" w:lineRule="auto"/>
        <w:jc w:val="both"/>
        <w:rPr>
          <w:rFonts w:ascii="Arial" w:eastAsia="TimesNewRomanPSMT" w:hAnsi="Arial" w:cs="Arial"/>
          <w:color w:val="000000"/>
          <w:lang w:val="en-US"/>
        </w:rPr>
      </w:pPr>
    </w:p>
    <w:p w:rsidR="00DA5AF7" w:rsidRPr="00DA5AF7" w:rsidRDefault="00DA5AF7" w:rsidP="00DA5AF7">
      <w:pPr>
        <w:tabs>
          <w:tab w:val="left" w:pos="9090"/>
        </w:tabs>
        <w:spacing w:before="120"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0</w:t>
      </w:r>
      <w:r w:rsidRPr="00DA5AF7">
        <w:rPr>
          <w:rFonts w:ascii="Arial" w:eastAsia="Times New Roman" w:hAnsi="Arial" w:cs="Arial"/>
          <w:b/>
          <w:color w:val="000000"/>
          <w:lang w:val="en-US"/>
        </w:rPr>
        <w:t>.</w:t>
      </w:r>
    </w:p>
    <w:p w:rsidR="00DA5AF7" w:rsidRPr="00DA5AF7" w:rsidRDefault="00DA5AF7" w:rsidP="00DA5AF7">
      <w:pPr>
        <w:tabs>
          <w:tab w:val="left" w:pos="9090"/>
        </w:tabs>
        <w:spacing w:before="120" w:after="0" w:line="240" w:lineRule="auto"/>
        <w:jc w:val="center"/>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Достављање средстава финансијског обезбеђења из члана </w:t>
      </w:r>
      <w:r w:rsidRPr="00DA5AF7">
        <w:rPr>
          <w:rFonts w:ascii="Arial" w:eastAsia="Times New Roman" w:hAnsi="Arial" w:cs="Arial"/>
          <w:color w:val="000000"/>
          <w:lang w:val="sr-Cyrl-RS"/>
        </w:rPr>
        <w:t>9.</w:t>
      </w:r>
      <w:r w:rsidRPr="00DA5AF7">
        <w:rPr>
          <w:rFonts w:ascii="Arial" w:eastAsia="Times New Roman" w:hAnsi="Arial" w:cs="Arial"/>
          <w:color w:val="000000"/>
          <w:lang w:val="en-US"/>
        </w:rPr>
        <w:t xml:space="preserve"> представља одложни услов, тако да правно дејство овог уговора не настаје док се одложни услов не испуни.</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1</w:t>
      </w:r>
      <w:r w:rsidRPr="00DA5AF7">
        <w:rPr>
          <w:rFonts w:ascii="Arial" w:eastAsia="Times New Roman" w:hAnsi="Arial" w:cs="Arial"/>
          <w:b/>
          <w:color w:val="000000"/>
          <w:lang w:val="en-US"/>
        </w:rPr>
        <w:t>.</w:t>
      </w:r>
    </w:p>
    <w:p w:rsidR="00DA5AF7" w:rsidRPr="00DA5AF7" w:rsidRDefault="00DA5AF7" w:rsidP="00DA5AF7">
      <w:pPr>
        <w:tabs>
          <w:tab w:val="left" w:pos="567"/>
        </w:tabs>
        <w:spacing w:after="0" w:line="240" w:lineRule="auto"/>
        <w:jc w:val="both"/>
        <w:rPr>
          <w:rFonts w:ascii="Arial" w:eastAsia="TimesNewRomanPSMT" w:hAnsi="Arial" w:cs="Arial"/>
          <w:b/>
          <w:bCs/>
          <w:iCs/>
          <w:color w:val="000000"/>
          <w:lang w:val="en-US"/>
        </w:rPr>
      </w:pPr>
      <w:r w:rsidRPr="00DA5AF7">
        <w:rPr>
          <w:rFonts w:ascii="Arial" w:eastAsia="TimesNewRomanPSMT" w:hAnsi="Arial" w:cs="Arial"/>
          <w:b/>
          <w:bCs/>
          <w:iCs/>
          <w:color w:val="000000"/>
          <w:lang w:val="en-US"/>
        </w:rPr>
        <w:t>Меница као гаранција за  отклањање грешака у гарантном року</w:t>
      </w:r>
    </w:p>
    <w:p w:rsidR="00DA5AF7" w:rsidRPr="00DA5AF7" w:rsidRDefault="00DA5AF7" w:rsidP="00DA5AF7">
      <w:pPr>
        <w:tabs>
          <w:tab w:val="left" w:pos="567"/>
        </w:tabs>
        <w:spacing w:after="0" w:line="240" w:lineRule="auto"/>
        <w:jc w:val="both"/>
        <w:rPr>
          <w:rFonts w:ascii="Arial" w:eastAsia="TimesNewRomanPSMT" w:hAnsi="Arial" w:cs="Arial"/>
          <w:b/>
          <w:bCs/>
          <w:iCs/>
          <w:color w:val="000000"/>
          <w:lang w:val="en-US"/>
        </w:rPr>
      </w:pPr>
    </w:p>
    <w:p w:rsidR="00DA5AF7" w:rsidRPr="00DA5AF7" w:rsidRDefault="00DA5AF7" w:rsidP="00DA5AF7">
      <w:pPr>
        <w:tabs>
          <w:tab w:val="left" w:pos="567"/>
        </w:tabs>
        <w:spacing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Продавац је обавезан да Купцу у тренутку примопредаје предмета уговора ,достави:</w:t>
      </w: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бланко сопствену меницу за отклањање недостатака у гарантном року која је:</w:t>
      </w:r>
    </w:p>
    <w:p w:rsidR="00DA5AF7" w:rsidRPr="00DA5AF7" w:rsidRDefault="00DA5AF7" w:rsidP="00E529B2">
      <w:pPr>
        <w:numPr>
          <w:ilvl w:val="0"/>
          <w:numId w:val="35"/>
        </w:numPr>
        <w:spacing w:before="120" w:after="0" w:line="240" w:lineRule="auto"/>
        <w:ind w:left="1710"/>
        <w:jc w:val="both"/>
        <w:rPr>
          <w:rFonts w:ascii="Arial" w:eastAsia="Times New Roman" w:hAnsi="Arial" w:cs="Arial"/>
          <w:color w:val="000000"/>
          <w:lang w:val="en-US"/>
        </w:rPr>
      </w:pPr>
      <w:r w:rsidRPr="00DA5AF7">
        <w:rPr>
          <w:rFonts w:ascii="Arial" w:eastAsia="Times New Roman" w:hAnsi="Arial" w:cs="Arial"/>
          <w:color w:val="000000"/>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A5AF7" w:rsidRPr="00DA5AF7" w:rsidRDefault="00DA5AF7" w:rsidP="00E529B2">
      <w:pPr>
        <w:numPr>
          <w:ilvl w:val="0"/>
          <w:numId w:val="35"/>
        </w:numPr>
        <w:spacing w:before="120" w:after="0" w:line="240" w:lineRule="auto"/>
        <w:ind w:left="1710"/>
        <w:jc w:val="both"/>
        <w:rPr>
          <w:rFonts w:ascii="Arial" w:eastAsia="Times New Roman" w:hAnsi="Arial" w:cs="Arial"/>
          <w:color w:val="000000"/>
          <w:lang w:val="en-US"/>
        </w:rPr>
      </w:pPr>
      <w:r w:rsidRPr="00DA5AF7">
        <w:rPr>
          <w:rFonts w:ascii="Arial" w:eastAsia="Times New Roman" w:hAnsi="Arial" w:cs="Arial"/>
          <w:color w:val="000000"/>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A5AF7" w:rsidRPr="00DA5AF7" w:rsidRDefault="00DA5AF7" w:rsidP="00DA5AF7">
      <w:pPr>
        <w:spacing w:after="0" w:line="240" w:lineRule="auto"/>
        <w:ind w:left="1710"/>
        <w:jc w:val="both"/>
        <w:rPr>
          <w:rFonts w:ascii="Arial" w:eastAsia="Times New Roman" w:hAnsi="Arial" w:cs="Arial"/>
          <w:color w:val="000000"/>
          <w:lang w:val="en-US"/>
        </w:rPr>
      </w:pP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фотокопију ОП обрасца.</w:t>
      </w:r>
    </w:p>
    <w:p w:rsidR="00DA5AF7" w:rsidRPr="00DA5AF7" w:rsidRDefault="00DA5AF7" w:rsidP="00E529B2">
      <w:pPr>
        <w:numPr>
          <w:ilvl w:val="0"/>
          <w:numId w:val="45"/>
        </w:numPr>
        <w:tabs>
          <w:tab w:val="left" w:pos="567"/>
        </w:tabs>
        <w:spacing w:before="120"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DA5AF7">
        <w:rPr>
          <w:rFonts w:ascii="Arial" w:eastAsia="TimesNewRomanPSMT" w:hAnsi="Arial" w:cs="Arial"/>
          <w:iCs/>
          <w:color w:val="000000"/>
          <w:lang w:val="en-US"/>
        </w:rPr>
        <w:lastRenderedPageBreak/>
        <w:t xml:space="preserve">регистрацију менице или извод са интернет странице Регистра меница и овлашћења НБС) </w:t>
      </w:r>
    </w:p>
    <w:p w:rsidR="00DA5AF7" w:rsidRPr="00DA5AF7" w:rsidRDefault="00DA5AF7" w:rsidP="00DA5AF7">
      <w:pPr>
        <w:tabs>
          <w:tab w:val="left" w:pos="567"/>
        </w:tabs>
        <w:spacing w:after="0" w:line="240" w:lineRule="auto"/>
        <w:ind w:left="360"/>
        <w:jc w:val="both"/>
        <w:rPr>
          <w:rFonts w:ascii="Arial" w:eastAsia="TimesNewRomanPSMT" w:hAnsi="Arial" w:cs="Arial"/>
          <w:iCs/>
          <w:color w:val="000000"/>
          <w:lang w:val="en-US"/>
        </w:rPr>
      </w:pPr>
    </w:p>
    <w:p w:rsidR="00DA5AF7" w:rsidRPr="00DA5AF7" w:rsidRDefault="00DA5AF7" w:rsidP="00DA5AF7">
      <w:pPr>
        <w:tabs>
          <w:tab w:val="left" w:pos="567"/>
        </w:tabs>
        <w:spacing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 xml:space="preserve">Меница може бити наплаћена у случају да Продавац не отклони недостатке у гарантном року. </w:t>
      </w:r>
    </w:p>
    <w:p w:rsidR="00DA5AF7" w:rsidRPr="00DA5AF7" w:rsidRDefault="00DA5AF7" w:rsidP="00DA5AF7">
      <w:pPr>
        <w:tabs>
          <w:tab w:val="left" w:pos="567"/>
        </w:tabs>
        <w:spacing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DA5AF7" w:rsidRPr="00DA5AF7" w:rsidRDefault="00DA5AF7" w:rsidP="00DA5AF7">
      <w:pPr>
        <w:tabs>
          <w:tab w:val="left" w:pos="567"/>
        </w:tabs>
        <w:spacing w:after="0" w:line="240" w:lineRule="auto"/>
        <w:jc w:val="both"/>
        <w:rPr>
          <w:rFonts w:ascii="Arial" w:eastAsia="TimesNewRomanPSMT" w:hAnsi="Arial" w:cs="Arial"/>
          <w:iCs/>
          <w:color w:val="000000"/>
          <w:lang w:val="en-US"/>
        </w:rPr>
      </w:pPr>
      <w:r w:rsidRPr="00DA5AF7">
        <w:rPr>
          <w:rFonts w:ascii="Arial" w:eastAsia="TimesNewRomanPSMT" w:hAnsi="Arial" w:cs="Arial"/>
          <w:iCs/>
          <w:color w:val="000000"/>
          <w:lang w:val="ru-RU"/>
        </w:rPr>
        <w:t>У случају сукцесивних уградња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уградње и то најкасније 10 дана пре истека претходног, тако да буде обезбеђен гарантни рок за сва уграђена добра која су предмет набавке.</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sr-Cyrl-RS"/>
        </w:rPr>
      </w:pPr>
      <w:r w:rsidRPr="00DA5AF7">
        <w:rPr>
          <w:rFonts w:ascii="Arial" w:eastAsia="Times New Roman" w:hAnsi="Arial" w:cs="Arial"/>
          <w:b/>
          <w:color w:val="000000"/>
          <w:lang w:val="en-US"/>
        </w:rPr>
        <w:t>УГОВОРНА КАЗНА ЗБОГ ЗАКАШЊЕЊА У ИСПОРУЦИ</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2</w:t>
      </w:r>
      <w:r w:rsidRPr="00DA5AF7">
        <w:rPr>
          <w:rFonts w:ascii="Arial" w:eastAsia="Times New Roman" w:hAnsi="Arial" w:cs="Arial"/>
          <w:b/>
          <w:color w:val="000000"/>
          <w:lang w:val="en-US"/>
        </w:rPr>
        <w:t>.</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sr-Cyrl-CS"/>
        </w:rPr>
      </w:pPr>
      <w:r w:rsidRPr="00DA5AF7">
        <w:rPr>
          <w:rFonts w:ascii="Arial" w:eastAsia="Times New Roman" w:hAnsi="Arial" w:cs="Arial"/>
          <w:bCs/>
          <w:color w:val="000000"/>
          <w:lang w:val="sr-Cyrl-CS"/>
        </w:rPr>
        <w:t>Уколико Продавац не испуни своје обавезе или не испоручи добр</w:t>
      </w:r>
      <w:r w:rsidRPr="00DA5AF7">
        <w:rPr>
          <w:rFonts w:ascii="Arial" w:eastAsia="Times New Roman" w:hAnsi="Arial" w:cs="Arial"/>
          <w:bCs/>
          <w:color w:val="000000"/>
          <w:lang w:val="en-US"/>
        </w:rPr>
        <w:t>о</w:t>
      </w:r>
      <w:r w:rsidRPr="00DA5AF7">
        <w:rPr>
          <w:rFonts w:ascii="Arial" w:eastAsia="Times New Roman" w:hAnsi="Arial" w:cs="Arial"/>
          <w:bCs/>
          <w:color w:val="000000"/>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bCs/>
          <w:color w:val="000000"/>
          <w:lang w:val="en-US"/>
        </w:rPr>
        <w:t>Уговорна казна се обрачунава од првог дана од истека уговореног рока испоруке из члана 5</w:t>
      </w:r>
      <w:r w:rsidRPr="00DA5AF7">
        <w:rPr>
          <w:rFonts w:ascii="Arial" w:eastAsia="Times New Roman" w:hAnsi="Arial" w:cs="Arial"/>
          <w:bCs/>
          <w:color w:val="000000"/>
          <w:lang w:val="sr-Latn-CS"/>
        </w:rPr>
        <w:t>.</w:t>
      </w:r>
      <w:r w:rsidRPr="00DA5AF7">
        <w:rPr>
          <w:rFonts w:ascii="Arial" w:eastAsia="Times New Roman" w:hAnsi="Arial" w:cs="Arial"/>
          <w:bCs/>
          <w:color w:val="000000"/>
          <w:lang w:val="en-US"/>
        </w:rPr>
        <w:t xml:space="preserve"> овог Уговора и износи 0,5% уговорене вредности</w:t>
      </w:r>
      <w:r w:rsidRPr="00DA5AF7">
        <w:rPr>
          <w:rFonts w:ascii="Arial" w:eastAsia="Times New Roman" w:hAnsi="Arial" w:cs="Arial"/>
          <w:bCs/>
          <w:color w:val="000000"/>
          <w:lang w:val="sr-Cyrl-RS"/>
        </w:rPr>
        <w:t xml:space="preserve"> добара која нису испоручена</w:t>
      </w:r>
      <w:r w:rsidRPr="00DA5AF7">
        <w:rPr>
          <w:rFonts w:ascii="Arial" w:eastAsia="Times New Roman" w:hAnsi="Arial" w:cs="Arial"/>
          <w:bCs/>
          <w:color w:val="000000"/>
          <w:lang w:val="en-US"/>
        </w:rPr>
        <w:t>, а највише до 10% укупно уговорене вредности добара,</w:t>
      </w:r>
      <w:r w:rsidRPr="00DA5AF7">
        <w:rPr>
          <w:rFonts w:ascii="Arial" w:eastAsia="Times New Roman" w:hAnsi="Arial" w:cs="Arial"/>
          <w:color w:val="000000"/>
          <w:lang w:val="en-US"/>
        </w:rPr>
        <w:t>без пореза на додату вредност</w:t>
      </w:r>
      <w:r w:rsidRPr="00DA5AF7">
        <w:rPr>
          <w:rFonts w:ascii="Arial" w:eastAsia="Times New Roman" w:hAnsi="Arial" w:cs="Arial"/>
          <w:color w:val="000000"/>
          <w:lang w:val="sr-Cyrl-RS"/>
        </w:rPr>
        <w:t>.</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bCs/>
          <w:color w:val="000000"/>
          <w:lang w:val="en-US"/>
        </w:rPr>
        <w:t>Плаћање уговорне казне</w:t>
      </w:r>
      <w:r w:rsidRPr="00DA5AF7">
        <w:rPr>
          <w:rFonts w:ascii="Arial" w:eastAsia="Times New Roman" w:hAnsi="Arial" w:cs="Arial"/>
          <w:color w:val="000000"/>
          <w:lang w:val="en-US"/>
        </w:rPr>
        <w:t>, из става 1. овог члана,  дoспeвa у рoку до 45</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 xml:space="preserve">(четрдесетпет) дaнa oд дaнa пријема од стране Продавца рачуна </w:t>
      </w:r>
      <w:r w:rsidRPr="00DA5AF7">
        <w:rPr>
          <w:rFonts w:ascii="Arial" w:eastAsia="Times New Roman" w:hAnsi="Arial" w:cs="Arial"/>
          <w:bCs/>
          <w:color w:val="000000"/>
          <w:lang w:val="en-US"/>
        </w:rPr>
        <w:t xml:space="preserve">Купца </w:t>
      </w:r>
      <w:r w:rsidRPr="00DA5AF7">
        <w:rPr>
          <w:rFonts w:ascii="Arial" w:eastAsia="Times New Roman" w:hAnsi="Arial" w:cs="Arial"/>
          <w:color w:val="000000"/>
          <w:lang w:val="en-US"/>
        </w:rPr>
        <w:t>испостављених по овом основу.</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en-US"/>
        </w:rPr>
      </w:pPr>
      <w:r w:rsidRPr="00DA5AF7">
        <w:rPr>
          <w:rFonts w:ascii="Arial" w:eastAsia="Times New Roman" w:hAnsi="Arial" w:cs="Arial"/>
          <w:bCs/>
          <w:color w:val="000000"/>
          <w:lang w:val="sr-Cyrl-CS"/>
        </w:rPr>
        <w:t xml:space="preserve">У случају закашњења са испоруком дужег од 20 (двадесет) дана, </w:t>
      </w:r>
      <w:r w:rsidRPr="00DA5AF7">
        <w:rPr>
          <w:rFonts w:ascii="Arial" w:eastAsia="Times New Roman" w:hAnsi="Arial" w:cs="Arial"/>
          <w:bCs/>
          <w:color w:val="000000"/>
          <w:lang w:val="en-US"/>
        </w:rPr>
        <w:t>Купац</w:t>
      </w:r>
      <w:r w:rsidRPr="00DA5AF7">
        <w:rPr>
          <w:rFonts w:ascii="Arial" w:eastAsia="Times New Roman" w:hAnsi="Arial" w:cs="Arial"/>
          <w:bCs/>
          <w:color w:val="000000"/>
          <w:lang w:val="sr-Cyrl-CS"/>
        </w:rPr>
        <w:t xml:space="preserve"> има право да једнострано раскине овај Уговор и од Продавца захтева накнаду штете и измакле добити. </w:t>
      </w:r>
    </w:p>
    <w:p w:rsidR="00DA5AF7" w:rsidRPr="00DA5AF7" w:rsidRDefault="00DA5AF7" w:rsidP="00DA5AF7">
      <w:pPr>
        <w:autoSpaceDE w:val="0"/>
        <w:autoSpaceDN w:val="0"/>
        <w:adjustRightInd w:val="0"/>
        <w:spacing w:after="0" w:line="240" w:lineRule="auto"/>
        <w:jc w:val="both"/>
        <w:rPr>
          <w:rFonts w:ascii="Arial" w:eastAsia="Times New Roman" w:hAnsi="Arial" w:cs="Arial"/>
          <w:b/>
          <w:color w:val="000000"/>
          <w:lang w:val="sr-Cyrl-RS"/>
        </w:rPr>
      </w:pPr>
    </w:p>
    <w:p w:rsidR="00DA5AF7" w:rsidRPr="00DA5AF7" w:rsidRDefault="00DA5AF7" w:rsidP="00DA5AF7">
      <w:pPr>
        <w:autoSpaceDE w:val="0"/>
        <w:autoSpaceDN w:val="0"/>
        <w:adjustRightInd w:val="0"/>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 xml:space="preserve">ВИША СИЛА </w:t>
      </w:r>
    </w:p>
    <w:p w:rsidR="00DA5AF7" w:rsidRPr="00DA5AF7" w:rsidRDefault="00DA5AF7" w:rsidP="00DA5AF7">
      <w:pPr>
        <w:autoSpaceDE w:val="0"/>
        <w:autoSpaceDN w:val="0"/>
        <w:adjustRightInd w:val="0"/>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3</w:t>
      </w:r>
      <w:r w:rsidRPr="00DA5AF7">
        <w:rPr>
          <w:rFonts w:ascii="Arial" w:eastAsia="Times New Roman" w:hAnsi="Arial" w:cs="Arial"/>
          <w:b/>
          <w:color w:val="000000"/>
          <w:lang w:val="en-US"/>
        </w:rPr>
        <w:t>.</w:t>
      </w:r>
    </w:p>
    <w:p w:rsidR="00DA5AF7" w:rsidRPr="00DA5AF7" w:rsidRDefault="00DA5AF7" w:rsidP="00DA5AF7">
      <w:pPr>
        <w:tabs>
          <w:tab w:val="left" w:pos="1512"/>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Дејство више силе се сматра за случај који ослобађа од одговорности за извршавање свих или неких уговорених обавеза и </w:t>
      </w:r>
      <w:r w:rsidRPr="00DA5AF7">
        <w:rPr>
          <w:rFonts w:ascii="Arial" w:eastAsia="Times New Roman" w:hAnsi="Arial" w:cs="Arial"/>
          <w:color w:val="000000"/>
          <w:lang w:val="sr-Cyrl-CS"/>
        </w:rPr>
        <w:t>за</w:t>
      </w:r>
      <w:r w:rsidRPr="00DA5AF7">
        <w:rPr>
          <w:rFonts w:ascii="Arial" w:eastAsia="Times New Roman" w:hAnsi="Arial" w:cs="Arial"/>
          <w:color w:val="000000"/>
          <w:lang w:val="en-US"/>
        </w:rPr>
        <w:t xml:space="preserve"> накнаду штете за делимично или потпуно неизвршење уговорених обавеза</w:t>
      </w:r>
      <w:r w:rsidRPr="00DA5AF7">
        <w:rPr>
          <w:rFonts w:ascii="Arial" w:eastAsia="Times New Roman" w:hAnsi="Arial" w:cs="Arial"/>
          <w:color w:val="000000"/>
          <w:lang w:val="sr-Cyrl-CS"/>
        </w:rPr>
        <w:t>,за</w:t>
      </w:r>
      <w:r w:rsidRPr="00DA5AF7">
        <w:rPr>
          <w:rFonts w:ascii="Arial" w:eastAsia="Times New Roman" w:hAnsi="Arial" w:cs="Arial"/>
          <w:color w:val="000000"/>
          <w:lang w:val="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DA5AF7">
        <w:rPr>
          <w:rFonts w:ascii="Arial" w:eastAsia="Times New Roman" w:hAnsi="Arial" w:cs="Arial"/>
          <w:color w:val="000000"/>
          <w:lang w:val="sr-Cyrl-CS"/>
        </w:rPr>
        <w:t>,</w:t>
      </w:r>
      <w:r w:rsidRPr="00DA5AF7">
        <w:rPr>
          <w:rFonts w:ascii="Arial" w:eastAsia="Times New Roman" w:hAnsi="Arial" w:cs="Arial"/>
          <w:color w:val="000000"/>
          <w:lang w:val="en-US"/>
        </w:rPr>
        <w:t xml:space="preserve"> одлаже се за време њеног трајања. </w:t>
      </w:r>
    </w:p>
    <w:p w:rsidR="00DA5AF7" w:rsidRPr="00DA5AF7" w:rsidRDefault="00DA5AF7" w:rsidP="00DA5AF7">
      <w:pPr>
        <w:tabs>
          <w:tab w:val="left" w:pos="1512"/>
          <w:tab w:val="left" w:pos="9090"/>
        </w:tabs>
        <w:spacing w:before="120" w:after="0" w:line="240" w:lineRule="auto"/>
        <w:jc w:val="both"/>
        <w:rPr>
          <w:rFonts w:ascii="Arial" w:eastAsia="Times New Roman" w:hAnsi="Arial" w:cs="Arial"/>
          <w:color w:val="000000"/>
          <w:lang w:val="hr-HR"/>
        </w:rPr>
      </w:pPr>
      <w:r w:rsidRPr="00DA5AF7">
        <w:rPr>
          <w:rFonts w:ascii="Arial" w:eastAsia="Times New Roman" w:hAnsi="Arial" w:cs="Arial"/>
          <w:color w:val="000000"/>
          <w:lang w:val="en-US"/>
        </w:rPr>
        <w:t>Уговорна страна којој је извршавање уговорних обавеза онемогућено услед дејства више силе је у обавези да одмах</w:t>
      </w:r>
      <w:r w:rsidRPr="00DA5AF7">
        <w:rPr>
          <w:rFonts w:ascii="Arial" w:eastAsia="Times New Roman" w:hAnsi="Arial" w:cs="Arial"/>
          <w:color w:val="000000"/>
          <w:lang w:val="hr-HR"/>
        </w:rPr>
        <w:t xml:space="preserve">, </w:t>
      </w:r>
      <w:r w:rsidRPr="00DA5AF7">
        <w:rPr>
          <w:rFonts w:ascii="Arial" w:eastAsia="Times New Roman" w:hAnsi="Arial" w:cs="Arial"/>
          <w:color w:val="000000"/>
          <w:lang w:val="en-US"/>
        </w:rPr>
        <w:t>без одлагања</w:t>
      </w:r>
      <w:r w:rsidRPr="00DA5AF7">
        <w:rPr>
          <w:rFonts w:ascii="Arial" w:eastAsia="Times New Roman" w:hAnsi="Arial" w:cs="Arial"/>
          <w:color w:val="000000"/>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DA5AF7">
        <w:rPr>
          <w:rFonts w:ascii="Arial" w:eastAsia="Times New Roman" w:hAnsi="Arial" w:cs="Arial"/>
          <w:color w:val="000000"/>
          <w:lang w:val="en-US"/>
        </w:rPr>
        <w:t>страну о настанку</w:t>
      </w:r>
      <w:r w:rsidRPr="00DA5AF7">
        <w:rPr>
          <w:rFonts w:ascii="Arial" w:eastAsia="Times New Roman" w:hAnsi="Arial" w:cs="Arial"/>
          <w:color w:val="000000"/>
          <w:lang w:val="hr-HR"/>
        </w:rPr>
        <w:t xml:space="preserve"> више силе</w:t>
      </w:r>
      <w:r w:rsidRPr="00DA5AF7">
        <w:rPr>
          <w:rFonts w:ascii="Arial" w:eastAsia="Times New Roman" w:hAnsi="Arial" w:cs="Arial"/>
          <w:color w:val="000000"/>
          <w:lang w:val="en-US"/>
        </w:rPr>
        <w:t xml:space="preserve"> и њеном процењеном или очекиваном трајању</w:t>
      </w:r>
      <w:r w:rsidRPr="00DA5AF7">
        <w:rPr>
          <w:rFonts w:ascii="Arial" w:eastAsia="Times New Roman" w:hAnsi="Arial" w:cs="Arial"/>
          <w:color w:val="000000"/>
          <w:lang w:val="hr-HR"/>
        </w:rPr>
        <w:t>, уз достављање доказа о постојању више силе.</w:t>
      </w:r>
    </w:p>
    <w:p w:rsidR="00DA5AF7" w:rsidRPr="00DA5AF7" w:rsidRDefault="00DA5AF7" w:rsidP="00DA5AF7">
      <w:pPr>
        <w:tabs>
          <w:tab w:val="left" w:pos="1512"/>
          <w:tab w:val="left" w:pos="9090"/>
        </w:tabs>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За време трајања више силе свака Уговорна страна сноси своје трошкове</w:t>
      </w:r>
      <w:r w:rsidRPr="00DA5AF7">
        <w:rPr>
          <w:rFonts w:ascii="Arial" w:eastAsia="Times New Roman" w:hAnsi="Arial" w:cs="Arial"/>
          <w:color w:val="000000"/>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DA5AF7">
        <w:rPr>
          <w:rFonts w:ascii="Arial" w:eastAsia="Times New Roman" w:hAnsi="Arial" w:cs="Arial"/>
          <w:color w:val="000000"/>
          <w:lang w:val="en-US"/>
        </w:rPr>
        <w:t>.</w:t>
      </w:r>
    </w:p>
    <w:p w:rsidR="00DA5AF7" w:rsidRPr="00DA5AF7" w:rsidRDefault="00DA5AF7" w:rsidP="00DA5AF7">
      <w:pPr>
        <w:tabs>
          <w:tab w:val="left" w:pos="1512"/>
          <w:tab w:val="left" w:pos="909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DA5AF7">
        <w:rPr>
          <w:rFonts w:ascii="Arial" w:eastAsia="Times New Roman" w:hAnsi="Arial" w:cs="Arial"/>
          <w:color w:val="000000"/>
          <w:lang w:val="sr-Cyrl-CS"/>
        </w:rPr>
        <w:t xml:space="preserve">по овом основу – </w:t>
      </w:r>
      <w:r w:rsidRPr="00DA5AF7">
        <w:rPr>
          <w:rFonts w:ascii="Arial" w:eastAsia="Times New Roman" w:hAnsi="Arial" w:cs="Arial"/>
          <w:color w:val="000000"/>
          <w:lang w:val="en-US"/>
        </w:rPr>
        <w:t>ни једна од Уговорних страна не стиче право на накнаду било какве штете.</w:t>
      </w: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РАСКИД УГОВОРА</w:t>
      </w:r>
    </w:p>
    <w:p w:rsidR="00DA5AF7" w:rsidRPr="00DA5AF7" w:rsidRDefault="00DA5AF7" w:rsidP="00DA5AF7">
      <w:pPr>
        <w:spacing w:after="0" w:line="240" w:lineRule="auto"/>
        <w:jc w:val="center"/>
        <w:rPr>
          <w:rFonts w:ascii="Arial" w:eastAsia="Times New Roman" w:hAnsi="Arial" w:cs="Arial"/>
          <w:color w:val="000000"/>
          <w:lang w:val="en-U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4</w:t>
      </w:r>
      <w:r w:rsidRPr="00DA5AF7">
        <w:rPr>
          <w:rFonts w:ascii="Arial" w:eastAsia="Times New Roman" w:hAnsi="Arial" w:cs="Arial"/>
          <w:b/>
          <w:color w:val="000000"/>
          <w:lang w:val="en-US"/>
        </w:rPr>
        <w:t>.</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sr-Cyrl-CS"/>
        </w:rPr>
      </w:pPr>
      <w:r w:rsidRPr="00DA5AF7">
        <w:rPr>
          <w:rFonts w:ascii="Arial" w:eastAsia="Times New Roman" w:hAnsi="Arial" w:cs="Arial"/>
          <w:bCs/>
          <w:color w:val="000000"/>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DA5AF7">
        <w:rPr>
          <w:rFonts w:ascii="Arial" w:eastAsia="Times New Roman" w:hAnsi="Arial" w:cs="Arial"/>
          <w:color w:val="000000"/>
          <w:lang w:val="sr-Cyrl-CS"/>
        </w:rPr>
        <w:t>Купца</w:t>
      </w:r>
      <w:r w:rsidRPr="00DA5AF7">
        <w:rPr>
          <w:rFonts w:ascii="Arial" w:eastAsia="Times New Roman" w:hAnsi="Arial" w:cs="Arial"/>
          <w:bCs/>
          <w:color w:val="000000"/>
          <w:lang w:val="sr-Cyrl-CS"/>
        </w:rPr>
        <w:t xml:space="preserve">, крши одредбе овог уговора, </w:t>
      </w:r>
      <w:r w:rsidRPr="00DA5AF7">
        <w:rPr>
          <w:rFonts w:ascii="Arial" w:eastAsia="Times New Roman" w:hAnsi="Arial" w:cs="Arial"/>
          <w:color w:val="000000"/>
          <w:lang w:val="sr-Cyrl-CS"/>
        </w:rPr>
        <w:t xml:space="preserve">Купац </w:t>
      </w:r>
      <w:r w:rsidRPr="00DA5AF7">
        <w:rPr>
          <w:rFonts w:ascii="Arial" w:eastAsia="Times New Roman" w:hAnsi="Arial" w:cs="Arial"/>
          <w:bCs/>
          <w:color w:val="000000"/>
          <w:lang w:val="sr-Cyrl-CS"/>
        </w:rPr>
        <w:t>има право да констатује непоштовање одредби Уговора и о томе достави Продавцу писану опомену.</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sr-Cyrl-CS"/>
        </w:rPr>
      </w:pPr>
      <w:r w:rsidRPr="00DA5AF7">
        <w:rPr>
          <w:rFonts w:ascii="Arial" w:eastAsia="Times New Roman" w:hAnsi="Arial" w:cs="Arial"/>
          <w:bCs/>
          <w:color w:val="000000"/>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DA5AF7">
        <w:rPr>
          <w:rFonts w:ascii="Arial" w:eastAsia="Times New Roman" w:hAnsi="Arial" w:cs="Arial"/>
          <w:color w:val="000000"/>
          <w:lang w:val="sr-Cyrl-CS"/>
        </w:rPr>
        <w:t>Купац</w:t>
      </w:r>
      <w:r w:rsidRPr="00DA5AF7">
        <w:rPr>
          <w:rFonts w:ascii="Arial" w:eastAsia="Times New Roman" w:hAnsi="Arial" w:cs="Arial"/>
          <w:bCs/>
          <w:color w:val="000000"/>
          <w:lang w:val="sr-Cyrl-CS"/>
        </w:rPr>
        <w:t xml:space="preserve"> може у року од наредних 5 (пет) дана да једнострано раскине овој Уговор по правилима о раскиду Уговора због неиспуњења.</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sr-Cyrl-CS"/>
        </w:rPr>
      </w:pPr>
      <w:r w:rsidRPr="00DA5AF7">
        <w:rPr>
          <w:rFonts w:ascii="Arial" w:eastAsia="Times New Roman" w:hAnsi="Arial" w:cs="Arial"/>
          <w:bCs/>
          <w:color w:val="000000"/>
          <w:lang w:val="sr-Cyrl-CS"/>
        </w:rPr>
        <w:t xml:space="preserve">У случају раскида овог </w:t>
      </w:r>
      <w:r w:rsidRPr="00DA5AF7">
        <w:rPr>
          <w:rFonts w:ascii="Arial" w:eastAsia="Times New Roman" w:hAnsi="Arial" w:cs="Arial"/>
          <w:bCs/>
          <w:color w:val="000000"/>
          <w:lang w:val="en-US"/>
        </w:rPr>
        <w:t>У</w:t>
      </w:r>
      <w:r w:rsidRPr="00DA5AF7">
        <w:rPr>
          <w:rFonts w:ascii="Arial" w:eastAsia="Times New Roman" w:hAnsi="Arial" w:cs="Arial"/>
          <w:bCs/>
          <w:color w:val="000000"/>
          <w:lang w:val="sr-Cyrl-CS"/>
        </w:rPr>
        <w:t>говора, у смислу овог члана, Уговорне стране ће измирити своје обавезе настале до дана раскида.</w:t>
      </w:r>
    </w:p>
    <w:p w:rsidR="00DA5AF7" w:rsidRPr="00DA5AF7" w:rsidRDefault="00DA5AF7" w:rsidP="00DA5AF7">
      <w:pPr>
        <w:tabs>
          <w:tab w:val="left" w:pos="9090"/>
        </w:tabs>
        <w:spacing w:before="120" w:after="0" w:line="240" w:lineRule="auto"/>
        <w:jc w:val="both"/>
        <w:rPr>
          <w:rFonts w:ascii="Arial" w:eastAsia="Times New Roman" w:hAnsi="Arial" w:cs="Arial"/>
          <w:bCs/>
          <w:color w:val="000000"/>
          <w:lang w:val="sr-Cyrl-CS"/>
        </w:rPr>
      </w:pPr>
      <w:r w:rsidRPr="00DA5AF7">
        <w:rPr>
          <w:rFonts w:ascii="Arial" w:eastAsia="Times New Roman" w:hAnsi="Arial" w:cs="Arial"/>
          <w:bCs/>
          <w:color w:val="000000"/>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A5AF7" w:rsidRP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15.</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A5AF7" w:rsidRPr="00DA5AF7" w:rsidRDefault="00DA5AF7" w:rsidP="00DA5AF7">
      <w:pPr>
        <w:tabs>
          <w:tab w:val="left" w:pos="567"/>
        </w:tabs>
        <w:spacing w:after="0" w:line="240" w:lineRule="auto"/>
        <w:jc w:val="both"/>
        <w:rPr>
          <w:rFonts w:ascii="Arial" w:eastAsia="Calibri" w:hAnsi="Arial" w:cs="Arial"/>
          <w:noProof/>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Члан 1</w:t>
      </w:r>
      <w:r w:rsidRPr="00DA5AF7">
        <w:rPr>
          <w:rFonts w:ascii="Arial" w:eastAsia="Times New Roman" w:hAnsi="Arial" w:cs="Arial"/>
          <w:b/>
          <w:color w:val="000000"/>
          <w:lang w:val="sr-Cyrl-RS"/>
        </w:rPr>
        <w:t>6</w:t>
      </w:r>
      <w:r w:rsidRPr="00DA5AF7">
        <w:rPr>
          <w:rFonts w:ascii="Arial" w:eastAsia="Times New Roman" w:hAnsi="Arial" w:cs="Arial"/>
          <w:b/>
          <w:color w:val="000000"/>
          <w:lang w:val="en-US"/>
        </w:rPr>
        <w:t>.</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Продавац је дужан</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DA5AF7" w:rsidRPr="00DA5AF7" w:rsidRDefault="00DA5AF7" w:rsidP="00DA5AF7">
      <w:pPr>
        <w:spacing w:before="120"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Купца,осим у случајевима предвиђеним одговарајућим прописима. </w:t>
      </w:r>
    </w:p>
    <w:p w:rsidR="00DA5AF7" w:rsidRPr="00DA5AF7" w:rsidRDefault="00DA5AF7" w:rsidP="00DA5AF7">
      <w:pPr>
        <w:tabs>
          <w:tab w:val="left" w:pos="567"/>
        </w:tabs>
        <w:spacing w:after="0" w:line="240" w:lineRule="auto"/>
        <w:jc w:val="both"/>
        <w:rPr>
          <w:rFonts w:ascii="Arial" w:eastAsia="Calibri" w:hAnsi="Arial" w:cs="Arial"/>
          <w:noProof/>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17</w:t>
      </w:r>
      <w:r w:rsidRPr="00DA5AF7">
        <w:rPr>
          <w:rFonts w:ascii="Arial" w:eastAsia="Times New Roman" w:hAnsi="Arial" w:cs="Arial"/>
          <w:b/>
          <w:color w:val="000000"/>
          <w:lang w:val="en-US"/>
        </w:rPr>
        <w:t>.</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CS"/>
        </w:rPr>
      </w:pPr>
      <w:r w:rsidRPr="00DA5AF7">
        <w:rPr>
          <w:rFonts w:ascii="Arial" w:eastAsia="Times New Roman" w:hAnsi="Arial" w:cs="Arial"/>
          <w:color w:val="000000"/>
          <w:lang w:val="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ru-RU"/>
        </w:rPr>
      </w:pPr>
      <w:r w:rsidRPr="00DA5AF7">
        <w:rPr>
          <w:rFonts w:ascii="Arial" w:eastAsia="Times New Roman" w:hAnsi="Arial" w:cs="Arial"/>
          <w:color w:val="000000"/>
          <w:lang w:val="ru-RU"/>
        </w:rPr>
        <w:t xml:space="preserve">Након закључења </w:t>
      </w:r>
      <w:r w:rsidRPr="00DA5AF7">
        <w:rPr>
          <w:rFonts w:ascii="Arial" w:eastAsia="Times New Roman" w:hAnsi="Arial" w:cs="Arial"/>
          <w:color w:val="000000"/>
          <w:lang w:val="en-US"/>
        </w:rPr>
        <w:t xml:space="preserve">и ступања на правну снагу </w:t>
      </w:r>
      <w:r w:rsidRPr="00DA5AF7">
        <w:rPr>
          <w:rFonts w:ascii="Arial" w:eastAsia="Times New Roman" w:hAnsi="Arial" w:cs="Arial"/>
          <w:color w:val="000000"/>
          <w:lang w:val="ru-RU"/>
        </w:rPr>
        <w:t xml:space="preserve">овог Уговора, Купац може да дозволи, а </w:t>
      </w:r>
      <w:r w:rsidRPr="00DA5AF7">
        <w:rPr>
          <w:rFonts w:ascii="Arial" w:eastAsia="Times New Roman" w:hAnsi="Arial" w:cs="Arial"/>
          <w:color w:val="000000"/>
          <w:lang w:val="en-US"/>
        </w:rPr>
        <w:t>Продавац</w:t>
      </w:r>
      <w:r w:rsidRPr="00DA5AF7">
        <w:rPr>
          <w:rFonts w:ascii="Arial" w:eastAsia="Times New Roman" w:hAnsi="Arial" w:cs="Arial"/>
          <w:color w:val="000000"/>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A5AF7" w:rsidRPr="00DA5AF7" w:rsidRDefault="00DA5AF7" w:rsidP="00DA5AF7">
      <w:pPr>
        <w:tabs>
          <w:tab w:val="left" w:pos="9090"/>
        </w:tabs>
        <w:spacing w:before="120" w:after="0" w:line="240" w:lineRule="auto"/>
        <w:jc w:val="both"/>
        <w:rPr>
          <w:rFonts w:ascii="Arial" w:eastAsia="Times New Roman" w:hAnsi="Arial" w:cs="Arial"/>
          <w:smallCaps/>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18.</w:t>
      </w:r>
    </w:p>
    <w:p w:rsidR="00DA5AF7" w:rsidRPr="00DA5AF7" w:rsidRDefault="00DA5AF7" w:rsidP="00DA5AF7">
      <w:pPr>
        <w:tabs>
          <w:tab w:val="left" w:pos="567"/>
        </w:tabs>
        <w:spacing w:after="0" w:line="240" w:lineRule="auto"/>
        <w:jc w:val="both"/>
        <w:rPr>
          <w:rFonts w:ascii="Arial" w:eastAsia="Calibri" w:hAnsi="Arial" w:cs="Arial"/>
          <w:noProof/>
          <w:color w:val="000000"/>
          <w:lang w:val="ru-RU"/>
        </w:rPr>
      </w:pPr>
      <w:r w:rsidRPr="00DA5AF7">
        <w:rPr>
          <w:rFonts w:ascii="Arial" w:eastAsia="Calibri" w:hAnsi="Arial" w:cs="Arial"/>
          <w:noProof/>
          <w:color w:val="000000"/>
          <w:lang w:val="en-US"/>
        </w:rPr>
        <w:t>Продавац</w:t>
      </w:r>
      <w:r w:rsidRPr="00DA5AF7">
        <w:rPr>
          <w:rFonts w:ascii="Arial" w:eastAsia="Calibri" w:hAnsi="Arial" w:cs="Arial"/>
          <w:noProof/>
          <w:color w:val="000000"/>
          <w:lang w:val="ru-RU"/>
        </w:rPr>
        <w:t xml:space="preserve"> је дужан да без одлагања, а најкасније у року од 5 (пет) дана од дана настанка промене у било којем од података </w:t>
      </w:r>
      <w:r w:rsidRPr="00DA5AF7">
        <w:rPr>
          <w:rFonts w:ascii="Arial" w:eastAsia="TimesNewRomanPSMT" w:hAnsi="Arial" w:cs="Arial"/>
          <w:bCs/>
          <w:color w:val="000000"/>
          <w:lang w:val="ru-RU"/>
        </w:rPr>
        <w:t>у вези са испуњеношћу услова из поступка јавне набавке</w:t>
      </w:r>
      <w:r w:rsidRPr="00DA5AF7">
        <w:rPr>
          <w:rFonts w:ascii="Arial" w:eastAsia="Calibri" w:hAnsi="Arial" w:cs="Arial"/>
          <w:noProof/>
          <w:color w:val="000000"/>
          <w:lang w:val="ru-RU"/>
        </w:rPr>
        <w:t xml:space="preserve">, о насталој промени писмено обавести </w:t>
      </w:r>
      <w:r w:rsidRPr="00DA5AF7">
        <w:rPr>
          <w:rFonts w:ascii="Arial" w:eastAsia="Calibri" w:hAnsi="Arial" w:cs="Arial"/>
          <w:noProof/>
          <w:color w:val="000000"/>
          <w:lang w:val="en-US"/>
        </w:rPr>
        <w:t>Купца</w:t>
      </w:r>
      <w:r w:rsidRPr="00DA5AF7">
        <w:rPr>
          <w:rFonts w:ascii="Arial" w:eastAsia="Calibri" w:hAnsi="Arial" w:cs="Arial"/>
          <w:noProof/>
          <w:color w:val="000000"/>
          <w:lang w:val="ru-RU"/>
        </w:rPr>
        <w:t xml:space="preserve"> и да је документује на прописан начин.</w:t>
      </w:r>
    </w:p>
    <w:p w:rsidR="00DA5AF7" w:rsidRPr="00DA5AF7" w:rsidRDefault="00DA5AF7" w:rsidP="00DA5AF7">
      <w:pPr>
        <w:tabs>
          <w:tab w:val="left" w:pos="567"/>
        </w:tabs>
        <w:spacing w:after="0" w:line="240" w:lineRule="auto"/>
        <w:jc w:val="both"/>
        <w:rPr>
          <w:rFonts w:ascii="Arial" w:eastAsia="Calibri" w:hAnsi="Arial" w:cs="Arial"/>
          <w:noProof/>
          <w:color w:val="000000"/>
          <w:lang w:val="ru-RU"/>
        </w:rPr>
      </w:pPr>
      <w:r w:rsidRPr="00DA5AF7">
        <w:rPr>
          <w:rFonts w:ascii="Arial" w:eastAsia="Calibri" w:hAnsi="Arial" w:cs="Arial"/>
          <w:noProof/>
          <w:color w:val="000000"/>
          <w:lang w:val="ru-RU"/>
        </w:rPr>
        <w:lastRenderedPageBreak/>
        <w:t>Уговорне стране су обавезне да једна другу без одлагања обавесте о свим променама које могу утицати на реализацију овог Уговора.</w:t>
      </w:r>
    </w:p>
    <w:p w:rsidR="00DA5AF7" w:rsidRPr="00DA5AF7" w:rsidRDefault="00DA5AF7" w:rsidP="00DA5AF7">
      <w:pPr>
        <w:tabs>
          <w:tab w:val="left" w:pos="567"/>
        </w:tabs>
        <w:spacing w:after="0" w:line="240" w:lineRule="auto"/>
        <w:jc w:val="both"/>
        <w:rPr>
          <w:rFonts w:ascii="Arial" w:eastAsia="Calibri" w:hAnsi="Arial" w:cs="Arial"/>
          <w:noProof/>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sr-Cyrl-BA"/>
        </w:rPr>
      </w:pPr>
      <w:r w:rsidRPr="00DA5AF7">
        <w:rPr>
          <w:rFonts w:ascii="Arial" w:eastAsia="Times New Roman" w:hAnsi="Arial" w:cs="Arial"/>
          <w:b/>
          <w:color w:val="000000"/>
          <w:lang w:val="sr-Cyrl-BA"/>
        </w:rPr>
        <w:t>ОГРАНИЧЕЊЕ ОДГОВОРНОСТИ</w:t>
      </w:r>
    </w:p>
    <w:p w:rsidR="00DA5AF7" w:rsidRPr="00DA5AF7" w:rsidRDefault="00DA5AF7" w:rsidP="00DA5AF7">
      <w:pPr>
        <w:tabs>
          <w:tab w:val="left" w:pos="567"/>
        </w:tabs>
        <w:spacing w:after="0" w:line="240" w:lineRule="auto"/>
        <w:jc w:val="center"/>
        <w:rPr>
          <w:rFonts w:ascii="Arial" w:eastAsia="Times New Roman" w:hAnsi="Arial" w:cs="Arial"/>
          <w:b/>
          <w:color w:val="000000"/>
          <w:lang w:val="sr-Cyrl-BA"/>
        </w:rPr>
      </w:pPr>
      <w:r w:rsidRPr="00DA5AF7">
        <w:rPr>
          <w:rFonts w:ascii="Arial" w:eastAsia="Times New Roman" w:hAnsi="Arial" w:cs="Arial"/>
          <w:b/>
          <w:color w:val="000000"/>
          <w:lang w:val="sr-Cyrl-BA"/>
        </w:rPr>
        <w:t>Члан 19.</w:t>
      </w:r>
    </w:p>
    <w:p w:rsidR="00DA5AF7" w:rsidRPr="00DA5AF7" w:rsidRDefault="00DA5AF7" w:rsidP="00DA5AF7">
      <w:pPr>
        <w:tabs>
          <w:tab w:val="left" w:pos="567"/>
        </w:tabs>
        <w:spacing w:after="0" w:line="240" w:lineRule="auto"/>
        <w:jc w:val="both"/>
        <w:rPr>
          <w:rFonts w:ascii="Arial" w:eastAsia="Times New Roman" w:hAnsi="Arial" w:cs="Arial"/>
          <w:b/>
          <w:color w:val="000000"/>
          <w:lang w:val="sr-Cyrl-BA"/>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r w:rsidRPr="00DA5AF7">
        <w:rPr>
          <w:rFonts w:ascii="Arial" w:eastAsia="Times New Roman" w:hAnsi="Arial" w:cs="Arial"/>
          <w:color w:val="000000"/>
          <w:lang w:val="sr-Cyrl-BA"/>
        </w:rPr>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r w:rsidRPr="00DA5AF7">
        <w:rPr>
          <w:rFonts w:ascii="Arial" w:eastAsia="Times New Roman" w:hAnsi="Arial" w:cs="Arial"/>
          <w:color w:val="000000"/>
          <w:lang w:val="sr-Cyrl-BA"/>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BA"/>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sr-Cyrl-BA"/>
        </w:rPr>
      </w:pPr>
      <w:r w:rsidRPr="00DA5AF7">
        <w:rPr>
          <w:rFonts w:ascii="Arial" w:eastAsia="Times New Roman" w:hAnsi="Arial" w:cs="Arial"/>
          <w:b/>
          <w:color w:val="000000"/>
          <w:lang w:val="sr-Cyrl-BA"/>
        </w:rPr>
        <w:t xml:space="preserve"> ВАЖНОСТ УГОВОРА</w:t>
      </w:r>
    </w:p>
    <w:p w:rsidR="00DA5AF7" w:rsidRPr="00DA5AF7" w:rsidRDefault="00DA5AF7" w:rsidP="00DA5AF7">
      <w:pPr>
        <w:spacing w:after="0" w:line="240" w:lineRule="auto"/>
        <w:jc w:val="center"/>
        <w:rPr>
          <w:rFonts w:ascii="Arial" w:eastAsia="Times New Roman" w:hAnsi="Arial" w:cs="Arial"/>
          <w:b/>
          <w:color w:val="000000"/>
          <w:lang w:val="en-U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20</w:t>
      </w:r>
      <w:r w:rsidRPr="00DA5AF7">
        <w:rPr>
          <w:rFonts w:ascii="Arial" w:eastAsia="Times New Roman" w:hAnsi="Arial" w:cs="Arial"/>
          <w:b/>
          <w:color w:val="000000"/>
          <w:lang w:val="en-US"/>
        </w:rPr>
        <w:t>.</w:t>
      </w:r>
    </w:p>
    <w:p w:rsidR="00DA5AF7" w:rsidRPr="00DA5AF7" w:rsidRDefault="00DA5AF7" w:rsidP="00DA5AF7">
      <w:pPr>
        <w:tabs>
          <w:tab w:val="left" w:pos="567"/>
        </w:tabs>
        <w:spacing w:after="0" w:line="240" w:lineRule="auto"/>
        <w:jc w:val="both"/>
        <w:rPr>
          <w:rFonts w:ascii="Arial" w:eastAsia="Calibri" w:hAnsi="Arial" w:cs="Arial"/>
          <w:color w:val="000000"/>
          <w:lang w:val="en-US"/>
        </w:rPr>
      </w:pPr>
      <w:r w:rsidRPr="00DA5AF7">
        <w:rPr>
          <w:rFonts w:ascii="Arial" w:eastAsia="Calibri" w:hAnsi="Arial" w:cs="Arial"/>
          <w:color w:val="000000"/>
          <w:lang w:val="en-US"/>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Обавезе по  овом Уговору које доспевају у наредној години, </w:t>
      </w:r>
      <w:r w:rsidRPr="00DA5AF7">
        <w:rPr>
          <w:rFonts w:ascii="Arial" w:eastAsia="Times New Roman" w:hAnsi="Arial" w:cs="Arial"/>
          <w:color w:val="000000"/>
          <w:lang w:val="sr-Cyrl-RS"/>
        </w:rPr>
        <w:t>купац</w:t>
      </w:r>
      <w:r w:rsidRPr="00DA5AF7">
        <w:rPr>
          <w:rFonts w:ascii="Arial" w:eastAsia="Times New Roman" w:hAnsi="Arial" w:cs="Arial"/>
          <w:color w:val="000000"/>
          <w:lang w:val="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DA5AF7">
        <w:rPr>
          <w:rFonts w:ascii="Arial" w:eastAsia="Times New Roman" w:hAnsi="Arial" w:cs="Arial"/>
          <w:color w:val="000000"/>
          <w:lang w:val="sr-Cyrl-RS"/>
        </w:rPr>
        <w:t>.</w:t>
      </w:r>
    </w:p>
    <w:p w:rsidR="00DA5AF7" w:rsidRPr="00DA5AF7" w:rsidRDefault="00DA5AF7" w:rsidP="00DA5AF7">
      <w:pPr>
        <w:spacing w:before="120" w:after="0" w:line="240" w:lineRule="auto"/>
        <w:jc w:val="both"/>
        <w:rPr>
          <w:rFonts w:ascii="Arial" w:eastAsia="Times New Roman" w:hAnsi="Arial" w:cs="Arial"/>
          <w:color w:val="000000"/>
          <w:spacing w:val="2"/>
          <w:lang w:val="en-US"/>
        </w:rPr>
      </w:pPr>
      <w:r w:rsidRPr="00DA5AF7">
        <w:rPr>
          <w:rFonts w:ascii="Arial" w:eastAsia="Times New Roman" w:hAnsi="Arial" w:cs="Arial"/>
          <w:color w:val="000000"/>
          <w:spacing w:val="2"/>
          <w:lang w:val="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w:t>
      </w:r>
      <w:r w:rsidR="00AB5A30">
        <w:rPr>
          <w:rFonts w:ascii="Arial" w:eastAsia="Times New Roman" w:hAnsi="Arial" w:cs="Arial"/>
          <w:color w:val="000000"/>
          <w:spacing w:val="2"/>
          <w:lang w:val="sr-Cyrl-RS"/>
        </w:rPr>
        <w:t xml:space="preserve">у року од 3 месеца од дана ступања уговора на снагу, </w:t>
      </w:r>
      <w:r w:rsidRPr="00DA5AF7">
        <w:rPr>
          <w:rFonts w:ascii="Arial" w:eastAsia="Times New Roman" w:hAnsi="Arial" w:cs="Arial"/>
          <w:color w:val="000000"/>
          <w:spacing w:val="2"/>
          <w:lang w:val="en-US"/>
        </w:rPr>
        <w:t>а што не утиче на одредбе о гарантном року и обавезама из гарантног рока.</w:t>
      </w:r>
    </w:p>
    <w:p w:rsidR="00DA5AF7" w:rsidRPr="00DA5AF7" w:rsidRDefault="00DA5AF7" w:rsidP="00DA5AF7">
      <w:pPr>
        <w:spacing w:after="0" w:line="240" w:lineRule="auto"/>
        <w:jc w:val="both"/>
        <w:rPr>
          <w:rFonts w:ascii="Arial" w:eastAsia="Times New Roman" w:hAnsi="Arial" w:cs="Arial"/>
          <w:b/>
          <w:color w:val="000000"/>
          <w:lang w:val="sr-Cyrl-R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 xml:space="preserve">   ИЗМЕНЕ ТОКОМ ТРАЈАЊА УГОВОРА</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21.</w:t>
      </w:r>
    </w:p>
    <w:p w:rsidR="00DA5AF7" w:rsidRPr="00DA5AF7" w:rsidRDefault="00DA5AF7" w:rsidP="00DA5AF7">
      <w:pPr>
        <w:spacing w:before="120" w:after="0" w:line="240" w:lineRule="auto"/>
        <w:jc w:val="both"/>
        <w:rPr>
          <w:rFonts w:ascii="Arial" w:eastAsia="Times New Roman" w:hAnsi="Arial" w:cs="Arial"/>
          <w:color w:val="000000"/>
          <w:lang w:val="en-US" w:eastAsia="sr-Latn-CS"/>
        </w:rPr>
      </w:pPr>
      <w:r w:rsidRPr="00DA5AF7">
        <w:rPr>
          <w:rFonts w:ascii="Arial" w:eastAsia="Times New Roman" w:hAnsi="Arial" w:cs="Arial"/>
          <w:bCs/>
          <w:color w:val="000000"/>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A5AF7" w:rsidRPr="00DA5AF7" w:rsidRDefault="00DA5AF7" w:rsidP="00DA5AF7">
      <w:pPr>
        <w:spacing w:after="0" w:line="240" w:lineRule="auto"/>
        <w:jc w:val="center"/>
        <w:rPr>
          <w:rFonts w:ascii="Arial" w:eastAsia="Times New Roman" w:hAnsi="Arial" w:cs="Arial"/>
          <w:b/>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en-US" w:eastAsia="sr-Latn-CS"/>
        </w:rPr>
      </w:pPr>
      <w:r w:rsidRPr="00DA5AF7">
        <w:rPr>
          <w:rFonts w:ascii="Arial" w:eastAsia="Times New Roman" w:hAnsi="Arial" w:cs="Arial"/>
          <w:color w:val="000000"/>
          <w:lang w:val="en-US" w:eastAsia="sr-Latn-CS"/>
        </w:rPr>
        <w:t>Након закључења Уговора о јавној набавци Купац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
    <w:p w:rsidR="00DA5AF7" w:rsidRPr="00DA5AF7" w:rsidRDefault="00DA5AF7" w:rsidP="00DA5AF7">
      <w:pPr>
        <w:spacing w:after="0" w:line="240" w:lineRule="auto"/>
        <w:jc w:val="both"/>
        <w:rPr>
          <w:rFonts w:ascii="Arial" w:eastAsia="Times New Roman" w:hAnsi="Arial" w:cs="Arial"/>
          <w:color w:val="000000"/>
          <w:lang w:val="en-US" w:eastAsia="sr-Latn-CS"/>
        </w:rPr>
      </w:pPr>
      <w:r w:rsidRPr="00DA5AF7">
        <w:rPr>
          <w:rFonts w:ascii="Arial" w:eastAsia="Times New Roman" w:hAnsi="Arial" w:cs="Arial"/>
          <w:color w:val="000000"/>
          <w:lang w:val="en-US" w:eastAsia="sr-Latn-CS"/>
        </w:rPr>
        <w:t>Промена, односно усклађивање  цене у складу са одредбама овог Уговора не представља промену самог Уговора.</w:t>
      </w:r>
    </w:p>
    <w:p w:rsidR="00DA5AF7" w:rsidRPr="00DA5AF7" w:rsidRDefault="00DA5AF7" w:rsidP="00DA5AF7">
      <w:pPr>
        <w:spacing w:before="120" w:after="0" w:line="240" w:lineRule="auto"/>
        <w:jc w:val="both"/>
        <w:rPr>
          <w:rFonts w:ascii="Arial" w:eastAsia="Times New Roman" w:hAnsi="Arial" w:cs="Arial"/>
          <w:color w:val="000000"/>
          <w:lang w:val="en-US" w:eastAsia="sr-Latn-CS"/>
        </w:rPr>
      </w:pPr>
      <w:r w:rsidRPr="00DA5AF7">
        <w:rPr>
          <w:rFonts w:ascii="Arial" w:eastAsia="Times New Roman" w:hAnsi="Arial" w:cs="Arial"/>
          <w:color w:val="000000"/>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ЗАВРШНЕ ОДРЕДБЕ</w:t>
      </w: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Члан 2</w:t>
      </w:r>
      <w:r w:rsidRPr="00DA5AF7">
        <w:rPr>
          <w:rFonts w:ascii="Arial" w:eastAsia="Times New Roman" w:hAnsi="Arial" w:cs="Arial"/>
          <w:b/>
          <w:color w:val="000000"/>
          <w:lang w:val="sr-Cyrl-RS"/>
        </w:rPr>
        <w:t>2</w:t>
      </w:r>
      <w:r w:rsidRPr="00DA5AF7">
        <w:rPr>
          <w:rFonts w:ascii="Arial" w:eastAsia="Times New Roman" w:hAnsi="Arial" w:cs="Arial"/>
          <w:b/>
          <w:color w:val="000000"/>
          <w:lang w:val="en-US"/>
        </w:rPr>
        <w:t>.</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p>
    <w:p w:rsidR="00DA5AF7" w:rsidRPr="00DA5AF7" w:rsidRDefault="00DA5AF7" w:rsidP="00DA5AF7">
      <w:pPr>
        <w:tabs>
          <w:tab w:val="left" w:pos="9090"/>
        </w:tabs>
        <w:spacing w:before="120"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У случају спора примењује се материјално и процесно право Републике Србије, а поступак се води на српском језику.</w:t>
      </w:r>
    </w:p>
    <w:p w:rsidR="00DA5AF7" w:rsidRPr="00DA5AF7" w:rsidRDefault="00DA5AF7" w:rsidP="00DA5AF7">
      <w:pPr>
        <w:spacing w:after="0" w:line="240" w:lineRule="auto"/>
        <w:jc w:val="center"/>
        <w:rPr>
          <w:rFonts w:ascii="Arial" w:eastAsia="Times New Roman" w:hAnsi="Arial" w:cs="Arial"/>
          <w:b/>
          <w:color w:val="000000"/>
          <w:lang w:val="en-US"/>
        </w:rPr>
      </w:pP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Члан 2</w:t>
      </w:r>
      <w:r w:rsidRPr="00DA5AF7">
        <w:rPr>
          <w:rFonts w:ascii="Arial" w:eastAsia="Times New Roman" w:hAnsi="Arial" w:cs="Arial"/>
          <w:b/>
          <w:color w:val="000000"/>
          <w:lang w:val="sr-Cyrl-RS"/>
        </w:rPr>
        <w:t>3</w:t>
      </w:r>
      <w:r w:rsidRPr="00DA5AF7">
        <w:rPr>
          <w:rFonts w:ascii="Arial" w:eastAsia="Times New Roman" w:hAnsi="Arial" w:cs="Arial"/>
          <w:b/>
          <w:color w:val="000000"/>
          <w:lang w:val="en-US"/>
        </w:rPr>
        <w:t>.</w:t>
      </w:r>
    </w:p>
    <w:p w:rsidR="00DA5AF7" w:rsidRPr="00DA5AF7" w:rsidRDefault="00DA5AF7" w:rsidP="00DA5AF7">
      <w:pPr>
        <w:spacing w:after="0" w:line="240" w:lineRule="auto"/>
        <w:rPr>
          <w:rFonts w:ascii="Arial" w:eastAsia="Times New Roman" w:hAnsi="Arial" w:cs="Arial"/>
          <w:color w:val="000000"/>
          <w:spacing w:val="2"/>
          <w:lang w:val="sr-Cyrl-CS"/>
        </w:rPr>
      </w:pPr>
      <w:r w:rsidRPr="00DA5AF7">
        <w:rPr>
          <w:rFonts w:ascii="Arial" w:eastAsia="Times New Roman" w:hAnsi="Arial" w:cs="Arial"/>
          <w:color w:val="000000"/>
          <w:spacing w:val="2"/>
          <w:lang w:val="sr-Cyrl-CS"/>
        </w:rPr>
        <w:t>Овај Уговор ступа на снагу кад се испуне следећи услови:</w:t>
      </w:r>
    </w:p>
    <w:p w:rsidR="00DA5AF7" w:rsidRPr="00DA5AF7" w:rsidRDefault="00DA5AF7" w:rsidP="00DA5AF7">
      <w:pPr>
        <w:spacing w:after="0" w:line="240" w:lineRule="auto"/>
        <w:rPr>
          <w:rFonts w:ascii="Arial" w:eastAsia="Times New Roman" w:hAnsi="Arial" w:cs="Arial"/>
          <w:color w:val="000000"/>
          <w:spacing w:val="2"/>
          <w:lang w:val="sr-Cyrl-CS"/>
        </w:rPr>
      </w:pPr>
    </w:p>
    <w:p w:rsidR="00DA5AF7" w:rsidRPr="00DA5AF7" w:rsidRDefault="00DA5AF7" w:rsidP="00DA5AF7">
      <w:pPr>
        <w:numPr>
          <w:ilvl w:val="0"/>
          <w:numId w:val="11"/>
        </w:numPr>
        <w:suppressAutoHyphens/>
        <w:spacing w:before="120" w:after="0" w:line="100" w:lineRule="atLeast"/>
        <w:jc w:val="both"/>
        <w:rPr>
          <w:rFonts w:ascii="Arial" w:eastAsia="Times New Roman" w:hAnsi="Arial" w:cs="Arial"/>
          <w:color w:val="000000"/>
          <w:spacing w:val="2"/>
          <w:lang w:val="sr-Cyrl-CS" w:eastAsia="sr-Latn-CS"/>
        </w:rPr>
      </w:pPr>
      <w:r w:rsidRPr="00DA5AF7">
        <w:rPr>
          <w:rFonts w:ascii="Arial" w:eastAsia="Times New Roman" w:hAnsi="Arial" w:cs="Arial"/>
          <w:color w:val="000000"/>
          <w:spacing w:val="2"/>
          <w:lang w:val="sr-Cyrl-CS" w:eastAsia="sr-Latn-CS"/>
        </w:rPr>
        <w:t>када Уговор потпишу овлашћена лица Уговорних страна</w:t>
      </w:r>
    </w:p>
    <w:p w:rsidR="00DA5AF7" w:rsidRPr="00DA5AF7" w:rsidRDefault="00DA5AF7" w:rsidP="00DA5AF7">
      <w:pPr>
        <w:numPr>
          <w:ilvl w:val="0"/>
          <w:numId w:val="11"/>
        </w:numPr>
        <w:spacing w:before="120" w:after="0" w:line="240" w:lineRule="auto"/>
        <w:contextualSpacing/>
        <w:jc w:val="both"/>
        <w:rPr>
          <w:rFonts w:ascii="Arial" w:eastAsia="Calibri" w:hAnsi="Arial" w:cs="Arial"/>
          <w:color w:val="000000"/>
          <w:spacing w:val="2"/>
          <w:lang w:val="sr-Cyrl-CS" w:eastAsia="sr-Latn-CS"/>
        </w:rPr>
      </w:pPr>
      <w:r w:rsidRPr="00DA5AF7">
        <w:rPr>
          <w:rFonts w:ascii="Arial" w:eastAsia="Calibri" w:hAnsi="Arial" w:cs="Arial"/>
          <w:color w:val="000000"/>
          <w:spacing w:val="2"/>
          <w:lang w:val="sr-Cyrl-CS" w:eastAsia="sr-Latn-CS"/>
        </w:rPr>
        <w:t>када Продавац достави средсттва финансијског обезбеђења за добро извршење посла и повраћај аванса.</w:t>
      </w:r>
    </w:p>
    <w:p w:rsidR="00DA5AF7" w:rsidRPr="00DA5AF7" w:rsidRDefault="00DA5AF7" w:rsidP="00DA5AF7">
      <w:pPr>
        <w:suppressAutoHyphens/>
        <w:spacing w:after="0" w:line="100" w:lineRule="atLeast"/>
        <w:ind w:left="720"/>
        <w:rPr>
          <w:rFonts w:ascii="Arial" w:eastAsia="Times New Roman" w:hAnsi="Arial" w:cs="Arial"/>
          <w:color w:val="000000"/>
          <w:spacing w:val="2"/>
          <w:lang w:val="sr-Cyrl-CS" w:eastAsia="sr-Latn-CS"/>
        </w:rPr>
      </w:pPr>
    </w:p>
    <w:p w:rsidR="00DA5AF7" w:rsidRPr="00DA5AF7" w:rsidRDefault="00DA5AF7" w:rsidP="00DA5AF7">
      <w:pPr>
        <w:spacing w:after="0" w:line="240" w:lineRule="auto"/>
        <w:jc w:val="both"/>
        <w:rPr>
          <w:rFonts w:ascii="Arial" w:eastAsia="Times New Roman" w:hAnsi="Arial" w:cs="Arial"/>
          <w:color w:val="000000"/>
          <w:spacing w:val="2"/>
          <w:lang w:val="sr-Cyrl-CS"/>
        </w:rPr>
      </w:pPr>
      <w:r w:rsidRPr="00DA5AF7">
        <w:rPr>
          <w:rFonts w:ascii="Arial" w:eastAsia="Times New Roman" w:hAnsi="Arial" w:cs="Arial"/>
          <w:color w:val="000000"/>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DA5AF7" w:rsidRPr="00DA5AF7" w:rsidRDefault="00DA5AF7" w:rsidP="00DA5AF7">
      <w:pPr>
        <w:spacing w:after="0" w:line="240" w:lineRule="auto"/>
        <w:jc w:val="both"/>
        <w:rPr>
          <w:rFonts w:ascii="Arial" w:eastAsia="Times New Roman" w:hAnsi="Arial" w:cs="Arial"/>
          <w:color w:val="000000"/>
          <w:spacing w:val="2"/>
          <w:lang w:val="sr-Cyrl-CS"/>
        </w:rPr>
      </w:pPr>
    </w:p>
    <w:p w:rsidR="00DA5AF7" w:rsidRPr="00DA5AF7" w:rsidRDefault="00DA5AF7" w:rsidP="00DA5AF7">
      <w:pPr>
        <w:spacing w:after="0" w:line="240" w:lineRule="auto"/>
        <w:jc w:val="both"/>
        <w:rPr>
          <w:rFonts w:ascii="Arial" w:eastAsia="Times New Roman" w:hAnsi="Arial" w:cs="Arial"/>
          <w:color w:val="000000"/>
          <w:spacing w:val="2"/>
          <w:lang w:val="sr-Cyrl-CS"/>
        </w:rPr>
      </w:pPr>
      <w:r w:rsidRPr="00DA5AF7">
        <w:rPr>
          <w:rFonts w:ascii="Arial" w:eastAsia="Times New Roman" w:hAnsi="Arial" w:cs="Arial"/>
          <w:color w:val="000000"/>
          <w:spacing w:val="2"/>
          <w:lang w:val="sr-Cyrl-CS"/>
        </w:rPr>
        <w:t>Саставни део овог Уговора су и његови прилози, како следи:</w:t>
      </w:r>
    </w:p>
    <w:p w:rsidR="00DA5AF7" w:rsidRPr="00DA5AF7" w:rsidRDefault="00DA5AF7" w:rsidP="00DA5AF7">
      <w:pPr>
        <w:spacing w:after="0" w:line="240" w:lineRule="auto"/>
        <w:jc w:val="both"/>
        <w:rPr>
          <w:rFonts w:ascii="Arial" w:eastAsia="Times New Roman" w:hAnsi="Arial" w:cs="Arial"/>
          <w:color w:val="000000"/>
          <w:spacing w:val="2"/>
          <w:lang w:val="sr-Cyrl-CS"/>
        </w:rPr>
      </w:pPr>
    </w:p>
    <w:p w:rsidR="00DA5AF7" w:rsidRPr="00DA5AF7" w:rsidRDefault="00DA5AF7" w:rsidP="00DA5AF7">
      <w:pPr>
        <w:tabs>
          <w:tab w:val="left" w:pos="9090"/>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Прилог 1 Понуда</w:t>
      </w:r>
    </w:p>
    <w:p w:rsidR="00DA5AF7" w:rsidRPr="00DA5AF7" w:rsidRDefault="00DA5AF7" w:rsidP="00DA5AF7">
      <w:pPr>
        <w:tabs>
          <w:tab w:val="left" w:pos="9090"/>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Прилог 2 Образац структуре цене</w:t>
      </w:r>
    </w:p>
    <w:p w:rsidR="00DA5AF7" w:rsidRPr="00DA5AF7" w:rsidRDefault="00DA5AF7" w:rsidP="00DA5AF7">
      <w:pPr>
        <w:tabs>
          <w:tab w:val="left" w:pos="9090"/>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Прилог 3 Конкурсна документација (на Порталу јавних набавки под шифром</w:t>
      </w:r>
      <w:r w:rsidRPr="00DA5AF7">
        <w:rPr>
          <w:rFonts w:ascii="Arial" w:eastAsia="Times New Roman" w:hAnsi="Arial" w:cs="Arial"/>
          <w:color w:val="000000"/>
          <w:lang w:val="sr-Cyrl-RS"/>
        </w:rPr>
        <w:t xml:space="preserve"> </w:t>
      </w:r>
      <w:r w:rsidRPr="00DA5AF7">
        <w:rPr>
          <w:rFonts w:ascii="Arial" w:eastAsia="Times New Roman" w:hAnsi="Arial" w:cs="Arial"/>
          <w:color w:val="000000"/>
          <w:lang w:val="en-US"/>
        </w:rPr>
        <w:t>_______)</w:t>
      </w:r>
      <w:r w:rsidRPr="00DA5AF7">
        <w:rPr>
          <w:rFonts w:ascii="Arial" w:eastAsia="Times New Roman" w:hAnsi="Arial" w:cs="Arial"/>
          <w:color w:val="000000"/>
          <w:lang w:val="sr-Cyrl-RS"/>
        </w:rPr>
        <w:t>, а коју поседују обе уговорне стране</w:t>
      </w:r>
    </w:p>
    <w:p w:rsidR="00DA5AF7" w:rsidRPr="00DA5AF7" w:rsidRDefault="00DA5AF7" w:rsidP="00DA5AF7">
      <w:pPr>
        <w:tabs>
          <w:tab w:val="left" w:pos="9090"/>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Прилог 4 Техничка спецификација –</w:t>
      </w:r>
    </w:p>
    <w:p w:rsidR="00DA5AF7" w:rsidRPr="00DA5AF7" w:rsidRDefault="00DA5AF7" w:rsidP="00DA5AF7">
      <w:pPr>
        <w:tabs>
          <w:tab w:val="left" w:pos="9090"/>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Прилог </w:t>
      </w:r>
      <w:r w:rsidRPr="00DA5AF7">
        <w:rPr>
          <w:rFonts w:ascii="Arial" w:eastAsia="Times New Roman" w:hAnsi="Arial" w:cs="Arial"/>
          <w:color w:val="000000"/>
          <w:lang w:val="sr-Cyrl-RS"/>
        </w:rPr>
        <w:t>5</w:t>
      </w:r>
      <w:r w:rsidRPr="00DA5AF7">
        <w:rPr>
          <w:rFonts w:ascii="Arial" w:eastAsia="Times New Roman" w:hAnsi="Arial" w:cs="Arial"/>
          <w:color w:val="000000"/>
          <w:lang w:val="en-US"/>
        </w:rPr>
        <w:t xml:space="preserve"> Споразум о заједничком наступању</w:t>
      </w:r>
    </w:p>
    <w:p w:rsidR="00DA5AF7" w:rsidRPr="00DA5AF7" w:rsidRDefault="00DA5AF7" w:rsidP="00DA5AF7">
      <w:pPr>
        <w:spacing w:after="0" w:line="240" w:lineRule="auto"/>
        <w:jc w:val="both"/>
        <w:rPr>
          <w:rFonts w:ascii="Arial" w:eastAsia="Times New Roman" w:hAnsi="Arial" w:cs="Arial"/>
          <w:color w:val="000000"/>
          <w:spacing w:val="2"/>
          <w:lang w:val="sr-Cyrl-CS"/>
        </w:rPr>
      </w:pPr>
      <w:r w:rsidRPr="00DA5AF7">
        <w:rPr>
          <w:rFonts w:ascii="Arial" w:eastAsia="Times New Roman" w:hAnsi="Arial" w:cs="Arial"/>
          <w:color w:val="000000"/>
          <w:spacing w:val="2"/>
          <w:lang w:val="sr-Cyrl-CS"/>
        </w:rPr>
        <w:t>Правила Безбедности на раду у ТЕНТ</w:t>
      </w:r>
    </w:p>
    <w:p w:rsidR="00DA5AF7" w:rsidRPr="00DA5AF7" w:rsidRDefault="00DA5AF7" w:rsidP="00DA5AF7">
      <w:pPr>
        <w:spacing w:after="0" w:line="240" w:lineRule="auto"/>
        <w:jc w:val="both"/>
        <w:rPr>
          <w:rFonts w:ascii="Arial" w:eastAsia="Times New Roman" w:hAnsi="Arial" w:cs="Arial"/>
          <w:color w:val="000000"/>
          <w:spacing w:val="2"/>
          <w:lang w:val="sr-Cyrl-CS"/>
        </w:rPr>
      </w:pPr>
    </w:p>
    <w:p w:rsidR="00DA5AF7" w:rsidRPr="00DA5AF7" w:rsidRDefault="00DA5AF7" w:rsidP="00DA5AF7">
      <w:pPr>
        <w:spacing w:after="0" w:line="240" w:lineRule="auto"/>
        <w:jc w:val="both"/>
        <w:rPr>
          <w:rFonts w:ascii="Arial" w:eastAsia="Times New Roman" w:hAnsi="Arial" w:cs="Arial"/>
          <w:color w:val="000000"/>
          <w:spacing w:val="2"/>
          <w:lang w:val="sr-Cyrl-CS"/>
        </w:rPr>
      </w:pPr>
      <w:r w:rsidRPr="00DA5AF7">
        <w:rPr>
          <w:rFonts w:ascii="Arial" w:eastAsia="Times New Roman" w:hAnsi="Arial" w:cs="Arial"/>
          <w:color w:val="000000"/>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A5AF7" w:rsidRPr="00DA5AF7" w:rsidRDefault="00DA5AF7" w:rsidP="00DA5AF7">
      <w:pPr>
        <w:spacing w:after="0" w:line="240" w:lineRule="auto"/>
        <w:jc w:val="center"/>
        <w:rPr>
          <w:rFonts w:ascii="Arial" w:eastAsia="Times New Roman" w:hAnsi="Arial" w:cs="Arial"/>
          <w:b/>
          <w:color w:val="000000"/>
          <w:lang w:val="sr-Cyrl-RS"/>
        </w:rPr>
      </w:pPr>
      <w:r w:rsidRPr="00DA5AF7">
        <w:rPr>
          <w:rFonts w:ascii="Arial" w:eastAsia="Times New Roman" w:hAnsi="Arial" w:cs="Arial"/>
          <w:b/>
          <w:color w:val="000000"/>
          <w:lang w:val="en-US"/>
        </w:rPr>
        <w:t xml:space="preserve">Члан </w:t>
      </w:r>
      <w:r w:rsidRPr="00DA5AF7">
        <w:rPr>
          <w:rFonts w:ascii="Arial" w:eastAsia="Times New Roman" w:hAnsi="Arial" w:cs="Arial"/>
          <w:b/>
          <w:color w:val="000000"/>
          <w:lang w:val="sr-Cyrl-RS"/>
        </w:rPr>
        <w:t>24.</w:t>
      </w:r>
    </w:p>
    <w:p w:rsidR="00DA5AF7" w:rsidRPr="00DA5AF7" w:rsidRDefault="00DA5AF7" w:rsidP="00DA5AF7">
      <w:pPr>
        <w:spacing w:after="0" w:line="240" w:lineRule="auto"/>
        <w:jc w:val="center"/>
        <w:rPr>
          <w:rFonts w:ascii="Arial" w:eastAsia="Times New Roman" w:hAnsi="Arial" w:cs="Arial"/>
          <w:b/>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r w:rsidRPr="00DA5AF7">
        <w:rPr>
          <w:rFonts w:ascii="Arial" w:eastAsia="Times New Roman" w:hAnsi="Arial" w:cs="Arial"/>
          <w:color w:val="000000"/>
          <w:lang w:val="en-US"/>
        </w:rPr>
        <w:t>Уговор је сачињен у 6 (шест) истоветних примерка</w:t>
      </w:r>
      <w:r w:rsidRPr="00DA5AF7">
        <w:rPr>
          <w:rFonts w:ascii="Arial" w:eastAsia="Times New Roman" w:hAnsi="Arial" w:cs="Arial"/>
          <w:color w:val="000000"/>
          <w:lang w:val="sr-Cyrl-RS"/>
        </w:rPr>
        <w:t xml:space="preserve"> на српском и енглеском језику </w:t>
      </w:r>
      <w:r w:rsidRPr="00DA5AF7">
        <w:rPr>
          <w:rFonts w:ascii="Arial" w:eastAsia="Times New Roman" w:hAnsi="Arial" w:cs="Arial"/>
          <w:color w:val="000000"/>
          <w:lang w:val="en-US"/>
        </w:rPr>
        <w:t>, од којих</w:t>
      </w:r>
      <w:r w:rsidRPr="00DA5AF7">
        <w:rPr>
          <w:rFonts w:ascii="Arial" w:eastAsia="Times New Roman" w:hAnsi="Arial" w:cs="Arial"/>
          <w:color w:val="000000"/>
          <w:lang w:val="sr-Cyrl-RS"/>
        </w:rPr>
        <w:t xml:space="preserve"> по </w:t>
      </w:r>
      <w:r w:rsidRPr="00DA5AF7">
        <w:rPr>
          <w:rFonts w:ascii="Arial" w:eastAsia="Times New Roman" w:hAnsi="Arial" w:cs="Arial"/>
          <w:color w:val="000000"/>
          <w:lang w:val="en-US"/>
        </w:rPr>
        <w:t xml:space="preserve"> 2 (два) примерка за Продавца а четири (4) за Купца</w:t>
      </w:r>
      <w:r w:rsidRPr="00DA5AF7">
        <w:rPr>
          <w:rFonts w:ascii="Arial" w:eastAsia="Times New Roman" w:hAnsi="Arial" w:cs="Arial"/>
          <w:color w:val="000000"/>
          <w:lang w:val="sr-Cyrl-RS"/>
        </w:rPr>
        <w:t xml:space="preserve"> на спском и енглеском језику</w:t>
      </w:r>
      <w:r w:rsidRPr="00DA5AF7">
        <w:rPr>
          <w:rFonts w:ascii="Arial" w:eastAsia="Times New Roman" w:hAnsi="Arial" w:cs="Arial"/>
          <w:color w:val="000000"/>
          <w:lang w:val="en-US"/>
        </w:rPr>
        <w:t>.</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 xml:space="preserve">                        КУПАЦ                                                                            ПРОДАВАЦ</w:t>
      </w:r>
    </w:p>
    <w:p w:rsidR="00DA5AF7" w:rsidRPr="00DA5AF7" w:rsidRDefault="00DA5AF7" w:rsidP="00DA5AF7">
      <w:pPr>
        <w:spacing w:after="0" w:line="240" w:lineRule="auto"/>
        <w:jc w:val="both"/>
        <w:rPr>
          <w:rFonts w:ascii="Arial" w:eastAsia="Times New Roman" w:hAnsi="Arial" w:cs="Arial"/>
          <w:b/>
          <w:color w:val="000000"/>
          <w:lang w:val="en-US"/>
        </w:rPr>
      </w:pPr>
      <w:r w:rsidRPr="00DA5AF7">
        <w:rPr>
          <w:rFonts w:ascii="Arial" w:eastAsia="Times New Roman" w:hAnsi="Arial" w:cs="Arial"/>
          <w:b/>
          <w:color w:val="000000"/>
          <w:lang w:val="en-US"/>
        </w:rPr>
        <w:t>ЈП „Електропривреда Србије“Београд                                                Назив</w:t>
      </w: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p>
    <w:p w:rsidR="00DA5AF7" w:rsidRPr="00DA5AF7" w:rsidRDefault="00DA5AF7" w:rsidP="00DA5AF7">
      <w:pPr>
        <w:tabs>
          <w:tab w:val="left" w:pos="567"/>
        </w:tabs>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___________________________________                             ________________________</w:t>
      </w:r>
    </w:p>
    <w:p w:rsidR="00DA5AF7" w:rsidRPr="00DA5AF7" w:rsidRDefault="00DA5AF7" w:rsidP="00DA5AF7">
      <w:pPr>
        <w:tabs>
          <w:tab w:val="left" w:pos="567"/>
        </w:tabs>
        <w:spacing w:after="0" w:line="240" w:lineRule="auto"/>
        <w:jc w:val="both"/>
        <w:rPr>
          <w:rFonts w:ascii="Arial" w:eastAsia="Times New Roman" w:hAnsi="Arial" w:cs="Arial"/>
          <w:b/>
          <w:color w:val="000000"/>
          <w:lang w:val="en-US"/>
        </w:rPr>
      </w:pPr>
      <w:r w:rsidRPr="00DA5AF7">
        <w:rPr>
          <w:rFonts w:ascii="Arial" w:eastAsia="Times New Roman" w:hAnsi="Arial" w:cs="Arial"/>
          <w:color w:val="000000"/>
          <w:lang w:val="en-US"/>
        </w:rPr>
        <w:t xml:space="preserve">                                                                               </w:t>
      </w:r>
      <w:r w:rsidRPr="00DA5AF7">
        <w:rPr>
          <w:rFonts w:ascii="Arial" w:eastAsia="Times New Roman" w:hAnsi="Arial" w:cs="Arial"/>
          <w:b/>
          <w:color w:val="000000"/>
          <w:lang w:val="en-US"/>
        </w:rPr>
        <w:t>М.П.</w:t>
      </w: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 xml:space="preserve">Финансијски директор ТЕНТ,             име и презиме,функција                                            Милорад Лазић, дипл.екон.                                                                             </w:t>
      </w: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tabs>
          <w:tab w:val="left" w:pos="567"/>
        </w:tabs>
        <w:spacing w:after="0" w:line="240" w:lineRule="auto"/>
        <w:jc w:val="both"/>
        <w:rPr>
          <w:rFonts w:ascii="Arial" w:eastAsia="Times New Roman" w:hAnsi="Arial" w:cs="Arial"/>
          <w:color w:val="000000"/>
          <w:lang w:val="sr-Cyrl-RS"/>
        </w:rPr>
      </w:pPr>
    </w:p>
    <w:p w:rsidR="00DA5AF7" w:rsidRPr="00DA5AF7" w:rsidRDefault="00DA5AF7" w:rsidP="00DA5AF7">
      <w:pPr>
        <w:spacing w:after="0" w:line="240" w:lineRule="auto"/>
        <w:jc w:val="both"/>
        <w:rPr>
          <w:rFonts w:ascii="Arial" w:eastAsia="Times New Roman" w:hAnsi="Arial" w:cs="Arial"/>
          <w:color w:val="000000"/>
          <w:lang w:val="en-US"/>
        </w:rPr>
      </w:pPr>
      <w:r w:rsidRPr="00DA5AF7">
        <w:rPr>
          <w:rFonts w:ascii="Arial" w:eastAsia="Times New Roman" w:hAnsi="Arial" w:cs="Arial"/>
          <w:color w:val="000000"/>
          <w:lang w:val="en-US"/>
        </w:rPr>
        <w:t>НАПОМЕНА: Коначни текст уговора биће урађен у складу са садржином изабране понуде (нпр. опционе клаузуле  из модела уговора везане за паритет, цену, порез и сл.).</w:t>
      </w:r>
    </w:p>
    <w:p w:rsidR="00DA5AF7" w:rsidRPr="00DA5AF7" w:rsidRDefault="00DA5AF7" w:rsidP="00DA5AF7">
      <w:pPr>
        <w:spacing w:after="0" w:line="240" w:lineRule="auto"/>
        <w:rPr>
          <w:rFonts w:ascii="Arial" w:eastAsia="Calibri" w:hAnsi="Arial" w:cs="Arial"/>
          <w:noProof/>
          <w:color w:val="000000"/>
          <w:lang w:val="sr-Cyrl-RS"/>
        </w:rPr>
      </w:pPr>
    </w:p>
    <w:p w:rsidR="00DA5AF7" w:rsidRPr="00DA5AF7" w:rsidRDefault="00DA5AF7" w:rsidP="00DA5AF7">
      <w:pPr>
        <w:spacing w:after="0" w:line="240" w:lineRule="auto"/>
        <w:jc w:val="both"/>
        <w:rPr>
          <w:rFonts w:ascii="Arial" w:eastAsia="Times New Roman" w:hAnsi="Arial" w:cs="Times New Roman"/>
          <w:b/>
          <w:color w:val="000000"/>
          <w:sz w:val="20"/>
          <w:lang w:val="sr-Cyrl-RS"/>
        </w:rPr>
      </w:pPr>
    </w:p>
    <w:p w:rsidR="00DA5AF7" w:rsidRPr="00DA5AF7" w:rsidRDefault="00DA5AF7" w:rsidP="00DA5AF7">
      <w:pPr>
        <w:spacing w:after="0" w:line="240" w:lineRule="auto"/>
        <w:rPr>
          <w:rFonts w:ascii="Arial" w:eastAsia="Times New Roman" w:hAnsi="Arial" w:cs="Times New Roman"/>
          <w:b/>
          <w:color w:val="000000"/>
          <w:sz w:val="20"/>
          <w:lang w:val="sr-Cyrl-RS"/>
        </w:rPr>
      </w:pPr>
    </w:p>
    <w:p w:rsidR="00DA5AF7" w:rsidRPr="00DA5AF7" w:rsidRDefault="00DA5AF7" w:rsidP="00DA5AF7">
      <w:pPr>
        <w:spacing w:after="0" w:line="240" w:lineRule="auto"/>
        <w:jc w:val="both"/>
        <w:rPr>
          <w:rFonts w:ascii="Arial" w:eastAsia="Times New Roman" w:hAnsi="Arial" w:cs="Times New Roman"/>
          <w:b/>
          <w:color w:val="000000"/>
          <w:sz w:val="20"/>
          <w:lang w:val="sr-Cyrl-RS"/>
        </w:rPr>
      </w:pPr>
    </w:p>
    <w:p w:rsidR="00DA5AF7" w:rsidRPr="00DA5AF7" w:rsidRDefault="00DA5AF7" w:rsidP="00DA5AF7">
      <w:pPr>
        <w:spacing w:after="0" w:line="240" w:lineRule="auto"/>
        <w:jc w:val="both"/>
        <w:rPr>
          <w:rFonts w:ascii="Arial" w:eastAsia="Times New Roman" w:hAnsi="Arial" w:cs="Times New Roman"/>
          <w:b/>
          <w:color w:val="000000"/>
          <w:sz w:val="20"/>
          <w:lang w:val="sr-Cyrl-RS"/>
        </w:rPr>
      </w:pPr>
    </w:p>
    <w:p w:rsidR="00DA5AF7" w:rsidRPr="00DA5AF7" w:rsidRDefault="00DA5AF7" w:rsidP="00DA5AF7">
      <w:pPr>
        <w:spacing w:after="0" w:line="240" w:lineRule="auto"/>
        <w:jc w:val="both"/>
        <w:rPr>
          <w:rFonts w:ascii="Arial" w:eastAsia="Times New Roman" w:hAnsi="Arial" w:cs="Times New Roman"/>
          <w:b/>
          <w:color w:val="000000"/>
          <w:sz w:val="20"/>
          <w:lang w:val="sr-Cyrl-RS"/>
        </w:rPr>
      </w:pPr>
    </w:p>
    <w:p w:rsidR="00DA5AF7" w:rsidRPr="00DA5AF7" w:rsidRDefault="00DA5AF7" w:rsidP="00DA5AF7">
      <w:pPr>
        <w:spacing w:after="0" w:line="240" w:lineRule="auto"/>
        <w:jc w:val="both"/>
        <w:rPr>
          <w:rFonts w:ascii="Arial" w:eastAsia="Times New Roman" w:hAnsi="Arial" w:cs="Times New Roman"/>
          <w:b/>
          <w:color w:val="000000"/>
          <w:sz w:val="20"/>
          <w:lang w:val="sr-Latn-CS"/>
        </w:rPr>
      </w:pPr>
      <w:r w:rsidRPr="00DA5AF7">
        <w:rPr>
          <w:rFonts w:ascii="Arial" w:eastAsia="Times New Roman" w:hAnsi="Arial" w:cs="Times New Roman"/>
          <w:b/>
          <w:color w:val="000000"/>
          <w:sz w:val="20"/>
          <w:lang w:val="en-US"/>
        </w:rPr>
        <w:t xml:space="preserve">Огранак </w:t>
      </w:r>
      <w:r w:rsidRPr="00DA5AF7">
        <w:rPr>
          <w:rFonts w:ascii="Arial" w:eastAsia="Times New Roman" w:hAnsi="Arial" w:cs="Times New Roman"/>
          <w:b/>
          <w:color w:val="000000"/>
          <w:sz w:val="20"/>
          <w:lang w:val="sr-Latn-CS"/>
        </w:rPr>
        <w:t>ТЕНТ</w:t>
      </w:r>
    </w:p>
    <w:p w:rsidR="00DA5AF7" w:rsidRPr="00DA5AF7" w:rsidRDefault="00DA5AF7" w:rsidP="00DA5AF7">
      <w:pPr>
        <w:spacing w:after="0" w:line="240" w:lineRule="auto"/>
        <w:jc w:val="both"/>
        <w:rPr>
          <w:rFonts w:ascii="Arial" w:eastAsia="Times New Roman" w:hAnsi="Arial" w:cs="Times New Roman"/>
          <w:b/>
          <w:color w:val="000000"/>
          <w:sz w:val="20"/>
          <w:lang w:val="sr-Cyrl-CS"/>
        </w:rPr>
      </w:pPr>
      <w:r w:rsidRPr="00DA5AF7">
        <w:rPr>
          <w:rFonts w:ascii="Arial" w:eastAsia="Times New Roman" w:hAnsi="Arial" w:cs="Times New Roman"/>
          <w:b/>
          <w:color w:val="000000"/>
          <w:sz w:val="20"/>
          <w:lang w:val="sr-Cyrl-CS"/>
        </w:rPr>
        <w:t>Сектор за управљање ризицима</w:t>
      </w:r>
    </w:p>
    <w:p w:rsidR="00DA5AF7" w:rsidRPr="00DA5AF7" w:rsidRDefault="00DA5AF7" w:rsidP="00DA5AF7">
      <w:pPr>
        <w:spacing w:after="0" w:line="240" w:lineRule="auto"/>
        <w:jc w:val="both"/>
        <w:rPr>
          <w:rFonts w:ascii="Arial" w:eastAsia="Times New Roman" w:hAnsi="Arial" w:cs="Times New Roman"/>
          <w:b/>
          <w:color w:val="000000"/>
          <w:sz w:val="20"/>
          <w:lang w:val="sr-Cyrl-RS"/>
        </w:rPr>
      </w:pPr>
      <w:r w:rsidRPr="00DA5AF7">
        <w:rPr>
          <w:rFonts w:ascii="Arial" w:eastAsia="Times New Roman" w:hAnsi="Arial" w:cs="Times New Roman"/>
          <w:b/>
          <w:color w:val="000000"/>
          <w:sz w:val="20"/>
          <w:lang w:val="en-US"/>
        </w:rPr>
        <w:t>Датум ________________</w:t>
      </w:r>
    </w:p>
    <w:p w:rsidR="00DA5AF7" w:rsidRPr="00DA5AF7" w:rsidRDefault="00DA5AF7" w:rsidP="00DA5AF7">
      <w:pPr>
        <w:spacing w:after="0" w:line="240" w:lineRule="auto"/>
        <w:jc w:val="center"/>
        <w:rPr>
          <w:rFonts w:ascii="Arial" w:eastAsia="Times New Roman" w:hAnsi="Arial" w:cs="Times New Roman"/>
          <w:b/>
          <w:color w:val="000000"/>
          <w:sz w:val="28"/>
          <w:szCs w:val="28"/>
          <w:lang w:val="ru-RU"/>
        </w:rPr>
      </w:pPr>
      <w:r w:rsidRPr="00DA5AF7">
        <w:rPr>
          <w:rFonts w:ascii="Arial" w:eastAsia="Times New Roman" w:hAnsi="Arial" w:cs="Times New Roman"/>
          <w:b/>
          <w:color w:val="000000"/>
          <w:sz w:val="28"/>
          <w:szCs w:val="28"/>
          <w:lang w:val="ru-RU"/>
        </w:rPr>
        <w:t>ПРАВИЛА</w:t>
      </w:r>
    </w:p>
    <w:p w:rsidR="00DA5AF7" w:rsidRPr="00DA5AF7" w:rsidRDefault="00DA5AF7" w:rsidP="00DA5AF7">
      <w:pPr>
        <w:spacing w:after="0" w:line="240" w:lineRule="auto"/>
        <w:jc w:val="center"/>
        <w:rPr>
          <w:rFonts w:ascii="Arial" w:eastAsia="Times New Roman" w:hAnsi="Arial" w:cs="Times New Roman"/>
          <w:b/>
          <w:color w:val="000000"/>
          <w:sz w:val="28"/>
          <w:szCs w:val="28"/>
          <w:lang w:val="ru-RU"/>
        </w:rPr>
      </w:pPr>
      <w:r w:rsidRPr="00DA5AF7">
        <w:rPr>
          <w:rFonts w:ascii="Arial" w:eastAsia="Times New Roman" w:hAnsi="Arial" w:cs="Times New Roman"/>
          <w:b/>
          <w:color w:val="000000"/>
          <w:sz w:val="28"/>
          <w:szCs w:val="28"/>
          <w:lang w:val="ru-RU"/>
        </w:rPr>
        <w:t>БЕЗБЕДНОСТИ НА РАДУ У ТЕНТ</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У зависности од врсте и обима радова/услуга примењују се одређене тачке ових правила.</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Правила су саставни део уговора о извршењу послова од стране извођача радова/ извршиоца услуга.</w:t>
      </w:r>
    </w:p>
    <w:p w:rsidR="00DA5AF7" w:rsidRPr="00DA5AF7" w:rsidRDefault="00DA5AF7" w:rsidP="00DA5AF7">
      <w:pPr>
        <w:spacing w:before="120" w:after="0" w:line="240"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DA5AF7">
        <w:rPr>
          <w:rFonts w:ascii="Arial" w:eastAsia="Times New Roman" w:hAnsi="Arial" w:cs="Times New Roman"/>
          <w:color w:val="000000"/>
          <w:lang w:val="en-US"/>
        </w:rPr>
        <w:t>.</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Поштовање правила од стране извођача радова биће стриктно контролисано и свако непоштовање биће санкционисано.</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Начин остваривања сарадње утврђује се писменим споразумом којим се одр</w:t>
      </w:r>
      <w:r w:rsidRPr="00DA5AF7">
        <w:rPr>
          <w:rFonts w:ascii="Arial" w:eastAsia="Times New Roman" w:hAnsi="Arial" w:cs="Times New Roman"/>
          <w:color w:val="000000"/>
          <w:lang w:val="en-US"/>
        </w:rPr>
        <w:t>e</w:t>
      </w:r>
      <w:r w:rsidRPr="00DA5AF7">
        <w:rPr>
          <w:rFonts w:ascii="Arial" w:eastAsia="Times New Roman" w:hAnsi="Arial" w:cs="Times New Roman"/>
          <w:color w:val="000000"/>
          <w:lang w:val="sr-Cyrl-CS"/>
        </w:rPr>
        <w:t>ђује лицe зa кooрдинaциjу спрoвoђeњa зajeдничких мeрa кojимa сe oбeзбeђуje бeзбeднoст и здрaвљe свих зaпoслeних (из реда запослених ТЕНТ).</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Лице за коодинацију у сарадњи са представницима извођача радова и надзорног органа израђује План заједничких мера.</w:t>
      </w:r>
    </w:p>
    <w:p w:rsidR="00DA5AF7" w:rsidRPr="00DA5AF7" w:rsidRDefault="00DA5AF7" w:rsidP="00DA5AF7">
      <w:pPr>
        <w:spacing w:before="120" w:after="40" w:line="240" w:lineRule="auto"/>
        <w:jc w:val="both"/>
        <w:rPr>
          <w:rFonts w:ascii="Arial" w:eastAsia="Times New Roman" w:hAnsi="Arial" w:cs="Times New Roman"/>
          <w:b/>
          <w:color w:val="000000"/>
          <w:u w:val="single"/>
          <w:lang w:val="en-US"/>
        </w:rPr>
      </w:pPr>
      <w:r w:rsidRPr="00DA5AF7">
        <w:rPr>
          <w:rFonts w:ascii="Arial" w:eastAsia="Times New Roman" w:hAnsi="Arial" w:cs="Times New Roman"/>
          <w:b/>
          <w:color w:val="000000"/>
          <w:u w:val="single"/>
          <w:lang w:val="sr-Latn-CS"/>
        </w:rPr>
        <w:t xml:space="preserve">I  ОБАВЕЗЕ ИЗВОЂАЧА РАДОВА </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lastRenderedPageBreak/>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ru-RU"/>
        </w:rPr>
        <w:t>Забрањено је избегавање примене и/или ометање спровођења мера БЗР</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ru-RU"/>
        </w:rPr>
        <w:t xml:space="preserve">За радове за које је Законом о БЗР обавезан да изради Елаборат о уређењу градилишта </w:t>
      </w:r>
      <w:r w:rsidRPr="00DA5AF7">
        <w:rPr>
          <w:rFonts w:ascii="Arial" w:eastAsia="Times New Roman" w:hAnsi="Arial" w:cs="Times New Roman"/>
          <w:color w:val="000000"/>
          <w:lang w:val="en-US"/>
        </w:rPr>
        <w:t>(сходно Правилнику о садржају елабората о уређењу градилишта „Сл.гласник РС“ бр.121/12)</w:t>
      </w:r>
      <w:r w:rsidRPr="00DA5AF7">
        <w:rPr>
          <w:rFonts w:ascii="Arial" w:eastAsia="Times New Roman" w:hAnsi="Arial" w:cs="Times New Roman"/>
          <w:color w:val="000000"/>
          <w:lang w:val="ru-RU"/>
        </w:rPr>
        <w:t xml:space="preserve">, најмање три дан пре почетка радова </w:t>
      </w:r>
      <w:r w:rsidRPr="00DA5AF7">
        <w:rPr>
          <w:rFonts w:ascii="Arial" w:eastAsia="Times New Roman" w:hAnsi="Arial" w:cs="Times New Roman"/>
          <w:color w:val="000000"/>
          <w:lang w:val="sr-Latn-CS"/>
        </w:rPr>
        <w:t>Служби БЗР и ЗОП</w:t>
      </w:r>
      <w:r w:rsidRPr="00DA5AF7">
        <w:rPr>
          <w:rFonts w:ascii="Arial" w:eastAsia="Times New Roman" w:hAnsi="Arial" w:cs="Times New Roman"/>
          <w:color w:val="000000"/>
          <w:lang w:val="sr-Cyrl-CS"/>
        </w:rPr>
        <w:t xml:space="preserve"> достави:</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Елаборат о уређењу градилишта</w:t>
      </w:r>
      <w:r w:rsidRPr="00DA5AF7">
        <w:rPr>
          <w:rFonts w:ascii="Arial" w:eastAsia="Times New Roman" w:hAnsi="Arial" w:cs="Times New Roman"/>
          <w:color w:val="000000"/>
          <w:lang w:val="en-US"/>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оверену копију Пријаве о почетку радова коју је предао надлежној инспекцији рада,</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доказ да су запослени упознати са садржином Елабората и предвиђеним мерама за безбедан и здрав рад</w:t>
      </w:r>
      <w:r w:rsidRPr="00DA5AF7">
        <w:rPr>
          <w:rFonts w:ascii="Arial" w:eastAsia="Times New Roman" w:hAnsi="Arial" w:cs="Times New Roman"/>
          <w:color w:val="000000"/>
          <w:lang w:val="en-US"/>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en-US"/>
        </w:rPr>
        <w:t>o</w:t>
      </w:r>
      <w:r w:rsidRPr="00DA5AF7">
        <w:rPr>
          <w:rFonts w:ascii="Arial" w:eastAsia="Times New Roman" w:hAnsi="Arial" w:cs="Times New Roman"/>
          <w:color w:val="000000"/>
          <w:lang w:val="sr-Cyrl-CS"/>
        </w:rPr>
        <w:t>сигуравајућу полису за запослене</w:t>
      </w:r>
      <w:r w:rsidRPr="00DA5AF7">
        <w:rPr>
          <w:rFonts w:ascii="Arial" w:eastAsia="Times New Roman" w:hAnsi="Arial" w:cs="Times New Roman"/>
          <w:color w:val="000000"/>
          <w:lang w:val="en-US"/>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en-US"/>
        </w:rPr>
        <w:t>с</w:t>
      </w:r>
      <w:r w:rsidRPr="00DA5AF7">
        <w:rPr>
          <w:rFonts w:ascii="Arial" w:eastAsia="Times New Roman" w:hAnsi="Arial" w:cs="Times New Roman"/>
          <w:color w:val="000000"/>
          <w:lang w:val="sr-Cyrl-CS"/>
        </w:rPr>
        <w:t>писак оруђа за рад, уређаја, алата и опреме и њихове атесте и сертификате,</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доказ да су запослени упознати са овим Правилима (списак лица са њиховим својеручним потписаним изјавама),</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име одговорног лица на градилишту, његовог заменика (у одсуству одговорног лица у другоји/или трећој смени, празником и сл.).</w:t>
      </w:r>
    </w:p>
    <w:p w:rsidR="00DA5AF7" w:rsidRPr="00DA5AF7" w:rsidRDefault="00DA5AF7" w:rsidP="00DA5AF7">
      <w:pPr>
        <w:spacing w:before="120" w:after="0" w:line="240" w:lineRule="auto"/>
        <w:ind w:left="720"/>
        <w:jc w:val="both"/>
        <w:rPr>
          <w:rFonts w:ascii="Arial" w:eastAsia="Times New Roman" w:hAnsi="Arial" w:cs="Times New Roman"/>
          <w:color w:val="000000"/>
          <w:lang w:val="en-US"/>
        </w:rPr>
      </w:pPr>
    </w:p>
    <w:p w:rsidR="00DA5AF7" w:rsidRPr="00DA5AF7" w:rsidRDefault="00DA5AF7" w:rsidP="00DA5AF7">
      <w:pPr>
        <w:spacing w:before="120" w:after="0" w:line="240"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DA5AF7" w:rsidRPr="00DA5AF7" w:rsidRDefault="00DA5AF7" w:rsidP="00DA5AF7">
      <w:pPr>
        <w:spacing w:before="120" w:after="240" w:line="240"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DA5AF7">
        <w:rPr>
          <w:rFonts w:ascii="Arial" w:eastAsia="Times New Roman" w:hAnsi="Arial" w:cs="Times New Roman"/>
          <w:color w:val="000000"/>
          <w:lang w:val="sr-Cyrl-CS"/>
        </w:rPr>
        <w:t>(у одсуству лица за БЗР у другоји/или трећој смени, празником и сл.)</w:t>
      </w:r>
      <w:r w:rsidRPr="00DA5AF7">
        <w:rPr>
          <w:rFonts w:ascii="Arial" w:eastAsia="Times New Roman" w:hAnsi="Arial" w:cs="Times New Roman"/>
          <w:color w:val="000000"/>
          <w:lang w:val="ru-RU"/>
        </w:rPr>
        <w:t xml:space="preserve">.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w:t>
      </w:r>
      <w:r w:rsidRPr="00DA5AF7">
        <w:rPr>
          <w:rFonts w:ascii="Arial" w:eastAsia="Times New Roman" w:hAnsi="Arial" w:cs="Times New Roman"/>
          <w:color w:val="000000"/>
          <w:lang w:val="ru-RU"/>
        </w:rPr>
        <w:lastRenderedPageBreak/>
        <w:t>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A5AF7">
        <w:rPr>
          <w:rFonts w:ascii="Arial" w:eastAsia="Times New Roman" w:hAnsi="Arial" w:cs="Times New Roman"/>
          <w:color w:val="000000"/>
          <w:lang w:val="en-US"/>
        </w:rPr>
        <w:t xml:space="preserve"> Служби обезбеђења и одбране</w:t>
      </w:r>
      <w:r w:rsidRPr="00DA5AF7">
        <w:rPr>
          <w:rFonts w:ascii="Arial" w:eastAsia="Times New Roman" w:hAnsi="Arial" w:cs="Times New Roman"/>
          <w:color w:val="000000"/>
          <w:lang w:val="ru-RU"/>
        </w:rPr>
        <w:t xml:space="preserve"> (образац </w:t>
      </w:r>
      <w:r w:rsidRPr="00DA5AF7">
        <w:rPr>
          <w:rFonts w:ascii="Arial" w:eastAsia="Times New Roman" w:hAnsi="Arial" w:cs="Times New Roman"/>
          <w:color w:val="000000"/>
          <w:lang w:val="en-US"/>
        </w:rPr>
        <w:t>QO.0.14.66, приказан у прилогу 2).</w:t>
      </w:r>
      <w:r w:rsidRPr="00DA5AF7">
        <w:rPr>
          <w:rFonts w:ascii="Arial" w:eastAsia="Times New Roman" w:hAnsi="Arial" w:cs="Times New Roman"/>
          <w:color w:val="000000"/>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DA5AF7" w:rsidRPr="00DA5AF7" w:rsidRDefault="00DA5AF7" w:rsidP="00E529B2">
      <w:pPr>
        <w:numPr>
          <w:ilvl w:val="0"/>
          <w:numId w:val="47"/>
        </w:numPr>
        <w:tabs>
          <w:tab w:val="left" w:pos="-425"/>
          <w:tab w:val="num" w:pos="960"/>
          <w:tab w:val="left" w:pos="1191"/>
        </w:tabs>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Служби обезбеђења и одбране достави захтев </w:t>
      </w:r>
      <w:r w:rsidRPr="00DA5AF7">
        <w:rPr>
          <w:rFonts w:ascii="Arial" w:eastAsia="Times New Roman" w:hAnsi="Arial" w:cs="Times New Roman"/>
          <w:color w:val="000000"/>
          <w:lang w:val="ru-RU"/>
        </w:rPr>
        <w:t xml:space="preserve">Списак возила и радних машина за улазак у објекте ТЕНТ (образац </w:t>
      </w:r>
      <w:r w:rsidRPr="00DA5AF7">
        <w:rPr>
          <w:rFonts w:ascii="Arial" w:eastAsia="Times New Roman" w:hAnsi="Arial" w:cs="Times New Roman"/>
          <w:color w:val="000000"/>
          <w:lang w:val="en-US"/>
        </w:rPr>
        <w:t>QO</w:t>
      </w:r>
      <w:r w:rsidRPr="00DA5AF7">
        <w:rPr>
          <w:rFonts w:ascii="Arial" w:eastAsia="Times New Roman" w:hAnsi="Arial" w:cs="Times New Roman"/>
          <w:color w:val="000000"/>
          <w:lang w:val="ru-RU"/>
        </w:rPr>
        <w:t>.0.14.4</w:t>
      </w:r>
      <w:r w:rsidRPr="00DA5AF7">
        <w:rPr>
          <w:rFonts w:ascii="Arial" w:eastAsia="Times New Roman" w:hAnsi="Arial" w:cs="Times New Roman"/>
          <w:color w:val="000000"/>
          <w:lang w:val="sr-Latn-CS"/>
        </w:rPr>
        <w:t xml:space="preserve">4 </w:t>
      </w:r>
      <w:r w:rsidRPr="00DA5AF7">
        <w:rPr>
          <w:rFonts w:ascii="Arial" w:eastAsia="Times New Roman" w:hAnsi="Arial" w:cs="Times New Roman"/>
          <w:color w:val="000000"/>
          <w:lang w:val="ru-RU"/>
        </w:rPr>
        <w:t>приказан у прилогу 2)</w:t>
      </w:r>
      <w:r w:rsidRPr="00DA5AF7">
        <w:rPr>
          <w:rFonts w:ascii="Arial" w:eastAsia="Times New Roman" w:hAnsi="Arial" w:cs="Times New Roman"/>
          <w:color w:val="00000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DA5AF7">
        <w:rPr>
          <w:rFonts w:ascii="Arial" w:eastAsia="Times New Roman" w:hAnsi="Arial" w:cs="Times New Roman"/>
          <w:color w:val="000000"/>
          <w:lang w:val="ru-RU"/>
        </w:rPr>
        <w:t xml:space="preserve">(образац </w:t>
      </w:r>
      <w:r w:rsidRPr="00DA5AF7">
        <w:rPr>
          <w:rFonts w:ascii="Arial" w:eastAsia="Times New Roman" w:hAnsi="Arial" w:cs="Times New Roman"/>
          <w:color w:val="000000"/>
          <w:lang w:val="en-US"/>
        </w:rPr>
        <w:t>QO</w:t>
      </w:r>
      <w:r w:rsidRPr="00DA5AF7">
        <w:rPr>
          <w:rFonts w:ascii="Arial" w:eastAsia="Times New Roman" w:hAnsi="Arial" w:cs="Times New Roman"/>
          <w:color w:val="000000"/>
          <w:lang w:val="ru-RU"/>
        </w:rPr>
        <w:t>.0.14.4</w:t>
      </w:r>
      <w:r w:rsidRPr="00DA5AF7">
        <w:rPr>
          <w:rFonts w:ascii="Arial" w:eastAsia="Times New Roman" w:hAnsi="Arial" w:cs="Times New Roman"/>
          <w:color w:val="000000"/>
          <w:lang w:val="sr-Cyrl-CS"/>
        </w:rPr>
        <w:t>3</w:t>
      </w:r>
      <w:r w:rsidRPr="00DA5AF7">
        <w:rPr>
          <w:rFonts w:ascii="Arial" w:eastAsia="Times New Roman" w:hAnsi="Arial" w:cs="Times New Roman"/>
          <w:color w:val="000000"/>
          <w:lang w:val="ru-RU"/>
        </w:rPr>
        <w:t>приказан у прилогу 2).</w:t>
      </w:r>
    </w:p>
    <w:p w:rsidR="00DA5AF7" w:rsidRPr="00DA5AF7" w:rsidRDefault="00DA5AF7" w:rsidP="00E529B2">
      <w:pPr>
        <w:numPr>
          <w:ilvl w:val="0"/>
          <w:numId w:val="47"/>
        </w:numPr>
        <w:tabs>
          <w:tab w:val="left" w:pos="-425"/>
          <w:tab w:val="num" w:pos="1401"/>
        </w:tabs>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Захтевом - Списак запослених за рад ван редовног радног времена (образац </w:t>
      </w:r>
      <w:r w:rsidRPr="00DA5AF7">
        <w:rPr>
          <w:rFonts w:ascii="Arial" w:eastAsia="Times New Roman" w:hAnsi="Arial" w:cs="Times New Roman"/>
          <w:color w:val="000000"/>
          <w:lang w:val="en-US"/>
        </w:rPr>
        <w:t>QO</w:t>
      </w:r>
      <w:r w:rsidRPr="00DA5AF7">
        <w:rPr>
          <w:rFonts w:ascii="Arial" w:eastAsia="Times New Roman" w:hAnsi="Arial" w:cs="Times New Roman"/>
          <w:color w:val="000000"/>
          <w:lang w:val="sr-Cyrl-CS"/>
        </w:rPr>
        <w:t>.0.14.38приказан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DA5AF7" w:rsidRPr="00DA5AF7" w:rsidRDefault="00DA5AF7" w:rsidP="00E529B2">
      <w:pPr>
        <w:numPr>
          <w:ilvl w:val="0"/>
          <w:numId w:val="47"/>
        </w:numPr>
        <w:tabs>
          <w:tab w:val="left" w:pos="-425"/>
          <w:tab w:val="num" w:pos="1401"/>
        </w:tabs>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DA5AF7" w:rsidRPr="00DA5AF7" w:rsidRDefault="00DA5AF7" w:rsidP="00E529B2">
      <w:pPr>
        <w:numPr>
          <w:ilvl w:val="0"/>
          <w:numId w:val="47"/>
        </w:numPr>
        <w:tabs>
          <w:tab w:val="left" w:pos="-425"/>
          <w:tab w:val="num" w:pos="1401"/>
        </w:tabs>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Приликом уношења сопственог алата, опреме и материјала, сачини спецификацију истог</w:t>
      </w:r>
      <w:r w:rsidRPr="00DA5AF7">
        <w:rPr>
          <w:rFonts w:ascii="Arial" w:eastAsia="Times New Roman" w:hAnsi="Arial" w:cs="Times New Roman"/>
          <w:color w:val="000000"/>
          <w:lang w:val="en-US"/>
        </w:rPr>
        <w:t>на обрасцу QO</w:t>
      </w:r>
      <w:r w:rsidRPr="00DA5AF7">
        <w:rPr>
          <w:rFonts w:ascii="Arial" w:eastAsia="Times New Roman" w:hAnsi="Arial" w:cs="Times New Roman"/>
          <w:color w:val="000000"/>
          <w:lang w:val="sr-Cyrl-CS"/>
        </w:rPr>
        <w:t xml:space="preserve">.0.14.12 </w:t>
      </w:r>
      <w:r w:rsidRPr="00DA5AF7">
        <w:rPr>
          <w:rFonts w:ascii="Arial" w:eastAsia="Times New Roman" w:hAnsi="Arial" w:cs="Arial"/>
          <w:color w:val="000000"/>
          <w:lang w:val="sr-Cyrl-CS"/>
        </w:rPr>
        <w:t>–</w:t>
      </w:r>
      <w:r w:rsidRPr="00DA5AF7">
        <w:rPr>
          <w:rFonts w:ascii="Arial" w:eastAsia="Times New Roman" w:hAnsi="Arial" w:cs="Times New Roman"/>
          <w:color w:val="00000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DA5AF7" w:rsidRPr="00DA5AF7" w:rsidRDefault="00DA5AF7" w:rsidP="00E529B2">
      <w:pPr>
        <w:numPr>
          <w:ilvl w:val="0"/>
          <w:numId w:val="47"/>
        </w:numPr>
        <w:tabs>
          <w:tab w:val="left" w:pos="-425"/>
          <w:tab w:val="num" w:pos="1401"/>
        </w:tabs>
        <w:spacing w:before="120" w:after="80" w:line="216"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DA5AF7">
        <w:rPr>
          <w:rFonts w:ascii="Arial" w:eastAsia="Times New Roman" w:hAnsi="Arial" w:cs="Times New Roman"/>
          <w:color w:val="000000"/>
          <w:lang w:val="en-US"/>
        </w:rPr>
        <w:t xml:space="preserve">QO.0.14.13 </w:t>
      </w:r>
      <w:r w:rsidRPr="00DA5AF7">
        <w:rPr>
          <w:rFonts w:ascii="Arial" w:eastAsia="Times New Roman" w:hAnsi="Arial" w:cs="Arial"/>
          <w:color w:val="000000"/>
          <w:lang w:val="en-US"/>
        </w:rPr>
        <w:t>–</w:t>
      </w:r>
      <w:r w:rsidRPr="00DA5AF7">
        <w:rPr>
          <w:rFonts w:ascii="Arial" w:eastAsia="Times New Roman" w:hAnsi="Arial" w:cs="Times New Roman"/>
          <w:color w:val="000000"/>
          <w:lang w:val="en-US"/>
        </w:rPr>
        <w:t xml:space="preserve">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w:t>
      </w:r>
      <w:r w:rsidRPr="00DA5AF7">
        <w:rPr>
          <w:rFonts w:ascii="Arial" w:eastAsia="Times New Roman" w:hAnsi="Arial" w:cs="Times New Roman"/>
          <w:color w:val="000000"/>
          <w:lang w:val="en-US"/>
        </w:rPr>
        <w:lastRenderedPageBreak/>
        <w:t>стране службеника обезбеђења, једна копија прати материјал који се износи, а друга копија остаје запосленом који је издао дозволу.</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 xml:space="preserve">Приликом извођења радова придржава </w:t>
      </w:r>
      <w:r w:rsidRPr="00DA5AF7">
        <w:rPr>
          <w:rFonts w:ascii="Arial" w:eastAsia="Times New Roman" w:hAnsi="Arial" w:cs="Times New Roman"/>
          <w:color w:val="000000"/>
          <w:lang w:val="sr-Cyrl-CS"/>
        </w:rPr>
        <w:t xml:space="preserve">се </w:t>
      </w:r>
      <w:r w:rsidRPr="00DA5AF7">
        <w:rPr>
          <w:rFonts w:ascii="Arial" w:eastAsia="Times New Roman" w:hAnsi="Arial" w:cs="Times New Roman"/>
          <w:color w:val="000000"/>
          <w:lang w:val="sr-Latn-CS"/>
        </w:rPr>
        <w:t>свих законских, техничких и интерних прописа из</w:t>
      </w:r>
      <w:r w:rsidRPr="00DA5AF7">
        <w:rPr>
          <w:rFonts w:ascii="Arial" w:eastAsia="Times New Roman" w:hAnsi="Arial" w:cs="Times New Roman"/>
          <w:color w:val="000000"/>
          <w:lang w:val="ru-RU"/>
        </w:rPr>
        <w:t xml:space="preserve"> безбедности и здравља </w:t>
      </w:r>
      <w:r w:rsidRPr="00DA5AF7">
        <w:rPr>
          <w:rFonts w:ascii="Arial" w:eastAsia="Times New Roman" w:hAnsi="Arial" w:cs="Times New Roman"/>
          <w:color w:val="000000"/>
          <w:lang w:val="sr-Latn-CS"/>
        </w:rPr>
        <w:t>на раду и противпожарне заштите,апосебно спроводи Уредбу о мерама заштите од пожара при извођењу радова заваривања, резања и лемљења у постројењима</w:t>
      </w:r>
      <w:r w:rsidRPr="00DA5AF7">
        <w:rPr>
          <w:rFonts w:ascii="Arial" w:eastAsia="Times New Roman" w:hAnsi="Arial" w:cs="Times New Roman"/>
          <w:color w:val="000000"/>
          <w:lang w:val="sr-Cyrl-CS"/>
        </w:rPr>
        <w:t xml:space="preserve"> (</w:t>
      </w:r>
      <w:r w:rsidRPr="00DA5AF7">
        <w:rPr>
          <w:rFonts w:ascii="Arial" w:eastAsia="Times New Roman" w:hAnsi="Arial" w:cs="Times New Roman"/>
          <w:color w:val="000000"/>
          <w:lang w:val="sr-Latn-CS"/>
        </w:rPr>
        <w:t xml:space="preserve">уз претходно подношење </w:t>
      </w:r>
      <w:r w:rsidRPr="00DA5AF7">
        <w:rPr>
          <w:rFonts w:ascii="Arial" w:eastAsia="Times New Roman" w:hAnsi="Arial" w:cs="Times New Roman"/>
          <w:color w:val="000000"/>
          <w:lang w:val="sr-Cyrl-CS"/>
        </w:rPr>
        <w:t>З</w:t>
      </w:r>
      <w:r w:rsidRPr="00DA5AF7">
        <w:rPr>
          <w:rFonts w:ascii="Arial" w:eastAsia="Times New Roman" w:hAnsi="Arial" w:cs="Times New Roman"/>
          <w:color w:val="000000"/>
          <w:lang w:val="sr-Latn-CS"/>
        </w:rPr>
        <w:t>ахтева</w:t>
      </w:r>
      <w:r w:rsidRPr="00DA5AF7">
        <w:rPr>
          <w:rFonts w:ascii="Arial" w:eastAsia="Times New Roman" w:hAnsi="Arial" w:cs="Times New Roman"/>
          <w:color w:val="000000"/>
          <w:lang w:val="sr-Cyrl-CS"/>
        </w:rPr>
        <w:t xml:space="preserve"> за издавање одобрења за заваривање</w:t>
      </w:r>
      <w:r w:rsidRPr="00DA5AF7">
        <w:rPr>
          <w:rFonts w:ascii="Arial" w:eastAsia="Times New Roman" w:hAnsi="Arial" w:cs="Times New Roman"/>
          <w:color w:val="000000"/>
          <w:lang w:val="sr-Latn-CS"/>
        </w:rPr>
        <w:t xml:space="preserve"> Служб</w:t>
      </w:r>
      <w:r w:rsidRPr="00DA5AF7">
        <w:rPr>
          <w:rFonts w:ascii="Arial" w:eastAsia="Times New Roman" w:hAnsi="Arial" w:cs="Times New Roman"/>
          <w:color w:val="000000"/>
          <w:lang w:val="sr-Cyrl-CS"/>
        </w:rPr>
        <w:t>и</w:t>
      </w:r>
      <w:r w:rsidRPr="00DA5AF7">
        <w:rPr>
          <w:rFonts w:ascii="Arial" w:eastAsia="Times New Roman" w:hAnsi="Arial" w:cs="Times New Roman"/>
          <w:color w:val="000000"/>
          <w:lang w:val="sr-Latn-CS"/>
        </w:rPr>
        <w:t xml:space="preserve"> БЗР и ЗОП</w:t>
      </w:r>
      <w:r w:rsidRPr="00DA5AF7">
        <w:rPr>
          <w:rFonts w:ascii="Arial" w:eastAsia="Times New Roman" w:hAnsi="Arial" w:cs="Times New Roman"/>
          <w:color w:val="000000"/>
          <w:lang w:val="sr-Cyrl-CS"/>
        </w:rPr>
        <w:t xml:space="preserve">, образац </w:t>
      </w:r>
      <w:r w:rsidRPr="00DA5AF7">
        <w:rPr>
          <w:rFonts w:ascii="Arial" w:eastAsia="Times New Roman" w:hAnsi="Arial" w:cs="Times New Roman"/>
          <w:color w:val="000000"/>
          <w:lang w:val="en-US"/>
        </w:rPr>
        <w:t>QO</w:t>
      </w:r>
      <w:r w:rsidRPr="00DA5AF7">
        <w:rPr>
          <w:rFonts w:ascii="Arial" w:eastAsia="Times New Roman" w:hAnsi="Arial" w:cs="Times New Roman"/>
          <w:color w:val="000000"/>
          <w:lang w:val="sr-Cyrl-CS"/>
        </w:rPr>
        <w:t>.0.08.13, приказан у прилогу 2</w:t>
      </w:r>
      <w:r w:rsidRPr="00DA5AF7">
        <w:rPr>
          <w:rFonts w:ascii="Arial" w:eastAsia="Times New Roman" w:hAnsi="Arial" w:cs="Times New Roman"/>
          <w:color w:val="000000"/>
          <w:lang w:val="sr-Latn-CS"/>
        </w:rPr>
        <w:t>)</w:t>
      </w:r>
      <w:r w:rsidRPr="00DA5AF7">
        <w:rPr>
          <w:rFonts w:ascii="Arial" w:eastAsia="Times New Roman" w:hAnsi="Arial" w:cs="Times New Roman"/>
          <w:color w:val="000000"/>
          <w:lang w:val="ru-RU"/>
        </w:rPr>
        <w:t xml:space="preserve">, Упутство о обезбеђењу спровођења мера заштите од зрачења при радиографском испитивању </w:t>
      </w:r>
      <w:r w:rsidRPr="00DA5AF7">
        <w:rPr>
          <w:rFonts w:ascii="Arial" w:eastAsia="Times New Roman" w:hAnsi="Arial" w:cs="Times New Roman"/>
          <w:color w:val="000000"/>
          <w:lang w:val="sr-Cyrl-CS"/>
        </w:rPr>
        <w:t>(</w:t>
      </w:r>
      <w:r w:rsidRPr="00DA5AF7">
        <w:rPr>
          <w:rFonts w:ascii="Arial" w:eastAsia="Times New Roman" w:hAnsi="Arial" w:cs="Times New Roman"/>
          <w:color w:val="000000"/>
          <w:lang w:val="sr-Latn-CS"/>
        </w:rPr>
        <w:t xml:space="preserve">уз претходно подношење </w:t>
      </w:r>
      <w:r w:rsidRPr="00DA5AF7">
        <w:rPr>
          <w:rFonts w:ascii="Arial" w:eastAsia="Times New Roman" w:hAnsi="Arial" w:cs="Times New Roman"/>
          <w:color w:val="000000"/>
          <w:lang w:val="sr-Cyrl-CS"/>
        </w:rPr>
        <w:t>З</w:t>
      </w:r>
      <w:r w:rsidRPr="00DA5AF7">
        <w:rPr>
          <w:rFonts w:ascii="Arial" w:eastAsia="Times New Roman" w:hAnsi="Arial" w:cs="Times New Roman"/>
          <w:color w:val="000000"/>
          <w:lang w:val="sr-Latn-CS"/>
        </w:rPr>
        <w:t xml:space="preserve">ахтева </w:t>
      </w:r>
      <w:r w:rsidRPr="00DA5AF7">
        <w:rPr>
          <w:rFonts w:ascii="Arial" w:eastAsia="Times New Roman" w:hAnsi="Arial" w:cs="Times New Roman"/>
          <w:color w:val="000000"/>
          <w:lang w:val="sr-Cyrl-CS"/>
        </w:rPr>
        <w:t>за издавање</w:t>
      </w:r>
      <w:r w:rsidRPr="00DA5AF7">
        <w:rPr>
          <w:rFonts w:ascii="Arial" w:eastAsia="Times New Roman" w:hAnsi="Arial" w:cs="Times New Roman"/>
          <w:color w:val="000000"/>
          <w:lang w:val="sr-Latn-CS"/>
        </w:rPr>
        <w:t xml:space="preserve"> одобрења </w:t>
      </w:r>
      <w:r w:rsidRPr="00DA5AF7">
        <w:rPr>
          <w:rFonts w:ascii="Arial" w:eastAsia="Times New Roman" w:hAnsi="Arial" w:cs="Times New Roman"/>
          <w:color w:val="000000"/>
          <w:lang w:val="sr-Cyrl-CS"/>
        </w:rPr>
        <w:t>за радиографско испитивање</w:t>
      </w:r>
      <w:r w:rsidRPr="00DA5AF7">
        <w:rPr>
          <w:rFonts w:ascii="Arial" w:eastAsia="Times New Roman" w:hAnsi="Arial" w:cs="Times New Roman"/>
          <w:color w:val="000000"/>
          <w:lang w:val="sr-Latn-CS"/>
        </w:rPr>
        <w:t xml:space="preserve"> Служб</w:t>
      </w:r>
      <w:r w:rsidRPr="00DA5AF7">
        <w:rPr>
          <w:rFonts w:ascii="Arial" w:eastAsia="Times New Roman" w:hAnsi="Arial" w:cs="Times New Roman"/>
          <w:color w:val="000000"/>
          <w:lang w:val="sr-Cyrl-CS"/>
        </w:rPr>
        <w:t>и</w:t>
      </w:r>
      <w:r w:rsidRPr="00DA5AF7">
        <w:rPr>
          <w:rFonts w:ascii="Arial" w:eastAsia="Times New Roman" w:hAnsi="Arial" w:cs="Times New Roman"/>
          <w:color w:val="000000"/>
          <w:lang w:val="sr-Latn-CS"/>
        </w:rPr>
        <w:t xml:space="preserve"> БЗР и ЗОП</w:t>
      </w:r>
      <w:r w:rsidRPr="00DA5AF7">
        <w:rPr>
          <w:rFonts w:ascii="Arial" w:eastAsia="Times New Roman" w:hAnsi="Arial" w:cs="Times New Roman"/>
          <w:color w:val="000000"/>
          <w:lang w:val="sr-Cyrl-CS"/>
        </w:rPr>
        <w:t xml:space="preserve">, образац </w:t>
      </w:r>
      <w:r w:rsidRPr="00DA5AF7">
        <w:rPr>
          <w:rFonts w:ascii="Arial" w:eastAsia="Times New Roman" w:hAnsi="Arial" w:cs="Times New Roman"/>
          <w:color w:val="000000"/>
          <w:lang w:val="en-US"/>
        </w:rPr>
        <w:t>QO</w:t>
      </w:r>
      <w:r w:rsidRPr="00DA5AF7">
        <w:rPr>
          <w:rFonts w:ascii="Arial" w:eastAsia="Times New Roman" w:hAnsi="Arial" w:cs="Times New Roman"/>
          <w:color w:val="000000"/>
          <w:lang w:val="sr-Cyrl-CS"/>
        </w:rPr>
        <w:t>.0.14.</w:t>
      </w:r>
      <w:r w:rsidRPr="00DA5AF7">
        <w:rPr>
          <w:rFonts w:ascii="Arial" w:eastAsia="Times New Roman" w:hAnsi="Arial" w:cs="Times New Roman"/>
          <w:color w:val="000000"/>
          <w:lang w:val="sr-Latn-CS"/>
        </w:rPr>
        <w:t>34</w:t>
      </w:r>
      <w:r w:rsidRPr="00DA5AF7">
        <w:rPr>
          <w:rFonts w:ascii="Arial" w:eastAsia="Times New Roman" w:hAnsi="Arial" w:cs="Times New Roman"/>
          <w:color w:val="000000"/>
          <w:lang w:val="sr-Cyrl-CS"/>
        </w:rPr>
        <w:t>, приказан у прилогу 2</w:t>
      </w:r>
      <w:r w:rsidRPr="00DA5AF7">
        <w:rPr>
          <w:rFonts w:ascii="Arial" w:eastAsia="Times New Roman" w:hAnsi="Arial" w:cs="Times New Roman"/>
          <w:color w:val="000000"/>
          <w:lang w:val="sr-Latn-CS"/>
        </w:rPr>
        <w:t>)</w:t>
      </w:r>
      <w:r w:rsidRPr="00DA5AF7">
        <w:rPr>
          <w:rFonts w:ascii="Arial" w:eastAsia="Times New Roman" w:hAnsi="Arial" w:cs="Times New Roman"/>
          <w:color w:val="000000"/>
          <w:lang w:val="ru-RU"/>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en-US"/>
        </w:rPr>
      </w:pPr>
      <w:r w:rsidRPr="00DA5AF7">
        <w:rPr>
          <w:rFonts w:ascii="Arial" w:eastAsia="Times New Roman" w:hAnsi="Arial" w:cs="Times New Roman"/>
          <w:color w:val="000000"/>
          <w:lang w:val="en-U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П</w:t>
      </w:r>
      <w:r w:rsidRPr="00DA5AF7">
        <w:rPr>
          <w:rFonts w:ascii="Arial" w:eastAsia="Times New Roman" w:hAnsi="Arial" w:cs="Times New Roman"/>
          <w:color w:val="00000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DA5AF7">
        <w:rPr>
          <w:rFonts w:ascii="Arial" w:eastAsia="Times New Roman" w:hAnsi="Arial" w:cs="Times New Roman"/>
          <w:color w:val="000000"/>
          <w:lang w:val="sr-Latn-CS"/>
        </w:rPr>
        <w:t>(</w:t>
      </w:r>
      <w:r w:rsidRPr="00DA5AF7">
        <w:rPr>
          <w:rFonts w:ascii="Arial" w:eastAsia="Times New Roman" w:hAnsi="Arial" w:cs="Times New Roman"/>
          <w:color w:val="000000"/>
          <w:lang w:val="sr-Cyrl-CS"/>
        </w:rPr>
        <w:t>алатне машине у радионици одржавања, погонске уређаје и машине, вучна средства ЖТ, као и транспортн</w:t>
      </w:r>
      <w:r w:rsidRPr="00DA5AF7">
        <w:rPr>
          <w:rFonts w:ascii="Arial" w:eastAsia="Times New Roman" w:hAnsi="Arial" w:cs="Times New Roman"/>
          <w:color w:val="000000"/>
          <w:lang w:val="en-GB"/>
        </w:rPr>
        <w:t>e</w:t>
      </w:r>
      <w:r w:rsidRPr="00DA5AF7">
        <w:rPr>
          <w:rFonts w:ascii="Arial" w:eastAsia="Times New Roman" w:hAnsi="Arial" w:cs="Times New Roman"/>
          <w:color w:val="000000"/>
          <w:lang w:val="sr-Cyrl-CS"/>
        </w:rPr>
        <w:t xml:space="preserve"> машин</w:t>
      </w:r>
      <w:r w:rsidRPr="00DA5AF7">
        <w:rPr>
          <w:rFonts w:ascii="Arial" w:eastAsia="Times New Roman" w:hAnsi="Arial" w:cs="Times New Roman"/>
          <w:color w:val="000000"/>
          <w:lang w:val="en-GB"/>
        </w:rPr>
        <w:t>e</w:t>
      </w:r>
      <w:r w:rsidRPr="00DA5AF7">
        <w:rPr>
          <w:rFonts w:ascii="Arial" w:eastAsia="Times New Roman" w:hAnsi="Arial" w:cs="Times New Roman"/>
          <w:color w:val="000000"/>
          <w:lang w:val="sr-Cyrl-CS"/>
        </w:rPr>
        <w:t xml:space="preserve"> (дизалице, кранове, виљушкаре и остала моторна возила), независно од тога да ли су обучени за наведене послове.</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w:t>
      </w:r>
      <w:r w:rsidRPr="00DA5AF7">
        <w:rPr>
          <w:rFonts w:ascii="Arial" w:eastAsia="Times New Roman" w:hAnsi="Arial" w:cs="Times New Roman"/>
          <w:color w:val="00000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w:t>
      </w:r>
      <w:r w:rsidRPr="00DA5AF7">
        <w:rPr>
          <w:rFonts w:ascii="Arial" w:eastAsia="Times New Roman" w:hAnsi="Arial" w:cs="Times New Roman"/>
          <w:color w:val="000000"/>
          <w:lang w:val="sr-Latn-CS"/>
        </w:rPr>
        <w:t xml:space="preserve">а своје </w:t>
      </w:r>
      <w:r w:rsidRPr="00DA5AF7">
        <w:rPr>
          <w:rFonts w:ascii="Arial" w:eastAsia="Times New Roman" w:hAnsi="Arial" w:cs="Times New Roman"/>
          <w:color w:val="000000"/>
          <w:lang w:val="ru-RU"/>
        </w:rPr>
        <w:t>запослене</w:t>
      </w:r>
      <w:r w:rsidRPr="00DA5AF7">
        <w:rPr>
          <w:rFonts w:ascii="Arial" w:eastAsia="Times New Roman" w:hAnsi="Arial" w:cs="Times New Roman"/>
          <w:color w:val="000000"/>
          <w:lang w:val="sr-Latn-CS"/>
        </w:rPr>
        <w:t xml:space="preserve"> обезбеди лична</w:t>
      </w:r>
      <w:r w:rsidRPr="00DA5AF7">
        <w:rPr>
          <w:rFonts w:ascii="Arial" w:eastAsia="Times New Roman" w:hAnsi="Arial" w:cs="Times New Roman"/>
          <w:color w:val="000000"/>
          <w:lang w:val="ru-RU"/>
        </w:rPr>
        <w:t xml:space="preserve"> и колективна</w:t>
      </w:r>
      <w:r w:rsidRPr="00DA5AF7">
        <w:rPr>
          <w:rFonts w:ascii="Arial" w:eastAsia="Times New Roman" w:hAnsi="Arial" w:cs="Times New Roman"/>
          <w:color w:val="000000"/>
          <w:lang w:val="sr-Latn-CS"/>
        </w:rPr>
        <w:t xml:space="preserve"> заштитна средства и сноси одговорност о њиховој</w:t>
      </w:r>
      <w:r w:rsidRPr="00DA5AF7">
        <w:rPr>
          <w:rFonts w:ascii="Arial" w:eastAsia="Times New Roman" w:hAnsi="Arial" w:cs="Times New Roman"/>
          <w:color w:val="000000"/>
          <w:lang w:val="ru-RU"/>
        </w:rPr>
        <w:t xml:space="preserve"> правилној</w:t>
      </w:r>
      <w:r w:rsidRPr="00DA5AF7">
        <w:rPr>
          <w:rFonts w:ascii="Arial" w:eastAsia="Times New Roman" w:hAnsi="Arial" w:cs="Times New Roman"/>
          <w:color w:val="000000"/>
          <w:lang w:val="sr-Latn-CS"/>
        </w:rPr>
        <w:t xml:space="preserve"> употреби.</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Запослени на радном оделу имају видно обележен назив фирме у којој раде.</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С</w:t>
      </w:r>
      <w:r w:rsidRPr="00DA5AF7">
        <w:rPr>
          <w:rFonts w:ascii="Arial" w:eastAsia="Times New Roman" w:hAnsi="Arial" w:cs="Times New Roman"/>
          <w:color w:val="000000"/>
          <w:lang w:val="sr-Latn-CS"/>
        </w:rPr>
        <w:t xml:space="preserve">носи пуну одговорност за безбедност и здравље својих </w:t>
      </w:r>
      <w:r w:rsidRPr="00DA5AF7">
        <w:rPr>
          <w:rFonts w:ascii="Arial" w:eastAsia="Times New Roman" w:hAnsi="Arial" w:cs="Times New Roman"/>
          <w:color w:val="000000"/>
          <w:lang w:val="ru-RU"/>
        </w:rPr>
        <w:t>запослених</w:t>
      </w:r>
      <w:r w:rsidRPr="00DA5AF7">
        <w:rPr>
          <w:rFonts w:ascii="Arial" w:eastAsia="Times New Roman" w:hAnsi="Arial" w:cs="Times New Roman"/>
          <w:color w:val="000000"/>
          <w:lang w:val="sr-Latn-CS"/>
        </w:rPr>
        <w:t xml:space="preserve">, </w:t>
      </w:r>
      <w:r w:rsidRPr="00DA5AF7">
        <w:rPr>
          <w:rFonts w:ascii="Arial" w:eastAsia="Times New Roman" w:hAnsi="Arial" w:cs="Times New Roman"/>
          <w:color w:val="000000"/>
          <w:lang w:val="ru-RU"/>
        </w:rPr>
        <w:t>запослених</w:t>
      </w:r>
      <w:r w:rsidRPr="00DA5AF7">
        <w:rPr>
          <w:rFonts w:ascii="Arial" w:eastAsia="Times New Roman" w:hAnsi="Arial" w:cs="Times New Roman"/>
          <w:color w:val="000000"/>
          <w:lang w:val="sr-Latn-CS"/>
        </w:rPr>
        <w:t xml:space="preserve"> подизвођача и </w:t>
      </w:r>
      <w:r w:rsidRPr="00DA5AF7">
        <w:rPr>
          <w:rFonts w:ascii="Arial" w:eastAsia="Times New Roman" w:hAnsi="Arial" w:cs="Times New Roman"/>
          <w:color w:val="000000"/>
          <w:lang w:val="ru-RU"/>
        </w:rPr>
        <w:t>другог</w:t>
      </w:r>
      <w:r w:rsidRPr="00DA5AF7">
        <w:rPr>
          <w:rFonts w:ascii="Arial" w:eastAsia="Times New Roman" w:hAnsi="Arial" w:cs="Times New Roman"/>
          <w:color w:val="000000"/>
          <w:lang w:val="sr-Latn-CS"/>
        </w:rPr>
        <w:t xml:space="preserve"> особ</w:t>
      </w:r>
      <w:r w:rsidRPr="00DA5AF7">
        <w:rPr>
          <w:rFonts w:ascii="Arial" w:eastAsia="Times New Roman" w:hAnsi="Arial" w:cs="Times New Roman"/>
          <w:color w:val="000000"/>
          <w:lang w:val="ru-RU"/>
        </w:rPr>
        <w:t>ља</w:t>
      </w:r>
      <w:r w:rsidRPr="00DA5AF7">
        <w:rPr>
          <w:rFonts w:ascii="Arial" w:eastAsia="Times New Roman" w:hAnsi="Arial" w:cs="Times New Roman"/>
          <w:color w:val="000000"/>
          <w:lang w:val="sr-Latn-CS"/>
        </w:rPr>
        <w:t xml:space="preserve"> које </w:t>
      </w:r>
      <w:r w:rsidRPr="00DA5AF7">
        <w:rPr>
          <w:rFonts w:ascii="Arial" w:eastAsia="Times New Roman" w:hAnsi="Arial" w:cs="Times New Roman"/>
          <w:color w:val="000000"/>
          <w:lang w:val="ru-RU"/>
        </w:rPr>
        <w:t>је</w:t>
      </w:r>
      <w:r w:rsidRPr="00DA5AF7">
        <w:rPr>
          <w:rFonts w:ascii="Arial" w:eastAsia="Times New Roman" w:hAnsi="Arial" w:cs="Times New Roman"/>
          <w:color w:val="000000"/>
          <w:lang w:val="sr-Latn-CS"/>
        </w:rPr>
        <w:t xml:space="preserve"> укључен</w:t>
      </w:r>
      <w:r w:rsidRPr="00DA5AF7">
        <w:rPr>
          <w:rFonts w:ascii="Arial" w:eastAsia="Times New Roman" w:hAnsi="Arial" w:cs="Times New Roman"/>
          <w:color w:val="000000"/>
          <w:lang w:val="ru-RU"/>
        </w:rPr>
        <w:t>о</w:t>
      </w:r>
      <w:r w:rsidRPr="00DA5AF7">
        <w:rPr>
          <w:rFonts w:ascii="Arial" w:eastAsia="Times New Roman" w:hAnsi="Arial" w:cs="Times New Roman"/>
          <w:color w:val="000000"/>
          <w:lang w:val="sr-Latn-CS"/>
        </w:rPr>
        <w:t xml:space="preserve"> у радове извођача.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Виљушкари и грађевинске машине морају бити снабдевени са ротационим светлом и звучном сиреном за вожњу уназад.</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П</w:t>
      </w:r>
      <w:r w:rsidRPr="00DA5AF7">
        <w:rPr>
          <w:rFonts w:ascii="Arial" w:eastAsia="Times New Roman" w:hAnsi="Arial" w:cs="Times New Roman"/>
          <w:color w:val="000000"/>
          <w:lang w:val="sr-Latn-CS"/>
        </w:rPr>
        <w:t>оштуј</w:t>
      </w:r>
      <w:r w:rsidRPr="00DA5AF7">
        <w:rPr>
          <w:rFonts w:ascii="Arial" w:eastAsia="Times New Roman" w:hAnsi="Arial" w:cs="Times New Roman"/>
          <w:color w:val="000000"/>
          <w:lang w:val="ru-RU"/>
        </w:rPr>
        <w:t>е</w:t>
      </w:r>
      <w:r w:rsidRPr="00DA5AF7">
        <w:rPr>
          <w:rFonts w:ascii="Arial" w:eastAsia="Times New Roman" w:hAnsi="Arial" w:cs="Times New Roman"/>
          <w:color w:val="000000"/>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О</w:t>
      </w:r>
      <w:r w:rsidRPr="00DA5AF7">
        <w:rPr>
          <w:rFonts w:ascii="Arial" w:eastAsia="Times New Roman" w:hAnsi="Arial" w:cs="Times New Roman"/>
          <w:color w:val="000000"/>
          <w:lang w:val="sr-Latn-CS"/>
        </w:rPr>
        <w:t>безбеди сопствени надзор над спровођењем мера безбедности на раду и обезбеди прву  помоћ.</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О</w:t>
      </w:r>
      <w:r w:rsidRPr="00DA5AF7">
        <w:rPr>
          <w:rFonts w:ascii="Arial" w:eastAsia="Times New Roman" w:hAnsi="Arial" w:cs="Times New Roman"/>
          <w:color w:val="000000"/>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lastRenderedPageBreak/>
        <w:t>Поштује забрану</w:t>
      </w:r>
      <w:r w:rsidRPr="00DA5AF7">
        <w:rPr>
          <w:rFonts w:ascii="Arial" w:eastAsia="Times New Roman" w:hAnsi="Arial" w:cs="Times New Roman"/>
          <w:color w:val="000000"/>
          <w:lang w:val="sr-Latn-CS"/>
        </w:rPr>
        <w:t xml:space="preserve"> спаљивањ</w:t>
      </w:r>
      <w:r w:rsidRPr="00DA5AF7">
        <w:rPr>
          <w:rFonts w:ascii="Arial" w:eastAsia="Times New Roman" w:hAnsi="Arial" w:cs="Times New Roman"/>
          <w:color w:val="000000"/>
          <w:lang w:val="ru-RU"/>
        </w:rPr>
        <w:t>а</w:t>
      </w:r>
      <w:r w:rsidRPr="00DA5AF7">
        <w:rPr>
          <w:rFonts w:ascii="Arial" w:eastAsia="Times New Roman" w:hAnsi="Arial" w:cs="Times New Roman"/>
          <w:color w:val="000000"/>
          <w:lang w:val="sr-Latn-CS"/>
        </w:rPr>
        <w:t xml:space="preserve"> смећа и отпадног материјала као и коришћења ватре на отвореном простору за грејање </w:t>
      </w:r>
      <w:r w:rsidRPr="00DA5AF7">
        <w:rPr>
          <w:rFonts w:ascii="Arial" w:eastAsia="Times New Roman" w:hAnsi="Arial" w:cs="Times New Roman"/>
          <w:color w:val="000000"/>
          <w:lang w:val="ru-RU"/>
        </w:rPr>
        <w:t>запослених</w:t>
      </w:r>
      <w:r w:rsidRPr="00DA5AF7">
        <w:rPr>
          <w:rFonts w:ascii="Arial" w:eastAsia="Times New Roman" w:hAnsi="Arial" w:cs="Times New Roman"/>
          <w:color w:val="000000"/>
          <w:lang w:val="sr-Latn-CS"/>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У потпуности преузима </w:t>
      </w:r>
      <w:r w:rsidRPr="00DA5AF7">
        <w:rPr>
          <w:rFonts w:ascii="Arial" w:eastAsia="Times New Roman" w:hAnsi="Arial" w:cs="Times New Roman"/>
          <w:color w:val="000000"/>
          <w:lang w:val="sr-Cyrl-CS"/>
        </w:rPr>
        <w:t>с</w:t>
      </w:r>
      <w:r w:rsidRPr="00DA5AF7">
        <w:rPr>
          <w:rFonts w:ascii="Arial" w:eastAsia="Times New Roman" w:hAnsi="Arial" w:cs="Times New Roman"/>
          <w:color w:val="000000"/>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A5AF7">
        <w:rPr>
          <w:rFonts w:ascii="Arial" w:eastAsia="Times New Roman" w:hAnsi="Arial" w:cs="Times New Roman"/>
          <w:color w:val="000000"/>
          <w:lang w:val="sr-Cyrl-CS"/>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Благовремено извештава </w:t>
      </w:r>
      <w:r w:rsidRPr="00DA5AF7">
        <w:rPr>
          <w:rFonts w:ascii="Arial" w:eastAsia="Times New Roman" w:hAnsi="Arial" w:cs="Times New Roman"/>
          <w:color w:val="000000"/>
          <w:lang w:val="sr-Latn-CS"/>
        </w:rPr>
        <w:t>Служб</w:t>
      </w:r>
      <w:r w:rsidRPr="00DA5AF7">
        <w:rPr>
          <w:rFonts w:ascii="Arial" w:eastAsia="Times New Roman" w:hAnsi="Arial" w:cs="Times New Roman"/>
          <w:color w:val="000000"/>
          <w:lang w:val="en-US"/>
        </w:rPr>
        <w:t>у</w:t>
      </w:r>
      <w:r w:rsidRPr="00DA5AF7">
        <w:rPr>
          <w:rFonts w:ascii="Arial" w:eastAsia="Times New Roman" w:hAnsi="Arial" w:cs="Times New Roman"/>
          <w:color w:val="000000"/>
          <w:lang w:val="sr-Latn-CS"/>
        </w:rPr>
        <w:t xml:space="preserve"> БЗР и ЗОП </w:t>
      </w:r>
      <w:r w:rsidRPr="00DA5AF7">
        <w:rPr>
          <w:rFonts w:ascii="Arial" w:eastAsia="Times New Roman" w:hAnsi="Arial" w:cs="Times New Roman"/>
          <w:color w:val="000000"/>
          <w:lang w:val="en-U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A5AF7">
        <w:rPr>
          <w:rFonts w:ascii="Arial" w:eastAsia="Times New Roman" w:hAnsi="Arial" w:cs="Times New Roman"/>
          <w:color w:val="000000"/>
          <w:lang w:val="sr-Latn-CS"/>
        </w:rPr>
        <w:t xml:space="preserve">сваку повреду на раду својих </w:t>
      </w:r>
      <w:r w:rsidRPr="00DA5AF7">
        <w:rPr>
          <w:rFonts w:ascii="Arial" w:eastAsia="Times New Roman" w:hAnsi="Arial" w:cs="Times New Roman"/>
          <w:color w:val="000000"/>
          <w:lang w:val="ru-RU"/>
        </w:rPr>
        <w:t>запослених</w:t>
      </w:r>
      <w:r w:rsidRPr="00DA5AF7">
        <w:rPr>
          <w:rFonts w:ascii="Arial" w:eastAsia="Times New Roman" w:hAnsi="Arial" w:cs="Times New Roman"/>
          <w:color w:val="000000"/>
          <w:lang w:val="en-US"/>
        </w:rPr>
        <w:t>, акцидент или инцидент.</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DA5AF7" w:rsidRPr="00DA5AF7" w:rsidRDefault="00DA5AF7" w:rsidP="00E529B2">
      <w:pPr>
        <w:numPr>
          <w:ilvl w:val="0"/>
          <w:numId w:val="47"/>
        </w:numPr>
        <w:spacing w:before="120" w:after="80" w:line="216" w:lineRule="auto"/>
        <w:ind w:left="357" w:hanging="357"/>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Р</w:t>
      </w:r>
      <w:r w:rsidRPr="00DA5AF7">
        <w:rPr>
          <w:rFonts w:ascii="Arial" w:eastAsia="Times New Roman" w:hAnsi="Arial" w:cs="Times New Roman"/>
          <w:color w:val="000000"/>
          <w:lang w:val="sr-Latn-CS"/>
        </w:rPr>
        <w:t>адни простор одржава уредан</w:t>
      </w:r>
      <w:r w:rsidRPr="00DA5AF7">
        <w:rPr>
          <w:rFonts w:ascii="Arial" w:eastAsia="Times New Roman" w:hAnsi="Arial" w:cs="Times New Roman"/>
          <w:color w:val="000000"/>
          <w:lang w:val="ru-RU"/>
        </w:rPr>
        <w:t xml:space="preserve">, </w:t>
      </w:r>
      <w:r w:rsidRPr="00DA5AF7">
        <w:rPr>
          <w:rFonts w:ascii="Arial" w:eastAsia="Times New Roman" w:hAnsi="Arial" w:cs="Times New Roman"/>
          <w:color w:val="000000"/>
          <w:lang w:val="sr-Latn-CS"/>
        </w:rPr>
        <w:t>чист, сигуран за кретање радника и транспорт.</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 xml:space="preserve">Свакодневно, уз сагласност  </w:t>
      </w:r>
      <w:r w:rsidRPr="00DA5AF7">
        <w:rPr>
          <w:rFonts w:ascii="Arial" w:eastAsia="Times New Roman" w:hAnsi="Arial" w:cs="Times New Roman"/>
          <w:color w:val="000000"/>
          <w:lang w:val="ru-RU"/>
        </w:rPr>
        <w:t>н</w:t>
      </w:r>
      <w:r w:rsidRPr="00DA5AF7">
        <w:rPr>
          <w:rFonts w:ascii="Arial" w:eastAsia="Times New Roman" w:hAnsi="Arial" w:cs="Times New Roman"/>
          <w:color w:val="000000"/>
          <w:lang w:val="sr-Latn-CS"/>
        </w:rPr>
        <w:t>аручиоц</w:t>
      </w:r>
      <w:r w:rsidRPr="00DA5AF7">
        <w:rPr>
          <w:rFonts w:ascii="Arial" w:eastAsia="Times New Roman" w:hAnsi="Arial" w:cs="Times New Roman"/>
          <w:color w:val="000000"/>
          <w:lang w:val="ru-RU"/>
        </w:rPr>
        <w:t>а</w:t>
      </w:r>
      <w:r w:rsidRPr="00DA5AF7">
        <w:rPr>
          <w:rFonts w:ascii="Arial" w:eastAsia="Times New Roman" w:hAnsi="Arial" w:cs="Times New Roman"/>
          <w:color w:val="000000"/>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 xml:space="preserve">Монтажни материјал </w:t>
      </w:r>
      <w:r w:rsidRPr="00DA5AF7">
        <w:rPr>
          <w:rFonts w:ascii="Arial" w:eastAsia="Times New Roman" w:hAnsi="Arial" w:cs="Times New Roman"/>
          <w:color w:val="000000"/>
          <w:lang w:val="ru-RU"/>
        </w:rPr>
        <w:t>прописно складишти</w:t>
      </w:r>
      <w:r w:rsidRPr="00DA5AF7">
        <w:rPr>
          <w:rFonts w:ascii="Arial" w:eastAsia="Times New Roman" w:hAnsi="Arial" w:cs="Times New Roman"/>
          <w:color w:val="000000"/>
          <w:lang w:val="sr-Latn-CS"/>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Сва опасна места (опасност од пада са висин</w:t>
      </w:r>
      <w:r w:rsidRPr="00DA5AF7">
        <w:rPr>
          <w:rFonts w:ascii="Arial" w:eastAsia="Times New Roman" w:hAnsi="Arial" w:cs="Times New Roman"/>
          <w:color w:val="000000"/>
          <w:lang w:val="ru-RU"/>
        </w:rPr>
        <w:t>е и друго</w:t>
      </w:r>
      <w:r w:rsidRPr="00DA5AF7">
        <w:rPr>
          <w:rFonts w:ascii="Arial" w:eastAsia="Times New Roman" w:hAnsi="Arial" w:cs="Times New Roman"/>
          <w:color w:val="000000"/>
          <w:lang w:val="sr-Latn-CS"/>
        </w:rPr>
        <w:t>) обезбеди траком</w:t>
      </w:r>
      <w:r w:rsidRPr="00DA5AF7">
        <w:rPr>
          <w:rFonts w:ascii="Arial" w:eastAsia="Times New Roman" w:hAnsi="Arial" w:cs="Times New Roman"/>
          <w:color w:val="000000"/>
          <w:lang w:val="ru-RU"/>
        </w:rPr>
        <w:t xml:space="preserve">, </w:t>
      </w:r>
      <w:r w:rsidRPr="00DA5AF7">
        <w:rPr>
          <w:rFonts w:ascii="Arial" w:eastAsia="Times New Roman" w:hAnsi="Arial" w:cs="Times New Roman"/>
          <w:color w:val="000000"/>
          <w:lang w:val="sr-Latn-CS"/>
        </w:rPr>
        <w:t>оградом</w:t>
      </w:r>
      <w:r w:rsidRPr="00DA5AF7">
        <w:rPr>
          <w:rFonts w:ascii="Arial" w:eastAsia="Times New Roman" w:hAnsi="Arial" w:cs="Times New Roman"/>
          <w:color w:val="000000"/>
          <w:lang w:val="ru-RU"/>
        </w:rPr>
        <w:t xml:space="preserve"> и таблама упозорења</w:t>
      </w:r>
      <w:r w:rsidRPr="00DA5AF7">
        <w:rPr>
          <w:rFonts w:ascii="Arial" w:eastAsia="Times New Roman" w:hAnsi="Arial" w:cs="Times New Roman"/>
          <w:color w:val="000000"/>
          <w:lang w:val="sr-Latn-CS"/>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 xml:space="preserve">Све грађевинске скеле </w:t>
      </w:r>
      <w:r w:rsidRPr="00DA5AF7">
        <w:rPr>
          <w:rFonts w:ascii="Arial" w:eastAsia="Times New Roman" w:hAnsi="Arial" w:cs="Times New Roman"/>
          <w:color w:val="000000"/>
          <w:lang w:val="sr-Cyrl-CS"/>
        </w:rPr>
        <w:t>буду</w:t>
      </w:r>
      <w:r w:rsidRPr="00DA5AF7">
        <w:rPr>
          <w:rFonts w:ascii="Arial" w:eastAsia="Times New Roman" w:hAnsi="Arial" w:cs="Times New Roman"/>
          <w:color w:val="000000"/>
          <w:lang w:val="sr-Latn-CS"/>
        </w:rPr>
        <w:t xml:space="preserve"> монтиране од стране специјализованих фирми</w:t>
      </w:r>
      <w:r w:rsidRPr="00DA5AF7">
        <w:rPr>
          <w:rFonts w:ascii="Arial" w:eastAsia="Times New Roman" w:hAnsi="Arial" w:cs="Times New Roman"/>
          <w:color w:val="000000"/>
          <w:lang w:val="ru-RU"/>
        </w:rPr>
        <w:t>,</w:t>
      </w:r>
      <w:r w:rsidRPr="00DA5AF7">
        <w:rPr>
          <w:rFonts w:ascii="Arial" w:eastAsia="Times New Roman" w:hAnsi="Arial" w:cs="Times New Roman"/>
          <w:color w:val="000000"/>
          <w:lang w:val="sr-Latn-CS"/>
        </w:rPr>
        <w:t xml:space="preserve"> по урађеном пројекту</w:t>
      </w:r>
      <w:r w:rsidRPr="00DA5AF7">
        <w:rPr>
          <w:rFonts w:ascii="Arial" w:eastAsia="Times New Roman" w:hAnsi="Arial" w:cs="Times New Roman"/>
          <w:color w:val="000000"/>
          <w:lang w:val="ru-RU"/>
        </w:rPr>
        <w:t xml:space="preserve"> и </w:t>
      </w:r>
      <w:r w:rsidRPr="00DA5AF7">
        <w:rPr>
          <w:rFonts w:ascii="Arial" w:eastAsia="Times New Roman" w:hAnsi="Arial" w:cs="Times New Roman"/>
          <w:color w:val="000000"/>
          <w:lang w:val="sr-Latn-CS"/>
        </w:rPr>
        <w:t>прегледане пре употребе од стране корисника.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На захтев надзорног органа н</w:t>
      </w:r>
      <w:r w:rsidRPr="00DA5AF7">
        <w:rPr>
          <w:rFonts w:ascii="Arial" w:eastAsia="Times New Roman" w:hAnsi="Arial" w:cs="Times New Roman"/>
          <w:color w:val="000000"/>
          <w:lang w:val="sr-Latn-CS"/>
        </w:rPr>
        <w:t>а градилишту обезбеди довољан број мобилних тоалета.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 xml:space="preserve">Наручиоцу радова не ремети редован процес производње и рад </w:t>
      </w:r>
      <w:r w:rsidRPr="00DA5AF7">
        <w:rPr>
          <w:rFonts w:ascii="Arial" w:eastAsia="Times New Roman" w:hAnsi="Arial" w:cs="Times New Roman"/>
          <w:color w:val="000000"/>
          <w:lang w:val="ru-RU"/>
        </w:rPr>
        <w:t>запослених</w:t>
      </w:r>
      <w:r w:rsidRPr="00DA5AF7">
        <w:rPr>
          <w:rFonts w:ascii="Arial" w:eastAsia="Times New Roman" w:hAnsi="Arial" w:cs="Times New Roman"/>
          <w:color w:val="000000"/>
          <w:lang w:val="sr-Latn-CS"/>
        </w:rPr>
        <w:t>.</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Поштује радну и технолошку дисциплину установљену код наручиоца радова.</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Обавеже својезапослене </w:t>
      </w:r>
      <w:r w:rsidRPr="00DA5AF7">
        <w:rPr>
          <w:rFonts w:ascii="Arial" w:eastAsia="Times New Roman" w:hAnsi="Arial" w:cs="Times New Roman"/>
          <w:color w:val="000000"/>
          <w:lang w:val="sr-Latn-CS"/>
        </w:rPr>
        <w:t xml:space="preserve">да стално носе </w:t>
      </w:r>
      <w:r w:rsidRPr="00DA5AF7">
        <w:rPr>
          <w:rFonts w:ascii="Arial" w:eastAsia="Times New Roman" w:hAnsi="Arial" w:cs="Times New Roman"/>
          <w:color w:val="000000"/>
          <w:lang w:val="sr-Cyrl-CS"/>
        </w:rPr>
        <w:t xml:space="preserve">лична </w:t>
      </w:r>
      <w:r w:rsidRPr="00DA5AF7">
        <w:rPr>
          <w:rFonts w:ascii="Arial" w:eastAsia="Times New Roman" w:hAnsi="Arial" w:cs="Times New Roman"/>
          <w:color w:val="000000"/>
          <w:lang w:val="sr-Latn-CS"/>
        </w:rPr>
        <w:t>док</w:t>
      </w:r>
      <w:r w:rsidRPr="00DA5AF7">
        <w:rPr>
          <w:rFonts w:ascii="Arial" w:eastAsia="Times New Roman" w:hAnsi="Arial" w:cs="Times New Roman"/>
          <w:color w:val="000000"/>
          <w:lang w:val="ru-RU"/>
        </w:rPr>
        <w:t>у</w:t>
      </w:r>
      <w:r w:rsidRPr="00DA5AF7">
        <w:rPr>
          <w:rFonts w:ascii="Arial" w:eastAsia="Times New Roman" w:hAnsi="Arial" w:cs="Times New Roman"/>
          <w:color w:val="000000"/>
          <w:lang w:val="sr-Latn-CS"/>
        </w:rPr>
        <w:t>мента и покажу их на захтев овлашћених лица за безбедност.</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Запослени</w:t>
      </w:r>
      <w:r w:rsidRPr="00DA5AF7">
        <w:rPr>
          <w:rFonts w:ascii="Arial" w:eastAsia="Times New Roman" w:hAnsi="Arial" w:cs="Times New Roman"/>
          <w:color w:val="000000"/>
          <w:lang w:val="sr-Latn-CS"/>
        </w:rPr>
        <w:t xml:space="preserve"> извођача и подизвођача радова бораве и крећу се само у објектима ТЕНТ на којима изводе радове.</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Забрањено је уношење оружја унутар локација Огранка ТЕНТ, као и неовлашћено фотографисање.</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Обавезно је придржавање правила и сигнализације безбедности у саобраћају.</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На захтев надзорног органа, удаљи запосленог са градилишта, када се утврди да је неподобан за даљи рад на градилишту.</w:t>
      </w:r>
    </w:p>
    <w:p w:rsidR="00DA5AF7" w:rsidRPr="00DA5AF7" w:rsidRDefault="00DA5AF7" w:rsidP="00E529B2">
      <w:pPr>
        <w:numPr>
          <w:ilvl w:val="0"/>
          <w:numId w:val="47"/>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DA5AF7" w:rsidRPr="00DA5AF7" w:rsidRDefault="00DA5AF7" w:rsidP="00DA5AF7">
      <w:pPr>
        <w:spacing w:before="120" w:after="0" w:line="240" w:lineRule="auto"/>
        <w:ind w:left="360"/>
        <w:jc w:val="both"/>
        <w:rPr>
          <w:rFonts w:ascii="Arial" w:eastAsia="Times New Roman" w:hAnsi="Arial" w:cs="Times New Roman"/>
          <w:color w:val="000000"/>
          <w:lang w:val="ru-RU"/>
        </w:rPr>
      </w:pPr>
    </w:p>
    <w:p w:rsidR="00DA5AF7" w:rsidRPr="00DA5AF7" w:rsidRDefault="00DA5AF7" w:rsidP="00DA5AF7">
      <w:pPr>
        <w:spacing w:before="120" w:after="0" w:line="240" w:lineRule="auto"/>
        <w:ind w:left="360"/>
        <w:jc w:val="both"/>
        <w:rPr>
          <w:rFonts w:ascii="Arial" w:eastAsia="Times New Roman" w:hAnsi="Arial" w:cs="Times New Roman"/>
          <w:color w:val="000000"/>
          <w:lang w:val="ru-RU"/>
        </w:rPr>
      </w:pPr>
    </w:p>
    <w:p w:rsidR="00DA5AF7" w:rsidRPr="00DA5AF7" w:rsidRDefault="00DA5AF7" w:rsidP="00DA5AF7">
      <w:pPr>
        <w:spacing w:before="120" w:after="0" w:line="240" w:lineRule="auto"/>
        <w:rPr>
          <w:rFonts w:ascii="Arial" w:eastAsia="Times New Roman" w:hAnsi="Arial" w:cs="Times New Roman"/>
          <w:b/>
          <w:color w:val="000000"/>
          <w:u w:val="single"/>
          <w:lang w:val="sr-Cyrl-CS"/>
        </w:rPr>
      </w:pPr>
      <w:r w:rsidRPr="00DA5AF7">
        <w:rPr>
          <w:rFonts w:ascii="Arial" w:eastAsia="Times New Roman" w:hAnsi="Arial" w:cs="Times New Roman"/>
          <w:b/>
          <w:color w:val="000000"/>
          <w:u w:val="single"/>
          <w:lang w:val="sr-Cyrl-CS"/>
        </w:rPr>
        <w:t>II ОБАВЕЗЕ ИЗВОЂАЧА РАДОВА ЧИЈИ СУ ЗАПОСЛЕНИ АНГАЖОВАНИ</w:t>
      </w:r>
    </w:p>
    <w:p w:rsidR="00DA5AF7" w:rsidRPr="00DA5AF7" w:rsidRDefault="00DA5AF7" w:rsidP="00DA5AF7">
      <w:pPr>
        <w:spacing w:before="120" w:after="0" w:line="240" w:lineRule="auto"/>
        <w:rPr>
          <w:rFonts w:ascii="Arial" w:eastAsia="Times New Roman" w:hAnsi="Arial" w:cs="Times New Roman"/>
          <w:b/>
          <w:color w:val="000000"/>
          <w:u w:val="single"/>
          <w:lang w:val="sr-Cyrl-CS"/>
        </w:rPr>
      </w:pPr>
      <w:r w:rsidRPr="00DA5AF7">
        <w:rPr>
          <w:rFonts w:ascii="Arial" w:eastAsia="Times New Roman" w:hAnsi="Arial" w:cs="Times New Roman"/>
          <w:b/>
          <w:color w:val="000000"/>
          <w:u w:val="single"/>
          <w:lang w:val="sr-Cyrl-CS"/>
        </w:rPr>
        <w:lastRenderedPageBreak/>
        <w:t>ПО „НОРМА ЧАС“</w:t>
      </w:r>
    </w:p>
    <w:p w:rsidR="00DA5AF7" w:rsidRPr="00DA5AF7" w:rsidRDefault="00DA5AF7" w:rsidP="00DA5AF7">
      <w:pPr>
        <w:spacing w:before="120" w:after="0" w:line="240" w:lineRule="auto"/>
        <w:rPr>
          <w:rFonts w:ascii="Arial" w:eastAsia="Times New Roman" w:hAnsi="Arial" w:cs="Times New Roman"/>
          <w:b/>
          <w:color w:val="000000"/>
          <w:u w:val="single"/>
          <w:lang w:val="sr-Cyrl-CS"/>
        </w:rPr>
      </w:pPr>
    </w:p>
    <w:p w:rsidR="00DA5AF7" w:rsidRPr="00DA5AF7" w:rsidRDefault="00DA5AF7" w:rsidP="00DA5AF7">
      <w:pPr>
        <w:autoSpaceDE w:val="0"/>
        <w:autoSpaceDN w:val="0"/>
        <w:adjustRightInd w:val="0"/>
        <w:spacing w:before="120" w:after="0" w:line="240" w:lineRule="auto"/>
        <w:rPr>
          <w:rFonts w:ascii="Arial" w:eastAsia="Times New Roman" w:hAnsi="Arial" w:cs="Arial"/>
          <w:color w:val="000000"/>
          <w:lang w:val="en-US"/>
        </w:rPr>
      </w:pPr>
      <w:r w:rsidRPr="00DA5AF7">
        <w:rPr>
          <w:rFonts w:ascii="Arial" w:eastAsia="Times New Roman" w:hAnsi="Arial" w:cs="Arial"/>
          <w:color w:val="000000"/>
          <w:lang w:val="en-US"/>
        </w:rPr>
        <w:t>И</w:t>
      </w:r>
      <w:r w:rsidRPr="00DA5AF7">
        <w:rPr>
          <w:rFonts w:ascii="Arial" w:eastAsia="Times New Roman" w:hAnsi="Arial" w:cs="Arial"/>
          <w:color w:val="000000"/>
          <w:lang w:val="sr-Latn-CS"/>
        </w:rPr>
        <w:t>звођач радова</w:t>
      </w:r>
      <w:r w:rsidRPr="00DA5AF7">
        <w:rPr>
          <w:rFonts w:ascii="Arial" w:eastAsia="Times New Roman" w:hAnsi="Arial" w:cs="Arial"/>
          <w:color w:val="000000"/>
          <w:lang w:val="en-US"/>
        </w:rPr>
        <w:t xml:space="preserve"> који своје запослене ангажују по „норма часу“, у организацији ТЕНТ, обавезан је да:</w:t>
      </w:r>
    </w:p>
    <w:p w:rsidR="00DA5AF7" w:rsidRPr="00DA5AF7" w:rsidRDefault="00DA5AF7" w:rsidP="00DA5AF7">
      <w:pPr>
        <w:autoSpaceDE w:val="0"/>
        <w:autoSpaceDN w:val="0"/>
        <w:adjustRightInd w:val="0"/>
        <w:spacing w:before="120" w:after="0" w:line="240" w:lineRule="auto"/>
        <w:rPr>
          <w:rFonts w:ascii="Arial" w:eastAsia="Times New Roman" w:hAnsi="Arial" w:cs="Times New Roman"/>
          <w:color w:val="000000"/>
          <w:sz w:val="24"/>
          <w:szCs w:val="24"/>
          <w:lang w:val="en-US"/>
        </w:rPr>
      </w:pP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На сваких 6 месеци, Служби БЗР и ЗОП,  достави спискове запослених Извођача радова по Службама и радним местима где су распоређени.</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За извођење радова (обављање посла) ангажује здравствено способне запослене,</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DA5AF7" w:rsidRPr="00DA5AF7" w:rsidRDefault="00DA5AF7" w:rsidP="00E529B2">
      <w:pPr>
        <w:numPr>
          <w:ilvl w:val="0"/>
          <w:numId w:val="48"/>
        </w:numPr>
        <w:spacing w:before="120" w:after="80" w:line="216" w:lineRule="auto"/>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Служби БЗР и ЗОП ТЕНТ достави копију извештаја о повреди на раду запосленог који пружа услуге ТЕНТ.</w:t>
      </w:r>
    </w:p>
    <w:p w:rsidR="00DA5AF7" w:rsidRPr="00DA5AF7" w:rsidRDefault="00DA5AF7" w:rsidP="00DA5AF7">
      <w:pPr>
        <w:spacing w:before="300" w:after="360" w:line="240" w:lineRule="auto"/>
        <w:rPr>
          <w:rFonts w:ascii="Arial" w:eastAsia="Times New Roman" w:hAnsi="Arial" w:cs="Times New Roman"/>
          <w:b/>
          <w:color w:val="000000"/>
          <w:u w:val="single"/>
          <w:lang w:val="sr-Latn-CS"/>
        </w:rPr>
      </w:pPr>
      <w:r w:rsidRPr="00DA5AF7">
        <w:rPr>
          <w:rFonts w:ascii="Arial" w:eastAsia="Times New Roman" w:hAnsi="Arial" w:cs="Times New Roman"/>
          <w:b/>
          <w:color w:val="000000"/>
          <w:u w:val="single"/>
          <w:lang w:val="sr-Latn-CS"/>
        </w:rPr>
        <w:t xml:space="preserve">III ОБАВЕЗЕ ТЕНТ ЗА ЗАПОСЛЕНЕ АНГАЖОВАНЕ ПО „НОРМА ЧАС“  </w:t>
      </w:r>
    </w:p>
    <w:p w:rsidR="00DA5AF7" w:rsidRPr="00DA5AF7" w:rsidRDefault="00DA5AF7" w:rsidP="00DA5AF7">
      <w:pPr>
        <w:spacing w:before="120" w:after="24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ТЕНТ, односно руководиоци организационих целина у оквиру којих су ангажовани запослени Извођача радова обавезни су да:</w:t>
      </w:r>
    </w:p>
    <w:p w:rsidR="00DA5AF7" w:rsidRPr="00DA5AF7" w:rsidRDefault="00DA5AF7" w:rsidP="00E529B2">
      <w:pPr>
        <w:numPr>
          <w:ilvl w:val="0"/>
          <w:numId w:val="50"/>
        </w:numPr>
        <w:spacing w:before="120" w:after="80" w:line="216" w:lineRule="auto"/>
        <w:ind w:left="357" w:hanging="357"/>
        <w:jc w:val="both"/>
        <w:rPr>
          <w:rFonts w:ascii="Arial" w:eastAsia="Times New Roman" w:hAnsi="Arial" w:cs="Times New Roman"/>
          <w:color w:val="000000"/>
          <w:lang w:val="ru-RU"/>
        </w:rPr>
      </w:pPr>
      <w:r w:rsidRPr="00DA5AF7">
        <w:rPr>
          <w:rFonts w:ascii="Arial" w:eastAsia="Times New Roman" w:hAnsi="Arial" w:cs="Times New Roman"/>
          <w:color w:val="000000"/>
          <w:lang w:val="ru-RU"/>
        </w:rPr>
        <w:lastRenderedPageBreak/>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DA5AF7" w:rsidRPr="00DA5AF7" w:rsidRDefault="00DA5AF7" w:rsidP="00E529B2">
      <w:pPr>
        <w:numPr>
          <w:ilvl w:val="0"/>
          <w:numId w:val="50"/>
        </w:numPr>
        <w:spacing w:before="120" w:after="80" w:line="216" w:lineRule="auto"/>
        <w:ind w:left="357" w:hanging="357"/>
        <w:jc w:val="both"/>
        <w:rPr>
          <w:rFonts w:ascii="Arial" w:eastAsia="Times New Roman" w:hAnsi="Arial" w:cs="Times New Roman"/>
          <w:color w:val="000000"/>
          <w:lang w:val="ru-RU"/>
        </w:rPr>
      </w:pPr>
      <w:r w:rsidRPr="00DA5AF7">
        <w:rPr>
          <w:rFonts w:ascii="Arial" w:eastAsia="Times New Roman" w:hAnsi="Arial" w:cs="Times New Roman"/>
          <w:color w:val="000000"/>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DA5AF7" w:rsidRPr="00DA5AF7" w:rsidRDefault="00DA5AF7" w:rsidP="00E529B2">
      <w:pPr>
        <w:numPr>
          <w:ilvl w:val="0"/>
          <w:numId w:val="50"/>
        </w:numPr>
        <w:spacing w:before="120" w:after="80" w:line="216" w:lineRule="auto"/>
        <w:ind w:left="357" w:hanging="357"/>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DA5AF7" w:rsidRPr="00DA5AF7" w:rsidRDefault="00DA5AF7" w:rsidP="00E529B2">
      <w:pPr>
        <w:numPr>
          <w:ilvl w:val="0"/>
          <w:numId w:val="50"/>
        </w:numPr>
        <w:spacing w:before="120" w:after="80" w:line="216" w:lineRule="auto"/>
        <w:ind w:left="357" w:hanging="357"/>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DA5AF7" w:rsidRPr="00DA5AF7" w:rsidRDefault="00DA5AF7" w:rsidP="00DA5AF7">
      <w:pPr>
        <w:spacing w:before="280" w:after="360" w:line="240" w:lineRule="auto"/>
        <w:jc w:val="both"/>
        <w:rPr>
          <w:rFonts w:ascii="Arial" w:eastAsia="Times New Roman" w:hAnsi="Arial" w:cs="Times New Roman"/>
          <w:b/>
          <w:color w:val="000000"/>
          <w:u w:val="single"/>
          <w:lang w:val="en-US"/>
        </w:rPr>
      </w:pPr>
      <w:r w:rsidRPr="00DA5AF7">
        <w:rPr>
          <w:rFonts w:ascii="Arial" w:eastAsia="Times New Roman" w:hAnsi="Arial" w:cs="Times New Roman"/>
          <w:b/>
          <w:color w:val="000000"/>
          <w:u w:val="single"/>
          <w:lang w:val="en-US"/>
        </w:rPr>
        <w:t>IV НЕПОШТОВАЊЕ ПРАВИЛА</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Служба БЗР и ЗОП ТЕНТ, док траје извођење уговорених радова, врши контролу примене ових правила.</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DA5AF7" w:rsidRPr="00DA5AF7" w:rsidRDefault="00DA5AF7" w:rsidP="00DA5AF7">
      <w:pPr>
        <w:spacing w:before="120" w:after="0" w:line="240" w:lineRule="auto"/>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Руководилац одељења обезбеђења и одбране води евиденцију запослених извођача којима је забрањен приступ у објекте ТЕНТ.</w:t>
      </w:r>
    </w:p>
    <w:p w:rsidR="00DA5AF7" w:rsidRPr="00DA5AF7" w:rsidRDefault="00DA5AF7" w:rsidP="00DA5AF7">
      <w:pPr>
        <w:spacing w:before="280" w:after="160" w:line="240" w:lineRule="auto"/>
        <w:jc w:val="both"/>
        <w:rPr>
          <w:rFonts w:ascii="Arial" w:eastAsia="Times New Roman" w:hAnsi="Arial" w:cs="Times New Roman"/>
          <w:b/>
          <w:color w:val="000000"/>
          <w:u w:val="single"/>
          <w:lang w:val="en-US"/>
        </w:rPr>
      </w:pPr>
      <w:r w:rsidRPr="00DA5AF7">
        <w:rPr>
          <w:rFonts w:ascii="Arial" w:eastAsia="Times New Roman" w:hAnsi="Arial" w:cs="Times New Roman"/>
          <w:b/>
          <w:color w:val="000000"/>
          <w:u w:val="single"/>
          <w:lang w:val="sr-Latn-CS"/>
        </w:rPr>
        <w:t>V  САСТАНЦИ У ВЕЗИ БЕЗБЕДНОСТИ И ЗДРАВЉА НА РАДУ</w:t>
      </w:r>
    </w:p>
    <w:p w:rsidR="00DA5AF7" w:rsidRPr="00DA5AF7" w:rsidRDefault="00DA5AF7" w:rsidP="00DA5AF7">
      <w:pPr>
        <w:spacing w:before="360" w:after="360" w:line="240" w:lineRule="auto"/>
        <w:jc w:val="both"/>
        <w:rPr>
          <w:rFonts w:ascii="Arial" w:eastAsia="Times New Roman" w:hAnsi="Arial" w:cs="Times New Roman"/>
          <w:b/>
          <w:color w:val="000000"/>
          <w:u w:val="single"/>
          <w:lang w:val="sr-Latn-CS"/>
        </w:rPr>
      </w:pPr>
      <w:r w:rsidRPr="00DA5AF7">
        <w:rPr>
          <w:rFonts w:ascii="Arial" w:eastAsia="Times New Roman" w:hAnsi="Arial" w:cs="Times New Roman"/>
          <w:color w:val="000000"/>
          <w:lang w:val="sr-Latn-CS"/>
        </w:rPr>
        <w:t>Прв</w:t>
      </w:r>
      <w:r w:rsidRPr="00DA5AF7">
        <w:rPr>
          <w:rFonts w:ascii="Arial" w:eastAsia="Times New Roman" w:hAnsi="Arial" w:cs="Times New Roman"/>
          <w:color w:val="000000"/>
          <w:lang w:val="sr-Cyrl-CS"/>
        </w:rPr>
        <w:t>ом састанку за безбедност присуствују:</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лице за безбедност и здравље у ТЕНТ,</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 xml:space="preserve">инструктор БЗР и ЗОП из Службе за обуку кадрова. </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надзорни орган,</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одговорно лице извођача радова на градилишту и</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Cyrl-CS"/>
        </w:rPr>
      </w:pPr>
      <w:r w:rsidRPr="00DA5AF7">
        <w:rPr>
          <w:rFonts w:ascii="Arial" w:eastAsia="Times New Roman" w:hAnsi="Arial" w:cs="Times New Roman"/>
          <w:color w:val="000000"/>
          <w:lang w:val="sr-Cyrl-CS"/>
        </w:rPr>
        <w:t>одговорно лице за безбедност и здравље извођача радова.</w:t>
      </w:r>
    </w:p>
    <w:p w:rsidR="00DA5AF7" w:rsidRPr="00DA5AF7" w:rsidRDefault="00DA5AF7" w:rsidP="00DA5AF7">
      <w:pPr>
        <w:spacing w:before="120" w:after="0" w:line="240" w:lineRule="auto"/>
        <w:jc w:val="both"/>
        <w:rPr>
          <w:rFonts w:ascii="Arial" w:eastAsia="Times New Roman" w:hAnsi="Arial" w:cs="Times New Roman"/>
          <w:color w:val="000000"/>
          <w:lang w:val="sr-Latn-CS"/>
        </w:rPr>
      </w:pPr>
      <w:r w:rsidRPr="00DA5AF7">
        <w:rPr>
          <w:rFonts w:ascii="Arial" w:eastAsia="Times New Roman" w:hAnsi="Arial" w:cs="Times New Roman"/>
          <w:color w:val="000000"/>
          <w:lang w:val="sr-Latn-CS"/>
        </w:rPr>
        <w:lastRenderedPageBreak/>
        <w:t xml:space="preserve">Садржај </w:t>
      </w:r>
      <w:r w:rsidRPr="00DA5AF7">
        <w:rPr>
          <w:rFonts w:ascii="Arial" w:eastAsia="Times New Roman" w:hAnsi="Arial" w:cs="Times New Roman"/>
          <w:color w:val="000000"/>
          <w:lang w:val="ru-RU"/>
        </w:rPr>
        <w:t>првог</w:t>
      </w:r>
      <w:r w:rsidRPr="00DA5AF7">
        <w:rPr>
          <w:rFonts w:ascii="Arial" w:eastAsia="Times New Roman" w:hAnsi="Arial" w:cs="Times New Roman"/>
          <w:color w:val="000000"/>
          <w:lang w:val="sr-Latn-CS"/>
        </w:rPr>
        <w:t xml:space="preserve"> састанка:</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Одређивање радног простора (контејнери за смештај радника, материјала, санитарни чворови, и др.)</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Упознавање са </w:t>
      </w:r>
      <w:r w:rsidRPr="00DA5AF7">
        <w:rPr>
          <w:rFonts w:ascii="Arial" w:eastAsia="Times New Roman" w:hAnsi="Arial" w:cs="Times New Roman"/>
          <w:color w:val="000000"/>
          <w:lang w:val="sr-Cyrl-CS"/>
        </w:rPr>
        <w:t>опасностима и штетностима у термоенергетским постројењима и железничком саобраћају</w:t>
      </w:r>
      <w:r w:rsidRPr="00DA5AF7">
        <w:rPr>
          <w:rFonts w:ascii="Arial" w:eastAsia="Times New Roman" w:hAnsi="Arial" w:cs="Times New Roman"/>
          <w:b/>
          <w:i/>
          <w:color w:val="000000"/>
          <w:lang w:val="sr-Cyrl-CS"/>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Прва помоћ (телефонски бројеви, процедуре, и др.)</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Противпожарна заштита (телефонски бројеви, процедуре, дозволе и др.), опасне материје (хемикалије, гас и горива)</w:t>
      </w:r>
      <w:r w:rsidRPr="00DA5AF7">
        <w:rPr>
          <w:rFonts w:ascii="Arial" w:eastAsia="Times New Roman" w:hAnsi="Arial" w:cs="Times New Roman"/>
          <w:color w:val="000000"/>
          <w:lang w:val="sr-Cyrl-CS"/>
        </w:rPr>
        <w:t>, заштита животне средине</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Лична</w:t>
      </w:r>
      <w:r w:rsidRPr="00DA5AF7">
        <w:rPr>
          <w:rFonts w:ascii="Arial" w:eastAsia="Times New Roman" w:hAnsi="Arial" w:cs="Times New Roman"/>
          <w:color w:val="000000"/>
          <w:lang w:val="ru-RU"/>
        </w:rPr>
        <w:t xml:space="preserve"> и колективна</w:t>
      </w:r>
      <w:r w:rsidRPr="00DA5AF7">
        <w:rPr>
          <w:rFonts w:ascii="Arial" w:eastAsia="Times New Roman" w:hAnsi="Arial" w:cs="Times New Roman"/>
          <w:color w:val="000000"/>
          <w:lang w:val="sr-Latn-CS"/>
        </w:rPr>
        <w:t xml:space="preserve"> заштитна опрема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Правила саобраћаја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Одржавање</w:t>
      </w:r>
      <w:r w:rsidRPr="00DA5AF7">
        <w:rPr>
          <w:rFonts w:ascii="Arial" w:eastAsia="Times New Roman" w:hAnsi="Arial" w:cs="Times New Roman"/>
          <w:color w:val="000000"/>
          <w:lang w:val="sr-Latn-CS"/>
        </w:rPr>
        <w:t xml:space="preserve"> и чишћење </w:t>
      </w:r>
      <w:r w:rsidRPr="00DA5AF7">
        <w:rPr>
          <w:rFonts w:ascii="Arial" w:eastAsia="Times New Roman" w:hAnsi="Arial" w:cs="Times New Roman"/>
          <w:color w:val="000000"/>
          <w:lang w:val="ru-RU"/>
        </w:rPr>
        <w:t>радног простора;</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Имен</w:t>
      </w:r>
      <w:r w:rsidRPr="00DA5AF7">
        <w:rPr>
          <w:rFonts w:ascii="Arial" w:eastAsia="Times New Roman" w:hAnsi="Arial" w:cs="Times New Roman"/>
          <w:color w:val="000000"/>
          <w:lang w:val="ru-RU"/>
        </w:rPr>
        <w:t xml:space="preserve">овање </w:t>
      </w:r>
      <w:r w:rsidRPr="00DA5AF7">
        <w:rPr>
          <w:rFonts w:ascii="Arial" w:eastAsia="Times New Roman" w:hAnsi="Arial" w:cs="Times New Roman"/>
          <w:color w:val="000000"/>
          <w:lang w:val="sr-Latn-CS"/>
        </w:rPr>
        <w:t>одговор</w:t>
      </w:r>
      <w:r w:rsidRPr="00DA5AF7">
        <w:rPr>
          <w:rFonts w:ascii="Arial" w:eastAsia="Times New Roman" w:hAnsi="Arial" w:cs="Times New Roman"/>
          <w:color w:val="000000"/>
          <w:lang w:val="ru-RU"/>
        </w:rPr>
        <w:t>них</w:t>
      </w:r>
      <w:r w:rsidRPr="00DA5AF7">
        <w:rPr>
          <w:rFonts w:ascii="Arial" w:eastAsia="Times New Roman" w:hAnsi="Arial" w:cs="Times New Roman"/>
          <w:color w:val="000000"/>
          <w:lang w:val="sr-Latn-CS"/>
        </w:rPr>
        <w:t xml:space="preserve"> лица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Поступак у случају п</w:t>
      </w:r>
      <w:r w:rsidRPr="00DA5AF7">
        <w:rPr>
          <w:rFonts w:ascii="Arial" w:eastAsia="Times New Roman" w:hAnsi="Arial" w:cs="Times New Roman"/>
          <w:color w:val="000000"/>
          <w:lang w:val="sr-Latn-CS"/>
        </w:rPr>
        <w:t>овреде на раду</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Latn-CS"/>
        </w:rPr>
      </w:pPr>
      <w:r w:rsidRPr="00DA5AF7">
        <w:rPr>
          <w:rFonts w:ascii="Arial" w:eastAsia="Times New Roman" w:hAnsi="Arial" w:cs="Times New Roman"/>
          <w:color w:val="000000"/>
          <w:lang w:val="sr-Latn-CS"/>
        </w:rPr>
        <w:t xml:space="preserve">Последице </w:t>
      </w:r>
      <w:r w:rsidRPr="00DA5AF7">
        <w:rPr>
          <w:rFonts w:ascii="Arial" w:eastAsia="Times New Roman" w:hAnsi="Arial" w:cs="Times New Roman"/>
          <w:color w:val="000000"/>
          <w:lang w:val="ru-RU"/>
        </w:rPr>
        <w:t>непоштовања Правила безбедности на раду ТЕНТ и</w:t>
      </w:r>
    </w:p>
    <w:p w:rsidR="00DA5AF7" w:rsidRPr="00DA5AF7" w:rsidRDefault="00DA5AF7" w:rsidP="00E529B2">
      <w:pPr>
        <w:numPr>
          <w:ilvl w:val="1"/>
          <w:numId w:val="49"/>
        </w:numPr>
        <w:tabs>
          <w:tab w:val="num" w:pos="1134"/>
        </w:tabs>
        <w:spacing w:before="120" w:after="80" w:line="216" w:lineRule="auto"/>
        <w:ind w:left="1134"/>
        <w:jc w:val="both"/>
        <w:rPr>
          <w:rFonts w:ascii="Arial" w:eastAsia="Times New Roman" w:hAnsi="Arial" w:cs="Times New Roman"/>
          <w:color w:val="000000"/>
          <w:lang w:val="sr-Latn-CS"/>
        </w:rPr>
      </w:pPr>
      <w:r w:rsidRPr="00DA5AF7">
        <w:rPr>
          <w:rFonts w:ascii="Arial" w:eastAsia="Times New Roman" w:hAnsi="Arial" w:cs="Times New Roman"/>
          <w:color w:val="000000"/>
          <w:lang w:val="ru-RU"/>
        </w:rPr>
        <w:t>План заједничких мера</w:t>
      </w:r>
    </w:p>
    <w:p w:rsidR="00DA5AF7" w:rsidRPr="00DA5AF7" w:rsidRDefault="00DA5AF7" w:rsidP="00DA5AF7">
      <w:pPr>
        <w:spacing w:before="120" w:after="0" w:line="240" w:lineRule="auto"/>
        <w:jc w:val="both"/>
        <w:rPr>
          <w:rFonts w:ascii="Arial" w:eastAsia="Times New Roman" w:hAnsi="Arial" w:cs="Times New Roman"/>
          <w:color w:val="000000"/>
          <w:lang w:val="sr-Latn-CS"/>
        </w:rPr>
      </w:pPr>
      <w:r w:rsidRPr="00DA5AF7">
        <w:rPr>
          <w:rFonts w:ascii="Arial" w:eastAsia="Times New Roman" w:hAnsi="Arial" w:cs="Times New Roman"/>
          <w:color w:val="000000"/>
          <w:lang w:val="sr-Latn-CS"/>
        </w:rPr>
        <w:t>Редовни састанци (једном недељно) одржава</w:t>
      </w:r>
      <w:r w:rsidRPr="00DA5AF7">
        <w:rPr>
          <w:rFonts w:ascii="Arial" w:eastAsia="Times New Roman" w:hAnsi="Arial" w:cs="Times New Roman"/>
          <w:color w:val="000000"/>
          <w:lang w:val="sr-Cyrl-CS"/>
        </w:rPr>
        <w:t>ју</w:t>
      </w:r>
      <w:r w:rsidRPr="00DA5AF7">
        <w:rPr>
          <w:rFonts w:ascii="Arial" w:eastAsia="Times New Roman" w:hAnsi="Arial" w:cs="Times New Roman"/>
          <w:color w:val="000000"/>
          <w:lang w:val="sr-Latn-CS"/>
        </w:rPr>
        <w:t xml:space="preserve"> се са сваким извођачем посебно или са свим извођачима заједно. Састанак води </w:t>
      </w:r>
      <w:r w:rsidRPr="00DA5AF7">
        <w:rPr>
          <w:rFonts w:ascii="Arial" w:eastAsia="Times New Roman" w:hAnsi="Arial" w:cs="Times New Roman"/>
          <w:color w:val="000000"/>
          <w:lang w:val="sr-Cyrl-CS"/>
        </w:rPr>
        <w:t>надзорни орган -</w:t>
      </w:r>
      <w:r w:rsidRPr="00DA5AF7">
        <w:rPr>
          <w:rFonts w:ascii="Arial" w:eastAsia="Times New Roman" w:hAnsi="Arial" w:cs="Times New Roman"/>
          <w:color w:val="000000"/>
          <w:lang w:val="sr-Latn-CS"/>
        </w:rPr>
        <w:t xml:space="preserve"> вођа пројекта и одговорно лице за безбедност </w:t>
      </w:r>
      <w:r w:rsidRPr="00DA5AF7">
        <w:rPr>
          <w:rFonts w:ascii="Arial" w:eastAsia="Times New Roman" w:hAnsi="Arial" w:cs="Times New Roman"/>
          <w:color w:val="000000"/>
          <w:lang w:val="sr-Cyrl-CS"/>
        </w:rPr>
        <w:t>ТЕНТ.</w:t>
      </w:r>
    </w:p>
    <w:p w:rsidR="00DA5AF7" w:rsidRPr="00DA5AF7" w:rsidRDefault="00DA5AF7" w:rsidP="00DA5AF7">
      <w:pPr>
        <w:spacing w:before="120" w:after="0" w:line="240" w:lineRule="auto"/>
        <w:jc w:val="both"/>
        <w:rPr>
          <w:rFonts w:ascii="Arial" w:eastAsia="Times New Roman" w:hAnsi="Arial" w:cs="Times New Roman"/>
          <w:color w:val="000000"/>
          <w:lang w:val="sr-Latn-CS"/>
        </w:rPr>
      </w:pPr>
      <w:r w:rsidRPr="00DA5AF7">
        <w:rPr>
          <w:rFonts w:ascii="Arial" w:eastAsia="Times New Roman" w:hAnsi="Arial" w:cs="Times New Roman"/>
          <w:color w:val="000000"/>
          <w:lang w:val="sr-Latn-CS"/>
        </w:rPr>
        <w:t>Садржај</w:t>
      </w:r>
      <w:r w:rsidRPr="00DA5AF7">
        <w:rPr>
          <w:rFonts w:ascii="Arial" w:eastAsia="Times New Roman" w:hAnsi="Arial" w:cs="Times New Roman"/>
          <w:color w:val="000000"/>
          <w:lang w:val="ru-RU"/>
        </w:rPr>
        <w:t xml:space="preserve"> редовног</w:t>
      </w:r>
      <w:r w:rsidRPr="00DA5AF7">
        <w:rPr>
          <w:rFonts w:ascii="Arial" w:eastAsia="Times New Roman" w:hAnsi="Arial" w:cs="Times New Roman"/>
          <w:color w:val="000000"/>
          <w:lang w:val="sr-Latn-CS"/>
        </w:rPr>
        <w:t xml:space="preserve"> састанка:</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 xml:space="preserve">Стање </w:t>
      </w:r>
      <w:r w:rsidRPr="00DA5AF7">
        <w:rPr>
          <w:rFonts w:ascii="Arial" w:eastAsia="Times New Roman" w:hAnsi="Arial" w:cs="Times New Roman"/>
          <w:color w:val="000000"/>
          <w:lang w:val="sr-Latn-CS"/>
        </w:rPr>
        <w:t>радног и складишног простора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Стање</w:t>
      </w:r>
      <w:r w:rsidRPr="00DA5AF7">
        <w:rPr>
          <w:rFonts w:ascii="Arial" w:eastAsia="Times New Roman" w:hAnsi="Arial" w:cs="Times New Roman"/>
          <w:color w:val="000000"/>
          <w:lang w:val="sr-Latn-CS"/>
        </w:rPr>
        <w:t xml:space="preserve"> противпожаре заштите, опасних материја (хемикалије, гас, горива)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Коришћење л</w:t>
      </w:r>
      <w:r w:rsidRPr="00DA5AF7">
        <w:rPr>
          <w:rFonts w:ascii="Arial" w:eastAsia="Times New Roman" w:hAnsi="Arial" w:cs="Times New Roman"/>
          <w:color w:val="000000"/>
          <w:lang w:val="sr-Latn-CS"/>
        </w:rPr>
        <w:t xml:space="preserve">ичне </w:t>
      </w:r>
      <w:r w:rsidRPr="00DA5AF7">
        <w:rPr>
          <w:rFonts w:ascii="Arial" w:eastAsia="Times New Roman" w:hAnsi="Arial" w:cs="Times New Roman"/>
          <w:color w:val="000000"/>
          <w:lang w:val="ru-RU"/>
        </w:rPr>
        <w:t>и колективне</w:t>
      </w:r>
      <w:r w:rsidRPr="00DA5AF7">
        <w:rPr>
          <w:rFonts w:ascii="Arial" w:eastAsia="Times New Roman" w:hAnsi="Arial" w:cs="Times New Roman"/>
          <w:color w:val="000000"/>
          <w:lang w:val="sr-Latn-CS"/>
        </w:rPr>
        <w:t xml:space="preserve"> заштитне опреме</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ru-RU"/>
        </w:rPr>
        <w:t>Поштовање п</w:t>
      </w:r>
      <w:r w:rsidRPr="00DA5AF7">
        <w:rPr>
          <w:rFonts w:ascii="Arial" w:eastAsia="Times New Roman" w:hAnsi="Arial" w:cs="Times New Roman"/>
          <w:color w:val="000000"/>
          <w:lang w:val="sr-Latn-CS"/>
        </w:rPr>
        <w:t>равила саобраћаја</w:t>
      </w:r>
      <w:r w:rsidRPr="00DA5AF7">
        <w:rPr>
          <w:rFonts w:ascii="Arial" w:eastAsia="Times New Roman" w:hAnsi="Arial" w:cs="Times New Roman"/>
          <w:color w:val="000000"/>
          <w:lang w:val="ru-RU"/>
        </w:rPr>
        <w:t>;</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ru-RU"/>
        </w:rPr>
      </w:pPr>
      <w:r w:rsidRPr="00DA5AF7">
        <w:rPr>
          <w:rFonts w:ascii="Arial" w:eastAsia="Times New Roman" w:hAnsi="Arial" w:cs="Times New Roman"/>
          <w:color w:val="000000"/>
          <w:lang w:val="sr-Latn-CS"/>
        </w:rPr>
        <w:t>Процене ризика од повреда</w:t>
      </w:r>
      <w:r w:rsidRPr="00DA5AF7">
        <w:rPr>
          <w:rFonts w:ascii="Arial" w:eastAsia="Times New Roman" w:hAnsi="Arial" w:cs="Times New Roman"/>
          <w:color w:val="000000"/>
          <w:lang w:val="ru-RU"/>
        </w:rPr>
        <w:t xml:space="preserve"> и</w:t>
      </w:r>
    </w:p>
    <w:p w:rsidR="00DA5AF7" w:rsidRPr="00DA5AF7" w:rsidRDefault="00DA5AF7" w:rsidP="00E529B2">
      <w:pPr>
        <w:numPr>
          <w:ilvl w:val="1"/>
          <w:numId w:val="49"/>
        </w:numPr>
        <w:tabs>
          <w:tab w:val="num" w:pos="1134"/>
          <w:tab w:val="left" w:pos="7005"/>
        </w:tabs>
        <w:spacing w:before="120" w:after="80" w:line="216" w:lineRule="auto"/>
        <w:ind w:left="1134"/>
        <w:jc w:val="both"/>
        <w:rPr>
          <w:rFonts w:ascii="Arial" w:eastAsia="Times New Roman" w:hAnsi="Arial" w:cs="Times New Roman"/>
          <w:color w:val="000000"/>
          <w:lang w:val="sr-Latn-CS"/>
        </w:rPr>
      </w:pPr>
      <w:r w:rsidRPr="00DA5AF7">
        <w:rPr>
          <w:rFonts w:ascii="Arial" w:eastAsia="Times New Roman" w:hAnsi="Arial" w:cs="Times New Roman"/>
          <w:color w:val="000000"/>
          <w:lang w:val="sr-Latn-CS"/>
        </w:rPr>
        <w:t>Могућност побољшања безбедности</w:t>
      </w:r>
      <w:r w:rsidRPr="00DA5AF7">
        <w:rPr>
          <w:rFonts w:ascii="Arial" w:eastAsia="Times New Roman" w:hAnsi="Arial" w:cs="Times New Roman"/>
          <w:color w:val="000000"/>
          <w:lang w:val="ru-RU"/>
        </w:rPr>
        <w:t xml:space="preserve"> и здравља на</w:t>
      </w:r>
      <w:r w:rsidRPr="00DA5AF7">
        <w:rPr>
          <w:rFonts w:ascii="Arial" w:eastAsia="Times New Roman" w:hAnsi="Arial" w:cs="Times New Roman"/>
          <w:color w:val="000000"/>
          <w:lang w:val="sr-Latn-CS"/>
        </w:rPr>
        <w:t xml:space="preserve"> рад</w:t>
      </w:r>
      <w:r w:rsidRPr="00DA5AF7">
        <w:rPr>
          <w:rFonts w:ascii="Arial" w:eastAsia="Times New Roman" w:hAnsi="Arial" w:cs="Times New Roman"/>
          <w:color w:val="000000"/>
          <w:lang w:val="ru-RU"/>
        </w:rPr>
        <w:t>у</w:t>
      </w:r>
      <w:r w:rsidRPr="00DA5AF7">
        <w:rPr>
          <w:rFonts w:ascii="Arial" w:eastAsia="Times New Roman" w:hAnsi="Arial" w:cs="Times New Roman"/>
          <w:color w:val="000000"/>
          <w:lang w:val="sr-Latn-CS"/>
        </w:rPr>
        <w:t>.</w:t>
      </w:r>
    </w:p>
    <w:p w:rsidR="00DA5AF7" w:rsidRPr="00DA5AF7" w:rsidRDefault="00DA5AF7" w:rsidP="00DA5AF7">
      <w:pPr>
        <w:spacing w:before="120" w:after="0" w:line="240" w:lineRule="auto"/>
        <w:jc w:val="both"/>
        <w:rPr>
          <w:rFonts w:ascii="Arial" w:eastAsia="Arial Unicode MS" w:hAnsi="Arial" w:cs="Times New Roman"/>
          <w:color w:val="000000"/>
          <w:lang w:val="sr-Cyrl-CS"/>
        </w:rPr>
      </w:pPr>
    </w:p>
    <w:p w:rsidR="00984A5D" w:rsidRDefault="00984A5D"/>
    <w:sectPr w:rsidR="00984A5D" w:rsidSect="00DA5AF7">
      <w:headerReference w:type="default" r:id="rId24"/>
      <w:footerReference w:type="default" r:id="rId25"/>
      <w:pgSz w:w="11906" w:h="16838"/>
      <w:pgMar w:top="1417" w:right="1417" w:bottom="1417" w:left="1417" w:header="708"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D68" w:rsidRDefault="00FA0D68" w:rsidP="00DA5AF7">
      <w:pPr>
        <w:spacing w:after="0" w:line="240" w:lineRule="auto"/>
      </w:pPr>
      <w:r>
        <w:separator/>
      </w:r>
    </w:p>
  </w:endnote>
  <w:endnote w:type="continuationSeparator" w:id="0">
    <w:p w:rsidR="00FA0D68" w:rsidRDefault="00FA0D68" w:rsidP="00DA5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22808"/>
      <w:docPartObj>
        <w:docPartGallery w:val="Page Numbers (Bottom of Page)"/>
        <w:docPartUnique/>
      </w:docPartObj>
    </w:sdtPr>
    <w:sdtEndPr>
      <w:rPr>
        <w:color w:val="808080" w:themeColor="background1" w:themeShade="80"/>
        <w:spacing w:val="60"/>
      </w:rPr>
    </w:sdtEndPr>
    <w:sdtContent>
      <w:p w:rsidR="00DA5AF7" w:rsidRDefault="00DA5AF7" w:rsidP="00DA5AF7">
        <w:pPr>
          <w:pStyle w:val="Footer"/>
          <w:pBdr>
            <w:top w:val="single" w:sz="4" w:space="1" w:color="D9D9D9" w:themeColor="background1" w:themeShade="D9"/>
          </w:pBdr>
          <w:jc w:val="right"/>
          <w:rPr>
            <w:b/>
            <w:bCs/>
          </w:rPr>
        </w:pPr>
        <w:r>
          <w:rPr>
            <w:lang w:val="sr-Cyrl-RS"/>
          </w:rPr>
          <w:t xml:space="preserve">Страна </w:t>
        </w:r>
        <w:r>
          <w:fldChar w:fldCharType="begin"/>
        </w:r>
        <w:r>
          <w:instrText xml:space="preserve"> PAGE   \* MERGEFORMAT </w:instrText>
        </w:r>
        <w:r>
          <w:fldChar w:fldCharType="separate"/>
        </w:r>
        <w:r w:rsidR="00A97E4C" w:rsidRPr="00A97E4C">
          <w:rPr>
            <w:b/>
            <w:bCs/>
            <w:noProof/>
          </w:rPr>
          <w:t>2</w:t>
        </w:r>
        <w:r>
          <w:rPr>
            <w:b/>
            <w:bCs/>
            <w:noProof/>
          </w:rPr>
          <w:fldChar w:fldCharType="end"/>
        </w:r>
        <w:r>
          <w:rPr>
            <w:b/>
            <w:bCs/>
          </w:rPr>
          <w:t xml:space="preserve"> | </w:t>
        </w:r>
        <w:r w:rsidRPr="00DA5AF7">
          <w:rPr>
            <w:b/>
            <w:spacing w:val="60"/>
            <w:lang w:val="sr-Cyrl-RS"/>
          </w:rPr>
          <w:t>78</w:t>
        </w:r>
      </w:p>
    </w:sdtContent>
  </w:sdt>
  <w:p w:rsidR="00DA5AF7" w:rsidRDefault="00DA5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D68" w:rsidRDefault="00FA0D68" w:rsidP="00DA5AF7">
      <w:pPr>
        <w:spacing w:after="0" w:line="240" w:lineRule="auto"/>
      </w:pPr>
      <w:r>
        <w:separator/>
      </w:r>
    </w:p>
  </w:footnote>
  <w:footnote w:type="continuationSeparator" w:id="0">
    <w:p w:rsidR="00FA0D68" w:rsidRDefault="00FA0D68" w:rsidP="00DA5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F7" w:rsidRDefault="00DA5AF7" w:rsidP="00DA5AF7">
    <w:pPr>
      <w:pStyle w:val="Header"/>
      <w:jc w:val="left"/>
      <w:rPr>
        <w:lang w:val="sr-Cyrl-RS"/>
      </w:rPr>
    </w:pPr>
    <w:r w:rsidRPr="00DA5AF7">
      <w:t>ЈП «ЕЛЕКТРОПРИВРЕДА СРБИЈЕ» БЕОГРАД</w:t>
    </w:r>
    <w:r>
      <w:rPr>
        <w:lang w:val="sr-Cyrl-RS"/>
      </w:rPr>
      <w:t xml:space="preserve"> </w:t>
    </w:r>
  </w:p>
  <w:p w:rsidR="00DA5AF7" w:rsidRDefault="00DA5AF7" w:rsidP="00DA5AF7">
    <w:pPr>
      <w:pStyle w:val="Header"/>
      <w:jc w:val="left"/>
    </w:pPr>
    <w:r>
      <w:rPr>
        <w:lang w:val="sr-Cyrl-RS"/>
      </w:rPr>
      <w:t xml:space="preserve">ЈН </w:t>
    </w:r>
    <w:r>
      <w:t>бр. 3000/1313/2016</w:t>
    </w:r>
    <w:r w:rsidRPr="00DA5AF7">
      <w:t>(1479/2016)</w:t>
    </w:r>
  </w:p>
  <w:p w:rsidR="00DA5AF7" w:rsidRDefault="00DA5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1458"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
    <w:nsid w:val="0DE41CC6"/>
    <w:multiLevelType w:val="hybridMultilevel"/>
    <w:tmpl w:val="3B6E56E2"/>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23B804FC"/>
    <w:multiLevelType w:val="multilevel"/>
    <w:tmpl w:val="5D1670A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573548A"/>
    <w:multiLevelType w:val="hybridMultilevel"/>
    <w:tmpl w:val="3CA264A0"/>
    <w:lvl w:ilvl="0" w:tplc="502AD100">
      <w:start w:val="15"/>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2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8">
    <w:nsid w:val="4AA31F2F"/>
    <w:multiLevelType w:val="multilevel"/>
    <w:tmpl w:val="18829742"/>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F6C793B"/>
    <w:multiLevelType w:val="hybridMultilevel"/>
    <w:tmpl w:val="E4A4E68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9">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0">
    <w:nsid w:val="6C084D9A"/>
    <w:multiLevelType w:val="hybridMultilevel"/>
    <w:tmpl w:val="5C82420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0677DF7"/>
    <w:multiLevelType w:val="hybridMultilevel"/>
    <w:tmpl w:val="795C1BA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70CC1CB5"/>
    <w:multiLevelType w:val="hybridMultilevel"/>
    <w:tmpl w:val="FA960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3E5C09"/>
    <w:multiLevelType w:val="hybridMultilevel"/>
    <w:tmpl w:val="B080909A"/>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47">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4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600EE5"/>
    <w:multiLevelType w:val="hybridMultilevel"/>
    <w:tmpl w:val="221AA796"/>
    <w:lvl w:ilvl="0" w:tplc="241A000F">
      <w:start w:val="1"/>
      <w:numFmt w:val="decimal"/>
      <w:lvlText w:val="%1."/>
      <w:lvlJc w:val="left"/>
      <w:pPr>
        <w:ind w:left="1571" w:hanging="360"/>
      </w:pPr>
    </w:lvl>
    <w:lvl w:ilvl="1" w:tplc="241A0019" w:tentative="1">
      <w:start w:val="1"/>
      <w:numFmt w:val="lowerLetter"/>
      <w:lvlText w:val="%2."/>
      <w:lvlJc w:val="left"/>
      <w:pPr>
        <w:ind w:left="2291" w:hanging="360"/>
      </w:pPr>
    </w:lvl>
    <w:lvl w:ilvl="2" w:tplc="241A001B" w:tentative="1">
      <w:start w:val="1"/>
      <w:numFmt w:val="lowerRoman"/>
      <w:lvlText w:val="%3."/>
      <w:lvlJc w:val="right"/>
      <w:pPr>
        <w:ind w:left="3011" w:hanging="180"/>
      </w:pPr>
    </w:lvl>
    <w:lvl w:ilvl="3" w:tplc="241A000F" w:tentative="1">
      <w:start w:val="1"/>
      <w:numFmt w:val="decimal"/>
      <w:lvlText w:val="%4."/>
      <w:lvlJc w:val="left"/>
      <w:pPr>
        <w:ind w:left="3731" w:hanging="360"/>
      </w:pPr>
    </w:lvl>
    <w:lvl w:ilvl="4" w:tplc="241A0019" w:tentative="1">
      <w:start w:val="1"/>
      <w:numFmt w:val="lowerLetter"/>
      <w:lvlText w:val="%5."/>
      <w:lvlJc w:val="left"/>
      <w:pPr>
        <w:ind w:left="4451" w:hanging="360"/>
      </w:pPr>
    </w:lvl>
    <w:lvl w:ilvl="5" w:tplc="241A001B" w:tentative="1">
      <w:start w:val="1"/>
      <w:numFmt w:val="lowerRoman"/>
      <w:lvlText w:val="%6."/>
      <w:lvlJc w:val="right"/>
      <w:pPr>
        <w:ind w:left="5171" w:hanging="180"/>
      </w:pPr>
    </w:lvl>
    <w:lvl w:ilvl="6" w:tplc="241A000F" w:tentative="1">
      <w:start w:val="1"/>
      <w:numFmt w:val="decimal"/>
      <w:lvlText w:val="%7."/>
      <w:lvlJc w:val="left"/>
      <w:pPr>
        <w:ind w:left="5891" w:hanging="360"/>
      </w:pPr>
    </w:lvl>
    <w:lvl w:ilvl="7" w:tplc="241A0019" w:tentative="1">
      <w:start w:val="1"/>
      <w:numFmt w:val="lowerLetter"/>
      <w:lvlText w:val="%8."/>
      <w:lvlJc w:val="left"/>
      <w:pPr>
        <w:ind w:left="6611" w:hanging="360"/>
      </w:pPr>
    </w:lvl>
    <w:lvl w:ilvl="8" w:tplc="241A001B" w:tentative="1">
      <w:start w:val="1"/>
      <w:numFmt w:val="lowerRoman"/>
      <w:lvlText w:val="%9."/>
      <w:lvlJc w:val="right"/>
      <w:pPr>
        <w:ind w:left="7331" w:hanging="180"/>
      </w:pPr>
    </w:lvl>
  </w:abstractNum>
  <w:abstractNum w:abstractNumId="50">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4"/>
  </w:num>
  <w:num w:numId="2">
    <w:abstractNumId w:val="11"/>
  </w:num>
  <w:num w:numId="3">
    <w:abstractNumId w:val="36"/>
  </w:num>
  <w:num w:numId="4">
    <w:abstractNumId w:val="4"/>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1"/>
  </w:num>
  <w:num w:numId="10">
    <w:abstractNumId w:val="14"/>
  </w:num>
  <w:num w:numId="11">
    <w:abstractNumId w:val="7"/>
  </w:num>
  <w:num w:numId="12">
    <w:abstractNumId w:val="24"/>
  </w:num>
  <w:num w:numId="13">
    <w:abstractNumId w:val="16"/>
  </w:num>
  <w:num w:numId="14">
    <w:abstractNumId w:val="10"/>
  </w:num>
  <w:num w:numId="15">
    <w:abstractNumId w:val="37"/>
  </w:num>
  <w:num w:numId="16">
    <w:abstractNumId w:val="43"/>
  </w:num>
  <w:num w:numId="17">
    <w:abstractNumId w:val="0"/>
  </w:num>
  <w:num w:numId="18">
    <w:abstractNumId w:val="29"/>
  </w:num>
  <w:num w:numId="19">
    <w:abstractNumId w:val="12"/>
  </w:num>
  <w:num w:numId="20">
    <w:abstractNumId w:val="1"/>
  </w:num>
  <w:num w:numId="21">
    <w:abstractNumId w:val="20"/>
  </w:num>
  <w:num w:numId="22">
    <w:abstractNumId w:val="23"/>
  </w:num>
  <w:num w:numId="23">
    <w:abstractNumId w:val="32"/>
  </w:num>
  <w:num w:numId="24">
    <w:abstractNumId w:val="47"/>
  </w:num>
  <w:num w:numId="25">
    <w:abstractNumId w:val="15"/>
  </w:num>
  <w:num w:numId="26">
    <w:abstractNumId w:val="50"/>
  </w:num>
  <w:num w:numId="27">
    <w:abstractNumId w:val="22"/>
  </w:num>
  <w:num w:numId="28">
    <w:abstractNumId w:val="33"/>
  </w:num>
  <w:num w:numId="29">
    <w:abstractNumId w:val="17"/>
  </w:num>
  <w:num w:numId="30">
    <w:abstractNumId w:val="35"/>
  </w:num>
  <w:num w:numId="31">
    <w:abstractNumId w:val="38"/>
  </w:num>
  <w:num w:numId="32">
    <w:abstractNumId w:val="46"/>
  </w:num>
  <w:num w:numId="33">
    <w:abstractNumId w:val="2"/>
  </w:num>
  <w:num w:numId="34">
    <w:abstractNumId w:val="3"/>
  </w:num>
  <w:num w:numId="35">
    <w:abstractNumId w:val="5"/>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31"/>
  </w:num>
  <w:num w:numId="39">
    <w:abstractNumId w:val="41"/>
  </w:num>
  <w:num w:numId="40">
    <w:abstractNumId w:val="49"/>
  </w:num>
  <w:num w:numId="41">
    <w:abstractNumId w:val="25"/>
  </w:num>
  <w:num w:numId="42">
    <w:abstractNumId w:val="39"/>
  </w:num>
  <w:num w:numId="43">
    <w:abstractNumId w:val="8"/>
  </w:num>
  <w:num w:numId="44">
    <w:abstractNumId w:val="48"/>
  </w:num>
  <w:num w:numId="45">
    <w:abstractNumId w:val="30"/>
  </w:num>
  <w:num w:numId="46">
    <w:abstractNumId w:val="45"/>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3"/>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E7"/>
    <w:rsid w:val="0037610C"/>
    <w:rsid w:val="00652EE8"/>
    <w:rsid w:val="00984A5D"/>
    <w:rsid w:val="00A97E4C"/>
    <w:rsid w:val="00AB5A30"/>
    <w:rsid w:val="00D41CE7"/>
    <w:rsid w:val="00DA5AF7"/>
    <w:rsid w:val="00E014A7"/>
    <w:rsid w:val="00E529B2"/>
    <w:rsid w:val="00F15066"/>
    <w:rsid w:val="00FA0D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annotation subject" w:uiPriority="0"/>
    <w:lsdException w:name="Outline List 2"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BodyText"/>
    <w:next w:val="Normal"/>
    <w:link w:val="Heading1Char"/>
    <w:qFormat/>
    <w:rsid w:val="00DA5AF7"/>
    <w:pPr>
      <w:ind w:left="709" w:hanging="709"/>
      <w:jc w:val="left"/>
      <w:outlineLvl w:val="0"/>
    </w:pPr>
    <w:rPr>
      <w:b/>
      <w:sz w:val="22"/>
      <w:szCs w:val="22"/>
    </w:rPr>
  </w:style>
  <w:style w:type="paragraph" w:styleId="Heading2">
    <w:name w:val="heading 2"/>
    <w:basedOn w:val="Normal"/>
    <w:next w:val="Normal"/>
    <w:link w:val="Heading2Char"/>
    <w:qFormat/>
    <w:rsid w:val="00DA5AF7"/>
    <w:pPr>
      <w:spacing w:before="120" w:after="0" w:line="240" w:lineRule="auto"/>
      <w:ind w:left="709" w:hanging="709"/>
      <w:jc w:val="both"/>
      <w:outlineLvl w:val="1"/>
    </w:pPr>
    <w:rPr>
      <w:rFonts w:ascii="Arial" w:eastAsia="Times New Roman" w:hAnsi="Arial" w:cs="Times New Roman"/>
      <w:b/>
      <w:lang w:val="en-US" w:eastAsia="ar-SA"/>
    </w:rPr>
  </w:style>
  <w:style w:type="paragraph" w:styleId="Heading3">
    <w:name w:val="heading 3"/>
    <w:aliases w:val="naslov3,n3,3,- 1.1.1.,EPZ_P_3"/>
    <w:basedOn w:val="Normal"/>
    <w:next w:val="Normal"/>
    <w:link w:val="Heading3Char"/>
    <w:qFormat/>
    <w:rsid w:val="00DA5AF7"/>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aliases w:val="Heading 4 chapter title,naslov4,n4,4,EPZ_P_4,Naslov 4"/>
    <w:basedOn w:val="Normal"/>
    <w:next w:val="Normal"/>
    <w:link w:val="Heading4Char"/>
    <w:qFormat/>
    <w:rsid w:val="00DA5AF7"/>
    <w:pPr>
      <w:keepNext/>
      <w:tabs>
        <w:tab w:val="num" w:pos="0"/>
      </w:tabs>
      <w:spacing w:before="120" w:after="0" w:line="240" w:lineRule="auto"/>
      <w:ind w:left="-17"/>
      <w:jc w:val="both"/>
      <w:outlineLvl w:val="3"/>
    </w:pPr>
    <w:rPr>
      <w:rFonts w:ascii="Arial Narrow" w:eastAsia="Times New Roman" w:hAnsi="Arial Narrow" w:cs="Times New Roman"/>
      <w:b/>
      <w:bCs/>
      <w:lang w:val="en-US"/>
    </w:rPr>
  </w:style>
  <w:style w:type="paragraph" w:styleId="Heading5">
    <w:name w:val="heading 5"/>
    <w:aliases w:val="naslov5,n5,5"/>
    <w:basedOn w:val="Normal"/>
    <w:next w:val="Normal"/>
    <w:link w:val="Heading5Char"/>
    <w:qFormat/>
    <w:rsid w:val="00DA5AF7"/>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aliases w:val="naslov6,n6,6"/>
    <w:basedOn w:val="Normal"/>
    <w:next w:val="Normal"/>
    <w:link w:val="Heading6Char"/>
    <w:qFormat/>
    <w:rsid w:val="00DA5AF7"/>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aliases w:val="7"/>
    <w:basedOn w:val="Normal"/>
    <w:next w:val="Normal"/>
    <w:link w:val="Heading7Char"/>
    <w:qFormat/>
    <w:rsid w:val="00DA5AF7"/>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DA5AF7"/>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DA5AF7"/>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A5AF7"/>
    <w:rPr>
      <w:rFonts w:ascii="Arial" w:eastAsia="Times New Roman" w:hAnsi="Arial" w:cs="Times New Roman"/>
      <w:b/>
      <w:lang w:val="sr-Cyrl-CS" w:eastAsia="ar-SA"/>
    </w:rPr>
  </w:style>
  <w:style w:type="character" w:customStyle="1" w:styleId="Heading2Char">
    <w:name w:val="Heading 2 Char"/>
    <w:basedOn w:val="DefaultParagraphFont"/>
    <w:link w:val="Heading2"/>
    <w:rsid w:val="00DA5AF7"/>
    <w:rPr>
      <w:rFonts w:ascii="Arial" w:eastAsia="Times New Roman" w:hAnsi="Arial" w:cs="Times New Roman"/>
      <w:b/>
      <w:lang w:val="en-US" w:eastAsia="ar-SA"/>
    </w:rPr>
  </w:style>
  <w:style w:type="character" w:customStyle="1" w:styleId="Heading3Char">
    <w:name w:val="Heading 3 Char"/>
    <w:aliases w:val="naslov3 Char,n3 Char,3 Char,- 1.1.1. Char,EPZ_P_3 Char"/>
    <w:basedOn w:val="DefaultParagraphFont"/>
    <w:link w:val="Heading3"/>
    <w:rsid w:val="00DA5AF7"/>
    <w:rPr>
      <w:rFonts w:ascii="Arial Narrow" w:eastAsia="Times New Roman" w:hAnsi="Arial Narrow" w:cs="Times New Roman"/>
      <w:b/>
      <w:bCs/>
      <w:sz w:val="32"/>
      <w:szCs w:val="20"/>
      <w:lang w:val="sr-Cyrl-CS" w:eastAsia="ar-SA"/>
    </w:rPr>
  </w:style>
  <w:style w:type="character" w:customStyle="1" w:styleId="Heading4Char">
    <w:name w:val="Heading 4 Char"/>
    <w:aliases w:val="Heading 4 chapter title Char,naslov4 Char,n4 Char,4 Char,EPZ_P_4 Char,Naslov 4 Char"/>
    <w:basedOn w:val="DefaultParagraphFont"/>
    <w:link w:val="Heading4"/>
    <w:rsid w:val="00DA5AF7"/>
    <w:rPr>
      <w:rFonts w:ascii="Arial Narrow" w:eastAsia="Times New Roman" w:hAnsi="Arial Narrow" w:cs="Times New Roman"/>
      <w:b/>
      <w:bCs/>
      <w:lang w:val="en-US"/>
    </w:rPr>
  </w:style>
  <w:style w:type="character" w:customStyle="1" w:styleId="Heading5Char">
    <w:name w:val="Heading 5 Char"/>
    <w:aliases w:val="naslov5 Char,n5 Char,5 Char"/>
    <w:basedOn w:val="DefaultParagraphFont"/>
    <w:link w:val="Heading5"/>
    <w:rsid w:val="00DA5AF7"/>
    <w:rPr>
      <w:rFonts w:ascii="Arial Narrow" w:eastAsia="Times New Roman" w:hAnsi="Arial Narrow" w:cs="Times New Roman"/>
      <w:sz w:val="28"/>
      <w:szCs w:val="20"/>
      <w:lang w:val="sr-Cyrl-CS" w:eastAsia="ar-SA"/>
    </w:rPr>
  </w:style>
  <w:style w:type="character" w:customStyle="1" w:styleId="Heading6Char">
    <w:name w:val="Heading 6 Char"/>
    <w:aliases w:val="naslov6 Char,n6 Char,6 Char"/>
    <w:basedOn w:val="DefaultParagraphFont"/>
    <w:link w:val="Heading6"/>
    <w:rsid w:val="00DA5AF7"/>
    <w:rPr>
      <w:rFonts w:ascii="Arial Narrow" w:eastAsia="Times New Roman" w:hAnsi="Arial Narrow" w:cs="Times New Roman"/>
      <w:b/>
      <w:sz w:val="28"/>
      <w:szCs w:val="20"/>
      <w:lang w:val="sr-Cyrl-CS" w:eastAsia="ar-SA"/>
    </w:rPr>
  </w:style>
  <w:style w:type="character" w:customStyle="1" w:styleId="Heading7Char">
    <w:name w:val="Heading 7 Char"/>
    <w:aliases w:val="7 Char"/>
    <w:basedOn w:val="DefaultParagraphFont"/>
    <w:link w:val="Heading7"/>
    <w:rsid w:val="00DA5AF7"/>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DA5AF7"/>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A5AF7"/>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DA5AF7"/>
  </w:style>
  <w:style w:type="character" w:customStyle="1" w:styleId="WW8Num2z0">
    <w:name w:val="WW8Num2z0"/>
    <w:rsid w:val="00DA5AF7"/>
    <w:rPr>
      <w:rFonts w:ascii="Symbol" w:hAnsi="Symbol"/>
    </w:rPr>
  </w:style>
  <w:style w:type="character" w:customStyle="1" w:styleId="WW8Num3z0">
    <w:name w:val="WW8Num3z0"/>
    <w:rsid w:val="00DA5AF7"/>
    <w:rPr>
      <w:rFonts w:ascii="Symbol" w:hAnsi="Symbol"/>
    </w:rPr>
  </w:style>
  <w:style w:type="character" w:customStyle="1" w:styleId="WW8Num4z0">
    <w:name w:val="WW8Num4z0"/>
    <w:uiPriority w:val="99"/>
    <w:rsid w:val="00DA5AF7"/>
    <w:rPr>
      <w:rFonts w:ascii="Symbol" w:hAnsi="Symbol"/>
    </w:rPr>
  </w:style>
  <w:style w:type="character" w:customStyle="1" w:styleId="WW8Num5z0">
    <w:name w:val="WW8Num5z0"/>
    <w:rsid w:val="00DA5AF7"/>
    <w:rPr>
      <w:rFonts w:ascii="Symbol" w:hAnsi="Symbol" w:cs="Times New Roman"/>
    </w:rPr>
  </w:style>
  <w:style w:type="character" w:customStyle="1" w:styleId="WW8Num6z0">
    <w:name w:val="WW8Num6z0"/>
    <w:rsid w:val="00DA5AF7"/>
    <w:rPr>
      <w:rFonts w:ascii="Symbol" w:hAnsi="Symbol"/>
    </w:rPr>
  </w:style>
  <w:style w:type="character" w:customStyle="1" w:styleId="WW8Num11z0">
    <w:name w:val="WW8Num11z0"/>
    <w:uiPriority w:val="99"/>
    <w:rsid w:val="00DA5AF7"/>
    <w:rPr>
      <w:rFonts w:ascii="Symbol" w:hAnsi="Symbol"/>
    </w:rPr>
  </w:style>
  <w:style w:type="character" w:customStyle="1" w:styleId="WW8Num15z0">
    <w:name w:val="WW8Num15z0"/>
    <w:uiPriority w:val="99"/>
    <w:rsid w:val="00DA5AF7"/>
    <w:rPr>
      <w:rFonts w:ascii="Symbol" w:hAnsi="Symbol"/>
    </w:rPr>
  </w:style>
  <w:style w:type="character" w:customStyle="1" w:styleId="WW8Num16z0">
    <w:name w:val="WW8Num16z0"/>
    <w:uiPriority w:val="99"/>
    <w:rsid w:val="00DA5AF7"/>
    <w:rPr>
      <w:rFonts w:ascii="Symbol" w:hAnsi="Symbol" w:cs="Times New Roman"/>
    </w:rPr>
  </w:style>
  <w:style w:type="character" w:customStyle="1" w:styleId="WW8Num17z0">
    <w:name w:val="WW8Num17z0"/>
    <w:uiPriority w:val="99"/>
    <w:rsid w:val="00DA5AF7"/>
    <w:rPr>
      <w:rFonts w:ascii="Symbol" w:hAnsi="Symbol"/>
    </w:rPr>
  </w:style>
  <w:style w:type="character" w:customStyle="1" w:styleId="WW8Num19z1">
    <w:name w:val="WW8Num19z1"/>
    <w:uiPriority w:val="99"/>
    <w:rsid w:val="00DA5AF7"/>
    <w:rPr>
      <w:rFonts w:ascii="Times New Roman" w:hAnsi="Times New Roman" w:cs="Times New Roman"/>
    </w:rPr>
  </w:style>
  <w:style w:type="character" w:customStyle="1" w:styleId="WW8Num20z0">
    <w:name w:val="WW8Num20z0"/>
    <w:rsid w:val="00DA5AF7"/>
    <w:rPr>
      <w:rFonts w:ascii="Courier New" w:hAnsi="Courier New"/>
      <w:color w:val="auto"/>
    </w:rPr>
  </w:style>
  <w:style w:type="character" w:customStyle="1" w:styleId="WW8Num21z0">
    <w:name w:val="WW8Num21z0"/>
    <w:rsid w:val="00DA5AF7"/>
    <w:rPr>
      <w:rFonts w:ascii="Symbol" w:hAnsi="Symbol"/>
    </w:rPr>
  </w:style>
  <w:style w:type="character" w:customStyle="1" w:styleId="WW8Num24z1">
    <w:name w:val="WW8Num24z1"/>
    <w:rsid w:val="00DA5AF7"/>
    <w:rPr>
      <w:rFonts w:ascii="Symbol" w:hAnsi="Symbol"/>
    </w:rPr>
  </w:style>
  <w:style w:type="character" w:customStyle="1" w:styleId="WW8Num25z0">
    <w:name w:val="WW8Num25z0"/>
    <w:uiPriority w:val="99"/>
    <w:rsid w:val="00DA5AF7"/>
    <w:rPr>
      <w:rFonts w:ascii="Symbol" w:hAnsi="Symbol"/>
    </w:rPr>
  </w:style>
  <w:style w:type="character" w:customStyle="1" w:styleId="WW8Num26z0">
    <w:name w:val="WW8Num26z0"/>
    <w:rsid w:val="00DA5AF7"/>
    <w:rPr>
      <w:i w:val="0"/>
    </w:rPr>
  </w:style>
  <w:style w:type="character" w:customStyle="1" w:styleId="WW8Num27z0">
    <w:name w:val="WW8Num27z0"/>
    <w:uiPriority w:val="99"/>
    <w:rsid w:val="00DA5AF7"/>
    <w:rPr>
      <w:rFonts w:ascii="Symbol" w:hAnsi="Symbol"/>
    </w:rPr>
  </w:style>
  <w:style w:type="character" w:customStyle="1" w:styleId="WW8Num28z0">
    <w:name w:val="WW8Num28z0"/>
    <w:uiPriority w:val="99"/>
    <w:rsid w:val="00DA5AF7"/>
    <w:rPr>
      <w:rFonts w:ascii="Symbol" w:hAnsi="Symbol"/>
    </w:rPr>
  </w:style>
  <w:style w:type="character" w:customStyle="1" w:styleId="WW8Num29z0">
    <w:name w:val="WW8Num29z0"/>
    <w:rsid w:val="00DA5AF7"/>
    <w:rPr>
      <w:rFonts w:ascii="Symbol" w:hAnsi="Symbol"/>
    </w:rPr>
  </w:style>
  <w:style w:type="character" w:customStyle="1" w:styleId="WW8Num31z0">
    <w:name w:val="WW8Num31z0"/>
    <w:uiPriority w:val="99"/>
    <w:rsid w:val="00DA5AF7"/>
    <w:rPr>
      <w:rFonts w:ascii="Symbol" w:hAnsi="Symbol"/>
    </w:rPr>
  </w:style>
  <w:style w:type="character" w:customStyle="1" w:styleId="WW8Num34z0">
    <w:name w:val="WW8Num34z0"/>
    <w:rsid w:val="00DA5AF7"/>
    <w:rPr>
      <w:rFonts w:ascii="Symbol" w:hAnsi="Symbol"/>
    </w:rPr>
  </w:style>
  <w:style w:type="character" w:customStyle="1" w:styleId="WW8Num35z0">
    <w:name w:val="WW8Num35z0"/>
    <w:uiPriority w:val="99"/>
    <w:rsid w:val="00DA5AF7"/>
    <w:rPr>
      <w:rFonts w:ascii="Symbol" w:hAnsi="Symbol"/>
    </w:rPr>
  </w:style>
  <w:style w:type="character" w:customStyle="1" w:styleId="WW8Num38z1">
    <w:name w:val="WW8Num38z1"/>
    <w:rsid w:val="00DA5AF7"/>
    <w:rPr>
      <w:rFonts w:ascii="Courier New" w:hAnsi="Courier New" w:cs="Courier New"/>
    </w:rPr>
  </w:style>
  <w:style w:type="character" w:customStyle="1" w:styleId="WW8Num38z2">
    <w:name w:val="WW8Num38z2"/>
    <w:rsid w:val="00DA5AF7"/>
    <w:rPr>
      <w:rFonts w:ascii="Wingdings" w:hAnsi="Wingdings"/>
    </w:rPr>
  </w:style>
  <w:style w:type="character" w:customStyle="1" w:styleId="WW8Num38z3">
    <w:name w:val="WW8Num38z3"/>
    <w:rsid w:val="00DA5AF7"/>
    <w:rPr>
      <w:rFonts w:ascii="Symbol" w:hAnsi="Symbol"/>
    </w:rPr>
  </w:style>
  <w:style w:type="character" w:customStyle="1" w:styleId="WW8Num39z0">
    <w:name w:val="WW8Num39z0"/>
    <w:rsid w:val="00DA5AF7"/>
    <w:rPr>
      <w:rFonts w:ascii="Symbol" w:hAnsi="Symbol"/>
    </w:rPr>
  </w:style>
  <w:style w:type="character" w:customStyle="1" w:styleId="WW8Num40z0">
    <w:name w:val="WW8Num40z0"/>
    <w:uiPriority w:val="99"/>
    <w:rsid w:val="00DA5AF7"/>
    <w:rPr>
      <w:rFonts w:ascii="Symbol" w:hAnsi="Symbol"/>
    </w:rPr>
  </w:style>
  <w:style w:type="character" w:customStyle="1" w:styleId="WW8Num41z0">
    <w:name w:val="WW8Num41z0"/>
    <w:uiPriority w:val="99"/>
    <w:rsid w:val="00DA5AF7"/>
    <w:rPr>
      <w:rFonts w:ascii="Symbol" w:hAnsi="Symbol"/>
    </w:rPr>
  </w:style>
  <w:style w:type="character" w:customStyle="1" w:styleId="WW8Num42z0">
    <w:name w:val="WW8Num42z0"/>
    <w:rsid w:val="00DA5AF7"/>
    <w:rPr>
      <w:rFonts w:ascii="Symbol" w:hAnsi="Symbol"/>
    </w:rPr>
  </w:style>
  <w:style w:type="character" w:customStyle="1" w:styleId="WW8Num43z0">
    <w:name w:val="WW8Num43z0"/>
    <w:rsid w:val="00DA5AF7"/>
    <w:rPr>
      <w:rFonts w:ascii="Symbol" w:hAnsi="Symbol"/>
    </w:rPr>
  </w:style>
  <w:style w:type="character" w:customStyle="1" w:styleId="WW8Num44z0">
    <w:name w:val="WW8Num44z0"/>
    <w:rsid w:val="00DA5AF7"/>
    <w:rPr>
      <w:rFonts w:ascii="Symbol" w:hAnsi="Symbol"/>
    </w:rPr>
  </w:style>
  <w:style w:type="character" w:customStyle="1" w:styleId="WW8Num46z0">
    <w:name w:val="WW8Num46z0"/>
    <w:rsid w:val="00DA5AF7"/>
    <w:rPr>
      <w:rFonts w:ascii="Symbol" w:hAnsi="Symbol"/>
    </w:rPr>
  </w:style>
  <w:style w:type="character" w:customStyle="1" w:styleId="WW-Absatz-Standardschriftart">
    <w:name w:val="WW-Absatz-Standardschriftart"/>
    <w:rsid w:val="00DA5AF7"/>
  </w:style>
  <w:style w:type="character" w:customStyle="1" w:styleId="WW-WW8Num2z0">
    <w:name w:val="WW-WW8Num2z0"/>
    <w:uiPriority w:val="99"/>
    <w:rsid w:val="00DA5AF7"/>
    <w:rPr>
      <w:rFonts w:ascii="Symbol" w:hAnsi="Symbol"/>
    </w:rPr>
  </w:style>
  <w:style w:type="character" w:customStyle="1" w:styleId="WW-WW8Num3z0">
    <w:name w:val="WW-WW8Num3z0"/>
    <w:uiPriority w:val="99"/>
    <w:rsid w:val="00DA5AF7"/>
    <w:rPr>
      <w:rFonts w:ascii="Symbol" w:hAnsi="Symbol"/>
    </w:rPr>
  </w:style>
  <w:style w:type="character" w:customStyle="1" w:styleId="WW-WW8Num4z0">
    <w:name w:val="WW-WW8Num4z0"/>
    <w:uiPriority w:val="99"/>
    <w:rsid w:val="00DA5AF7"/>
    <w:rPr>
      <w:rFonts w:ascii="Symbol" w:hAnsi="Symbol"/>
    </w:rPr>
  </w:style>
  <w:style w:type="character" w:customStyle="1" w:styleId="WW-WW8Num5z0">
    <w:name w:val="WW-WW8Num5z0"/>
    <w:uiPriority w:val="99"/>
    <w:rsid w:val="00DA5AF7"/>
    <w:rPr>
      <w:rFonts w:ascii="Symbol" w:hAnsi="Symbol" w:cs="Times New Roman"/>
    </w:rPr>
  </w:style>
  <w:style w:type="character" w:customStyle="1" w:styleId="WW-WW8Num6z0">
    <w:name w:val="WW-WW8Num6z0"/>
    <w:uiPriority w:val="99"/>
    <w:rsid w:val="00DA5AF7"/>
    <w:rPr>
      <w:rFonts w:ascii="Symbol" w:hAnsi="Symbol"/>
    </w:rPr>
  </w:style>
  <w:style w:type="character" w:customStyle="1" w:styleId="WW-WW8Num11z0">
    <w:name w:val="WW-WW8Num11z0"/>
    <w:uiPriority w:val="99"/>
    <w:rsid w:val="00DA5AF7"/>
    <w:rPr>
      <w:rFonts w:ascii="Symbol" w:hAnsi="Symbol"/>
    </w:rPr>
  </w:style>
  <w:style w:type="character" w:customStyle="1" w:styleId="WW-WW8Num15z0">
    <w:name w:val="WW-WW8Num15z0"/>
    <w:uiPriority w:val="99"/>
    <w:rsid w:val="00DA5AF7"/>
    <w:rPr>
      <w:rFonts w:ascii="Symbol" w:hAnsi="Symbol"/>
    </w:rPr>
  </w:style>
  <w:style w:type="character" w:customStyle="1" w:styleId="WW-WW8Num16z0">
    <w:name w:val="WW-WW8Num16z0"/>
    <w:uiPriority w:val="99"/>
    <w:rsid w:val="00DA5AF7"/>
    <w:rPr>
      <w:rFonts w:ascii="Symbol" w:hAnsi="Symbol" w:cs="Times New Roman"/>
    </w:rPr>
  </w:style>
  <w:style w:type="character" w:customStyle="1" w:styleId="WW-WW8Num17z0">
    <w:name w:val="WW-WW8Num17z0"/>
    <w:uiPriority w:val="99"/>
    <w:rsid w:val="00DA5AF7"/>
    <w:rPr>
      <w:rFonts w:ascii="Symbol" w:hAnsi="Symbol"/>
    </w:rPr>
  </w:style>
  <w:style w:type="character" w:customStyle="1" w:styleId="WW-WW8Num19z1">
    <w:name w:val="WW-WW8Num19z1"/>
    <w:uiPriority w:val="99"/>
    <w:rsid w:val="00DA5AF7"/>
    <w:rPr>
      <w:rFonts w:ascii="Times New Roman" w:hAnsi="Times New Roman" w:cs="Times New Roman"/>
    </w:rPr>
  </w:style>
  <w:style w:type="character" w:customStyle="1" w:styleId="WW-WW8Num20z0">
    <w:name w:val="WW-WW8Num20z0"/>
    <w:uiPriority w:val="99"/>
    <w:rsid w:val="00DA5AF7"/>
    <w:rPr>
      <w:rFonts w:ascii="Courier New" w:hAnsi="Courier New"/>
      <w:color w:val="auto"/>
    </w:rPr>
  </w:style>
  <w:style w:type="character" w:customStyle="1" w:styleId="WW-WW8Num21z0">
    <w:name w:val="WW-WW8Num21z0"/>
    <w:uiPriority w:val="99"/>
    <w:rsid w:val="00DA5AF7"/>
    <w:rPr>
      <w:rFonts w:ascii="Symbol" w:hAnsi="Symbol"/>
    </w:rPr>
  </w:style>
  <w:style w:type="character" w:customStyle="1" w:styleId="WW-WW8Num24z1">
    <w:name w:val="WW-WW8Num24z1"/>
    <w:uiPriority w:val="99"/>
    <w:rsid w:val="00DA5AF7"/>
    <w:rPr>
      <w:rFonts w:ascii="Symbol" w:hAnsi="Symbol"/>
    </w:rPr>
  </w:style>
  <w:style w:type="character" w:customStyle="1" w:styleId="WW-WW8Num25z0">
    <w:name w:val="WW-WW8Num25z0"/>
    <w:uiPriority w:val="99"/>
    <w:rsid w:val="00DA5AF7"/>
    <w:rPr>
      <w:rFonts w:ascii="Symbol" w:hAnsi="Symbol"/>
    </w:rPr>
  </w:style>
  <w:style w:type="character" w:customStyle="1" w:styleId="WW-WW8Num26z0">
    <w:name w:val="WW-WW8Num26z0"/>
    <w:uiPriority w:val="99"/>
    <w:rsid w:val="00DA5AF7"/>
    <w:rPr>
      <w:i w:val="0"/>
    </w:rPr>
  </w:style>
  <w:style w:type="character" w:customStyle="1" w:styleId="WW-WW8Num27z0">
    <w:name w:val="WW-WW8Num27z0"/>
    <w:uiPriority w:val="99"/>
    <w:rsid w:val="00DA5AF7"/>
    <w:rPr>
      <w:rFonts w:ascii="Symbol" w:hAnsi="Symbol"/>
    </w:rPr>
  </w:style>
  <w:style w:type="character" w:customStyle="1" w:styleId="WW-WW8Num28z0">
    <w:name w:val="WW-WW8Num28z0"/>
    <w:uiPriority w:val="99"/>
    <w:rsid w:val="00DA5AF7"/>
    <w:rPr>
      <w:rFonts w:ascii="Symbol" w:hAnsi="Symbol"/>
    </w:rPr>
  </w:style>
  <w:style w:type="character" w:customStyle="1" w:styleId="WW-WW8Num29z0">
    <w:name w:val="WW-WW8Num29z0"/>
    <w:uiPriority w:val="99"/>
    <w:rsid w:val="00DA5AF7"/>
    <w:rPr>
      <w:rFonts w:ascii="Symbol" w:hAnsi="Symbol"/>
    </w:rPr>
  </w:style>
  <w:style w:type="character" w:customStyle="1" w:styleId="WW-WW8Num31z0">
    <w:name w:val="WW-WW8Num31z0"/>
    <w:uiPriority w:val="99"/>
    <w:rsid w:val="00DA5AF7"/>
    <w:rPr>
      <w:rFonts w:ascii="Symbol" w:hAnsi="Symbol"/>
    </w:rPr>
  </w:style>
  <w:style w:type="character" w:customStyle="1" w:styleId="WW-WW8Num34z0">
    <w:name w:val="WW-WW8Num34z0"/>
    <w:uiPriority w:val="99"/>
    <w:rsid w:val="00DA5AF7"/>
    <w:rPr>
      <w:rFonts w:ascii="Symbol" w:hAnsi="Symbol"/>
    </w:rPr>
  </w:style>
  <w:style w:type="character" w:customStyle="1" w:styleId="WW-WW8Num35z0">
    <w:name w:val="WW-WW8Num35z0"/>
    <w:uiPriority w:val="99"/>
    <w:rsid w:val="00DA5AF7"/>
    <w:rPr>
      <w:rFonts w:ascii="Symbol" w:hAnsi="Symbol"/>
    </w:rPr>
  </w:style>
  <w:style w:type="character" w:customStyle="1" w:styleId="WW-WW8Num38z1">
    <w:name w:val="WW-WW8Num38z1"/>
    <w:uiPriority w:val="99"/>
    <w:rsid w:val="00DA5AF7"/>
    <w:rPr>
      <w:rFonts w:ascii="Courier New" w:hAnsi="Courier New" w:cs="Courier New"/>
    </w:rPr>
  </w:style>
  <w:style w:type="character" w:customStyle="1" w:styleId="WW-WW8Num38z2">
    <w:name w:val="WW-WW8Num38z2"/>
    <w:uiPriority w:val="99"/>
    <w:rsid w:val="00DA5AF7"/>
    <w:rPr>
      <w:rFonts w:ascii="Wingdings" w:hAnsi="Wingdings"/>
    </w:rPr>
  </w:style>
  <w:style w:type="character" w:customStyle="1" w:styleId="WW-WW8Num38z3">
    <w:name w:val="WW-WW8Num38z3"/>
    <w:uiPriority w:val="99"/>
    <w:rsid w:val="00DA5AF7"/>
    <w:rPr>
      <w:rFonts w:ascii="Symbol" w:hAnsi="Symbol"/>
    </w:rPr>
  </w:style>
  <w:style w:type="character" w:customStyle="1" w:styleId="WW-WW8Num39z0">
    <w:name w:val="WW-WW8Num39z0"/>
    <w:uiPriority w:val="99"/>
    <w:rsid w:val="00DA5AF7"/>
    <w:rPr>
      <w:rFonts w:ascii="Symbol" w:hAnsi="Symbol"/>
    </w:rPr>
  </w:style>
  <w:style w:type="character" w:customStyle="1" w:styleId="WW-WW8Num40z0">
    <w:name w:val="WW-WW8Num40z0"/>
    <w:uiPriority w:val="99"/>
    <w:rsid w:val="00DA5AF7"/>
    <w:rPr>
      <w:rFonts w:ascii="Symbol" w:hAnsi="Symbol"/>
    </w:rPr>
  </w:style>
  <w:style w:type="character" w:customStyle="1" w:styleId="WW-WW8Num41z0">
    <w:name w:val="WW-WW8Num41z0"/>
    <w:uiPriority w:val="99"/>
    <w:rsid w:val="00DA5AF7"/>
    <w:rPr>
      <w:rFonts w:ascii="Symbol" w:hAnsi="Symbol"/>
    </w:rPr>
  </w:style>
  <w:style w:type="character" w:customStyle="1" w:styleId="WW-WW8Num42z0">
    <w:name w:val="WW-WW8Num42z0"/>
    <w:uiPriority w:val="99"/>
    <w:rsid w:val="00DA5AF7"/>
    <w:rPr>
      <w:rFonts w:ascii="Symbol" w:hAnsi="Symbol"/>
    </w:rPr>
  </w:style>
  <w:style w:type="character" w:customStyle="1" w:styleId="WW-WW8Num43z0">
    <w:name w:val="WW-WW8Num43z0"/>
    <w:uiPriority w:val="99"/>
    <w:rsid w:val="00DA5AF7"/>
    <w:rPr>
      <w:rFonts w:ascii="Symbol" w:hAnsi="Symbol"/>
    </w:rPr>
  </w:style>
  <w:style w:type="character" w:customStyle="1" w:styleId="WW-WW8Num44z0">
    <w:name w:val="WW-WW8Num44z0"/>
    <w:uiPriority w:val="99"/>
    <w:rsid w:val="00DA5AF7"/>
    <w:rPr>
      <w:rFonts w:ascii="Symbol" w:hAnsi="Symbol"/>
    </w:rPr>
  </w:style>
  <w:style w:type="character" w:customStyle="1" w:styleId="WW-WW8Num46z0">
    <w:name w:val="WW-WW8Num46z0"/>
    <w:uiPriority w:val="99"/>
    <w:rsid w:val="00DA5AF7"/>
    <w:rPr>
      <w:rFonts w:ascii="Symbol" w:hAnsi="Symbol"/>
    </w:rPr>
  </w:style>
  <w:style w:type="character" w:customStyle="1" w:styleId="WW-Absatz-Standardschriftart1">
    <w:name w:val="WW-Absatz-Standardschriftart1"/>
    <w:uiPriority w:val="99"/>
    <w:rsid w:val="00DA5AF7"/>
  </w:style>
  <w:style w:type="character" w:customStyle="1" w:styleId="WW-WW8Num2z01">
    <w:name w:val="WW-WW8Num2z01"/>
    <w:uiPriority w:val="99"/>
    <w:rsid w:val="00DA5AF7"/>
    <w:rPr>
      <w:rFonts w:ascii="Symbol" w:hAnsi="Symbol"/>
    </w:rPr>
  </w:style>
  <w:style w:type="character" w:customStyle="1" w:styleId="WW-WW8Num3z01">
    <w:name w:val="WW-WW8Num3z01"/>
    <w:uiPriority w:val="99"/>
    <w:rsid w:val="00DA5AF7"/>
    <w:rPr>
      <w:rFonts w:ascii="Symbol" w:hAnsi="Symbol"/>
    </w:rPr>
  </w:style>
  <w:style w:type="character" w:customStyle="1" w:styleId="WW-WW8Num4z01">
    <w:name w:val="WW-WW8Num4z01"/>
    <w:uiPriority w:val="99"/>
    <w:rsid w:val="00DA5AF7"/>
    <w:rPr>
      <w:rFonts w:ascii="Symbol" w:hAnsi="Symbol"/>
    </w:rPr>
  </w:style>
  <w:style w:type="character" w:customStyle="1" w:styleId="WW-WW8Num5z01">
    <w:name w:val="WW-WW8Num5z01"/>
    <w:uiPriority w:val="99"/>
    <w:rsid w:val="00DA5AF7"/>
    <w:rPr>
      <w:rFonts w:ascii="Symbol" w:hAnsi="Symbol" w:cs="Times New Roman"/>
    </w:rPr>
  </w:style>
  <w:style w:type="character" w:customStyle="1" w:styleId="WW-WW8Num6z01">
    <w:name w:val="WW-WW8Num6z01"/>
    <w:uiPriority w:val="99"/>
    <w:rsid w:val="00DA5AF7"/>
    <w:rPr>
      <w:rFonts w:ascii="Symbol" w:hAnsi="Symbol"/>
    </w:rPr>
  </w:style>
  <w:style w:type="character" w:customStyle="1" w:styleId="WW-WW8Num11z01">
    <w:name w:val="WW-WW8Num11z01"/>
    <w:uiPriority w:val="99"/>
    <w:rsid w:val="00DA5AF7"/>
    <w:rPr>
      <w:rFonts w:ascii="Symbol" w:hAnsi="Symbol"/>
    </w:rPr>
  </w:style>
  <w:style w:type="character" w:customStyle="1" w:styleId="WW-WW8Num15z01">
    <w:name w:val="WW-WW8Num15z01"/>
    <w:uiPriority w:val="99"/>
    <w:rsid w:val="00DA5AF7"/>
    <w:rPr>
      <w:rFonts w:ascii="Symbol" w:hAnsi="Symbol"/>
    </w:rPr>
  </w:style>
  <w:style w:type="character" w:customStyle="1" w:styleId="WW-WW8Num16z01">
    <w:name w:val="WW-WW8Num16z01"/>
    <w:uiPriority w:val="99"/>
    <w:rsid w:val="00DA5AF7"/>
    <w:rPr>
      <w:rFonts w:ascii="Symbol" w:hAnsi="Symbol" w:cs="Times New Roman"/>
    </w:rPr>
  </w:style>
  <w:style w:type="character" w:customStyle="1" w:styleId="WW-WW8Num17z01">
    <w:name w:val="WW-WW8Num17z01"/>
    <w:uiPriority w:val="99"/>
    <w:rsid w:val="00DA5AF7"/>
    <w:rPr>
      <w:rFonts w:ascii="Symbol" w:hAnsi="Symbol"/>
    </w:rPr>
  </w:style>
  <w:style w:type="character" w:customStyle="1" w:styleId="WW-WW8Num19z11">
    <w:name w:val="WW-WW8Num19z11"/>
    <w:uiPriority w:val="99"/>
    <w:rsid w:val="00DA5AF7"/>
    <w:rPr>
      <w:rFonts w:ascii="Times New Roman" w:hAnsi="Times New Roman" w:cs="Times New Roman"/>
    </w:rPr>
  </w:style>
  <w:style w:type="character" w:customStyle="1" w:styleId="WW-WW8Num20z01">
    <w:name w:val="WW-WW8Num20z01"/>
    <w:uiPriority w:val="99"/>
    <w:rsid w:val="00DA5AF7"/>
    <w:rPr>
      <w:rFonts w:ascii="Courier New" w:hAnsi="Courier New"/>
      <w:color w:val="auto"/>
    </w:rPr>
  </w:style>
  <w:style w:type="character" w:customStyle="1" w:styleId="WW-WW8Num21z01">
    <w:name w:val="WW-WW8Num21z01"/>
    <w:uiPriority w:val="99"/>
    <w:rsid w:val="00DA5AF7"/>
    <w:rPr>
      <w:rFonts w:ascii="Symbol" w:hAnsi="Symbol"/>
    </w:rPr>
  </w:style>
  <w:style w:type="character" w:customStyle="1" w:styleId="WW-WW8Num24z11">
    <w:name w:val="WW-WW8Num24z11"/>
    <w:uiPriority w:val="99"/>
    <w:rsid w:val="00DA5AF7"/>
    <w:rPr>
      <w:rFonts w:ascii="Symbol" w:hAnsi="Symbol"/>
    </w:rPr>
  </w:style>
  <w:style w:type="character" w:customStyle="1" w:styleId="WW-WW8Num25z01">
    <w:name w:val="WW-WW8Num25z01"/>
    <w:uiPriority w:val="99"/>
    <w:rsid w:val="00DA5AF7"/>
    <w:rPr>
      <w:rFonts w:ascii="Symbol" w:hAnsi="Symbol"/>
    </w:rPr>
  </w:style>
  <w:style w:type="character" w:customStyle="1" w:styleId="WW-WW8Num26z01">
    <w:name w:val="WW-WW8Num26z01"/>
    <w:uiPriority w:val="99"/>
    <w:rsid w:val="00DA5AF7"/>
    <w:rPr>
      <w:i w:val="0"/>
    </w:rPr>
  </w:style>
  <w:style w:type="character" w:customStyle="1" w:styleId="WW-WW8Num27z01">
    <w:name w:val="WW-WW8Num27z01"/>
    <w:uiPriority w:val="99"/>
    <w:rsid w:val="00DA5AF7"/>
    <w:rPr>
      <w:rFonts w:ascii="Symbol" w:hAnsi="Symbol"/>
    </w:rPr>
  </w:style>
  <w:style w:type="character" w:customStyle="1" w:styleId="WW-WW8Num28z01">
    <w:name w:val="WW-WW8Num28z01"/>
    <w:uiPriority w:val="99"/>
    <w:rsid w:val="00DA5AF7"/>
    <w:rPr>
      <w:rFonts w:ascii="Symbol" w:hAnsi="Symbol"/>
    </w:rPr>
  </w:style>
  <w:style w:type="character" w:customStyle="1" w:styleId="WW-WW8Num29z01">
    <w:name w:val="WW-WW8Num29z01"/>
    <w:uiPriority w:val="99"/>
    <w:rsid w:val="00DA5AF7"/>
    <w:rPr>
      <w:rFonts w:ascii="Symbol" w:hAnsi="Symbol"/>
    </w:rPr>
  </w:style>
  <w:style w:type="character" w:customStyle="1" w:styleId="WW-WW8Num31z01">
    <w:name w:val="WW-WW8Num31z01"/>
    <w:uiPriority w:val="99"/>
    <w:rsid w:val="00DA5AF7"/>
    <w:rPr>
      <w:rFonts w:ascii="Symbol" w:hAnsi="Symbol"/>
    </w:rPr>
  </w:style>
  <w:style w:type="character" w:customStyle="1" w:styleId="WW-WW8Num34z01">
    <w:name w:val="WW-WW8Num34z01"/>
    <w:uiPriority w:val="99"/>
    <w:rsid w:val="00DA5AF7"/>
    <w:rPr>
      <w:rFonts w:ascii="Symbol" w:hAnsi="Symbol"/>
    </w:rPr>
  </w:style>
  <w:style w:type="character" w:customStyle="1" w:styleId="WW-WW8Num35z01">
    <w:name w:val="WW-WW8Num35z01"/>
    <w:uiPriority w:val="99"/>
    <w:rsid w:val="00DA5AF7"/>
    <w:rPr>
      <w:rFonts w:ascii="Symbol" w:hAnsi="Symbol"/>
    </w:rPr>
  </w:style>
  <w:style w:type="character" w:customStyle="1" w:styleId="WW-WW8Num38z11">
    <w:name w:val="WW-WW8Num38z11"/>
    <w:uiPriority w:val="99"/>
    <w:rsid w:val="00DA5AF7"/>
    <w:rPr>
      <w:rFonts w:ascii="Courier New" w:hAnsi="Courier New" w:cs="Courier New"/>
    </w:rPr>
  </w:style>
  <w:style w:type="character" w:customStyle="1" w:styleId="WW-WW8Num38z21">
    <w:name w:val="WW-WW8Num38z21"/>
    <w:uiPriority w:val="99"/>
    <w:rsid w:val="00DA5AF7"/>
    <w:rPr>
      <w:rFonts w:ascii="Wingdings" w:hAnsi="Wingdings"/>
    </w:rPr>
  </w:style>
  <w:style w:type="character" w:customStyle="1" w:styleId="WW-WW8Num38z31">
    <w:name w:val="WW-WW8Num38z31"/>
    <w:uiPriority w:val="99"/>
    <w:rsid w:val="00DA5AF7"/>
    <w:rPr>
      <w:rFonts w:ascii="Symbol" w:hAnsi="Symbol"/>
    </w:rPr>
  </w:style>
  <w:style w:type="character" w:customStyle="1" w:styleId="WW-WW8Num39z01">
    <w:name w:val="WW-WW8Num39z01"/>
    <w:uiPriority w:val="99"/>
    <w:rsid w:val="00DA5AF7"/>
    <w:rPr>
      <w:rFonts w:ascii="Symbol" w:hAnsi="Symbol"/>
    </w:rPr>
  </w:style>
  <w:style w:type="character" w:customStyle="1" w:styleId="WW-WW8Num40z01">
    <w:name w:val="WW-WW8Num40z01"/>
    <w:uiPriority w:val="99"/>
    <w:rsid w:val="00DA5AF7"/>
    <w:rPr>
      <w:rFonts w:ascii="Symbol" w:hAnsi="Symbol"/>
    </w:rPr>
  </w:style>
  <w:style w:type="character" w:customStyle="1" w:styleId="WW-WW8Num41z01">
    <w:name w:val="WW-WW8Num41z01"/>
    <w:uiPriority w:val="99"/>
    <w:rsid w:val="00DA5AF7"/>
    <w:rPr>
      <w:rFonts w:ascii="Symbol" w:hAnsi="Symbol"/>
    </w:rPr>
  </w:style>
  <w:style w:type="character" w:customStyle="1" w:styleId="WW-WW8Num42z01">
    <w:name w:val="WW-WW8Num42z01"/>
    <w:uiPriority w:val="99"/>
    <w:rsid w:val="00DA5AF7"/>
    <w:rPr>
      <w:rFonts w:ascii="Symbol" w:hAnsi="Symbol"/>
    </w:rPr>
  </w:style>
  <w:style w:type="character" w:customStyle="1" w:styleId="WW-WW8Num43z01">
    <w:name w:val="WW-WW8Num43z01"/>
    <w:uiPriority w:val="99"/>
    <w:rsid w:val="00DA5AF7"/>
    <w:rPr>
      <w:rFonts w:ascii="Symbol" w:hAnsi="Symbol"/>
    </w:rPr>
  </w:style>
  <w:style w:type="character" w:customStyle="1" w:styleId="WW-WW8Num44z01">
    <w:name w:val="WW-WW8Num44z01"/>
    <w:uiPriority w:val="99"/>
    <w:rsid w:val="00DA5AF7"/>
    <w:rPr>
      <w:rFonts w:ascii="Symbol" w:hAnsi="Symbol"/>
    </w:rPr>
  </w:style>
  <w:style w:type="character" w:customStyle="1" w:styleId="WW-WW8Num46z01">
    <w:name w:val="WW-WW8Num46z01"/>
    <w:uiPriority w:val="99"/>
    <w:rsid w:val="00DA5AF7"/>
    <w:rPr>
      <w:rFonts w:ascii="Symbol" w:hAnsi="Symbol"/>
    </w:rPr>
  </w:style>
  <w:style w:type="character" w:customStyle="1" w:styleId="WW-Absatz-Standardschriftart11">
    <w:name w:val="WW-Absatz-Standardschriftart11"/>
    <w:uiPriority w:val="99"/>
    <w:rsid w:val="00DA5AF7"/>
  </w:style>
  <w:style w:type="character" w:customStyle="1" w:styleId="WW-WW8Num2z011">
    <w:name w:val="WW-WW8Num2z011"/>
    <w:uiPriority w:val="99"/>
    <w:rsid w:val="00DA5AF7"/>
    <w:rPr>
      <w:rFonts w:ascii="Symbol" w:hAnsi="Symbol"/>
    </w:rPr>
  </w:style>
  <w:style w:type="character" w:customStyle="1" w:styleId="WW-WW8Num3z011">
    <w:name w:val="WW-WW8Num3z011"/>
    <w:uiPriority w:val="99"/>
    <w:rsid w:val="00DA5AF7"/>
    <w:rPr>
      <w:rFonts w:ascii="Symbol" w:hAnsi="Symbol"/>
    </w:rPr>
  </w:style>
  <w:style w:type="character" w:customStyle="1" w:styleId="WW-WW8Num4z011">
    <w:name w:val="WW-WW8Num4z011"/>
    <w:uiPriority w:val="99"/>
    <w:rsid w:val="00DA5AF7"/>
    <w:rPr>
      <w:rFonts w:ascii="Symbol" w:hAnsi="Symbol"/>
    </w:rPr>
  </w:style>
  <w:style w:type="character" w:customStyle="1" w:styleId="WW-WW8Num5z011">
    <w:name w:val="WW-WW8Num5z011"/>
    <w:uiPriority w:val="99"/>
    <w:rsid w:val="00DA5AF7"/>
    <w:rPr>
      <w:rFonts w:ascii="Symbol" w:hAnsi="Symbol" w:cs="Times New Roman"/>
    </w:rPr>
  </w:style>
  <w:style w:type="character" w:customStyle="1" w:styleId="WW-WW8Num6z011">
    <w:name w:val="WW-WW8Num6z011"/>
    <w:uiPriority w:val="99"/>
    <w:rsid w:val="00DA5AF7"/>
    <w:rPr>
      <w:rFonts w:ascii="Symbol" w:hAnsi="Symbol"/>
    </w:rPr>
  </w:style>
  <w:style w:type="character" w:customStyle="1" w:styleId="WW-WW8Num11z011">
    <w:name w:val="WW-WW8Num11z011"/>
    <w:uiPriority w:val="99"/>
    <w:rsid w:val="00DA5AF7"/>
    <w:rPr>
      <w:rFonts w:ascii="Symbol" w:hAnsi="Symbol"/>
    </w:rPr>
  </w:style>
  <w:style w:type="character" w:customStyle="1" w:styleId="WW-WW8Num15z011">
    <w:name w:val="WW-WW8Num15z011"/>
    <w:uiPriority w:val="99"/>
    <w:rsid w:val="00DA5AF7"/>
    <w:rPr>
      <w:rFonts w:ascii="Symbol" w:hAnsi="Symbol"/>
    </w:rPr>
  </w:style>
  <w:style w:type="character" w:customStyle="1" w:styleId="WW-WW8Num16z011">
    <w:name w:val="WW-WW8Num16z011"/>
    <w:uiPriority w:val="99"/>
    <w:rsid w:val="00DA5AF7"/>
    <w:rPr>
      <w:rFonts w:ascii="Symbol" w:hAnsi="Symbol" w:cs="Times New Roman"/>
    </w:rPr>
  </w:style>
  <w:style w:type="character" w:customStyle="1" w:styleId="WW-WW8Num17z011">
    <w:name w:val="WW-WW8Num17z011"/>
    <w:uiPriority w:val="99"/>
    <w:rsid w:val="00DA5AF7"/>
    <w:rPr>
      <w:rFonts w:ascii="Symbol" w:hAnsi="Symbol"/>
    </w:rPr>
  </w:style>
  <w:style w:type="character" w:customStyle="1" w:styleId="WW-WW8Num19z111">
    <w:name w:val="WW-WW8Num19z111"/>
    <w:uiPriority w:val="99"/>
    <w:rsid w:val="00DA5AF7"/>
    <w:rPr>
      <w:rFonts w:ascii="Times New Roman" w:hAnsi="Times New Roman" w:cs="Times New Roman"/>
    </w:rPr>
  </w:style>
  <w:style w:type="character" w:customStyle="1" w:styleId="WW-WW8Num20z011">
    <w:name w:val="WW-WW8Num20z011"/>
    <w:uiPriority w:val="99"/>
    <w:rsid w:val="00DA5AF7"/>
    <w:rPr>
      <w:rFonts w:ascii="Courier New" w:hAnsi="Courier New"/>
      <w:color w:val="auto"/>
    </w:rPr>
  </w:style>
  <w:style w:type="character" w:customStyle="1" w:styleId="WW-WW8Num21z011">
    <w:name w:val="WW-WW8Num21z011"/>
    <w:uiPriority w:val="99"/>
    <w:rsid w:val="00DA5AF7"/>
    <w:rPr>
      <w:rFonts w:ascii="Symbol" w:hAnsi="Symbol"/>
    </w:rPr>
  </w:style>
  <w:style w:type="character" w:customStyle="1" w:styleId="WW-WW8Num24z111">
    <w:name w:val="WW-WW8Num24z111"/>
    <w:uiPriority w:val="99"/>
    <w:rsid w:val="00DA5AF7"/>
    <w:rPr>
      <w:rFonts w:ascii="Symbol" w:hAnsi="Symbol"/>
    </w:rPr>
  </w:style>
  <w:style w:type="character" w:customStyle="1" w:styleId="WW-WW8Num25z011">
    <w:name w:val="WW-WW8Num25z011"/>
    <w:uiPriority w:val="99"/>
    <w:rsid w:val="00DA5AF7"/>
    <w:rPr>
      <w:rFonts w:ascii="Symbol" w:hAnsi="Symbol"/>
    </w:rPr>
  </w:style>
  <w:style w:type="character" w:customStyle="1" w:styleId="WW-WW8Num26z011">
    <w:name w:val="WW-WW8Num26z011"/>
    <w:uiPriority w:val="99"/>
    <w:rsid w:val="00DA5AF7"/>
    <w:rPr>
      <w:i w:val="0"/>
    </w:rPr>
  </w:style>
  <w:style w:type="character" w:customStyle="1" w:styleId="WW-WW8Num27z011">
    <w:name w:val="WW-WW8Num27z011"/>
    <w:uiPriority w:val="99"/>
    <w:rsid w:val="00DA5AF7"/>
    <w:rPr>
      <w:rFonts w:ascii="Symbol" w:hAnsi="Symbol"/>
    </w:rPr>
  </w:style>
  <w:style w:type="character" w:customStyle="1" w:styleId="WW-WW8Num28z011">
    <w:name w:val="WW-WW8Num28z011"/>
    <w:uiPriority w:val="99"/>
    <w:rsid w:val="00DA5AF7"/>
    <w:rPr>
      <w:rFonts w:ascii="Symbol" w:hAnsi="Symbol"/>
    </w:rPr>
  </w:style>
  <w:style w:type="character" w:customStyle="1" w:styleId="WW-WW8Num29z011">
    <w:name w:val="WW-WW8Num29z011"/>
    <w:uiPriority w:val="99"/>
    <w:rsid w:val="00DA5AF7"/>
    <w:rPr>
      <w:rFonts w:ascii="Symbol" w:hAnsi="Symbol"/>
    </w:rPr>
  </w:style>
  <w:style w:type="character" w:customStyle="1" w:styleId="WW-WW8Num31z011">
    <w:name w:val="WW-WW8Num31z011"/>
    <w:uiPriority w:val="99"/>
    <w:rsid w:val="00DA5AF7"/>
    <w:rPr>
      <w:rFonts w:ascii="Symbol" w:hAnsi="Symbol"/>
    </w:rPr>
  </w:style>
  <w:style w:type="character" w:customStyle="1" w:styleId="WW-WW8Num34z011">
    <w:name w:val="WW-WW8Num34z011"/>
    <w:uiPriority w:val="99"/>
    <w:rsid w:val="00DA5AF7"/>
    <w:rPr>
      <w:rFonts w:ascii="Symbol" w:hAnsi="Symbol"/>
    </w:rPr>
  </w:style>
  <w:style w:type="character" w:customStyle="1" w:styleId="WW-WW8Num35z011">
    <w:name w:val="WW-WW8Num35z011"/>
    <w:uiPriority w:val="99"/>
    <w:rsid w:val="00DA5AF7"/>
    <w:rPr>
      <w:rFonts w:ascii="Symbol" w:hAnsi="Symbol"/>
    </w:rPr>
  </w:style>
  <w:style w:type="character" w:customStyle="1" w:styleId="WW-WW8Num38z111">
    <w:name w:val="WW-WW8Num38z111"/>
    <w:uiPriority w:val="99"/>
    <w:rsid w:val="00DA5AF7"/>
    <w:rPr>
      <w:rFonts w:ascii="Courier New" w:hAnsi="Courier New" w:cs="Courier New"/>
    </w:rPr>
  </w:style>
  <w:style w:type="character" w:customStyle="1" w:styleId="WW-WW8Num38z211">
    <w:name w:val="WW-WW8Num38z211"/>
    <w:uiPriority w:val="99"/>
    <w:rsid w:val="00DA5AF7"/>
    <w:rPr>
      <w:rFonts w:ascii="Wingdings" w:hAnsi="Wingdings"/>
    </w:rPr>
  </w:style>
  <w:style w:type="character" w:customStyle="1" w:styleId="WW-WW8Num38z311">
    <w:name w:val="WW-WW8Num38z311"/>
    <w:uiPriority w:val="99"/>
    <w:rsid w:val="00DA5AF7"/>
    <w:rPr>
      <w:rFonts w:ascii="Symbol" w:hAnsi="Symbol"/>
    </w:rPr>
  </w:style>
  <w:style w:type="character" w:customStyle="1" w:styleId="WW-WW8Num39z011">
    <w:name w:val="WW-WW8Num39z011"/>
    <w:uiPriority w:val="99"/>
    <w:rsid w:val="00DA5AF7"/>
    <w:rPr>
      <w:rFonts w:ascii="Symbol" w:hAnsi="Symbol"/>
    </w:rPr>
  </w:style>
  <w:style w:type="character" w:customStyle="1" w:styleId="WW-WW8Num40z011">
    <w:name w:val="WW-WW8Num40z011"/>
    <w:uiPriority w:val="99"/>
    <w:rsid w:val="00DA5AF7"/>
    <w:rPr>
      <w:rFonts w:ascii="Symbol" w:hAnsi="Symbol"/>
    </w:rPr>
  </w:style>
  <w:style w:type="character" w:customStyle="1" w:styleId="WW-WW8Num41z011">
    <w:name w:val="WW-WW8Num41z011"/>
    <w:uiPriority w:val="99"/>
    <w:rsid w:val="00DA5AF7"/>
    <w:rPr>
      <w:rFonts w:ascii="Symbol" w:hAnsi="Symbol"/>
    </w:rPr>
  </w:style>
  <w:style w:type="character" w:customStyle="1" w:styleId="WW-WW8Num42z011">
    <w:name w:val="WW-WW8Num42z011"/>
    <w:uiPriority w:val="99"/>
    <w:rsid w:val="00DA5AF7"/>
    <w:rPr>
      <w:rFonts w:ascii="Symbol" w:hAnsi="Symbol"/>
    </w:rPr>
  </w:style>
  <w:style w:type="character" w:customStyle="1" w:styleId="WW-WW8Num43z011">
    <w:name w:val="WW-WW8Num43z011"/>
    <w:uiPriority w:val="99"/>
    <w:rsid w:val="00DA5AF7"/>
    <w:rPr>
      <w:rFonts w:ascii="Symbol" w:hAnsi="Symbol"/>
    </w:rPr>
  </w:style>
  <w:style w:type="character" w:customStyle="1" w:styleId="WW-WW8Num44z011">
    <w:name w:val="WW-WW8Num44z011"/>
    <w:uiPriority w:val="99"/>
    <w:rsid w:val="00DA5AF7"/>
    <w:rPr>
      <w:rFonts w:ascii="Symbol" w:hAnsi="Symbol"/>
    </w:rPr>
  </w:style>
  <w:style w:type="character" w:customStyle="1" w:styleId="WW-WW8Num46z011">
    <w:name w:val="WW-WW8Num46z011"/>
    <w:uiPriority w:val="99"/>
    <w:rsid w:val="00DA5AF7"/>
    <w:rPr>
      <w:rFonts w:ascii="Symbol" w:hAnsi="Symbol"/>
    </w:rPr>
  </w:style>
  <w:style w:type="character" w:customStyle="1" w:styleId="WW-Absatz-Standardschriftart111">
    <w:name w:val="WW-Absatz-Standardschriftart111"/>
    <w:uiPriority w:val="99"/>
    <w:rsid w:val="00DA5AF7"/>
  </w:style>
  <w:style w:type="character" w:customStyle="1" w:styleId="WW-WW8Num2z0111">
    <w:name w:val="WW-WW8Num2z0111"/>
    <w:uiPriority w:val="99"/>
    <w:rsid w:val="00DA5AF7"/>
    <w:rPr>
      <w:rFonts w:ascii="Symbol" w:hAnsi="Symbol"/>
    </w:rPr>
  </w:style>
  <w:style w:type="character" w:customStyle="1" w:styleId="WW-WW8Num3z0111">
    <w:name w:val="WW-WW8Num3z0111"/>
    <w:uiPriority w:val="99"/>
    <w:rsid w:val="00DA5AF7"/>
    <w:rPr>
      <w:rFonts w:ascii="Symbol" w:hAnsi="Symbol"/>
    </w:rPr>
  </w:style>
  <w:style w:type="character" w:customStyle="1" w:styleId="WW-WW8Num4z0111">
    <w:name w:val="WW-WW8Num4z0111"/>
    <w:uiPriority w:val="99"/>
    <w:rsid w:val="00DA5AF7"/>
    <w:rPr>
      <w:rFonts w:ascii="Symbol" w:hAnsi="Symbol"/>
    </w:rPr>
  </w:style>
  <w:style w:type="character" w:customStyle="1" w:styleId="WW-WW8Num5z0111">
    <w:name w:val="WW-WW8Num5z0111"/>
    <w:uiPriority w:val="99"/>
    <w:rsid w:val="00DA5AF7"/>
    <w:rPr>
      <w:rFonts w:ascii="Symbol" w:hAnsi="Symbol" w:cs="Times New Roman"/>
    </w:rPr>
  </w:style>
  <w:style w:type="character" w:customStyle="1" w:styleId="WW-WW8Num6z0111">
    <w:name w:val="WW-WW8Num6z0111"/>
    <w:uiPriority w:val="99"/>
    <w:rsid w:val="00DA5AF7"/>
    <w:rPr>
      <w:rFonts w:ascii="Symbol" w:hAnsi="Symbol"/>
    </w:rPr>
  </w:style>
  <w:style w:type="character" w:customStyle="1" w:styleId="WW-WW8Num11z0111">
    <w:name w:val="WW-WW8Num11z0111"/>
    <w:uiPriority w:val="99"/>
    <w:rsid w:val="00DA5AF7"/>
    <w:rPr>
      <w:rFonts w:ascii="Symbol" w:hAnsi="Symbol"/>
    </w:rPr>
  </w:style>
  <w:style w:type="character" w:customStyle="1" w:styleId="WW-WW8Num15z0111">
    <w:name w:val="WW-WW8Num15z0111"/>
    <w:uiPriority w:val="99"/>
    <w:rsid w:val="00DA5AF7"/>
    <w:rPr>
      <w:rFonts w:ascii="Symbol" w:hAnsi="Symbol"/>
    </w:rPr>
  </w:style>
  <w:style w:type="character" w:customStyle="1" w:styleId="WW-WW8Num16z0111">
    <w:name w:val="WW-WW8Num16z0111"/>
    <w:uiPriority w:val="99"/>
    <w:rsid w:val="00DA5AF7"/>
    <w:rPr>
      <w:rFonts w:ascii="Symbol" w:hAnsi="Symbol" w:cs="Times New Roman"/>
    </w:rPr>
  </w:style>
  <w:style w:type="character" w:customStyle="1" w:styleId="WW-WW8Num17z0111">
    <w:name w:val="WW-WW8Num17z0111"/>
    <w:uiPriority w:val="99"/>
    <w:rsid w:val="00DA5AF7"/>
    <w:rPr>
      <w:rFonts w:ascii="Symbol" w:hAnsi="Symbol"/>
    </w:rPr>
  </w:style>
  <w:style w:type="character" w:customStyle="1" w:styleId="WW-WW8Num19z1111">
    <w:name w:val="WW-WW8Num19z1111"/>
    <w:uiPriority w:val="99"/>
    <w:rsid w:val="00DA5AF7"/>
    <w:rPr>
      <w:rFonts w:ascii="Times New Roman" w:hAnsi="Times New Roman" w:cs="Times New Roman"/>
    </w:rPr>
  </w:style>
  <w:style w:type="character" w:customStyle="1" w:styleId="WW-WW8Num20z0111">
    <w:name w:val="WW-WW8Num20z0111"/>
    <w:uiPriority w:val="99"/>
    <w:rsid w:val="00DA5AF7"/>
    <w:rPr>
      <w:rFonts w:ascii="Courier New" w:hAnsi="Courier New"/>
      <w:color w:val="auto"/>
    </w:rPr>
  </w:style>
  <w:style w:type="character" w:customStyle="1" w:styleId="WW-WW8Num21z0111">
    <w:name w:val="WW-WW8Num21z0111"/>
    <w:uiPriority w:val="99"/>
    <w:rsid w:val="00DA5AF7"/>
    <w:rPr>
      <w:rFonts w:ascii="Symbol" w:hAnsi="Symbol"/>
    </w:rPr>
  </w:style>
  <w:style w:type="character" w:customStyle="1" w:styleId="WW-WW8Num24z1111">
    <w:name w:val="WW-WW8Num24z1111"/>
    <w:uiPriority w:val="99"/>
    <w:rsid w:val="00DA5AF7"/>
    <w:rPr>
      <w:rFonts w:ascii="Symbol" w:hAnsi="Symbol"/>
    </w:rPr>
  </w:style>
  <w:style w:type="character" w:customStyle="1" w:styleId="WW-WW8Num25z0111">
    <w:name w:val="WW-WW8Num25z0111"/>
    <w:uiPriority w:val="99"/>
    <w:rsid w:val="00DA5AF7"/>
    <w:rPr>
      <w:rFonts w:ascii="Symbol" w:hAnsi="Symbol"/>
    </w:rPr>
  </w:style>
  <w:style w:type="character" w:customStyle="1" w:styleId="WW-WW8Num26z0111">
    <w:name w:val="WW-WW8Num26z0111"/>
    <w:uiPriority w:val="99"/>
    <w:rsid w:val="00DA5AF7"/>
    <w:rPr>
      <w:i w:val="0"/>
    </w:rPr>
  </w:style>
  <w:style w:type="character" w:customStyle="1" w:styleId="WW-WW8Num27z0111">
    <w:name w:val="WW-WW8Num27z0111"/>
    <w:uiPriority w:val="99"/>
    <w:rsid w:val="00DA5AF7"/>
    <w:rPr>
      <w:rFonts w:ascii="Symbol" w:hAnsi="Symbol"/>
    </w:rPr>
  </w:style>
  <w:style w:type="character" w:customStyle="1" w:styleId="WW-WW8Num28z0111">
    <w:name w:val="WW-WW8Num28z0111"/>
    <w:uiPriority w:val="99"/>
    <w:rsid w:val="00DA5AF7"/>
    <w:rPr>
      <w:rFonts w:ascii="Symbol" w:hAnsi="Symbol"/>
    </w:rPr>
  </w:style>
  <w:style w:type="character" w:customStyle="1" w:styleId="WW-WW8Num29z0111">
    <w:name w:val="WW-WW8Num29z0111"/>
    <w:uiPriority w:val="99"/>
    <w:rsid w:val="00DA5AF7"/>
    <w:rPr>
      <w:rFonts w:ascii="Symbol" w:hAnsi="Symbol"/>
    </w:rPr>
  </w:style>
  <w:style w:type="character" w:customStyle="1" w:styleId="WW-WW8Num31z0111">
    <w:name w:val="WW-WW8Num31z0111"/>
    <w:uiPriority w:val="99"/>
    <w:rsid w:val="00DA5AF7"/>
    <w:rPr>
      <w:rFonts w:ascii="Symbol" w:hAnsi="Symbol"/>
    </w:rPr>
  </w:style>
  <w:style w:type="character" w:customStyle="1" w:styleId="WW-WW8Num34z0111">
    <w:name w:val="WW-WW8Num34z0111"/>
    <w:uiPriority w:val="99"/>
    <w:rsid w:val="00DA5AF7"/>
    <w:rPr>
      <w:rFonts w:ascii="Symbol" w:hAnsi="Symbol"/>
    </w:rPr>
  </w:style>
  <w:style w:type="character" w:customStyle="1" w:styleId="WW-WW8Num35z0111">
    <w:name w:val="WW-WW8Num35z0111"/>
    <w:uiPriority w:val="99"/>
    <w:rsid w:val="00DA5AF7"/>
    <w:rPr>
      <w:rFonts w:ascii="Symbol" w:hAnsi="Symbol"/>
    </w:rPr>
  </w:style>
  <w:style w:type="character" w:customStyle="1" w:styleId="WW-WW8Num38z1111">
    <w:name w:val="WW-WW8Num38z1111"/>
    <w:uiPriority w:val="99"/>
    <w:rsid w:val="00DA5AF7"/>
    <w:rPr>
      <w:rFonts w:ascii="Courier New" w:hAnsi="Courier New" w:cs="Courier New"/>
    </w:rPr>
  </w:style>
  <w:style w:type="character" w:customStyle="1" w:styleId="WW-WW8Num38z2111">
    <w:name w:val="WW-WW8Num38z2111"/>
    <w:uiPriority w:val="99"/>
    <w:rsid w:val="00DA5AF7"/>
    <w:rPr>
      <w:rFonts w:ascii="Wingdings" w:hAnsi="Wingdings"/>
    </w:rPr>
  </w:style>
  <w:style w:type="character" w:customStyle="1" w:styleId="WW-WW8Num38z3111">
    <w:name w:val="WW-WW8Num38z3111"/>
    <w:uiPriority w:val="99"/>
    <w:rsid w:val="00DA5AF7"/>
    <w:rPr>
      <w:rFonts w:ascii="Symbol" w:hAnsi="Symbol"/>
    </w:rPr>
  </w:style>
  <w:style w:type="character" w:customStyle="1" w:styleId="WW-WW8Num39z0111">
    <w:name w:val="WW-WW8Num39z0111"/>
    <w:uiPriority w:val="99"/>
    <w:rsid w:val="00DA5AF7"/>
    <w:rPr>
      <w:rFonts w:ascii="Symbol" w:hAnsi="Symbol"/>
    </w:rPr>
  </w:style>
  <w:style w:type="character" w:customStyle="1" w:styleId="WW-WW8Num40z0111">
    <w:name w:val="WW-WW8Num40z0111"/>
    <w:uiPriority w:val="99"/>
    <w:rsid w:val="00DA5AF7"/>
    <w:rPr>
      <w:rFonts w:ascii="Symbol" w:hAnsi="Symbol"/>
    </w:rPr>
  </w:style>
  <w:style w:type="character" w:customStyle="1" w:styleId="WW-WW8Num41z0111">
    <w:name w:val="WW-WW8Num41z0111"/>
    <w:uiPriority w:val="99"/>
    <w:rsid w:val="00DA5AF7"/>
    <w:rPr>
      <w:rFonts w:ascii="Symbol" w:hAnsi="Symbol"/>
    </w:rPr>
  </w:style>
  <w:style w:type="character" w:customStyle="1" w:styleId="WW-WW8Num42z0111">
    <w:name w:val="WW-WW8Num42z0111"/>
    <w:uiPriority w:val="99"/>
    <w:rsid w:val="00DA5AF7"/>
    <w:rPr>
      <w:rFonts w:ascii="Symbol" w:hAnsi="Symbol"/>
    </w:rPr>
  </w:style>
  <w:style w:type="character" w:customStyle="1" w:styleId="WW-WW8Num43z0111">
    <w:name w:val="WW-WW8Num43z0111"/>
    <w:uiPriority w:val="99"/>
    <w:rsid w:val="00DA5AF7"/>
    <w:rPr>
      <w:rFonts w:ascii="Symbol" w:hAnsi="Symbol"/>
    </w:rPr>
  </w:style>
  <w:style w:type="character" w:customStyle="1" w:styleId="WW-WW8Num44z0111">
    <w:name w:val="WW-WW8Num44z0111"/>
    <w:uiPriority w:val="99"/>
    <w:rsid w:val="00DA5AF7"/>
    <w:rPr>
      <w:rFonts w:ascii="Symbol" w:hAnsi="Symbol"/>
    </w:rPr>
  </w:style>
  <w:style w:type="character" w:customStyle="1" w:styleId="WW-WW8Num46z0111">
    <w:name w:val="WW-WW8Num46z0111"/>
    <w:uiPriority w:val="99"/>
    <w:rsid w:val="00DA5AF7"/>
    <w:rPr>
      <w:rFonts w:ascii="Symbol" w:hAnsi="Symbol"/>
    </w:rPr>
  </w:style>
  <w:style w:type="character" w:customStyle="1" w:styleId="WW-Absatz-Standardschriftart1111">
    <w:name w:val="WW-Absatz-Standardschriftart1111"/>
    <w:uiPriority w:val="99"/>
    <w:rsid w:val="00DA5AF7"/>
  </w:style>
  <w:style w:type="character" w:customStyle="1" w:styleId="WW-WW8Num2z01111">
    <w:name w:val="WW-WW8Num2z01111"/>
    <w:uiPriority w:val="99"/>
    <w:rsid w:val="00DA5AF7"/>
    <w:rPr>
      <w:rFonts w:ascii="Symbol" w:hAnsi="Symbol"/>
    </w:rPr>
  </w:style>
  <w:style w:type="character" w:customStyle="1" w:styleId="WW-WW8Num3z01111">
    <w:name w:val="WW-WW8Num3z01111"/>
    <w:uiPriority w:val="99"/>
    <w:rsid w:val="00DA5AF7"/>
    <w:rPr>
      <w:rFonts w:ascii="Symbol" w:hAnsi="Symbol"/>
    </w:rPr>
  </w:style>
  <w:style w:type="character" w:customStyle="1" w:styleId="WW-WW8Num4z01111">
    <w:name w:val="WW-WW8Num4z01111"/>
    <w:uiPriority w:val="99"/>
    <w:rsid w:val="00DA5AF7"/>
    <w:rPr>
      <w:rFonts w:ascii="Symbol" w:hAnsi="Symbol"/>
    </w:rPr>
  </w:style>
  <w:style w:type="character" w:customStyle="1" w:styleId="WW-WW8Num5z01111">
    <w:name w:val="WW-WW8Num5z01111"/>
    <w:uiPriority w:val="99"/>
    <w:rsid w:val="00DA5AF7"/>
    <w:rPr>
      <w:rFonts w:ascii="Symbol" w:hAnsi="Symbol" w:cs="Times New Roman"/>
    </w:rPr>
  </w:style>
  <w:style w:type="character" w:customStyle="1" w:styleId="WW-WW8Num6z01111">
    <w:name w:val="WW-WW8Num6z01111"/>
    <w:uiPriority w:val="99"/>
    <w:rsid w:val="00DA5AF7"/>
    <w:rPr>
      <w:rFonts w:ascii="Wingdings" w:hAnsi="Wingdings"/>
    </w:rPr>
  </w:style>
  <w:style w:type="character" w:customStyle="1" w:styleId="WW8Num7z0">
    <w:name w:val="WW8Num7z0"/>
    <w:rsid w:val="00DA5AF7"/>
    <w:rPr>
      <w:rFonts w:ascii="Symbol" w:hAnsi="Symbol"/>
    </w:rPr>
  </w:style>
  <w:style w:type="character" w:customStyle="1" w:styleId="WW8Num12z0">
    <w:name w:val="WW8Num12z0"/>
    <w:uiPriority w:val="99"/>
    <w:rsid w:val="00DA5AF7"/>
    <w:rPr>
      <w:rFonts w:ascii="Symbol" w:hAnsi="Symbol"/>
    </w:rPr>
  </w:style>
  <w:style w:type="character" w:customStyle="1" w:styleId="WW-WW8Num16z01111">
    <w:name w:val="WW-WW8Num16z01111"/>
    <w:uiPriority w:val="99"/>
    <w:rsid w:val="00DA5AF7"/>
    <w:rPr>
      <w:rFonts w:ascii="Symbol" w:hAnsi="Symbol"/>
    </w:rPr>
  </w:style>
  <w:style w:type="character" w:customStyle="1" w:styleId="WW-WW8Num17z01111">
    <w:name w:val="WW-WW8Num17z01111"/>
    <w:uiPriority w:val="99"/>
    <w:rsid w:val="00DA5AF7"/>
    <w:rPr>
      <w:rFonts w:ascii="Symbol" w:hAnsi="Symbol" w:cs="Times New Roman"/>
    </w:rPr>
  </w:style>
  <w:style w:type="character" w:customStyle="1" w:styleId="WW8Num18z0">
    <w:name w:val="WW8Num18z0"/>
    <w:rsid w:val="00DA5AF7"/>
    <w:rPr>
      <w:rFonts w:ascii="Symbol" w:hAnsi="Symbol"/>
    </w:rPr>
  </w:style>
  <w:style w:type="character" w:customStyle="1" w:styleId="WW8Num19z0">
    <w:name w:val="WW8Num19z0"/>
    <w:uiPriority w:val="99"/>
    <w:rsid w:val="00DA5AF7"/>
    <w:rPr>
      <w:rFonts w:ascii="Symbol" w:hAnsi="Symbol"/>
    </w:rPr>
  </w:style>
  <w:style w:type="character" w:customStyle="1" w:styleId="WW-WW8Num20z01111">
    <w:name w:val="WW-WW8Num20z01111"/>
    <w:uiPriority w:val="99"/>
    <w:rsid w:val="00DA5AF7"/>
    <w:rPr>
      <w:rFonts w:ascii="Symbol" w:hAnsi="Symbol"/>
    </w:rPr>
  </w:style>
  <w:style w:type="character" w:customStyle="1" w:styleId="WW8Num22z1">
    <w:name w:val="WW8Num22z1"/>
    <w:uiPriority w:val="99"/>
    <w:rsid w:val="00DA5AF7"/>
    <w:rPr>
      <w:rFonts w:ascii="Times New Roman" w:hAnsi="Times New Roman" w:cs="Times New Roman"/>
    </w:rPr>
  </w:style>
  <w:style w:type="character" w:customStyle="1" w:styleId="WW8Num23z0">
    <w:name w:val="WW8Num23z0"/>
    <w:rsid w:val="00DA5AF7"/>
    <w:rPr>
      <w:rFonts w:ascii="Courier New" w:hAnsi="Courier New"/>
      <w:color w:val="auto"/>
    </w:rPr>
  </w:style>
  <w:style w:type="character" w:customStyle="1" w:styleId="WW8Num24z0">
    <w:name w:val="WW8Num24z0"/>
    <w:uiPriority w:val="99"/>
    <w:rsid w:val="00DA5AF7"/>
    <w:rPr>
      <w:rFonts w:ascii="Symbol" w:hAnsi="Symbol"/>
    </w:rPr>
  </w:style>
  <w:style w:type="character" w:customStyle="1" w:styleId="WW8Num27z1">
    <w:name w:val="WW8Num27z1"/>
    <w:uiPriority w:val="99"/>
    <w:rsid w:val="00DA5AF7"/>
    <w:rPr>
      <w:rFonts w:ascii="Symbol" w:hAnsi="Symbol"/>
    </w:rPr>
  </w:style>
  <w:style w:type="character" w:customStyle="1" w:styleId="WW-WW8Num28z01111">
    <w:name w:val="WW-WW8Num28z01111"/>
    <w:uiPriority w:val="99"/>
    <w:rsid w:val="00DA5AF7"/>
    <w:rPr>
      <w:rFonts w:ascii="Symbol" w:hAnsi="Symbol"/>
    </w:rPr>
  </w:style>
  <w:style w:type="character" w:customStyle="1" w:styleId="WW-WW8Num29z01111">
    <w:name w:val="WW-WW8Num29z01111"/>
    <w:uiPriority w:val="99"/>
    <w:rsid w:val="00DA5AF7"/>
    <w:rPr>
      <w:i w:val="0"/>
    </w:rPr>
  </w:style>
  <w:style w:type="character" w:customStyle="1" w:styleId="WW8Num30z0">
    <w:name w:val="WW8Num30z0"/>
    <w:rsid w:val="00DA5AF7"/>
    <w:rPr>
      <w:rFonts w:ascii="Symbol" w:hAnsi="Symbol"/>
    </w:rPr>
  </w:style>
  <w:style w:type="character" w:customStyle="1" w:styleId="WW-WW8Num31z01111">
    <w:name w:val="WW-WW8Num31z01111"/>
    <w:uiPriority w:val="99"/>
    <w:rsid w:val="00DA5AF7"/>
    <w:rPr>
      <w:rFonts w:ascii="Symbol" w:hAnsi="Symbol"/>
    </w:rPr>
  </w:style>
  <w:style w:type="character" w:customStyle="1" w:styleId="WW8Num32z0">
    <w:name w:val="WW8Num32z0"/>
    <w:uiPriority w:val="99"/>
    <w:rsid w:val="00DA5AF7"/>
    <w:rPr>
      <w:rFonts w:ascii="Symbol" w:hAnsi="Symbol"/>
    </w:rPr>
  </w:style>
  <w:style w:type="character" w:customStyle="1" w:styleId="WW-WW8Num34z01111">
    <w:name w:val="WW-WW8Num34z01111"/>
    <w:uiPriority w:val="99"/>
    <w:rsid w:val="00DA5AF7"/>
    <w:rPr>
      <w:rFonts w:ascii="Symbol" w:hAnsi="Symbol"/>
    </w:rPr>
  </w:style>
  <w:style w:type="character" w:customStyle="1" w:styleId="WW8Num37z0">
    <w:name w:val="WW8Num37z0"/>
    <w:rsid w:val="00DA5AF7"/>
    <w:rPr>
      <w:rFonts w:ascii="Symbol" w:hAnsi="Symbol"/>
    </w:rPr>
  </w:style>
  <w:style w:type="character" w:customStyle="1" w:styleId="WW8Num38z0">
    <w:name w:val="WW8Num38z0"/>
    <w:rsid w:val="00DA5AF7"/>
    <w:rPr>
      <w:rFonts w:ascii="Symbol" w:hAnsi="Symbol"/>
    </w:rPr>
  </w:style>
  <w:style w:type="character" w:customStyle="1" w:styleId="WW8Num41z1">
    <w:name w:val="WW8Num41z1"/>
    <w:uiPriority w:val="99"/>
    <w:rsid w:val="00DA5AF7"/>
    <w:rPr>
      <w:rFonts w:ascii="Courier New" w:hAnsi="Courier New" w:cs="Courier New"/>
    </w:rPr>
  </w:style>
  <w:style w:type="character" w:customStyle="1" w:styleId="WW8Num41z2">
    <w:name w:val="WW8Num41z2"/>
    <w:uiPriority w:val="99"/>
    <w:rsid w:val="00DA5AF7"/>
    <w:rPr>
      <w:rFonts w:ascii="Wingdings" w:hAnsi="Wingdings"/>
    </w:rPr>
  </w:style>
  <w:style w:type="character" w:customStyle="1" w:styleId="WW8Num41z3">
    <w:name w:val="WW8Num41z3"/>
    <w:uiPriority w:val="99"/>
    <w:rsid w:val="00DA5AF7"/>
    <w:rPr>
      <w:rFonts w:ascii="Symbol" w:hAnsi="Symbol"/>
    </w:rPr>
  </w:style>
  <w:style w:type="character" w:customStyle="1" w:styleId="WW-WW8Num42z01111">
    <w:name w:val="WW-WW8Num42z01111"/>
    <w:uiPriority w:val="99"/>
    <w:rsid w:val="00DA5AF7"/>
    <w:rPr>
      <w:rFonts w:ascii="Symbol" w:hAnsi="Symbol"/>
    </w:rPr>
  </w:style>
  <w:style w:type="character" w:customStyle="1" w:styleId="WW-WW8Num43z01111">
    <w:name w:val="WW-WW8Num43z01111"/>
    <w:uiPriority w:val="99"/>
    <w:rsid w:val="00DA5AF7"/>
    <w:rPr>
      <w:rFonts w:ascii="Symbol" w:hAnsi="Symbol"/>
    </w:rPr>
  </w:style>
  <w:style w:type="character" w:customStyle="1" w:styleId="WW-WW8Num44z01111">
    <w:name w:val="WW-WW8Num44z01111"/>
    <w:uiPriority w:val="99"/>
    <w:rsid w:val="00DA5AF7"/>
    <w:rPr>
      <w:rFonts w:ascii="Symbol" w:hAnsi="Symbol"/>
    </w:rPr>
  </w:style>
  <w:style w:type="character" w:customStyle="1" w:styleId="WW8Num45z0">
    <w:name w:val="WW8Num45z0"/>
    <w:rsid w:val="00DA5AF7"/>
    <w:rPr>
      <w:rFonts w:ascii="Symbol" w:hAnsi="Symbol"/>
    </w:rPr>
  </w:style>
  <w:style w:type="character" w:customStyle="1" w:styleId="WW-WW8Num46z01111">
    <w:name w:val="WW-WW8Num46z01111"/>
    <w:uiPriority w:val="99"/>
    <w:rsid w:val="00DA5AF7"/>
    <w:rPr>
      <w:rFonts w:ascii="Symbol" w:hAnsi="Symbol"/>
    </w:rPr>
  </w:style>
  <w:style w:type="character" w:customStyle="1" w:styleId="WW8Num47z0">
    <w:name w:val="WW8Num47z0"/>
    <w:uiPriority w:val="99"/>
    <w:rsid w:val="00DA5AF7"/>
    <w:rPr>
      <w:rFonts w:ascii="Symbol" w:hAnsi="Symbol"/>
    </w:rPr>
  </w:style>
  <w:style w:type="character" w:customStyle="1" w:styleId="WW8Num49z0">
    <w:name w:val="WW8Num49z0"/>
    <w:uiPriority w:val="99"/>
    <w:rsid w:val="00DA5AF7"/>
    <w:rPr>
      <w:rFonts w:ascii="Symbol" w:hAnsi="Symbol"/>
    </w:rPr>
  </w:style>
  <w:style w:type="character" w:customStyle="1" w:styleId="WW-Absatz-Standardschriftart11111">
    <w:name w:val="WW-Absatz-Standardschriftart11111"/>
    <w:uiPriority w:val="99"/>
    <w:rsid w:val="00DA5AF7"/>
  </w:style>
  <w:style w:type="character" w:customStyle="1" w:styleId="WW-WW8Num2z011111">
    <w:name w:val="WW-WW8Num2z011111"/>
    <w:uiPriority w:val="99"/>
    <w:rsid w:val="00DA5AF7"/>
    <w:rPr>
      <w:rFonts w:ascii="Symbol" w:hAnsi="Symbol"/>
    </w:rPr>
  </w:style>
  <w:style w:type="character" w:customStyle="1" w:styleId="WW8Num2z1">
    <w:name w:val="WW8Num2z1"/>
    <w:uiPriority w:val="99"/>
    <w:rsid w:val="00DA5AF7"/>
    <w:rPr>
      <w:rFonts w:ascii="Courier New" w:hAnsi="Courier New"/>
    </w:rPr>
  </w:style>
  <w:style w:type="character" w:customStyle="1" w:styleId="WW8Num2z2">
    <w:name w:val="WW8Num2z2"/>
    <w:uiPriority w:val="99"/>
    <w:rsid w:val="00DA5AF7"/>
    <w:rPr>
      <w:rFonts w:ascii="Wingdings" w:hAnsi="Wingdings"/>
    </w:rPr>
  </w:style>
  <w:style w:type="character" w:customStyle="1" w:styleId="WW-WW8Num3z011111">
    <w:name w:val="WW-WW8Num3z011111"/>
    <w:uiPriority w:val="99"/>
    <w:rsid w:val="00DA5AF7"/>
    <w:rPr>
      <w:rFonts w:ascii="Symbol" w:hAnsi="Symbol"/>
    </w:rPr>
  </w:style>
  <w:style w:type="character" w:customStyle="1" w:styleId="WW8Num3z1">
    <w:name w:val="WW8Num3z1"/>
    <w:uiPriority w:val="99"/>
    <w:rsid w:val="00DA5AF7"/>
    <w:rPr>
      <w:rFonts w:ascii="Courier New" w:hAnsi="Courier New"/>
    </w:rPr>
  </w:style>
  <w:style w:type="character" w:customStyle="1" w:styleId="WW8Num3z2">
    <w:name w:val="WW8Num3z2"/>
    <w:uiPriority w:val="99"/>
    <w:rsid w:val="00DA5AF7"/>
    <w:rPr>
      <w:rFonts w:ascii="Wingdings" w:hAnsi="Wingdings"/>
    </w:rPr>
  </w:style>
  <w:style w:type="character" w:customStyle="1" w:styleId="WW-WW8Num4z011111">
    <w:name w:val="WW-WW8Num4z011111"/>
    <w:uiPriority w:val="99"/>
    <w:rsid w:val="00DA5AF7"/>
    <w:rPr>
      <w:rFonts w:ascii="Symbol" w:hAnsi="Symbol"/>
    </w:rPr>
  </w:style>
  <w:style w:type="character" w:customStyle="1" w:styleId="WW8Num4z1">
    <w:name w:val="WW8Num4z1"/>
    <w:uiPriority w:val="99"/>
    <w:rsid w:val="00DA5AF7"/>
    <w:rPr>
      <w:rFonts w:ascii="Courier New" w:hAnsi="Courier New" w:cs="Courier New"/>
    </w:rPr>
  </w:style>
  <w:style w:type="character" w:customStyle="1" w:styleId="WW8Num4z2">
    <w:name w:val="WW8Num4z2"/>
    <w:uiPriority w:val="99"/>
    <w:rsid w:val="00DA5AF7"/>
    <w:rPr>
      <w:rFonts w:ascii="Wingdings" w:hAnsi="Wingdings"/>
    </w:rPr>
  </w:style>
  <w:style w:type="character" w:customStyle="1" w:styleId="WW-WW8Num5z011111">
    <w:name w:val="WW-WW8Num5z011111"/>
    <w:uiPriority w:val="99"/>
    <w:rsid w:val="00DA5AF7"/>
    <w:rPr>
      <w:rFonts w:ascii="Symbol" w:hAnsi="Symbol" w:cs="Times New Roman"/>
    </w:rPr>
  </w:style>
  <w:style w:type="character" w:customStyle="1" w:styleId="WW8Num5z1">
    <w:name w:val="WW8Num5z1"/>
    <w:rsid w:val="00DA5AF7"/>
    <w:rPr>
      <w:rFonts w:ascii="Courier New" w:hAnsi="Courier New" w:cs="Courier New"/>
    </w:rPr>
  </w:style>
  <w:style w:type="character" w:customStyle="1" w:styleId="WW8Num5z2">
    <w:name w:val="WW8Num5z2"/>
    <w:rsid w:val="00DA5AF7"/>
    <w:rPr>
      <w:rFonts w:ascii="Wingdings" w:hAnsi="Wingdings" w:cs="Times New Roman"/>
    </w:rPr>
  </w:style>
  <w:style w:type="character" w:customStyle="1" w:styleId="WW-WW8Num6z011111">
    <w:name w:val="WW-WW8Num6z011111"/>
    <w:uiPriority w:val="99"/>
    <w:rsid w:val="00DA5AF7"/>
    <w:rPr>
      <w:rFonts w:ascii="Wingdings" w:hAnsi="Wingdings"/>
    </w:rPr>
  </w:style>
  <w:style w:type="character" w:customStyle="1" w:styleId="WW8Num6z1">
    <w:name w:val="WW8Num6z1"/>
    <w:rsid w:val="00DA5AF7"/>
    <w:rPr>
      <w:rFonts w:ascii="Courier New" w:hAnsi="Courier New" w:cs="Courier New"/>
    </w:rPr>
  </w:style>
  <w:style w:type="character" w:customStyle="1" w:styleId="WW8Num6z3">
    <w:name w:val="WW8Num6z3"/>
    <w:rsid w:val="00DA5AF7"/>
    <w:rPr>
      <w:rFonts w:ascii="Symbol" w:hAnsi="Symbol"/>
    </w:rPr>
  </w:style>
  <w:style w:type="character" w:customStyle="1" w:styleId="WW-WW8Num7z0">
    <w:name w:val="WW-WW8Num7z0"/>
    <w:uiPriority w:val="99"/>
    <w:rsid w:val="00DA5AF7"/>
    <w:rPr>
      <w:rFonts w:ascii="Symbol" w:hAnsi="Symbol"/>
    </w:rPr>
  </w:style>
  <w:style w:type="character" w:customStyle="1" w:styleId="WW8Num7z1">
    <w:name w:val="WW8Num7z1"/>
    <w:rsid w:val="00DA5AF7"/>
    <w:rPr>
      <w:rFonts w:ascii="Courier New" w:hAnsi="Courier New"/>
    </w:rPr>
  </w:style>
  <w:style w:type="character" w:customStyle="1" w:styleId="WW8Num7z2">
    <w:name w:val="WW8Num7z2"/>
    <w:rsid w:val="00DA5AF7"/>
    <w:rPr>
      <w:rFonts w:ascii="Wingdings" w:hAnsi="Wingdings"/>
    </w:rPr>
  </w:style>
  <w:style w:type="character" w:customStyle="1" w:styleId="WW8Num11z1">
    <w:name w:val="WW8Num11z1"/>
    <w:uiPriority w:val="99"/>
    <w:rsid w:val="00DA5AF7"/>
    <w:rPr>
      <w:rFonts w:cs="Arial"/>
      <w:sz w:val="24"/>
    </w:rPr>
  </w:style>
  <w:style w:type="character" w:customStyle="1" w:styleId="WW-WW8Num12z0">
    <w:name w:val="WW-WW8Num12z0"/>
    <w:uiPriority w:val="99"/>
    <w:rsid w:val="00DA5AF7"/>
    <w:rPr>
      <w:rFonts w:ascii="Symbol" w:hAnsi="Symbol"/>
    </w:rPr>
  </w:style>
  <w:style w:type="character" w:customStyle="1" w:styleId="WW8Num13z0">
    <w:name w:val="WW8Num13z0"/>
    <w:rsid w:val="00DA5AF7"/>
    <w:rPr>
      <w:rFonts w:ascii="Symbol" w:hAnsi="Symbol"/>
    </w:rPr>
  </w:style>
  <w:style w:type="character" w:customStyle="1" w:styleId="WW8Num13z1">
    <w:name w:val="WW8Num13z1"/>
    <w:rsid w:val="00DA5AF7"/>
    <w:rPr>
      <w:rFonts w:ascii="Courier New" w:hAnsi="Courier New"/>
    </w:rPr>
  </w:style>
  <w:style w:type="character" w:customStyle="1" w:styleId="WW8Num13z2">
    <w:name w:val="WW8Num13z2"/>
    <w:rsid w:val="00DA5AF7"/>
    <w:rPr>
      <w:rFonts w:ascii="Wingdings" w:hAnsi="Wingdings"/>
    </w:rPr>
  </w:style>
  <w:style w:type="character" w:customStyle="1" w:styleId="WW-WW8Num17z011111">
    <w:name w:val="WW-WW8Num17z011111"/>
    <w:uiPriority w:val="99"/>
    <w:rsid w:val="00DA5AF7"/>
    <w:rPr>
      <w:rFonts w:ascii="Symbol" w:hAnsi="Symbol"/>
    </w:rPr>
  </w:style>
  <w:style w:type="character" w:customStyle="1" w:styleId="WW8Num17z1">
    <w:name w:val="WW8Num17z1"/>
    <w:uiPriority w:val="99"/>
    <w:rsid w:val="00DA5AF7"/>
    <w:rPr>
      <w:rFonts w:ascii="Courier New" w:hAnsi="Courier New"/>
    </w:rPr>
  </w:style>
  <w:style w:type="character" w:customStyle="1" w:styleId="WW8Num17z2">
    <w:name w:val="WW8Num17z2"/>
    <w:uiPriority w:val="99"/>
    <w:rsid w:val="00DA5AF7"/>
    <w:rPr>
      <w:rFonts w:ascii="Wingdings" w:hAnsi="Wingdings"/>
    </w:rPr>
  </w:style>
  <w:style w:type="character" w:customStyle="1" w:styleId="WW-WW8Num18z0">
    <w:name w:val="WW-WW8Num18z0"/>
    <w:uiPriority w:val="99"/>
    <w:rsid w:val="00DA5AF7"/>
    <w:rPr>
      <w:rFonts w:ascii="Symbol" w:hAnsi="Symbol" w:cs="Times New Roman"/>
    </w:rPr>
  </w:style>
  <w:style w:type="character" w:customStyle="1" w:styleId="WW8Num18z1">
    <w:name w:val="WW8Num18z1"/>
    <w:rsid w:val="00DA5AF7"/>
    <w:rPr>
      <w:rFonts w:ascii="Courier New" w:hAnsi="Courier New" w:cs="Courier New"/>
    </w:rPr>
  </w:style>
  <w:style w:type="character" w:customStyle="1" w:styleId="WW8Num18z2">
    <w:name w:val="WW8Num18z2"/>
    <w:rsid w:val="00DA5AF7"/>
    <w:rPr>
      <w:rFonts w:ascii="Wingdings" w:hAnsi="Wingdings" w:cs="Times New Roman"/>
    </w:rPr>
  </w:style>
  <w:style w:type="character" w:customStyle="1" w:styleId="WW-WW8Num19z0">
    <w:name w:val="WW-WW8Num19z0"/>
    <w:uiPriority w:val="99"/>
    <w:rsid w:val="00DA5AF7"/>
    <w:rPr>
      <w:rFonts w:ascii="Symbol" w:hAnsi="Symbol"/>
    </w:rPr>
  </w:style>
  <w:style w:type="character" w:customStyle="1" w:styleId="WW-WW8Num19z11111">
    <w:name w:val="WW-WW8Num19z11111"/>
    <w:uiPriority w:val="99"/>
    <w:rsid w:val="00DA5AF7"/>
    <w:rPr>
      <w:rFonts w:ascii="Courier New" w:hAnsi="Courier New" w:cs="Courier New"/>
    </w:rPr>
  </w:style>
  <w:style w:type="character" w:customStyle="1" w:styleId="WW8Num19z2">
    <w:name w:val="WW8Num19z2"/>
    <w:uiPriority w:val="99"/>
    <w:rsid w:val="00DA5AF7"/>
    <w:rPr>
      <w:rFonts w:ascii="Wingdings" w:hAnsi="Wingdings"/>
    </w:rPr>
  </w:style>
  <w:style w:type="character" w:customStyle="1" w:styleId="WW8Num20z1">
    <w:name w:val="WW8Num20z1"/>
    <w:rsid w:val="00DA5AF7"/>
    <w:rPr>
      <w:b/>
    </w:rPr>
  </w:style>
  <w:style w:type="character" w:customStyle="1" w:styleId="WW-WW8Num21z01111">
    <w:name w:val="WW-WW8Num21z01111"/>
    <w:uiPriority w:val="99"/>
    <w:rsid w:val="00DA5AF7"/>
    <w:rPr>
      <w:rFonts w:ascii="Symbol" w:hAnsi="Symbol"/>
    </w:rPr>
  </w:style>
  <w:style w:type="character" w:customStyle="1" w:styleId="WW8Num22z0">
    <w:name w:val="WW8Num22z0"/>
    <w:uiPriority w:val="99"/>
    <w:rsid w:val="00DA5AF7"/>
    <w:rPr>
      <w:rFonts w:ascii="Symbol" w:hAnsi="Symbol"/>
    </w:rPr>
  </w:style>
  <w:style w:type="character" w:customStyle="1" w:styleId="WW-WW8Num22z1">
    <w:name w:val="WW-WW8Num22z1"/>
    <w:uiPriority w:val="99"/>
    <w:rsid w:val="00DA5AF7"/>
    <w:rPr>
      <w:rFonts w:ascii="Courier New" w:hAnsi="Courier New"/>
    </w:rPr>
  </w:style>
  <w:style w:type="character" w:customStyle="1" w:styleId="WW8Num22z2">
    <w:name w:val="WW8Num22z2"/>
    <w:uiPriority w:val="99"/>
    <w:rsid w:val="00DA5AF7"/>
    <w:rPr>
      <w:rFonts w:ascii="Wingdings" w:hAnsi="Wingdings"/>
    </w:rPr>
  </w:style>
  <w:style w:type="character" w:customStyle="1" w:styleId="WW-WW8Num23z0">
    <w:name w:val="WW-WW8Num23z0"/>
    <w:uiPriority w:val="99"/>
    <w:rsid w:val="00DA5AF7"/>
    <w:rPr>
      <w:rFonts w:ascii="Times New Roman" w:eastAsia="Times New Roman" w:hAnsi="Times New Roman" w:cs="Times New Roman"/>
    </w:rPr>
  </w:style>
  <w:style w:type="character" w:customStyle="1" w:styleId="WW8Num23z1">
    <w:name w:val="WW8Num23z1"/>
    <w:rsid w:val="00DA5AF7"/>
    <w:rPr>
      <w:rFonts w:ascii="Courier New" w:hAnsi="Courier New"/>
    </w:rPr>
  </w:style>
  <w:style w:type="character" w:customStyle="1" w:styleId="WW8Num23z2">
    <w:name w:val="WW8Num23z2"/>
    <w:rsid w:val="00DA5AF7"/>
    <w:rPr>
      <w:rFonts w:ascii="Wingdings" w:hAnsi="Wingdings"/>
    </w:rPr>
  </w:style>
  <w:style w:type="character" w:customStyle="1" w:styleId="WW8Num23z3">
    <w:name w:val="WW8Num23z3"/>
    <w:rsid w:val="00DA5AF7"/>
    <w:rPr>
      <w:rFonts w:ascii="Symbol" w:hAnsi="Symbol"/>
    </w:rPr>
  </w:style>
  <w:style w:type="character" w:customStyle="1" w:styleId="WW8Num25z1">
    <w:name w:val="WW8Num25z1"/>
    <w:rsid w:val="00DA5AF7"/>
    <w:rPr>
      <w:rFonts w:ascii="Times New Roman" w:eastAsia="Times New Roman" w:hAnsi="Times New Roman" w:cs="Times New Roman"/>
    </w:rPr>
  </w:style>
  <w:style w:type="character" w:customStyle="1" w:styleId="WW-WW8Num26z01111">
    <w:name w:val="WW-WW8Num26z01111"/>
    <w:uiPriority w:val="99"/>
    <w:rsid w:val="00DA5AF7"/>
    <w:rPr>
      <w:rFonts w:ascii="Courier New" w:hAnsi="Courier New"/>
      <w:color w:val="auto"/>
    </w:rPr>
  </w:style>
  <w:style w:type="character" w:customStyle="1" w:styleId="WW8Num26z1">
    <w:name w:val="WW8Num26z1"/>
    <w:rsid w:val="00DA5AF7"/>
    <w:rPr>
      <w:rFonts w:ascii="Courier New" w:hAnsi="Courier New" w:cs="Courier New"/>
    </w:rPr>
  </w:style>
  <w:style w:type="character" w:customStyle="1" w:styleId="WW8Num26z2">
    <w:name w:val="WW8Num26z2"/>
    <w:rsid w:val="00DA5AF7"/>
    <w:rPr>
      <w:rFonts w:ascii="Wingdings" w:hAnsi="Wingdings"/>
    </w:rPr>
  </w:style>
  <w:style w:type="character" w:customStyle="1" w:styleId="WW8Num26z3">
    <w:name w:val="WW8Num26z3"/>
    <w:rsid w:val="00DA5AF7"/>
    <w:rPr>
      <w:rFonts w:ascii="Symbol" w:hAnsi="Symbol"/>
    </w:rPr>
  </w:style>
  <w:style w:type="character" w:customStyle="1" w:styleId="WW-WW8Num27z01111">
    <w:name w:val="WW-WW8Num27z01111"/>
    <w:uiPriority w:val="99"/>
    <w:rsid w:val="00DA5AF7"/>
    <w:rPr>
      <w:rFonts w:ascii="Symbol" w:hAnsi="Symbol"/>
    </w:rPr>
  </w:style>
  <w:style w:type="character" w:customStyle="1" w:styleId="WW-WW8Num27z1">
    <w:name w:val="WW-WW8Num27z1"/>
    <w:uiPriority w:val="99"/>
    <w:rsid w:val="00DA5AF7"/>
    <w:rPr>
      <w:rFonts w:ascii="Courier New" w:hAnsi="Courier New" w:cs="Courier New"/>
    </w:rPr>
  </w:style>
  <w:style w:type="character" w:customStyle="1" w:styleId="WW8Num27z2">
    <w:name w:val="WW8Num27z2"/>
    <w:uiPriority w:val="99"/>
    <w:rsid w:val="00DA5AF7"/>
    <w:rPr>
      <w:rFonts w:ascii="Wingdings" w:hAnsi="Wingdings"/>
    </w:rPr>
  </w:style>
  <w:style w:type="character" w:customStyle="1" w:styleId="WW-WW8Num30z0">
    <w:name w:val="WW-WW8Num30z0"/>
    <w:uiPriority w:val="99"/>
    <w:rsid w:val="00DA5AF7"/>
    <w:rPr>
      <w:rFonts w:ascii="Symbol" w:hAnsi="Symbol"/>
    </w:rPr>
  </w:style>
  <w:style w:type="character" w:customStyle="1" w:styleId="WW8Num31z1">
    <w:name w:val="WW8Num31z1"/>
    <w:rsid w:val="00DA5AF7"/>
    <w:rPr>
      <w:rFonts w:ascii="Symbol" w:hAnsi="Symbol"/>
    </w:rPr>
  </w:style>
  <w:style w:type="character" w:customStyle="1" w:styleId="WW-WW8Num34z011111">
    <w:name w:val="WW-WW8Num34z011111"/>
    <w:uiPriority w:val="99"/>
    <w:rsid w:val="00DA5AF7"/>
    <w:rPr>
      <w:rFonts w:ascii="Symbol" w:hAnsi="Symbol"/>
    </w:rPr>
  </w:style>
  <w:style w:type="character" w:customStyle="1" w:styleId="WW8Num34z1">
    <w:name w:val="WW8Num34z1"/>
    <w:rsid w:val="00DA5AF7"/>
    <w:rPr>
      <w:rFonts w:ascii="Courier New" w:hAnsi="Courier New" w:cs="Courier New"/>
    </w:rPr>
  </w:style>
  <w:style w:type="character" w:customStyle="1" w:styleId="WW8Num34z2">
    <w:name w:val="WW8Num34z2"/>
    <w:rsid w:val="00DA5AF7"/>
    <w:rPr>
      <w:rFonts w:ascii="Wingdings" w:hAnsi="Wingdings"/>
    </w:rPr>
  </w:style>
  <w:style w:type="character" w:customStyle="1" w:styleId="WW-WW8Num35z01111">
    <w:name w:val="WW-WW8Num35z01111"/>
    <w:uiPriority w:val="99"/>
    <w:rsid w:val="00DA5AF7"/>
    <w:rPr>
      <w:i w:val="0"/>
    </w:rPr>
  </w:style>
  <w:style w:type="character" w:customStyle="1" w:styleId="WW8Num36z0">
    <w:name w:val="WW8Num36z0"/>
    <w:uiPriority w:val="99"/>
    <w:rsid w:val="00DA5AF7"/>
    <w:rPr>
      <w:rFonts w:ascii="Symbol" w:hAnsi="Symbol"/>
    </w:rPr>
  </w:style>
  <w:style w:type="character" w:customStyle="1" w:styleId="WW8Num36z1">
    <w:name w:val="WW8Num36z1"/>
    <w:rsid w:val="00DA5AF7"/>
    <w:rPr>
      <w:rFonts w:ascii="Courier New" w:hAnsi="Courier New"/>
    </w:rPr>
  </w:style>
  <w:style w:type="character" w:customStyle="1" w:styleId="WW8Num36z2">
    <w:name w:val="WW8Num36z2"/>
    <w:rsid w:val="00DA5AF7"/>
    <w:rPr>
      <w:rFonts w:ascii="Wingdings" w:hAnsi="Wingdings"/>
    </w:rPr>
  </w:style>
  <w:style w:type="character" w:customStyle="1" w:styleId="WW-WW8Num37z0">
    <w:name w:val="WW-WW8Num37z0"/>
    <w:uiPriority w:val="99"/>
    <w:rsid w:val="00DA5AF7"/>
    <w:rPr>
      <w:rFonts w:ascii="Symbol" w:hAnsi="Symbol"/>
    </w:rPr>
  </w:style>
  <w:style w:type="character" w:customStyle="1" w:styleId="WW8Num37z1">
    <w:name w:val="WW8Num37z1"/>
    <w:rsid w:val="00DA5AF7"/>
    <w:rPr>
      <w:rFonts w:ascii="Courier New" w:hAnsi="Courier New"/>
    </w:rPr>
  </w:style>
  <w:style w:type="character" w:customStyle="1" w:styleId="WW8Num37z2">
    <w:name w:val="WW8Num37z2"/>
    <w:rsid w:val="00DA5AF7"/>
    <w:rPr>
      <w:rFonts w:ascii="Wingdings" w:hAnsi="Wingdings"/>
    </w:rPr>
  </w:style>
  <w:style w:type="character" w:customStyle="1" w:styleId="WW-WW8Num38z0">
    <w:name w:val="WW-WW8Num38z0"/>
    <w:uiPriority w:val="99"/>
    <w:rsid w:val="00DA5AF7"/>
    <w:rPr>
      <w:rFonts w:ascii="Symbol" w:hAnsi="Symbol"/>
    </w:rPr>
  </w:style>
  <w:style w:type="character" w:customStyle="1" w:styleId="WW-WW8Num39z01111">
    <w:name w:val="WW-WW8Num39z01111"/>
    <w:uiPriority w:val="99"/>
    <w:rsid w:val="00DA5AF7"/>
    <w:rPr>
      <w:rFonts w:ascii="Symbol" w:hAnsi="Symbol"/>
    </w:rPr>
  </w:style>
  <w:style w:type="character" w:customStyle="1" w:styleId="WW8Num39z1">
    <w:name w:val="WW8Num39z1"/>
    <w:rsid w:val="00DA5AF7"/>
    <w:rPr>
      <w:rFonts w:ascii="Courier New" w:hAnsi="Courier New"/>
    </w:rPr>
  </w:style>
  <w:style w:type="character" w:customStyle="1" w:styleId="WW8Num39z2">
    <w:name w:val="WW8Num39z2"/>
    <w:rsid w:val="00DA5AF7"/>
    <w:rPr>
      <w:rFonts w:ascii="Wingdings" w:hAnsi="Wingdings"/>
    </w:rPr>
  </w:style>
  <w:style w:type="character" w:customStyle="1" w:styleId="WW-WW8Num41z01111">
    <w:name w:val="WW-WW8Num41z01111"/>
    <w:uiPriority w:val="99"/>
    <w:rsid w:val="00DA5AF7"/>
    <w:rPr>
      <w:rFonts w:ascii="Symbol" w:hAnsi="Symbol"/>
    </w:rPr>
  </w:style>
  <w:style w:type="character" w:customStyle="1" w:styleId="WW-WW8Num41z1">
    <w:name w:val="WW-WW8Num41z1"/>
    <w:uiPriority w:val="99"/>
    <w:rsid w:val="00DA5AF7"/>
    <w:rPr>
      <w:rFonts w:ascii="Courier New" w:hAnsi="Courier New" w:cs="Courier New"/>
    </w:rPr>
  </w:style>
  <w:style w:type="character" w:customStyle="1" w:styleId="WW-WW8Num41z2">
    <w:name w:val="WW-WW8Num41z2"/>
    <w:uiPriority w:val="99"/>
    <w:rsid w:val="00DA5AF7"/>
    <w:rPr>
      <w:rFonts w:ascii="Wingdings" w:hAnsi="Wingdings" w:cs="Times New Roman"/>
    </w:rPr>
  </w:style>
  <w:style w:type="character" w:customStyle="1" w:styleId="WW-WW8Num41z3">
    <w:name w:val="WW-WW8Num41z3"/>
    <w:uiPriority w:val="99"/>
    <w:rsid w:val="00DA5AF7"/>
    <w:rPr>
      <w:rFonts w:ascii="Symbol" w:hAnsi="Symbol" w:cs="Times New Roman"/>
    </w:rPr>
  </w:style>
  <w:style w:type="character" w:customStyle="1" w:styleId="WW-WW8Num42z011111">
    <w:name w:val="WW-WW8Num42z011111"/>
    <w:uiPriority w:val="99"/>
    <w:rsid w:val="00DA5AF7"/>
    <w:rPr>
      <w:rFonts w:ascii="Symbol" w:hAnsi="Symbol"/>
    </w:rPr>
  </w:style>
  <w:style w:type="character" w:customStyle="1" w:styleId="WW-WW8Num45z0">
    <w:name w:val="WW-WW8Num45z0"/>
    <w:uiPriority w:val="99"/>
    <w:rsid w:val="00DA5AF7"/>
    <w:rPr>
      <w:rFonts w:ascii="Symbol" w:hAnsi="Symbol"/>
    </w:rPr>
  </w:style>
  <w:style w:type="character" w:customStyle="1" w:styleId="WW8Num45z1">
    <w:name w:val="WW8Num45z1"/>
    <w:rsid w:val="00DA5AF7"/>
    <w:rPr>
      <w:rFonts w:ascii="Courier New" w:hAnsi="Courier New"/>
    </w:rPr>
  </w:style>
  <w:style w:type="character" w:customStyle="1" w:styleId="WW8Num45z2">
    <w:name w:val="WW8Num45z2"/>
    <w:rsid w:val="00DA5AF7"/>
    <w:rPr>
      <w:rFonts w:ascii="Wingdings" w:hAnsi="Wingdings"/>
    </w:rPr>
  </w:style>
  <w:style w:type="character" w:customStyle="1" w:styleId="WW-WW8Num46z011111">
    <w:name w:val="WW-WW8Num46z011111"/>
    <w:uiPriority w:val="99"/>
    <w:rsid w:val="00DA5AF7"/>
    <w:rPr>
      <w:rFonts w:ascii="Symbol" w:hAnsi="Symbol"/>
    </w:rPr>
  </w:style>
  <w:style w:type="character" w:customStyle="1" w:styleId="WW8Num46z1">
    <w:name w:val="WW8Num46z1"/>
    <w:rsid w:val="00DA5AF7"/>
    <w:rPr>
      <w:rFonts w:ascii="Courier New" w:hAnsi="Courier New" w:cs="Courier New"/>
    </w:rPr>
  </w:style>
  <w:style w:type="character" w:customStyle="1" w:styleId="WW8Num46z2">
    <w:name w:val="WW8Num46z2"/>
    <w:rsid w:val="00DA5AF7"/>
    <w:rPr>
      <w:rFonts w:ascii="Wingdings" w:hAnsi="Wingdings"/>
    </w:rPr>
  </w:style>
  <w:style w:type="character" w:customStyle="1" w:styleId="WW8Num50z1">
    <w:name w:val="WW8Num50z1"/>
    <w:uiPriority w:val="99"/>
    <w:rsid w:val="00DA5AF7"/>
    <w:rPr>
      <w:rFonts w:ascii="Courier New" w:hAnsi="Courier New" w:cs="Courier New"/>
    </w:rPr>
  </w:style>
  <w:style w:type="character" w:customStyle="1" w:styleId="WW8Num50z2">
    <w:name w:val="WW8Num50z2"/>
    <w:uiPriority w:val="99"/>
    <w:rsid w:val="00DA5AF7"/>
    <w:rPr>
      <w:rFonts w:ascii="Wingdings" w:hAnsi="Wingdings"/>
    </w:rPr>
  </w:style>
  <w:style w:type="character" w:customStyle="1" w:styleId="WW8Num50z3">
    <w:name w:val="WW8Num50z3"/>
    <w:uiPriority w:val="99"/>
    <w:rsid w:val="00DA5AF7"/>
    <w:rPr>
      <w:rFonts w:ascii="Symbol" w:hAnsi="Symbol"/>
    </w:rPr>
  </w:style>
  <w:style w:type="character" w:customStyle="1" w:styleId="WW8Num51z0">
    <w:name w:val="WW8Num51z0"/>
    <w:uiPriority w:val="99"/>
    <w:rsid w:val="00DA5AF7"/>
    <w:rPr>
      <w:rFonts w:ascii="Symbol" w:hAnsi="Symbol"/>
    </w:rPr>
  </w:style>
  <w:style w:type="character" w:customStyle="1" w:styleId="WW8Num51z1">
    <w:name w:val="WW8Num51z1"/>
    <w:uiPriority w:val="99"/>
    <w:rsid w:val="00DA5AF7"/>
    <w:rPr>
      <w:rFonts w:ascii="Courier New" w:hAnsi="Courier New" w:cs="Courier New"/>
    </w:rPr>
  </w:style>
  <w:style w:type="character" w:customStyle="1" w:styleId="WW8Num51z2">
    <w:name w:val="WW8Num51z2"/>
    <w:uiPriority w:val="99"/>
    <w:rsid w:val="00DA5AF7"/>
    <w:rPr>
      <w:rFonts w:ascii="Wingdings" w:hAnsi="Wingdings"/>
    </w:rPr>
  </w:style>
  <w:style w:type="character" w:customStyle="1" w:styleId="WW8Num52z0">
    <w:name w:val="WW8Num52z0"/>
    <w:rsid w:val="00DA5AF7"/>
    <w:rPr>
      <w:rFonts w:ascii="Symbol" w:hAnsi="Symbol"/>
    </w:rPr>
  </w:style>
  <w:style w:type="character" w:customStyle="1" w:styleId="WW8Num52z1">
    <w:name w:val="WW8Num52z1"/>
    <w:rsid w:val="00DA5AF7"/>
    <w:rPr>
      <w:rFonts w:ascii="Courier New" w:hAnsi="Courier New"/>
    </w:rPr>
  </w:style>
  <w:style w:type="character" w:customStyle="1" w:styleId="WW8Num52z2">
    <w:name w:val="WW8Num52z2"/>
    <w:rsid w:val="00DA5AF7"/>
    <w:rPr>
      <w:rFonts w:ascii="Wingdings" w:hAnsi="Wingdings"/>
    </w:rPr>
  </w:style>
  <w:style w:type="character" w:customStyle="1" w:styleId="WW8Num53z0">
    <w:name w:val="WW8Num53z0"/>
    <w:uiPriority w:val="99"/>
    <w:rsid w:val="00DA5AF7"/>
    <w:rPr>
      <w:rFonts w:ascii="Symbol" w:hAnsi="Symbol"/>
    </w:rPr>
  </w:style>
  <w:style w:type="character" w:customStyle="1" w:styleId="WW8Num54z0">
    <w:name w:val="WW8Num54z0"/>
    <w:uiPriority w:val="99"/>
    <w:rsid w:val="00DA5AF7"/>
    <w:rPr>
      <w:rFonts w:ascii="Times New Roman" w:eastAsia="Times New Roman" w:hAnsi="Times New Roman" w:cs="Times New Roman"/>
    </w:rPr>
  </w:style>
  <w:style w:type="character" w:customStyle="1" w:styleId="WW8Num55z0">
    <w:name w:val="WW8Num55z0"/>
    <w:rsid w:val="00DA5AF7"/>
    <w:rPr>
      <w:rFonts w:ascii="Symbol" w:hAnsi="Symbol"/>
    </w:rPr>
  </w:style>
  <w:style w:type="character" w:customStyle="1" w:styleId="WW8Num55z1">
    <w:name w:val="WW8Num55z1"/>
    <w:rsid w:val="00DA5AF7"/>
    <w:rPr>
      <w:rFonts w:ascii="Courier New" w:hAnsi="Courier New"/>
    </w:rPr>
  </w:style>
  <w:style w:type="character" w:customStyle="1" w:styleId="WW8Num55z2">
    <w:name w:val="WW8Num55z2"/>
    <w:rsid w:val="00DA5AF7"/>
    <w:rPr>
      <w:rFonts w:ascii="Wingdings" w:hAnsi="Wingdings"/>
    </w:rPr>
  </w:style>
  <w:style w:type="character" w:customStyle="1" w:styleId="WW8Num56z0">
    <w:name w:val="WW8Num56z0"/>
    <w:uiPriority w:val="99"/>
    <w:rsid w:val="00DA5AF7"/>
    <w:rPr>
      <w:rFonts w:ascii="Symbol" w:hAnsi="Symbol"/>
    </w:rPr>
  </w:style>
  <w:style w:type="character" w:customStyle="1" w:styleId="WW8Num56z1">
    <w:name w:val="WW8Num56z1"/>
    <w:rsid w:val="00DA5AF7"/>
    <w:rPr>
      <w:rFonts w:ascii="Courier New" w:hAnsi="Courier New" w:cs="Courier New"/>
    </w:rPr>
  </w:style>
  <w:style w:type="character" w:customStyle="1" w:styleId="WW8Num56z2">
    <w:name w:val="WW8Num56z2"/>
    <w:rsid w:val="00DA5AF7"/>
    <w:rPr>
      <w:rFonts w:ascii="Wingdings" w:hAnsi="Wingdings"/>
    </w:rPr>
  </w:style>
  <w:style w:type="character" w:customStyle="1" w:styleId="WW8Num57z0">
    <w:name w:val="WW8Num57z0"/>
    <w:uiPriority w:val="99"/>
    <w:rsid w:val="00DA5AF7"/>
    <w:rPr>
      <w:rFonts w:ascii="Symbol" w:hAnsi="Symbol"/>
    </w:rPr>
  </w:style>
  <w:style w:type="character" w:customStyle="1" w:styleId="WW8Num57z1">
    <w:name w:val="WW8Num57z1"/>
    <w:uiPriority w:val="99"/>
    <w:rsid w:val="00DA5AF7"/>
    <w:rPr>
      <w:rFonts w:ascii="Courier New" w:hAnsi="Courier New"/>
    </w:rPr>
  </w:style>
  <w:style w:type="character" w:customStyle="1" w:styleId="WW8Num57z2">
    <w:name w:val="WW8Num57z2"/>
    <w:uiPriority w:val="99"/>
    <w:rsid w:val="00DA5AF7"/>
    <w:rPr>
      <w:rFonts w:ascii="Wingdings" w:hAnsi="Wingdings"/>
    </w:rPr>
  </w:style>
  <w:style w:type="character" w:customStyle="1" w:styleId="WW8Num58z0">
    <w:name w:val="WW8Num58z0"/>
    <w:uiPriority w:val="99"/>
    <w:rsid w:val="00DA5AF7"/>
    <w:rPr>
      <w:rFonts w:ascii="Symbol" w:hAnsi="Symbol"/>
    </w:rPr>
  </w:style>
  <w:style w:type="character" w:customStyle="1" w:styleId="WW8Num58z1">
    <w:name w:val="WW8Num58z1"/>
    <w:uiPriority w:val="99"/>
    <w:rsid w:val="00DA5AF7"/>
    <w:rPr>
      <w:rFonts w:ascii="Courier New" w:hAnsi="Courier New"/>
    </w:rPr>
  </w:style>
  <w:style w:type="character" w:customStyle="1" w:styleId="WW8Num58z2">
    <w:name w:val="WW8Num58z2"/>
    <w:uiPriority w:val="99"/>
    <w:rsid w:val="00DA5AF7"/>
    <w:rPr>
      <w:rFonts w:ascii="Wingdings" w:hAnsi="Wingdings"/>
    </w:rPr>
  </w:style>
  <w:style w:type="character" w:customStyle="1" w:styleId="WW8Num60z0">
    <w:name w:val="WW8Num60z0"/>
    <w:uiPriority w:val="99"/>
    <w:rsid w:val="00DA5AF7"/>
    <w:rPr>
      <w:rFonts w:ascii="Symbol" w:hAnsi="Symbol"/>
    </w:rPr>
  </w:style>
  <w:style w:type="character" w:customStyle="1" w:styleId="WW8Num60z1">
    <w:name w:val="WW8Num60z1"/>
    <w:uiPriority w:val="99"/>
    <w:rsid w:val="00DA5AF7"/>
    <w:rPr>
      <w:rFonts w:ascii="Courier New" w:hAnsi="Courier New"/>
    </w:rPr>
  </w:style>
  <w:style w:type="character" w:customStyle="1" w:styleId="WW8Num60z2">
    <w:name w:val="WW8Num60z2"/>
    <w:uiPriority w:val="99"/>
    <w:rsid w:val="00DA5AF7"/>
    <w:rPr>
      <w:rFonts w:ascii="Wingdings" w:hAnsi="Wingdings"/>
    </w:rPr>
  </w:style>
  <w:style w:type="character" w:customStyle="1" w:styleId="WW-DefaultParagraphFont">
    <w:name w:val="WW-Default Paragraph Font"/>
    <w:uiPriority w:val="99"/>
    <w:rsid w:val="00DA5AF7"/>
  </w:style>
  <w:style w:type="character" w:styleId="PageNumber">
    <w:name w:val="page number"/>
    <w:basedOn w:val="WW-DefaultParagraphFont"/>
    <w:rsid w:val="00DA5AF7"/>
  </w:style>
  <w:style w:type="character" w:styleId="Hyperlink">
    <w:name w:val="Hyperlink"/>
    <w:uiPriority w:val="99"/>
    <w:rsid w:val="00DA5AF7"/>
    <w:rPr>
      <w:color w:val="0000FF"/>
      <w:u w:val="single"/>
    </w:rPr>
  </w:style>
  <w:style w:type="character" w:customStyle="1" w:styleId="FootnoteCharacters">
    <w:name w:val="Footnote Characters"/>
    <w:uiPriority w:val="99"/>
    <w:rsid w:val="00DA5AF7"/>
  </w:style>
  <w:style w:type="character" w:customStyle="1" w:styleId="WW-FootnoteCharacters">
    <w:name w:val="WW-Footnote Characters"/>
    <w:uiPriority w:val="99"/>
    <w:rsid w:val="00DA5AF7"/>
  </w:style>
  <w:style w:type="character" w:customStyle="1" w:styleId="WW-FootnoteCharacters1">
    <w:name w:val="WW-Footnote Characters1"/>
    <w:uiPriority w:val="99"/>
    <w:rsid w:val="00DA5AF7"/>
  </w:style>
  <w:style w:type="character" w:customStyle="1" w:styleId="WW-FootnoteCharacters11">
    <w:name w:val="WW-Footnote Characters11"/>
    <w:uiPriority w:val="99"/>
    <w:rsid w:val="00DA5AF7"/>
  </w:style>
  <w:style w:type="character" w:customStyle="1" w:styleId="WW-FootnoteCharacters111">
    <w:name w:val="WW-Footnote Characters111"/>
    <w:uiPriority w:val="99"/>
    <w:rsid w:val="00DA5AF7"/>
  </w:style>
  <w:style w:type="character" w:customStyle="1" w:styleId="WW-FootnoteCharacters1111">
    <w:name w:val="WW-Footnote Characters1111"/>
    <w:uiPriority w:val="99"/>
    <w:rsid w:val="00DA5AF7"/>
  </w:style>
  <w:style w:type="character" w:customStyle="1" w:styleId="WW-FootnoteCharacters11111">
    <w:name w:val="WW-Footnote Characters11111"/>
    <w:uiPriority w:val="99"/>
    <w:rsid w:val="00DA5AF7"/>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DA5AF7"/>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DA5AF7"/>
    <w:rPr>
      <w:rFonts w:ascii="Arial" w:eastAsia="Times New Roman" w:hAnsi="Arial" w:cs="Times New Roman"/>
      <w:sz w:val="24"/>
      <w:szCs w:val="20"/>
      <w:lang w:val="sr-Cyrl-CS" w:eastAsia="ar-SA"/>
    </w:rPr>
  </w:style>
  <w:style w:type="paragraph" w:styleId="List">
    <w:name w:val="List"/>
    <w:basedOn w:val="BodyText"/>
    <w:rsid w:val="00DA5AF7"/>
    <w:pPr>
      <w:widowControl w:val="0"/>
      <w:spacing w:after="120"/>
      <w:jc w:val="left"/>
    </w:pPr>
    <w:rPr>
      <w:rFonts w:ascii="Tahoma" w:eastAsia="Tahoma" w:hAnsi="Tahoma"/>
      <w:szCs w:val="24"/>
      <w:lang w:val="en-US"/>
    </w:rPr>
  </w:style>
  <w:style w:type="paragraph" w:styleId="Caption">
    <w:name w:val="caption"/>
    <w:basedOn w:val="Normal"/>
    <w:uiPriority w:val="35"/>
    <w:qFormat/>
    <w:rsid w:val="00DA5AF7"/>
    <w:pPr>
      <w:suppressLineNumbers/>
      <w:spacing w:before="120" w:after="120" w:line="240" w:lineRule="auto"/>
      <w:jc w:val="both"/>
    </w:pPr>
    <w:rPr>
      <w:rFonts w:ascii="Arial" w:eastAsia="Times New Roman" w:hAnsi="Arial" w:cs="Tahoma"/>
      <w:i/>
      <w:iCs/>
      <w:sz w:val="20"/>
      <w:lang w:val="en-US"/>
    </w:rPr>
  </w:style>
  <w:style w:type="paragraph" w:customStyle="1" w:styleId="Index">
    <w:name w:val="Index"/>
    <w:basedOn w:val="Normal"/>
    <w:rsid w:val="00DA5AF7"/>
    <w:pPr>
      <w:suppressLineNumbers/>
      <w:spacing w:before="120" w:after="0" w:line="240" w:lineRule="auto"/>
      <w:jc w:val="both"/>
    </w:pPr>
    <w:rPr>
      <w:rFonts w:ascii="Arial" w:eastAsia="Times New Roman" w:hAnsi="Arial" w:cs="Tahoma"/>
      <w:lang w:val="en-US"/>
    </w:rPr>
  </w:style>
  <w:style w:type="paragraph" w:customStyle="1" w:styleId="Heading">
    <w:name w:val="Heading"/>
    <w:basedOn w:val="Normal"/>
    <w:next w:val="BodyText"/>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
    <w:name w:val="WW-Caption"/>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
    <w:name w:val="WW-Index"/>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
    <w:name w:val="WW-Heading"/>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
    <w:name w:val="WW-Caption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
    <w:name w:val="WW-Index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
    <w:name w:val="WW-Heading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
    <w:name w:val="WW-Caption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
    <w:name w:val="WW-Index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
    <w:name w:val="WW-Heading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
    <w:name w:val="WW-Caption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
    <w:name w:val="WW-Index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
    <w:name w:val="WW-Heading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1">
    <w:name w:val="WW-Caption1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1">
    <w:name w:val="WW-Index1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1">
    <w:name w:val="WW-Heading1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11">
    <w:name w:val="WW-Caption11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11">
    <w:name w:val="WW-Index11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11">
    <w:name w:val="WW-Heading11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DA5AF7"/>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basedOn w:val="DefaultParagraphFont"/>
    <w:link w:val="BodyTextIndent"/>
    <w:rsid w:val="00DA5AF7"/>
    <w:rPr>
      <w:rFonts w:ascii="Arial" w:eastAsia="Times New Roman" w:hAnsi="Arial" w:cs="Times New Roman"/>
      <w:sz w:val="24"/>
      <w:szCs w:val="20"/>
      <w:lang w:val="sr-Cyrl-CS" w:eastAsia="ar-SA"/>
    </w:rPr>
  </w:style>
  <w:style w:type="paragraph" w:styleId="Title">
    <w:name w:val="Title"/>
    <w:basedOn w:val="Normal"/>
    <w:next w:val="Subtitle"/>
    <w:link w:val="TitleChar"/>
    <w:uiPriority w:val="10"/>
    <w:qFormat/>
    <w:rsid w:val="00DA5AF7"/>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uiPriority w:val="10"/>
    <w:rsid w:val="00DA5AF7"/>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uiPriority w:val="11"/>
    <w:qFormat/>
    <w:rsid w:val="00DA5AF7"/>
    <w:pPr>
      <w:jc w:val="center"/>
    </w:pPr>
    <w:rPr>
      <w:rFonts w:cs="Times New Roman"/>
      <w:i/>
      <w:iCs/>
      <w:lang w:val="sr-Cyrl-CS" w:eastAsia="ar-SA"/>
    </w:rPr>
  </w:style>
  <w:style w:type="character" w:customStyle="1" w:styleId="SubtitleChar">
    <w:name w:val="Subtitle Char"/>
    <w:basedOn w:val="DefaultParagraphFont"/>
    <w:link w:val="Subtitle"/>
    <w:uiPriority w:val="11"/>
    <w:rsid w:val="00DA5AF7"/>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DA5AF7"/>
    <w:pPr>
      <w:spacing w:before="120" w:after="0" w:line="240" w:lineRule="auto"/>
      <w:ind w:left="360"/>
      <w:jc w:val="both"/>
    </w:pPr>
    <w:rPr>
      <w:rFonts w:ascii="Arial Narrow" w:eastAsia="Times New Roman" w:hAnsi="Arial Narrow" w:cs="Times New Roman"/>
      <w:lang w:val="en-US"/>
    </w:rPr>
  </w:style>
  <w:style w:type="paragraph" w:customStyle="1" w:styleId="WW-BodyTextIndent3">
    <w:name w:val="WW-Body Text Indent 3"/>
    <w:basedOn w:val="Normal"/>
    <w:uiPriority w:val="99"/>
    <w:rsid w:val="00DA5AF7"/>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DA5AF7"/>
    <w:pPr>
      <w:spacing w:before="120" w:after="0" w:line="240" w:lineRule="auto"/>
      <w:jc w:val="both"/>
    </w:pPr>
    <w:rPr>
      <w:rFonts w:ascii="Arial Narrow" w:eastAsia="Times New Roman" w:hAnsi="Arial Narrow" w:cs="Times New Roman"/>
      <w:b/>
      <w:bCs/>
      <w:lang w:val="en-US"/>
    </w:rPr>
  </w:style>
  <w:style w:type="paragraph" w:customStyle="1" w:styleId="WW-BodyText3">
    <w:name w:val="WW-Body Text 3"/>
    <w:basedOn w:val="Normal"/>
    <w:uiPriority w:val="99"/>
    <w:rsid w:val="00DA5AF7"/>
    <w:pPr>
      <w:spacing w:before="120" w:after="0" w:line="240" w:lineRule="auto"/>
      <w:jc w:val="both"/>
    </w:pPr>
    <w:rPr>
      <w:rFonts w:ascii="Arial Narrow" w:eastAsia="Times New Roman" w:hAnsi="Arial Narrow" w:cs="Times New Roman"/>
      <w:sz w:val="23"/>
      <w:szCs w:val="23"/>
      <w:lang w:val="en-US"/>
    </w:rPr>
  </w:style>
  <w:style w:type="paragraph" w:styleId="Header">
    <w:name w:val="header"/>
    <w:aliases w:val="header odd,header odd1"/>
    <w:basedOn w:val="Normal"/>
    <w:link w:val="HeaderChar"/>
    <w:uiPriority w:val="99"/>
    <w:rsid w:val="00DA5AF7"/>
    <w:pPr>
      <w:tabs>
        <w:tab w:val="center" w:pos="4320"/>
        <w:tab w:val="right" w:pos="8640"/>
      </w:tabs>
      <w:spacing w:before="120" w:after="0" w:line="240" w:lineRule="auto"/>
      <w:jc w:val="both"/>
    </w:pPr>
    <w:rPr>
      <w:rFonts w:ascii="Arial" w:eastAsia="Times New Roman" w:hAnsi="Arial" w:cs="Times New Roman"/>
      <w:sz w:val="24"/>
      <w:szCs w:val="20"/>
      <w:lang w:val="en-US" w:eastAsia="ar-SA"/>
    </w:rPr>
  </w:style>
  <w:style w:type="character" w:customStyle="1" w:styleId="HeaderChar">
    <w:name w:val="Header Char"/>
    <w:aliases w:val="header odd Char,header odd1 Char"/>
    <w:basedOn w:val="DefaultParagraphFont"/>
    <w:link w:val="Header"/>
    <w:uiPriority w:val="99"/>
    <w:rsid w:val="00DA5AF7"/>
    <w:rPr>
      <w:rFonts w:ascii="Arial" w:eastAsia="Times New Roman" w:hAnsi="Arial" w:cs="Times New Roman"/>
      <w:sz w:val="24"/>
      <w:szCs w:val="20"/>
      <w:lang w:val="en-US" w:eastAsia="ar-SA"/>
    </w:rPr>
  </w:style>
  <w:style w:type="paragraph" w:styleId="Footer">
    <w:name w:val="footer"/>
    <w:basedOn w:val="Normal"/>
    <w:link w:val="FooterChar"/>
    <w:uiPriority w:val="99"/>
    <w:rsid w:val="00DA5AF7"/>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DA5AF7"/>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DA5AF7"/>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rsid w:val="00DA5AF7"/>
    <w:pPr>
      <w:jc w:val="both"/>
    </w:pPr>
    <w:rPr>
      <w:rFonts w:cs="Arial"/>
      <w:sz w:val="28"/>
      <w:szCs w:val="36"/>
      <w:u w:val="single"/>
      <w:lang w:val="en-GB"/>
    </w:rPr>
  </w:style>
  <w:style w:type="paragraph" w:styleId="TOC1">
    <w:name w:val="toc 1"/>
    <w:aliases w:val="SADRZAJ"/>
    <w:basedOn w:val="Normal"/>
    <w:next w:val="Normal"/>
    <w:qFormat/>
    <w:rsid w:val="00DA5AF7"/>
    <w:pPr>
      <w:spacing w:before="120" w:after="120" w:line="240" w:lineRule="auto"/>
      <w:jc w:val="both"/>
    </w:pPr>
    <w:rPr>
      <w:rFonts w:ascii="Arial" w:eastAsia="Times New Roman" w:hAnsi="Arial" w:cs="Calibri"/>
      <w:b/>
      <w:bCs/>
      <w:caps/>
      <w:sz w:val="20"/>
      <w:lang w:val="en-US"/>
    </w:rPr>
  </w:style>
  <w:style w:type="paragraph" w:customStyle="1" w:styleId="WW-BalloonText">
    <w:name w:val="WW-Balloon Text"/>
    <w:basedOn w:val="Normal"/>
    <w:uiPriority w:val="99"/>
    <w:rsid w:val="00DA5AF7"/>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link w:val="normalChar"/>
    <w:rsid w:val="00DA5AF7"/>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DA5AF7"/>
    <w:pPr>
      <w:widowControl w:val="0"/>
      <w:suppressAutoHyphens/>
      <w:autoSpaceDE w:val="0"/>
      <w:spacing w:before="120" w:after="0" w:line="240" w:lineRule="auto"/>
      <w:jc w:val="both"/>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A5AF7"/>
    <w:pPr>
      <w:suppressLineNumbers/>
    </w:pPr>
  </w:style>
  <w:style w:type="paragraph" w:customStyle="1" w:styleId="WW-TableContents">
    <w:name w:val="WW-Table Contents"/>
    <w:basedOn w:val="BodyText"/>
    <w:uiPriority w:val="99"/>
    <w:rsid w:val="00DA5AF7"/>
    <w:pPr>
      <w:suppressLineNumbers/>
    </w:pPr>
  </w:style>
  <w:style w:type="paragraph" w:customStyle="1" w:styleId="WW-TableContents1">
    <w:name w:val="WW-Table Contents1"/>
    <w:basedOn w:val="BodyText"/>
    <w:uiPriority w:val="99"/>
    <w:rsid w:val="00DA5AF7"/>
    <w:pPr>
      <w:suppressLineNumbers/>
    </w:pPr>
  </w:style>
  <w:style w:type="paragraph" w:customStyle="1" w:styleId="WW-TableContents11">
    <w:name w:val="WW-Table Contents11"/>
    <w:basedOn w:val="BodyText"/>
    <w:uiPriority w:val="99"/>
    <w:rsid w:val="00DA5AF7"/>
    <w:pPr>
      <w:suppressLineNumbers/>
    </w:pPr>
  </w:style>
  <w:style w:type="paragraph" w:customStyle="1" w:styleId="WW-TableContents111">
    <w:name w:val="WW-Table Contents111"/>
    <w:basedOn w:val="BodyText"/>
    <w:uiPriority w:val="99"/>
    <w:rsid w:val="00DA5AF7"/>
    <w:pPr>
      <w:suppressLineNumbers/>
    </w:pPr>
  </w:style>
  <w:style w:type="paragraph" w:customStyle="1" w:styleId="WW-TableContents1111">
    <w:name w:val="WW-Table Contents1111"/>
    <w:basedOn w:val="BodyText"/>
    <w:uiPriority w:val="99"/>
    <w:rsid w:val="00DA5AF7"/>
    <w:pPr>
      <w:suppressLineNumbers/>
    </w:pPr>
  </w:style>
  <w:style w:type="paragraph" w:customStyle="1" w:styleId="WW-TableContents11111">
    <w:name w:val="WW-Table Contents11111"/>
    <w:basedOn w:val="BodyText"/>
    <w:uiPriority w:val="99"/>
    <w:rsid w:val="00DA5AF7"/>
    <w:pPr>
      <w:suppressLineNumbers/>
    </w:pPr>
  </w:style>
  <w:style w:type="paragraph" w:customStyle="1" w:styleId="WW-TableContents111111">
    <w:name w:val="WW-Table Contents111111"/>
    <w:basedOn w:val="BodyText"/>
    <w:uiPriority w:val="99"/>
    <w:rsid w:val="00DA5AF7"/>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A5AF7"/>
    <w:pPr>
      <w:jc w:val="center"/>
    </w:pPr>
    <w:rPr>
      <w:b/>
      <w:bCs/>
      <w:i/>
      <w:iCs/>
    </w:rPr>
  </w:style>
  <w:style w:type="paragraph" w:customStyle="1" w:styleId="WW-TableHeading">
    <w:name w:val="WW-Table Heading"/>
    <w:basedOn w:val="WW-TableContents"/>
    <w:uiPriority w:val="99"/>
    <w:rsid w:val="00DA5AF7"/>
    <w:pPr>
      <w:jc w:val="center"/>
    </w:pPr>
    <w:rPr>
      <w:b/>
      <w:bCs/>
      <w:i/>
      <w:iCs/>
    </w:rPr>
  </w:style>
  <w:style w:type="paragraph" w:customStyle="1" w:styleId="WW-TableHeading1">
    <w:name w:val="WW-Table Heading1"/>
    <w:basedOn w:val="WW-TableContents1"/>
    <w:uiPriority w:val="99"/>
    <w:rsid w:val="00DA5AF7"/>
    <w:pPr>
      <w:jc w:val="center"/>
    </w:pPr>
    <w:rPr>
      <w:b/>
      <w:bCs/>
      <w:i/>
      <w:iCs/>
    </w:rPr>
  </w:style>
  <w:style w:type="paragraph" w:customStyle="1" w:styleId="WW-TableHeading11">
    <w:name w:val="WW-Table Heading11"/>
    <w:basedOn w:val="WW-TableContents11"/>
    <w:uiPriority w:val="99"/>
    <w:rsid w:val="00DA5AF7"/>
    <w:pPr>
      <w:jc w:val="center"/>
    </w:pPr>
    <w:rPr>
      <w:b/>
      <w:bCs/>
      <w:i/>
      <w:iCs/>
    </w:rPr>
  </w:style>
  <w:style w:type="paragraph" w:customStyle="1" w:styleId="WW-TableHeading111">
    <w:name w:val="WW-Table Heading111"/>
    <w:basedOn w:val="WW-TableContents111"/>
    <w:uiPriority w:val="99"/>
    <w:rsid w:val="00DA5AF7"/>
    <w:pPr>
      <w:jc w:val="center"/>
    </w:pPr>
    <w:rPr>
      <w:b/>
      <w:bCs/>
      <w:i/>
      <w:iCs/>
    </w:rPr>
  </w:style>
  <w:style w:type="paragraph" w:customStyle="1" w:styleId="WW-TableHeading1111">
    <w:name w:val="WW-Table Heading1111"/>
    <w:basedOn w:val="WW-TableContents1111"/>
    <w:uiPriority w:val="99"/>
    <w:rsid w:val="00DA5AF7"/>
    <w:pPr>
      <w:jc w:val="center"/>
    </w:pPr>
    <w:rPr>
      <w:b/>
      <w:bCs/>
      <w:i/>
      <w:iCs/>
    </w:rPr>
  </w:style>
  <w:style w:type="paragraph" w:customStyle="1" w:styleId="WW-TableHeading11111">
    <w:name w:val="WW-Table Heading11111"/>
    <w:basedOn w:val="WW-TableContents11111"/>
    <w:uiPriority w:val="99"/>
    <w:rsid w:val="00DA5AF7"/>
    <w:pPr>
      <w:jc w:val="center"/>
    </w:pPr>
    <w:rPr>
      <w:b/>
      <w:bCs/>
      <w:i/>
      <w:iCs/>
    </w:rPr>
  </w:style>
  <w:style w:type="paragraph" w:customStyle="1" w:styleId="WW-TableHeading111111">
    <w:name w:val="WW-Table Heading111111"/>
    <w:basedOn w:val="WW-TableContents111111"/>
    <w:uiPriority w:val="99"/>
    <w:rsid w:val="00DA5AF7"/>
    <w:pPr>
      <w:jc w:val="center"/>
    </w:pPr>
    <w:rPr>
      <w:b/>
      <w:bCs/>
      <w:i/>
      <w:iCs/>
    </w:rPr>
  </w:style>
  <w:style w:type="paragraph" w:styleId="FootnoteText">
    <w:name w:val="footnote text"/>
    <w:basedOn w:val="Normal"/>
    <w:link w:val="FootnoteTextChar"/>
    <w:rsid w:val="00DA5AF7"/>
    <w:pPr>
      <w:spacing w:before="120" w:after="0" w:line="240" w:lineRule="auto"/>
      <w:jc w:val="both"/>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rsid w:val="00DA5AF7"/>
    <w:rPr>
      <w:rFonts w:ascii="Arial" w:eastAsia="Times New Roman" w:hAnsi="Arial" w:cs="Times New Roman"/>
      <w:sz w:val="20"/>
      <w:szCs w:val="20"/>
      <w:lang w:val="en-US" w:eastAsia="ar-SA"/>
    </w:rPr>
  </w:style>
  <w:style w:type="paragraph" w:customStyle="1" w:styleId="CM4">
    <w:name w:val="CM4"/>
    <w:basedOn w:val="WW-Default"/>
    <w:next w:val="WW-Default"/>
    <w:uiPriority w:val="99"/>
    <w:rsid w:val="00DA5AF7"/>
    <w:pPr>
      <w:spacing w:line="246" w:lineRule="atLeast"/>
    </w:pPr>
    <w:rPr>
      <w:color w:val="auto"/>
      <w:sz w:val="20"/>
      <w:szCs w:val="20"/>
    </w:rPr>
  </w:style>
  <w:style w:type="paragraph" w:customStyle="1" w:styleId="CM18">
    <w:name w:val="CM18"/>
    <w:basedOn w:val="WW-Default"/>
    <w:next w:val="WW-Default"/>
    <w:uiPriority w:val="99"/>
    <w:rsid w:val="00DA5AF7"/>
    <w:pPr>
      <w:spacing w:after="353"/>
    </w:pPr>
    <w:rPr>
      <w:color w:val="auto"/>
      <w:sz w:val="20"/>
      <w:szCs w:val="20"/>
    </w:rPr>
  </w:style>
  <w:style w:type="paragraph" w:customStyle="1" w:styleId="CM73">
    <w:name w:val="CM73"/>
    <w:basedOn w:val="WW-Default"/>
    <w:next w:val="WW-Default"/>
    <w:uiPriority w:val="99"/>
    <w:rsid w:val="00DA5AF7"/>
    <w:pPr>
      <w:spacing w:after="463"/>
    </w:pPr>
    <w:rPr>
      <w:rFonts w:ascii="Arial" w:hAnsi="Arial" w:cs="Arial"/>
      <w:color w:val="auto"/>
    </w:rPr>
  </w:style>
  <w:style w:type="paragraph" w:customStyle="1" w:styleId="CM83">
    <w:name w:val="CM83"/>
    <w:basedOn w:val="WW-Default"/>
    <w:next w:val="WW-Default"/>
    <w:uiPriority w:val="99"/>
    <w:rsid w:val="00DA5AF7"/>
    <w:pPr>
      <w:spacing w:after="85"/>
    </w:pPr>
    <w:rPr>
      <w:rFonts w:ascii="Arial" w:hAnsi="Arial" w:cs="Arial"/>
      <w:color w:val="auto"/>
    </w:rPr>
  </w:style>
  <w:style w:type="paragraph" w:customStyle="1" w:styleId="formula1">
    <w:name w:val="formula1"/>
    <w:basedOn w:val="Normal"/>
    <w:uiPriority w:val="99"/>
    <w:rsid w:val="00DA5AF7"/>
    <w:pPr>
      <w:spacing w:before="120" w:after="0" w:line="240" w:lineRule="auto"/>
      <w:jc w:val="both"/>
    </w:pPr>
    <w:rPr>
      <w:rFonts w:ascii="Arial Narrow" w:eastAsia="Times New Roman" w:hAnsi="Arial Narrow" w:cs="Times New Roman"/>
      <w:b/>
      <w:bCs/>
      <w:sz w:val="28"/>
      <w:szCs w:val="28"/>
      <w:lang w:val="en-US"/>
    </w:rPr>
  </w:style>
  <w:style w:type="paragraph" w:customStyle="1" w:styleId="WW-CommentText">
    <w:name w:val="WW-Comment Text"/>
    <w:basedOn w:val="Normal"/>
    <w:uiPriority w:val="99"/>
    <w:rsid w:val="00DA5AF7"/>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DA5AF7"/>
    <w:pPr>
      <w:spacing w:after="245"/>
    </w:pPr>
    <w:rPr>
      <w:color w:val="auto"/>
      <w:sz w:val="20"/>
      <w:szCs w:val="20"/>
    </w:rPr>
  </w:style>
  <w:style w:type="paragraph" w:customStyle="1" w:styleId="WW-Heading111111">
    <w:name w:val="WW-Heading111111"/>
    <w:basedOn w:val="Normal"/>
    <w:next w:val="BodyText"/>
    <w:uiPriority w:val="99"/>
    <w:rsid w:val="00DA5AF7"/>
    <w:pPr>
      <w:keepNext/>
      <w:widowControl w:val="0"/>
      <w:spacing w:before="240" w:after="120" w:line="240" w:lineRule="auto"/>
      <w:jc w:val="both"/>
    </w:pPr>
    <w:rPr>
      <w:rFonts w:ascii="Arial" w:eastAsia="Tahoma" w:hAnsi="Arial" w:cs="Tahoma"/>
      <w:sz w:val="28"/>
      <w:szCs w:val="28"/>
      <w:lang w:val="en-US"/>
    </w:rPr>
  </w:style>
  <w:style w:type="paragraph" w:customStyle="1" w:styleId="WW-Index111111">
    <w:name w:val="WW-Index111111"/>
    <w:basedOn w:val="Normal"/>
    <w:uiPriority w:val="99"/>
    <w:rsid w:val="00DA5AF7"/>
    <w:pPr>
      <w:widowControl w:val="0"/>
      <w:suppressLineNumbers/>
      <w:spacing w:before="120" w:after="0" w:line="240" w:lineRule="auto"/>
      <w:jc w:val="both"/>
    </w:pPr>
    <w:rPr>
      <w:rFonts w:ascii="Tahoma" w:eastAsia="Tahoma" w:hAnsi="Tahoma" w:cs="Times New Roman"/>
      <w:szCs w:val="24"/>
      <w:lang w:val="en-US"/>
    </w:rPr>
  </w:style>
  <w:style w:type="paragraph" w:customStyle="1" w:styleId="ContentsHeading">
    <w:name w:val="Contents Heading"/>
    <w:basedOn w:val="Heading"/>
    <w:uiPriority w:val="99"/>
    <w:rsid w:val="00DA5AF7"/>
    <w:pPr>
      <w:suppressLineNumbers/>
    </w:pPr>
    <w:rPr>
      <w:b/>
      <w:bCs/>
      <w:sz w:val="32"/>
      <w:szCs w:val="32"/>
    </w:rPr>
  </w:style>
  <w:style w:type="paragraph" w:customStyle="1" w:styleId="WW-ContentsHeading">
    <w:name w:val="WW-Contents Heading"/>
    <w:basedOn w:val="WW-Heading"/>
    <w:uiPriority w:val="99"/>
    <w:rsid w:val="00DA5AF7"/>
    <w:pPr>
      <w:suppressLineNumbers/>
    </w:pPr>
    <w:rPr>
      <w:b/>
      <w:bCs/>
      <w:sz w:val="32"/>
      <w:szCs w:val="32"/>
    </w:rPr>
  </w:style>
  <w:style w:type="paragraph" w:customStyle="1" w:styleId="WW-ContentsHeading1">
    <w:name w:val="WW-Contents Heading1"/>
    <w:basedOn w:val="WW-Heading1"/>
    <w:uiPriority w:val="99"/>
    <w:rsid w:val="00DA5AF7"/>
    <w:pPr>
      <w:suppressLineNumbers/>
    </w:pPr>
    <w:rPr>
      <w:b/>
      <w:bCs/>
      <w:sz w:val="32"/>
      <w:szCs w:val="32"/>
    </w:rPr>
  </w:style>
  <w:style w:type="paragraph" w:customStyle="1" w:styleId="WW-ContentsHeading11">
    <w:name w:val="WW-Contents Heading11"/>
    <w:basedOn w:val="WW-Heading11"/>
    <w:uiPriority w:val="99"/>
    <w:rsid w:val="00DA5AF7"/>
    <w:pPr>
      <w:suppressLineNumbers/>
    </w:pPr>
    <w:rPr>
      <w:b/>
      <w:bCs/>
      <w:sz w:val="32"/>
      <w:szCs w:val="32"/>
    </w:rPr>
  </w:style>
  <w:style w:type="paragraph" w:customStyle="1" w:styleId="WW-ContentsHeading111">
    <w:name w:val="WW-Contents Heading111"/>
    <w:basedOn w:val="WW-Heading111"/>
    <w:uiPriority w:val="99"/>
    <w:rsid w:val="00DA5AF7"/>
    <w:pPr>
      <w:suppressLineNumbers/>
    </w:pPr>
    <w:rPr>
      <w:b/>
      <w:bCs/>
      <w:sz w:val="32"/>
      <w:szCs w:val="32"/>
    </w:rPr>
  </w:style>
  <w:style w:type="paragraph" w:customStyle="1" w:styleId="WW-ContentsHeading1111">
    <w:name w:val="WW-Contents Heading1111"/>
    <w:basedOn w:val="WW-Heading1111"/>
    <w:uiPriority w:val="99"/>
    <w:rsid w:val="00DA5AF7"/>
    <w:pPr>
      <w:suppressLineNumbers/>
    </w:pPr>
    <w:rPr>
      <w:b/>
      <w:bCs/>
      <w:sz w:val="32"/>
      <w:szCs w:val="32"/>
    </w:rPr>
  </w:style>
  <w:style w:type="paragraph" w:customStyle="1" w:styleId="WW-ContentsHeading11111">
    <w:name w:val="WW-Contents Heading11111"/>
    <w:basedOn w:val="WW-Heading11111"/>
    <w:uiPriority w:val="99"/>
    <w:rsid w:val="00DA5AF7"/>
    <w:pPr>
      <w:suppressLineNumbers/>
    </w:pPr>
    <w:rPr>
      <w:b/>
      <w:bCs/>
      <w:sz w:val="32"/>
      <w:szCs w:val="32"/>
    </w:rPr>
  </w:style>
  <w:style w:type="paragraph" w:customStyle="1" w:styleId="WW-ContentsHeading111111">
    <w:name w:val="WW-Contents Heading111111"/>
    <w:basedOn w:val="WW-Heading111111"/>
    <w:uiPriority w:val="99"/>
    <w:rsid w:val="00DA5AF7"/>
    <w:pPr>
      <w:suppressLineNumbers/>
    </w:pPr>
    <w:rPr>
      <w:b/>
      <w:bCs/>
      <w:sz w:val="32"/>
      <w:szCs w:val="32"/>
    </w:rPr>
  </w:style>
  <w:style w:type="paragraph" w:customStyle="1" w:styleId="Framecontents">
    <w:name w:val="Frame contents"/>
    <w:basedOn w:val="BodyText"/>
    <w:rsid w:val="00DA5AF7"/>
  </w:style>
  <w:style w:type="paragraph" w:customStyle="1" w:styleId="WW-Framecontents">
    <w:name w:val="WW-Frame contents"/>
    <w:basedOn w:val="BodyText"/>
    <w:uiPriority w:val="99"/>
    <w:rsid w:val="00DA5AF7"/>
  </w:style>
  <w:style w:type="paragraph" w:customStyle="1" w:styleId="WW-Framecontents1">
    <w:name w:val="WW-Frame contents1"/>
    <w:basedOn w:val="BodyText"/>
    <w:uiPriority w:val="99"/>
    <w:rsid w:val="00DA5AF7"/>
  </w:style>
  <w:style w:type="paragraph" w:customStyle="1" w:styleId="WW-Framecontents11">
    <w:name w:val="WW-Frame contents11"/>
    <w:basedOn w:val="BodyText"/>
    <w:uiPriority w:val="99"/>
    <w:rsid w:val="00DA5AF7"/>
  </w:style>
  <w:style w:type="paragraph" w:customStyle="1" w:styleId="WW-Framecontents111">
    <w:name w:val="WW-Frame contents111"/>
    <w:basedOn w:val="BodyText"/>
    <w:uiPriority w:val="99"/>
    <w:rsid w:val="00DA5AF7"/>
  </w:style>
  <w:style w:type="paragraph" w:customStyle="1" w:styleId="WW-Framecontents1111">
    <w:name w:val="WW-Frame contents1111"/>
    <w:basedOn w:val="BodyText"/>
    <w:uiPriority w:val="99"/>
    <w:rsid w:val="00DA5AF7"/>
  </w:style>
  <w:style w:type="paragraph" w:customStyle="1" w:styleId="WW-Framecontents11111">
    <w:name w:val="WW-Frame contents11111"/>
    <w:basedOn w:val="BodyText"/>
    <w:uiPriority w:val="99"/>
    <w:rsid w:val="00DA5AF7"/>
  </w:style>
  <w:style w:type="paragraph" w:styleId="BodyTextIndent2">
    <w:name w:val="Body Text Indent 2"/>
    <w:aliases w:val="  uvlaka 2"/>
    <w:basedOn w:val="Normal"/>
    <w:link w:val="BodyTextIndent2Char"/>
    <w:rsid w:val="00DA5AF7"/>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aliases w:val="  uvlaka 2 Char"/>
    <w:basedOn w:val="DefaultParagraphFont"/>
    <w:link w:val="BodyTextIndent2"/>
    <w:rsid w:val="00DA5AF7"/>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A5AF7"/>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DA5AF7"/>
    <w:rPr>
      <w:rFonts w:ascii="Arial Narrow" w:eastAsia="Times New Roman" w:hAnsi="Arial Narrow" w:cs="Times New Roman"/>
      <w:sz w:val="24"/>
      <w:szCs w:val="20"/>
      <w:lang w:val="sr-Cyrl-CS" w:eastAsia="ar-SA"/>
    </w:rPr>
  </w:style>
  <w:style w:type="character" w:styleId="CommentReference">
    <w:name w:val="annotation reference"/>
    <w:rsid w:val="00DA5AF7"/>
    <w:rPr>
      <w:sz w:val="16"/>
      <w:szCs w:val="16"/>
    </w:rPr>
  </w:style>
  <w:style w:type="paragraph" w:styleId="CommentText">
    <w:name w:val="annotation text"/>
    <w:basedOn w:val="Normal"/>
    <w:link w:val="CommentTextChar"/>
    <w:rsid w:val="00DA5AF7"/>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rsid w:val="00DA5AF7"/>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DA5AF7"/>
    <w:rPr>
      <w:b/>
      <w:bCs/>
    </w:rPr>
  </w:style>
  <w:style w:type="character" w:customStyle="1" w:styleId="CommentSubjectChar">
    <w:name w:val="Comment Subject Char"/>
    <w:basedOn w:val="CommentTextChar"/>
    <w:link w:val="CommentSubject"/>
    <w:rsid w:val="00DA5AF7"/>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DA5AF7"/>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DA5AF7"/>
    <w:rPr>
      <w:rFonts w:ascii="Tahoma" w:eastAsia="Times New Roman" w:hAnsi="Tahoma" w:cs="Times New Roman"/>
      <w:sz w:val="16"/>
      <w:szCs w:val="16"/>
      <w:lang w:val="sr-Cyrl-CS" w:eastAsia="ar-SA"/>
    </w:rPr>
  </w:style>
  <w:style w:type="character" w:styleId="FootnoteReference">
    <w:name w:val="footnote reference"/>
    <w:semiHidden/>
    <w:rsid w:val="00DA5AF7"/>
    <w:rPr>
      <w:vertAlign w:val="superscript"/>
    </w:rPr>
  </w:style>
  <w:style w:type="table" w:styleId="TableGrid">
    <w:name w:val="Table Grid"/>
    <w:aliases w:val="SBS Simple"/>
    <w:basedOn w:val="TableNormal"/>
    <w:rsid w:val="00DA5AF7"/>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AF7"/>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A5AF7"/>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lang w:val="en-US"/>
    </w:rPr>
  </w:style>
  <w:style w:type="paragraph" w:customStyle="1" w:styleId="nabrajanje">
    <w:name w:val="nabrajanje"/>
    <w:basedOn w:val="Normal"/>
    <w:rsid w:val="00DA5AF7"/>
    <w:pPr>
      <w:tabs>
        <w:tab w:val="num" w:pos="360"/>
      </w:tabs>
      <w:spacing w:before="120" w:after="0" w:line="240" w:lineRule="auto"/>
      <w:ind w:left="360" w:hanging="360"/>
      <w:jc w:val="both"/>
    </w:pPr>
    <w:rPr>
      <w:rFonts w:ascii="Arial" w:eastAsia="Times New Roman" w:hAnsi="Arial" w:cs="Times New Roman"/>
      <w:lang w:val="en-US"/>
    </w:rPr>
  </w:style>
  <w:style w:type="paragraph" w:styleId="BodyText3">
    <w:name w:val="Body Text 3"/>
    <w:basedOn w:val="Normal"/>
    <w:link w:val="BodyText3Char"/>
    <w:rsid w:val="00DA5AF7"/>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DA5AF7"/>
    <w:rPr>
      <w:rFonts w:ascii="Arial" w:eastAsia="Times New Roman" w:hAnsi="Arial" w:cs="Times New Roman"/>
      <w:sz w:val="16"/>
      <w:szCs w:val="16"/>
      <w:lang w:val="sr-Cyrl-CS" w:eastAsia="ar-SA"/>
    </w:rPr>
  </w:style>
  <w:style w:type="paragraph" w:styleId="PlainText">
    <w:name w:val="Plain Text"/>
    <w:basedOn w:val="Normal"/>
    <w:link w:val="PlainTextChar"/>
    <w:rsid w:val="00DA5AF7"/>
    <w:pPr>
      <w:spacing w:before="120"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A5AF7"/>
    <w:rPr>
      <w:rFonts w:ascii="Courier New" w:eastAsia="Times New Roman" w:hAnsi="Courier New" w:cs="Times New Roman"/>
      <w:sz w:val="20"/>
      <w:szCs w:val="20"/>
      <w:lang w:val="en-US"/>
    </w:rPr>
  </w:style>
  <w:style w:type="paragraph" w:styleId="NormalWeb">
    <w:name w:val="Normal (Web)"/>
    <w:basedOn w:val="Normal"/>
    <w:uiPriority w:val="99"/>
    <w:rsid w:val="00DA5AF7"/>
    <w:pPr>
      <w:spacing w:before="100" w:beforeAutospacing="1" w:after="100" w:afterAutospacing="1" w:line="240" w:lineRule="auto"/>
      <w:jc w:val="both"/>
    </w:pPr>
    <w:rPr>
      <w:rFonts w:ascii="Arial" w:eastAsia="Times New Roman" w:hAnsi="Arial" w:cs="Times New Roman"/>
      <w:szCs w:val="24"/>
      <w:lang w:val="en-US"/>
    </w:rPr>
  </w:style>
  <w:style w:type="paragraph" w:styleId="BodyText2">
    <w:name w:val="Body Text 2"/>
    <w:basedOn w:val="Normal"/>
    <w:link w:val="BodyText2Char"/>
    <w:rsid w:val="00DA5AF7"/>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DA5AF7"/>
    <w:rPr>
      <w:rFonts w:ascii="Arial" w:eastAsia="Times New Roman" w:hAnsi="Arial" w:cs="Times New Roman"/>
      <w:sz w:val="24"/>
      <w:szCs w:val="20"/>
      <w:lang w:val="sr-Cyrl-CS" w:eastAsia="ar-SA"/>
    </w:rPr>
  </w:style>
  <w:style w:type="paragraph" w:styleId="DocumentMap">
    <w:name w:val="Document Map"/>
    <w:basedOn w:val="Normal"/>
    <w:link w:val="DocumentMapChar"/>
    <w:semiHidden/>
    <w:rsid w:val="00DA5AF7"/>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semiHidden/>
    <w:rsid w:val="00DA5AF7"/>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DA5AF7"/>
    <w:pPr>
      <w:spacing w:before="120"/>
      <w:ind w:left="720"/>
      <w:contextualSpacing/>
      <w:jc w:val="both"/>
    </w:pPr>
    <w:rPr>
      <w:rFonts w:ascii="Calibri" w:eastAsia="Calibri" w:hAnsi="Calibri" w:cs="Times New Roman"/>
      <w:lang w:val="en-US"/>
    </w:rPr>
  </w:style>
  <w:style w:type="character" w:styleId="FollowedHyperlink">
    <w:name w:val="FollowedHyperlink"/>
    <w:rsid w:val="00DA5AF7"/>
    <w:rPr>
      <w:color w:val="800080"/>
      <w:u w:val="single"/>
    </w:rPr>
  </w:style>
  <w:style w:type="character" w:customStyle="1" w:styleId="CharChar">
    <w:name w:val="Char Char"/>
    <w:uiPriority w:val="99"/>
    <w:locked/>
    <w:rsid w:val="00DA5AF7"/>
    <w:rPr>
      <w:sz w:val="24"/>
      <w:lang w:val="sr-Cyrl-CS" w:eastAsia="ar-SA" w:bidi="ar-SA"/>
    </w:rPr>
  </w:style>
  <w:style w:type="paragraph" w:customStyle="1" w:styleId="Narrow">
    <w:name w:val="Narrow"/>
    <w:aliases w:val="3pt"/>
    <w:basedOn w:val="Normal"/>
    <w:uiPriority w:val="99"/>
    <w:rsid w:val="00DA5AF7"/>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DA5AF7"/>
    <w:rPr>
      <w:sz w:val="24"/>
      <w:lang w:val="sr-Cyrl-CS" w:eastAsia="ar-SA" w:bidi="ar-SA"/>
    </w:rPr>
  </w:style>
  <w:style w:type="paragraph" w:customStyle="1" w:styleId="ArrialNarrow">
    <w:name w:val="Arrial Narrow"/>
    <w:aliases w:val="3 pt"/>
    <w:basedOn w:val="BodyText"/>
    <w:rsid w:val="00DA5AF7"/>
    <w:pPr>
      <w:autoSpaceDE w:val="0"/>
      <w:autoSpaceDN w:val="0"/>
      <w:spacing w:after="60"/>
    </w:pPr>
    <w:rPr>
      <w:rFonts w:ascii="Arial Narrow" w:hAnsi="Arial Narrow"/>
      <w:lang w:val="en-GB" w:eastAsia="en-US"/>
    </w:rPr>
  </w:style>
  <w:style w:type="paragraph" w:customStyle="1" w:styleId="xl41">
    <w:name w:val="xl41"/>
    <w:basedOn w:val="Normal"/>
    <w:uiPriority w:val="99"/>
    <w:rsid w:val="00DA5AF7"/>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DA5AF7"/>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DA5AF7"/>
    <w:pPr>
      <w:spacing w:before="120" w:after="240" w:line="240" w:lineRule="auto"/>
      <w:jc w:val="both"/>
    </w:pPr>
    <w:rPr>
      <w:rFonts w:ascii="Arial" w:eastAsia="Times New Roman" w:hAnsi="Arial" w:cs="Times New Roman"/>
      <w:lang w:val="en-US"/>
    </w:rPr>
  </w:style>
  <w:style w:type="paragraph" w:customStyle="1" w:styleId="Normala">
    <w:name w:val="Normal(a)"/>
    <w:basedOn w:val="Normal"/>
    <w:uiPriority w:val="99"/>
    <w:rsid w:val="00DA5AF7"/>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qFormat/>
    <w:rsid w:val="00DA5AF7"/>
    <w:pPr>
      <w:spacing w:before="120" w:after="0" w:line="240" w:lineRule="auto"/>
      <w:ind w:left="240"/>
      <w:jc w:val="both"/>
    </w:pPr>
    <w:rPr>
      <w:rFonts w:ascii="Calibri" w:eastAsia="Times New Roman" w:hAnsi="Calibri" w:cs="Calibri"/>
      <w:smallCaps/>
      <w:sz w:val="20"/>
      <w:lang w:val="en-US"/>
    </w:rPr>
  </w:style>
  <w:style w:type="paragraph" w:styleId="TOC3">
    <w:name w:val="toc 3"/>
    <w:basedOn w:val="Normal"/>
    <w:next w:val="Normal"/>
    <w:autoRedefine/>
    <w:qFormat/>
    <w:rsid w:val="00DA5AF7"/>
    <w:pPr>
      <w:spacing w:before="120" w:after="0" w:line="240" w:lineRule="auto"/>
      <w:ind w:left="480"/>
      <w:jc w:val="both"/>
    </w:pPr>
    <w:rPr>
      <w:rFonts w:ascii="Calibri" w:eastAsia="Times New Roman" w:hAnsi="Calibri" w:cs="Calibri"/>
      <w:i/>
      <w:iCs/>
      <w:sz w:val="20"/>
      <w:lang w:val="en-US"/>
    </w:rPr>
  </w:style>
  <w:style w:type="paragraph" w:styleId="TOC4">
    <w:name w:val="toc 4"/>
    <w:basedOn w:val="Normal"/>
    <w:next w:val="Normal"/>
    <w:autoRedefine/>
    <w:rsid w:val="00DA5AF7"/>
    <w:pPr>
      <w:spacing w:before="120" w:after="0" w:line="240" w:lineRule="auto"/>
      <w:ind w:left="720"/>
      <w:jc w:val="both"/>
    </w:pPr>
    <w:rPr>
      <w:rFonts w:ascii="Calibri" w:eastAsia="Times New Roman" w:hAnsi="Calibri" w:cs="Calibri"/>
      <w:sz w:val="18"/>
      <w:szCs w:val="18"/>
      <w:lang w:val="en-US"/>
    </w:rPr>
  </w:style>
  <w:style w:type="paragraph" w:styleId="TOC5">
    <w:name w:val="toc 5"/>
    <w:basedOn w:val="Normal"/>
    <w:next w:val="Normal"/>
    <w:autoRedefine/>
    <w:rsid w:val="00DA5AF7"/>
    <w:pPr>
      <w:spacing w:before="120" w:after="0" w:line="240" w:lineRule="auto"/>
      <w:ind w:left="960"/>
      <w:jc w:val="both"/>
    </w:pPr>
    <w:rPr>
      <w:rFonts w:ascii="Calibri" w:eastAsia="Times New Roman" w:hAnsi="Calibri" w:cs="Calibri"/>
      <w:sz w:val="18"/>
      <w:szCs w:val="18"/>
      <w:lang w:val="en-US"/>
    </w:rPr>
  </w:style>
  <w:style w:type="paragraph" w:styleId="TOC6">
    <w:name w:val="toc 6"/>
    <w:basedOn w:val="Normal"/>
    <w:next w:val="Normal"/>
    <w:autoRedefine/>
    <w:rsid w:val="00DA5AF7"/>
    <w:pPr>
      <w:spacing w:before="120" w:after="0" w:line="240" w:lineRule="auto"/>
      <w:ind w:left="1200"/>
      <w:jc w:val="both"/>
    </w:pPr>
    <w:rPr>
      <w:rFonts w:ascii="Calibri" w:eastAsia="Times New Roman" w:hAnsi="Calibri" w:cs="Calibri"/>
      <w:sz w:val="18"/>
      <w:szCs w:val="18"/>
      <w:lang w:val="en-US"/>
    </w:rPr>
  </w:style>
  <w:style w:type="paragraph" w:styleId="TOC7">
    <w:name w:val="toc 7"/>
    <w:basedOn w:val="Normal"/>
    <w:next w:val="Normal"/>
    <w:autoRedefine/>
    <w:rsid w:val="00DA5AF7"/>
    <w:pPr>
      <w:spacing w:before="120" w:after="0" w:line="240" w:lineRule="auto"/>
      <w:ind w:left="1440"/>
      <w:jc w:val="both"/>
    </w:pPr>
    <w:rPr>
      <w:rFonts w:ascii="Calibri" w:eastAsia="Times New Roman" w:hAnsi="Calibri" w:cs="Calibri"/>
      <w:sz w:val="18"/>
      <w:szCs w:val="18"/>
      <w:lang w:val="en-US"/>
    </w:rPr>
  </w:style>
  <w:style w:type="paragraph" w:styleId="TOC8">
    <w:name w:val="toc 8"/>
    <w:basedOn w:val="Normal"/>
    <w:next w:val="Normal"/>
    <w:autoRedefine/>
    <w:rsid w:val="00DA5AF7"/>
    <w:pPr>
      <w:spacing w:before="120" w:after="0" w:line="240" w:lineRule="auto"/>
      <w:ind w:left="1680"/>
      <w:jc w:val="both"/>
    </w:pPr>
    <w:rPr>
      <w:rFonts w:ascii="Calibri" w:eastAsia="Times New Roman" w:hAnsi="Calibri" w:cs="Calibri"/>
      <w:sz w:val="18"/>
      <w:szCs w:val="18"/>
      <w:lang w:val="en-US"/>
    </w:rPr>
  </w:style>
  <w:style w:type="paragraph" w:styleId="TOC9">
    <w:name w:val="toc 9"/>
    <w:basedOn w:val="Normal"/>
    <w:next w:val="Normal"/>
    <w:autoRedefine/>
    <w:rsid w:val="00DA5AF7"/>
    <w:pPr>
      <w:spacing w:before="120" w:after="0" w:line="240" w:lineRule="auto"/>
      <w:ind w:left="1920"/>
      <w:jc w:val="both"/>
    </w:pPr>
    <w:rPr>
      <w:rFonts w:ascii="Calibri" w:eastAsia="Times New Roman" w:hAnsi="Calibri" w:cs="Calibri"/>
      <w:sz w:val="18"/>
      <w:szCs w:val="18"/>
      <w:lang w:val="en-US"/>
    </w:rPr>
  </w:style>
  <w:style w:type="paragraph" w:customStyle="1" w:styleId="Heading1">
    <w:name w:val="Heading_1"/>
    <w:basedOn w:val="Heading10"/>
    <w:uiPriority w:val="99"/>
    <w:rsid w:val="00DA5AF7"/>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DA5AF7"/>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DA5AF7"/>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DA5AF7"/>
  </w:style>
  <w:style w:type="character" w:customStyle="1" w:styleId="hps">
    <w:name w:val="hps"/>
    <w:basedOn w:val="DefaultParagraphFont"/>
    <w:rsid w:val="00DA5AF7"/>
  </w:style>
  <w:style w:type="character" w:styleId="BookTitle">
    <w:name w:val="Book Title"/>
    <w:uiPriority w:val="33"/>
    <w:qFormat/>
    <w:rsid w:val="00DA5AF7"/>
    <w:rPr>
      <w:b/>
      <w:bCs/>
      <w:smallCaps/>
      <w:spacing w:val="5"/>
    </w:rPr>
  </w:style>
  <w:style w:type="character" w:customStyle="1" w:styleId="CharChar11">
    <w:name w:val="Char Char11"/>
    <w:uiPriority w:val="99"/>
    <w:rsid w:val="00DA5AF7"/>
    <w:rPr>
      <w:sz w:val="24"/>
      <w:lang w:val="sr-Cyrl-CS" w:eastAsia="ar-SA" w:bidi="ar-SA"/>
    </w:rPr>
  </w:style>
  <w:style w:type="paragraph" w:customStyle="1" w:styleId="Standard">
    <w:name w:val="Standard"/>
    <w:rsid w:val="00DA5AF7"/>
    <w:pPr>
      <w:suppressAutoHyphens/>
      <w:spacing w:before="120" w:after="0" w:line="240" w:lineRule="auto"/>
      <w:jc w:val="both"/>
      <w:textAlignment w:val="baseline"/>
    </w:pPr>
    <w:rPr>
      <w:rFonts w:ascii="Arial" w:eastAsia="Lucida Sans Unicode" w:hAnsi="Arial"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DA5AF7"/>
    <w:rPr>
      <w:rFonts w:ascii="Calibri" w:eastAsia="Calibri" w:hAnsi="Calibri" w:cs="Times New Roman"/>
      <w:lang w:val="en-US"/>
    </w:rPr>
  </w:style>
  <w:style w:type="paragraph" w:customStyle="1" w:styleId="Noparagraphstyle">
    <w:name w:val="[No paragraph style]"/>
    <w:uiPriority w:val="99"/>
    <w:rsid w:val="00DA5AF7"/>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DA5AF7"/>
    <w:pPr>
      <w:numPr>
        <w:numId w:val="4"/>
      </w:numPr>
      <w:spacing w:before="120" w:after="180" w:line="240" w:lineRule="auto"/>
      <w:jc w:val="both"/>
    </w:pPr>
    <w:rPr>
      <w:rFonts w:ascii="Arial" w:eastAsia="Times New Roman" w:hAnsi="Arial" w:cs="Times New Roman"/>
      <w:lang w:val="en-US" w:eastAsia="sr-Latn-CS"/>
    </w:rPr>
  </w:style>
  <w:style w:type="character" w:customStyle="1" w:styleId="Bulit02Char">
    <w:name w:val="Bulit 02 Char"/>
    <w:link w:val="Bulit02"/>
    <w:uiPriority w:val="99"/>
    <w:locked/>
    <w:rsid w:val="00DA5AF7"/>
    <w:rPr>
      <w:rFonts w:ascii="Arial" w:eastAsia="Times New Roman" w:hAnsi="Arial" w:cs="Times New Roman"/>
      <w:lang w:val="en-US" w:eastAsia="sr-Latn-CS"/>
    </w:rPr>
  </w:style>
  <w:style w:type="paragraph" w:customStyle="1" w:styleId="Bulit03">
    <w:name w:val="Bulit 03"/>
    <w:basedOn w:val="Bulit02"/>
    <w:link w:val="Bulit03Char"/>
    <w:uiPriority w:val="99"/>
    <w:qFormat/>
    <w:rsid w:val="00DA5AF7"/>
    <w:pPr>
      <w:numPr>
        <w:ilvl w:val="1"/>
      </w:numPr>
      <w:tabs>
        <w:tab w:val="num" w:pos="360"/>
        <w:tab w:val="num" w:pos="644"/>
      </w:tabs>
      <w:ind w:left="1440" w:hanging="360"/>
    </w:pPr>
  </w:style>
  <w:style w:type="paragraph" w:customStyle="1" w:styleId="Lista03">
    <w:name w:val="Lista 03"/>
    <w:basedOn w:val="Normal"/>
    <w:link w:val="Lista03Char"/>
    <w:qFormat/>
    <w:rsid w:val="00DA5AF7"/>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DA5AF7"/>
    <w:rPr>
      <w:rFonts w:ascii="Arial" w:eastAsia="Times New Roman" w:hAnsi="Arial" w:cs="Times New Roman"/>
      <w:lang w:val="en-US" w:eastAsia="sr-Latn-CS"/>
    </w:rPr>
  </w:style>
  <w:style w:type="character" w:customStyle="1" w:styleId="Lista03Char">
    <w:name w:val="Lista 03 Char"/>
    <w:link w:val="Lista03"/>
    <w:rsid w:val="00DA5AF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DA5AF7"/>
    <w:pPr>
      <w:numPr>
        <w:numId w:val="5"/>
      </w:numPr>
      <w:ind w:left="1077" w:hanging="357"/>
    </w:pPr>
  </w:style>
  <w:style w:type="character" w:customStyle="1" w:styleId="Crtica2Char">
    <w:name w:val="Crtica 2 Char"/>
    <w:link w:val="Crtica2"/>
    <w:uiPriority w:val="99"/>
    <w:locked/>
    <w:rsid w:val="00DA5AF7"/>
    <w:rPr>
      <w:rFonts w:ascii="Arial" w:eastAsia="Times New Roman" w:hAnsi="Arial" w:cs="Times New Roman"/>
      <w:lang w:val="en-US" w:eastAsia="sr-Latn-CS"/>
    </w:rPr>
  </w:style>
  <w:style w:type="paragraph" w:customStyle="1" w:styleId="Nazivobrasca">
    <w:name w:val="Naziv obrasca"/>
    <w:basedOn w:val="Heading10"/>
    <w:link w:val="NazivobrascaChar"/>
    <w:qFormat/>
    <w:rsid w:val="00DA5AF7"/>
    <w:pPr>
      <w:spacing w:before="360" w:after="240"/>
      <w:ind w:left="0" w:firstLine="0"/>
      <w:jc w:val="center"/>
    </w:pPr>
    <w:rPr>
      <w:sz w:val="24"/>
    </w:rPr>
  </w:style>
  <w:style w:type="character" w:customStyle="1" w:styleId="NazivobrascaChar">
    <w:name w:val="Naziv obrasca Char"/>
    <w:link w:val="Nazivobrasca"/>
    <w:rsid w:val="00DA5AF7"/>
    <w:rPr>
      <w:rFonts w:ascii="Arial" w:eastAsia="Times New Roman" w:hAnsi="Arial" w:cs="Times New Roman"/>
      <w:b/>
      <w:sz w:val="24"/>
      <w:lang w:val="sr-Cyrl-CS" w:eastAsia="ar-SA"/>
    </w:rPr>
  </w:style>
  <w:style w:type="character" w:customStyle="1" w:styleId="Bodytext6">
    <w:name w:val="Body text (6)_"/>
    <w:link w:val="Bodytext60"/>
    <w:rsid w:val="00DA5AF7"/>
    <w:rPr>
      <w:b/>
      <w:bCs/>
      <w:sz w:val="21"/>
      <w:szCs w:val="21"/>
      <w:shd w:val="clear" w:color="auto" w:fill="FFFFFF"/>
    </w:rPr>
  </w:style>
  <w:style w:type="paragraph" w:customStyle="1" w:styleId="Bodytext60">
    <w:name w:val="Body text (6)"/>
    <w:basedOn w:val="Normal"/>
    <w:link w:val="Bodytext6"/>
    <w:rsid w:val="00DA5AF7"/>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DA5AF7"/>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DA5AF7"/>
    <w:pPr>
      <w:spacing w:before="120" w:after="180" w:line="240" w:lineRule="auto"/>
      <w:jc w:val="right"/>
    </w:pPr>
    <w:rPr>
      <w:rFonts w:ascii="Arial Narrow" w:eastAsia="Times New Roman" w:hAnsi="Arial Narrow" w:cs="Times New Roman"/>
      <w:b/>
      <w:sz w:val="24"/>
      <w:szCs w:val="20"/>
      <w:lang w:val="en-US" w:eastAsia="ar-SA"/>
    </w:rPr>
  </w:style>
  <w:style w:type="character" w:customStyle="1" w:styleId="BrojobrascaChar">
    <w:name w:val="Broj obrasca Char"/>
    <w:link w:val="Brojobrasca"/>
    <w:uiPriority w:val="99"/>
    <w:locked/>
    <w:rsid w:val="00DA5AF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DA5AF7"/>
    <w:pPr>
      <w:spacing w:before="120" w:after="120" w:line="240" w:lineRule="auto"/>
      <w:ind w:left="851" w:hanging="851"/>
      <w:jc w:val="both"/>
    </w:pPr>
    <w:rPr>
      <w:rFonts w:ascii="Arial" w:eastAsia="Times New Roman" w:hAnsi="Arial" w:cs="Times New Roman"/>
      <w:lang w:val="en-US"/>
    </w:rPr>
  </w:style>
  <w:style w:type="paragraph" w:customStyle="1" w:styleId="Bulit01">
    <w:name w:val="Bulit 01"/>
    <w:basedOn w:val="Normal"/>
    <w:link w:val="Bulit01Char"/>
    <w:uiPriority w:val="99"/>
    <w:qFormat/>
    <w:rsid w:val="00DA5AF7"/>
    <w:pPr>
      <w:numPr>
        <w:numId w:val="6"/>
      </w:numPr>
      <w:spacing w:before="120" w:after="180" w:line="240" w:lineRule="auto"/>
      <w:jc w:val="both"/>
    </w:pPr>
    <w:rPr>
      <w:rFonts w:ascii="Arial" w:eastAsia="TimesNewRomanPSMT" w:hAnsi="Arial" w:cs="Times New Roman"/>
      <w:szCs w:val="24"/>
      <w:lang w:val="en-US"/>
    </w:rPr>
  </w:style>
  <w:style w:type="character" w:customStyle="1" w:styleId="Bulit01Char">
    <w:name w:val="Bulit 01 Char"/>
    <w:link w:val="Bulit01"/>
    <w:uiPriority w:val="99"/>
    <w:rsid w:val="00DA5AF7"/>
    <w:rPr>
      <w:rFonts w:ascii="Arial" w:eastAsia="TimesNewRomanPSMT" w:hAnsi="Arial" w:cs="Times New Roman"/>
      <w:szCs w:val="24"/>
      <w:lang w:val="en-US"/>
    </w:rPr>
  </w:style>
  <w:style w:type="paragraph" w:customStyle="1" w:styleId="normal10">
    <w:name w:val="normal1"/>
    <w:basedOn w:val="Normal"/>
    <w:rsid w:val="00DA5AF7"/>
    <w:pPr>
      <w:spacing w:before="100" w:beforeAutospacing="1" w:after="100" w:afterAutospacing="1" w:line="240" w:lineRule="auto"/>
      <w:jc w:val="both"/>
    </w:pPr>
    <w:rPr>
      <w:rFonts w:ascii="Arial" w:eastAsia="MS Mincho" w:hAnsi="Arial" w:cs="Times New Roman"/>
      <w:szCs w:val="24"/>
      <w:lang w:val="en-US" w:eastAsia="ja-JP"/>
    </w:rPr>
  </w:style>
  <w:style w:type="paragraph" w:customStyle="1" w:styleId="Style">
    <w:name w:val="Style"/>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Naslov10">
    <w:name w:val="Naslov 1"/>
    <w:basedOn w:val="Normal"/>
    <w:rsid w:val="00DA5AF7"/>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DA5AF7"/>
    <w:rPr>
      <w:rFonts w:ascii="Arial" w:hAnsi="Arial"/>
      <w:b/>
      <w:i/>
      <w:noProof/>
      <w:sz w:val="24"/>
      <w:lang w:val="sr-Cyrl-CS"/>
    </w:rPr>
  </w:style>
  <w:style w:type="character" w:customStyle="1" w:styleId="NormalArialChar">
    <w:name w:val="Normal+Arial Char"/>
    <w:link w:val="NormalArial"/>
    <w:locked/>
    <w:rsid w:val="00DA5AF7"/>
    <w:rPr>
      <w:rFonts w:ascii="Arial" w:eastAsia="Times New Roman" w:hAnsi="Arial" w:cs="Times New Roman"/>
      <w:b/>
      <w:i/>
      <w:noProof/>
      <w:sz w:val="24"/>
      <w:szCs w:val="20"/>
      <w:lang w:val="sr-Cyrl-CS"/>
    </w:rPr>
  </w:style>
  <w:style w:type="paragraph" w:customStyle="1" w:styleId="1tekst">
    <w:name w:val="1tekst"/>
    <w:basedOn w:val="Normal"/>
    <w:uiPriority w:val="99"/>
    <w:rsid w:val="00DA5AF7"/>
    <w:pPr>
      <w:spacing w:before="120" w:after="0" w:line="240" w:lineRule="auto"/>
      <w:ind w:left="375" w:right="375" w:firstLine="240"/>
      <w:jc w:val="both"/>
    </w:pPr>
    <w:rPr>
      <w:rFonts w:ascii="Arial" w:eastAsia="Times New Roman" w:hAnsi="Arial" w:cs="Arial"/>
      <w:sz w:val="20"/>
      <w:lang w:val="en-US"/>
    </w:rPr>
  </w:style>
  <w:style w:type="character" w:styleId="LineNumber">
    <w:name w:val="line number"/>
    <w:rsid w:val="00DA5AF7"/>
    <w:rPr>
      <w:rFonts w:cs="Times New Roman"/>
    </w:rPr>
  </w:style>
  <w:style w:type="paragraph" w:customStyle="1" w:styleId="Style37">
    <w:name w:val="Style37"/>
    <w:basedOn w:val="Normal"/>
    <w:uiPriority w:val="99"/>
    <w:rsid w:val="00DA5AF7"/>
    <w:pPr>
      <w:widowControl w:val="0"/>
      <w:autoSpaceDE w:val="0"/>
      <w:autoSpaceDN w:val="0"/>
      <w:adjustRightInd w:val="0"/>
      <w:spacing w:before="120" w:after="0" w:line="238" w:lineRule="exact"/>
      <w:ind w:hanging="336"/>
      <w:jc w:val="both"/>
    </w:pPr>
    <w:rPr>
      <w:rFonts w:ascii="Arial" w:eastAsia="Times New Roman" w:hAnsi="Arial" w:cs="Arial"/>
      <w:szCs w:val="24"/>
      <w:lang w:val="en-US"/>
    </w:rPr>
  </w:style>
  <w:style w:type="character" w:customStyle="1" w:styleId="FontStyle55">
    <w:name w:val="Font Style55"/>
    <w:uiPriority w:val="99"/>
    <w:rsid w:val="00DA5AF7"/>
    <w:rPr>
      <w:rFonts w:ascii="Arial" w:hAnsi="Arial"/>
      <w:color w:val="000000"/>
      <w:sz w:val="20"/>
    </w:rPr>
  </w:style>
  <w:style w:type="paragraph" w:customStyle="1" w:styleId="Style34">
    <w:name w:val="Style34"/>
    <w:basedOn w:val="Normal"/>
    <w:uiPriority w:val="99"/>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Style47">
    <w:name w:val="Style47"/>
    <w:basedOn w:val="Normal"/>
    <w:uiPriority w:val="99"/>
    <w:rsid w:val="00DA5AF7"/>
    <w:pPr>
      <w:widowControl w:val="0"/>
      <w:autoSpaceDE w:val="0"/>
      <w:autoSpaceDN w:val="0"/>
      <w:adjustRightInd w:val="0"/>
      <w:spacing w:before="120" w:after="0" w:line="237" w:lineRule="exact"/>
      <w:ind w:hanging="677"/>
      <w:jc w:val="both"/>
    </w:pPr>
    <w:rPr>
      <w:rFonts w:ascii="Arial" w:eastAsia="Times New Roman" w:hAnsi="Arial" w:cs="Arial"/>
      <w:szCs w:val="24"/>
      <w:lang w:val="en-US"/>
    </w:rPr>
  </w:style>
  <w:style w:type="paragraph" w:customStyle="1" w:styleId="Style8">
    <w:name w:val="Style8"/>
    <w:basedOn w:val="Normal"/>
    <w:uiPriority w:val="99"/>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character" w:customStyle="1" w:styleId="FontStyle56">
    <w:name w:val="Font Style56"/>
    <w:uiPriority w:val="99"/>
    <w:rsid w:val="00DA5AF7"/>
    <w:rPr>
      <w:rFonts w:ascii="Arial" w:hAnsi="Arial"/>
      <w:i/>
      <w:color w:val="000000"/>
      <w:sz w:val="20"/>
    </w:rPr>
  </w:style>
  <w:style w:type="paragraph" w:customStyle="1" w:styleId="Style5">
    <w:name w:val="Style5"/>
    <w:basedOn w:val="Normal"/>
    <w:uiPriority w:val="99"/>
    <w:rsid w:val="00DA5AF7"/>
    <w:pPr>
      <w:widowControl w:val="0"/>
      <w:autoSpaceDE w:val="0"/>
      <w:autoSpaceDN w:val="0"/>
      <w:adjustRightInd w:val="0"/>
      <w:spacing w:before="120" w:after="0" w:line="238" w:lineRule="exact"/>
      <w:jc w:val="both"/>
    </w:pPr>
    <w:rPr>
      <w:rFonts w:ascii="Arial" w:eastAsia="Times New Roman" w:hAnsi="Arial" w:cs="Arial"/>
      <w:szCs w:val="24"/>
      <w:lang w:val="en-US"/>
    </w:rPr>
  </w:style>
  <w:style w:type="paragraph" w:customStyle="1" w:styleId="Style26">
    <w:name w:val="Style26"/>
    <w:basedOn w:val="Normal"/>
    <w:uiPriority w:val="99"/>
    <w:rsid w:val="00DA5AF7"/>
    <w:pPr>
      <w:widowControl w:val="0"/>
      <w:autoSpaceDE w:val="0"/>
      <w:autoSpaceDN w:val="0"/>
      <w:adjustRightInd w:val="0"/>
      <w:spacing w:before="120" w:after="0" w:line="240" w:lineRule="exact"/>
      <w:ind w:hanging="677"/>
      <w:jc w:val="both"/>
    </w:pPr>
    <w:rPr>
      <w:rFonts w:ascii="Arial" w:eastAsia="Times New Roman" w:hAnsi="Arial" w:cs="Arial"/>
      <w:szCs w:val="24"/>
      <w:lang w:val="en-US"/>
    </w:rPr>
  </w:style>
  <w:style w:type="paragraph" w:customStyle="1" w:styleId="StyleLeft0cmHanging063cmBefore6pt">
    <w:name w:val="Style Left:  0 cm Hanging:  0.63 cm Before:  6 pt"/>
    <w:basedOn w:val="Normal"/>
    <w:uiPriority w:val="99"/>
    <w:rsid w:val="00DA5AF7"/>
    <w:pPr>
      <w:spacing w:before="120" w:after="0" w:line="240" w:lineRule="auto"/>
      <w:ind w:left="360" w:hanging="360"/>
      <w:jc w:val="both"/>
    </w:pPr>
    <w:rPr>
      <w:rFonts w:ascii="Arial" w:eastAsia="Times New Roman" w:hAnsi="Arial" w:cs="Times New Roman"/>
      <w:lang w:val="en-US"/>
    </w:rPr>
  </w:style>
  <w:style w:type="paragraph" w:customStyle="1" w:styleId="StyleLeft0cmHanging063cmBefore6pt1">
    <w:name w:val="Style Left:  0 cm Hanging:  0.63 cm Before:  6 pt1"/>
    <w:basedOn w:val="Normal"/>
    <w:uiPriority w:val="99"/>
    <w:rsid w:val="00DA5AF7"/>
    <w:pPr>
      <w:spacing w:before="120" w:after="0" w:line="240" w:lineRule="auto"/>
      <w:ind w:left="357" w:hanging="357"/>
      <w:jc w:val="both"/>
    </w:pPr>
    <w:rPr>
      <w:rFonts w:ascii="Arial" w:eastAsia="Times New Roman" w:hAnsi="Arial" w:cs="Times New Roman"/>
      <w:lang w:val="en-US"/>
    </w:rPr>
  </w:style>
  <w:style w:type="paragraph" w:customStyle="1" w:styleId="StyleLeft0cmHanging063cm">
    <w:name w:val="Style Left:  0 cm Hanging:  0.63 cm"/>
    <w:basedOn w:val="Normal"/>
    <w:link w:val="StyleLeft0cmHanging063cmChar"/>
    <w:uiPriority w:val="99"/>
    <w:rsid w:val="00DA5AF7"/>
    <w:pPr>
      <w:spacing w:before="120" w:after="0" w:line="240" w:lineRule="auto"/>
      <w:ind w:left="357" w:hanging="357"/>
      <w:jc w:val="both"/>
    </w:pPr>
    <w:rPr>
      <w:rFonts w:ascii="Arial" w:eastAsia="Times New Roman" w:hAnsi="Arial" w:cs="Times New Roman"/>
      <w:sz w:val="20"/>
      <w:szCs w:val="20"/>
      <w:lang w:val="en-US"/>
    </w:rPr>
  </w:style>
  <w:style w:type="character" w:customStyle="1" w:styleId="StyleLeft0cmHanging063cmChar">
    <w:name w:val="Style Left:  0 cm Hanging:  0.63 cm Char"/>
    <w:link w:val="StyleLeft0cmHanging063cm"/>
    <w:uiPriority w:val="99"/>
    <w:locked/>
    <w:rsid w:val="00DA5AF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DA5AF7"/>
    <w:pPr>
      <w:spacing w:before="120" w:after="240" w:line="240" w:lineRule="auto"/>
      <w:ind w:left="567" w:hanging="567"/>
      <w:jc w:val="both"/>
    </w:pPr>
    <w:rPr>
      <w:rFonts w:ascii="Arial" w:eastAsia="Times New Roman" w:hAnsi="Arial" w:cs="Times New Roman"/>
      <w:sz w:val="20"/>
      <w:szCs w:val="20"/>
      <w:lang w:val="en-US"/>
    </w:rPr>
  </w:style>
  <w:style w:type="character" w:customStyle="1" w:styleId="StyleLeft0cmHanging1cmChar">
    <w:name w:val="Style Left:  0 cm Hanging:  1 cm Char"/>
    <w:link w:val="StyleLeft0cmHanging1cm"/>
    <w:uiPriority w:val="99"/>
    <w:locked/>
    <w:rsid w:val="00DA5AF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DA5AF7"/>
    <w:pPr>
      <w:ind w:left="567" w:firstLine="567"/>
    </w:pPr>
    <w:rPr>
      <w:sz w:val="22"/>
      <w:szCs w:val="20"/>
      <w:lang w:val="en-US" w:eastAsia="en-US"/>
    </w:rPr>
  </w:style>
  <w:style w:type="paragraph" w:customStyle="1" w:styleId="StyleBoldLeft0cmHanging12cm">
    <w:name w:val="Style Bold Left:  0 cm Hanging:  1.2 cm"/>
    <w:basedOn w:val="Normal"/>
    <w:uiPriority w:val="99"/>
    <w:rsid w:val="00DA5AF7"/>
    <w:pPr>
      <w:spacing w:before="180" w:after="180" w:line="240" w:lineRule="auto"/>
      <w:ind w:left="680" w:hanging="680"/>
      <w:jc w:val="both"/>
    </w:pPr>
    <w:rPr>
      <w:rFonts w:ascii="Arial" w:eastAsia="Times New Roman" w:hAnsi="Arial" w:cs="Times New Roman"/>
      <w:b/>
      <w:bCs/>
      <w:lang w:val="en-US"/>
    </w:rPr>
  </w:style>
  <w:style w:type="paragraph" w:customStyle="1" w:styleId="StyleStyleBodyText311ptBefore6ptFirstline0cm">
    <w:name w:val="Style Style Body Text 3 + 11 pt Before:  6 pt + First line:  0 cm ..."/>
    <w:basedOn w:val="StyleBodyText311ptBefore6pt"/>
    <w:uiPriority w:val="99"/>
    <w:rsid w:val="00DA5AF7"/>
    <w:pPr>
      <w:ind w:firstLine="0"/>
    </w:pPr>
  </w:style>
  <w:style w:type="paragraph" w:customStyle="1" w:styleId="StyleHeading3Left0cmHanging1cm">
    <w:name w:val="Style Heading 3 + Left:  0 cm Hanging:  1 cm"/>
    <w:basedOn w:val="Heading3"/>
    <w:uiPriority w:val="99"/>
    <w:rsid w:val="00DA5AF7"/>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DA5AF7"/>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DA5AF7"/>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DA5AF7"/>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DA5AF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DA5AF7"/>
    <w:pPr>
      <w:spacing w:before="60" w:after="60" w:line="240" w:lineRule="atLeast"/>
      <w:ind w:left="568" w:hanging="284"/>
      <w:jc w:val="both"/>
    </w:pPr>
    <w:rPr>
      <w:rFonts w:ascii="Arial" w:eastAsia="Times New Roman" w:hAnsi="Arial" w:cs="Times New Roman"/>
      <w:color w:val="000000"/>
      <w:lang w:val="en-US"/>
    </w:rPr>
  </w:style>
  <w:style w:type="paragraph" w:customStyle="1" w:styleId="StyleBodyText311ptBlackLeft05cmHanging05cm">
    <w:name w:val="Style Body Text 3 + 11 pt Black Left:  0.5 cm Hanging:  0.5 cm ..."/>
    <w:basedOn w:val="BodyText3"/>
    <w:uiPriority w:val="99"/>
    <w:rsid w:val="00DA5AF7"/>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A5AF7"/>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DA5AF7"/>
    <w:pPr>
      <w:spacing w:before="120" w:after="120" w:line="240" w:lineRule="auto"/>
      <w:jc w:val="center"/>
    </w:pPr>
    <w:rPr>
      <w:rFonts w:ascii="Arial" w:eastAsia="Times New Roman" w:hAnsi="Arial" w:cs="Times New Roman"/>
      <w:b/>
      <w:bCs/>
      <w:lang w:val="en-US"/>
    </w:rPr>
  </w:style>
  <w:style w:type="character" w:customStyle="1" w:styleId="content">
    <w:name w:val="content"/>
    <w:basedOn w:val="DefaultParagraphFont"/>
    <w:rsid w:val="00DA5AF7"/>
  </w:style>
  <w:style w:type="character" w:styleId="IntenseEmphasis">
    <w:name w:val="Intense Emphasis"/>
    <w:uiPriority w:val="21"/>
    <w:qFormat/>
    <w:rsid w:val="00DA5AF7"/>
    <w:rPr>
      <w:b/>
      <w:bCs/>
      <w:i/>
      <w:iCs/>
      <w:color w:val="4F81BD"/>
    </w:rPr>
  </w:style>
  <w:style w:type="character" w:styleId="Strong">
    <w:name w:val="Strong"/>
    <w:uiPriority w:val="22"/>
    <w:qFormat/>
    <w:rsid w:val="00DA5AF7"/>
    <w:rPr>
      <w:b/>
      <w:bCs/>
    </w:rPr>
  </w:style>
  <w:style w:type="paragraph" w:customStyle="1" w:styleId="xl65">
    <w:name w:val="xl65"/>
    <w:basedOn w:val="Normal"/>
    <w:rsid w:val="00DA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66">
    <w:name w:val="xl66"/>
    <w:basedOn w:val="Normal"/>
    <w:rsid w:val="00DA5AF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67">
    <w:name w:val="xl67"/>
    <w:basedOn w:val="Normal"/>
    <w:rsid w:val="00DA5AF7"/>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8">
    <w:name w:val="xl68"/>
    <w:basedOn w:val="Normal"/>
    <w:rsid w:val="00DA5AF7"/>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9">
    <w:name w:val="xl69"/>
    <w:basedOn w:val="Normal"/>
    <w:rsid w:val="00DA5AF7"/>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0">
    <w:name w:val="xl70"/>
    <w:basedOn w:val="Normal"/>
    <w:rsid w:val="00DA5AF7"/>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1">
    <w:name w:val="xl71"/>
    <w:basedOn w:val="Normal"/>
    <w:rsid w:val="00DA5AF7"/>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2">
    <w:name w:val="xl72"/>
    <w:basedOn w:val="Normal"/>
    <w:rsid w:val="00DA5AF7"/>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3">
    <w:name w:val="xl73"/>
    <w:basedOn w:val="Normal"/>
    <w:rsid w:val="00DA5AF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4">
    <w:name w:val="xl74"/>
    <w:basedOn w:val="Normal"/>
    <w:rsid w:val="00DA5A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5">
    <w:name w:val="xl75"/>
    <w:basedOn w:val="Normal"/>
    <w:rsid w:val="00DA5AF7"/>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6">
    <w:name w:val="xl76"/>
    <w:basedOn w:val="Normal"/>
    <w:rsid w:val="00DA5AF7"/>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7">
    <w:name w:val="xl77"/>
    <w:basedOn w:val="Normal"/>
    <w:rsid w:val="00DA5AF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8">
    <w:name w:val="xl78"/>
    <w:basedOn w:val="Normal"/>
    <w:rsid w:val="00DA5AF7"/>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9">
    <w:name w:val="xl79"/>
    <w:basedOn w:val="Normal"/>
    <w:rsid w:val="00DA5A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0">
    <w:name w:val="xl80"/>
    <w:basedOn w:val="Normal"/>
    <w:rsid w:val="00DA5A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1">
    <w:name w:val="xl81"/>
    <w:basedOn w:val="Normal"/>
    <w:rsid w:val="00DA5AF7"/>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2">
    <w:name w:val="xl82"/>
    <w:basedOn w:val="Normal"/>
    <w:rsid w:val="00DA5AF7"/>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3">
    <w:name w:val="xl83"/>
    <w:basedOn w:val="Normal"/>
    <w:rsid w:val="00DA5AF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84">
    <w:name w:val="xl84"/>
    <w:basedOn w:val="Normal"/>
    <w:rsid w:val="00DA5A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5">
    <w:name w:val="xl85"/>
    <w:basedOn w:val="Normal"/>
    <w:rsid w:val="00DA5A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6">
    <w:name w:val="xl86"/>
    <w:basedOn w:val="Normal"/>
    <w:rsid w:val="00DA5A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7">
    <w:name w:val="xl87"/>
    <w:basedOn w:val="Normal"/>
    <w:rsid w:val="00DA5A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CM5">
    <w:name w:val="CM5"/>
    <w:basedOn w:val="Default"/>
    <w:next w:val="Default"/>
    <w:rsid w:val="00DA5AF7"/>
    <w:pPr>
      <w:spacing w:line="276" w:lineRule="atLeast"/>
    </w:pPr>
    <w:rPr>
      <w:rFonts w:ascii="Times New Roman" w:hAnsi="Times New Roman"/>
      <w:color w:val="auto"/>
    </w:rPr>
  </w:style>
  <w:style w:type="paragraph" w:customStyle="1" w:styleId="Style13">
    <w:name w:val="Style13"/>
    <w:basedOn w:val="Normal"/>
    <w:uiPriority w:val="99"/>
    <w:rsid w:val="00DA5AF7"/>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DA5AF7"/>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DA5AF7"/>
    <w:rPr>
      <w:rFonts w:ascii="Arial" w:hAnsi="Arial" w:cs="Arial" w:hint="default"/>
      <w:b/>
      <w:bCs/>
      <w:sz w:val="20"/>
      <w:szCs w:val="20"/>
    </w:rPr>
  </w:style>
  <w:style w:type="character" w:customStyle="1" w:styleId="FontStyle111">
    <w:name w:val="Font Style111"/>
    <w:uiPriority w:val="99"/>
    <w:rsid w:val="00DA5AF7"/>
    <w:rPr>
      <w:rFonts w:ascii="Arial" w:hAnsi="Arial" w:cs="Arial" w:hint="default"/>
      <w:sz w:val="20"/>
      <w:szCs w:val="20"/>
    </w:rPr>
  </w:style>
  <w:style w:type="character" w:customStyle="1" w:styleId="apple-converted-space">
    <w:name w:val="apple-converted-space"/>
    <w:basedOn w:val="DefaultParagraphFont"/>
    <w:rsid w:val="00DA5AF7"/>
  </w:style>
  <w:style w:type="character" w:customStyle="1" w:styleId="HeaderChar1">
    <w:name w:val="Header Char1"/>
    <w:uiPriority w:val="99"/>
    <w:rsid w:val="00DA5AF7"/>
    <w:rPr>
      <w:rFonts w:ascii="Arial" w:eastAsia="Times New Roman" w:hAnsi="Arial" w:cs="Arial"/>
      <w:sz w:val="24"/>
      <w:lang w:val="sr-Latn-CS"/>
    </w:rPr>
  </w:style>
  <w:style w:type="paragraph" w:customStyle="1" w:styleId="maintitle">
    <w:name w:val="maintitle"/>
    <w:basedOn w:val="Normal"/>
    <w:rsid w:val="00DA5AF7"/>
    <w:pPr>
      <w:spacing w:before="100" w:beforeAutospacing="1" w:after="100" w:afterAutospacing="1" w:line="240" w:lineRule="auto"/>
      <w:jc w:val="both"/>
    </w:pPr>
    <w:rPr>
      <w:rFonts w:ascii="Arial" w:eastAsia="Times New Roman" w:hAnsi="Arial" w:cs="Times New Roman"/>
      <w:szCs w:val="24"/>
      <w:lang w:val="en-US"/>
    </w:rPr>
  </w:style>
  <w:style w:type="paragraph" w:styleId="BlockText">
    <w:name w:val="Block Text"/>
    <w:basedOn w:val="Normal"/>
    <w:rsid w:val="00DA5AF7"/>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DA5AF7"/>
    <w:pPr>
      <w:tabs>
        <w:tab w:val="left" w:pos="720"/>
      </w:tabs>
      <w:spacing w:before="120" w:after="120" w:line="240" w:lineRule="auto"/>
      <w:jc w:val="both"/>
    </w:pPr>
    <w:rPr>
      <w:rFonts w:ascii="HelveticaPlain" w:eastAsia="Times New Roman" w:hAnsi="HelveticaPlain" w:cs="Times New Roman"/>
      <w:lang w:val="en-US"/>
    </w:rPr>
  </w:style>
  <w:style w:type="character" w:customStyle="1" w:styleId="StyleArial">
    <w:name w:val="Style Arial"/>
    <w:rsid w:val="00DA5AF7"/>
    <w:rPr>
      <w:rFonts w:ascii="Arial" w:hAnsi="Arial"/>
      <w:sz w:val="24"/>
      <w:szCs w:val="24"/>
    </w:rPr>
  </w:style>
  <w:style w:type="paragraph" w:customStyle="1" w:styleId="BlockQuotationLast">
    <w:name w:val="Block Quotation Last"/>
    <w:basedOn w:val="Normal"/>
    <w:next w:val="BodyText"/>
    <w:link w:val="BlockQuotationLastChar"/>
    <w:rsid w:val="00DA5AF7"/>
    <w:pPr>
      <w:keepLines/>
      <w:spacing w:before="120" w:after="240" w:line="240" w:lineRule="auto"/>
      <w:ind w:left="720" w:right="720"/>
      <w:jc w:val="both"/>
    </w:pPr>
    <w:rPr>
      <w:rFonts w:ascii="Calibri" w:eastAsia="Calibri" w:hAnsi="Calibri" w:cs="Times New Roman"/>
      <w:i/>
      <w:sz w:val="20"/>
      <w:szCs w:val="20"/>
      <w:lang w:val="en-US"/>
    </w:rPr>
  </w:style>
  <w:style w:type="character" w:customStyle="1" w:styleId="BlockQuotationLastChar">
    <w:name w:val="Block Quotation Last Char"/>
    <w:link w:val="BlockQuotationLast"/>
    <w:rsid w:val="00DA5AF7"/>
    <w:rPr>
      <w:rFonts w:ascii="Calibri" w:eastAsia="Calibri" w:hAnsi="Calibri" w:cs="Times New Roman"/>
      <w:i/>
      <w:sz w:val="20"/>
      <w:szCs w:val="20"/>
      <w:lang w:val="en-US"/>
    </w:rPr>
  </w:style>
  <w:style w:type="character" w:customStyle="1" w:styleId="WW8Num1z2">
    <w:name w:val="WW8Num1z2"/>
    <w:rsid w:val="00DA5AF7"/>
    <w:rPr>
      <w:b w:val="0"/>
      <w:i w:val="0"/>
    </w:rPr>
  </w:style>
  <w:style w:type="character" w:customStyle="1" w:styleId="WW8Num5z3">
    <w:name w:val="WW8Num5z3"/>
    <w:rsid w:val="00DA5AF7"/>
    <w:rPr>
      <w:rFonts w:ascii="Symbol" w:hAnsi="Symbol"/>
    </w:rPr>
  </w:style>
  <w:style w:type="character" w:customStyle="1" w:styleId="WW8Num6z2">
    <w:name w:val="WW8Num6z2"/>
    <w:rsid w:val="00DA5AF7"/>
    <w:rPr>
      <w:rFonts w:ascii="Wingdings" w:hAnsi="Wingdings"/>
    </w:rPr>
  </w:style>
  <w:style w:type="character" w:customStyle="1" w:styleId="WW8Num7z3">
    <w:name w:val="WW8Num7z3"/>
    <w:rsid w:val="00DA5AF7"/>
    <w:rPr>
      <w:rFonts w:ascii="Symbol" w:hAnsi="Symbol"/>
    </w:rPr>
  </w:style>
  <w:style w:type="character" w:customStyle="1" w:styleId="WW8Num10z0">
    <w:name w:val="WW8Num10z0"/>
    <w:rsid w:val="00DA5AF7"/>
    <w:rPr>
      <w:b w:val="0"/>
    </w:rPr>
  </w:style>
  <w:style w:type="character" w:customStyle="1" w:styleId="WW8Num12z1">
    <w:name w:val="WW8Num12z1"/>
    <w:rsid w:val="00DA5AF7"/>
    <w:rPr>
      <w:b w:val="0"/>
      <w:i w:val="0"/>
      <w:sz w:val="22"/>
      <w:szCs w:val="22"/>
    </w:rPr>
  </w:style>
  <w:style w:type="character" w:customStyle="1" w:styleId="WW8Num12z2">
    <w:name w:val="WW8Num12z2"/>
    <w:rsid w:val="00DA5AF7"/>
    <w:rPr>
      <w:b w:val="0"/>
      <w:i w:val="0"/>
    </w:rPr>
  </w:style>
  <w:style w:type="character" w:customStyle="1" w:styleId="WW8Num13z3">
    <w:name w:val="WW8Num13z3"/>
    <w:rsid w:val="00DA5AF7"/>
    <w:rPr>
      <w:rFonts w:ascii="Symbol" w:hAnsi="Symbol"/>
    </w:rPr>
  </w:style>
  <w:style w:type="character" w:customStyle="1" w:styleId="WW8Num16z1">
    <w:name w:val="WW8Num16z1"/>
    <w:rsid w:val="00DA5AF7"/>
    <w:rPr>
      <w:b w:val="0"/>
      <w:i w:val="0"/>
      <w:sz w:val="22"/>
      <w:szCs w:val="22"/>
    </w:rPr>
  </w:style>
  <w:style w:type="character" w:customStyle="1" w:styleId="WW8Num18z3">
    <w:name w:val="WW8Num18z3"/>
    <w:rsid w:val="00DA5AF7"/>
    <w:rPr>
      <w:rFonts w:ascii="Symbol" w:hAnsi="Symbol"/>
    </w:rPr>
  </w:style>
  <w:style w:type="character" w:customStyle="1" w:styleId="WW8Num20z2">
    <w:name w:val="WW8Num20z2"/>
    <w:rsid w:val="00DA5AF7"/>
    <w:rPr>
      <w:rFonts w:ascii="Wingdings" w:hAnsi="Wingdings"/>
    </w:rPr>
  </w:style>
  <w:style w:type="character" w:customStyle="1" w:styleId="WW8Num20z3">
    <w:name w:val="WW8Num20z3"/>
    <w:rsid w:val="00DA5AF7"/>
    <w:rPr>
      <w:rFonts w:ascii="Symbol" w:hAnsi="Symbol"/>
    </w:rPr>
  </w:style>
  <w:style w:type="character" w:customStyle="1" w:styleId="WW8Num21z1">
    <w:name w:val="WW8Num21z1"/>
    <w:rsid w:val="00DA5AF7"/>
    <w:rPr>
      <w:rFonts w:ascii="Courier New" w:hAnsi="Courier New" w:cs="Courier New"/>
    </w:rPr>
  </w:style>
  <w:style w:type="character" w:customStyle="1" w:styleId="WW8Num21z2">
    <w:name w:val="WW8Num21z2"/>
    <w:rsid w:val="00DA5AF7"/>
    <w:rPr>
      <w:rFonts w:ascii="Wingdings" w:hAnsi="Wingdings"/>
    </w:rPr>
  </w:style>
  <w:style w:type="character" w:customStyle="1" w:styleId="WW8Num21z3">
    <w:name w:val="WW8Num21z3"/>
    <w:rsid w:val="00DA5AF7"/>
    <w:rPr>
      <w:rFonts w:ascii="Symbol" w:hAnsi="Symbol"/>
    </w:rPr>
  </w:style>
  <w:style w:type="character" w:customStyle="1" w:styleId="WW8Num24z2">
    <w:name w:val="WW8Num24z2"/>
    <w:rsid w:val="00DA5AF7"/>
    <w:rPr>
      <w:b w:val="0"/>
      <w:i w:val="0"/>
    </w:rPr>
  </w:style>
  <w:style w:type="character" w:customStyle="1" w:styleId="WW8Num25z2">
    <w:name w:val="WW8Num25z2"/>
    <w:rsid w:val="00DA5AF7"/>
    <w:rPr>
      <w:b w:val="0"/>
      <w:i w:val="0"/>
    </w:rPr>
  </w:style>
  <w:style w:type="character" w:customStyle="1" w:styleId="WW8Num28z1">
    <w:name w:val="WW8Num28z1"/>
    <w:rsid w:val="00DA5AF7"/>
    <w:rPr>
      <w:b w:val="0"/>
      <w:i w:val="0"/>
      <w:sz w:val="22"/>
      <w:szCs w:val="22"/>
    </w:rPr>
  </w:style>
  <w:style w:type="character" w:customStyle="1" w:styleId="WW8Num28z2">
    <w:name w:val="WW8Num28z2"/>
    <w:rsid w:val="00DA5AF7"/>
    <w:rPr>
      <w:b w:val="0"/>
      <w:i w:val="0"/>
    </w:rPr>
  </w:style>
  <w:style w:type="character" w:customStyle="1" w:styleId="WW8Num29z1">
    <w:name w:val="WW8Num29z1"/>
    <w:rsid w:val="00DA5AF7"/>
    <w:rPr>
      <w:rFonts w:ascii="Courier New" w:hAnsi="Courier New" w:cs="Courier New"/>
    </w:rPr>
  </w:style>
  <w:style w:type="character" w:customStyle="1" w:styleId="WW8Num29z2">
    <w:name w:val="WW8Num29z2"/>
    <w:rsid w:val="00DA5AF7"/>
    <w:rPr>
      <w:rFonts w:ascii="Wingdings" w:hAnsi="Wingdings"/>
    </w:rPr>
  </w:style>
  <w:style w:type="character" w:customStyle="1" w:styleId="WW8Num29z3">
    <w:name w:val="WW8Num29z3"/>
    <w:rsid w:val="00DA5AF7"/>
    <w:rPr>
      <w:rFonts w:ascii="Symbol" w:hAnsi="Symbol"/>
    </w:rPr>
  </w:style>
  <w:style w:type="character" w:customStyle="1" w:styleId="WW8Num30z2">
    <w:name w:val="WW8Num30z2"/>
    <w:rsid w:val="00DA5AF7"/>
    <w:rPr>
      <w:rFonts w:ascii="Wingdings" w:hAnsi="Wingdings"/>
    </w:rPr>
  </w:style>
  <w:style w:type="character" w:customStyle="1" w:styleId="WW8Num30z3">
    <w:name w:val="WW8Num30z3"/>
    <w:rsid w:val="00DA5AF7"/>
    <w:rPr>
      <w:rFonts w:ascii="Symbol" w:hAnsi="Symbol"/>
    </w:rPr>
  </w:style>
  <w:style w:type="character" w:customStyle="1" w:styleId="WW8Num30z4">
    <w:name w:val="WW8Num30z4"/>
    <w:rsid w:val="00DA5AF7"/>
    <w:rPr>
      <w:rFonts w:ascii="Courier New" w:hAnsi="Courier New" w:cs="Courier New"/>
    </w:rPr>
  </w:style>
  <w:style w:type="character" w:customStyle="1" w:styleId="WW8Num31z2">
    <w:name w:val="WW8Num31z2"/>
    <w:rsid w:val="00DA5AF7"/>
    <w:rPr>
      <w:b w:val="0"/>
      <w:i w:val="0"/>
    </w:rPr>
  </w:style>
  <w:style w:type="character" w:customStyle="1" w:styleId="WW8Num34z3">
    <w:name w:val="WW8Num34z3"/>
    <w:rsid w:val="00DA5AF7"/>
    <w:rPr>
      <w:rFonts w:ascii="Symbol" w:hAnsi="Symbol"/>
    </w:rPr>
  </w:style>
  <w:style w:type="character" w:customStyle="1" w:styleId="WW8Num35z1">
    <w:name w:val="WW8Num35z1"/>
    <w:rsid w:val="00DA5AF7"/>
    <w:rPr>
      <w:b w:val="0"/>
      <w:i w:val="0"/>
      <w:sz w:val="22"/>
      <w:szCs w:val="22"/>
    </w:rPr>
  </w:style>
  <w:style w:type="character" w:customStyle="1" w:styleId="WW8Num35z2">
    <w:name w:val="WW8Num35z2"/>
    <w:rsid w:val="00DA5AF7"/>
    <w:rPr>
      <w:b w:val="0"/>
      <w:i w:val="0"/>
    </w:rPr>
  </w:style>
  <w:style w:type="character" w:customStyle="1" w:styleId="WW8Num37z3">
    <w:name w:val="WW8Num37z3"/>
    <w:rsid w:val="00DA5AF7"/>
    <w:rPr>
      <w:rFonts w:ascii="Symbol" w:hAnsi="Symbol"/>
    </w:rPr>
  </w:style>
  <w:style w:type="character" w:customStyle="1" w:styleId="WW8Num39z3">
    <w:name w:val="WW8Num39z3"/>
    <w:rsid w:val="00DA5AF7"/>
    <w:rPr>
      <w:rFonts w:ascii="Symbol" w:hAnsi="Symbol"/>
    </w:rPr>
  </w:style>
  <w:style w:type="character" w:customStyle="1" w:styleId="WW8Num42z1">
    <w:name w:val="WW8Num42z1"/>
    <w:rsid w:val="00DA5AF7"/>
    <w:rPr>
      <w:rFonts w:ascii="Courier New" w:hAnsi="Courier New" w:cs="Courier New"/>
    </w:rPr>
  </w:style>
  <w:style w:type="character" w:customStyle="1" w:styleId="WW8Num42z2">
    <w:name w:val="WW8Num42z2"/>
    <w:rsid w:val="00DA5AF7"/>
    <w:rPr>
      <w:rFonts w:ascii="Wingdings" w:hAnsi="Wingdings"/>
    </w:rPr>
  </w:style>
  <w:style w:type="character" w:customStyle="1" w:styleId="WW8Num42z3">
    <w:name w:val="WW8Num42z3"/>
    <w:rsid w:val="00DA5AF7"/>
    <w:rPr>
      <w:rFonts w:ascii="Symbol" w:hAnsi="Symbol"/>
    </w:rPr>
  </w:style>
  <w:style w:type="character" w:customStyle="1" w:styleId="WW8Num43z1">
    <w:name w:val="WW8Num43z1"/>
    <w:rsid w:val="00DA5AF7"/>
    <w:rPr>
      <w:rFonts w:ascii="Courier New" w:hAnsi="Courier New" w:cs="Courier New"/>
    </w:rPr>
  </w:style>
  <w:style w:type="character" w:customStyle="1" w:styleId="WW8Num43z2">
    <w:name w:val="WW8Num43z2"/>
    <w:rsid w:val="00DA5AF7"/>
    <w:rPr>
      <w:rFonts w:ascii="Wingdings" w:hAnsi="Wingdings"/>
    </w:rPr>
  </w:style>
  <w:style w:type="character" w:customStyle="1" w:styleId="WW8Num43z3">
    <w:name w:val="WW8Num43z3"/>
    <w:rsid w:val="00DA5AF7"/>
    <w:rPr>
      <w:rFonts w:ascii="Symbol" w:hAnsi="Symbol"/>
    </w:rPr>
  </w:style>
  <w:style w:type="character" w:customStyle="1" w:styleId="WW8Num44z1">
    <w:name w:val="WW8Num44z1"/>
    <w:rsid w:val="00DA5AF7"/>
    <w:rPr>
      <w:rFonts w:ascii="Courier New" w:hAnsi="Courier New" w:cs="Courier New"/>
    </w:rPr>
  </w:style>
  <w:style w:type="character" w:customStyle="1" w:styleId="WW8Num44z2">
    <w:name w:val="WW8Num44z2"/>
    <w:rsid w:val="00DA5AF7"/>
    <w:rPr>
      <w:rFonts w:ascii="Wingdings" w:hAnsi="Wingdings"/>
    </w:rPr>
  </w:style>
  <w:style w:type="character" w:customStyle="1" w:styleId="WW8Num44z3">
    <w:name w:val="WW8Num44z3"/>
    <w:rsid w:val="00DA5AF7"/>
    <w:rPr>
      <w:rFonts w:ascii="Symbol" w:hAnsi="Symbol"/>
    </w:rPr>
  </w:style>
  <w:style w:type="character" w:customStyle="1" w:styleId="WW8Num45z3">
    <w:name w:val="WW8Num45z3"/>
    <w:rsid w:val="00DA5AF7"/>
    <w:rPr>
      <w:rFonts w:ascii="Symbol" w:hAnsi="Symbol"/>
    </w:rPr>
  </w:style>
  <w:style w:type="character" w:customStyle="1" w:styleId="WW8Num46z3">
    <w:name w:val="WW8Num46z3"/>
    <w:rsid w:val="00DA5AF7"/>
    <w:rPr>
      <w:rFonts w:ascii="Symbol" w:hAnsi="Symbol"/>
    </w:rPr>
  </w:style>
  <w:style w:type="character" w:customStyle="1" w:styleId="WW8Num47z1">
    <w:name w:val="WW8Num47z1"/>
    <w:rsid w:val="00DA5AF7"/>
    <w:rPr>
      <w:b w:val="0"/>
      <w:i w:val="0"/>
      <w:sz w:val="22"/>
      <w:szCs w:val="22"/>
    </w:rPr>
  </w:style>
  <w:style w:type="character" w:customStyle="1" w:styleId="WW8Num47z2">
    <w:name w:val="WW8Num47z2"/>
    <w:rsid w:val="00DA5AF7"/>
    <w:rPr>
      <w:b w:val="0"/>
      <w:i w:val="0"/>
    </w:rPr>
  </w:style>
  <w:style w:type="character" w:customStyle="1" w:styleId="WW8Num48z0">
    <w:name w:val="WW8Num48z0"/>
    <w:rsid w:val="00DA5AF7"/>
    <w:rPr>
      <w:sz w:val="20"/>
    </w:rPr>
  </w:style>
  <w:style w:type="character" w:customStyle="1" w:styleId="WW8Num48z1">
    <w:name w:val="WW8Num48z1"/>
    <w:rsid w:val="00DA5AF7"/>
    <w:rPr>
      <w:rFonts w:ascii="Courier New" w:hAnsi="Courier New" w:cs="Courier New"/>
    </w:rPr>
  </w:style>
  <w:style w:type="character" w:customStyle="1" w:styleId="WW8Num48z2">
    <w:name w:val="WW8Num48z2"/>
    <w:rsid w:val="00DA5AF7"/>
    <w:rPr>
      <w:rFonts w:ascii="Wingdings" w:hAnsi="Wingdings"/>
    </w:rPr>
  </w:style>
  <w:style w:type="character" w:customStyle="1" w:styleId="WW8Num48z3">
    <w:name w:val="WW8Num48z3"/>
    <w:rsid w:val="00DA5AF7"/>
    <w:rPr>
      <w:rFonts w:ascii="Symbol" w:hAnsi="Symbol"/>
    </w:rPr>
  </w:style>
  <w:style w:type="character" w:customStyle="1" w:styleId="WW8Num49z1">
    <w:name w:val="WW8Num49z1"/>
    <w:rsid w:val="00DA5AF7"/>
    <w:rPr>
      <w:b w:val="0"/>
      <w:i w:val="0"/>
      <w:sz w:val="22"/>
      <w:szCs w:val="22"/>
    </w:rPr>
  </w:style>
  <w:style w:type="character" w:customStyle="1" w:styleId="WW8Num49z2">
    <w:name w:val="WW8Num49z2"/>
    <w:rsid w:val="00DA5AF7"/>
    <w:rPr>
      <w:b w:val="0"/>
      <w:i w:val="0"/>
    </w:rPr>
  </w:style>
  <w:style w:type="character" w:customStyle="1" w:styleId="WW8Num52z3">
    <w:name w:val="WW8Num52z3"/>
    <w:rsid w:val="00DA5AF7"/>
    <w:rPr>
      <w:rFonts w:ascii="Symbol" w:hAnsi="Symbol"/>
    </w:rPr>
  </w:style>
  <w:style w:type="character" w:customStyle="1" w:styleId="WW8Num55z3">
    <w:name w:val="WW8Num55z3"/>
    <w:rsid w:val="00DA5AF7"/>
    <w:rPr>
      <w:rFonts w:ascii="Symbol" w:hAnsi="Symbol"/>
    </w:rPr>
  </w:style>
  <w:style w:type="character" w:customStyle="1" w:styleId="Bullets">
    <w:name w:val="Bullets"/>
    <w:rsid w:val="00DA5AF7"/>
    <w:rPr>
      <w:rFonts w:ascii="StarSymbol" w:eastAsia="StarSymbol" w:hAnsi="StarSymbol" w:cs="StarSymbol"/>
      <w:sz w:val="18"/>
      <w:szCs w:val="18"/>
    </w:rPr>
  </w:style>
  <w:style w:type="paragraph" w:customStyle="1" w:styleId="Texte1">
    <w:name w:val="Texte_1"/>
    <w:basedOn w:val="Normal"/>
    <w:rsid w:val="00DA5AF7"/>
    <w:pPr>
      <w:spacing w:before="120" w:after="120" w:line="240" w:lineRule="auto"/>
      <w:jc w:val="both"/>
    </w:pPr>
    <w:rPr>
      <w:rFonts w:ascii="FuturaA Md BT" w:eastAsia="Times New Roman" w:hAnsi="FuturaA Md BT" w:cs="Times New Roman"/>
      <w:lang w:val="en-US" w:eastAsia="fr-FR"/>
    </w:rPr>
  </w:style>
  <w:style w:type="paragraph" w:customStyle="1" w:styleId="xl30">
    <w:name w:val="xl30"/>
    <w:basedOn w:val="Normal"/>
    <w:rsid w:val="00DA5AF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DA5AF7"/>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DA5AF7"/>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character" w:customStyle="1" w:styleId="tekstnei1">
    <w:name w:val="tekst_nei1"/>
    <w:rsid w:val="00DA5AF7"/>
    <w:rPr>
      <w:vanish w:val="0"/>
      <w:webHidden w:val="0"/>
      <w:specVanish/>
    </w:rPr>
  </w:style>
  <w:style w:type="paragraph" w:customStyle="1" w:styleId="d1">
    <w:name w:val="d1"/>
    <w:basedOn w:val="Style"/>
    <w:rsid w:val="00DA5AF7"/>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DA5AF7"/>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DA5AF7"/>
    <w:pPr>
      <w:autoSpaceDE/>
      <w:autoSpaceDN/>
      <w:adjustRightInd/>
      <w:spacing w:line="360" w:lineRule="auto"/>
    </w:pPr>
    <w:rPr>
      <w:rFonts w:cs="Times New Roman"/>
      <w:snapToGrid w:val="0"/>
      <w:szCs w:val="20"/>
    </w:rPr>
  </w:style>
  <w:style w:type="paragraph" w:customStyle="1" w:styleId="sadA">
    <w:name w:val="sad_A"/>
    <w:basedOn w:val="Heading10"/>
    <w:rsid w:val="00DA5AF7"/>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DA5AF7"/>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DA5AF7"/>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DA5AF7"/>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DA5AF7"/>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DA5AF7"/>
    <w:pPr>
      <w:spacing w:before="120" w:after="0" w:line="240" w:lineRule="auto"/>
      <w:jc w:val="both"/>
    </w:pPr>
    <w:rPr>
      <w:rFonts w:ascii="CTimesRoman" w:eastAsia="Times New Roman" w:hAnsi="CTimesRoman" w:cs="Times New Roman"/>
      <w:szCs w:val="24"/>
      <w:lang w:val="en-US"/>
    </w:rPr>
  </w:style>
  <w:style w:type="paragraph" w:styleId="EnvelopeAddress">
    <w:name w:val="envelope address"/>
    <w:basedOn w:val="Normal"/>
    <w:rsid w:val="00DA5AF7"/>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lang w:val="en-US"/>
    </w:rPr>
  </w:style>
  <w:style w:type="paragraph" w:customStyle="1" w:styleId="Ctimes12">
    <w:name w:val="Ctimes12"/>
    <w:basedOn w:val="Normal"/>
    <w:rsid w:val="00DA5AF7"/>
    <w:pPr>
      <w:spacing w:before="120" w:after="0" w:line="240" w:lineRule="auto"/>
      <w:ind w:left="-284" w:right="-851"/>
      <w:jc w:val="both"/>
    </w:pPr>
    <w:rPr>
      <w:rFonts w:ascii="CTimesRoman" w:eastAsia="Times New Roman" w:hAnsi="CTimesRoman" w:cs="Times New Roman"/>
      <w:szCs w:val="24"/>
      <w:lang w:val="en-US"/>
    </w:rPr>
  </w:style>
  <w:style w:type="numbering" w:customStyle="1" w:styleId="NoList11">
    <w:name w:val="No List11"/>
    <w:next w:val="NoList"/>
    <w:semiHidden/>
    <w:rsid w:val="00DA5AF7"/>
  </w:style>
  <w:style w:type="table" w:customStyle="1" w:styleId="TableGrid1">
    <w:name w:val="Table Grid1"/>
    <w:basedOn w:val="TableNormal"/>
    <w:next w:val="TableGrid"/>
    <w:rsid w:val="00DA5A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A5AF7"/>
    <w:rPr>
      <w:rFonts w:ascii="Arial" w:eastAsia="Times New Roman" w:hAnsi="Arial" w:cs="Times New Roman"/>
      <w:sz w:val="24"/>
      <w:szCs w:val="20"/>
      <w:lang w:val="sr-Cyrl-CS" w:eastAsia="ar-SA"/>
    </w:rPr>
  </w:style>
  <w:style w:type="numbering" w:styleId="111111">
    <w:name w:val="Outline List 2"/>
    <w:basedOn w:val="NoList"/>
    <w:rsid w:val="00DA5AF7"/>
    <w:pPr>
      <w:numPr>
        <w:numId w:val="10"/>
      </w:numPr>
    </w:pPr>
  </w:style>
  <w:style w:type="character" w:customStyle="1" w:styleId="Absatz-Standardschriftart">
    <w:name w:val="Absatz-Standardschriftart"/>
    <w:rsid w:val="00DA5AF7"/>
  </w:style>
  <w:style w:type="paragraph" w:customStyle="1" w:styleId="Style1">
    <w:name w:val="Style1"/>
    <w:basedOn w:val="BodyTextIndent"/>
    <w:link w:val="Style1Char"/>
    <w:rsid w:val="00DA5AF7"/>
    <w:pPr>
      <w:spacing w:after="240"/>
      <w:ind w:left="0" w:firstLine="0"/>
    </w:pPr>
    <w:rPr>
      <w:szCs w:val="24"/>
    </w:rPr>
  </w:style>
  <w:style w:type="character" w:customStyle="1" w:styleId="Style1Char">
    <w:name w:val="Style1 Char"/>
    <w:link w:val="Style1"/>
    <w:rsid w:val="00DA5AF7"/>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DA5AF7"/>
    <w:pPr>
      <w:keepNext/>
      <w:spacing w:before="240" w:after="240"/>
      <w:ind w:left="0" w:firstLine="0"/>
      <w:jc w:val="both"/>
    </w:pPr>
    <w:rPr>
      <w:bCs/>
      <w:sz w:val="24"/>
      <w:szCs w:val="24"/>
    </w:rPr>
  </w:style>
  <w:style w:type="paragraph" w:customStyle="1" w:styleId="Naslov3">
    <w:name w:val="Naslov 3"/>
    <w:basedOn w:val="Naslov2"/>
    <w:link w:val="Naslov3Char"/>
    <w:qFormat/>
    <w:rsid w:val="00DA5AF7"/>
    <w:rPr>
      <w:b w:val="0"/>
    </w:rPr>
  </w:style>
  <w:style w:type="character" w:customStyle="1" w:styleId="Naslov2Char">
    <w:name w:val="Naslov 2 Char"/>
    <w:link w:val="Naslov2"/>
    <w:rsid w:val="00DA5AF7"/>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DA5AF7"/>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DA5AF7"/>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DA5AF7"/>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DA5AF7"/>
    <w:rPr>
      <w:rFonts w:ascii="Arial" w:eastAsia="Times New Roman" w:hAnsi="Arial" w:cs="Times New Roman"/>
      <w:b/>
      <w:sz w:val="24"/>
      <w:szCs w:val="24"/>
      <w:lang w:val="sr-Cyrl-CS"/>
    </w:rPr>
  </w:style>
  <w:style w:type="paragraph" w:customStyle="1" w:styleId="Tabela1">
    <w:name w:val="Tabela 1"/>
    <w:basedOn w:val="Normal"/>
    <w:link w:val="Tabela1Char"/>
    <w:qFormat/>
    <w:rsid w:val="00DA5AF7"/>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DA5AF7"/>
    <w:rPr>
      <w:rFonts w:ascii="Arial" w:eastAsia="Times New Roman" w:hAnsi="Arial" w:cs="Times New Roman"/>
      <w:sz w:val="24"/>
      <w:szCs w:val="24"/>
      <w:lang w:val="sr-Cyrl-CS"/>
    </w:rPr>
  </w:style>
  <w:style w:type="character" w:customStyle="1" w:styleId="Tabela1Char">
    <w:name w:val="Tabela 1 Char"/>
    <w:link w:val="Tabela1"/>
    <w:rsid w:val="00DA5AF7"/>
    <w:rPr>
      <w:rFonts w:ascii="Arial" w:eastAsia="Times New Roman" w:hAnsi="Arial" w:cs="Times New Roman"/>
      <w:i/>
      <w:iCs/>
      <w:szCs w:val="20"/>
      <w:lang w:val="sr-Cyrl-CS"/>
    </w:rPr>
  </w:style>
  <w:style w:type="paragraph" w:styleId="TOCHeading">
    <w:name w:val="TOC Heading"/>
    <w:basedOn w:val="Heading10"/>
    <w:next w:val="Normal"/>
    <w:uiPriority w:val="39"/>
    <w:qFormat/>
    <w:rsid w:val="00DA5AF7"/>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A5AF7"/>
    <w:pPr>
      <w:spacing w:before="120" w:after="240" w:line="240" w:lineRule="auto"/>
      <w:jc w:val="both"/>
    </w:pPr>
    <w:rPr>
      <w:rFonts w:ascii="Arial" w:eastAsia="Times New Roman" w:hAnsi="Arial" w:cs="Times New Roman"/>
      <w:color w:val="000000"/>
      <w:sz w:val="24"/>
      <w:szCs w:val="20"/>
      <w:lang w:val="en-US"/>
    </w:rPr>
  </w:style>
  <w:style w:type="character" w:customStyle="1" w:styleId="SadrzajChar">
    <w:name w:val="Sadrzaj Char"/>
    <w:link w:val="Sadrzaj"/>
    <w:rsid w:val="00DA5AF7"/>
    <w:rPr>
      <w:rFonts w:ascii="Arial" w:eastAsia="Times New Roman" w:hAnsi="Arial" w:cs="Times New Roman"/>
      <w:color w:val="000000"/>
      <w:sz w:val="24"/>
      <w:szCs w:val="20"/>
      <w:lang w:val="en-US"/>
    </w:rPr>
  </w:style>
  <w:style w:type="numbering" w:customStyle="1" w:styleId="NoList2">
    <w:name w:val="No List2"/>
    <w:next w:val="NoList"/>
    <w:uiPriority w:val="99"/>
    <w:semiHidden/>
    <w:rsid w:val="00DA5AF7"/>
  </w:style>
  <w:style w:type="numbering" w:customStyle="1" w:styleId="1111111">
    <w:name w:val="1 / 1.1 / 1.1.11"/>
    <w:basedOn w:val="NoList"/>
    <w:next w:val="111111"/>
    <w:rsid w:val="00DA5AF7"/>
    <w:pPr>
      <w:numPr>
        <w:numId w:val="8"/>
      </w:numPr>
    </w:pPr>
  </w:style>
  <w:style w:type="table" w:customStyle="1" w:styleId="TableGrid2">
    <w:name w:val="Table Grid2"/>
    <w:basedOn w:val="TableNormal"/>
    <w:next w:val="TableGrid"/>
    <w:rsid w:val="00DA5A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A5AF7"/>
    <w:pPr>
      <w:spacing w:before="120" w:after="0" w:line="240" w:lineRule="auto"/>
      <w:ind w:left="720"/>
      <w:jc w:val="both"/>
    </w:pPr>
    <w:rPr>
      <w:rFonts w:ascii="Calibri" w:eastAsia="Calibri" w:hAnsi="Calibri" w:cs="Times New Roman"/>
      <w:color w:val="000000"/>
      <w:lang w:val="en-US"/>
    </w:rPr>
  </w:style>
  <w:style w:type="character" w:customStyle="1" w:styleId="HeaderChar2">
    <w:name w:val="Header Char2"/>
    <w:rsid w:val="00DA5AF7"/>
    <w:rPr>
      <w:sz w:val="24"/>
      <w:szCs w:val="24"/>
      <w:lang w:val="sr-Cyrl-CS" w:eastAsia="en-US"/>
    </w:rPr>
  </w:style>
  <w:style w:type="paragraph" w:customStyle="1" w:styleId="KDPodnaslov1">
    <w:name w:val="KDPodnaslov1"/>
    <w:basedOn w:val="Normal"/>
    <w:link w:val="KDPodnaslov1Char"/>
    <w:qFormat/>
    <w:rsid w:val="00DA5AF7"/>
    <w:pPr>
      <w:keepNext/>
      <w:tabs>
        <w:tab w:val="left" w:pos="567"/>
      </w:tabs>
      <w:spacing w:before="360" w:after="0" w:line="240" w:lineRule="auto"/>
      <w:outlineLvl w:val="0"/>
    </w:pPr>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A5AF7"/>
    <w:pPr>
      <w:outlineLvl w:val="1"/>
    </w:pPr>
  </w:style>
  <w:style w:type="character" w:customStyle="1" w:styleId="KDPodnaslov1Char">
    <w:name w:val="KDPodnaslov1 Char"/>
    <w:link w:val="KDPodnaslov1"/>
    <w:rsid w:val="00DA5AF7"/>
    <w:rPr>
      <w:rFonts w:ascii="Arial" w:eastAsia="Times New Roman" w:hAnsi="Arial" w:cs="Times New Roman"/>
      <w:b/>
      <w:lang w:val="en-US"/>
    </w:rPr>
  </w:style>
  <w:style w:type="paragraph" w:customStyle="1" w:styleId="KDPodnaslov3">
    <w:name w:val="KDPodnaslov3"/>
    <w:basedOn w:val="KDPodnaslov2"/>
    <w:next w:val="Normal"/>
    <w:link w:val="KDPodnaslov3Char"/>
    <w:qFormat/>
    <w:rsid w:val="00DA5AF7"/>
    <w:pPr>
      <w:tabs>
        <w:tab w:val="left" w:pos="851"/>
      </w:tabs>
      <w:spacing w:before="120"/>
      <w:jc w:val="both"/>
      <w:outlineLvl w:val="2"/>
    </w:pPr>
    <w:rPr>
      <w:b w:val="0"/>
    </w:rPr>
  </w:style>
  <w:style w:type="character" w:customStyle="1" w:styleId="KDPodnaslov2Char">
    <w:name w:val="KDPodnaslov2 Char"/>
    <w:link w:val="KDPodnaslov2"/>
    <w:rsid w:val="00DA5AF7"/>
    <w:rPr>
      <w:rFonts w:ascii="Arial" w:eastAsia="Times New Roman" w:hAnsi="Arial" w:cs="Times New Roman"/>
      <w:b/>
      <w:lang w:val="en-US"/>
    </w:rPr>
  </w:style>
  <w:style w:type="paragraph" w:customStyle="1" w:styleId="KDParagraf">
    <w:name w:val="KDParagraf"/>
    <w:basedOn w:val="Normal"/>
    <w:qFormat/>
    <w:rsid w:val="00DA5AF7"/>
    <w:pPr>
      <w:tabs>
        <w:tab w:val="left" w:pos="567"/>
      </w:tabs>
      <w:spacing w:before="120" w:after="0" w:line="240" w:lineRule="auto"/>
      <w:jc w:val="both"/>
    </w:pPr>
    <w:rPr>
      <w:rFonts w:ascii="Arial" w:eastAsia="Times New Roman" w:hAnsi="Arial" w:cs="Times New Roman"/>
      <w:lang w:val="en-US"/>
    </w:rPr>
  </w:style>
  <w:style w:type="paragraph" w:customStyle="1" w:styleId="KDKomentar">
    <w:name w:val="KDKomentar"/>
    <w:basedOn w:val="Normal"/>
    <w:link w:val="KDKomentarChar"/>
    <w:qFormat/>
    <w:rsid w:val="00DA5AF7"/>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A5AF7"/>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DA5AF7"/>
    <w:rPr>
      <w:rFonts w:ascii="Arial" w:eastAsia="Times New Roman" w:hAnsi="Arial" w:cs="Times New Roman"/>
      <w:i/>
      <w:color w:val="00B0F0"/>
      <w:sz w:val="20"/>
      <w:szCs w:val="20"/>
      <w:lang w:val="ru-RU"/>
    </w:rPr>
  </w:style>
  <w:style w:type="character" w:customStyle="1" w:styleId="KDPodnaslov3Char">
    <w:name w:val="KDPodnaslov3 Char"/>
    <w:link w:val="KDPodnaslov3"/>
    <w:rsid w:val="00DA5AF7"/>
    <w:rPr>
      <w:rFonts w:ascii="Arial" w:eastAsia="Times New Roman" w:hAnsi="Arial" w:cs="Times New Roman"/>
      <w:lang w:val="en-US"/>
    </w:rPr>
  </w:style>
  <w:style w:type="character" w:customStyle="1" w:styleId="KDNabrajanjeChar">
    <w:name w:val="KDNabrajanje Char"/>
    <w:link w:val="KDNabrajanje"/>
    <w:rsid w:val="00DA5AF7"/>
    <w:rPr>
      <w:rFonts w:ascii="Arial" w:eastAsia="Times New Roman" w:hAnsi="Arial" w:cs="Times New Roman"/>
      <w:lang w:val="ru-RU"/>
    </w:rPr>
  </w:style>
  <w:style w:type="paragraph" w:customStyle="1" w:styleId="KDMojTekst">
    <w:name w:val="KDMojTekst"/>
    <w:basedOn w:val="Normal"/>
    <w:link w:val="KDMojTekstChar"/>
    <w:qFormat/>
    <w:rsid w:val="00DA5AF7"/>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DA5AF7"/>
    <w:pPr>
      <w:keepNext w:val="0"/>
      <w:tabs>
        <w:tab w:val="clear" w:pos="851"/>
        <w:tab w:val="left" w:pos="176"/>
        <w:tab w:val="num" w:pos="720"/>
      </w:tabs>
      <w:jc w:val="left"/>
    </w:pPr>
  </w:style>
  <w:style w:type="character" w:customStyle="1" w:styleId="KDMojTekstChar">
    <w:name w:val="KDMojTekst Char"/>
    <w:link w:val="KDMojTekst"/>
    <w:rsid w:val="00DA5AF7"/>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DA5AF7"/>
    <w:pPr>
      <w:spacing w:before="120" w:after="0" w:line="240" w:lineRule="auto"/>
      <w:jc w:val="right"/>
      <w:outlineLvl w:val="1"/>
    </w:pPr>
    <w:rPr>
      <w:rFonts w:ascii="Arial" w:eastAsia="Times New Roman" w:hAnsi="Arial" w:cs="Arial"/>
      <w:b/>
      <w:lang w:val="en-US"/>
    </w:rPr>
  </w:style>
  <w:style w:type="character" w:customStyle="1" w:styleId="CommentTextChar1">
    <w:name w:val="Comment Text Char1"/>
    <w:locked/>
    <w:rsid w:val="00DA5AF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A5A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A5AF7"/>
  </w:style>
  <w:style w:type="table" w:customStyle="1" w:styleId="TableGrid10">
    <w:name w:val="Table Grid10"/>
    <w:basedOn w:val="TableNormal"/>
    <w:next w:val="TableGrid"/>
    <w:rsid w:val="00DA5AF7"/>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DA5AF7"/>
  </w:style>
  <w:style w:type="table" w:customStyle="1" w:styleId="TableGrid11">
    <w:name w:val="Table Grid11"/>
    <w:basedOn w:val="TableNormal"/>
    <w:next w:val="TableGrid"/>
    <w:rsid w:val="00DA5AF7"/>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DA5AF7"/>
    <w:rPr>
      <w:rFonts w:ascii="Arial" w:eastAsia="Times New Roman" w:hAnsi="Arial" w:cs="Arial"/>
      <w:lang w:val="en-US"/>
    </w:rPr>
  </w:style>
  <w:style w:type="table" w:customStyle="1" w:styleId="LightList1">
    <w:name w:val="Light List1"/>
    <w:basedOn w:val="TableNormal"/>
    <w:uiPriority w:val="61"/>
    <w:rsid w:val="00DA5AF7"/>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DA5AF7"/>
    <w:pPr>
      <w:tabs>
        <w:tab w:val="decimal" w:pos="360"/>
      </w:tabs>
    </w:pPr>
    <w:rPr>
      <w:rFonts w:ascii="Calibri" w:eastAsia="Calibri" w:hAnsi="Calibri" w:cs="Times New Roman"/>
      <w:lang w:val="en-US" w:eastAsia="ja-JP"/>
    </w:rPr>
  </w:style>
  <w:style w:type="character" w:styleId="SubtleEmphasis">
    <w:name w:val="Subtle Emphasis"/>
    <w:uiPriority w:val="19"/>
    <w:qFormat/>
    <w:rsid w:val="00DA5AF7"/>
    <w:rPr>
      <w:i/>
      <w:iCs/>
      <w:color w:val="7F7F7F"/>
    </w:rPr>
  </w:style>
  <w:style w:type="table" w:styleId="MediumShading2-Accent5">
    <w:name w:val="Medium Shading 2 Accent 5"/>
    <w:basedOn w:val="TableNormal"/>
    <w:uiPriority w:val="64"/>
    <w:rsid w:val="00DA5AF7"/>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DA5AF7"/>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DA5AF7"/>
    <w:rPr>
      <w:rFonts w:ascii="Calibri" w:eastAsia="Calibri" w:hAnsi="Calibri" w:cs="Times New Roman"/>
      <w:sz w:val="20"/>
      <w:szCs w:val="20"/>
      <w:lang w:val="sr-Latn-CS"/>
    </w:rPr>
  </w:style>
  <w:style w:type="paragraph" w:customStyle="1" w:styleId="Glava">
    <w:name w:val="Glava"/>
    <w:basedOn w:val="Normal"/>
    <w:rsid w:val="00DA5AF7"/>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DA5AF7"/>
    <w:pPr>
      <w:spacing w:after="160" w:line="240" w:lineRule="exact"/>
    </w:pPr>
    <w:rPr>
      <w:rFonts w:ascii="Arial" w:eastAsia="Times New Roman" w:hAnsi="Arial" w:cs="Arial"/>
      <w:sz w:val="20"/>
      <w:szCs w:val="20"/>
      <w:lang w:val="en-US"/>
    </w:rPr>
  </w:style>
  <w:style w:type="paragraph" w:customStyle="1" w:styleId="ListParagraph2">
    <w:name w:val="List Paragraph2"/>
    <w:basedOn w:val="Normal"/>
    <w:qFormat/>
    <w:rsid w:val="00DA5AF7"/>
    <w:pPr>
      <w:ind w:left="720"/>
      <w:contextualSpacing/>
    </w:pPr>
    <w:rPr>
      <w:rFonts w:ascii="Calibri" w:eastAsia="Calibri" w:hAnsi="Calibri" w:cs="Times New Roman"/>
      <w:lang w:val="en-US"/>
    </w:rPr>
  </w:style>
  <w:style w:type="numbering" w:customStyle="1" w:styleId="NoList111">
    <w:name w:val="No List111"/>
    <w:next w:val="NoList"/>
    <w:uiPriority w:val="99"/>
    <w:semiHidden/>
    <w:unhideWhenUsed/>
    <w:rsid w:val="00DA5AF7"/>
  </w:style>
  <w:style w:type="character" w:styleId="Emphasis">
    <w:name w:val="Emphasis"/>
    <w:uiPriority w:val="20"/>
    <w:qFormat/>
    <w:rsid w:val="00DA5AF7"/>
    <w:rPr>
      <w:caps/>
      <w:color w:val="243F60"/>
      <w:spacing w:val="5"/>
    </w:rPr>
  </w:style>
  <w:style w:type="paragraph" w:styleId="Quote">
    <w:name w:val="Quote"/>
    <w:basedOn w:val="Normal"/>
    <w:next w:val="Normal"/>
    <w:link w:val="QuoteChar"/>
    <w:uiPriority w:val="29"/>
    <w:qFormat/>
    <w:rsid w:val="00DA5AF7"/>
    <w:pPr>
      <w:spacing w:after="120" w:line="240" w:lineRule="auto"/>
      <w:ind w:firstLine="709"/>
    </w:pPr>
    <w:rPr>
      <w:rFonts w:ascii="Arial" w:eastAsia="Times New Roman" w:hAnsi="Arial" w:cs="Times New Roman"/>
      <w:i/>
      <w:iCs/>
      <w:sz w:val="20"/>
      <w:szCs w:val="20"/>
      <w:lang w:val="sr-Cyrl-CS"/>
    </w:rPr>
  </w:style>
  <w:style w:type="character" w:customStyle="1" w:styleId="QuoteChar">
    <w:name w:val="Quote Char"/>
    <w:basedOn w:val="DefaultParagraphFont"/>
    <w:link w:val="Quote"/>
    <w:uiPriority w:val="29"/>
    <w:rsid w:val="00DA5AF7"/>
    <w:rPr>
      <w:rFonts w:ascii="Arial" w:eastAsia="Times New Roman" w:hAnsi="Arial" w:cs="Times New Roman"/>
      <w:i/>
      <w:iCs/>
      <w:sz w:val="20"/>
      <w:szCs w:val="20"/>
      <w:lang w:val="sr-Cyrl-CS"/>
    </w:rPr>
  </w:style>
  <w:style w:type="paragraph" w:styleId="IntenseQuote">
    <w:name w:val="Intense Quote"/>
    <w:basedOn w:val="Normal"/>
    <w:next w:val="Normal"/>
    <w:link w:val="IntenseQuoteChar"/>
    <w:uiPriority w:val="30"/>
    <w:qFormat/>
    <w:rsid w:val="00DA5AF7"/>
    <w:pPr>
      <w:pBdr>
        <w:top w:val="single" w:sz="4" w:space="10" w:color="4F81BD"/>
        <w:left w:val="single" w:sz="4" w:space="10" w:color="4F81BD"/>
      </w:pBdr>
      <w:spacing w:after="120" w:line="240" w:lineRule="auto"/>
      <w:ind w:left="1296" w:right="1152" w:firstLine="709"/>
    </w:pPr>
    <w:rPr>
      <w:rFonts w:ascii="Arial" w:eastAsia="Times New Roman" w:hAnsi="Arial" w:cs="Times New Roman"/>
      <w:i/>
      <w:iCs/>
      <w:color w:val="4F81BD"/>
      <w:sz w:val="20"/>
      <w:szCs w:val="20"/>
      <w:lang w:val="sr-Cyrl-CS"/>
    </w:rPr>
  </w:style>
  <w:style w:type="character" w:customStyle="1" w:styleId="IntenseQuoteChar">
    <w:name w:val="Intense Quote Char"/>
    <w:basedOn w:val="DefaultParagraphFont"/>
    <w:link w:val="IntenseQuote"/>
    <w:uiPriority w:val="30"/>
    <w:rsid w:val="00DA5AF7"/>
    <w:rPr>
      <w:rFonts w:ascii="Arial" w:eastAsia="Times New Roman" w:hAnsi="Arial" w:cs="Times New Roman"/>
      <w:i/>
      <w:iCs/>
      <w:color w:val="4F81BD"/>
      <w:sz w:val="20"/>
      <w:szCs w:val="20"/>
      <w:lang w:val="sr-Cyrl-CS"/>
    </w:rPr>
  </w:style>
  <w:style w:type="character" w:styleId="SubtleReference">
    <w:name w:val="Subtle Reference"/>
    <w:uiPriority w:val="31"/>
    <w:qFormat/>
    <w:rsid w:val="00DA5AF7"/>
    <w:rPr>
      <w:b/>
      <w:bCs/>
      <w:color w:val="4F81BD"/>
    </w:rPr>
  </w:style>
  <w:style w:type="character" w:styleId="IntenseReference">
    <w:name w:val="Intense Reference"/>
    <w:uiPriority w:val="32"/>
    <w:qFormat/>
    <w:rsid w:val="00DA5AF7"/>
    <w:rPr>
      <w:b/>
      <w:bCs/>
      <w:i/>
      <w:iCs/>
      <w:caps/>
      <w:color w:val="4F81BD"/>
    </w:rPr>
  </w:style>
  <w:style w:type="paragraph" w:customStyle="1" w:styleId="Naslov1">
    <w:name w:val="Naslov1"/>
    <w:basedOn w:val="Normaltext"/>
    <w:next w:val="Normaltext"/>
    <w:rsid w:val="00DA5AF7"/>
    <w:pPr>
      <w:keepNext/>
      <w:numPr>
        <w:numId w:val="24"/>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DA5AF7"/>
    <w:pPr>
      <w:spacing w:after="0" w:line="240" w:lineRule="auto"/>
      <w:jc w:val="both"/>
    </w:pPr>
    <w:rPr>
      <w:rFonts w:ascii="Arial" w:eastAsia="Times New Roman" w:hAnsi="Arial" w:cs="Times New Roman"/>
      <w:sz w:val="20"/>
      <w:szCs w:val="20"/>
      <w:lang w:val="en-US"/>
    </w:rPr>
  </w:style>
  <w:style w:type="paragraph" w:customStyle="1" w:styleId="Naslov4">
    <w:name w:val="Naslov4"/>
    <w:basedOn w:val="Normal"/>
    <w:next w:val="Normal"/>
    <w:rsid w:val="00DA5AF7"/>
    <w:pPr>
      <w:spacing w:after="120" w:line="240" w:lineRule="auto"/>
      <w:ind w:firstLine="709"/>
    </w:pPr>
    <w:rPr>
      <w:rFonts w:ascii="Arial" w:eastAsia="Times New Roman" w:hAnsi="Arial" w:cs="Times New Roman"/>
      <w:smallCaps/>
      <w:sz w:val="20"/>
      <w:szCs w:val="20"/>
      <w:lang w:val="en-US"/>
    </w:rPr>
  </w:style>
  <w:style w:type="paragraph" w:customStyle="1" w:styleId="Heading2Naslov2">
    <w:name w:val="Heading 2.Naslov 2"/>
    <w:basedOn w:val="Normal"/>
    <w:next w:val="Normal"/>
    <w:rsid w:val="00DA5AF7"/>
    <w:pPr>
      <w:spacing w:before="120" w:after="120" w:line="240" w:lineRule="auto"/>
      <w:ind w:firstLine="709"/>
    </w:pPr>
    <w:rPr>
      <w:rFonts w:ascii="Arial" w:eastAsia="Times New Roman" w:hAnsi="Arial" w:cs="Times New Roman"/>
      <w:b/>
      <w:sz w:val="20"/>
      <w:szCs w:val="20"/>
      <w:lang w:val="en-US"/>
    </w:rPr>
  </w:style>
  <w:style w:type="paragraph" w:customStyle="1" w:styleId="BodyText21">
    <w:name w:val="Body Text 21"/>
    <w:basedOn w:val="Normal"/>
    <w:semiHidden/>
    <w:rsid w:val="00DA5AF7"/>
    <w:pPr>
      <w:spacing w:after="120" w:line="240" w:lineRule="auto"/>
      <w:ind w:firstLine="709"/>
    </w:pPr>
    <w:rPr>
      <w:rFonts w:ascii="Arial" w:eastAsia="Times New Roman" w:hAnsi="Arial" w:cs="Times New Roman"/>
      <w:sz w:val="20"/>
      <w:szCs w:val="20"/>
      <w:lang w:val="sr-Cyrl-CS"/>
    </w:rPr>
  </w:style>
  <w:style w:type="paragraph" w:customStyle="1" w:styleId="Tomo2">
    <w:name w:val="Tomo2"/>
    <w:basedOn w:val="Normal"/>
    <w:semiHidden/>
    <w:rsid w:val="00DA5AF7"/>
    <w:pPr>
      <w:spacing w:after="120" w:line="240" w:lineRule="auto"/>
      <w:ind w:firstLine="709"/>
    </w:pPr>
    <w:rPr>
      <w:rFonts w:ascii="Arial" w:eastAsia="Times New Roman" w:hAnsi="Arial" w:cs="Times New Roman"/>
      <w:b/>
      <w:sz w:val="18"/>
      <w:szCs w:val="20"/>
      <w:lang w:val="en-US"/>
    </w:rPr>
  </w:style>
  <w:style w:type="paragraph" w:customStyle="1" w:styleId="Naslov20">
    <w:name w:val="Naslov2"/>
    <w:basedOn w:val="Normal"/>
    <w:next w:val="Normal"/>
    <w:rsid w:val="00DA5AF7"/>
    <w:pPr>
      <w:spacing w:after="120" w:line="240" w:lineRule="auto"/>
      <w:ind w:firstLine="340"/>
    </w:pPr>
    <w:rPr>
      <w:rFonts w:ascii="Arial" w:eastAsia="Times New Roman" w:hAnsi="Arial" w:cs="Times New Roman"/>
      <w:b/>
      <w:caps/>
      <w:sz w:val="24"/>
      <w:szCs w:val="24"/>
      <w:lang w:val="en-US"/>
    </w:rPr>
  </w:style>
  <w:style w:type="paragraph" w:customStyle="1" w:styleId="Heading2naslov20">
    <w:name w:val="Heading 2.naslov2"/>
    <w:basedOn w:val="Normal"/>
    <w:next w:val="Normal"/>
    <w:rsid w:val="00DA5AF7"/>
    <w:pPr>
      <w:keepNext/>
      <w:spacing w:before="120" w:after="240" w:line="240" w:lineRule="auto"/>
      <w:ind w:left="340" w:firstLine="709"/>
    </w:pPr>
    <w:rPr>
      <w:rFonts w:ascii="Arial Bold" w:eastAsia="Times New Roman" w:hAnsi="Arial Bold" w:cs="Times New Roman"/>
      <w:b/>
      <w:sz w:val="20"/>
      <w:lang w:val="en-US"/>
    </w:rPr>
  </w:style>
  <w:style w:type="character" w:styleId="HTMLCode">
    <w:name w:val="HTML Code"/>
    <w:semiHidden/>
    <w:rsid w:val="00DA5AF7"/>
    <w:rPr>
      <w:rFonts w:ascii="Courier New" w:hAnsi="Courier New"/>
      <w:sz w:val="20"/>
      <w:szCs w:val="20"/>
    </w:rPr>
  </w:style>
  <w:style w:type="paragraph" w:customStyle="1" w:styleId="Normaltext0">
    <w:name w:val="Normal text"/>
    <w:link w:val="NormaltextChar"/>
    <w:semiHidden/>
    <w:rsid w:val="00DA5AF7"/>
    <w:pPr>
      <w:spacing w:before="120" w:after="0" w:line="240" w:lineRule="auto"/>
      <w:ind w:left="992"/>
      <w:jc w:val="both"/>
    </w:pPr>
    <w:rPr>
      <w:rFonts w:ascii="Arial" w:eastAsia="Times New Roman" w:hAnsi="Arial" w:cs="Times New Roman"/>
      <w:sz w:val="20"/>
      <w:szCs w:val="20"/>
      <w:lang w:val="en-US"/>
    </w:rPr>
  </w:style>
  <w:style w:type="paragraph" w:customStyle="1" w:styleId="Tomo1">
    <w:name w:val="Tomo1"/>
    <w:basedOn w:val="Normal"/>
    <w:semiHidden/>
    <w:rsid w:val="00DA5AF7"/>
    <w:pPr>
      <w:spacing w:after="120" w:line="240" w:lineRule="auto"/>
      <w:ind w:firstLine="709"/>
    </w:pPr>
    <w:rPr>
      <w:rFonts w:ascii="Arial" w:eastAsia="Times New Roman" w:hAnsi="Arial" w:cs="Times New Roman"/>
      <w:sz w:val="20"/>
      <w:szCs w:val="20"/>
      <w:lang w:val="en-US"/>
    </w:rPr>
  </w:style>
  <w:style w:type="paragraph" w:customStyle="1" w:styleId="Potpisnik">
    <w:name w:val="Potpisnik"/>
    <w:basedOn w:val="Normal"/>
    <w:next w:val="Normal"/>
    <w:semiHidden/>
    <w:rsid w:val="00DA5AF7"/>
    <w:pPr>
      <w:spacing w:after="120" w:line="240" w:lineRule="auto"/>
      <w:ind w:firstLine="709"/>
      <w:jc w:val="center"/>
    </w:pPr>
    <w:rPr>
      <w:rFonts w:ascii="Arial" w:eastAsia="Times New Roman" w:hAnsi="Arial" w:cs="Times New Roman"/>
      <w:sz w:val="24"/>
      <w:szCs w:val="24"/>
      <w:lang w:val="sr-Cyrl-CS" w:eastAsia="hr-HR"/>
    </w:rPr>
  </w:style>
  <w:style w:type="paragraph" w:customStyle="1" w:styleId="DefaultText">
    <w:name w:val="Default Text"/>
    <w:semiHidden/>
    <w:rsid w:val="00DA5AF7"/>
    <w:pPr>
      <w:spacing w:after="240" w:line="240" w:lineRule="auto"/>
      <w:jc w:val="both"/>
    </w:pPr>
    <w:rPr>
      <w:rFonts w:ascii="Times New Roman" w:eastAsia="Times New Roman" w:hAnsi="Times New Roman" w:cs="Times New Roman"/>
      <w:sz w:val="24"/>
      <w:szCs w:val="20"/>
      <w:lang w:val="en-US"/>
    </w:rPr>
  </w:style>
  <w:style w:type="table" w:customStyle="1" w:styleId="LightShading-Accent11">
    <w:name w:val="Light Shading - Accent 11"/>
    <w:basedOn w:val="TableNormal"/>
    <w:uiPriority w:val="60"/>
    <w:rsid w:val="00DA5AF7"/>
    <w:pPr>
      <w:spacing w:after="0" w:line="240" w:lineRule="auto"/>
    </w:pPr>
    <w:rPr>
      <w:rFonts w:ascii="Times New Roman" w:eastAsia="Times New Roman" w:hAnsi="Times New Roman" w:cs="Times New Roman"/>
      <w:color w:val="365F91"/>
      <w:sz w:val="20"/>
      <w:szCs w:val="20"/>
      <w:lang w:val="sr-Latn-CS" w:eastAsia="sr-Latn-C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DA5AF7"/>
    <w:pPr>
      <w:numPr>
        <w:numId w:val="22"/>
      </w:numPr>
    </w:pPr>
  </w:style>
  <w:style w:type="table" w:customStyle="1" w:styleId="TableGrid21">
    <w:name w:val="Table Grid21"/>
    <w:basedOn w:val="TableNormal"/>
    <w:next w:val="TableGrid"/>
    <w:rsid w:val="00DA5AF7"/>
    <w:pPr>
      <w:spacing w:after="0" w:line="240" w:lineRule="auto"/>
    </w:pPr>
    <w:rPr>
      <w:rFonts w:ascii="Calibri" w:eastAsia="Calibri"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DA5AF7"/>
    <w:pPr>
      <w:keepNext/>
      <w:numPr>
        <w:numId w:val="23"/>
      </w:numPr>
      <w:overflowPunct w:val="0"/>
      <w:autoSpaceDE w:val="0"/>
      <w:autoSpaceDN w:val="0"/>
      <w:adjustRightInd w:val="0"/>
      <w:spacing w:before="360" w:after="240" w:line="240" w:lineRule="auto"/>
      <w:textAlignment w:val="baseline"/>
    </w:pPr>
    <w:rPr>
      <w:rFonts w:ascii="Arial" w:eastAsia="Times New Roman" w:hAnsi="Arial" w:cs="Arial"/>
      <w:b/>
      <w:caps/>
      <w:sz w:val="32"/>
      <w:szCs w:val="28"/>
      <w:lang w:val="sr-Cyrl-CS"/>
    </w:rPr>
  </w:style>
  <w:style w:type="paragraph" w:customStyle="1" w:styleId="PoglavljeII">
    <w:name w:val="Poglavlje II"/>
    <w:basedOn w:val="Normal"/>
    <w:semiHidden/>
    <w:rsid w:val="00DA5AF7"/>
    <w:pPr>
      <w:keepNext/>
      <w:numPr>
        <w:ilvl w:val="1"/>
        <w:numId w:val="23"/>
      </w:numPr>
      <w:overflowPunct w:val="0"/>
      <w:autoSpaceDE w:val="0"/>
      <w:autoSpaceDN w:val="0"/>
      <w:adjustRightInd w:val="0"/>
      <w:spacing w:before="240" w:after="120" w:line="240" w:lineRule="auto"/>
      <w:textAlignment w:val="baseline"/>
    </w:pPr>
    <w:rPr>
      <w:rFonts w:ascii="Arial" w:eastAsia="Times New Roman" w:hAnsi="Arial" w:cs="Arial"/>
      <w:b/>
      <w:iCs/>
      <w:sz w:val="28"/>
      <w:szCs w:val="28"/>
      <w:lang w:val="sr-Cyrl-CS"/>
    </w:rPr>
  </w:style>
  <w:style w:type="paragraph" w:customStyle="1" w:styleId="PoglavljeIII">
    <w:name w:val="Poglavlje III"/>
    <w:basedOn w:val="Normal"/>
    <w:semiHidden/>
    <w:rsid w:val="00DA5AF7"/>
    <w:pPr>
      <w:keepNext/>
      <w:numPr>
        <w:ilvl w:val="2"/>
        <w:numId w:val="23"/>
      </w:numPr>
      <w:overflowPunct w:val="0"/>
      <w:autoSpaceDE w:val="0"/>
      <w:autoSpaceDN w:val="0"/>
      <w:adjustRightInd w:val="0"/>
      <w:spacing w:before="240" w:after="120" w:line="240" w:lineRule="auto"/>
      <w:textAlignment w:val="baseline"/>
    </w:pPr>
    <w:rPr>
      <w:rFonts w:ascii="Arial" w:eastAsia="Times New Roman" w:hAnsi="Arial" w:cs="Arial"/>
      <w:b/>
      <w:sz w:val="24"/>
      <w:szCs w:val="24"/>
      <w:lang w:val="sr-Cyrl-CS"/>
    </w:rPr>
  </w:style>
  <w:style w:type="paragraph" w:customStyle="1" w:styleId="PoglavljeIV">
    <w:name w:val="Poglavlje IV"/>
    <w:basedOn w:val="Normal"/>
    <w:semiHidden/>
    <w:rsid w:val="00DA5AF7"/>
    <w:pPr>
      <w:keepNext/>
      <w:numPr>
        <w:ilvl w:val="3"/>
        <w:numId w:val="23"/>
      </w:numPr>
      <w:overflowPunct w:val="0"/>
      <w:autoSpaceDE w:val="0"/>
      <w:autoSpaceDN w:val="0"/>
      <w:adjustRightInd w:val="0"/>
      <w:spacing w:before="240" w:after="120" w:line="240" w:lineRule="auto"/>
      <w:textAlignment w:val="baseline"/>
    </w:pPr>
    <w:rPr>
      <w:rFonts w:ascii="Arial" w:eastAsia="Times New Roman" w:hAnsi="Arial" w:cs="Times New Roman"/>
      <w:b/>
      <w:i/>
      <w:sz w:val="24"/>
      <w:szCs w:val="24"/>
      <w:lang w:val="sr-Cyrl-CS"/>
    </w:rPr>
  </w:style>
  <w:style w:type="paragraph" w:styleId="BodyTextFirstIndent">
    <w:name w:val="Body Text First Indent"/>
    <w:basedOn w:val="BodyText"/>
    <w:link w:val="BodyTextFirstIndentChar"/>
    <w:rsid w:val="00DA5AF7"/>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DA5AF7"/>
    <w:rPr>
      <w:rFonts w:ascii="Times New Roman" w:eastAsia="Times New Roman" w:hAnsi="Times New Roman" w:cs="Times New Roman"/>
      <w:sz w:val="20"/>
      <w:szCs w:val="20"/>
      <w:lang w:val="sr-Cyrl-CS" w:eastAsia="ar-SA"/>
    </w:rPr>
  </w:style>
  <w:style w:type="paragraph" w:styleId="BodyTextFirstIndent2">
    <w:name w:val="Body Text First Indent 2"/>
    <w:basedOn w:val="BodyTextIndent"/>
    <w:link w:val="BodyTextFirstIndent2Char"/>
    <w:rsid w:val="00DA5AF7"/>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DA5AF7"/>
    <w:rPr>
      <w:rFonts w:ascii="Arial" w:eastAsia="Times New Roman" w:hAnsi="Arial" w:cs="Times New Roman"/>
      <w:sz w:val="20"/>
      <w:szCs w:val="20"/>
      <w:lang w:val="sr-Cyrl-CS" w:eastAsia="ar-SA"/>
    </w:rPr>
  </w:style>
  <w:style w:type="paragraph" w:customStyle="1" w:styleId="Uvlaka">
    <w:name w:val="Uvlaka"/>
    <w:basedOn w:val="BodyTextFirstIndent2"/>
    <w:rsid w:val="00DA5AF7"/>
    <w:pPr>
      <w:numPr>
        <w:numId w:val="25"/>
      </w:numPr>
      <w:tabs>
        <w:tab w:val="left" w:pos="680"/>
      </w:tabs>
      <w:spacing w:after="0"/>
      <w:ind w:left="680" w:hanging="340"/>
    </w:pPr>
    <w:rPr>
      <w:sz w:val="22"/>
      <w:szCs w:val="22"/>
    </w:rPr>
  </w:style>
  <w:style w:type="table" w:styleId="TableGrid12">
    <w:name w:val="Table Grid 1"/>
    <w:basedOn w:val="TableNormal"/>
    <w:rsid w:val="00DA5AF7"/>
    <w:pPr>
      <w:spacing w:after="0" w:line="240" w:lineRule="auto"/>
      <w:jc w:val="both"/>
    </w:pPr>
    <w:rPr>
      <w:rFonts w:ascii="Verdana" w:eastAsia="Calibri" w:hAnsi="Verdana" w:cs="Times New Roman"/>
      <w:sz w:val="20"/>
      <w:szCs w:val="20"/>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DA5AF7"/>
    <w:pPr>
      <w:spacing w:before="0" w:after="0"/>
    </w:pPr>
    <w:rPr>
      <w:rFonts w:cs="Times New Roman"/>
      <w:sz w:val="18"/>
      <w:szCs w:val="18"/>
    </w:rPr>
  </w:style>
  <w:style w:type="character" w:customStyle="1" w:styleId="NormaltextChar">
    <w:name w:val="Normal text Char"/>
    <w:link w:val="Normaltext0"/>
    <w:semiHidden/>
    <w:rsid w:val="00DA5AF7"/>
    <w:rPr>
      <w:rFonts w:ascii="Arial" w:eastAsia="Times New Roman" w:hAnsi="Arial" w:cs="Times New Roman"/>
      <w:sz w:val="20"/>
      <w:szCs w:val="20"/>
      <w:lang w:val="en-US"/>
    </w:rPr>
  </w:style>
  <w:style w:type="paragraph" w:customStyle="1" w:styleId="font5">
    <w:name w:val="font5"/>
    <w:basedOn w:val="Normal"/>
    <w:rsid w:val="00DA5AF7"/>
    <w:pPr>
      <w:spacing w:before="100" w:beforeAutospacing="1" w:after="100" w:afterAutospacing="1" w:line="240" w:lineRule="auto"/>
      <w:ind w:firstLine="709"/>
    </w:pPr>
    <w:rPr>
      <w:rFonts w:ascii="Arial" w:eastAsia="Times New Roman" w:hAnsi="Arial" w:cs="Arial"/>
      <w:sz w:val="16"/>
      <w:szCs w:val="16"/>
      <w:lang w:val="en-US"/>
    </w:rPr>
  </w:style>
  <w:style w:type="paragraph" w:customStyle="1" w:styleId="font6">
    <w:name w:val="font6"/>
    <w:basedOn w:val="Normal"/>
    <w:rsid w:val="00DA5AF7"/>
    <w:pPr>
      <w:spacing w:before="100" w:beforeAutospacing="1" w:after="100" w:afterAutospacing="1" w:line="240" w:lineRule="auto"/>
      <w:ind w:firstLine="709"/>
    </w:pPr>
    <w:rPr>
      <w:rFonts w:ascii="Tahoma" w:eastAsia="Times New Roman" w:hAnsi="Tahoma" w:cs="Tahoma"/>
      <w:color w:val="000000"/>
      <w:sz w:val="16"/>
      <w:szCs w:val="16"/>
      <w:lang w:val="en-US"/>
    </w:rPr>
  </w:style>
  <w:style w:type="paragraph" w:customStyle="1" w:styleId="font7">
    <w:name w:val="font7"/>
    <w:basedOn w:val="Normal"/>
    <w:rsid w:val="00DA5AF7"/>
    <w:pPr>
      <w:spacing w:before="100" w:beforeAutospacing="1" w:after="100" w:afterAutospacing="1" w:line="240" w:lineRule="auto"/>
      <w:ind w:firstLine="709"/>
    </w:pPr>
    <w:rPr>
      <w:rFonts w:ascii="Tahoma" w:eastAsia="Times New Roman" w:hAnsi="Tahoma" w:cs="Tahoma"/>
      <w:b/>
      <w:bCs/>
      <w:color w:val="000000"/>
      <w:sz w:val="16"/>
      <w:szCs w:val="16"/>
      <w:lang w:val="en-US"/>
    </w:rPr>
  </w:style>
  <w:style w:type="paragraph" w:customStyle="1" w:styleId="xl24">
    <w:name w:val="xl24"/>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25">
    <w:name w:val="xl25"/>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6">
    <w:name w:val="xl26"/>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7">
    <w:name w:val="xl27"/>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8">
    <w:name w:val="xl28"/>
    <w:basedOn w:val="Normal"/>
    <w:rsid w:val="00DA5AF7"/>
    <w:pPr>
      <w:shd w:val="clear" w:color="auto" w:fill="FFFF00"/>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9">
    <w:name w:val="xl29"/>
    <w:basedOn w:val="Normal"/>
    <w:rsid w:val="00DA5AF7"/>
    <w:pPr>
      <w:shd w:val="clear" w:color="auto" w:fill="CCFFFF"/>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1">
    <w:name w:val="xl31"/>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2">
    <w:name w:val="xl32"/>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3">
    <w:name w:val="xl33"/>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34">
    <w:name w:val="xl34"/>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35">
    <w:name w:val="xl35"/>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styleId="Index2">
    <w:name w:val="index 2"/>
    <w:basedOn w:val="Normal"/>
    <w:next w:val="Normal"/>
    <w:autoRedefine/>
    <w:semiHidden/>
    <w:rsid w:val="00DA5AF7"/>
    <w:pPr>
      <w:spacing w:after="120" w:line="240" w:lineRule="auto"/>
      <w:ind w:left="440" w:hanging="220"/>
    </w:pPr>
    <w:rPr>
      <w:rFonts w:ascii="Arial" w:eastAsia="Times New Roman" w:hAnsi="Arial" w:cs="Times New Roman"/>
      <w:sz w:val="20"/>
      <w:szCs w:val="20"/>
      <w:lang w:val="sr-Cyrl-CS"/>
    </w:rPr>
  </w:style>
  <w:style w:type="paragraph" w:customStyle="1" w:styleId="tbrojevitabela">
    <w:name w:val="t_brojevi_tabela"/>
    <w:basedOn w:val="Normal"/>
    <w:link w:val="tbrojevitabelaChar"/>
    <w:qFormat/>
    <w:rsid w:val="00DA5AF7"/>
    <w:pPr>
      <w:spacing w:after="0" w:line="240" w:lineRule="auto"/>
      <w:ind w:right="113"/>
      <w:jc w:val="right"/>
    </w:pPr>
    <w:rPr>
      <w:rFonts w:ascii="Arial" w:eastAsia="Times New Roman" w:hAnsi="Arial" w:cs="Times New Roman"/>
      <w:sz w:val="20"/>
      <w:szCs w:val="20"/>
      <w:lang w:val="sr-Cyrl-CS"/>
    </w:rPr>
  </w:style>
  <w:style w:type="paragraph" w:customStyle="1" w:styleId="teksttabela">
    <w:name w:val="tekst_tabela"/>
    <w:basedOn w:val="Normal"/>
    <w:link w:val="teksttabelaChar"/>
    <w:qFormat/>
    <w:rsid w:val="00DA5AF7"/>
    <w:pPr>
      <w:spacing w:after="0" w:line="240" w:lineRule="auto"/>
      <w:ind w:left="57"/>
    </w:pPr>
    <w:rPr>
      <w:rFonts w:ascii="Arial" w:eastAsia="Times New Roman" w:hAnsi="Arial" w:cs="Times New Roman"/>
      <w:sz w:val="20"/>
      <w:szCs w:val="20"/>
      <w:lang w:val="sr-Cyrl-CS"/>
    </w:rPr>
  </w:style>
  <w:style w:type="character" w:customStyle="1" w:styleId="tbrojevitabelaChar">
    <w:name w:val="t_brojevi_tabela Char"/>
    <w:link w:val="tbrojevitabela"/>
    <w:rsid w:val="00DA5AF7"/>
    <w:rPr>
      <w:rFonts w:ascii="Arial" w:eastAsia="Times New Roman" w:hAnsi="Arial" w:cs="Times New Roman"/>
      <w:sz w:val="20"/>
      <w:szCs w:val="20"/>
      <w:lang w:val="sr-Cyrl-CS"/>
    </w:rPr>
  </w:style>
  <w:style w:type="paragraph" w:customStyle="1" w:styleId="Crtice">
    <w:name w:val="Crtice"/>
    <w:basedOn w:val="Normal"/>
    <w:link w:val="CrticeChar"/>
    <w:qFormat/>
    <w:rsid w:val="00DA5AF7"/>
    <w:pPr>
      <w:numPr>
        <w:numId w:val="27"/>
      </w:numPr>
      <w:spacing w:after="120" w:line="240" w:lineRule="auto"/>
      <w:ind w:left="709" w:hanging="283"/>
    </w:pPr>
    <w:rPr>
      <w:rFonts w:ascii="Arial" w:eastAsia="Times New Roman" w:hAnsi="Arial" w:cs="Times New Roman"/>
      <w:noProof/>
      <w:sz w:val="20"/>
      <w:szCs w:val="20"/>
      <w:lang w:val="sr-Cyrl-CS"/>
    </w:rPr>
  </w:style>
  <w:style w:type="character" w:customStyle="1" w:styleId="teksttabelaChar">
    <w:name w:val="tekst_tabela Char"/>
    <w:link w:val="teksttabela"/>
    <w:rsid w:val="00DA5AF7"/>
    <w:rPr>
      <w:rFonts w:ascii="Arial" w:eastAsia="Times New Roman" w:hAnsi="Arial" w:cs="Times New Roman"/>
      <w:sz w:val="20"/>
      <w:szCs w:val="20"/>
      <w:lang w:val="sr-Cyrl-CS"/>
    </w:rPr>
  </w:style>
  <w:style w:type="paragraph" w:customStyle="1" w:styleId="a0">
    <w:name w:val="Наслов_табела"/>
    <w:basedOn w:val="Heading4"/>
    <w:link w:val="Char"/>
    <w:qFormat/>
    <w:rsid w:val="00DA5AF7"/>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DA5AF7"/>
    <w:rPr>
      <w:rFonts w:ascii="Arial" w:eastAsia="Times New Roman" w:hAnsi="Arial" w:cs="Times New Roman"/>
      <w:noProof/>
      <w:sz w:val="20"/>
      <w:szCs w:val="20"/>
      <w:lang w:val="sr-Cyrl-CS"/>
    </w:rPr>
  </w:style>
  <w:style w:type="character" w:customStyle="1" w:styleId="Char">
    <w:name w:val="Наслов_табела Char"/>
    <w:link w:val="a0"/>
    <w:rsid w:val="00DA5AF7"/>
    <w:rPr>
      <w:rFonts w:ascii="Arial" w:eastAsia="Times New Roman" w:hAnsi="Arial" w:cs="Arial"/>
      <w:b/>
      <w:caps/>
      <w:noProof/>
      <w:sz w:val="20"/>
      <w:lang w:val="en-US"/>
    </w:rPr>
  </w:style>
  <w:style w:type="paragraph" w:customStyle="1" w:styleId="Normal2">
    <w:name w:val="Normal2"/>
    <w:basedOn w:val="Normal"/>
    <w:rsid w:val="00DA5AF7"/>
    <w:pPr>
      <w:spacing w:after="120" w:line="240" w:lineRule="auto"/>
      <w:ind w:firstLine="340"/>
      <w:jc w:val="both"/>
    </w:pPr>
    <w:rPr>
      <w:rFonts w:ascii="Times New Roman" w:eastAsia="Times New Roman" w:hAnsi="Times New Roman" w:cs="Times New Roman"/>
      <w:lang w:val="en-US"/>
    </w:rPr>
  </w:style>
  <w:style w:type="numbering" w:customStyle="1" w:styleId="Headings1">
    <w:name w:val="Headings 1"/>
    <w:uiPriority w:val="99"/>
    <w:rsid w:val="00DA5AF7"/>
    <w:pPr>
      <w:numPr>
        <w:numId w:val="28"/>
      </w:numPr>
    </w:pPr>
  </w:style>
  <w:style w:type="numbering" w:customStyle="1" w:styleId="Heading31">
    <w:name w:val="Heading 3.1"/>
    <w:uiPriority w:val="99"/>
    <w:rsid w:val="00DA5AF7"/>
    <w:pPr>
      <w:numPr>
        <w:numId w:val="29"/>
      </w:numPr>
    </w:pPr>
  </w:style>
  <w:style w:type="paragraph" w:customStyle="1" w:styleId="brojevibullet">
    <w:name w:val="brojevi_bullet"/>
    <w:basedOn w:val="Normal"/>
    <w:link w:val="brojevibulletChar"/>
    <w:qFormat/>
    <w:rsid w:val="00DA5AF7"/>
    <w:pPr>
      <w:numPr>
        <w:numId w:val="26"/>
      </w:numPr>
      <w:tabs>
        <w:tab w:val="left" w:pos="709"/>
      </w:tabs>
      <w:spacing w:after="120" w:line="240" w:lineRule="auto"/>
      <w:ind w:left="709" w:hanging="425"/>
    </w:pPr>
    <w:rPr>
      <w:rFonts w:ascii="Arial" w:eastAsia="Times New Roman" w:hAnsi="Arial" w:cs="Arial"/>
      <w:sz w:val="20"/>
      <w:szCs w:val="20"/>
      <w:lang w:val="sr-Cyrl-CS"/>
    </w:rPr>
  </w:style>
  <w:style w:type="paragraph" w:customStyle="1" w:styleId="Crticebullet">
    <w:name w:val="Crtice_bullet"/>
    <w:basedOn w:val="Crtice"/>
    <w:link w:val="CrticebulletChar"/>
    <w:qFormat/>
    <w:rsid w:val="00DA5AF7"/>
    <w:pPr>
      <w:tabs>
        <w:tab w:val="left" w:pos="709"/>
      </w:tabs>
      <w:ind w:hanging="425"/>
    </w:pPr>
  </w:style>
  <w:style w:type="character" w:customStyle="1" w:styleId="brojevibulletChar">
    <w:name w:val="brojevi_bullet Char"/>
    <w:link w:val="brojevibullet"/>
    <w:rsid w:val="00DA5AF7"/>
    <w:rPr>
      <w:rFonts w:ascii="Arial" w:eastAsia="Times New Roman" w:hAnsi="Arial" w:cs="Arial"/>
      <w:sz w:val="20"/>
      <w:szCs w:val="20"/>
      <w:lang w:val="sr-Cyrl-CS"/>
    </w:rPr>
  </w:style>
  <w:style w:type="character" w:customStyle="1" w:styleId="CrticebulletChar">
    <w:name w:val="Crtice_bullet Char"/>
    <w:link w:val="Crticebullet"/>
    <w:rsid w:val="00DA5AF7"/>
    <w:rPr>
      <w:rFonts w:ascii="Arial" w:eastAsia="Times New Roman" w:hAnsi="Arial" w:cs="Times New Roman"/>
      <w:noProof/>
      <w:sz w:val="20"/>
      <w:szCs w:val="20"/>
      <w:lang w:val="sr-Cyrl-CS"/>
    </w:rPr>
  </w:style>
  <w:style w:type="table" w:customStyle="1" w:styleId="TableGrid120">
    <w:name w:val="Table Grid12"/>
    <w:basedOn w:val="TableNormal"/>
    <w:next w:val="TableGrid"/>
    <w:rsid w:val="00DA5AF7"/>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A5A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2" w:uiPriority="0"/>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ode" w:uiPriority="0"/>
    <w:lsdException w:name="annotation subject" w:uiPriority="0"/>
    <w:lsdException w:name="Outline List 2"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0">
    <w:name w:val="heading 1"/>
    <w:basedOn w:val="BodyText"/>
    <w:next w:val="Normal"/>
    <w:link w:val="Heading1Char"/>
    <w:qFormat/>
    <w:rsid w:val="00DA5AF7"/>
    <w:pPr>
      <w:ind w:left="709" w:hanging="709"/>
      <w:jc w:val="left"/>
      <w:outlineLvl w:val="0"/>
    </w:pPr>
    <w:rPr>
      <w:b/>
      <w:sz w:val="22"/>
      <w:szCs w:val="22"/>
    </w:rPr>
  </w:style>
  <w:style w:type="paragraph" w:styleId="Heading2">
    <w:name w:val="heading 2"/>
    <w:basedOn w:val="Normal"/>
    <w:next w:val="Normal"/>
    <w:link w:val="Heading2Char"/>
    <w:qFormat/>
    <w:rsid w:val="00DA5AF7"/>
    <w:pPr>
      <w:spacing w:before="120" w:after="0" w:line="240" w:lineRule="auto"/>
      <w:ind w:left="709" w:hanging="709"/>
      <w:jc w:val="both"/>
      <w:outlineLvl w:val="1"/>
    </w:pPr>
    <w:rPr>
      <w:rFonts w:ascii="Arial" w:eastAsia="Times New Roman" w:hAnsi="Arial" w:cs="Times New Roman"/>
      <w:b/>
      <w:lang w:val="en-US" w:eastAsia="ar-SA"/>
    </w:rPr>
  </w:style>
  <w:style w:type="paragraph" w:styleId="Heading3">
    <w:name w:val="heading 3"/>
    <w:aliases w:val="naslov3,n3,3,- 1.1.1.,EPZ_P_3"/>
    <w:basedOn w:val="Normal"/>
    <w:next w:val="Normal"/>
    <w:link w:val="Heading3Char"/>
    <w:qFormat/>
    <w:rsid w:val="00DA5AF7"/>
    <w:pPr>
      <w:keepNext/>
      <w:tabs>
        <w:tab w:val="num" w:pos="0"/>
      </w:tabs>
      <w:spacing w:before="120" w:after="0" w:line="240" w:lineRule="auto"/>
      <w:jc w:val="center"/>
      <w:outlineLvl w:val="2"/>
    </w:pPr>
    <w:rPr>
      <w:rFonts w:ascii="Arial Narrow" w:eastAsia="Times New Roman" w:hAnsi="Arial Narrow" w:cs="Times New Roman"/>
      <w:b/>
      <w:bCs/>
      <w:sz w:val="32"/>
      <w:szCs w:val="20"/>
      <w:lang w:val="sr-Cyrl-CS" w:eastAsia="ar-SA"/>
    </w:rPr>
  </w:style>
  <w:style w:type="paragraph" w:styleId="Heading4">
    <w:name w:val="heading 4"/>
    <w:aliases w:val="Heading 4 chapter title,naslov4,n4,4,EPZ_P_4,Naslov 4"/>
    <w:basedOn w:val="Normal"/>
    <w:next w:val="Normal"/>
    <w:link w:val="Heading4Char"/>
    <w:qFormat/>
    <w:rsid w:val="00DA5AF7"/>
    <w:pPr>
      <w:keepNext/>
      <w:tabs>
        <w:tab w:val="num" w:pos="0"/>
      </w:tabs>
      <w:spacing w:before="120" w:after="0" w:line="240" w:lineRule="auto"/>
      <w:ind w:left="-17"/>
      <w:jc w:val="both"/>
      <w:outlineLvl w:val="3"/>
    </w:pPr>
    <w:rPr>
      <w:rFonts w:ascii="Arial Narrow" w:eastAsia="Times New Roman" w:hAnsi="Arial Narrow" w:cs="Times New Roman"/>
      <w:b/>
      <w:bCs/>
      <w:lang w:val="en-US"/>
    </w:rPr>
  </w:style>
  <w:style w:type="paragraph" w:styleId="Heading5">
    <w:name w:val="heading 5"/>
    <w:aliases w:val="naslov5,n5,5"/>
    <w:basedOn w:val="Normal"/>
    <w:next w:val="Normal"/>
    <w:link w:val="Heading5Char"/>
    <w:qFormat/>
    <w:rsid w:val="00DA5AF7"/>
    <w:pPr>
      <w:keepNext/>
      <w:tabs>
        <w:tab w:val="num" w:pos="0"/>
      </w:tabs>
      <w:spacing w:before="120"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aliases w:val="naslov6,n6,6"/>
    <w:basedOn w:val="Normal"/>
    <w:next w:val="Normal"/>
    <w:link w:val="Heading6Char"/>
    <w:qFormat/>
    <w:rsid w:val="00DA5AF7"/>
    <w:pPr>
      <w:keepNext/>
      <w:tabs>
        <w:tab w:val="num" w:pos="0"/>
      </w:tabs>
      <w:spacing w:before="120"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aliases w:val="7"/>
    <w:basedOn w:val="Normal"/>
    <w:next w:val="Normal"/>
    <w:link w:val="Heading7Char"/>
    <w:qFormat/>
    <w:rsid w:val="00DA5AF7"/>
    <w:pPr>
      <w:keepNext/>
      <w:tabs>
        <w:tab w:val="num" w:pos="0"/>
        <w:tab w:val="center" w:pos="2268"/>
        <w:tab w:val="center" w:pos="7938"/>
      </w:tabs>
      <w:spacing w:before="120" w:after="0" w:line="240" w:lineRule="auto"/>
      <w:jc w:val="center"/>
      <w:outlineLvl w:val="6"/>
    </w:pPr>
    <w:rPr>
      <w:rFonts w:ascii="Arial Narrow" w:eastAsia="Times New Roman" w:hAnsi="Arial Narrow" w:cs="Times New Roman"/>
      <w:b/>
      <w:sz w:val="28"/>
      <w:lang w:val="sr-Cyrl-CS" w:eastAsia="ar-SA"/>
    </w:rPr>
  </w:style>
  <w:style w:type="paragraph" w:styleId="Heading8">
    <w:name w:val="heading 8"/>
    <w:basedOn w:val="Normal"/>
    <w:next w:val="Normal"/>
    <w:link w:val="Heading8Char"/>
    <w:qFormat/>
    <w:rsid w:val="00DA5AF7"/>
    <w:pPr>
      <w:keepNext/>
      <w:tabs>
        <w:tab w:val="num" w:pos="0"/>
      </w:tabs>
      <w:spacing w:before="120"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qFormat/>
    <w:rsid w:val="00DA5AF7"/>
    <w:pPr>
      <w:keepNext/>
      <w:tabs>
        <w:tab w:val="num" w:pos="0"/>
      </w:tabs>
      <w:spacing w:before="120"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DA5AF7"/>
    <w:rPr>
      <w:rFonts w:ascii="Arial" w:eastAsia="Times New Roman" w:hAnsi="Arial" w:cs="Times New Roman"/>
      <w:b/>
      <w:lang w:val="sr-Cyrl-CS" w:eastAsia="ar-SA"/>
    </w:rPr>
  </w:style>
  <w:style w:type="character" w:customStyle="1" w:styleId="Heading2Char">
    <w:name w:val="Heading 2 Char"/>
    <w:basedOn w:val="DefaultParagraphFont"/>
    <w:link w:val="Heading2"/>
    <w:rsid w:val="00DA5AF7"/>
    <w:rPr>
      <w:rFonts w:ascii="Arial" w:eastAsia="Times New Roman" w:hAnsi="Arial" w:cs="Times New Roman"/>
      <w:b/>
      <w:lang w:val="en-US" w:eastAsia="ar-SA"/>
    </w:rPr>
  </w:style>
  <w:style w:type="character" w:customStyle="1" w:styleId="Heading3Char">
    <w:name w:val="Heading 3 Char"/>
    <w:aliases w:val="naslov3 Char,n3 Char,3 Char,- 1.1.1. Char,EPZ_P_3 Char"/>
    <w:basedOn w:val="DefaultParagraphFont"/>
    <w:link w:val="Heading3"/>
    <w:rsid w:val="00DA5AF7"/>
    <w:rPr>
      <w:rFonts w:ascii="Arial Narrow" w:eastAsia="Times New Roman" w:hAnsi="Arial Narrow" w:cs="Times New Roman"/>
      <w:b/>
      <w:bCs/>
      <w:sz w:val="32"/>
      <w:szCs w:val="20"/>
      <w:lang w:val="sr-Cyrl-CS" w:eastAsia="ar-SA"/>
    </w:rPr>
  </w:style>
  <w:style w:type="character" w:customStyle="1" w:styleId="Heading4Char">
    <w:name w:val="Heading 4 Char"/>
    <w:aliases w:val="Heading 4 chapter title Char,naslov4 Char,n4 Char,4 Char,EPZ_P_4 Char,Naslov 4 Char"/>
    <w:basedOn w:val="DefaultParagraphFont"/>
    <w:link w:val="Heading4"/>
    <w:rsid w:val="00DA5AF7"/>
    <w:rPr>
      <w:rFonts w:ascii="Arial Narrow" w:eastAsia="Times New Roman" w:hAnsi="Arial Narrow" w:cs="Times New Roman"/>
      <w:b/>
      <w:bCs/>
      <w:lang w:val="en-US"/>
    </w:rPr>
  </w:style>
  <w:style w:type="character" w:customStyle="1" w:styleId="Heading5Char">
    <w:name w:val="Heading 5 Char"/>
    <w:aliases w:val="naslov5 Char,n5 Char,5 Char"/>
    <w:basedOn w:val="DefaultParagraphFont"/>
    <w:link w:val="Heading5"/>
    <w:rsid w:val="00DA5AF7"/>
    <w:rPr>
      <w:rFonts w:ascii="Arial Narrow" w:eastAsia="Times New Roman" w:hAnsi="Arial Narrow" w:cs="Times New Roman"/>
      <w:sz w:val="28"/>
      <w:szCs w:val="20"/>
      <w:lang w:val="sr-Cyrl-CS" w:eastAsia="ar-SA"/>
    </w:rPr>
  </w:style>
  <w:style w:type="character" w:customStyle="1" w:styleId="Heading6Char">
    <w:name w:val="Heading 6 Char"/>
    <w:aliases w:val="naslov6 Char,n6 Char,6 Char"/>
    <w:basedOn w:val="DefaultParagraphFont"/>
    <w:link w:val="Heading6"/>
    <w:rsid w:val="00DA5AF7"/>
    <w:rPr>
      <w:rFonts w:ascii="Arial Narrow" w:eastAsia="Times New Roman" w:hAnsi="Arial Narrow" w:cs="Times New Roman"/>
      <w:b/>
      <w:sz w:val="28"/>
      <w:szCs w:val="20"/>
      <w:lang w:val="sr-Cyrl-CS" w:eastAsia="ar-SA"/>
    </w:rPr>
  </w:style>
  <w:style w:type="character" w:customStyle="1" w:styleId="Heading7Char">
    <w:name w:val="Heading 7 Char"/>
    <w:aliases w:val="7 Char"/>
    <w:basedOn w:val="DefaultParagraphFont"/>
    <w:link w:val="Heading7"/>
    <w:rsid w:val="00DA5AF7"/>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DA5AF7"/>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DA5AF7"/>
    <w:rPr>
      <w:rFonts w:ascii="Arial Narrow" w:eastAsia="Times New Roman" w:hAnsi="Arial Narrow" w:cs="Times New Roman"/>
      <w:b/>
      <w:bCs/>
      <w:sz w:val="28"/>
      <w:szCs w:val="20"/>
      <w:lang w:val="sr-Cyrl-CS" w:eastAsia="ar-SA"/>
    </w:rPr>
  </w:style>
  <w:style w:type="numbering" w:customStyle="1" w:styleId="NoList1">
    <w:name w:val="No List1"/>
    <w:next w:val="NoList"/>
    <w:uiPriority w:val="99"/>
    <w:semiHidden/>
    <w:unhideWhenUsed/>
    <w:rsid w:val="00DA5AF7"/>
  </w:style>
  <w:style w:type="character" w:customStyle="1" w:styleId="WW8Num2z0">
    <w:name w:val="WW8Num2z0"/>
    <w:rsid w:val="00DA5AF7"/>
    <w:rPr>
      <w:rFonts w:ascii="Symbol" w:hAnsi="Symbol"/>
    </w:rPr>
  </w:style>
  <w:style w:type="character" w:customStyle="1" w:styleId="WW8Num3z0">
    <w:name w:val="WW8Num3z0"/>
    <w:rsid w:val="00DA5AF7"/>
    <w:rPr>
      <w:rFonts w:ascii="Symbol" w:hAnsi="Symbol"/>
    </w:rPr>
  </w:style>
  <w:style w:type="character" w:customStyle="1" w:styleId="WW8Num4z0">
    <w:name w:val="WW8Num4z0"/>
    <w:uiPriority w:val="99"/>
    <w:rsid w:val="00DA5AF7"/>
    <w:rPr>
      <w:rFonts w:ascii="Symbol" w:hAnsi="Symbol"/>
    </w:rPr>
  </w:style>
  <w:style w:type="character" w:customStyle="1" w:styleId="WW8Num5z0">
    <w:name w:val="WW8Num5z0"/>
    <w:rsid w:val="00DA5AF7"/>
    <w:rPr>
      <w:rFonts w:ascii="Symbol" w:hAnsi="Symbol" w:cs="Times New Roman"/>
    </w:rPr>
  </w:style>
  <w:style w:type="character" w:customStyle="1" w:styleId="WW8Num6z0">
    <w:name w:val="WW8Num6z0"/>
    <w:rsid w:val="00DA5AF7"/>
    <w:rPr>
      <w:rFonts w:ascii="Symbol" w:hAnsi="Symbol"/>
    </w:rPr>
  </w:style>
  <w:style w:type="character" w:customStyle="1" w:styleId="WW8Num11z0">
    <w:name w:val="WW8Num11z0"/>
    <w:uiPriority w:val="99"/>
    <w:rsid w:val="00DA5AF7"/>
    <w:rPr>
      <w:rFonts w:ascii="Symbol" w:hAnsi="Symbol"/>
    </w:rPr>
  </w:style>
  <w:style w:type="character" w:customStyle="1" w:styleId="WW8Num15z0">
    <w:name w:val="WW8Num15z0"/>
    <w:uiPriority w:val="99"/>
    <w:rsid w:val="00DA5AF7"/>
    <w:rPr>
      <w:rFonts w:ascii="Symbol" w:hAnsi="Symbol"/>
    </w:rPr>
  </w:style>
  <w:style w:type="character" w:customStyle="1" w:styleId="WW8Num16z0">
    <w:name w:val="WW8Num16z0"/>
    <w:uiPriority w:val="99"/>
    <w:rsid w:val="00DA5AF7"/>
    <w:rPr>
      <w:rFonts w:ascii="Symbol" w:hAnsi="Symbol" w:cs="Times New Roman"/>
    </w:rPr>
  </w:style>
  <w:style w:type="character" w:customStyle="1" w:styleId="WW8Num17z0">
    <w:name w:val="WW8Num17z0"/>
    <w:uiPriority w:val="99"/>
    <w:rsid w:val="00DA5AF7"/>
    <w:rPr>
      <w:rFonts w:ascii="Symbol" w:hAnsi="Symbol"/>
    </w:rPr>
  </w:style>
  <w:style w:type="character" w:customStyle="1" w:styleId="WW8Num19z1">
    <w:name w:val="WW8Num19z1"/>
    <w:uiPriority w:val="99"/>
    <w:rsid w:val="00DA5AF7"/>
    <w:rPr>
      <w:rFonts w:ascii="Times New Roman" w:hAnsi="Times New Roman" w:cs="Times New Roman"/>
    </w:rPr>
  </w:style>
  <w:style w:type="character" w:customStyle="1" w:styleId="WW8Num20z0">
    <w:name w:val="WW8Num20z0"/>
    <w:rsid w:val="00DA5AF7"/>
    <w:rPr>
      <w:rFonts w:ascii="Courier New" w:hAnsi="Courier New"/>
      <w:color w:val="auto"/>
    </w:rPr>
  </w:style>
  <w:style w:type="character" w:customStyle="1" w:styleId="WW8Num21z0">
    <w:name w:val="WW8Num21z0"/>
    <w:rsid w:val="00DA5AF7"/>
    <w:rPr>
      <w:rFonts w:ascii="Symbol" w:hAnsi="Symbol"/>
    </w:rPr>
  </w:style>
  <w:style w:type="character" w:customStyle="1" w:styleId="WW8Num24z1">
    <w:name w:val="WW8Num24z1"/>
    <w:rsid w:val="00DA5AF7"/>
    <w:rPr>
      <w:rFonts w:ascii="Symbol" w:hAnsi="Symbol"/>
    </w:rPr>
  </w:style>
  <w:style w:type="character" w:customStyle="1" w:styleId="WW8Num25z0">
    <w:name w:val="WW8Num25z0"/>
    <w:uiPriority w:val="99"/>
    <w:rsid w:val="00DA5AF7"/>
    <w:rPr>
      <w:rFonts w:ascii="Symbol" w:hAnsi="Symbol"/>
    </w:rPr>
  </w:style>
  <w:style w:type="character" w:customStyle="1" w:styleId="WW8Num26z0">
    <w:name w:val="WW8Num26z0"/>
    <w:rsid w:val="00DA5AF7"/>
    <w:rPr>
      <w:i w:val="0"/>
    </w:rPr>
  </w:style>
  <w:style w:type="character" w:customStyle="1" w:styleId="WW8Num27z0">
    <w:name w:val="WW8Num27z0"/>
    <w:uiPriority w:val="99"/>
    <w:rsid w:val="00DA5AF7"/>
    <w:rPr>
      <w:rFonts w:ascii="Symbol" w:hAnsi="Symbol"/>
    </w:rPr>
  </w:style>
  <w:style w:type="character" w:customStyle="1" w:styleId="WW8Num28z0">
    <w:name w:val="WW8Num28z0"/>
    <w:uiPriority w:val="99"/>
    <w:rsid w:val="00DA5AF7"/>
    <w:rPr>
      <w:rFonts w:ascii="Symbol" w:hAnsi="Symbol"/>
    </w:rPr>
  </w:style>
  <w:style w:type="character" w:customStyle="1" w:styleId="WW8Num29z0">
    <w:name w:val="WW8Num29z0"/>
    <w:rsid w:val="00DA5AF7"/>
    <w:rPr>
      <w:rFonts w:ascii="Symbol" w:hAnsi="Symbol"/>
    </w:rPr>
  </w:style>
  <w:style w:type="character" w:customStyle="1" w:styleId="WW8Num31z0">
    <w:name w:val="WW8Num31z0"/>
    <w:uiPriority w:val="99"/>
    <w:rsid w:val="00DA5AF7"/>
    <w:rPr>
      <w:rFonts w:ascii="Symbol" w:hAnsi="Symbol"/>
    </w:rPr>
  </w:style>
  <w:style w:type="character" w:customStyle="1" w:styleId="WW8Num34z0">
    <w:name w:val="WW8Num34z0"/>
    <w:rsid w:val="00DA5AF7"/>
    <w:rPr>
      <w:rFonts w:ascii="Symbol" w:hAnsi="Symbol"/>
    </w:rPr>
  </w:style>
  <w:style w:type="character" w:customStyle="1" w:styleId="WW8Num35z0">
    <w:name w:val="WW8Num35z0"/>
    <w:uiPriority w:val="99"/>
    <w:rsid w:val="00DA5AF7"/>
    <w:rPr>
      <w:rFonts w:ascii="Symbol" w:hAnsi="Symbol"/>
    </w:rPr>
  </w:style>
  <w:style w:type="character" w:customStyle="1" w:styleId="WW8Num38z1">
    <w:name w:val="WW8Num38z1"/>
    <w:rsid w:val="00DA5AF7"/>
    <w:rPr>
      <w:rFonts w:ascii="Courier New" w:hAnsi="Courier New" w:cs="Courier New"/>
    </w:rPr>
  </w:style>
  <w:style w:type="character" w:customStyle="1" w:styleId="WW8Num38z2">
    <w:name w:val="WW8Num38z2"/>
    <w:rsid w:val="00DA5AF7"/>
    <w:rPr>
      <w:rFonts w:ascii="Wingdings" w:hAnsi="Wingdings"/>
    </w:rPr>
  </w:style>
  <w:style w:type="character" w:customStyle="1" w:styleId="WW8Num38z3">
    <w:name w:val="WW8Num38z3"/>
    <w:rsid w:val="00DA5AF7"/>
    <w:rPr>
      <w:rFonts w:ascii="Symbol" w:hAnsi="Symbol"/>
    </w:rPr>
  </w:style>
  <w:style w:type="character" w:customStyle="1" w:styleId="WW8Num39z0">
    <w:name w:val="WW8Num39z0"/>
    <w:rsid w:val="00DA5AF7"/>
    <w:rPr>
      <w:rFonts w:ascii="Symbol" w:hAnsi="Symbol"/>
    </w:rPr>
  </w:style>
  <w:style w:type="character" w:customStyle="1" w:styleId="WW8Num40z0">
    <w:name w:val="WW8Num40z0"/>
    <w:uiPriority w:val="99"/>
    <w:rsid w:val="00DA5AF7"/>
    <w:rPr>
      <w:rFonts w:ascii="Symbol" w:hAnsi="Symbol"/>
    </w:rPr>
  </w:style>
  <w:style w:type="character" w:customStyle="1" w:styleId="WW8Num41z0">
    <w:name w:val="WW8Num41z0"/>
    <w:uiPriority w:val="99"/>
    <w:rsid w:val="00DA5AF7"/>
    <w:rPr>
      <w:rFonts w:ascii="Symbol" w:hAnsi="Symbol"/>
    </w:rPr>
  </w:style>
  <w:style w:type="character" w:customStyle="1" w:styleId="WW8Num42z0">
    <w:name w:val="WW8Num42z0"/>
    <w:rsid w:val="00DA5AF7"/>
    <w:rPr>
      <w:rFonts w:ascii="Symbol" w:hAnsi="Symbol"/>
    </w:rPr>
  </w:style>
  <w:style w:type="character" w:customStyle="1" w:styleId="WW8Num43z0">
    <w:name w:val="WW8Num43z0"/>
    <w:rsid w:val="00DA5AF7"/>
    <w:rPr>
      <w:rFonts w:ascii="Symbol" w:hAnsi="Symbol"/>
    </w:rPr>
  </w:style>
  <w:style w:type="character" w:customStyle="1" w:styleId="WW8Num44z0">
    <w:name w:val="WW8Num44z0"/>
    <w:rsid w:val="00DA5AF7"/>
    <w:rPr>
      <w:rFonts w:ascii="Symbol" w:hAnsi="Symbol"/>
    </w:rPr>
  </w:style>
  <w:style w:type="character" w:customStyle="1" w:styleId="WW8Num46z0">
    <w:name w:val="WW8Num46z0"/>
    <w:rsid w:val="00DA5AF7"/>
    <w:rPr>
      <w:rFonts w:ascii="Symbol" w:hAnsi="Symbol"/>
    </w:rPr>
  </w:style>
  <w:style w:type="character" w:customStyle="1" w:styleId="WW-Absatz-Standardschriftart">
    <w:name w:val="WW-Absatz-Standardschriftart"/>
    <w:rsid w:val="00DA5AF7"/>
  </w:style>
  <w:style w:type="character" w:customStyle="1" w:styleId="WW-WW8Num2z0">
    <w:name w:val="WW-WW8Num2z0"/>
    <w:uiPriority w:val="99"/>
    <w:rsid w:val="00DA5AF7"/>
    <w:rPr>
      <w:rFonts w:ascii="Symbol" w:hAnsi="Symbol"/>
    </w:rPr>
  </w:style>
  <w:style w:type="character" w:customStyle="1" w:styleId="WW-WW8Num3z0">
    <w:name w:val="WW-WW8Num3z0"/>
    <w:uiPriority w:val="99"/>
    <w:rsid w:val="00DA5AF7"/>
    <w:rPr>
      <w:rFonts w:ascii="Symbol" w:hAnsi="Symbol"/>
    </w:rPr>
  </w:style>
  <w:style w:type="character" w:customStyle="1" w:styleId="WW-WW8Num4z0">
    <w:name w:val="WW-WW8Num4z0"/>
    <w:uiPriority w:val="99"/>
    <w:rsid w:val="00DA5AF7"/>
    <w:rPr>
      <w:rFonts w:ascii="Symbol" w:hAnsi="Symbol"/>
    </w:rPr>
  </w:style>
  <w:style w:type="character" w:customStyle="1" w:styleId="WW-WW8Num5z0">
    <w:name w:val="WW-WW8Num5z0"/>
    <w:uiPriority w:val="99"/>
    <w:rsid w:val="00DA5AF7"/>
    <w:rPr>
      <w:rFonts w:ascii="Symbol" w:hAnsi="Symbol" w:cs="Times New Roman"/>
    </w:rPr>
  </w:style>
  <w:style w:type="character" w:customStyle="1" w:styleId="WW-WW8Num6z0">
    <w:name w:val="WW-WW8Num6z0"/>
    <w:uiPriority w:val="99"/>
    <w:rsid w:val="00DA5AF7"/>
    <w:rPr>
      <w:rFonts w:ascii="Symbol" w:hAnsi="Symbol"/>
    </w:rPr>
  </w:style>
  <w:style w:type="character" w:customStyle="1" w:styleId="WW-WW8Num11z0">
    <w:name w:val="WW-WW8Num11z0"/>
    <w:uiPriority w:val="99"/>
    <w:rsid w:val="00DA5AF7"/>
    <w:rPr>
      <w:rFonts w:ascii="Symbol" w:hAnsi="Symbol"/>
    </w:rPr>
  </w:style>
  <w:style w:type="character" w:customStyle="1" w:styleId="WW-WW8Num15z0">
    <w:name w:val="WW-WW8Num15z0"/>
    <w:uiPriority w:val="99"/>
    <w:rsid w:val="00DA5AF7"/>
    <w:rPr>
      <w:rFonts w:ascii="Symbol" w:hAnsi="Symbol"/>
    </w:rPr>
  </w:style>
  <w:style w:type="character" w:customStyle="1" w:styleId="WW-WW8Num16z0">
    <w:name w:val="WW-WW8Num16z0"/>
    <w:uiPriority w:val="99"/>
    <w:rsid w:val="00DA5AF7"/>
    <w:rPr>
      <w:rFonts w:ascii="Symbol" w:hAnsi="Symbol" w:cs="Times New Roman"/>
    </w:rPr>
  </w:style>
  <w:style w:type="character" w:customStyle="1" w:styleId="WW-WW8Num17z0">
    <w:name w:val="WW-WW8Num17z0"/>
    <w:uiPriority w:val="99"/>
    <w:rsid w:val="00DA5AF7"/>
    <w:rPr>
      <w:rFonts w:ascii="Symbol" w:hAnsi="Symbol"/>
    </w:rPr>
  </w:style>
  <w:style w:type="character" w:customStyle="1" w:styleId="WW-WW8Num19z1">
    <w:name w:val="WW-WW8Num19z1"/>
    <w:uiPriority w:val="99"/>
    <w:rsid w:val="00DA5AF7"/>
    <w:rPr>
      <w:rFonts w:ascii="Times New Roman" w:hAnsi="Times New Roman" w:cs="Times New Roman"/>
    </w:rPr>
  </w:style>
  <w:style w:type="character" w:customStyle="1" w:styleId="WW-WW8Num20z0">
    <w:name w:val="WW-WW8Num20z0"/>
    <w:uiPriority w:val="99"/>
    <w:rsid w:val="00DA5AF7"/>
    <w:rPr>
      <w:rFonts w:ascii="Courier New" w:hAnsi="Courier New"/>
      <w:color w:val="auto"/>
    </w:rPr>
  </w:style>
  <w:style w:type="character" w:customStyle="1" w:styleId="WW-WW8Num21z0">
    <w:name w:val="WW-WW8Num21z0"/>
    <w:uiPriority w:val="99"/>
    <w:rsid w:val="00DA5AF7"/>
    <w:rPr>
      <w:rFonts w:ascii="Symbol" w:hAnsi="Symbol"/>
    </w:rPr>
  </w:style>
  <w:style w:type="character" w:customStyle="1" w:styleId="WW-WW8Num24z1">
    <w:name w:val="WW-WW8Num24z1"/>
    <w:uiPriority w:val="99"/>
    <w:rsid w:val="00DA5AF7"/>
    <w:rPr>
      <w:rFonts w:ascii="Symbol" w:hAnsi="Symbol"/>
    </w:rPr>
  </w:style>
  <w:style w:type="character" w:customStyle="1" w:styleId="WW-WW8Num25z0">
    <w:name w:val="WW-WW8Num25z0"/>
    <w:uiPriority w:val="99"/>
    <w:rsid w:val="00DA5AF7"/>
    <w:rPr>
      <w:rFonts w:ascii="Symbol" w:hAnsi="Symbol"/>
    </w:rPr>
  </w:style>
  <w:style w:type="character" w:customStyle="1" w:styleId="WW-WW8Num26z0">
    <w:name w:val="WW-WW8Num26z0"/>
    <w:uiPriority w:val="99"/>
    <w:rsid w:val="00DA5AF7"/>
    <w:rPr>
      <w:i w:val="0"/>
    </w:rPr>
  </w:style>
  <w:style w:type="character" w:customStyle="1" w:styleId="WW-WW8Num27z0">
    <w:name w:val="WW-WW8Num27z0"/>
    <w:uiPriority w:val="99"/>
    <w:rsid w:val="00DA5AF7"/>
    <w:rPr>
      <w:rFonts w:ascii="Symbol" w:hAnsi="Symbol"/>
    </w:rPr>
  </w:style>
  <w:style w:type="character" w:customStyle="1" w:styleId="WW-WW8Num28z0">
    <w:name w:val="WW-WW8Num28z0"/>
    <w:uiPriority w:val="99"/>
    <w:rsid w:val="00DA5AF7"/>
    <w:rPr>
      <w:rFonts w:ascii="Symbol" w:hAnsi="Symbol"/>
    </w:rPr>
  </w:style>
  <w:style w:type="character" w:customStyle="1" w:styleId="WW-WW8Num29z0">
    <w:name w:val="WW-WW8Num29z0"/>
    <w:uiPriority w:val="99"/>
    <w:rsid w:val="00DA5AF7"/>
    <w:rPr>
      <w:rFonts w:ascii="Symbol" w:hAnsi="Symbol"/>
    </w:rPr>
  </w:style>
  <w:style w:type="character" w:customStyle="1" w:styleId="WW-WW8Num31z0">
    <w:name w:val="WW-WW8Num31z0"/>
    <w:uiPriority w:val="99"/>
    <w:rsid w:val="00DA5AF7"/>
    <w:rPr>
      <w:rFonts w:ascii="Symbol" w:hAnsi="Symbol"/>
    </w:rPr>
  </w:style>
  <w:style w:type="character" w:customStyle="1" w:styleId="WW-WW8Num34z0">
    <w:name w:val="WW-WW8Num34z0"/>
    <w:uiPriority w:val="99"/>
    <w:rsid w:val="00DA5AF7"/>
    <w:rPr>
      <w:rFonts w:ascii="Symbol" w:hAnsi="Symbol"/>
    </w:rPr>
  </w:style>
  <w:style w:type="character" w:customStyle="1" w:styleId="WW-WW8Num35z0">
    <w:name w:val="WW-WW8Num35z0"/>
    <w:uiPriority w:val="99"/>
    <w:rsid w:val="00DA5AF7"/>
    <w:rPr>
      <w:rFonts w:ascii="Symbol" w:hAnsi="Symbol"/>
    </w:rPr>
  </w:style>
  <w:style w:type="character" w:customStyle="1" w:styleId="WW-WW8Num38z1">
    <w:name w:val="WW-WW8Num38z1"/>
    <w:uiPriority w:val="99"/>
    <w:rsid w:val="00DA5AF7"/>
    <w:rPr>
      <w:rFonts w:ascii="Courier New" w:hAnsi="Courier New" w:cs="Courier New"/>
    </w:rPr>
  </w:style>
  <w:style w:type="character" w:customStyle="1" w:styleId="WW-WW8Num38z2">
    <w:name w:val="WW-WW8Num38z2"/>
    <w:uiPriority w:val="99"/>
    <w:rsid w:val="00DA5AF7"/>
    <w:rPr>
      <w:rFonts w:ascii="Wingdings" w:hAnsi="Wingdings"/>
    </w:rPr>
  </w:style>
  <w:style w:type="character" w:customStyle="1" w:styleId="WW-WW8Num38z3">
    <w:name w:val="WW-WW8Num38z3"/>
    <w:uiPriority w:val="99"/>
    <w:rsid w:val="00DA5AF7"/>
    <w:rPr>
      <w:rFonts w:ascii="Symbol" w:hAnsi="Symbol"/>
    </w:rPr>
  </w:style>
  <w:style w:type="character" w:customStyle="1" w:styleId="WW-WW8Num39z0">
    <w:name w:val="WW-WW8Num39z0"/>
    <w:uiPriority w:val="99"/>
    <w:rsid w:val="00DA5AF7"/>
    <w:rPr>
      <w:rFonts w:ascii="Symbol" w:hAnsi="Symbol"/>
    </w:rPr>
  </w:style>
  <w:style w:type="character" w:customStyle="1" w:styleId="WW-WW8Num40z0">
    <w:name w:val="WW-WW8Num40z0"/>
    <w:uiPriority w:val="99"/>
    <w:rsid w:val="00DA5AF7"/>
    <w:rPr>
      <w:rFonts w:ascii="Symbol" w:hAnsi="Symbol"/>
    </w:rPr>
  </w:style>
  <w:style w:type="character" w:customStyle="1" w:styleId="WW-WW8Num41z0">
    <w:name w:val="WW-WW8Num41z0"/>
    <w:uiPriority w:val="99"/>
    <w:rsid w:val="00DA5AF7"/>
    <w:rPr>
      <w:rFonts w:ascii="Symbol" w:hAnsi="Symbol"/>
    </w:rPr>
  </w:style>
  <w:style w:type="character" w:customStyle="1" w:styleId="WW-WW8Num42z0">
    <w:name w:val="WW-WW8Num42z0"/>
    <w:uiPriority w:val="99"/>
    <w:rsid w:val="00DA5AF7"/>
    <w:rPr>
      <w:rFonts w:ascii="Symbol" w:hAnsi="Symbol"/>
    </w:rPr>
  </w:style>
  <w:style w:type="character" w:customStyle="1" w:styleId="WW-WW8Num43z0">
    <w:name w:val="WW-WW8Num43z0"/>
    <w:uiPriority w:val="99"/>
    <w:rsid w:val="00DA5AF7"/>
    <w:rPr>
      <w:rFonts w:ascii="Symbol" w:hAnsi="Symbol"/>
    </w:rPr>
  </w:style>
  <w:style w:type="character" w:customStyle="1" w:styleId="WW-WW8Num44z0">
    <w:name w:val="WW-WW8Num44z0"/>
    <w:uiPriority w:val="99"/>
    <w:rsid w:val="00DA5AF7"/>
    <w:rPr>
      <w:rFonts w:ascii="Symbol" w:hAnsi="Symbol"/>
    </w:rPr>
  </w:style>
  <w:style w:type="character" w:customStyle="1" w:styleId="WW-WW8Num46z0">
    <w:name w:val="WW-WW8Num46z0"/>
    <w:uiPriority w:val="99"/>
    <w:rsid w:val="00DA5AF7"/>
    <w:rPr>
      <w:rFonts w:ascii="Symbol" w:hAnsi="Symbol"/>
    </w:rPr>
  </w:style>
  <w:style w:type="character" w:customStyle="1" w:styleId="WW-Absatz-Standardschriftart1">
    <w:name w:val="WW-Absatz-Standardschriftart1"/>
    <w:uiPriority w:val="99"/>
    <w:rsid w:val="00DA5AF7"/>
  </w:style>
  <w:style w:type="character" w:customStyle="1" w:styleId="WW-WW8Num2z01">
    <w:name w:val="WW-WW8Num2z01"/>
    <w:uiPriority w:val="99"/>
    <w:rsid w:val="00DA5AF7"/>
    <w:rPr>
      <w:rFonts w:ascii="Symbol" w:hAnsi="Symbol"/>
    </w:rPr>
  </w:style>
  <w:style w:type="character" w:customStyle="1" w:styleId="WW-WW8Num3z01">
    <w:name w:val="WW-WW8Num3z01"/>
    <w:uiPriority w:val="99"/>
    <w:rsid w:val="00DA5AF7"/>
    <w:rPr>
      <w:rFonts w:ascii="Symbol" w:hAnsi="Symbol"/>
    </w:rPr>
  </w:style>
  <w:style w:type="character" w:customStyle="1" w:styleId="WW-WW8Num4z01">
    <w:name w:val="WW-WW8Num4z01"/>
    <w:uiPriority w:val="99"/>
    <w:rsid w:val="00DA5AF7"/>
    <w:rPr>
      <w:rFonts w:ascii="Symbol" w:hAnsi="Symbol"/>
    </w:rPr>
  </w:style>
  <w:style w:type="character" w:customStyle="1" w:styleId="WW-WW8Num5z01">
    <w:name w:val="WW-WW8Num5z01"/>
    <w:uiPriority w:val="99"/>
    <w:rsid w:val="00DA5AF7"/>
    <w:rPr>
      <w:rFonts w:ascii="Symbol" w:hAnsi="Symbol" w:cs="Times New Roman"/>
    </w:rPr>
  </w:style>
  <w:style w:type="character" w:customStyle="1" w:styleId="WW-WW8Num6z01">
    <w:name w:val="WW-WW8Num6z01"/>
    <w:uiPriority w:val="99"/>
    <w:rsid w:val="00DA5AF7"/>
    <w:rPr>
      <w:rFonts w:ascii="Symbol" w:hAnsi="Symbol"/>
    </w:rPr>
  </w:style>
  <w:style w:type="character" w:customStyle="1" w:styleId="WW-WW8Num11z01">
    <w:name w:val="WW-WW8Num11z01"/>
    <w:uiPriority w:val="99"/>
    <w:rsid w:val="00DA5AF7"/>
    <w:rPr>
      <w:rFonts w:ascii="Symbol" w:hAnsi="Symbol"/>
    </w:rPr>
  </w:style>
  <w:style w:type="character" w:customStyle="1" w:styleId="WW-WW8Num15z01">
    <w:name w:val="WW-WW8Num15z01"/>
    <w:uiPriority w:val="99"/>
    <w:rsid w:val="00DA5AF7"/>
    <w:rPr>
      <w:rFonts w:ascii="Symbol" w:hAnsi="Symbol"/>
    </w:rPr>
  </w:style>
  <w:style w:type="character" w:customStyle="1" w:styleId="WW-WW8Num16z01">
    <w:name w:val="WW-WW8Num16z01"/>
    <w:uiPriority w:val="99"/>
    <w:rsid w:val="00DA5AF7"/>
    <w:rPr>
      <w:rFonts w:ascii="Symbol" w:hAnsi="Symbol" w:cs="Times New Roman"/>
    </w:rPr>
  </w:style>
  <w:style w:type="character" w:customStyle="1" w:styleId="WW-WW8Num17z01">
    <w:name w:val="WW-WW8Num17z01"/>
    <w:uiPriority w:val="99"/>
    <w:rsid w:val="00DA5AF7"/>
    <w:rPr>
      <w:rFonts w:ascii="Symbol" w:hAnsi="Symbol"/>
    </w:rPr>
  </w:style>
  <w:style w:type="character" w:customStyle="1" w:styleId="WW-WW8Num19z11">
    <w:name w:val="WW-WW8Num19z11"/>
    <w:uiPriority w:val="99"/>
    <w:rsid w:val="00DA5AF7"/>
    <w:rPr>
      <w:rFonts w:ascii="Times New Roman" w:hAnsi="Times New Roman" w:cs="Times New Roman"/>
    </w:rPr>
  </w:style>
  <w:style w:type="character" w:customStyle="1" w:styleId="WW-WW8Num20z01">
    <w:name w:val="WW-WW8Num20z01"/>
    <w:uiPriority w:val="99"/>
    <w:rsid w:val="00DA5AF7"/>
    <w:rPr>
      <w:rFonts w:ascii="Courier New" w:hAnsi="Courier New"/>
      <w:color w:val="auto"/>
    </w:rPr>
  </w:style>
  <w:style w:type="character" w:customStyle="1" w:styleId="WW-WW8Num21z01">
    <w:name w:val="WW-WW8Num21z01"/>
    <w:uiPriority w:val="99"/>
    <w:rsid w:val="00DA5AF7"/>
    <w:rPr>
      <w:rFonts w:ascii="Symbol" w:hAnsi="Symbol"/>
    </w:rPr>
  </w:style>
  <w:style w:type="character" w:customStyle="1" w:styleId="WW-WW8Num24z11">
    <w:name w:val="WW-WW8Num24z11"/>
    <w:uiPriority w:val="99"/>
    <w:rsid w:val="00DA5AF7"/>
    <w:rPr>
      <w:rFonts w:ascii="Symbol" w:hAnsi="Symbol"/>
    </w:rPr>
  </w:style>
  <w:style w:type="character" w:customStyle="1" w:styleId="WW-WW8Num25z01">
    <w:name w:val="WW-WW8Num25z01"/>
    <w:uiPriority w:val="99"/>
    <w:rsid w:val="00DA5AF7"/>
    <w:rPr>
      <w:rFonts w:ascii="Symbol" w:hAnsi="Symbol"/>
    </w:rPr>
  </w:style>
  <w:style w:type="character" w:customStyle="1" w:styleId="WW-WW8Num26z01">
    <w:name w:val="WW-WW8Num26z01"/>
    <w:uiPriority w:val="99"/>
    <w:rsid w:val="00DA5AF7"/>
    <w:rPr>
      <w:i w:val="0"/>
    </w:rPr>
  </w:style>
  <w:style w:type="character" w:customStyle="1" w:styleId="WW-WW8Num27z01">
    <w:name w:val="WW-WW8Num27z01"/>
    <w:uiPriority w:val="99"/>
    <w:rsid w:val="00DA5AF7"/>
    <w:rPr>
      <w:rFonts w:ascii="Symbol" w:hAnsi="Symbol"/>
    </w:rPr>
  </w:style>
  <w:style w:type="character" w:customStyle="1" w:styleId="WW-WW8Num28z01">
    <w:name w:val="WW-WW8Num28z01"/>
    <w:uiPriority w:val="99"/>
    <w:rsid w:val="00DA5AF7"/>
    <w:rPr>
      <w:rFonts w:ascii="Symbol" w:hAnsi="Symbol"/>
    </w:rPr>
  </w:style>
  <w:style w:type="character" w:customStyle="1" w:styleId="WW-WW8Num29z01">
    <w:name w:val="WW-WW8Num29z01"/>
    <w:uiPriority w:val="99"/>
    <w:rsid w:val="00DA5AF7"/>
    <w:rPr>
      <w:rFonts w:ascii="Symbol" w:hAnsi="Symbol"/>
    </w:rPr>
  </w:style>
  <w:style w:type="character" w:customStyle="1" w:styleId="WW-WW8Num31z01">
    <w:name w:val="WW-WW8Num31z01"/>
    <w:uiPriority w:val="99"/>
    <w:rsid w:val="00DA5AF7"/>
    <w:rPr>
      <w:rFonts w:ascii="Symbol" w:hAnsi="Symbol"/>
    </w:rPr>
  </w:style>
  <w:style w:type="character" w:customStyle="1" w:styleId="WW-WW8Num34z01">
    <w:name w:val="WW-WW8Num34z01"/>
    <w:uiPriority w:val="99"/>
    <w:rsid w:val="00DA5AF7"/>
    <w:rPr>
      <w:rFonts w:ascii="Symbol" w:hAnsi="Symbol"/>
    </w:rPr>
  </w:style>
  <w:style w:type="character" w:customStyle="1" w:styleId="WW-WW8Num35z01">
    <w:name w:val="WW-WW8Num35z01"/>
    <w:uiPriority w:val="99"/>
    <w:rsid w:val="00DA5AF7"/>
    <w:rPr>
      <w:rFonts w:ascii="Symbol" w:hAnsi="Symbol"/>
    </w:rPr>
  </w:style>
  <w:style w:type="character" w:customStyle="1" w:styleId="WW-WW8Num38z11">
    <w:name w:val="WW-WW8Num38z11"/>
    <w:uiPriority w:val="99"/>
    <w:rsid w:val="00DA5AF7"/>
    <w:rPr>
      <w:rFonts w:ascii="Courier New" w:hAnsi="Courier New" w:cs="Courier New"/>
    </w:rPr>
  </w:style>
  <w:style w:type="character" w:customStyle="1" w:styleId="WW-WW8Num38z21">
    <w:name w:val="WW-WW8Num38z21"/>
    <w:uiPriority w:val="99"/>
    <w:rsid w:val="00DA5AF7"/>
    <w:rPr>
      <w:rFonts w:ascii="Wingdings" w:hAnsi="Wingdings"/>
    </w:rPr>
  </w:style>
  <w:style w:type="character" w:customStyle="1" w:styleId="WW-WW8Num38z31">
    <w:name w:val="WW-WW8Num38z31"/>
    <w:uiPriority w:val="99"/>
    <w:rsid w:val="00DA5AF7"/>
    <w:rPr>
      <w:rFonts w:ascii="Symbol" w:hAnsi="Symbol"/>
    </w:rPr>
  </w:style>
  <w:style w:type="character" w:customStyle="1" w:styleId="WW-WW8Num39z01">
    <w:name w:val="WW-WW8Num39z01"/>
    <w:uiPriority w:val="99"/>
    <w:rsid w:val="00DA5AF7"/>
    <w:rPr>
      <w:rFonts w:ascii="Symbol" w:hAnsi="Symbol"/>
    </w:rPr>
  </w:style>
  <w:style w:type="character" w:customStyle="1" w:styleId="WW-WW8Num40z01">
    <w:name w:val="WW-WW8Num40z01"/>
    <w:uiPriority w:val="99"/>
    <w:rsid w:val="00DA5AF7"/>
    <w:rPr>
      <w:rFonts w:ascii="Symbol" w:hAnsi="Symbol"/>
    </w:rPr>
  </w:style>
  <w:style w:type="character" w:customStyle="1" w:styleId="WW-WW8Num41z01">
    <w:name w:val="WW-WW8Num41z01"/>
    <w:uiPriority w:val="99"/>
    <w:rsid w:val="00DA5AF7"/>
    <w:rPr>
      <w:rFonts w:ascii="Symbol" w:hAnsi="Symbol"/>
    </w:rPr>
  </w:style>
  <w:style w:type="character" w:customStyle="1" w:styleId="WW-WW8Num42z01">
    <w:name w:val="WW-WW8Num42z01"/>
    <w:uiPriority w:val="99"/>
    <w:rsid w:val="00DA5AF7"/>
    <w:rPr>
      <w:rFonts w:ascii="Symbol" w:hAnsi="Symbol"/>
    </w:rPr>
  </w:style>
  <w:style w:type="character" w:customStyle="1" w:styleId="WW-WW8Num43z01">
    <w:name w:val="WW-WW8Num43z01"/>
    <w:uiPriority w:val="99"/>
    <w:rsid w:val="00DA5AF7"/>
    <w:rPr>
      <w:rFonts w:ascii="Symbol" w:hAnsi="Symbol"/>
    </w:rPr>
  </w:style>
  <w:style w:type="character" w:customStyle="1" w:styleId="WW-WW8Num44z01">
    <w:name w:val="WW-WW8Num44z01"/>
    <w:uiPriority w:val="99"/>
    <w:rsid w:val="00DA5AF7"/>
    <w:rPr>
      <w:rFonts w:ascii="Symbol" w:hAnsi="Symbol"/>
    </w:rPr>
  </w:style>
  <w:style w:type="character" w:customStyle="1" w:styleId="WW-WW8Num46z01">
    <w:name w:val="WW-WW8Num46z01"/>
    <w:uiPriority w:val="99"/>
    <w:rsid w:val="00DA5AF7"/>
    <w:rPr>
      <w:rFonts w:ascii="Symbol" w:hAnsi="Symbol"/>
    </w:rPr>
  </w:style>
  <w:style w:type="character" w:customStyle="1" w:styleId="WW-Absatz-Standardschriftart11">
    <w:name w:val="WW-Absatz-Standardschriftart11"/>
    <w:uiPriority w:val="99"/>
    <w:rsid w:val="00DA5AF7"/>
  </w:style>
  <w:style w:type="character" w:customStyle="1" w:styleId="WW-WW8Num2z011">
    <w:name w:val="WW-WW8Num2z011"/>
    <w:uiPriority w:val="99"/>
    <w:rsid w:val="00DA5AF7"/>
    <w:rPr>
      <w:rFonts w:ascii="Symbol" w:hAnsi="Symbol"/>
    </w:rPr>
  </w:style>
  <w:style w:type="character" w:customStyle="1" w:styleId="WW-WW8Num3z011">
    <w:name w:val="WW-WW8Num3z011"/>
    <w:uiPriority w:val="99"/>
    <w:rsid w:val="00DA5AF7"/>
    <w:rPr>
      <w:rFonts w:ascii="Symbol" w:hAnsi="Symbol"/>
    </w:rPr>
  </w:style>
  <w:style w:type="character" w:customStyle="1" w:styleId="WW-WW8Num4z011">
    <w:name w:val="WW-WW8Num4z011"/>
    <w:uiPriority w:val="99"/>
    <w:rsid w:val="00DA5AF7"/>
    <w:rPr>
      <w:rFonts w:ascii="Symbol" w:hAnsi="Symbol"/>
    </w:rPr>
  </w:style>
  <w:style w:type="character" w:customStyle="1" w:styleId="WW-WW8Num5z011">
    <w:name w:val="WW-WW8Num5z011"/>
    <w:uiPriority w:val="99"/>
    <w:rsid w:val="00DA5AF7"/>
    <w:rPr>
      <w:rFonts w:ascii="Symbol" w:hAnsi="Symbol" w:cs="Times New Roman"/>
    </w:rPr>
  </w:style>
  <w:style w:type="character" w:customStyle="1" w:styleId="WW-WW8Num6z011">
    <w:name w:val="WW-WW8Num6z011"/>
    <w:uiPriority w:val="99"/>
    <w:rsid w:val="00DA5AF7"/>
    <w:rPr>
      <w:rFonts w:ascii="Symbol" w:hAnsi="Symbol"/>
    </w:rPr>
  </w:style>
  <w:style w:type="character" w:customStyle="1" w:styleId="WW-WW8Num11z011">
    <w:name w:val="WW-WW8Num11z011"/>
    <w:uiPriority w:val="99"/>
    <w:rsid w:val="00DA5AF7"/>
    <w:rPr>
      <w:rFonts w:ascii="Symbol" w:hAnsi="Symbol"/>
    </w:rPr>
  </w:style>
  <w:style w:type="character" w:customStyle="1" w:styleId="WW-WW8Num15z011">
    <w:name w:val="WW-WW8Num15z011"/>
    <w:uiPriority w:val="99"/>
    <w:rsid w:val="00DA5AF7"/>
    <w:rPr>
      <w:rFonts w:ascii="Symbol" w:hAnsi="Symbol"/>
    </w:rPr>
  </w:style>
  <w:style w:type="character" w:customStyle="1" w:styleId="WW-WW8Num16z011">
    <w:name w:val="WW-WW8Num16z011"/>
    <w:uiPriority w:val="99"/>
    <w:rsid w:val="00DA5AF7"/>
    <w:rPr>
      <w:rFonts w:ascii="Symbol" w:hAnsi="Symbol" w:cs="Times New Roman"/>
    </w:rPr>
  </w:style>
  <w:style w:type="character" w:customStyle="1" w:styleId="WW-WW8Num17z011">
    <w:name w:val="WW-WW8Num17z011"/>
    <w:uiPriority w:val="99"/>
    <w:rsid w:val="00DA5AF7"/>
    <w:rPr>
      <w:rFonts w:ascii="Symbol" w:hAnsi="Symbol"/>
    </w:rPr>
  </w:style>
  <w:style w:type="character" w:customStyle="1" w:styleId="WW-WW8Num19z111">
    <w:name w:val="WW-WW8Num19z111"/>
    <w:uiPriority w:val="99"/>
    <w:rsid w:val="00DA5AF7"/>
    <w:rPr>
      <w:rFonts w:ascii="Times New Roman" w:hAnsi="Times New Roman" w:cs="Times New Roman"/>
    </w:rPr>
  </w:style>
  <w:style w:type="character" w:customStyle="1" w:styleId="WW-WW8Num20z011">
    <w:name w:val="WW-WW8Num20z011"/>
    <w:uiPriority w:val="99"/>
    <w:rsid w:val="00DA5AF7"/>
    <w:rPr>
      <w:rFonts w:ascii="Courier New" w:hAnsi="Courier New"/>
      <w:color w:val="auto"/>
    </w:rPr>
  </w:style>
  <w:style w:type="character" w:customStyle="1" w:styleId="WW-WW8Num21z011">
    <w:name w:val="WW-WW8Num21z011"/>
    <w:uiPriority w:val="99"/>
    <w:rsid w:val="00DA5AF7"/>
    <w:rPr>
      <w:rFonts w:ascii="Symbol" w:hAnsi="Symbol"/>
    </w:rPr>
  </w:style>
  <w:style w:type="character" w:customStyle="1" w:styleId="WW-WW8Num24z111">
    <w:name w:val="WW-WW8Num24z111"/>
    <w:uiPriority w:val="99"/>
    <w:rsid w:val="00DA5AF7"/>
    <w:rPr>
      <w:rFonts w:ascii="Symbol" w:hAnsi="Symbol"/>
    </w:rPr>
  </w:style>
  <w:style w:type="character" w:customStyle="1" w:styleId="WW-WW8Num25z011">
    <w:name w:val="WW-WW8Num25z011"/>
    <w:uiPriority w:val="99"/>
    <w:rsid w:val="00DA5AF7"/>
    <w:rPr>
      <w:rFonts w:ascii="Symbol" w:hAnsi="Symbol"/>
    </w:rPr>
  </w:style>
  <w:style w:type="character" w:customStyle="1" w:styleId="WW-WW8Num26z011">
    <w:name w:val="WW-WW8Num26z011"/>
    <w:uiPriority w:val="99"/>
    <w:rsid w:val="00DA5AF7"/>
    <w:rPr>
      <w:i w:val="0"/>
    </w:rPr>
  </w:style>
  <w:style w:type="character" w:customStyle="1" w:styleId="WW-WW8Num27z011">
    <w:name w:val="WW-WW8Num27z011"/>
    <w:uiPriority w:val="99"/>
    <w:rsid w:val="00DA5AF7"/>
    <w:rPr>
      <w:rFonts w:ascii="Symbol" w:hAnsi="Symbol"/>
    </w:rPr>
  </w:style>
  <w:style w:type="character" w:customStyle="1" w:styleId="WW-WW8Num28z011">
    <w:name w:val="WW-WW8Num28z011"/>
    <w:uiPriority w:val="99"/>
    <w:rsid w:val="00DA5AF7"/>
    <w:rPr>
      <w:rFonts w:ascii="Symbol" w:hAnsi="Symbol"/>
    </w:rPr>
  </w:style>
  <w:style w:type="character" w:customStyle="1" w:styleId="WW-WW8Num29z011">
    <w:name w:val="WW-WW8Num29z011"/>
    <w:uiPriority w:val="99"/>
    <w:rsid w:val="00DA5AF7"/>
    <w:rPr>
      <w:rFonts w:ascii="Symbol" w:hAnsi="Symbol"/>
    </w:rPr>
  </w:style>
  <w:style w:type="character" w:customStyle="1" w:styleId="WW-WW8Num31z011">
    <w:name w:val="WW-WW8Num31z011"/>
    <w:uiPriority w:val="99"/>
    <w:rsid w:val="00DA5AF7"/>
    <w:rPr>
      <w:rFonts w:ascii="Symbol" w:hAnsi="Symbol"/>
    </w:rPr>
  </w:style>
  <w:style w:type="character" w:customStyle="1" w:styleId="WW-WW8Num34z011">
    <w:name w:val="WW-WW8Num34z011"/>
    <w:uiPriority w:val="99"/>
    <w:rsid w:val="00DA5AF7"/>
    <w:rPr>
      <w:rFonts w:ascii="Symbol" w:hAnsi="Symbol"/>
    </w:rPr>
  </w:style>
  <w:style w:type="character" w:customStyle="1" w:styleId="WW-WW8Num35z011">
    <w:name w:val="WW-WW8Num35z011"/>
    <w:uiPriority w:val="99"/>
    <w:rsid w:val="00DA5AF7"/>
    <w:rPr>
      <w:rFonts w:ascii="Symbol" w:hAnsi="Symbol"/>
    </w:rPr>
  </w:style>
  <w:style w:type="character" w:customStyle="1" w:styleId="WW-WW8Num38z111">
    <w:name w:val="WW-WW8Num38z111"/>
    <w:uiPriority w:val="99"/>
    <w:rsid w:val="00DA5AF7"/>
    <w:rPr>
      <w:rFonts w:ascii="Courier New" w:hAnsi="Courier New" w:cs="Courier New"/>
    </w:rPr>
  </w:style>
  <w:style w:type="character" w:customStyle="1" w:styleId="WW-WW8Num38z211">
    <w:name w:val="WW-WW8Num38z211"/>
    <w:uiPriority w:val="99"/>
    <w:rsid w:val="00DA5AF7"/>
    <w:rPr>
      <w:rFonts w:ascii="Wingdings" w:hAnsi="Wingdings"/>
    </w:rPr>
  </w:style>
  <w:style w:type="character" w:customStyle="1" w:styleId="WW-WW8Num38z311">
    <w:name w:val="WW-WW8Num38z311"/>
    <w:uiPriority w:val="99"/>
    <w:rsid w:val="00DA5AF7"/>
    <w:rPr>
      <w:rFonts w:ascii="Symbol" w:hAnsi="Symbol"/>
    </w:rPr>
  </w:style>
  <w:style w:type="character" w:customStyle="1" w:styleId="WW-WW8Num39z011">
    <w:name w:val="WW-WW8Num39z011"/>
    <w:uiPriority w:val="99"/>
    <w:rsid w:val="00DA5AF7"/>
    <w:rPr>
      <w:rFonts w:ascii="Symbol" w:hAnsi="Symbol"/>
    </w:rPr>
  </w:style>
  <w:style w:type="character" w:customStyle="1" w:styleId="WW-WW8Num40z011">
    <w:name w:val="WW-WW8Num40z011"/>
    <w:uiPriority w:val="99"/>
    <w:rsid w:val="00DA5AF7"/>
    <w:rPr>
      <w:rFonts w:ascii="Symbol" w:hAnsi="Symbol"/>
    </w:rPr>
  </w:style>
  <w:style w:type="character" w:customStyle="1" w:styleId="WW-WW8Num41z011">
    <w:name w:val="WW-WW8Num41z011"/>
    <w:uiPriority w:val="99"/>
    <w:rsid w:val="00DA5AF7"/>
    <w:rPr>
      <w:rFonts w:ascii="Symbol" w:hAnsi="Symbol"/>
    </w:rPr>
  </w:style>
  <w:style w:type="character" w:customStyle="1" w:styleId="WW-WW8Num42z011">
    <w:name w:val="WW-WW8Num42z011"/>
    <w:uiPriority w:val="99"/>
    <w:rsid w:val="00DA5AF7"/>
    <w:rPr>
      <w:rFonts w:ascii="Symbol" w:hAnsi="Symbol"/>
    </w:rPr>
  </w:style>
  <w:style w:type="character" w:customStyle="1" w:styleId="WW-WW8Num43z011">
    <w:name w:val="WW-WW8Num43z011"/>
    <w:uiPriority w:val="99"/>
    <w:rsid w:val="00DA5AF7"/>
    <w:rPr>
      <w:rFonts w:ascii="Symbol" w:hAnsi="Symbol"/>
    </w:rPr>
  </w:style>
  <w:style w:type="character" w:customStyle="1" w:styleId="WW-WW8Num44z011">
    <w:name w:val="WW-WW8Num44z011"/>
    <w:uiPriority w:val="99"/>
    <w:rsid w:val="00DA5AF7"/>
    <w:rPr>
      <w:rFonts w:ascii="Symbol" w:hAnsi="Symbol"/>
    </w:rPr>
  </w:style>
  <w:style w:type="character" w:customStyle="1" w:styleId="WW-WW8Num46z011">
    <w:name w:val="WW-WW8Num46z011"/>
    <w:uiPriority w:val="99"/>
    <w:rsid w:val="00DA5AF7"/>
    <w:rPr>
      <w:rFonts w:ascii="Symbol" w:hAnsi="Symbol"/>
    </w:rPr>
  </w:style>
  <w:style w:type="character" w:customStyle="1" w:styleId="WW-Absatz-Standardschriftart111">
    <w:name w:val="WW-Absatz-Standardschriftart111"/>
    <w:uiPriority w:val="99"/>
    <w:rsid w:val="00DA5AF7"/>
  </w:style>
  <w:style w:type="character" w:customStyle="1" w:styleId="WW-WW8Num2z0111">
    <w:name w:val="WW-WW8Num2z0111"/>
    <w:uiPriority w:val="99"/>
    <w:rsid w:val="00DA5AF7"/>
    <w:rPr>
      <w:rFonts w:ascii="Symbol" w:hAnsi="Symbol"/>
    </w:rPr>
  </w:style>
  <w:style w:type="character" w:customStyle="1" w:styleId="WW-WW8Num3z0111">
    <w:name w:val="WW-WW8Num3z0111"/>
    <w:uiPriority w:val="99"/>
    <w:rsid w:val="00DA5AF7"/>
    <w:rPr>
      <w:rFonts w:ascii="Symbol" w:hAnsi="Symbol"/>
    </w:rPr>
  </w:style>
  <w:style w:type="character" w:customStyle="1" w:styleId="WW-WW8Num4z0111">
    <w:name w:val="WW-WW8Num4z0111"/>
    <w:uiPriority w:val="99"/>
    <w:rsid w:val="00DA5AF7"/>
    <w:rPr>
      <w:rFonts w:ascii="Symbol" w:hAnsi="Symbol"/>
    </w:rPr>
  </w:style>
  <w:style w:type="character" w:customStyle="1" w:styleId="WW-WW8Num5z0111">
    <w:name w:val="WW-WW8Num5z0111"/>
    <w:uiPriority w:val="99"/>
    <w:rsid w:val="00DA5AF7"/>
    <w:rPr>
      <w:rFonts w:ascii="Symbol" w:hAnsi="Symbol" w:cs="Times New Roman"/>
    </w:rPr>
  </w:style>
  <w:style w:type="character" w:customStyle="1" w:styleId="WW-WW8Num6z0111">
    <w:name w:val="WW-WW8Num6z0111"/>
    <w:uiPriority w:val="99"/>
    <w:rsid w:val="00DA5AF7"/>
    <w:rPr>
      <w:rFonts w:ascii="Symbol" w:hAnsi="Symbol"/>
    </w:rPr>
  </w:style>
  <w:style w:type="character" w:customStyle="1" w:styleId="WW-WW8Num11z0111">
    <w:name w:val="WW-WW8Num11z0111"/>
    <w:uiPriority w:val="99"/>
    <w:rsid w:val="00DA5AF7"/>
    <w:rPr>
      <w:rFonts w:ascii="Symbol" w:hAnsi="Symbol"/>
    </w:rPr>
  </w:style>
  <w:style w:type="character" w:customStyle="1" w:styleId="WW-WW8Num15z0111">
    <w:name w:val="WW-WW8Num15z0111"/>
    <w:uiPriority w:val="99"/>
    <w:rsid w:val="00DA5AF7"/>
    <w:rPr>
      <w:rFonts w:ascii="Symbol" w:hAnsi="Symbol"/>
    </w:rPr>
  </w:style>
  <w:style w:type="character" w:customStyle="1" w:styleId="WW-WW8Num16z0111">
    <w:name w:val="WW-WW8Num16z0111"/>
    <w:uiPriority w:val="99"/>
    <w:rsid w:val="00DA5AF7"/>
    <w:rPr>
      <w:rFonts w:ascii="Symbol" w:hAnsi="Symbol" w:cs="Times New Roman"/>
    </w:rPr>
  </w:style>
  <w:style w:type="character" w:customStyle="1" w:styleId="WW-WW8Num17z0111">
    <w:name w:val="WW-WW8Num17z0111"/>
    <w:uiPriority w:val="99"/>
    <w:rsid w:val="00DA5AF7"/>
    <w:rPr>
      <w:rFonts w:ascii="Symbol" w:hAnsi="Symbol"/>
    </w:rPr>
  </w:style>
  <w:style w:type="character" w:customStyle="1" w:styleId="WW-WW8Num19z1111">
    <w:name w:val="WW-WW8Num19z1111"/>
    <w:uiPriority w:val="99"/>
    <w:rsid w:val="00DA5AF7"/>
    <w:rPr>
      <w:rFonts w:ascii="Times New Roman" w:hAnsi="Times New Roman" w:cs="Times New Roman"/>
    </w:rPr>
  </w:style>
  <w:style w:type="character" w:customStyle="1" w:styleId="WW-WW8Num20z0111">
    <w:name w:val="WW-WW8Num20z0111"/>
    <w:uiPriority w:val="99"/>
    <w:rsid w:val="00DA5AF7"/>
    <w:rPr>
      <w:rFonts w:ascii="Courier New" w:hAnsi="Courier New"/>
      <w:color w:val="auto"/>
    </w:rPr>
  </w:style>
  <w:style w:type="character" w:customStyle="1" w:styleId="WW-WW8Num21z0111">
    <w:name w:val="WW-WW8Num21z0111"/>
    <w:uiPriority w:val="99"/>
    <w:rsid w:val="00DA5AF7"/>
    <w:rPr>
      <w:rFonts w:ascii="Symbol" w:hAnsi="Symbol"/>
    </w:rPr>
  </w:style>
  <w:style w:type="character" w:customStyle="1" w:styleId="WW-WW8Num24z1111">
    <w:name w:val="WW-WW8Num24z1111"/>
    <w:uiPriority w:val="99"/>
    <w:rsid w:val="00DA5AF7"/>
    <w:rPr>
      <w:rFonts w:ascii="Symbol" w:hAnsi="Symbol"/>
    </w:rPr>
  </w:style>
  <w:style w:type="character" w:customStyle="1" w:styleId="WW-WW8Num25z0111">
    <w:name w:val="WW-WW8Num25z0111"/>
    <w:uiPriority w:val="99"/>
    <w:rsid w:val="00DA5AF7"/>
    <w:rPr>
      <w:rFonts w:ascii="Symbol" w:hAnsi="Symbol"/>
    </w:rPr>
  </w:style>
  <w:style w:type="character" w:customStyle="1" w:styleId="WW-WW8Num26z0111">
    <w:name w:val="WW-WW8Num26z0111"/>
    <w:uiPriority w:val="99"/>
    <w:rsid w:val="00DA5AF7"/>
    <w:rPr>
      <w:i w:val="0"/>
    </w:rPr>
  </w:style>
  <w:style w:type="character" w:customStyle="1" w:styleId="WW-WW8Num27z0111">
    <w:name w:val="WW-WW8Num27z0111"/>
    <w:uiPriority w:val="99"/>
    <w:rsid w:val="00DA5AF7"/>
    <w:rPr>
      <w:rFonts w:ascii="Symbol" w:hAnsi="Symbol"/>
    </w:rPr>
  </w:style>
  <w:style w:type="character" w:customStyle="1" w:styleId="WW-WW8Num28z0111">
    <w:name w:val="WW-WW8Num28z0111"/>
    <w:uiPriority w:val="99"/>
    <w:rsid w:val="00DA5AF7"/>
    <w:rPr>
      <w:rFonts w:ascii="Symbol" w:hAnsi="Symbol"/>
    </w:rPr>
  </w:style>
  <w:style w:type="character" w:customStyle="1" w:styleId="WW-WW8Num29z0111">
    <w:name w:val="WW-WW8Num29z0111"/>
    <w:uiPriority w:val="99"/>
    <w:rsid w:val="00DA5AF7"/>
    <w:rPr>
      <w:rFonts w:ascii="Symbol" w:hAnsi="Symbol"/>
    </w:rPr>
  </w:style>
  <w:style w:type="character" w:customStyle="1" w:styleId="WW-WW8Num31z0111">
    <w:name w:val="WW-WW8Num31z0111"/>
    <w:uiPriority w:val="99"/>
    <w:rsid w:val="00DA5AF7"/>
    <w:rPr>
      <w:rFonts w:ascii="Symbol" w:hAnsi="Symbol"/>
    </w:rPr>
  </w:style>
  <w:style w:type="character" w:customStyle="1" w:styleId="WW-WW8Num34z0111">
    <w:name w:val="WW-WW8Num34z0111"/>
    <w:uiPriority w:val="99"/>
    <w:rsid w:val="00DA5AF7"/>
    <w:rPr>
      <w:rFonts w:ascii="Symbol" w:hAnsi="Symbol"/>
    </w:rPr>
  </w:style>
  <w:style w:type="character" w:customStyle="1" w:styleId="WW-WW8Num35z0111">
    <w:name w:val="WW-WW8Num35z0111"/>
    <w:uiPriority w:val="99"/>
    <w:rsid w:val="00DA5AF7"/>
    <w:rPr>
      <w:rFonts w:ascii="Symbol" w:hAnsi="Symbol"/>
    </w:rPr>
  </w:style>
  <w:style w:type="character" w:customStyle="1" w:styleId="WW-WW8Num38z1111">
    <w:name w:val="WW-WW8Num38z1111"/>
    <w:uiPriority w:val="99"/>
    <w:rsid w:val="00DA5AF7"/>
    <w:rPr>
      <w:rFonts w:ascii="Courier New" w:hAnsi="Courier New" w:cs="Courier New"/>
    </w:rPr>
  </w:style>
  <w:style w:type="character" w:customStyle="1" w:styleId="WW-WW8Num38z2111">
    <w:name w:val="WW-WW8Num38z2111"/>
    <w:uiPriority w:val="99"/>
    <w:rsid w:val="00DA5AF7"/>
    <w:rPr>
      <w:rFonts w:ascii="Wingdings" w:hAnsi="Wingdings"/>
    </w:rPr>
  </w:style>
  <w:style w:type="character" w:customStyle="1" w:styleId="WW-WW8Num38z3111">
    <w:name w:val="WW-WW8Num38z3111"/>
    <w:uiPriority w:val="99"/>
    <w:rsid w:val="00DA5AF7"/>
    <w:rPr>
      <w:rFonts w:ascii="Symbol" w:hAnsi="Symbol"/>
    </w:rPr>
  </w:style>
  <w:style w:type="character" w:customStyle="1" w:styleId="WW-WW8Num39z0111">
    <w:name w:val="WW-WW8Num39z0111"/>
    <w:uiPriority w:val="99"/>
    <w:rsid w:val="00DA5AF7"/>
    <w:rPr>
      <w:rFonts w:ascii="Symbol" w:hAnsi="Symbol"/>
    </w:rPr>
  </w:style>
  <w:style w:type="character" w:customStyle="1" w:styleId="WW-WW8Num40z0111">
    <w:name w:val="WW-WW8Num40z0111"/>
    <w:uiPriority w:val="99"/>
    <w:rsid w:val="00DA5AF7"/>
    <w:rPr>
      <w:rFonts w:ascii="Symbol" w:hAnsi="Symbol"/>
    </w:rPr>
  </w:style>
  <w:style w:type="character" w:customStyle="1" w:styleId="WW-WW8Num41z0111">
    <w:name w:val="WW-WW8Num41z0111"/>
    <w:uiPriority w:val="99"/>
    <w:rsid w:val="00DA5AF7"/>
    <w:rPr>
      <w:rFonts w:ascii="Symbol" w:hAnsi="Symbol"/>
    </w:rPr>
  </w:style>
  <w:style w:type="character" w:customStyle="1" w:styleId="WW-WW8Num42z0111">
    <w:name w:val="WW-WW8Num42z0111"/>
    <w:uiPriority w:val="99"/>
    <w:rsid w:val="00DA5AF7"/>
    <w:rPr>
      <w:rFonts w:ascii="Symbol" w:hAnsi="Symbol"/>
    </w:rPr>
  </w:style>
  <w:style w:type="character" w:customStyle="1" w:styleId="WW-WW8Num43z0111">
    <w:name w:val="WW-WW8Num43z0111"/>
    <w:uiPriority w:val="99"/>
    <w:rsid w:val="00DA5AF7"/>
    <w:rPr>
      <w:rFonts w:ascii="Symbol" w:hAnsi="Symbol"/>
    </w:rPr>
  </w:style>
  <w:style w:type="character" w:customStyle="1" w:styleId="WW-WW8Num44z0111">
    <w:name w:val="WW-WW8Num44z0111"/>
    <w:uiPriority w:val="99"/>
    <w:rsid w:val="00DA5AF7"/>
    <w:rPr>
      <w:rFonts w:ascii="Symbol" w:hAnsi="Symbol"/>
    </w:rPr>
  </w:style>
  <w:style w:type="character" w:customStyle="1" w:styleId="WW-WW8Num46z0111">
    <w:name w:val="WW-WW8Num46z0111"/>
    <w:uiPriority w:val="99"/>
    <w:rsid w:val="00DA5AF7"/>
    <w:rPr>
      <w:rFonts w:ascii="Symbol" w:hAnsi="Symbol"/>
    </w:rPr>
  </w:style>
  <w:style w:type="character" w:customStyle="1" w:styleId="WW-Absatz-Standardschriftart1111">
    <w:name w:val="WW-Absatz-Standardschriftart1111"/>
    <w:uiPriority w:val="99"/>
    <w:rsid w:val="00DA5AF7"/>
  </w:style>
  <w:style w:type="character" w:customStyle="1" w:styleId="WW-WW8Num2z01111">
    <w:name w:val="WW-WW8Num2z01111"/>
    <w:uiPriority w:val="99"/>
    <w:rsid w:val="00DA5AF7"/>
    <w:rPr>
      <w:rFonts w:ascii="Symbol" w:hAnsi="Symbol"/>
    </w:rPr>
  </w:style>
  <w:style w:type="character" w:customStyle="1" w:styleId="WW-WW8Num3z01111">
    <w:name w:val="WW-WW8Num3z01111"/>
    <w:uiPriority w:val="99"/>
    <w:rsid w:val="00DA5AF7"/>
    <w:rPr>
      <w:rFonts w:ascii="Symbol" w:hAnsi="Symbol"/>
    </w:rPr>
  </w:style>
  <w:style w:type="character" w:customStyle="1" w:styleId="WW-WW8Num4z01111">
    <w:name w:val="WW-WW8Num4z01111"/>
    <w:uiPriority w:val="99"/>
    <w:rsid w:val="00DA5AF7"/>
    <w:rPr>
      <w:rFonts w:ascii="Symbol" w:hAnsi="Symbol"/>
    </w:rPr>
  </w:style>
  <w:style w:type="character" w:customStyle="1" w:styleId="WW-WW8Num5z01111">
    <w:name w:val="WW-WW8Num5z01111"/>
    <w:uiPriority w:val="99"/>
    <w:rsid w:val="00DA5AF7"/>
    <w:rPr>
      <w:rFonts w:ascii="Symbol" w:hAnsi="Symbol" w:cs="Times New Roman"/>
    </w:rPr>
  </w:style>
  <w:style w:type="character" w:customStyle="1" w:styleId="WW-WW8Num6z01111">
    <w:name w:val="WW-WW8Num6z01111"/>
    <w:uiPriority w:val="99"/>
    <w:rsid w:val="00DA5AF7"/>
    <w:rPr>
      <w:rFonts w:ascii="Wingdings" w:hAnsi="Wingdings"/>
    </w:rPr>
  </w:style>
  <w:style w:type="character" w:customStyle="1" w:styleId="WW8Num7z0">
    <w:name w:val="WW8Num7z0"/>
    <w:rsid w:val="00DA5AF7"/>
    <w:rPr>
      <w:rFonts w:ascii="Symbol" w:hAnsi="Symbol"/>
    </w:rPr>
  </w:style>
  <w:style w:type="character" w:customStyle="1" w:styleId="WW8Num12z0">
    <w:name w:val="WW8Num12z0"/>
    <w:uiPriority w:val="99"/>
    <w:rsid w:val="00DA5AF7"/>
    <w:rPr>
      <w:rFonts w:ascii="Symbol" w:hAnsi="Symbol"/>
    </w:rPr>
  </w:style>
  <w:style w:type="character" w:customStyle="1" w:styleId="WW-WW8Num16z01111">
    <w:name w:val="WW-WW8Num16z01111"/>
    <w:uiPriority w:val="99"/>
    <w:rsid w:val="00DA5AF7"/>
    <w:rPr>
      <w:rFonts w:ascii="Symbol" w:hAnsi="Symbol"/>
    </w:rPr>
  </w:style>
  <w:style w:type="character" w:customStyle="1" w:styleId="WW-WW8Num17z01111">
    <w:name w:val="WW-WW8Num17z01111"/>
    <w:uiPriority w:val="99"/>
    <w:rsid w:val="00DA5AF7"/>
    <w:rPr>
      <w:rFonts w:ascii="Symbol" w:hAnsi="Symbol" w:cs="Times New Roman"/>
    </w:rPr>
  </w:style>
  <w:style w:type="character" w:customStyle="1" w:styleId="WW8Num18z0">
    <w:name w:val="WW8Num18z0"/>
    <w:rsid w:val="00DA5AF7"/>
    <w:rPr>
      <w:rFonts w:ascii="Symbol" w:hAnsi="Symbol"/>
    </w:rPr>
  </w:style>
  <w:style w:type="character" w:customStyle="1" w:styleId="WW8Num19z0">
    <w:name w:val="WW8Num19z0"/>
    <w:uiPriority w:val="99"/>
    <w:rsid w:val="00DA5AF7"/>
    <w:rPr>
      <w:rFonts w:ascii="Symbol" w:hAnsi="Symbol"/>
    </w:rPr>
  </w:style>
  <w:style w:type="character" w:customStyle="1" w:styleId="WW-WW8Num20z01111">
    <w:name w:val="WW-WW8Num20z01111"/>
    <w:uiPriority w:val="99"/>
    <w:rsid w:val="00DA5AF7"/>
    <w:rPr>
      <w:rFonts w:ascii="Symbol" w:hAnsi="Symbol"/>
    </w:rPr>
  </w:style>
  <w:style w:type="character" w:customStyle="1" w:styleId="WW8Num22z1">
    <w:name w:val="WW8Num22z1"/>
    <w:uiPriority w:val="99"/>
    <w:rsid w:val="00DA5AF7"/>
    <w:rPr>
      <w:rFonts w:ascii="Times New Roman" w:hAnsi="Times New Roman" w:cs="Times New Roman"/>
    </w:rPr>
  </w:style>
  <w:style w:type="character" w:customStyle="1" w:styleId="WW8Num23z0">
    <w:name w:val="WW8Num23z0"/>
    <w:rsid w:val="00DA5AF7"/>
    <w:rPr>
      <w:rFonts w:ascii="Courier New" w:hAnsi="Courier New"/>
      <w:color w:val="auto"/>
    </w:rPr>
  </w:style>
  <w:style w:type="character" w:customStyle="1" w:styleId="WW8Num24z0">
    <w:name w:val="WW8Num24z0"/>
    <w:uiPriority w:val="99"/>
    <w:rsid w:val="00DA5AF7"/>
    <w:rPr>
      <w:rFonts w:ascii="Symbol" w:hAnsi="Symbol"/>
    </w:rPr>
  </w:style>
  <w:style w:type="character" w:customStyle="1" w:styleId="WW8Num27z1">
    <w:name w:val="WW8Num27z1"/>
    <w:uiPriority w:val="99"/>
    <w:rsid w:val="00DA5AF7"/>
    <w:rPr>
      <w:rFonts w:ascii="Symbol" w:hAnsi="Symbol"/>
    </w:rPr>
  </w:style>
  <w:style w:type="character" w:customStyle="1" w:styleId="WW-WW8Num28z01111">
    <w:name w:val="WW-WW8Num28z01111"/>
    <w:uiPriority w:val="99"/>
    <w:rsid w:val="00DA5AF7"/>
    <w:rPr>
      <w:rFonts w:ascii="Symbol" w:hAnsi="Symbol"/>
    </w:rPr>
  </w:style>
  <w:style w:type="character" w:customStyle="1" w:styleId="WW-WW8Num29z01111">
    <w:name w:val="WW-WW8Num29z01111"/>
    <w:uiPriority w:val="99"/>
    <w:rsid w:val="00DA5AF7"/>
    <w:rPr>
      <w:i w:val="0"/>
    </w:rPr>
  </w:style>
  <w:style w:type="character" w:customStyle="1" w:styleId="WW8Num30z0">
    <w:name w:val="WW8Num30z0"/>
    <w:rsid w:val="00DA5AF7"/>
    <w:rPr>
      <w:rFonts w:ascii="Symbol" w:hAnsi="Symbol"/>
    </w:rPr>
  </w:style>
  <w:style w:type="character" w:customStyle="1" w:styleId="WW-WW8Num31z01111">
    <w:name w:val="WW-WW8Num31z01111"/>
    <w:uiPriority w:val="99"/>
    <w:rsid w:val="00DA5AF7"/>
    <w:rPr>
      <w:rFonts w:ascii="Symbol" w:hAnsi="Symbol"/>
    </w:rPr>
  </w:style>
  <w:style w:type="character" w:customStyle="1" w:styleId="WW8Num32z0">
    <w:name w:val="WW8Num32z0"/>
    <w:uiPriority w:val="99"/>
    <w:rsid w:val="00DA5AF7"/>
    <w:rPr>
      <w:rFonts w:ascii="Symbol" w:hAnsi="Symbol"/>
    </w:rPr>
  </w:style>
  <w:style w:type="character" w:customStyle="1" w:styleId="WW-WW8Num34z01111">
    <w:name w:val="WW-WW8Num34z01111"/>
    <w:uiPriority w:val="99"/>
    <w:rsid w:val="00DA5AF7"/>
    <w:rPr>
      <w:rFonts w:ascii="Symbol" w:hAnsi="Symbol"/>
    </w:rPr>
  </w:style>
  <w:style w:type="character" w:customStyle="1" w:styleId="WW8Num37z0">
    <w:name w:val="WW8Num37z0"/>
    <w:rsid w:val="00DA5AF7"/>
    <w:rPr>
      <w:rFonts w:ascii="Symbol" w:hAnsi="Symbol"/>
    </w:rPr>
  </w:style>
  <w:style w:type="character" w:customStyle="1" w:styleId="WW8Num38z0">
    <w:name w:val="WW8Num38z0"/>
    <w:rsid w:val="00DA5AF7"/>
    <w:rPr>
      <w:rFonts w:ascii="Symbol" w:hAnsi="Symbol"/>
    </w:rPr>
  </w:style>
  <w:style w:type="character" w:customStyle="1" w:styleId="WW8Num41z1">
    <w:name w:val="WW8Num41z1"/>
    <w:uiPriority w:val="99"/>
    <w:rsid w:val="00DA5AF7"/>
    <w:rPr>
      <w:rFonts w:ascii="Courier New" w:hAnsi="Courier New" w:cs="Courier New"/>
    </w:rPr>
  </w:style>
  <w:style w:type="character" w:customStyle="1" w:styleId="WW8Num41z2">
    <w:name w:val="WW8Num41z2"/>
    <w:uiPriority w:val="99"/>
    <w:rsid w:val="00DA5AF7"/>
    <w:rPr>
      <w:rFonts w:ascii="Wingdings" w:hAnsi="Wingdings"/>
    </w:rPr>
  </w:style>
  <w:style w:type="character" w:customStyle="1" w:styleId="WW8Num41z3">
    <w:name w:val="WW8Num41z3"/>
    <w:uiPriority w:val="99"/>
    <w:rsid w:val="00DA5AF7"/>
    <w:rPr>
      <w:rFonts w:ascii="Symbol" w:hAnsi="Symbol"/>
    </w:rPr>
  </w:style>
  <w:style w:type="character" w:customStyle="1" w:styleId="WW-WW8Num42z01111">
    <w:name w:val="WW-WW8Num42z01111"/>
    <w:uiPriority w:val="99"/>
    <w:rsid w:val="00DA5AF7"/>
    <w:rPr>
      <w:rFonts w:ascii="Symbol" w:hAnsi="Symbol"/>
    </w:rPr>
  </w:style>
  <w:style w:type="character" w:customStyle="1" w:styleId="WW-WW8Num43z01111">
    <w:name w:val="WW-WW8Num43z01111"/>
    <w:uiPriority w:val="99"/>
    <w:rsid w:val="00DA5AF7"/>
    <w:rPr>
      <w:rFonts w:ascii="Symbol" w:hAnsi="Symbol"/>
    </w:rPr>
  </w:style>
  <w:style w:type="character" w:customStyle="1" w:styleId="WW-WW8Num44z01111">
    <w:name w:val="WW-WW8Num44z01111"/>
    <w:uiPriority w:val="99"/>
    <w:rsid w:val="00DA5AF7"/>
    <w:rPr>
      <w:rFonts w:ascii="Symbol" w:hAnsi="Symbol"/>
    </w:rPr>
  </w:style>
  <w:style w:type="character" w:customStyle="1" w:styleId="WW8Num45z0">
    <w:name w:val="WW8Num45z0"/>
    <w:rsid w:val="00DA5AF7"/>
    <w:rPr>
      <w:rFonts w:ascii="Symbol" w:hAnsi="Symbol"/>
    </w:rPr>
  </w:style>
  <w:style w:type="character" w:customStyle="1" w:styleId="WW-WW8Num46z01111">
    <w:name w:val="WW-WW8Num46z01111"/>
    <w:uiPriority w:val="99"/>
    <w:rsid w:val="00DA5AF7"/>
    <w:rPr>
      <w:rFonts w:ascii="Symbol" w:hAnsi="Symbol"/>
    </w:rPr>
  </w:style>
  <w:style w:type="character" w:customStyle="1" w:styleId="WW8Num47z0">
    <w:name w:val="WW8Num47z0"/>
    <w:uiPriority w:val="99"/>
    <w:rsid w:val="00DA5AF7"/>
    <w:rPr>
      <w:rFonts w:ascii="Symbol" w:hAnsi="Symbol"/>
    </w:rPr>
  </w:style>
  <w:style w:type="character" w:customStyle="1" w:styleId="WW8Num49z0">
    <w:name w:val="WW8Num49z0"/>
    <w:uiPriority w:val="99"/>
    <w:rsid w:val="00DA5AF7"/>
    <w:rPr>
      <w:rFonts w:ascii="Symbol" w:hAnsi="Symbol"/>
    </w:rPr>
  </w:style>
  <w:style w:type="character" w:customStyle="1" w:styleId="WW-Absatz-Standardschriftart11111">
    <w:name w:val="WW-Absatz-Standardschriftart11111"/>
    <w:uiPriority w:val="99"/>
    <w:rsid w:val="00DA5AF7"/>
  </w:style>
  <w:style w:type="character" w:customStyle="1" w:styleId="WW-WW8Num2z011111">
    <w:name w:val="WW-WW8Num2z011111"/>
    <w:uiPriority w:val="99"/>
    <w:rsid w:val="00DA5AF7"/>
    <w:rPr>
      <w:rFonts w:ascii="Symbol" w:hAnsi="Symbol"/>
    </w:rPr>
  </w:style>
  <w:style w:type="character" w:customStyle="1" w:styleId="WW8Num2z1">
    <w:name w:val="WW8Num2z1"/>
    <w:uiPriority w:val="99"/>
    <w:rsid w:val="00DA5AF7"/>
    <w:rPr>
      <w:rFonts w:ascii="Courier New" w:hAnsi="Courier New"/>
    </w:rPr>
  </w:style>
  <w:style w:type="character" w:customStyle="1" w:styleId="WW8Num2z2">
    <w:name w:val="WW8Num2z2"/>
    <w:uiPriority w:val="99"/>
    <w:rsid w:val="00DA5AF7"/>
    <w:rPr>
      <w:rFonts w:ascii="Wingdings" w:hAnsi="Wingdings"/>
    </w:rPr>
  </w:style>
  <w:style w:type="character" w:customStyle="1" w:styleId="WW-WW8Num3z011111">
    <w:name w:val="WW-WW8Num3z011111"/>
    <w:uiPriority w:val="99"/>
    <w:rsid w:val="00DA5AF7"/>
    <w:rPr>
      <w:rFonts w:ascii="Symbol" w:hAnsi="Symbol"/>
    </w:rPr>
  </w:style>
  <w:style w:type="character" w:customStyle="1" w:styleId="WW8Num3z1">
    <w:name w:val="WW8Num3z1"/>
    <w:uiPriority w:val="99"/>
    <w:rsid w:val="00DA5AF7"/>
    <w:rPr>
      <w:rFonts w:ascii="Courier New" w:hAnsi="Courier New"/>
    </w:rPr>
  </w:style>
  <w:style w:type="character" w:customStyle="1" w:styleId="WW8Num3z2">
    <w:name w:val="WW8Num3z2"/>
    <w:uiPriority w:val="99"/>
    <w:rsid w:val="00DA5AF7"/>
    <w:rPr>
      <w:rFonts w:ascii="Wingdings" w:hAnsi="Wingdings"/>
    </w:rPr>
  </w:style>
  <w:style w:type="character" w:customStyle="1" w:styleId="WW-WW8Num4z011111">
    <w:name w:val="WW-WW8Num4z011111"/>
    <w:uiPriority w:val="99"/>
    <w:rsid w:val="00DA5AF7"/>
    <w:rPr>
      <w:rFonts w:ascii="Symbol" w:hAnsi="Symbol"/>
    </w:rPr>
  </w:style>
  <w:style w:type="character" w:customStyle="1" w:styleId="WW8Num4z1">
    <w:name w:val="WW8Num4z1"/>
    <w:uiPriority w:val="99"/>
    <w:rsid w:val="00DA5AF7"/>
    <w:rPr>
      <w:rFonts w:ascii="Courier New" w:hAnsi="Courier New" w:cs="Courier New"/>
    </w:rPr>
  </w:style>
  <w:style w:type="character" w:customStyle="1" w:styleId="WW8Num4z2">
    <w:name w:val="WW8Num4z2"/>
    <w:uiPriority w:val="99"/>
    <w:rsid w:val="00DA5AF7"/>
    <w:rPr>
      <w:rFonts w:ascii="Wingdings" w:hAnsi="Wingdings"/>
    </w:rPr>
  </w:style>
  <w:style w:type="character" w:customStyle="1" w:styleId="WW-WW8Num5z011111">
    <w:name w:val="WW-WW8Num5z011111"/>
    <w:uiPriority w:val="99"/>
    <w:rsid w:val="00DA5AF7"/>
    <w:rPr>
      <w:rFonts w:ascii="Symbol" w:hAnsi="Symbol" w:cs="Times New Roman"/>
    </w:rPr>
  </w:style>
  <w:style w:type="character" w:customStyle="1" w:styleId="WW8Num5z1">
    <w:name w:val="WW8Num5z1"/>
    <w:rsid w:val="00DA5AF7"/>
    <w:rPr>
      <w:rFonts w:ascii="Courier New" w:hAnsi="Courier New" w:cs="Courier New"/>
    </w:rPr>
  </w:style>
  <w:style w:type="character" w:customStyle="1" w:styleId="WW8Num5z2">
    <w:name w:val="WW8Num5z2"/>
    <w:rsid w:val="00DA5AF7"/>
    <w:rPr>
      <w:rFonts w:ascii="Wingdings" w:hAnsi="Wingdings" w:cs="Times New Roman"/>
    </w:rPr>
  </w:style>
  <w:style w:type="character" w:customStyle="1" w:styleId="WW-WW8Num6z011111">
    <w:name w:val="WW-WW8Num6z011111"/>
    <w:uiPriority w:val="99"/>
    <w:rsid w:val="00DA5AF7"/>
    <w:rPr>
      <w:rFonts w:ascii="Wingdings" w:hAnsi="Wingdings"/>
    </w:rPr>
  </w:style>
  <w:style w:type="character" w:customStyle="1" w:styleId="WW8Num6z1">
    <w:name w:val="WW8Num6z1"/>
    <w:rsid w:val="00DA5AF7"/>
    <w:rPr>
      <w:rFonts w:ascii="Courier New" w:hAnsi="Courier New" w:cs="Courier New"/>
    </w:rPr>
  </w:style>
  <w:style w:type="character" w:customStyle="1" w:styleId="WW8Num6z3">
    <w:name w:val="WW8Num6z3"/>
    <w:rsid w:val="00DA5AF7"/>
    <w:rPr>
      <w:rFonts w:ascii="Symbol" w:hAnsi="Symbol"/>
    </w:rPr>
  </w:style>
  <w:style w:type="character" w:customStyle="1" w:styleId="WW-WW8Num7z0">
    <w:name w:val="WW-WW8Num7z0"/>
    <w:uiPriority w:val="99"/>
    <w:rsid w:val="00DA5AF7"/>
    <w:rPr>
      <w:rFonts w:ascii="Symbol" w:hAnsi="Symbol"/>
    </w:rPr>
  </w:style>
  <w:style w:type="character" w:customStyle="1" w:styleId="WW8Num7z1">
    <w:name w:val="WW8Num7z1"/>
    <w:rsid w:val="00DA5AF7"/>
    <w:rPr>
      <w:rFonts w:ascii="Courier New" w:hAnsi="Courier New"/>
    </w:rPr>
  </w:style>
  <w:style w:type="character" w:customStyle="1" w:styleId="WW8Num7z2">
    <w:name w:val="WW8Num7z2"/>
    <w:rsid w:val="00DA5AF7"/>
    <w:rPr>
      <w:rFonts w:ascii="Wingdings" w:hAnsi="Wingdings"/>
    </w:rPr>
  </w:style>
  <w:style w:type="character" w:customStyle="1" w:styleId="WW8Num11z1">
    <w:name w:val="WW8Num11z1"/>
    <w:uiPriority w:val="99"/>
    <w:rsid w:val="00DA5AF7"/>
    <w:rPr>
      <w:rFonts w:cs="Arial"/>
      <w:sz w:val="24"/>
    </w:rPr>
  </w:style>
  <w:style w:type="character" w:customStyle="1" w:styleId="WW-WW8Num12z0">
    <w:name w:val="WW-WW8Num12z0"/>
    <w:uiPriority w:val="99"/>
    <w:rsid w:val="00DA5AF7"/>
    <w:rPr>
      <w:rFonts w:ascii="Symbol" w:hAnsi="Symbol"/>
    </w:rPr>
  </w:style>
  <w:style w:type="character" w:customStyle="1" w:styleId="WW8Num13z0">
    <w:name w:val="WW8Num13z0"/>
    <w:rsid w:val="00DA5AF7"/>
    <w:rPr>
      <w:rFonts w:ascii="Symbol" w:hAnsi="Symbol"/>
    </w:rPr>
  </w:style>
  <w:style w:type="character" w:customStyle="1" w:styleId="WW8Num13z1">
    <w:name w:val="WW8Num13z1"/>
    <w:rsid w:val="00DA5AF7"/>
    <w:rPr>
      <w:rFonts w:ascii="Courier New" w:hAnsi="Courier New"/>
    </w:rPr>
  </w:style>
  <w:style w:type="character" w:customStyle="1" w:styleId="WW8Num13z2">
    <w:name w:val="WW8Num13z2"/>
    <w:rsid w:val="00DA5AF7"/>
    <w:rPr>
      <w:rFonts w:ascii="Wingdings" w:hAnsi="Wingdings"/>
    </w:rPr>
  </w:style>
  <w:style w:type="character" w:customStyle="1" w:styleId="WW-WW8Num17z011111">
    <w:name w:val="WW-WW8Num17z011111"/>
    <w:uiPriority w:val="99"/>
    <w:rsid w:val="00DA5AF7"/>
    <w:rPr>
      <w:rFonts w:ascii="Symbol" w:hAnsi="Symbol"/>
    </w:rPr>
  </w:style>
  <w:style w:type="character" w:customStyle="1" w:styleId="WW8Num17z1">
    <w:name w:val="WW8Num17z1"/>
    <w:uiPriority w:val="99"/>
    <w:rsid w:val="00DA5AF7"/>
    <w:rPr>
      <w:rFonts w:ascii="Courier New" w:hAnsi="Courier New"/>
    </w:rPr>
  </w:style>
  <w:style w:type="character" w:customStyle="1" w:styleId="WW8Num17z2">
    <w:name w:val="WW8Num17z2"/>
    <w:uiPriority w:val="99"/>
    <w:rsid w:val="00DA5AF7"/>
    <w:rPr>
      <w:rFonts w:ascii="Wingdings" w:hAnsi="Wingdings"/>
    </w:rPr>
  </w:style>
  <w:style w:type="character" w:customStyle="1" w:styleId="WW-WW8Num18z0">
    <w:name w:val="WW-WW8Num18z0"/>
    <w:uiPriority w:val="99"/>
    <w:rsid w:val="00DA5AF7"/>
    <w:rPr>
      <w:rFonts w:ascii="Symbol" w:hAnsi="Symbol" w:cs="Times New Roman"/>
    </w:rPr>
  </w:style>
  <w:style w:type="character" w:customStyle="1" w:styleId="WW8Num18z1">
    <w:name w:val="WW8Num18z1"/>
    <w:rsid w:val="00DA5AF7"/>
    <w:rPr>
      <w:rFonts w:ascii="Courier New" w:hAnsi="Courier New" w:cs="Courier New"/>
    </w:rPr>
  </w:style>
  <w:style w:type="character" w:customStyle="1" w:styleId="WW8Num18z2">
    <w:name w:val="WW8Num18z2"/>
    <w:rsid w:val="00DA5AF7"/>
    <w:rPr>
      <w:rFonts w:ascii="Wingdings" w:hAnsi="Wingdings" w:cs="Times New Roman"/>
    </w:rPr>
  </w:style>
  <w:style w:type="character" w:customStyle="1" w:styleId="WW-WW8Num19z0">
    <w:name w:val="WW-WW8Num19z0"/>
    <w:uiPriority w:val="99"/>
    <w:rsid w:val="00DA5AF7"/>
    <w:rPr>
      <w:rFonts w:ascii="Symbol" w:hAnsi="Symbol"/>
    </w:rPr>
  </w:style>
  <w:style w:type="character" w:customStyle="1" w:styleId="WW-WW8Num19z11111">
    <w:name w:val="WW-WW8Num19z11111"/>
    <w:uiPriority w:val="99"/>
    <w:rsid w:val="00DA5AF7"/>
    <w:rPr>
      <w:rFonts w:ascii="Courier New" w:hAnsi="Courier New" w:cs="Courier New"/>
    </w:rPr>
  </w:style>
  <w:style w:type="character" w:customStyle="1" w:styleId="WW8Num19z2">
    <w:name w:val="WW8Num19z2"/>
    <w:uiPriority w:val="99"/>
    <w:rsid w:val="00DA5AF7"/>
    <w:rPr>
      <w:rFonts w:ascii="Wingdings" w:hAnsi="Wingdings"/>
    </w:rPr>
  </w:style>
  <w:style w:type="character" w:customStyle="1" w:styleId="WW8Num20z1">
    <w:name w:val="WW8Num20z1"/>
    <w:rsid w:val="00DA5AF7"/>
    <w:rPr>
      <w:b/>
    </w:rPr>
  </w:style>
  <w:style w:type="character" w:customStyle="1" w:styleId="WW-WW8Num21z01111">
    <w:name w:val="WW-WW8Num21z01111"/>
    <w:uiPriority w:val="99"/>
    <w:rsid w:val="00DA5AF7"/>
    <w:rPr>
      <w:rFonts w:ascii="Symbol" w:hAnsi="Symbol"/>
    </w:rPr>
  </w:style>
  <w:style w:type="character" w:customStyle="1" w:styleId="WW8Num22z0">
    <w:name w:val="WW8Num22z0"/>
    <w:uiPriority w:val="99"/>
    <w:rsid w:val="00DA5AF7"/>
    <w:rPr>
      <w:rFonts w:ascii="Symbol" w:hAnsi="Symbol"/>
    </w:rPr>
  </w:style>
  <w:style w:type="character" w:customStyle="1" w:styleId="WW-WW8Num22z1">
    <w:name w:val="WW-WW8Num22z1"/>
    <w:uiPriority w:val="99"/>
    <w:rsid w:val="00DA5AF7"/>
    <w:rPr>
      <w:rFonts w:ascii="Courier New" w:hAnsi="Courier New"/>
    </w:rPr>
  </w:style>
  <w:style w:type="character" w:customStyle="1" w:styleId="WW8Num22z2">
    <w:name w:val="WW8Num22z2"/>
    <w:uiPriority w:val="99"/>
    <w:rsid w:val="00DA5AF7"/>
    <w:rPr>
      <w:rFonts w:ascii="Wingdings" w:hAnsi="Wingdings"/>
    </w:rPr>
  </w:style>
  <w:style w:type="character" w:customStyle="1" w:styleId="WW-WW8Num23z0">
    <w:name w:val="WW-WW8Num23z0"/>
    <w:uiPriority w:val="99"/>
    <w:rsid w:val="00DA5AF7"/>
    <w:rPr>
      <w:rFonts w:ascii="Times New Roman" w:eastAsia="Times New Roman" w:hAnsi="Times New Roman" w:cs="Times New Roman"/>
    </w:rPr>
  </w:style>
  <w:style w:type="character" w:customStyle="1" w:styleId="WW8Num23z1">
    <w:name w:val="WW8Num23z1"/>
    <w:rsid w:val="00DA5AF7"/>
    <w:rPr>
      <w:rFonts w:ascii="Courier New" w:hAnsi="Courier New"/>
    </w:rPr>
  </w:style>
  <w:style w:type="character" w:customStyle="1" w:styleId="WW8Num23z2">
    <w:name w:val="WW8Num23z2"/>
    <w:rsid w:val="00DA5AF7"/>
    <w:rPr>
      <w:rFonts w:ascii="Wingdings" w:hAnsi="Wingdings"/>
    </w:rPr>
  </w:style>
  <w:style w:type="character" w:customStyle="1" w:styleId="WW8Num23z3">
    <w:name w:val="WW8Num23z3"/>
    <w:rsid w:val="00DA5AF7"/>
    <w:rPr>
      <w:rFonts w:ascii="Symbol" w:hAnsi="Symbol"/>
    </w:rPr>
  </w:style>
  <w:style w:type="character" w:customStyle="1" w:styleId="WW8Num25z1">
    <w:name w:val="WW8Num25z1"/>
    <w:rsid w:val="00DA5AF7"/>
    <w:rPr>
      <w:rFonts w:ascii="Times New Roman" w:eastAsia="Times New Roman" w:hAnsi="Times New Roman" w:cs="Times New Roman"/>
    </w:rPr>
  </w:style>
  <w:style w:type="character" w:customStyle="1" w:styleId="WW-WW8Num26z01111">
    <w:name w:val="WW-WW8Num26z01111"/>
    <w:uiPriority w:val="99"/>
    <w:rsid w:val="00DA5AF7"/>
    <w:rPr>
      <w:rFonts w:ascii="Courier New" w:hAnsi="Courier New"/>
      <w:color w:val="auto"/>
    </w:rPr>
  </w:style>
  <w:style w:type="character" w:customStyle="1" w:styleId="WW8Num26z1">
    <w:name w:val="WW8Num26z1"/>
    <w:rsid w:val="00DA5AF7"/>
    <w:rPr>
      <w:rFonts w:ascii="Courier New" w:hAnsi="Courier New" w:cs="Courier New"/>
    </w:rPr>
  </w:style>
  <w:style w:type="character" w:customStyle="1" w:styleId="WW8Num26z2">
    <w:name w:val="WW8Num26z2"/>
    <w:rsid w:val="00DA5AF7"/>
    <w:rPr>
      <w:rFonts w:ascii="Wingdings" w:hAnsi="Wingdings"/>
    </w:rPr>
  </w:style>
  <w:style w:type="character" w:customStyle="1" w:styleId="WW8Num26z3">
    <w:name w:val="WW8Num26z3"/>
    <w:rsid w:val="00DA5AF7"/>
    <w:rPr>
      <w:rFonts w:ascii="Symbol" w:hAnsi="Symbol"/>
    </w:rPr>
  </w:style>
  <w:style w:type="character" w:customStyle="1" w:styleId="WW-WW8Num27z01111">
    <w:name w:val="WW-WW8Num27z01111"/>
    <w:uiPriority w:val="99"/>
    <w:rsid w:val="00DA5AF7"/>
    <w:rPr>
      <w:rFonts w:ascii="Symbol" w:hAnsi="Symbol"/>
    </w:rPr>
  </w:style>
  <w:style w:type="character" w:customStyle="1" w:styleId="WW-WW8Num27z1">
    <w:name w:val="WW-WW8Num27z1"/>
    <w:uiPriority w:val="99"/>
    <w:rsid w:val="00DA5AF7"/>
    <w:rPr>
      <w:rFonts w:ascii="Courier New" w:hAnsi="Courier New" w:cs="Courier New"/>
    </w:rPr>
  </w:style>
  <w:style w:type="character" w:customStyle="1" w:styleId="WW8Num27z2">
    <w:name w:val="WW8Num27z2"/>
    <w:uiPriority w:val="99"/>
    <w:rsid w:val="00DA5AF7"/>
    <w:rPr>
      <w:rFonts w:ascii="Wingdings" w:hAnsi="Wingdings"/>
    </w:rPr>
  </w:style>
  <w:style w:type="character" w:customStyle="1" w:styleId="WW-WW8Num30z0">
    <w:name w:val="WW-WW8Num30z0"/>
    <w:uiPriority w:val="99"/>
    <w:rsid w:val="00DA5AF7"/>
    <w:rPr>
      <w:rFonts w:ascii="Symbol" w:hAnsi="Symbol"/>
    </w:rPr>
  </w:style>
  <w:style w:type="character" w:customStyle="1" w:styleId="WW8Num31z1">
    <w:name w:val="WW8Num31z1"/>
    <w:rsid w:val="00DA5AF7"/>
    <w:rPr>
      <w:rFonts w:ascii="Symbol" w:hAnsi="Symbol"/>
    </w:rPr>
  </w:style>
  <w:style w:type="character" w:customStyle="1" w:styleId="WW-WW8Num34z011111">
    <w:name w:val="WW-WW8Num34z011111"/>
    <w:uiPriority w:val="99"/>
    <w:rsid w:val="00DA5AF7"/>
    <w:rPr>
      <w:rFonts w:ascii="Symbol" w:hAnsi="Symbol"/>
    </w:rPr>
  </w:style>
  <w:style w:type="character" w:customStyle="1" w:styleId="WW8Num34z1">
    <w:name w:val="WW8Num34z1"/>
    <w:rsid w:val="00DA5AF7"/>
    <w:rPr>
      <w:rFonts w:ascii="Courier New" w:hAnsi="Courier New" w:cs="Courier New"/>
    </w:rPr>
  </w:style>
  <w:style w:type="character" w:customStyle="1" w:styleId="WW8Num34z2">
    <w:name w:val="WW8Num34z2"/>
    <w:rsid w:val="00DA5AF7"/>
    <w:rPr>
      <w:rFonts w:ascii="Wingdings" w:hAnsi="Wingdings"/>
    </w:rPr>
  </w:style>
  <w:style w:type="character" w:customStyle="1" w:styleId="WW-WW8Num35z01111">
    <w:name w:val="WW-WW8Num35z01111"/>
    <w:uiPriority w:val="99"/>
    <w:rsid w:val="00DA5AF7"/>
    <w:rPr>
      <w:i w:val="0"/>
    </w:rPr>
  </w:style>
  <w:style w:type="character" w:customStyle="1" w:styleId="WW8Num36z0">
    <w:name w:val="WW8Num36z0"/>
    <w:uiPriority w:val="99"/>
    <w:rsid w:val="00DA5AF7"/>
    <w:rPr>
      <w:rFonts w:ascii="Symbol" w:hAnsi="Symbol"/>
    </w:rPr>
  </w:style>
  <w:style w:type="character" w:customStyle="1" w:styleId="WW8Num36z1">
    <w:name w:val="WW8Num36z1"/>
    <w:rsid w:val="00DA5AF7"/>
    <w:rPr>
      <w:rFonts w:ascii="Courier New" w:hAnsi="Courier New"/>
    </w:rPr>
  </w:style>
  <w:style w:type="character" w:customStyle="1" w:styleId="WW8Num36z2">
    <w:name w:val="WW8Num36z2"/>
    <w:rsid w:val="00DA5AF7"/>
    <w:rPr>
      <w:rFonts w:ascii="Wingdings" w:hAnsi="Wingdings"/>
    </w:rPr>
  </w:style>
  <w:style w:type="character" w:customStyle="1" w:styleId="WW-WW8Num37z0">
    <w:name w:val="WW-WW8Num37z0"/>
    <w:uiPriority w:val="99"/>
    <w:rsid w:val="00DA5AF7"/>
    <w:rPr>
      <w:rFonts w:ascii="Symbol" w:hAnsi="Symbol"/>
    </w:rPr>
  </w:style>
  <w:style w:type="character" w:customStyle="1" w:styleId="WW8Num37z1">
    <w:name w:val="WW8Num37z1"/>
    <w:rsid w:val="00DA5AF7"/>
    <w:rPr>
      <w:rFonts w:ascii="Courier New" w:hAnsi="Courier New"/>
    </w:rPr>
  </w:style>
  <w:style w:type="character" w:customStyle="1" w:styleId="WW8Num37z2">
    <w:name w:val="WW8Num37z2"/>
    <w:rsid w:val="00DA5AF7"/>
    <w:rPr>
      <w:rFonts w:ascii="Wingdings" w:hAnsi="Wingdings"/>
    </w:rPr>
  </w:style>
  <w:style w:type="character" w:customStyle="1" w:styleId="WW-WW8Num38z0">
    <w:name w:val="WW-WW8Num38z0"/>
    <w:uiPriority w:val="99"/>
    <w:rsid w:val="00DA5AF7"/>
    <w:rPr>
      <w:rFonts w:ascii="Symbol" w:hAnsi="Symbol"/>
    </w:rPr>
  </w:style>
  <w:style w:type="character" w:customStyle="1" w:styleId="WW-WW8Num39z01111">
    <w:name w:val="WW-WW8Num39z01111"/>
    <w:uiPriority w:val="99"/>
    <w:rsid w:val="00DA5AF7"/>
    <w:rPr>
      <w:rFonts w:ascii="Symbol" w:hAnsi="Symbol"/>
    </w:rPr>
  </w:style>
  <w:style w:type="character" w:customStyle="1" w:styleId="WW8Num39z1">
    <w:name w:val="WW8Num39z1"/>
    <w:rsid w:val="00DA5AF7"/>
    <w:rPr>
      <w:rFonts w:ascii="Courier New" w:hAnsi="Courier New"/>
    </w:rPr>
  </w:style>
  <w:style w:type="character" w:customStyle="1" w:styleId="WW8Num39z2">
    <w:name w:val="WW8Num39z2"/>
    <w:rsid w:val="00DA5AF7"/>
    <w:rPr>
      <w:rFonts w:ascii="Wingdings" w:hAnsi="Wingdings"/>
    </w:rPr>
  </w:style>
  <w:style w:type="character" w:customStyle="1" w:styleId="WW-WW8Num41z01111">
    <w:name w:val="WW-WW8Num41z01111"/>
    <w:uiPriority w:val="99"/>
    <w:rsid w:val="00DA5AF7"/>
    <w:rPr>
      <w:rFonts w:ascii="Symbol" w:hAnsi="Symbol"/>
    </w:rPr>
  </w:style>
  <w:style w:type="character" w:customStyle="1" w:styleId="WW-WW8Num41z1">
    <w:name w:val="WW-WW8Num41z1"/>
    <w:uiPriority w:val="99"/>
    <w:rsid w:val="00DA5AF7"/>
    <w:rPr>
      <w:rFonts w:ascii="Courier New" w:hAnsi="Courier New" w:cs="Courier New"/>
    </w:rPr>
  </w:style>
  <w:style w:type="character" w:customStyle="1" w:styleId="WW-WW8Num41z2">
    <w:name w:val="WW-WW8Num41z2"/>
    <w:uiPriority w:val="99"/>
    <w:rsid w:val="00DA5AF7"/>
    <w:rPr>
      <w:rFonts w:ascii="Wingdings" w:hAnsi="Wingdings" w:cs="Times New Roman"/>
    </w:rPr>
  </w:style>
  <w:style w:type="character" w:customStyle="1" w:styleId="WW-WW8Num41z3">
    <w:name w:val="WW-WW8Num41z3"/>
    <w:uiPriority w:val="99"/>
    <w:rsid w:val="00DA5AF7"/>
    <w:rPr>
      <w:rFonts w:ascii="Symbol" w:hAnsi="Symbol" w:cs="Times New Roman"/>
    </w:rPr>
  </w:style>
  <w:style w:type="character" w:customStyle="1" w:styleId="WW-WW8Num42z011111">
    <w:name w:val="WW-WW8Num42z011111"/>
    <w:uiPriority w:val="99"/>
    <w:rsid w:val="00DA5AF7"/>
    <w:rPr>
      <w:rFonts w:ascii="Symbol" w:hAnsi="Symbol"/>
    </w:rPr>
  </w:style>
  <w:style w:type="character" w:customStyle="1" w:styleId="WW-WW8Num45z0">
    <w:name w:val="WW-WW8Num45z0"/>
    <w:uiPriority w:val="99"/>
    <w:rsid w:val="00DA5AF7"/>
    <w:rPr>
      <w:rFonts w:ascii="Symbol" w:hAnsi="Symbol"/>
    </w:rPr>
  </w:style>
  <w:style w:type="character" w:customStyle="1" w:styleId="WW8Num45z1">
    <w:name w:val="WW8Num45z1"/>
    <w:rsid w:val="00DA5AF7"/>
    <w:rPr>
      <w:rFonts w:ascii="Courier New" w:hAnsi="Courier New"/>
    </w:rPr>
  </w:style>
  <w:style w:type="character" w:customStyle="1" w:styleId="WW8Num45z2">
    <w:name w:val="WW8Num45z2"/>
    <w:rsid w:val="00DA5AF7"/>
    <w:rPr>
      <w:rFonts w:ascii="Wingdings" w:hAnsi="Wingdings"/>
    </w:rPr>
  </w:style>
  <w:style w:type="character" w:customStyle="1" w:styleId="WW-WW8Num46z011111">
    <w:name w:val="WW-WW8Num46z011111"/>
    <w:uiPriority w:val="99"/>
    <w:rsid w:val="00DA5AF7"/>
    <w:rPr>
      <w:rFonts w:ascii="Symbol" w:hAnsi="Symbol"/>
    </w:rPr>
  </w:style>
  <w:style w:type="character" w:customStyle="1" w:styleId="WW8Num46z1">
    <w:name w:val="WW8Num46z1"/>
    <w:rsid w:val="00DA5AF7"/>
    <w:rPr>
      <w:rFonts w:ascii="Courier New" w:hAnsi="Courier New" w:cs="Courier New"/>
    </w:rPr>
  </w:style>
  <w:style w:type="character" w:customStyle="1" w:styleId="WW8Num46z2">
    <w:name w:val="WW8Num46z2"/>
    <w:rsid w:val="00DA5AF7"/>
    <w:rPr>
      <w:rFonts w:ascii="Wingdings" w:hAnsi="Wingdings"/>
    </w:rPr>
  </w:style>
  <w:style w:type="character" w:customStyle="1" w:styleId="WW8Num50z1">
    <w:name w:val="WW8Num50z1"/>
    <w:uiPriority w:val="99"/>
    <w:rsid w:val="00DA5AF7"/>
    <w:rPr>
      <w:rFonts w:ascii="Courier New" w:hAnsi="Courier New" w:cs="Courier New"/>
    </w:rPr>
  </w:style>
  <w:style w:type="character" w:customStyle="1" w:styleId="WW8Num50z2">
    <w:name w:val="WW8Num50z2"/>
    <w:uiPriority w:val="99"/>
    <w:rsid w:val="00DA5AF7"/>
    <w:rPr>
      <w:rFonts w:ascii="Wingdings" w:hAnsi="Wingdings"/>
    </w:rPr>
  </w:style>
  <w:style w:type="character" w:customStyle="1" w:styleId="WW8Num50z3">
    <w:name w:val="WW8Num50z3"/>
    <w:uiPriority w:val="99"/>
    <w:rsid w:val="00DA5AF7"/>
    <w:rPr>
      <w:rFonts w:ascii="Symbol" w:hAnsi="Symbol"/>
    </w:rPr>
  </w:style>
  <w:style w:type="character" w:customStyle="1" w:styleId="WW8Num51z0">
    <w:name w:val="WW8Num51z0"/>
    <w:uiPriority w:val="99"/>
    <w:rsid w:val="00DA5AF7"/>
    <w:rPr>
      <w:rFonts w:ascii="Symbol" w:hAnsi="Symbol"/>
    </w:rPr>
  </w:style>
  <w:style w:type="character" w:customStyle="1" w:styleId="WW8Num51z1">
    <w:name w:val="WW8Num51z1"/>
    <w:uiPriority w:val="99"/>
    <w:rsid w:val="00DA5AF7"/>
    <w:rPr>
      <w:rFonts w:ascii="Courier New" w:hAnsi="Courier New" w:cs="Courier New"/>
    </w:rPr>
  </w:style>
  <w:style w:type="character" w:customStyle="1" w:styleId="WW8Num51z2">
    <w:name w:val="WW8Num51z2"/>
    <w:uiPriority w:val="99"/>
    <w:rsid w:val="00DA5AF7"/>
    <w:rPr>
      <w:rFonts w:ascii="Wingdings" w:hAnsi="Wingdings"/>
    </w:rPr>
  </w:style>
  <w:style w:type="character" w:customStyle="1" w:styleId="WW8Num52z0">
    <w:name w:val="WW8Num52z0"/>
    <w:rsid w:val="00DA5AF7"/>
    <w:rPr>
      <w:rFonts w:ascii="Symbol" w:hAnsi="Symbol"/>
    </w:rPr>
  </w:style>
  <w:style w:type="character" w:customStyle="1" w:styleId="WW8Num52z1">
    <w:name w:val="WW8Num52z1"/>
    <w:rsid w:val="00DA5AF7"/>
    <w:rPr>
      <w:rFonts w:ascii="Courier New" w:hAnsi="Courier New"/>
    </w:rPr>
  </w:style>
  <w:style w:type="character" w:customStyle="1" w:styleId="WW8Num52z2">
    <w:name w:val="WW8Num52z2"/>
    <w:rsid w:val="00DA5AF7"/>
    <w:rPr>
      <w:rFonts w:ascii="Wingdings" w:hAnsi="Wingdings"/>
    </w:rPr>
  </w:style>
  <w:style w:type="character" w:customStyle="1" w:styleId="WW8Num53z0">
    <w:name w:val="WW8Num53z0"/>
    <w:uiPriority w:val="99"/>
    <w:rsid w:val="00DA5AF7"/>
    <w:rPr>
      <w:rFonts w:ascii="Symbol" w:hAnsi="Symbol"/>
    </w:rPr>
  </w:style>
  <w:style w:type="character" w:customStyle="1" w:styleId="WW8Num54z0">
    <w:name w:val="WW8Num54z0"/>
    <w:uiPriority w:val="99"/>
    <w:rsid w:val="00DA5AF7"/>
    <w:rPr>
      <w:rFonts w:ascii="Times New Roman" w:eastAsia="Times New Roman" w:hAnsi="Times New Roman" w:cs="Times New Roman"/>
    </w:rPr>
  </w:style>
  <w:style w:type="character" w:customStyle="1" w:styleId="WW8Num55z0">
    <w:name w:val="WW8Num55z0"/>
    <w:rsid w:val="00DA5AF7"/>
    <w:rPr>
      <w:rFonts w:ascii="Symbol" w:hAnsi="Symbol"/>
    </w:rPr>
  </w:style>
  <w:style w:type="character" w:customStyle="1" w:styleId="WW8Num55z1">
    <w:name w:val="WW8Num55z1"/>
    <w:rsid w:val="00DA5AF7"/>
    <w:rPr>
      <w:rFonts w:ascii="Courier New" w:hAnsi="Courier New"/>
    </w:rPr>
  </w:style>
  <w:style w:type="character" w:customStyle="1" w:styleId="WW8Num55z2">
    <w:name w:val="WW8Num55z2"/>
    <w:rsid w:val="00DA5AF7"/>
    <w:rPr>
      <w:rFonts w:ascii="Wingdings" w:hAnsi="Wingdings"/>
    </w:rPr>
  </w:style>
  <w:style w:type="character" w:customStyle="1" w:styleId="WW8Num56z0">
    <w:name w:val="WW8Num56z0"/>
    <w:uiPriority w:val="99"/>
    <w:rsid w:val="00DA5AF7"/>
    <w:rPr>
      <w:rFonts w:ascii="Symbol" w:hAnsi="Symbol"/>
    </w:rPr>
  </w:style>
  <w:style w:type="character" w:customStyle="1" w:styleId="WW8Num56z1">
    <w:name w:val="WW8Num56z1"/>
    <w:rsid w:val="00DA5AF7"/>
    <w:rPr>
      <w:rFonts w:ascii="Courier New" w:hAnsi="Courier New" w:cs="Courier New"/>
    </w:rPr>
  </w:style>
  <w:style w:type="character" w:customStyle="1" w:styleId="WW8Num56z2">
    <w:name w:val="WW8Num56z2"/>
    <w:rsid w:val="00DA5AF7"/>
    <w:rPr>
      <w:rFonts w:ascii="Wingdings" w:hAnsi="Wingdings"/>
    </w:rPr>
  </w:style>
  <w:style w:type="character" w:customStyle="1" w:styleId="WW8Num57z0">
    <w:name w:val="WW8Num57z0"/>
    <w:uiPriority w:val="99"/>
    <w:rsid w:val="00DA5AF7"/>
    <w:rPr>
      <w:rFonts w:ascii="Symbol" w:hAnsi="Symbol"/>
    </w:rPr>
  </w:style>
  <w:style w:type="character" w:customStyle="1" w:styleId="WW8Num57z1">
    <w:name w:val="WW8Num57z1"/>
    <w:uiPriority w:val="99"/>
    <w:rsid w:val="00DA5AF7"/>
    <w:rPr>
      <w:rFonts w:ascii="Courier New" w:hAnsi="Courier New"/>
    </w:rPr>
  </w:style>
  <w:style w:type="character" w:customStyle="1" w:styleId="WW8Num57z2">
    <w:name w:val="WW8Num57z2"/>
    <w:uiPriority w:val="99"/>
    <w:rsid w:val="00DA5AF7"/>
    <w:rPr>
      <w:rFonts w:ascii="Wingdings" w:hAnsi="Wingdings"/>
    </w:rPr>
  </w:style>
  <w:style w:type="character" w:customStyle="1" w:styleId="WW8Num58z0">
    <w:name w:val="WW8Num58z0"/>
    <w:uiPriority w:val="99"/>
    <w:rsid w:val="00DA5AF7"/>
    <w:rPr>
      <w:rFonts w:ascii="Symbol" w:hAnsi="Symbol"/>
    </w:rPr>
  </w:style>
  <w:style w:type="character" w:customStyle="1" w:styleId="WW8Num58z1">
    <w:name w:val="WW8Num58z1"/>
    <w:uiPriority w:val="99"/>
    <w:rsid w:val="00DA5AF7"/>
    <w:rPr>
      <w:rFonts w:ascii="Courier New" w:hAnsi="Courier New"/>
    </w:rPr>
  </w:style>
  <w:style w:type="character" w:customStyle="1" w:styleId="WW8Num58z2">
    <w:name w:val="WW8Num58z2"/>
    <w:uiPriority w:val="99"/>
    <w:rsid w:val="00DA5AF7"/>
    <w:rPr>
      <w:rFonts w:ascii="Wingdings" w:hAnsi="Wingdings"/>
    </w:rPr>
  </w:style>
  <w:style w:type="character" w:customStyle="1" w:styleId="WW8Num60z0">
    <w:name w:val="WW8Num60z0"/>
    <w:uiPriority w:val="99"/>
    <w:rsid w:val="00DA5AF7"/>
    <w:rPr>
      <w:rFonts w:ascii="Symbol" w:hAnsi="Symbol"/>
    </w:rPr>
  </w:style>
  <w:style w:type="character" w:customStyle="1" w:styleId="WW8Num60z1">
    <w:name w:val="WW8Num60z1"/>
    <w:uiPriority w:val="99"/>
    <w:rsid w:val="00DA5AF7"/>
    <w:rPr>
      <w:rFonts w:ascii="Courier New" w:hAnsi="Courier New"/>
    </w:rPr>
  </w:style>
  <w:style w:type="character" w:customStyle="1" w:styleId="WW8Num60z2">
    <w:name w:val="WW8Num60z2"/>
    <w:uiPriority w:val="99"/>
    <w:rsid w:val="00DA5AF7"/>
    <w:rPr>
      <w:rFonts w:ascii="Wingdings" w:hAnsi="Wingdings"/>
    </w:rPr>
  </w:style>
  <w:style w:type="character" w:customStyle="1" w:styleId="WW-DefaultParagraphFont">
    <w:name w:val="WW-Default Paragraph Font"/>
    <w:uiPriority w:val="99"/>
    <w:rsid w:val="00DA5AF7"/>
  </w:style>
  <w:style w:type="character" w:styleId="PageNumber">
    <w:name w:val="page number"/>
    <w:basedOn w:val="WW-DefaultParagraphFont"/>
    <w:rsid w:val="00DA5AF7"/>
  </w:style>
  <w:style w:type="character" w:styleId="Hyperlink">
    <w:name w:val="Hyperlink"/>
    <w:uiPriority w:val="99"/>
    <w:rsid w:val="00DA5AF7"/>
    <w:rPr>
      <w:color w:val="0000FF"/>
      <w:u w:val="single"/>
    </w:rPr>
  </w:style>
  <w:style w:type="character" w:customStyle="1" w:styleId="FootnoteCharacters">
    <w:name w:val="Footnote Characters"/>
    <w:uiPriority w:val="99"/>
    <w:rsid w:val="00DA5AF7"/>
  </w:style>
  <w:style w:type="character" w:customStyle="1" w:styleId="WW-FootnoteCharacters">
    <w:name w:val="WW-Footnote Characters"/>
    <w:uiPriority w:val="99"/>
    <w:rsid w:val="00DA5AF7"/>
  </w:style>
  <w:style w:type="character" w:customStyle="1" w:styleId="WW-FootnoteCharacters1">
    <w:name w:val="WW-Footnote Characters1"/>
    <w:uiPriority w:val="99"/>
    <w:rsid w:val="00DA5AF7"/>
  </w:style>
  <w:style w:type="character" w:customStyle="1" w:styleId="WW-FootnoteCharacters11">
    <w:name w:val="WW-Footnote Characters11"/>
    <w:uiPriority w:val="99"/>
    <w:rsid w:val="00DA5AF7"/>
  </w:style>
  <w:style w:type="character" w:customStyle="1" w:styleId="WW-FootnoteCharacters111">
    <w:name w:val="WW-Footnote Characters111"/>
    <w:uiPriority w:val="99"/>
    <w:rsid w:val="00DA5AF7"/>
  </w:style>
  <w:style w:type="character" w:customStyle="1" w:styleId="WW-FootnoteCharacters1111">
    <w:name w:val="WW-Footnote Characters1111"/>
    <w:uiPriority w:val="99"/>
    <w:rsid w:val="00DA5AF7"/>
  </w:style>
  <w:style w:type="character" w:customStyle="1" w:styleId="WW-FootnoteCharacters11111">
    <w:name w:val="WW-Footnote Characters11111"/>
    <w:uiPriority w:val="99"/>
    <w:rsid w:val="00DA5AF7"/>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DA5AF7"/>
    <w:pPr>
      <w:spacing w:before="120" w:after="0" w:line="240" w:lineRule="auto"/>
      <w:jc w:val="both"/>
    </w:pPr>
    <w:rPr>
      <w:rFonts w:ascii="Arial" w:eastAsia="Times New Roman" w:hAnsi="Arial" w:cs="Times New Roman"/>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DA5AF7"/>
    <w:rPr>
      <w:rFonts w:ascii="Arial" w:eastAsia="Times New Roman" w:hAnsi="Arial" w:cs="Times New Roman"/>
      <w:sz w:val="24"/>
      <w:szCs w:val="20"/>
      <w:lang w:val="sr-Cyrl-CS" w:eastAsia="ar-SA"/>
    </w:rPr>
  </w:style>
  <w:style w:type="paragraph" w:styleId="List">
    <w:name w:val="List"/>
    <w:basedOn w:val="BodyText"/>
    <w:rsid w:val="00DA5AF7"/>
    <w:pPr>
      <w:widowControl w:val="0"/>
      <w:spacing w:after="120"/>
      <w:jc w:val="left"/>
    </w:pPr>
    <w:rPr>
      <w:rFonts w:ascii="Tahoma" w:eastAsia="Tahoma" w:hAnsi="Tahoma"/>
      <w:szCs w:val="24"/>
      <w:lang w:val="en-US"/>
    </w:rPr>
  </w:style>
  <w:style w:type="paragraph" w:styleId="Caption">
    <w:name w:val="caption"/>
    <w:basedOn w:val="Normal"/>
    <w:uiPriority w:val="35"/>
    <w:qFormat/>
    <w:rsid w:val="00DA5AF7"/>
    <w:pPr>
      <w:suppressLineNumbers/>
      <w:spacing w:before="120" w:after="120" w:line="240" w:lineRule="auto"/>
      <w:jc w:val="both"/>
    </w:pPr>
    <w:rPr>
      <w:rFonts w:ascii="Arial" w:eastAsia="Times New Roman" w:hAnsi="Arial" w:cs="Tahoma"/>
      <w:i/>
      <w:iCs/>
      <w:sz w:val="20"/>
      <w:lang w:val="en-US"/>
    </w:rPr>
  </w:style>
  <w:style w:type="paragraph" w:customStyle="1" w:styleId="Index">
    <w:name w:val="Index"/>
    <w:basedOn w:val="Normal"/>
    <w:rsid w:val="00DA5AF7"/>
    <w:pPr>
      <w:suppressLineNumbers/>
      <w:spacing w:before="120" w:after="0" w:line="240" w:lineRule="auto"/>
      <w:jc w:val="both"/>
    </w:pPr>
    <w:rPr>
      <w:rFonts w:ascii="Arial" w:eastAsia="Times New Roman" w:hAnsi="Arial" w:cs="Tahoma"/>
      <w:lang w:val="en-US"/>
    </w:rPr>
  </w:style>
  <w:style w:type="paragraph" w:customStyle="1" w:styleId="Heading">
    <w:name w:val="Heading"/>
    <w:basedOn w:val="Normal"/>
    <w:next w:val="BodyText"/>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
    <w:name w:val="WW-Caption"/>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
    <w:name w:val="WW-Index"/>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
    <w:name w:val="WW-Heading"/>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
    <w:name w:val="WW-Caption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
    <w:name w:val="WW-Index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
    <w:name w:val="WW-Heading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
    <w:name w:val="WW-Caption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
    <w:name w:val="WW-Index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
    <w:name w:val="WW-Heading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
    <w:name w:val="WW-Caption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
    <w:name w:val="WW-Index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
    <w:name w:val="WW-Heading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1">
    <w:name w:val="WW-Caption1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1">
    <w:name w:val="WW-Index1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1">
    <w:name w:val="WW-Heading1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customStyle="1" w:styleId="WW-Caption11111">
    <w:name w:val="WW-Caption11111"/>
    <w:basedOn w:val="Normal"/>
    <w:uiPriority w:val="99"/>
    <w:rsid w:val="00DA5AF7"/>
    <w:pPr>
      <w:suppressLineNumbers/>
      <w:spacing w:before="120" w:after="120" w:line="240" w:lineRule="auto"/>
      <w:jc w:val="both"/>
    </w:pPr>
    <w:rPr>
      <w:rFonts w:ascii="Arial" w:eastAsia="Times New Roman" w:hAnsi="Arial" w:cs="Tahoma"/>
      <w:i/>
      <w:iCs/>
      <w:sz w:val="20"/>
      <w:lang w:val="en-US"/>
    </w:rPr>
  </w:style>
  <w:style w:type="paragraph" w:customStyle="1" w:styleId="WW-Index11111">
    <w:name w:val="WW-Index11111"/>
    <w:basedOn w:val="Normal"/>
    <w:uiPriority w:val="99"/>
    <w:rsid w:val="00DA5AF7"/>
    <w:pPr>
      <w:suppressLineNumbers/>
      <w:spacing w:before="120" w:after="0" w:line="240" w:lineRule="auto"/>
      <w:jc w:val="both"/>
    </w:pPr>
    <w:rPr>
      <w:rFonts w:ascii="Arial" w:eastAsia="Times New Roman" w:hAnsi="Arial" w:cs="Tahoma"/>
      <w:lang w:val="en-US"/>
    </w:rPr>
  </w:style>
  <w:style w:type="paragraph" w:customStyle="1" w:styleId="WW-Heading11111">
    <w:name w:val="WW-Heading11111"/>
    <w:basedOn w:val="Normal"/>
    <w:next w:val="BodyText"/>
    <w:uiPriority w:val="99"/>
    <w:rsid w:val="00DA5AF7"/>
    <w:pPr>
      <w:keepNext/>
      <w:spacing w:before="240" w:after="120" w:line="240" w:lineRule="auto"/>
      <w:jc w:val="both"/>
    </w:pPr>
    <w:rPr>
      <w:rFonts w:ascii="Arial" w:eastAsia="Lucida Sans Unicode" w:hAnsi="Arial" w:cs="Tahoma"/>
      <w:sz w:val="28"/>
      <w:szCs w:val="28"/>
      <w:lang w:val="en-US"/>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DA5AF7"/>
    <w:pPr>
      <w:spacing w:before="120" w:after="0" w:line="240" w:lineRule="auto"/>
      <w:ind w:left="360" w:hanging="360"/>
      <w:jc w:val="both"/>
    </w:pPr>
    <w:rPr>
      <w:rFonts w:ascii="Arial" w:eastAsia="Times New Roman" w:hAnsi="Arial" w:cs="Times New Roman"/>
      <w:sz w:val="24"/>
      <w:szCs w:val="20"/>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basedOn w:val="DefaultParagraphFont"/>
    <w:link w:val="BodyTextIndent"/>
    <w:rsid w:val="00DA5AF7"/>
    <w:rPr>
      <w:rFonts w:ascii="Arial" w:eastAsia="Times New Roman" w:hAnsi="Arial" w:cs="Times New Roman"/>
      <w:sz w:val="24"/>
      <w:szCs w:val="20"/>
      <w:lang w:val="sr-Cyrl-CS" w:eastAsia="ar-SA"/>
    </w:rPr>
  </w:style>
  <w:style w:type="paragraph" w:styleId="Title">
    <w:name w:val="Title"/>
    <w:basedOn w:val="Normal"/>
    <w:next w:val="Subtitle"/>
    <w:link w:val="TitleChar"/>
    <w:uiPriority w:val="10"/>
    <w:qFormat/>
    <w:rsid w:val="00DA5AF7"/>
    <w:pPr>
      <w:spacing w:before="120" w:after="0" w:line="240" w:lineRule="auto"/>
      <w:jc w:val="center"/>
    </w:pPr>
    <w:rPr>
      <w:rFonts w:ascii="Arial" w:eastAsia="Times New Roman" w:hAnsi="Arial" w:cs="Times New Roman"/>
      <w:b/>
      <w:bCs/>
      <w:sz w:val="24"/>
      <w:szCs w:val="20"/>
      <w:lang w:val="sr-Cyrl-CS" w:eastAsia="ar-SA"/>
    </w:rPr>
  </w:style>
  <w:style w:type="character" w:customStyle="1" w:styleId="TitleChar">
    <w:name w:val="Title Char"/>
    <w:basedOn w:val="DefaultParagraphFont"/>
    <w:link w:val="Title"/>
    <w:uiPriority w:val="10"/>
    <w:rsid w:val="00DA5AF7"/>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uiPriority w:val="11"/>
    <w:qFormat/>
    <w:rsid w:val="00DA5AF7"/>
    <w:pPr>
      <w:jc w:val="center"/>
    </w:pPr>
    <w:rPr>
      <w:rFonts w:cs="Times New Roman"/>
      <w:i/>
      <w:iCs/>
      <w:lang w:val="sr-Cyrl-CS" w:eastAsia="ar-SA"/>
    </w:rPr>
  </w:style>
  <w:style w:type="character" w:customStyle="1" w:styleId="SubtitleChar">
    <w:name w:val="Subtitle Char"/>
    <w:basedOn w:val="DefaultParagraphFont"/>
    <w:link w:val="Subtitle"/>
    <w:uiPriority w:val="11"/>
    <w:rsid w:val="00DA5AF7"/>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DA5AF7"/>
    <w:pPr>
      <w:spacing w:before="120" w:after="0" w:line="240" w:lineRule="auto"/>
      <w:ind w:left="360"/>
      <w:jc w:val="both"/>
    </w:pPr>
    <w:rPr>
      <w:rFonts w:ascii="Arial Narrow" w:eastAsia="Times New Roman" w:hAnsi="Arial Narrow" w:cs="Times New Roman"/>
      <w:lang w:val="en-US"/>
    </w:rPr>
  </w:style>
  <w:style w:type="paragraph" w:customStyle="1" w:styleId="WW-BodyTextIndent3">
    <w:name w:val="WW-Body Text Indent 3"/>
    <w:basedOn w:val="Normal"/>
    <w:uiPriority w:val="99"/>
    <w:rsid w:val="00DA5AF7"/>
    <w:pPr>
      <w:spacing w:before="120" w:after="0" w:line="240" w:lineRule="auto"/>
      <w:ind w:left="426"/>
      <w:jc w:val="both"/>
    </w:pPr>
    <w:rPr>
      <w:rFonts w:ascii="Arial" w:eastAsia="Times New Roman" w:hAnsi="Arial" w:cs="Arial"/>
      <w:lang w:val="en-US"/>
    </w:rPr>
  </w:style>
  <w:style w:type="paragraph" w:customStyle="1" w:styleId="WW-BodyText2">
    <w:name w:val="WW-Body Text 2"/>
    <w:basedOn w:val="Normal"/>
    <w:uiPriority w:val="99"/>
    <w:rsid w:val="00DA5AF7"/>
    <w:pPr>
      <w:spacing w:before="120" w:after="0" w:line="240" w:lineRule="auto"/>
      <w:jc w:val="both"/>
    </w:pPr>
    <w:rPr>
      <w:rFonts w:ascii="Arial Narrow" w:eastAsia="Times New Roman" w:hAnsi="Arial Narrow" w:cs="Times New Roman"/>
      <w:b/>
      <w:bCs/>
      <w:lang w:val="en-US"/>
    </w:rPr>
  </w:style>
  <w:style w:type="paragraph" w:customStyle="1" w:styleId="WW-BodyText3">
    <w:name w:val="WW-Body Text 3"/>
    <w:basedOn w:val="Normal"/>
    <w:uiPriority w:val="99"/>
    <w:rsid w:val="00DA5AF7"/>
    <w:pPr>
      <w:spacing w:before="120" w:after="0" w:line="240" w:lineRule="auto"/>
      <w:jc w:val="both"/>
    </w:pPr>
    <w:rPr>
      <w:rFonts w:ascii="Arial Narrow" w:eastAsia="Times New Roman" w:hAnsi="Arial Narrow" w:cs="Times New Roman"/>
      <w:sz w:val="23"/>
      <w:szCs w:val="23"/>
      <w:lang w:val="en-US"/>
    </w:rPr>
  </w:style>
  <w:style w:type="paragraph" w:styleId="Header">
    <w:name w:val="header"/>
    <w:aliases w:val="header odd,header odd1"/>
    <w:basedOn w:val="Normal"/>
    <w:link w:val="HeaderChar"/>
    <w:uiPriority w:val="99"/>
    <w:rsid w:val="00DA5AF7"/>
    <w:pPr>
      <w:tabs>
        <w:tab w:val="center" w:pos="4320"/>
        <w:tab w:val="right" w:pos="8640"/>
      </w:tabs>
      <w:spacing w:before="120" w:after="0" w:line="240" w:lineRule="auto"/>
      <w:jc w:val="both"/>
    </w:pPr>
    <w:rPr>
      <w:rFonts w:ascii="Arial" w:eastAsia="Times New Roman" w:hAnsi="Arial" w:cs="Times New Roman"/>
      <w:sz w:val="24"/>
      <w:szCs w:val="20"/>
      <w:lang w:val="en-US" w:eastAsia="ar-SA"/>
    </w:rPr>
  </w:style>
  <w:style w:type="character" w:customStyle="1" w:styleId="HeaderChar">
    <w:name w:val="Header Char"/>
    <w:aliases w:val="header odd Char,header odd1 Char"/>
    <w:basedOn w:val="DefaultParagraphFont"/>
    <w:link w:val="Header"/>
    <w:uiPriority w:val="99"/>
    <w:rsid w:val="00DA5AF7"/>
    <w:rPr>
      <w:rFonts w:ascii="Arial" w:eastAsia="Times New Roman" w:hAnsi="Arial" w:cs="Times New Roman"/>
      <w:sz w:val="24"/>
      <w:szCs w:val="20"/>
      <w:lang w:val="en-US" w:eastAsia="ar-SA"/>
    </w:rPr>
  </w:style>
  <w:style w:type="paragraph" w:styleId="Footer">
    <w:name w:val="footer"/>
    <w:basedOn w:val="Normal"/>
    <w:link w:val="FooterChar"/>
    <w:uiPriority w:val="99"/>
    <w:rsid w:val="00DA5AF7"/>
    <w:pPr>
      <w:tabs>
        <w:tab w:val="center" w:pos="4320"/>
        <w:tab w:val="right" w:pos="8640"/>
      </w:tabs>
      <w:spacing w:before="120" w:after="0" w:line="240" w:lineRule="auto"/>
      <w:jc w:val="both"/>
    </w:pPr>
    <w:rPr>
      <w:rFonts w:ascii="Arial" w:eastAsia="Times New Roman" w:hAnsi="Arial" w:cs="Times New Roman"/>
      <w:sz w:val="24"/>
      <w:szCs w:val="20"/>
      <w:lang w:val="sr-Cyrl-CS" w:eastAsia="ar-SA"/>
    </w:rPr>
  </w:style>
  <w:style w:type="character" w:customStyle="1" w:styleId="FooterChar">
    <w:name w:val="Footer Char"/>
    <w:basedOn w:val="DefaultParagraphFont"/>
    <w:link w:val="Footer"/>
    <w:uiPriority w:val="99"/>
    <w:rsid w:val="00DA5AF7"/>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DA5AF7"/>
    <w:pPr>
      <w:spacing w:before="60" w:after="0" w:line="240" w:lineRule="auto"/>
      <w:ind w:left="288" w:right="3600"/>
      <w:jc w:val="both"/>
    </w:pPr>
    <w:rPr>
      <w:rFonts w:ascii="Arial" w:eastAsia="Times New Roman" w:hAnsi="Arial" w:cs="Arial"/>
      <w:lang w:val="en-US"/>
    </w:rPr>
  </w:style>
  <w:style w:type="paragraph" w:customStyle="1" w:styleId="EVHeading2">
    <w:name w:val="EV Heading 2"/>
    <w:basedOn w:val="Title"/>
    <w:rsid w:val="00DA5AF7"/>
    <w:pPr>
      <w:jc w:val="both"/>
    </w:pPr>
    <w:rPr>
      <w:rFonts w:cs="Arial"/>
      <w:sz w:val="28"/>
      <w:szCs w:val="36"/>
      <w:u w:val="single"/>
      <w:lang w:val="en-GB"/>
    </w:rPr>
  </w:style>
  <w:style w:type="paragraph" w:styleId="TOC1">
    <w:name w:val="toc 1"/>
    <w:aliases w:val="SADRZAJ"/>
    <w:basedOn w:val="Normal"/>
    <w:next w:val="Normal"/>
    <w:qFormat/>
    <w:rsid w:val="00DA5AF7"/>
    <w:pPr>
      <w:spacing w:before="120" w:after="120" w:line="240" w:lineRule="auto"/>
      <w:jc w:val="both"/>
    </w:pPr>
    <w:rPr>
      <w:rFonts w:ascii="Arial" w:eastAsia="Times New Roman" w:hAnsi="Arial" w:cs="Calibri"/>
      <w:b/>
      <w:bCs/>
      <w:caps/>
      <w:sz w:val="20"/>
      <w:lang w:val="en-US"/>
    </w:rPr>
  </w:style>
  <w:style w:type="paragraph" w:customStyle="1" w:styleId="WW-BalloonText">
    <w:name w:val="WW-Balloon Text"/>
    <w:basedOn w:val="Normal"/>
    <w:uiPriority w:val="99"/>
    <w:rsid w:val="00DA5AF7"/>
    <w:pPr>
      <w:spacing w:before="120" w:after="0" w:line="240" w:lineRule="auto"/>
      <w:jc w:val="both"/>
    </w:pPr>
    <w:rPr>
      <w:rFonts w:ascii="Tahoma" w:eastAsia="Times New Roman" w:hAnsi="Tahoma" w:cs="Tahoma"/>
      <w:sz w:val="16"/>
      <w:szCs w:val="16"/>
      <w:lang w:val="en-US"/>
    </w:rPr>
  </w:style>
  <w:style w:type="paragraph" w:customStyle="1" w:styleId="Normal1">
    <w:name w:val="Normal1"/>
    <w:basedOn w:val="Normal"/>
    <w:link w:val="normalChar"/>
    <w:rsid w:val="00DA5AF7"/>
    <w:pPr>
      <w:spacing w:before="280" w:after="280" w:line="240" w:lineRule="auto"/>
      <w:jc w:val="both"/>
    </w:pPr>
    <w:rPr>
      <w:rFonts w:ascii="Arial" w:eastAsia="Times New Roman" w:hAnsi="Arial" w:cs="Arial"/>
      <w:lang w:val="en-US"/>
    </w:rPr>
  </w:style>
  <w:style w:type="paragraph" w:customStyle="1" w:styleId="WW-Default">
    <w:name w:val="WW-Default"/>
    <w:uiPriority w:val="99"/>
    <w:rsid w:val="00DA5AF7"/>
    <w:pPr>
      <w:widowControl w:val="0"/>
      <w:suppressAutoHyphens/>
      <w:autoSpaceDE w:val="0"/>
      <w:spacing w:before="120" w:after="0" w:line="240" w:lineRule="auto"/>
      <w:jc w:val="both"/>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DA5AF7"/>
    <w:pPr>
      <w:suppressLineNumbers/>
    </w:pPr>
  </w:style>
  <w:style w:type="paragraph" w:customStyle="1" w:styleId="WW-TableContents">
    <w:name w:val="WW-Table Contents"/>
    <w:basedOn w:val="BodyText"/>
    <w:uiPriority w:val="99"/>
    <w:rsid w:val="00DA5AF7"/>
    <w:pPr>
      <w:suppressLineNumbers/>
    </w:pPr>
  </w:style>
  <w:style w:type="paragraph" w:customStyle="1" w:styleId="WW-TableContents1">
    <w:name w:val="WW-Table Contents1"/>
    <w:basedOn w:val="BodyText"/>
    <w:uiPriority w:val="99"/>
    <w:rsid w:val="00DA5AF7"/>
    <w:pPr>
      <w:suppressLineNumbers/>
    </w:pPr>
  </w:style>
  <w:style w:type="paragraph" w:customStyle="1" w:styleId="WW-TableContents11">
    <w:name w:val="WW-Table Contents11"/>
    <w:basedOn w:val="BodyText"/>
    <w:uiPriority w:val="99"/>
    <w:rsid w:val="00DA5AF7"/>
    <w:pPr>
      <w:suppressLineNumbers/>
    </w:pPr>
  </w:style>
  <w:style w:type="paragraph" w:customStyle="1" w:styleId="WW-TableContents111">
    <w:name w:val="WW-Table Contents111"/>
    <w:basedOn w:val="BodyText"/>
    <w:uiPriority w:val="99"/>
    <w:rsid w:val="00DA5AF7"/>
    <w:pPr>
      <w:suppressLineNumbers/>
    </w:pPr>
  </w:style>
  <w:style w:type="paragraph" w:customStyle="1" w:styleId="WW-TableContents1111">
    <w:name w:val="WW-Table Contents1111"/>
    <w:basedOn w:val="BodyText"/>
    <w:uiPriority w:val="99"/>
    <w:rsid w:val="00DA5AF7"/>
    <w:pPr>
      <w:suppressLineNumbers/>
    </w:pPr>
  </w:style>
  <w:style w:type="paragraph" w:customStyle="1" w:styleId="WW-TableContents11111">
    <w:name w:val="WW-Table Contents11111"/>
    <w:basedOn w:val="BodyText"/>
    <w:uiPriority w:val="99"/>
    <w:rsid w:val="00DA5AF7"/>
    <w:pPr>
      <w:suppressLineNumbers/>
    </w:pPr>
  </w:style>
  <w:style w:type="paragraph" w:customStyle="1" w:styleId="WW-TableContents111111">
    <w:name w:val="WW-Table Contents111111"/>
    <w:basedOn w:val="BodyText"/>
    <w:uiPriority w:val="99"/>
    <w:rsid w:val="00DA5AF7"/>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DA5AF7"/>
    <w:pPr>
      <w:jc w:val="center"/>
    </w:pPr>
    <w:rPr>
      <w:b/>
      <w:bCs/>
      <w:i/>
      <w:iCs/>
    </w:rPr>
  </w:style>
  <w:style w:type="paragraph" w:customStyle="1" w:styleId="WW-TableHeading">
    <w:name w:val="WW-Table Heading"/>
    <w:basedOn w:val="WW-TableContents"/>
    <w:uiPriority w:val="99"/>
    <w:rsid w:val="00DA5AF7"/>
    <w:pPr>
      <w:jc w:val="center"/>
    </w:pPr>
    <w:rPr>
      <w:b/>
      <w:bCs/>
      <w:i/>
      <w:iCs/>
    </w:rPr>
  </w:style>
  <w:style w:type="paragraph" w:customStyle="1" w:styleId="WW-TableHeading1">
    <w:name w:val="WW-Table Heading1"/>
    <w:basedOn w:val="WW-TableContents1"/>
    <w:uiPriority w:val="99"/>
    <w:rsid w:val="00DA5AF7"/>
    <w:pPr>
      <w:jc w:val="center"/>
    </w:pPr>
    <w:rPr>
      <w:b/>
      <w:bCs/>
      <w:i/>
      <w:iCs/>
    </w:rPr>
  </w:style>
  <w:style w:type="paragraph" w:customStyle="1" w:styleId="WW-TableHeading11">
    <w:name w:val="WW-Table Heading11"/>
    <w:basedOn w:val="WW-TableContents11"/>
    <w:uiPriority w:val="99"/>
    <w:rsid w:val="00DA5AF7"/>
    <w:pPr>
      <w:jc w:val="center"/>
    </w:pPr>
    <w:rPr>
      <w:b/>
      <w:bCs/>
      <w:i/>
      <w:iCs/>
    </w:rPr>
  </w:style>
  <w:style w:type="paragraph" w:customStyle="1" w:styleId="WW-TableHeading111">
    <w:name w:val="WW-Table Heading111"/>
    <w:basedOn w:val="WW-TableContents111"/>
    <w:uiPriority w:val="99"/>
    <w:rsid w:val="00DA5AF7"/>
    <w:pPr>
      <w:jc w:val="center"/>
    </w:pPr>
    <w:rPr>
      <w:b/>
      <w:bCs/>
      <w:i/>
      <w:iCs/>
    </w:rPr>
  </w:style>
  <w:style w:type="paragraph" w:customStyle="1" w:styleId="WW-TableHeading1111">
    <w:name w:val="WW-Table Heading1111"/>
    <w:basedOn w:val="WW-TableContents1111"/>
    <w:uiPriority w:val="99"/>
    <w:rsid w:val="00DA5AF7"/>
    <w:pPr>
      <w:jc w:val="center"/>
    </w:pPr>
    <w:rPr>
      <w:b/>
      <w:bCs/>
      <w:i/>
      <w:iCs/>
    </w:rPr>
  </w:style>
  <w:style w:type="paragraph" w:customStyle="1" w:styleId="WW-TableHeading11111">
    <w:name w:val="WW-Table Heading11111"/>
    <w:basedOn w:val="WW-TableContents11111"/>
    <w:uiPriority w:val="99"/>
    <w:rsid w:val="00DA5AF7"/>
    <w:pPr>
      <w:jc w:val="center"/>
    </w:pPr>
    <w:rPr>
      <w:b/>
      <w:bCs/>
      <w:i/>
      <w:iCs/>
    </w:rPr>
  </w:style>
  <w:style w:type="paragraph" w:customStyle="1" w:styleId="WW-TableHeading111111">
    <w:name w:val="WW-Table Heading111111"/>
    <w:basedOn w:val="WW-TableContents111111"/>
    <w:uiPriority w:val="99"/>
    <w:rsid w:val="00DA5AF7"/>
    <w:pPr>
      <w:jc w:val="center"/>
    </w:pPr>
    <w:rPr>
      <w:b/>
      <w:bCs/>
      <w:i/>
      <w:iCs/>
    </w:rPr>
  </w:style>
  <w:style w:type="paragraph" w:styleId="FootnoteText">
    <w:name w:val="footnote text"/>
    <w:basedOn w:val="Normal"/>
    <w:link w:val="FootnoteTextChar"/>
    <w:rsid w:val="00DA5AF7"/>
    <w:pPr>
      <w:spacing w:before="120" w:after="0" w:line="240" w:lineRule="auto"/>
      <w:jc w:val="both"/>
    </w:pPr>
    <w:rPr>
      <w:rFonts w:ascii="Arial" w:eastAsia="Times New Roman" w:hAnsi="Arial" w:cs="Times New Roman"/>
      <w:sz w:val="20"/>
      <w:szCs w:val="20"/>
      <w:lang w:val="en-US" w:eastAsia="ar-SA"/>
    </w:rPr>
  </w:style>
  <w:style w:type="character" w:customStyle="1" w:styleId="FootnoteTextChar">
    <w:name w:val="Footnote Text Char"/>
    <w:basedOn w:val="DefaultParagraphFont"/>
    <w:link w:val="FootnoteText"/>
    <w:rsid w:val="00DA5AF7"/>
    <w:rPr>
      <w:rFonts w:ascii="Arial" w:eastAsia="Times New Roman" w:hAnsi="Arial" w:cs="Times New Roman"/>
      <w:sz w:val="20"/>
      <w:szCs w:val="20"/>
      <w:lang w:val="en-US" w:eastAsia="ar-SA"/>
    </w:rPr>
  </w:style>
  <w:style w:type="paragraph" w:customStyle="1" w:styleId="CM4">
    <w:name w:val="CM4"/>
    <w:basedOn w:val="WW-Default"/>
    <w:next w:val="WW-Default"/>
    <w:uiPriority w:val="99"/>
    <w:rsid w:val="00DA5AF7"/>
    <w:pPr>
      <w:spacing w:line="246" w:lineRule="atLeast"/>
    </w:pPr>
    <w:rPr>
      <w:color w:val="auto"/>
      <w:sz w:val="20"/>
      <w:szCs w:val="20"/>
    </w:rPr>
  </w:style>
  <w:style w:type="paragraph" w:customStyle="1" w:styleId="CM18">
    <w:name w:val="CM18"/>
    <w:basedOn w:val="WW-Default"/>
    <w:next w:val="WW-Default"/>
    <w:uiPriority w:val="99"/>
    <w:rsid w:val="00DA5AF7"/>
    <w:pPr>
      <w:spacing w:after="353"/>
    </w:pPr>
    <w:rPr>
      <w:color w:val="auto"/>
      <w:sz w:val="20"/>
      <w:szCs w:val="20"/>
    </w:rPr>
  </w:style>
  <w:style w:type="paragraph" w:customStyle="1" w:styleId="CM73">
    <w:name w:val="CM73"/>
    <w:basedOn w:val="WW-Default"/>
    <w:next w:val="WW-Default"/>
    <w:uiPriority w:val="99"/>
    <w:rsid w:val="00DA5AF7"/>
    <w:pPr>
      <w:spacing w:after="463"/>
    </w:pPr>
    <w:rPr>
      <w:rFonts w:ascii="Arial" w:hAnsi="Arial" w:cs="Arial"/>
      <w:color w:val="auto"/>
    </w:rPr>
  </w:style>
  <w:style w:type="paragraph" w:customStyle="1" w:styleId="CM83">
    <w:name w:val="CM83"/>
    <w:basedOn w:val="WW-Default"/>
    <w:next w:val="WW-Default"/>
    <w:uiPriority w:val="99"/>
    <w:rsid w:val="00DA5AF7"/>
    <w:pPr>
      <w:spacing w:after="85"/>
    </w:pPr>
    <w:rPr>
      <w:rFonts w:ascii="Arial" w:hAnsi="Arial" w:cs="Arial"/>
      <w:color w:val="auto"/>
    </w:rPr>
  </w:style>
  <w:style w:type="paragraph" w:customStyle="1" w:styleId="formula1">
    <w:name w:val="formula1"/>
    <w:basedOn w:val="Normal"/>
    <w:uiPriority w:val="99"/>
    <w:rsid w:val="00DA5AF7"/>
    <w:pPr>
      <w:spacing w:before="120" w:after="0" w:line="240" w:lineRule="auto"/>
      <w:jc w:val="both"/>
    </w:pPr>
    <w:rPr>
      <w:rFonts w:ascii="Arial Narrow" w:eastAsia="Times New Roman" w:hAnsi="Arial Narrow" w:cs="Times New Roman"/>
      <w:b/>
      <w:bCs/>
      <w:sz w:val="28"/>
      <w:szCs w:val="28"/>
      <w:lang w:val="en-US"/>
    </w:rPr>
  </w:style>
  <w:style w:type="paragraph" w:customStyle="1" w:styleId="WW-CommentText">
    <w:name w:val="WW-Comment Text"/>
    <w:basedOn w:val="Normal"/>
    <w:uiPriority w:val="99"/>
    <w:rsid w:val="00DA5AF7"/>
    <w:pPr>
      <w:spacing w:before="120" w:after="0" w:line="240" w:lineRule="auto"/>
      <w:jc w:val="both"/>
    </w:pPr>
    <w:rPr>
      <w:rFonts w:ascii="Times Roman YU" w:eastAsia="Times New Roman" w:hAnsi="Times Roman YU" w:cs="Times New Roman"/>
      <w:sz w:val="20"/>
      <w:lang w:val="sl-SI"/>
    </w:rPr>
  </w:style>
  <w:style w:type="paragraph" w:customStyle="1" w:styleId="CM16">
    <w:name w:val="CM16"/>
    <w:basedOn w:val="WW-Default"/>
    <w:next w:val="WW-Default"/>
    <w:uiPriority w:val="99"/>
    <w:rsid w:val="00DA5AF7"/>
    <w:pPr>
      <w:spacing w:after="245"/>
    </w:pPr>
    <w:rPr>
      <w:color w:val="auto"/>
      <w:sz w:val="20"/>
      <w:szCs w:val="20"/>
    </w:rPr>
  </w:style>
  <w:style w:type="paragraph" w:customStyle="1" w:styleId="WW-Heading111111">
    <w:name w:val="WW-Heading111111"/>
    <w:basedOn w:val="Normal"/>
    <w:next w:val="BodyText"/>
    <w:uiPriority w:val="99"/>
    <w:rsid w:val="00DA5AF7"/>
    <w:pPr>
      <w:keepNext/>
      <w:widowControl w:val="0"/>
      <w:spacing w:before="240" w:after="120" w:line="240" w:lineRule="auto"/>
      <w:jc w:val="both"/>
    </w:pPr>
    <w:rPr>
      <w:rFonts w:ascii="Arial" w:eastAsia="Tahoma" w:hAnsi="Arial" w:cs="Tahoma"/>
      <w:sz w:val="28"/>
      <w:szCs w:val="28"/>
      <w:lang w:val="en-US"/>
    </w:rPr>
  </w:style>
  <w:style w:type="paragraph" w:customStyle="1" w:styleId="WW-Index111111">
    <w:name w:val="WW-Index111111"/>
    <w:basedOn w:val="Normal"/>
    <w:uiPriority w:val="99"/>
    <w:rsid w:val="00DA5AF7"/>
    <w:pPr>
      <w:widowControl w:val="0"/>
      <w:suppressLineNumbers/>
      <w:spacing w:before="120" w:after="0" w:line="240" w:lineRule="auto"/>
      <w:jc w:val="both"/>
    </w:pPr>
    <w:rPr>
      <w:rFonts w:ascii="Tahoma" w:eastAsia="Tahoma" w:hAnsi="Tahoma" w:cs="Times New Roman"/>
      <w:szCs w:val="24"/>
      <w:lang w:val="en-US"/>
    </w:rPr>
  </w:style>
  <w:style w:type="paragraph" w:customStyle="1" w:styleId="ContentsHeading">
    <w:name w:val="Contents Heading"/>
    <w:basedOn w:val="Heading"/>
    <w:uiPriority w:val="99"/>
    <w:rsid w:val="00DA5AF7"/>
    <w:pPr>
      <w:suppressLineNumbers/>
    </w:pPr>
    <w:rPr>
      <w:b/>
      <w:bCs/>
      <w:sz w:val="32"/>
      <w:szCs w:val="32"/>
    </w:rPr>
  </w:style>
  <w:style w:type="paragraph" w:customStyle="1" w:styleId="WW-ContentsHeading">
    <w:name w:val="WW-Contents Heading"/>
    <w:basedOn w:val="WW-Heading"/>
    <w:uiPriority w:val="99"/>
    <w:rsid w:val="00DA5AF7"/>
    <w:pPr>
      <w:suppressLineNumbers/>
    </w:pPr>
    <w:rPr>
      <w:b/>
      <w:bCs/>
      <w:sz w:val="32"/>
      <w:szCs w:val="32"/>
    </w:rPr>
  </w:style>
  <w:style w:type="paragraph" w:customStyle="1" w:styleId="WW-ContentsHeading1">
    <w:name w:val="WW-Contents Heading1"/>
    <w:basedOn w:val="WW-Heading1"/>
    <w:uiPriority w:val="99"/>
    <w:rsid w:val="00DA5AF7"/>
    <w:pPr>
      <w:suppressLineNumbers/>
    </w:pPr>
    <w:rPr>
      <w:b/>
      <w:bCs/>
      <w:sz w:val="32"/>
      <w:szCs w:val="32"/>
    </w:rPr>
  </w:style>
  <w:style w:type="paragraph" w:customStyle="1" w:styleId="WW-ContentsHeading11">
    <w:name w:val="WW-Contents Heading11"/>
    <w:basedOn w:val="WW-Heading11"/>
    <w:uiPriority w:val="99"/>
    <w:rsid w:val="00DA5AF7"/>
    <w:pPr>
      <w:suppressLineNumbers/>
    </w:pPr>
    <w:rPr>
      <w:b/>
      <w:bCs/>
      <w:sz w:val="32"/>
      <w:szCs w:val="32"/>
    </w:rPr>
  </w:style>
  <w:style w:type="paragraph" w:customStyle="1" w:styleId="WW-ContentsHeading111">
    <w:name w:val="WW-Contents Heading111"/>
    <w:basedOn w:val="WW-Heading111"/>
    <w:uiPriority w:val="99"/>
    <w:rsid w:val="00DA5AF7"/>
    <w:pPr>
      <w:suppressLineNumbers/>
    </w:pPr>
    <w:rPr>
      <w:b/>
      <w:bCs/>
      <w:sz w:val="32"/>
      <w:szCs w:val="32"/>
    </w:rPr>
  </w:style>
  <w:style w:type="paragraph" w:customStyle="1" w:styleId="WW-ContentsHeading1111">
    <w:name w:val="WW-Contents Heading1111"/>
    <w:basedOn w:val="WW-Heading1111"/>
    <w:uiPriority w:val="99"/>
    <w:rsid w:val="00DA5AF7"/>
    <w:pPr>
      <w:suppressLineNumbers/>
    </w:pPr>
    <w:rPr>
      <w:b/>
      <w:bCs/>
      <w:sz w:val="32"/>
      <w:szCs w:val="32"/>
    </w:rPr>
  </w:style>
  <w:style w:type="paragraph" w:customStyle="1" w:styleId="WW-ContentsHeading11111">
    <w:name w:val="WW-Contents Heading11111"/>
    <w:basedOn w:val="WW-Heading11111"/>
    <w:uiPriority w:val="99"/>
    <w:rsid w:val="00DA5AF7"/>
    <w:pPr>
      <w:suppressLineNumbers/>
    </w:pPr>
    <w:rPr>
      <w:b/>
      <w:bCs/>
      <w:sz w:val="32"/>
      <w:szCs w:val="32"/>
    </w:rPr>
  </w:style>
  <w:style w:type="paragraph" w:customStyle="1" w:styleId="WW-ContentsHeading111111">
    <w:name w:val="WW-Contents Heading111111"/>
    <w:basedOn w:val="WW-Heading111111"/>
    <w:uiPriority w:val="99"/>
    <w:rsid w:val="00DA5AF7"/>
    <w:pPr>
      <w:suppressLineNumbers/>
    </w:pPr>
    <w:rPr>
      <w:b/>
      <w:bCs/>
      <w:sz w:val="32"/>
      <w:szCs w:val="32"/>
    </w:rPr>
  </w:style>
  <w:style w:type="paragraph" w:customStyle="1" w:styleId="Framecontents">
    <w:name w:val="Frame contents"/>
    <w:basedOn w:val="BodyText"/>
    <w:rsid w:val="00DA5AF7"/>
  </w:style>
  <w:style w:type="paragraph" w:customStyle="1" w:styleId="WW-Framecontents">
    <w:name w:val="WW-Frame contents"/>
    <w:basedOn w:val="BodyText"/>
    <w:uiPriority w:val="99"/>
    <w:rsid w:val="00DA5AF7"/>
  </w:style>
  <w:style w:type="paragraph" w:customStyle="1" w:styleId="WW-Framecontents1">
    <w:name w:val="WW-Frame contents1"/>
    <w:basedOn w:val="BodyText"/>
    <w:uiPriority w:val="99"/>
    <w:rsid w:val="00DA5AF7"/>
  </w:style>
  <w:style w:type="paragraph" w:customStyle="1" w:styleId="WW-Framecontents11">
    <w:name w:val="WW-Frame contents11"/>
    <w:basedOn w:val="BodyText"/>
    <w:uiPriority w:val="99"/>
    <w:rsid w:val="00DA5AF7"/>
  </w:style>
  <w:style w:type="paragraph" w:customStyle="1" w:styleId="WW-Framecontents111">
    <w:name w:val="WW-Frame contents111"/>
    <w:basedOn w:val="BodyText"/>
    <w:uiPriority w:val="99"/>
    <w:rsid w:val="00DA5AF7"/>
  </w:style>
  <w:style w:type="paragraph" w:customStyle="1" w:styleId="WW-Framecontents1111">
    <w:name w:val="WW-Frame contents1111"/>
    <w:basedOn w:val="BodyText"/>
    <w:uiPriority w:val="99"/>
    <w:rsid w:val="00DA5AF7"/>
  </w:style>
  <w:style w:type="paragraph" w:customStyle="1" w:styleId="WW-Framecontents11111">
    <w:name w:val="WW-Frame contents11111"/>
    <w:basedOn w:val="BodyText"/>
    <w:uiPriority w:val="99"/>
    <w:rsid w:val="00DA5AF7"/>
  </w:style>
  <w:style w:type="paragraph" w:styleId="BodyTextIndent2">
    <w:name w:val="Body Text Indent 2"/>
    <w:aliases w:val="  uvlaka 2"/>
    <w:basedOn w:val="Normal"/>
    <w:link w:val="BodyTextIndent2Char"/>
    <w:rsid w:val="00DA5AF7"/>
    <w:pPr>
      <w:spacing w:before="120"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aliases w:val="  uvlaka 2 Char"/>
    <w:basedOn w:val="DefaultParagraphFont"/>
    <w:link w:val="BodyTextIndent2"/>
    <w:rsid w:val="00DA5AF7"/>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DA5AF7"/>
    <w:pPr>
      <w:spacing w:before="120"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rsid w:val="00DA5AF7"/>
    <w:rPr>
      <w:rFonts w:ascii="Arial Narrow" w:eastAsia="Times New Roman" w:hAnsi="Arial Narrow" w:cs="Times New Roman"/>
      <w:sz w:val="24"/>
      <w:szCs w:val="20"/>
      <w:lang w:val="sr-Cyrl-CS" w:eastAsia="ar-SA"/>
    </w:rPr>
  </w:style>
  <w:style w:type="character" w:styleId="CommentReference">
    <w:name w:val="annotation reference"/>
    <w:rsid w:val="00DA5AF7"/>
    <w:rPr>
      <w:sz w:val="16"/>
      <w:szCs w:val="16"/>
    </w:rPr>
  </w:style>
  <w:style w:type="paragraph" w:styleId="CommentText">
    <w:name w:val="annotation text"/>
    <w:basedOn w:val="Normal"/>
    <w:link w:val="CommentTextChar"/>
    <w:rsid w:val="00DA5AF7"/>
    <w:pPr>
      <w:spacing w:before="120" w:after="0" w:line="240" w:lineRule="auto"/>
      <w:jc w:val="both"/>
    </w:pPr>
    <w:rPr>
      <w:rFonts w:ascii="Arial" w:eastAsia="Times New Roman" w:hAnsi="Arial" w:cs="Times New Roman"/>
      <w:sz w:val="20"/>
      <w:szCs w:val="20"/>
      <w:lang w:val="sr-Cyrl-CS" w:eastAsia="ar-SA"/>
    </w:rPr>
  </w:style>
  <w:style w:type="character" w:customStyle="1" w:styleId="CommentTextChar">
    <w:name w:val="Comment Text Char"/>
    <w:basedOn w:val="DefaultParagraphFont"/>
    <w:link w:val="CommentText"/>
    <w:rsid w:val="00DA5AF7"/>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DA5AF7"/>
    <w:rPr>
      <w:b/>
      <w:bCs/>
    </w:rPr>
  </w:style>
  <w:style w:type="character" w:customStyle="1" w:styleId="CommentSubjectChar">
    <w:name w:val="Comment Subject Char"/>
    <w:basedOn w:val="CommentTextChar"/>
    <w:link w:val="CommentSubject"/>
    <w:rsid w:val="00DA5AF7"/>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DA5AF7"/>
    <w:pPr>
      <w:spacing w:before="120" w:after="0" w:line="240" w:lineRule="auto"/>
      <w:jc w:val="both"/>
    </w:pPr>
    <w:rPr>
      <w:rFonts w:ascii="Tahoma" w:eastAsia="Times New Roman" w:hAnsi="Tahoma" w:cs="Times New Roman"/>
      <w:sz w:val="16"/>
      <w:szCs w:val="16"/>
      <w:lang w:val="sr-Cyrl-CS" w:eastAsia="ar-SA"/>
    </w:rPr>
  </w:style>
  <w:style w:type="character" w:customStyle="1" w:styleId="BalloonTextChar">
    <w:name w:val="Balloon Text Char"/>
    <w:basedOn w:val="DefaultParagraphFont"/>
    <w:link w:val="BalloonText"/>
    <w:rsid w:val="00DA5AF7"/>
    <w:rPr>
      <w:rFonts w:ascii="Tahoma" w:eastAsia="Times New Roman" w:hAnsi="Tahoma" w:cs="Times New Roman"/>
      <w:sz w:val="16"/>
      <w:szCs w:val="16"/>
      <w:lang w:val="sr-Cyrl-CS" w:eastAsia="ar-SA"/>
    </w:rPr>
  </w:style>
  <w:style w:type="character" w:styleId="FootnoteReference">
    <w:name w:val="footnote reference"/>
    <w:semiHidden/>
    <w:rsid w:val="00DA5AF7"/>
    <w:rPr>
      <w:vertAlign w:val="superscript"/>
    </w:rPr>
  </w:style>
  <w:style w:type="table" w:styleId="TableGrid">
    <w:name w:val="Table Grid"/>
    <w:aliases w:val="SBS Simple"/>
    <w:basedOn w:val="TableNormal"/>
    <w:rsid w:val="00DA5AF7"/>
    <w:pPr>
      <w:spacing w:after="0" w:line="240" w:lineRule="auto"/>
    </w:pPr>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AF7"/>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DA5AF7"/>
    <w:pPr>
      <w:widowControl w:val="0"/>
      <w:tabs>
        <w:tab w:val="right" w:pos="1246"/>
      </w:tabs>
      <w:autoSpaceDE w:val="0"/>
      <w:autoSpaceDN w:val="0"/>
      <w:adjustRightInd w:val="0"/>
      <w:spacing w:before="120" w:after="0" w:line="240" w:lineRule="auto"/>
      <w:jc w:val="both"/>
    </w:pPr>
    <w:rPr>
      <w:rFonts w:ascii="Arial" w:eastAsia="Times New Roman" w:hAnsi="Arial" w:cs="Arial"/>
      <w:snapToGrid w:val="0"/>
      <w:w w:val="90"/>
      <w:lang w:val="en-US"/>
    </w:rPr>
  </w:style>
  <w:style w:type="paragraph" w:customStyle="1" w:styleId="nabrajanje">
    <w:name w:val="nabrajanje"/>
    <w:basedOn w:val="Normal"/>
    <w:rsid w:val="00DA5AF7"/>
    <w:pPr>
      <w:tabs>
        <w:tab w:val="num" w:pos="360"/>
      </w:tabs>
      <w:spacing w:before="120" w:after="0" w:line="240" w:lineRule="auto"/>
      <w:ind w:left="360" w:hanging="360"/>
      <w:jc w:val="both"/>
    </w:pPr>
    <w:rPr>
      <w:rFonts w:ascii="Arial" w:eastAsia="Times New Roman" w:hAnsi="Arial" w:cs="Times New Roman"/>
      <w:lang w:val="en-US"/>
    </w:rPr>
  </w:style>
  <w:style w:type="paragraph" w:styleId="BodyText3">
    <w:name w:val="Body Text 3"/>
    <w:basedOn w:val="Normal"/>
    <w:link w:val="BodyText3Char"/>
    <w:rsid w:val="00DA5AF7"/>
    <w:pPr>
      <w:spacing w:before="120" w:after="120" w:line="240" w:lineRule="auto"/>
      <w:jc w:val="both"/>
    </w:pPr>
    <w:rPr>
      <w:rFonts w:ascii="Arial" w:eastAsia="Times New Roman" w:hAnsi="Arial" w:cs="Times New Roman"/>
      <w:sz w:val="16"/>
      <w:szCs w:val="16"/>
      <w:lang w:val="sr-Cyrl-CS" w:eastAsia="ar-SA"/>
    </w:rPr>
  </w:style>
  <w:style w:type="character" w:customStyle="1" w:styleId="BodyText3Char">
    <w:name w:val="Body Text 3 Char"/>
    <w:basedOn w:val="DefaultParagraphFont"/>
    <w:link w:val="BodyText3"/>
    <w:rsid w:val="00DA5AF7"/>
    <w:rPr>
      <w:rFonts w:ascii="Arial" w:eastAsia="Times New Roman" w:hAnsi="Arial" w:cs="Times New Roman"/>
      <w:sz w:val="16"/>
      <w:szCs w:val="16"/>
      <w:lang w:val="sr-Cyrl-CS" w:eastAsia="ar-SA"/>
    </w:rPr>
  </w:style>
  <w:style w:type="paragraph" w:styleId="PlainText">
    <w:name w:val="Plain Text"/>
    <w:basedOn w:val="Normal"/>
    <w:link w:val="PlainTextChar"/>
    <w:rsid w:val="00DA5AF7"/>
    <w:pPr>
      <w:spacing w:before="120" w:after="0" w:line="240" w:lineRule="auto"/>
      <w:jc w:val="both"/>
    </w:pPr>
    <w:rPr>
      <w:rFonts w:ascii="Courier New" w:eastAsia="Times New Roman" w:hAnsi="Courier New" w:cs="Times New Roman"/>
      <w:sz w:val="20"/>
      <w:szCs w:val="20"/>
      <w:lang w:val="en-US"/>
    </w:rPr>
  </w:style>
  <w:style w:type="character" w:customStyle="1" w:styleId="PlainTextChar">
    <w:name w:val="Plain Text Char"/>
    <w:basedOn w:val="DefaultParagraphFont"/>
    <w:link w:val="PlainText"/>
    <w:rsid w:val="00DA5AF7"/>
    <w:rPr>
      <w:rFonts w:ascii="Courier New" w:eastAsia="Times New Roman" w:hAnsi="Courier New" w:cs="Times New Roman"/>
      <w:sz w:val="20"/>
      <w:szCs w:val="20"/>
      <w:lang w:val="en-US"/>
    </w:rPr>
  </w:style>
  <w:style w:type="paragraph" w:styleId="NormalWeb">
    <w:name w:val="Normal (Web)"/>
    <w:basedOn w:val="Normal"/>
    <w:uiPriority w:val="99"/>
    <w:rsid w:val="00DA5AF7"/>
    <w:pPr>
      <w:spacing w:before="100" w:beforeAutospacing="1" w:after="100" w:afterAutospacing="1" w:line="240" w:lineRule="auto"/>
      <w:jc w:val="both"/>
    </w:pPr>
    <w:rPr>
      <w:rFonts w:ascii="Arial" w:eastAsia="Times New Roman" w:hAnsi="Arial" w:cs="Times New Roman"/>
      <w:szCs w:val="24"/>
      <w:lang w:val="en-US"/>
    </w:rPr>
  </w:style>
  <w:style w:type="paragraph" w:styleId="BodyText2">
    <w:name w:val="Body Text 2"/>
    <w:basedOn w:val="Normal"/>
    <w:link w:val="BodyText2Char"/>
    <w:rsid w:val="00DA5AF7"/>
    <w:pPr>
      <w:spacing w:before="120" w:after="120" w:line="480" w:lineRule="auto"/>
      <w:jc w:val="both"/>
    </w:pPr>
    <w:rPr>
      <w:rFonts w:ascii="Arial" w:eastAsia="Times New Roman" w:hAnsi="Arial" w:cs="Times New Roman"/>
      <w:sz w:val="24"/>
      <w:szCs w:val="20"/>
      <w:lang w:val="sr-Cyrl-CS" w:eastAsia="ar-SA"/>
    </w:rPr>
  </w:style>
  <w:style w:type="character" w:customStyle="1" w:styleId="BodyText2Char">
    <w:name w:val="Body Text 2 Char"/>
    <w:basedOn w:val="DefaultParagraphFont"/>
    <w:link w:val="BodyText2"/>
    <w:rsid w:val="00DA5AF7"/>
    <w:rPr>
      <w:rFonts w:ascii="Arial" w:eastAsia="Times New Roman" w:hAnsi="Arial" w:cs="Times New Roman"/>
      <w:sz w:val="24"/>
      <w:szCs w:val="20"/>
      <w:lang w:val="sr-Cyrl-CS" w:eastAsia="ar-SA"/>
    </w:rPr>
  </w:style>
  <w:style w:type="paragraph" w:styleId="DocumentMap">
    <w:name w:val="Document Map"/>
    <w:basedOn w:val="Normal"/>
    <w:link w:val="DocumentMapChar"/>
    <w:semiHidden/>
    <w:rsid w:val="00DA5AF7"/>
    <w:pPr>
      <w:shd w:val="clear" w:color="auto" w:fill="000080"/>
      <w:spacing w:before="120" w:after="0" w:line="240" w:lineRule="auto"/>
      <w:jc w:val="both"/>
    </w:pPr>
    <w:rPr>
      <w:rFonts w:ascii="Tahoma" w:eastAsia="Times New Roman" w:hAnsi="Tahoma" w:cs="Times New Roman"/>
      <w:sz w:val="20"/>
      <w:szCs w:val="20"/>
      <w:lang w:val="sr-Cyrl-CS" w:eastAsia="ar-SA"/>
    </w:rPr>
  </w:style>
  <w:style w:type="character" w:customStyle="1" w:styleId="DocumentMapChar">
    <w:name w:val="Document Map Char"/>
    <w:basedOn w:val="DefaultParagraphFont"/>
    <w:link w:val="DocumentMap"/>
    <w:semiHidden/>
    <w:rsid w:val="00DA5AF7"/>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DA5AF7"/>
    <w:pPr>
      <w:spacing w:before="120"/>
      <w:ind w:left="720"/>
      <w:contextualSpacing/>
      <w:jc w:val="both"/>
    </w:pPr>
    <w:rPr>
      <w:rFonts w:ascii="Calibri" w:eastAsia="Calibri" w:hAnsi="Calibri" w:cs="Times New Roman"/>
      <w:lang w:val="en-US"/>
    </w:rPr>
  </w:style>
  <w:style w:type="character" w:styleId="FollowedHyperlink">
    <w:name w:val="FollowedHyperlink"/>
    <w:rsid w:val="00DA5AF7"/>
    <w:rPr>
      <w:color w:val="800080"/>
      <w:u w:val="single"/>
    </w:rPr>
  </w:style>
  <w:style w:type="character" w:customStyle="1" w:styleId="CharChar">
    <w:name w:val="Char Char"/>
    <w:uiPriority w:val="99"/>
    <w:locked/>
    <w:rsid w:val="00DA5AF7"/>
    <w:rPr>
      <w:sz w:val="24"/>
      <w:lang w:val="sr-Cyrl-CS" w:eastAsia="ar-SA" w:bidi="ar-SA"/>
    </w:rPr>
  </w:style>
  <w:style w:type="paragraph" w:customStyle="1" w:styleId="Narrow">
    <w:name w:val="Narrow"/>
    <w:aliases w:val="3pt"/>
    <w:basedOn w:val="Normal"/>
    <w:uiPriority w:val="99"/>
    <w:rsid w:val="00DA5AF7"/>
    <w:pPr>
      <w:spacing w:before="120" w:after="60" w:line="240" w:lineRule="auto"/>
      <w:jc w:val="both"/>
    </w:pPr>
    <w:rPr>
      <w:rFonts w:ascii="Arial Narrow" w:eastAsia="Times New Roman" w:hAnsi="Arial Narrow" w:cs="Times New Roman"/>
      <w:szCs w:val="24"/>
      <w:lang w:val="en-GB"/>
    </w:rPr>
  </w:style>
  <w:style w:type="character" w:customStyle="1" w:styleId="CharChar1">
    <w:name w:val="Char Char1"/>
    <w:uiPriority w:val="99"/>
    <w:rsid w:val="00DA5AF7"/>
    <w:rPr>
      <w:sz w:val="24"/>
      <w:lang w:val="sr-Cyrl-CS" w:eastAsia="ar-SA" w:bidi="ar-SA"/>
    </w:rPr>
  </w:style>
  <w:style w:type="paragraph" w:customStyle="1" w:styleId="ArrialNarrow">
    <w:name w:val="Arrial Narrow"/>
    <w:aliases w:val="3 pt"/>
    <w:basedOn w:val="BodyText"/>
    <w:rsid w:val="00DA5AF7"/>
    <w:pPr>
      <w:autoSpaceDE w:val="0"/>
      <w:autoSpaceDN w:val="0"/>
      <w:spacing w:after="60"/>
    </w:pPr>
    <w:rPr>
      <w:rFonts w:ascii="Arial Narrow" w:hAnsi="Arial Narrow"/>
      <w:lang w:val="en-GB" w:eastAsia="en-US"/>
    </w:rPr>
  </w:style>
  <w:style w:type="paragraph" w:customStyle="1" w:styleId="xl41">
    <w:name w:val="xl41"/>
    <w:basedOn w:val="Normal"/>
    <w:uiPriority w:val="99"/>
    <w:rsid w:val="00DA5AF7"/>
    <w:pPr>
      <w:spacing w:before="100" w:beforeAutospacing="1" w:after="100" w:afterAutospacing="1" w:line="240" w:lineRule="auto"/>
      <w:jc w:val="both"/>
    </w:pPr>
    <w:rPr>
      <w:rFonts w:ascii="Arial" w:eastAsia="Arial Unicode MS" w:hAnsi="Arial" w:cs="Times New Roman"/>
      <w:sz w:val="20"/>
      <w:lang w:val="it-IT" w:eastAsia="it-IT"/>
    </w:rPr>
  </w:style>
  <w:style w:type="paragraph" w:styleId="Revision">
    <w:name w:val="Revision"/>
    <w:hidden/>
    <w:uiPriority w:val="99"/>
    <w:semiHidden/>
    <w:rsid w:val="00DA5AF7"/>
    <w:pPr>
      <w:spacing w:before="120" w:after="0" w:line="240" w:lineRule="auto"/>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DA5AF7"/>
    <w:pPr>
      <w:spacing w:before="120" w:after="240" w:line="240" w:lineRule="auto"/>
      <w:jc w:val="both"/>
    </w:pPr>
    <w:rPr>
      <w:rFonts w:ascii="Arial" w:eastAsia="Times New Roman" w:hAnsi="Arial" w:cs="Times New Roman"/>
      <w:lang w:val="en-US"/>
    </w:rPr>
  </w:style>
  <w:style w:type="paragraph" w:customStyle="1" w:styleId="Normala">
    <w:name w:val="Normal(a)"/>
    <w:basedOn w:val="Normal"/>
    <w:uiPriority w:val="99"/>
    <w:rsid w:val="00DA5AF7"/>
    <w:pPr>
      <w:keepLines/>
      <w:spacing w:before="120" w:after="120" w:line="240" w:lineRule="auto"/>
      <w:jc w:val="both"/>
    </w:pPr>
    <w:rPr>
      <w:rFonts w:ascii="Arial" w:eastAsia="Times New Roman" w:hAnsi="Arial" w:cs="Times New Roman"/>
      <w:lang w:val="en-GB" w:eastAsia="en-GB"/>
    </w:rPr>
  </w:style>
  <w:style w:type="paragraph" w:styleId="TOC2">
    <w:name w:val="toc 2"/>
    <w:basedOn w:val="Normal"/>
    <w:next w:val="Normal"/>
    <w:autoRedefine/>
    <w:qFormat/>
    <w:rsid w:val="00DA5AF7"/>
    <w:pPr>
      <w:spacing w:before="120" w:after="0" w:line="240" w:lineRule="auto"/>
      <w:ind w:left="240"/>
      <w:jc w:val="both"/>
    </w:pPr>
    <w:rPr>
      <w:rFonts w:ascii="Calibri" w:eastAsia="Times New Roman" w:hAnsi="Calibri" w:cs="Calibri"/>
      <w:smallCaps/>
      <w:sz w:val="20"/>
      <w:lang w:val="en-US"/>
    </w:rPr>
  </w:style>
  <w:style w:type="paragraph" w:styleId="TOC3">
    <w:name w:val="toc 3"/>
    <w:basedOn w:val="Normal"/>
    <w:next w:val="Normal"/>
    <w:autoRedefine/>
    <w:qFormat/>
    <w:rsid w:val="00DA5AF7"/>
    <w:pPr>
      <w:spacing w:before="120" w:after="0" w:line="240" w:lineRule="auto"/>
      <w:ind w:left="480"/>
      <w:jc w:val="both"/>
    </w:pPr>
    <w:rPr>
      <w:rFonts w:ascii="Calibri" w:eastAsia="Times New Roman" w:hAnsi="Calibri" w:cs="Calibri"/>
      <w:i/>
      <w:iCs/>
      <w:sz w:val="20"/>
      <w:lang w:val="en-US"/>
    </w:rPr>
  </w:style>
  <w:style w:type="paragraph" w:styleId="TOC4">
    <w:name w:val="toc 4"/>
    <w:basedOn w:val="Normal"/>
    <w:next w:val="Normal"/>
    <w:autoRedefine/>
    <w:rsid w:val="00DA5AF7"/>
    <w:pPr>
      <w:spacing w:before="120" w:after="0" w:line="240" w:lineRule="auto"/>
      <w:ind w:left="720"/>
      <w:jc w:val="both"/>
    </w:pPr>
    <w:rPr>
      <w:rFonts w:ascii="Calibri" w:eastAsia="Times New Roman" w:hAnsi="Calibri" w:cs="Calibri"/>
      <w:sz w:val="18"/>
      <w:szCs w:val="18"/>
      <w:lang w:val="en-US"/>
    </w:rPr>
  </w:style>
  <w:style w:type="paragraph" w:styleId="TOC5">
    <w:name w:val="toc 5"/>
    <w:basedOn w:val="Normal"/>
    <w:next w:val="Normal"/>
    <w:autoRedefine/>
    <w:rsid w:val="00DA5AF7"/>
    <w:pPr>
      <w:spacing w:before="120" w:after="0" w:line="240" w:lineRule="auto"/>
      <w:ind w:left="960"/>
      <w:jc w:val="both"/>
    </w:pPr>
    <w:rPr>
      <w:rFonts w:ascii="Calibri" w:eastAsia="Times New Roman" w:hAnsi="Calibri" w:cs="Calibri"/>
      <w:sz w:val="18"/>
      <w:szCs w:val="18"/>
      <w:lang w:val="en-US"/>
    </w:rPr>
  </w:style>
  <w:style w:type="paragraph" w:styleId="TOC6">
    <w:name w:val="toc 6"/>
    <w:basedOn w:val="Normal"/>
    <w:next w:val="Normal"/>
    <w:autoRedefine/>
    <w:rsid w:val="00DA5AF7"/>
    <w:pPr>
      <w:spacing w:before="120" w:after="0" w:line="240" w:lineRule="auto"/>
      <w:ind w:left="1200"/>
      <w:jc w:val="both"/>
    </w:pPr>
    <w:rPr>
      <w:rFonts w:ascii="Calibri" w:eastAsia="Times New Roman" w:hAnsi="Calibri" w:cs="Calibri"/>
      <w:sz w:val="18"/>
      <w:szCs w:val="18"/>
      <w:lang w:val="en-US"/>
    </w:rPr>
  </w:style>
  <w:style w:type="paragraph" w:styleId="TOC7">
    <w:name w:val="toc 7"/>
    <w:basedOn w:val="Normal"/>
    <w:next w:val="Normal"/>
    <w:autoRedefine/>
    <w:rsid w:val="00DA5AF7"/>
    <w:pPr>
      <w:spacing w:before="120" w:after="0" w:line="240" w:lineRule="auto"/>
      <w:ind w:left="1440"/>
      <w:jc w:val="both"/>
    </w:pPr>
    <w:rPr>
      <w:rFonts w:ascii="Calibri" w:eastAsia="Times New Roman" w:hAnsi="Calibri" w:cs="Calibri"/>
      <w:sz w:val="18"/>
      <w:szCs w:val="18"/>
      <w:lang w:val="en-US"/>
    </w:rPr>
  </w:style>
  <w:style w:type="paragraph" w:styleId="TOC8">
    <w:name w:val="toc 8"/>
    <w:basedOn w:val="Normal"/>
    <w:next w:val="Normal"/>
    <w:autoRedefine/>
    <w:rsid w:val="00DA5AF7"/>
    <w:pPr>
      <w:spacing w:before="120" w:after="0" w:line="240" w:lineRule="auto"/>
      <w:ind w:left="1680"/>
      <w:jc w:val="both"/>
    </w:pPr>
    <w:rPr>
      <w:rFonts w:ascii="Calibri" w:eastAsia="Times New Roman" w:hAnsi="Calibri" w:cs="Calibri"/>
      <w:sz w:val="18"/>
      <w:szCs w:val="18"/>
      <w:lang w:val="en-US"/>
    </w:rPr>
  </w:style>
  <w:style w:type="paragraph" w:styleId="TOC9">
    <w:name w:val="toc 9"/>
    <w:basedOn w:val="Normal"/>
    <w:next w:val="Normal"/>
    <w:autoRedefine/>
    <w:rsid w:val="00DA5AF7"/>
    <w:pPr>
      <w:spacing w:before="120" w:after="0" w:line="240" w:lineRule="auto"/>
      <w:ind w:left="1920"/>
      <w:jc w:val="both"/>
    </w:pPr>
    <w:rPr>
      <w:rFonts w:ascii="Calibri" w:eastAsia="Times New Roman" w:hAnsi="Calibri" w:cs="Calibri"/>
      <w:sz w:val="18"/>
      <w:szCs w:val="18"/>
      <w:lang w:val="en-US"/>
    </w:rPr>
  </w:style>
  <w:style w:type="paragraph" w:customStyle="1" w:styleId="Heading1">
    <w:name w:val="Heading_1"/>
    <w:basedOn w:val="Heading10"/>
    <w:uiPriority w:val="99"/>
    <w:rsid w:val="00DA5AF7"/>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DA5AF7"/>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DA5AF7"/>
    <w:pPr>
      <w:spacing w:after="0" w:line="240" w:lineRule="auto"/>
    </w:pPr>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DA5AF7"/>
  </w:style>
  <w:style w:type="character" w:customStyle="1" w:styleId="hps">
    <w:name w:val="hps"/>
    <w:basedOn w:val="DefaultParagraphFont"/>
    <w:rsid w:val="00DA5AF7"/>
  </w:style>
  <w:style w:type="character" w:styleId="BookTitle">
    <w:name w:val="Book Title"/>
    <w:uiPriority w:val="33"/>
    <w:qFormat/>
    <w:rsid w:val="00DA5AF7"/>
    <w:rPr>
      <w:b/>
      <w:bCs/>
      <w:smallCaps/>
      <w:spacing w:val="5"/>
    </w:rPr>
  </w:style>
  <w:style w:type="character" w:customStyle="1" w:styleId="CharChar11">
    <w:name w:val="Char Char11"/>
    <w:uiPriority w:val="99"/>
    <w:rsid w:val="00DA5AF7"/>
    <w:rPr>
      <w:sz w:val="24"/>
      <w:lang w:val="sr-Cyrl-CS" w:eastAsia="ar-SA" w:bidi="ar-SA"/>
    </w:rPr>
  </w:style>
  <w:style w:type="paragraph" w:customStyle="1" w:styleId="Standard">
    <w:name w:val="Standard"/>
    <w:rsid w:val="00DA5AF7"/>
    <w:pPr>
      <w:suppressAutoHyphens/>
      <w:spacing w:before="120" w:after="0" w:line="240" w:lineRule="auto"/>
      <w:jc w:val="both"/>
      <w:textAlignment w:val="baseline"/>
    </w:pPr>
    <w:rPr>
      <w:rFonts w:ascii="Arial" w:eastAsia="Lucida Sans Unicode" w:hAnsi="Arial"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DA5AF7"/>
    <w:rPr>
      <w:rFonts w:ascii="Calibri" w:eastAsia="Calibri" w:hAnsi="Calibri" w:cs="Times New Roman"/>
      <w:lang w:val="en-US"/>
    </w:rPr>
  </w:style>
  <w:style w:type="paragraph" w:customStyle="1" w:styleId="Noparagraphstyle">
    <w:name w:val="[No paragraph style]"/>
    <w:uiPriority w:val="99"/>
    <w:rsid w:val="00DA5AF7"/>
    <w:pPr>
      <w:autoSpaceDE w:val="0"/>
      <w:autoSpaceDN w:val="0"/>
      <w:adjustRightInd w:val="0"/>
      <w:spacing w:before="120" w:after="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DA5AF7"/>
    <w:pPr>
      <w:numPr>
        <w:numId w:val="4"/>
      </w:numPr>
      <w:spacing w:before="120" w:after="180" w:line="240" w:lineRule="auto"/>
      <w:jc w:val="both"/>
    </w:pPr>
    <w:rPr>
      <w:rFonts w:ascii="Arial" w:eastAsia="Times New Roman" w:hAnsi="Arial" w:cs="Times New Roman"/>
      <w:lang w:val="en-US" w:eastAsia="sr-Latn-CS"/>
    </w:rPr>
  </w:style>
  <w:style w:type="character" w:customStyle="1" w:styleId="Bulit02Char">
    <w:name w:val="Bulit 02 Char"/>
    <w:link w:val="Bulit02"/>
    <w:uiPriority w:val="99"/>
    <w:locked/>
    <w:rsid w:val="00DA5AF7"/>
    <w:rPr>
      <w:rFonts w:ascii="Arial" w:eastAsia="Times New Roman" w:hAnsi="Arial" w:cs="Times New Roman"/>
      <w:lang w:val="en-US" w:eastAsia="sr-Latn-CS"/>
    </w:rPr>
  </w:style>
  <w:style w:type="paragraph" w:customStyle="1" w:styleId="Bulit03">
    <w:name w:val="Bulit 03"/>
    <w:basedOn w:val="Bulit02"/>
    <w:link w:val="Bulit03Char"/>
    <w:uiPriority w:val="99"/>
    <w:qFormat/>
    <w:rsid w:val="00DA5AF7"/>
    <w:pPr>
      <w:numPr>
        <w:ilvl w:val="1"/>
      </w:numPr>
      <w:tabs>
        <w:tab w:val="num" w:pos="360"/>
        <w:tab w:val="num" w:pos="644"/>
      </w:tabs>
      <w:ind w:left="1440" w:hanging="360"/>
    </w:pPr>
  </w:style>
  <w:style w:type="paragraph" w:customStyle="1" w:styleId="Lista03">
    <w:name w:val="Lista 03"/>
    <w:basedOn w:val="Normal"/>
    <w:link w:val="Lista03Char"/>
    <w:qFormat/>
    <w:rsid w:val="00DA5AF7"/>
    <w:pPr>
      <w:spacing w:before="120" w:after="180" w:line="240" w:lineRule="auto"/>
      <w:ind w:left="1080"/>
      <w:jc w:val="both"/>
    </w:pPr>
    <w:rPr>
      <w:rFonts w:ascii="Arial" w:eastAsia="TimesNewRomanPSMT" w:hAnsi="Arial" w:cs="Times New Roman"/>
      <w:szCs w:val="24"/>
      <w:lang w:val="sr-Cyrl-CS" w:eastAsia="ar-SA"/>
    </w:rPr>
  </w:style>
  <w:style w:type="character" w:customStyle="1" w:styleId="Bulit03Char">
    <w:name w:val="Bulit 03 Char"/>
    <w:link w:val="Bulit03"/>
    <w:uiPriority w:val="99"/>
    <w:rsid w:val="00DA5AF7"/>
    <w:rPr>
      <w:rFonts w:ascii="Arial" w:eastAsia="Times New Roman" w:hAnsi="Arial" w:cs="Times New Roman"/>
      <w:lang w:val="en-US" w:eastAsia="sr-Latn-CS"/>
    </w:rPr>
  </w:style>
  <w:style w:type="character" w:customStyle="1" w:styleId="Lista03Char">
    <w:name w:val="Lista 03 Char"/>
    <w:link w:val="Lista03"/>
    <w:rsid w:val="00DA5AF7"/>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DA5AF7"/>
    <w:pPr>
      <w:numPr>
        <w:numId w:val="5"/>
      </w:numPr>
      <w:ind w:left="1077" w:hanging="357"/>
    </w:pPr>
  </w:style>
  <w:style w:type="character" w:customStyle="1" w:styleId="Crtica2Char">
    <w:name w:val="Crtica 2 Char"/>
    <w:link w:val="Crtica2"/>
    <w:uiPriority w:val="99"/>
    <w:locked/>
    <w:rsid w:val="00DA5AF7"/>
    <w:rPr>
      <w:rFonts w:ascii="Arial" w:eastAsia="Times New Roman" w:hAnsi="Arial" w:cs="Times New Roman"/>
      <w:lang w:val="en-US" w:eastAsia="sr-Latn-CS"/>
    </w:rPr>
  </w:style>
  <w:style w:type="paragraph" w:customStyle="1" w:styleId="Nazivobrasca">
    <w:name w:val="Naziv obrasca"/>
    <w:basedOn w:val="Heading10"/>
    <w:link w:val="NazivobrascaChar"/>
    <w:qFormat/>
    <w:rsid w:val="00DA5AF7"/>
    <w:pPr>
      <w:spacing w:before="360" w:after="240"/>
      <w:ind w:left="0" w:firstLine="0"/>
      <w:jc w:val="center"/>
    </w:pPr>
    <w:rPr>
      <w:sz w:val="24"/>
    </w:rPr>
  </w:style>
  <w:style w:type="character" w:customStyle="1" w:styleId="NazivobrascaChar">
    <w:name w:val="Naziv obrasca Char"/>
    <w:link w:val="Nazivobrasca"/>
    <w:rsid w:val="00DA5AF7"/>
    <w:rPr>
      <w:rFonts w:ascii="Arial" w:eastAsia="Times New Roman" w:hAnsi="Arial" w:cs="Times New Roman"/>
      <w:b/>
      <w:sz w:val="24"/>
      <w:lang w:val="sr-Cyrl-CS" w:eastAsia="ar-SA"/>
    </w:rPr>
  </w:style>
  <w:style w:type="character" w:customStyle="1" w:styleId="Bodytext6">
    <w:name w:val="Body text (6)_"/>
    <w:link w:val="Bodytext60"/>
    <w:rsid w:val="00DA5AF7"/>
    <w:rPr>
      <w:b/>
      <w:bCs/>
      <w:sz w:val="21"/>
      <w:szCs w:val="21"/>
      <w:shd w:val="clear" w:color="auto" w:fill="FFFFFF"/>
    </w:rPr>
  </w:style>
  <w:style w:type="paragraph" w:customStyle="1" w:styleId="Bodytext60">
    <w:name w:val="Body text (6)"/>
    <w:basedOn w:val="Normal"/>
    <w:link w:val="Bodytext6"/>
    <w:rsid w:val="00DA5AF7"/>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DA5AF7"/>
    <w:pPr>
      <w:suppressAutoHyphens/>
      <w:spacing w:before="120" w:after="0" w:line="240" w:lineRule="auto"/>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DA5AF7"/>
    <w:pPr>
      <w:spacing w:before="120" w:after="180" w:line="240" w:lineRule="auto"/>
      <w:jc w:val="right"/>
    </w:pPr>
    <w:rPr>
      <w:rFonts w:ascii="Arial Narrow" w:eastAsia="Times New Roman" w:hAnsi="Arial Narrow" w:cs="Times New Roman"/>
      <w:b/>
      <w:sz w:val="24"/>
      <w:szCs w:val="20"/>
      <w:lang w:val="en-US" w:eastAsia="ar-SA"/>
    </w:rPr>
  </w:style>
  <w:style w:type="character" w:customStyle="1" w:styleId="BrojobrascaChar">
    <w:name w:val="Broj obrasca Char"/>
    <w:link w:val="Brojobrasca"/>
    <w:uiPriority w:val="99"/>
    <w:locked/>
    <w:rsid w:val="00DA5AF7"/>
    <w:rPr>
      <w:rFonts w:ascii="Arial Narrow" w:eastAsia="Times New Roman" w:hAnsi="Arial Narrow" w:cs="Times New Roman"/>
      <w:b/>
      <w:sz w:val="24"/>
      <w:szCs w:val="20"/>
      <w:lang w:val="en-US" w:eastAsia="ar-SA"/>
    </w:rPr>
  </w:style>
  <w:style w:type="paragraph" w:customStyle="1" w:styleId="StyleStyleStyleBodyText311ptBefore6ptFirstline">
    <w:name w:val="Style Style Style Body Text 3 + 11 pt Before:  6 pt + First line:  ..."/>
    <w:basedOn w:val="Normal"/>
    <w:uiPriority w:val="99"/>
    <w:rsid w:val="00DA5AF7"/>
    <w:pPr>
      <w:spacing w:before="120" w:after="120" w:line="240" w:lineRule="auto"/>
      <w:ind w:left="851" w:hanging="851"/>
      <w:jc w:val="both"/>
    </w:pPr>
    <w:rPr>
      <w:rFonts w:ascii="Arial" w:eastAsia="Times New Roman" w:hAnsi="Arial" w:cs="Times New Roman"/>
      <w:lang w:val="en-US"/>
    </w:rPr>
  </w:style>
  <w:style w:type="paragraph" w:customStyle="1" w:styleId="Bulit01">
    <w:name w:val="Bulit 01"/>
    <w:basedOn w:val="Normal"/>
    <w:link w:val="Bulit01Char"/>
    <w:uiPriority w:val="99"/>
    <w:qFormat/>
    <w:rsid w:val="00DA5AF7"/>
    <w:pPr>
      <w:numPr>
        <w:numId w:val="6"/>
      </w:numPr>
      <w:spacing w:before="120" w:after="180" w:line="240" w:lineRule="auto"/>
      <w:jc w:val="both"/>
    </w:pPr>
    <w:rPr>
      <w:rFonts w:ascii="Arial" w:eastAsia="TimesNewRomanPSMT" w:hAnsi="Arial" w:cs="Times New Roman"/>
      <w:szCs w:val="24"/>
      <w:lang w:val="en-US"/>
    </w:rPr>
  </w:style>
  <w:style w:type="character" w:customStyle="1" w:styleId="Bulit01Char">
    <w:name w:val="Bulit 01 Char"/>
    <w:link w:val="Bulit01"/>
    <w:uiPriority w:val="99"/>
    <w:rsid w:val="00DA5AF7"/>
    <w:rPr>
      <w:rFonts w:ascii="Arial" w:eastAsia="TimesNewRomanPSMT" w:hAnsi="Arial" w:cs="Times New Roman"/>
      <w:szCs w:val="24"/>
      <w:lang w:val="en-US"/>
    </w:rPr>
  </w:style>
  <w:style w:type="paragraph" w:customStyle="1" w:styleId="normal10">
    <w:name w:val="normal1"/>
    <w:basedOn w:val="Normal"/>
    <w:rsid w:val="00DA5AF7"/>
    <w:pPr>
      <w:spacing w:before="100" w:beforeAutospacing="1" w:after="100" w:afterAutospacing="1" w:line="240" w:lineRule="auto"/>
      <w:jc w:val="both"/>
    </w:pPr>
    <w:rPr>
      <w:rFonts w:ascii="Arial" w:eastAsia="MS Mincho" w:hAnsi="Arial" w:cs="Times New Roman"/>
      <w:szCs w:val="24"/>
      <w:lang w:val="en-US" w:eastAsia="ja-JP"/>
    </w:rPr>
  </w:style>
  <w:style w:type="paragraph" w:customStyle="1" w:styleId="Style">
    <w:name w:val="Style"/>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Naslov10">
    <w:name w:val="Naslov 1"/>
    <w:basedOn w:val="Normal"/>
    <w:rsid w:val="00DA5AF7"/>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rsid w:val="00DA5AF7"/>
    <w:rPr>
      <w:rFonts w:ascii="Arial" w:hAnsi="Arial"/>
      <w:b/>
      <w:i/>
      <w:noProof/>
      <w:sz w:val="24"/>
      <w:lang w:val="sr-Cyrl-CS"/>
    </w:rPr>
  </w:style>
  <w:style w:type="character" w:customStyle="1" w:styleId="NormalArialChar">
    <w:name w:val="Normal+Arial Char"/>
    <w:link w:val="NormalArial"/>
    <w:locked/>
    <w:rsid w:val="00DA5AF7"/>
    <w:rPr>
      <w:rFonts w:ascii="Arial" w:eastAsia="Times New Roman" w:hAnsi="Arial" w:cs="Times New Roman"/>
      <w:b/>
      <w:i/>
      <w:noProof/>
      <w:sz w:val="24"/>
      <w:szCs w:val="20"/>
      <w:lang w:val="sr-Cyrl-CS"/>
    </w:rPr>
  </w:style>
  <w:style w:type="paragraph" w:customStyle="1" w:styleId="1tekst">
    <w:name w:val="1tekst"/>
    <w:basedOn w:val="Normal"/>
    <w:uiPriority w:val="99"/>
    <w:rsid w:val="00DA5AF7"/>
    <w:pPr>
      <w:spacing w:before="120" w:after="0" w:line="240" w:lineRule="auto"/>
      <w:ind w:left="375" w:right="375" w:firstLine="240"/>
      <w:jc w:val="both"/>
    </w:pPr>
    <w:rPr>
      <w:rFonts w:ascii="Arial" w:eastAsia="Times New Roman" w:hAnsi="Arial" w:cs="Arial"/>
      <w:sz w:val="20"/>
      <w:lang w:val="en-US"/>
    </w:rPr>
  </w:style>
  <w:style w:type="character" w:styleId="LineNumber">
    <w:name w:val="line number"/>
    <w:rsid w:val="00DA5AF7"/>
    <w:rPr>
      <w:rFonts w:cs="Times New Roman"/>
    </w:rPr>
  </w:style>
  <w:style w:type="paragraph" w:customStyle="1" w:styleId="Style37">
    <w:name w:val="Style37"/>
    <w:basedOn w:val="Normal"/>
    <w:uiPriority w:val="99"/>
    <w:rsid w:val="00DA5AF7"/>
    <w:pPr>
      <w:widowControl w:val="0"/>
      <w:autoSpaceDE w:val="0"/>
      <w:autoSpaceDN w:val="0"/>
      <w:adjustRightInd w:val="0"/>
      <w:spacing w:before="120" w:after="0" w:line="238" w:lineRule="exact"/>
      <w:ind w:hanging="336"/>
      <w:jc w:val="both"/>
    </w:pPr>
    <w:rPr>
      <w:rFonts w:ascii="Arial" w:eastAsia="Times New Roman" w:hAnsi="Arial" w:cs="Arial"/>
      <w:szCs w:val="24"/>
      <w:lang w:val="en-US"/>
    </w:rPr>
  </w:style>
  <w:style w:type="character" w:customStyle="1" w:styleId="FontStyle55">
    <w:name w:val="Font Style55"/>
    <w:uiPriority w:val="99"/>
    <w:rsid w:val="00DA5AF7"/>
    <w:rPr>
      <w:rFonts w:ascii="Arial" w:hAnsi="Arial"/>
      <w:color w:val="000000"/>
      <w:sz w:val="20"/>
    </w:rPr>
  </w:style>
  <w:style w:type="paragraph" w:customStyle="1" w:styleId="Style34">
    <w:name w:val="Style34"/>
    <w:basedOn w:val="Normal"/>
    <w:uiPriority w:val="99"/>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paragraph" w:customStyle="1" w:styleId="Style47">
    <w:name w:val="Style47"/>
    <w:basedOn w:val="Normal"/>
    <w:uiPriority w:val="99"/>
    <w:rsid w:val="00DA5AF7"/>
    <w:pPr>
      <w:widowControl w:val="0"/>
      <w:autoSpaceDE w:val="0"/>
      <w:autoSpaceDN w:val="0"/>
      <w:adjustRightInd w:val="0"/>
      <w:spacing w:before="120" w:after="0" w:line="237" w:lineRule="exact"/>
      <w:ind w:hanging="677"/>
      <w:jc w:val="both"/>
    </w:pPr>
    <w:rPr>
      <w:rFonts w:ascii="Arial" w:eastAsia="Times New Roman" w:hAnsi="Arial" w:cs="Arial"/>
      <w:szCs w:val="24"/>
      <w:lang w:val="en-US"/>
    </w:rPr>
  </w:style>
  <w:style w:type="paragraph" w:customStyle="1" w:styleId="Style8">
    <w:name w:val="Style8"/>
    <w:basedOn w:val="Normal"/>
    <w:uiPriority w:val="99"/>
    <w:rsid w:val="00DA5AF7"/>
    <w:pPr>
      <w:widowControl w:val="0"/>
      <w:autoSpaceDE w:val="0"/>
      <w:autoSpaceDN w:val="0"/>
      <w:adjustRightInd w:val="0"/>
      <w:spacing w:before="120" w:after="0" w:line="240" w:lineRule="auto"/>
      <w:jc w:val="both"/>
    </w:pPr>
    <w:rPr>
      <w:rFonts w:ascii="Arial" w:eastAsia="Times New Roman" w:hAnsi="Arial" w:cs="Arial"/>
      <w:szCs w:val="24"/>
      <w:lang w:val="en-US"/>
    </w:rPr>
  </w:style>
  <w:style w:type="character" w:customStyle="1" w:styleId="FontStyle56">
    <w:name w:val="Font Style56"/>
    <w:uiPriority w:val="99"/>
    <w:rsid w:val="00DA5AF7"/>
    <w:rPr>
      <w:rFonts w:ascii="Arial" w:hAnsi="Arial"/>
      <w:i/>
      <w:color w:val="000000"/>
      <w:sz w:val="20"/>
    </w:rPr>
  </w:style>
  <w:style w:type="paragraph" w:customStyle="1" w:styleId="Style5">
    <w:name w:val="Style5"/>
    <w:basedOn w:val="Normal"/>
    <w:uiPriority w:val="99"/>
    <w:rsid w:val="00DA5AF7"/>
    <w:pPr>
      <w:widowControl w:val="0"/>
      <w:autoSpaceDE w:val="0"/>
      <w:autoSpaceDN w:val="0"/>
      <w:adjustRightInd w:val="0"/>
      <w:spacing w:before="120" w:after="0" w:line="238" w:lineRule="exact"/>
      <w:jc w:val="both"/>
    </w:pPr>
    <w:rPr>
      <w:rFonts w:ascii="Arial" w:eastAsia="Times New Roman" w:hAnsi="Arial" w:cs="Arial"/>
      <w:szCs w:val="24"/>
      <w:lang w:val="en-US"/>
    </w:rPr>
  </w:style>
  <w:style w:type="paragraph" w:customStyle="1" w:styleId="Style26">
    <w:name w:val="Style26"/>
    <w:basedOn w:val="Normal"/>
    <w:uiPriority w:val="99"/>
    <w:rsid w:val="00DA5AF7"/>
    <w:pPr>
      <w:widowControl w:val="0"/>
      <w:autoSpaceDE w:val="0"/>
      <w:autoSpaceDN w:val="0"/>
      <w:adjustRightInd w:val="0"/>
      <w:spacing w:before="120" w:after="0" w:line="240" w:lineRule="exact"/>
      <w:ind w:hanging="677"/>
      <w:jc w:val="both"/>
    </w:pPr>
    <w:rPr>
      <w:rFonts w:ascii="Arial" w:eastAsia="Times New Roman" w:hAnsi="Arial" w:cs="Arial"/>
      <w:szCs w:val="24"/>
      <w:lang w:val="en-US"/>
    </w:rPr>
  </w:style>
  <w:style w:type="paragraph" w:customStyle="1" w:styleId="StyleLeft0cmHanging063cmBefore6pt">
    <w:name w:val="Style Left:  0 cm Hanging:  0.63 cm Before:  6 pt"/>
    <w:basedOn w:val="Normal"/>
    <w:uiPriority w:val="99"/>
    <w:rsid w:val="00DA5AF7"/>
    <w:pPr>
      <w:spacing w:before="120" w:after="0" w:line="240" w:lineRule="auto"/>
      <w:ind w:left="360" w:hanging="360"/>
      <w:jc w:val="both"/>
    </w:pPr>
    <w:rPr>
      <w:rFonts w:ascii="Arial" w:eastAsia="Times New Roman" w:hAnsi="Arial" w:cs="Times New Roman"/>
      <w:lang w:val="en-US"/>
    </w:rPr>
  </w:style>
  <w:style w:type="paragraph" w:customStyle="1" w:styleId="StyleLeft0cmHanging063cmBefore6pt1">
    <w:name w:val="Style Left:  0 cm Hanging:  0.63 cm Before:  6 pt1"/>
    <w:basedOn w:val="Normal"/>
    <w:uiPriority w:val="99"/>
    <w:rsid w:val="00DA5AF7"/>
    <w:pPr>
      <w:spacing w:before="120" w:after="0" w:line="240" w:lineRule="auto"/>
      <w:ind w:left="357" w:hanging="357"/>
      <w:jc w:val="both"/>
    </w:pPr>
    <w:rPr>
      <w:rFonts w:ascii="Arial" w:eastAsia="Times New Roman" w:hAnsi="Arial" w:cs="Times New Roman"/>
      <w:lang w:val="en-US"/>
    </w:rPr>
  </w:style>
  <w:style w:type="paragraph" w:customStyle="1" w:styleId="StyleLeft0cmHanging063cm">
    <w:name w:val="Style Left:  0 cm Hanging:  0.63 cm"/>
    <w:basedOn w:val="Normal"/>
    <w:link w:val="StyleLeft0cmHanging063cmChar"/>
    <w:uiPriority w:val="99"/>
    <w:rsid w:val="00DA5AF7"/>
    <w:pPr>
      <w:spacing w:before="120" w:after="0" w:line="240" w:lineRule="auto"/>
      <w:ind w:left="357" w:hanging="357"/>
      <w:jc w:val="both"/>
    </w:pPr>
    <w:rPr>
      <w:rFonts w:ascii="Arial" w:eastAsia="Times New Roman" w:hAnsi="Arial" w:cs="Times New Roman"/>
      <w:sz w:val="20"/>
      <w:szCs w:val="20"/>
      <w:lang w:val="en-US"/>
    </w:rPr>
  </w:style>
  <w:style w:type="character" w:customStyle="1" w:styleId="StyleLeft0cmHanging063cmChar">
    <w:name w:val="Style Left:  0 cm Hanging:  0.63 cm Char"/>
    <w:link w:val="StyleLeft0cmHanging063cm"/>
    <w:uiPriority w:val="99"/>
    <w:locked/>
    <w:rsid w:val="00DA5AF7"/>
    <w:rPr>
      <w:rFonts w:ascii="Arial" w:eastAsia="Times New Roman" w:hAnsi="Arial" w:cs="Times New Roman"/>
      <w:sz w:val="20"/>
      <w:szCs w:val="20"/>
      <w:lang w:val="en-US"/>
    </w:rPr>
  </w:style>
  <w:style w:type="paragraph" w:customStyle="1" w:styleId="StyleLeft0cmHanging1cm">
    <w:name w:val="Style Left:  0 cm Hanging:  1 cm"/>
    <w:basedOn w:val="Normal"/>
    <w:link w:val="StyleLeft0cmHanging1cmChar"/>
    <w:uiPriority w:val="99"/>
    <w:rsid w:val="00DA5AF7"/>
    <w:pPr>
      <w:spacing w:before="120" w:after="240" w:line="240" w:lineRule="auto"/>
      <w:ind w:left="567" w:hanging="567"/>
      <w:jc w:val="both"/>
    </w:pPr>
    <w:rPr>
      <w:rFonts w:ascii="Arial" w:eastAsia="Times New Roman" w:hAnsi="Arial" w:cs="Times New Roman"/>
      <w:sz w:val="20"/>
      <w:szCs w:val="20"/>
      <w:lang w:val="en-US"/>
    </w:rPr>
  </w:style>
  <w:style w:type="character" w:customStyle="1" w:styleId="StyleLeft0cmHanging1cmChar">
    <w:name w:val="Style Left:  0 cm Hanging:  1 cm Char"/>
    <w:link w:val="StyleLeft0cmHanging1cm"/>
    <w:uiPriority w:val="99"/>
    <w:locked/>
    <w:rsid w:val="00DA5AF7"/>
    <w:rPr>
      <w:rFonts w:ascii="Arial" w:eastAsia="Times New Roman" w:hAnsi="Arial" w:cs="Times New Roman"/>
      <w:sz w:val="20"/>
      <w:szCs w:val="20"/>
      <w:lang w:val="en-US"/>
    </w:rPr>
  </w:style>
  <w:style w:type="paragraph" w:customStyle="1" w:styleId="StyleBodyText311ptBefore6pt">
    <w:name w:val="Style Body Text 3 + 11 pt Before:  6 pt"/>
    <w:basedOn w:val="BodyText3"/>
    <w:uiPriority w:val="99"/>
    <w:rsid w:val="00DA5AF7"/>
    <w:pPr>
      <w:ind w:left="567" w:firstLine="567"/>
    </w:pPr>
    <w:rPr>
      <w:sz w:val="22"/>
      <w:szCs w:val="20"/>
      <w:lang w:val="en-US" w:eastAsia="en-US"/>
    </w:rPr>
  </w:style>
  <w:style w:type="paragraph" w:customStyle="1" w:styleId="StyleBoldLeft0cmHanging12cm">
    <w:name w:val="Style Bold Left:  0 cm Hanging:  1.2 cm"/>
    <w:basedOn w:val="Normal"/>
    <w:uiPriority w:val="99"/>
    <w:rsid w:val="00DA5AF7"/>
    <w:pPr>
      <w:spacing w:before="180" w:after="180" w:line="240" w:lineRule="auto"/>
      <w:ind w:left="680" w:hanging="680"/>
      <w:jc w:val="both"/>
    </w:pPr>
    <w:rPr>
      <w:rFonts w:ascii="Arial" w:eastAsia="Times New Roman" w:hAnsi="Arial" w:cs="Times New Roman"/>
      <w:b/>
      <w:bCs/>
      <w:lang w:val="en-US"/>
    </w:rPr>
  </w:style>
  <w:style w:type="paragraph" w:customStyle="1" w:styleId="StyleStyleBodyText311ptBefore6ptFirstline0cm">
    <w:name w:val="Style Style Body Text 3 + 11 pt Before:  6 pt + First line:  0 cm ..."/>
    <w:basedOn w:val="StyleBodyText311ptBefore6pt"/>
    <w:uiPriority w:val="99"/>
    <w:rsid w:val="00DA5AF7"/>
    <w:pPr>
      <w:ind w:firstLine="0"/>
    </w:pPr>
  </w:style>
  <w:style w:type="paragraph" w:customStyle="1" w:styleId="StyleHeading3Left0cmHanging1cm">
    <w:name w:val="Style Heading 3 + Left:  0 cm Hanging:  1 cm"/>
    <w:basedOn w:val="Heading3"/>
    <w:uiPriority w:val="99"/>
    <w:rsid w:val="00DA5AF7"/>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DA5AF7"/>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DA5AF7"/>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DA5AF7"/>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DA5AF7"/>
    <w:rPr>
      <w:rFonts w:ascii="Arial" w:eastAsia="Times New Roman" w:hAnsi="Arial" w:cs="Times New Roman"/>
      <w:b/>
      <w:sz w:val="24"/>
      <w:szCs w:val="20"/>
      <w:lang w:val="en-US"/>
    </w:rPr>
  </w:style>
  <w:style w:type="paragraph" w:customStyle="1" w:styleId="StyleBlackLeft05cmHanging05cmLinespacingAtlea">
    <w:name w:val="Style Black Left:  0.5 cm Hanging:  0.5 cm Line spacing:  At lea..."/>
    <w:basedOn w:val="Normal"/>
    <w:uiPriority w:val="99"/>
    <w:rsid w:val="00DA5AF7"/>
    <w:pPr>
      <w:spacing w:before="60" w:after="60" w:line="240" w:lineRule="atLeast"/>
      <w:ind w:left="568" w:hanging="284"/>
      <w:jc w:val="both"/>
    </w:pPr>
    <w:rPr>
      <w:rFonts w:ascii="Arial" w:eastAsia="Times New Roman" w:hAnsi="Arial" w:cs="Times New Roman"/>
      <w:color w:val="000000"/>
      <w:lang w:val="en-US"/>
    </w:rPr>
  </w:style>
  <w:style w:type="paragraph" w:customStyle="1" w:styleId="StyleBodyText311ptBlackLeft05cmHanging05cm">
    <w:name w:val="Style Body Text 3 + 11 pt Black Left:  0.5 cm Hanging:  0.5 cm ..."/>
    <w:basedOn w:val="BodyText3"/>
    <w:uiPriority w:val="99"/>
    <w:rsid w:val="00DA5AF7"/>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A5AF7"/>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DA5AF7"/>
    <w:pPr>
      <w:spacing w:before="120" w:after="120" w:line="240" w:lineRule="auto"/>
      <w:jc w:val="center"/>
    </w:pPr>
    <w:rPr>
      <w:rFonts w:ascii="Arial" w:eastAsia="Times New Roman" w:hAnsi="Arial" w:cs="Times New Roman"/>
      <w:b/>
      <w:bCs/>
      <w:lang w:val="en-US"/>
    </w:rPr>
  </w:style>
  <w:style w:type="character" w:customStyle="1" w:styleId="content">
    <w:name w:val="content"/>
    <w:basedOn w:val="DefaultParagraphFont"/>
    <w:rsid w:val="00DA5AF7"/>
  </w:style>
  <w:style w:type="character" w:styleId="IntenseEmphasis">
    <w:name w:val="Intense Emphasis"/>
    <w:uiPriority w:val="21"/>
    <w:qFormat/>
    <w:rsid w:val="00DA5AF7"/>
    <w:rPr>
      <w:b/>
      <w:bCs/>
      <w:i/>
      <w:iCs/>
      <w:color w:val="4F81BD"/>
    </w:rPr>
  </w:style>
  <w:style w:type="character" w:styleId="Strong">
    <w:name w:val="Strong"/>
    <w:uiPriority w:val="22"/>
    <w:qFormat/>
    <w:rsid w:val="00DA5AF7"/>
    <w:rPr>
      <w:b/>
      <w:bCs/>
    </w:rPr>
  </w:style>
  <w:style w:type="paragraph" w:customStyle="1" w:styleId="xl65">
    <w:name w:val="xl65"/>
    <w:basedOn w:val="Normal"/>
    <w:rsid w:val="00DA5A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66">
    <w:name w:val="xl66"/>
    <w:basedOn w:val="Normal"/>
    <w:rsid w:val="00DA5AF7"/>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67">
    <w:name w:val="xl67"/>
    <w:basedOn w:val="Normal"/>
    <w:rsid w:val="00DA5AF7"/>
    <w:pPr>
      <w:pBdr>
        <w:top w:val="single" w:sz="4"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8">
    <w:name w:val="xl68"/>
    <w:basedOn w:val="Normal"/>
    <w:rsid w:val="00DA5AF7"/>
    <w:pPr>
      <w:pBdr>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69">
    <w:name w:val="xl69"/>
    <w:basedOn w:val="Normal"/>
    <w:rsid w:val="00DA5AF7"/>
    <w:pPr>
      <w:pBdr>
        <w:top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0">
    <w:name w:val="xl70"/>
    <w:basedOn w:val="Normal"/>
    <w:rsid w:val="00DA5AF7"/>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1">
    <w:name w:val="xl71"/>
    <w:basedOn w:val="Normal"/>
    <w:rsid w:val="00DA5AF7"/>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2">
    <w:name w:val="xl72"/>
    <w:basedOn w:val="Normal"/>
    <w:rsid w:val="00DA5AF7"/>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3">
    <w:name w:val="xl73"/>
    <w:basedOn w:val="Normal"/>
    <w:rsid w:val="00DA5AF7"/>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4">
    <w:name w:val="xl74"/>
    <w:basedOn w:val="Normal"/>
    <w:rsid w:val="00DA5AF7"/>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5">
    <w:name w:val="xl75"/>
    <w:basedOn w:val="Normal"/>
    <w:rsid w:val="00DA5AF7"/>
    <w:pPr>
      <w:pBdr>
        <w:top w:val="single" w:sz="4" w:space="0" w:color="auto"/>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6">
    <w:name w:val="xl76"/>
    <w:basedOn w:val="Normal"/>
    <w:rsid w:val="00DA5AF7"/>
    <w:pPr>
      <w:pBdr>
        <w:top w:val="single" w:sz="4" w:space="0" w:color="auto"/>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77">
    <w:name w:val="xl77"/>
    <w:basedOn w:val="Normal"/>
    <w:rsid w:val="00DA5AF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8">
    <w:name w:val="xl78"/>
    <w:basedOn w:val="Normal"/>
    <w:rsid w:val="00DA5AF7"/>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79">
    <w:name w:val="xl79"/>
    <w:basedOn w:val="Normal"/>
    <w:rsid w:val="00DA5A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0">
    <w:name w:val="xl80"/>
    <w:basedOn w:val="Normal"/>
    <w:rsid w:val="00DA5A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1">
    <w:name w:val="xl81"/>
    <w:basedOn w:val="Normal"/>
    <w:rsid w:val="00DA5AF7"/>
    <w:pPr>
      <w:pBdr>
        <w:left w:val="single" w:sz="8" w:space="0" w:color="auto"/>
        <w:bottom w:val="single" w:sz="4"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2">
    <w:name w:val="xl82"/>
    <w:basedOn w:val="Normal"/>
    <w:rsid w:val="00DA5AF7"/>
    <w:pPr>
      <w:pBdr>
        <w:bottom w:val="single" w:sz="4" w:space="0" w:color="auto"/>
        <w:right w:val="single" w:sz="8" w:space="0" w:color="auto"/>
      </w:pBdr>
      <w:shd w:val="clear" w:color="000000" w:fill="E6B8B7"/>
      <w:spacing w:before="100" w:beforeAutospacing="1" w:after="100" w:afterAutospacing="1" w:line="240" w:lineRule="auto"/>
      <w:jc w:val="center"/>
    </w:pPr>
    <w:rPr>
      <w:rFonts w:ascii="Arial" w:eastAsia="Times New Roman" w:hAnsi="Arial" w:cs="Times New Roman"/>
      <w:szCs w:val="24"/>
      <w:lang w:val="en-US"/>
    </w:rPr>
  </w:style>
  <w:style w:type="paragraph" w:customStyle="1" w:styleId="xl83">
    <w:name w:val="xl83"/>
    <w:basedOn w:val="Normal"/>
    <w:rsid w:val="00DA5AF7"/>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line="240" w:lineRule="auto"/>
      <w:jc w:val="both"/>
    </w:pPr>
    <w:rPr>
      <w:rFonts w:ascii="Arial" w:eastAsia="Times New Roman" w:hAnsi="Arial" w:cs="Times New Roman"/>
      <w:szCs w:val="24"/>
      <w:lang w:val="en-US"/>
    </w:rPr>
  </w:style>
  <w:style w:type="paragraph" w:customStyle="1" w:styleId="xl84">
    <w:name w:val="xl84"/>
    <w:basedOn w:val="Normal"/>
    <w:rsid w:val="00DA5A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5">
    <w:name w:val="xl85"/>
    <w:basedOn w:val="Normal"/>
    <w:rsid w:val="00DA5A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6">
    <w:name w:val="xl86"/>
    <w:basedOn w:val="Normal"/>
    <w:rsid w:val="00DA5A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xl87">
    <w:name w:val="xl87"/>
    <w:basedOn w:val="Normal"/>
    <w:rsid w:val="00DA5AF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Times New Roman"/>
      <w:szCs w:val="24"/>
      <w:lang w:val="en-US"/>
    </w:rPr>
  </w:style>
  <w:style w:type="paragraph" w:customStyle="1" w:styleId="CM5">
    <w:name w:val="CM5"/>
    <w:basedOn w:val="Default"/>
    <w:next w:val="Default"/>
    <w:rsid w:val="00DA5AF7"/>
    <w:pPr>
      <w:spacing w:line="276" w:lineRule="atLeast"/>
    </w:pPr>
    <w:rPr>
      <w:rFonts w:ascii="Times New Roman" w:hAnsi="Times New Roman"/>
      <w:color w:val="auto"/>
    </w:rPr>
  </w:style>
  <w:style w:type="paragraph" w:customStyle="1" w:styleId="Style13">
    <w:name w:val="Style13"/>
    <w:basedOn w:val="Normal"/>
    <w:uiPriority w:val="99"/>
    <w:rsid w:val="00DA5AF7"/>
    <w:pPr>
      <w:widowControl w:val="0"/>
      <w:autoSpaceDE w:val="0"/>
      <w:autoSpaceDN w:val="0"/>
      <w:adjustRightInd w:val="0"/>
      <w:spacing w:before="120" w:after="0" w:line="278" w:lineRule="exact"/>
      <w:jc w:val="center"/>
    </w:pPr>
    <w:rPr>
      <w:rFonts w:ascii="Franklin Gothic Medium Cond" w:eastAsia="Times New Roman" w:hAnsi="Franklin Gothic Medium Cond" w:cs="Times New Roman"/>
      <w:szCs w:val="24"/>
      <w:lang w:val="sr-Latn-CS" w:eastAsia="sr-Latn-CS"/>
    </w:rPr>
  </w:style>
  <w:style w:type="paragraph" w:customStyle="1" w:styleId="Style16">
    <w:name w:val="Style16"/>
    <w:basedOn w:val="Normal"/>
    <w:uiPriority w:val="99"/>
    <w:rsid w:val="00DA5AF7"/>
    <w:pPr>
      <w:widowControl w:val="0"/>
      <w:autoSpaceDE w:val="0"/>
      <w:autoSpaceDN w:val="0"/>
      <w:adjustRightInd w:val="0"/>
      <w:spacing w:before="120" w:after="0" w:line="278" w:lineRule="exact"/>
      <w:ind w:firstLine="715"/>
      <w:jc w:val="both"/>
    </w:pPr>
    <w:rPr>
      <w:rFonts w:ascii="Franklin Gothic Medium Cond" w:eastAsia="Times New Roman" w:hAnsi="Franklin Gothic Medium Cond" w:cs="Times New Roman"/>
      <w:szCs w:val="24"/>
      <w:lang w:val="sr-Latn-CS" w:eastAsia="sr-Latn-CS"/>
    </w:rPr>
  </w:style>
  <w:style w:type="character" w:customStyle="1" w:styleId="FontStyle110">
    <w:name w:val="Font Style110"/>
    <w:uiPriority w:val="99"/>
    <w:rsid w:val="00DA5AF7"/>
    <w:rPr>
      <w:rFonts w:ascii="Arial" w:hAnsi="Arial" w:cs="Arial" w:hint="default"/>
      <w:b/>
      <w:bCs/>
      <w:sz w:val="20"/>
      <w:szCs w:val="20"/>
    </w:rPr>
  </w:style>
  <w:style w:type="character" w:customStyle="1" w:styleId="FontStyle111">
    <w:name w:val="Font Style111"/>
    <w:uiPriority w:val="99"/>
    <w:rsid w:val="00DA5AF7"/>
    <w:rPr>
      <w:rFonts w:ascii="Arial" w:hAnsi="Arial" w:cs="Arial" w:hint="default"/>
      <w:sz w:val="20"/>
      <w:szCs w:val="20"/>
    </w:rPr>
  </w:style>
  <w:style w:type="character" w:customStyle="1" w:styleId="apple-converted-space">
    <w:name w:val="apple-converted-space"/>
    <w:basedOn w:val="DefaultParagraphFont"/>
    <w:rsid w:val="00DA5AF7"/>
  </w:style>
  <w:style w:type="character" w:customStyle="1" w:styleId="HeaderChar1">
    <w:name w:val="Header Char1"/>
    <w:uiPriority w:val="99"/>
    <w:rsid w:val="00DA5AF7"/>
    <w:rPr>
      <w:rFonts w:ascii="Arial" w:eastAsia="Times New Roman" w:hAnsi="Arial" w:cs="Arial"/>
      <w:sz w:val="24"/>
      <w:lang w:val="sr-Latn-CS"/>
    </w:rPr>
  </w:style>
  <w:style w:type="paragraph" w:customStyle="1" w:styleId="maintitle">
    <w:name w:val="maintitle"/>
    <w:basedOn w:val="Normal"/>
    <w:rsid w:val="00DA5AF7"/>
    <w:pPr>
      <w:spacing w:before="100" w:beforeAutospacing="1" w:after="100" w:afterAutospacing="1" w:line="240" w:lineRule="auto"/>
      <w:jc w:val="both"/>
    </w:pPr>
    <w:rPr>
      <w:rFonts w:ascii="Arial" w:eastAsia="Times New Roman" w:hAnsi="Arial" w:cs="Times New Roman"/>
      <w:szCs w:val="24"/>
      <w:lang w:val="en-US"/>
    </w:rPr>
  </w:style>
  <w:style w:type="paragraph" w:styleId="BlockText">
    <w:name w:val="Block Text"/>
    <w:basedOn w:val="Normal"/>
    <w:rsid w:val="00DA5AF7"/>
    <w:pPr>
      <w:spacing w:before="120" w:after="120" w:line="240" w:lineRule="auto"/>
      <w:ind w:left="-600" w:right="-313"/>
      <w:jc w:val="both"/>
    </w:pPr>
    <w:rPr>
      <w:rFonts w:ascii="CHelvPlain" w:eastAsia="Times New Roman" w:hAnsi="CHelvPlain" w:cs="Times New Roman"/>
      <w:lang w:val="en-GB"/>
    </w:rPr>
  </w:style>
  <w:style w:type="paragraph" w:customStyle="1" w:styleId="Pasus6pt">
    <w:name w:val="Pasus6pt"/>
    <w:basedOn w:val="Normal"/>
    <w:rsid w:val="00DA5AF7"/>
    <w:pPr>
      <w:tabs>
        <w:tab w:val="left" w:pos="720"/>
      </w:tabs>
      <w:spacing w:before="120" w:after="120" w:line="240" w:lineRule="auto"/>
      <w:jc w:val="both"/>
    </w:pPr>
    <w:rPr>
      <w:rFonts w:ascii="HelveticaPlain" w:eastAsia="Times New Roman" w:hAnsi="HelveticaPlain" w:cs="Times New Roman"/>
      <w:lang w:val="en-US"/>
    </w:rPr>
  </w:style>
  <w:style w:type="character" w:customStyle="1" w:styleId="StyleArial">
    <w:name w:val="Style Arial"/>
    <w:rsid w:val="00DA5AF7"/>
    <w:rPr>
      <w:rFonts w:ascii="Arial" w:hAnsi="Arial"/>
      <w:sz w:val="24"/>
      <w:szCs w:val="24"/>
    </w:rPr>
  </w:style>
  <w:style w:type="paragraph" w:customStyle="1" w:styleId="BlockQuotationLast">
    <w:name w:val="Block Quotation Last"/>
    <w:basedOn w:val="Normal"/>
    <w:next w:val="BodyText"/>
    <w:link w:val="BlockQuotationLastChar"/>
    <w:rsid w:val="00DA5AF7"/>
    <w:pPr>
      <w:keepLines/>
      <w:spacing w:before="120" w:after="240" w:line="240" w:lineRule="auto"/>
      <w:ind w:left="720" w:right="720"/>
      <w:jc w:val="both"/>
    </w:pPr>
    <w:rPr>
      <w:rFonts w:ascii="Calibri" w:eastAsia="Calibri" w:hAnsi="Calibri" w:cs="Times New Roman"/>
      <w:i/>
      <w:sz w:val="20"/>
      <w:szCs w:val="20"/>
      <w:lang w:val="en-US"/>
    </w:rPr>
  </w:style>
  <w:style w:type="character" w:customStyle="1" w:styleId="BlockQuotationLastChar">
    <w:name w:val="Block Quotation Last Char"/>
    <w:link w:val="BlockQuotationLast"/>
    <w:rsid w:val="00DA5AF7"/>
    <w:rPr>
      <w:rFonts w:ascii="Calibri" w:eastAsia="Calibri" w:hAnsi="Calibri" w:cs="Times New Roman"/>
      <w:i/>
      <w:sz w:val="20"/>
      <w:szCs w:val="20"/>
      <w:lang w:val="en-US"/>
    </w:rPr>
  </w:style>
  <w:style w:type="character" w:customStyle="1" w:styleId="WW8Num1z2">
    <w:name w:val="WW8Num1z2"/>
    <w:rsid w:val="00DA5AF7"/>
    <w:rPr>
      <w:b w:val="0"/>
      <w:i w:val="0"/>
    </w:rPr>
  </w:style>
  <w:style w:type="character" w:customStyle="1" w:styleId="WW8Num5z3">
    <w:name w:val="WW8Num5z3"/>
    <w:rsid w:val="00DA5AF7"/>
    <w:rPr>
      <w:rFonts w:ascii="Symbol" w:hAnsi="Symbol"/>
    </w:rPr>
  </w:style>
  <w:style w:type="character" w:customStyle="1" w:styleId="WW8Num6z2">
    <w:name w:val="WW8Num6z2"/>
    <w:rsid w:val="00DA5AF7"/>
    <w:rPr>
      <w:rFonts w:ascii="Wingdings" w:hAnsi="Wingdings"/>
    </w:rPr>
  </w:style>
  <w:style w:type="character" w:customStyle="1" w:styleId="WW8Num7z3">
    <w:name w:val="WW8Num7z3"/>
    <w:rsid w:val="00DA5AF7"/>
    <w:rPr>
      <w:rFonts w:ascii="Symbol" w:hAnsi="Symbol"/>
    </w:rPr>
  </w:style>
  <w:style w:type="character" w:customStyle="1" w:styleId="WW8Num10z0">
    <w:name w:val="WW8Num10z0"/>
    <w:rsid w:val="00DA5AF7"/>
    <w:rPr>
      <w:b w:val="0"/>
    </w:rPr>
  </w:style>
  <w:style w:type="character" w:customStyle="1" w:styleId="WW8Num12z1">
    <w:name w:val="WW8Num12z1"/>
    <w:rsid w:val="00DA5AF7"/>
    <w:rPr>
      <w:b w:val="0"/>
      <w:i w:val="0"/>
      <w:sz w:val="22"/>
      <w:szCs w:val="22"/>
    </w:rPr>
  </w:style>
  <w:style w:type="character" w:customStyle="1" w:styleId="WW8Num12z2">
    <w:name w:val="WW8Num12z2"/>
    <w:rsid w:val="00DA5AF7"/>
    <w:rPr>
      <w:b w:val="0"/>
      <w:i w:val="0"/>
    </w:rPr>
  </w:style>
  <w:style w:type="character" w:customStyle="1" w:styleId="WW8Num13z3">
    <w:name w:val="WW8Num13z3"/>
    <w:rsid w:val="00DA5AF7"/>
    <w:rPr>
      <w:rFonts w:ascii="Symbol" w:hAnsi="Symbol"/>
    </w:rPr>
  </w:style>
  <w:style w:type="character" w:customStyle="1" w:styleId="WW8Num16z1">
    <w:name w:val="WW8Num16z1"/>
    <w:rsid w:val="00DA5AF7"/>
    <w:rPr>
      <w:b w:val="0"/>
      <w:i w:val="0"/>
      <w:sz w:val="22"/>
      <w:szCs w:val="22"/>
    </w:rPr>
  </w:style>
  <w:style w:type="character" w:customStyle="1" w:styleId="WW8Num18z3">
    <w:name w:val="WW8Num18z3"/>
    <w:rsid w:val="00DA5AF7"/>
    <w:rPr>
      <w:rFonts w:ascii="Symbol" w:hAnsi="Symbol"/>
    </w:rPr>
  </w:style>
  <w:style w:type="character" w:customStyle="1" w:styleId="WW8Num20z2">
    <w:name w:val="WW8Num20z2"/>
    <w:rsid w:val="00DA5AF7"/>
    <w:rPr>
      <w:rFonts w:ascii="Wingdings" w:hAnsi="Wingdings"/>
    </w:rPr>
  </w:style>
  <w:style w:type="character" w:customStyle="1" w:styleId="WW8Num20z3">
    <w:name w:val="WW8Num20z3"/>
    <w:rsid w:val="00DA5AF7"/>
    <w:rPr>
      <w:rFonts w:ascii="Symbol" w:hAnsi="Symbol"/>
    </w:rPr>
  </w:style>
  <w:style w:type="character" w:customStyle="1" w:styleId="WW8Num21z1">
    <w:name w:val="WW8Num21z1"/>
    <w:rsid w:val="00DA5AF7"/>
    <w:rPr>
      <w:rFonts w:ascii="Courier New" w:hAnsi="Courier New" w:cs="Courier New"/>
    </w:rPr>
  </w:style>
  <w:style w:type="character" w:customStyle="1" w:styleId="WW8Num21z2">
    <w:name w:val="WW8Num21z2"/>
    <w:rsid w:val="00DA5AF7"/>
    <w:rPr>
      <w:rFonts w:ascii="Wingdings" w:hAnsi="Wingdings"/>
    </w:rPr>
  </w:style>
  <w:style w:type="character" w:customStyle="1" w:styleId="WW8Num21z3">
    <w:name w:val="WW8Num21z3"/>
    <w:rsid w:val="00DA5AF7"/>
    <w:rPr>
      <w:rFonts w:ascii="Symbol" w:hAnsi="Symbol"/>
    </w:rPr>
  </w:style>
  <w:style w:type="character" w:customStyle="1" w:styleId="WW8Num24z2">
    <w:name w:val="WW8Num24z2"/>
    <w:rsid w:val="00DA5AF7"/>
    <w:rPr>
      <w:b w:val="0"/>
      <w:i w:val="0"/>
    </w:rPr>
  </w:style>
  <w:style w:type="character" w:customStyle="1" w:styleId="WW8Num25z2">
    <w:name w:val="WW8Num25z2"/>
    <w:rsid w:val="00DA5AF7"/>
    <w:rPr>
      <w:b w:val="0"/>
      <w:i w:val="0"/>
    </w:rPr>
  </w:style>
  <w:style w:type="character" w:customStyle="1" w:styleId="WW8Num28z1">
    <w:name w:val="WW8Num28z1"/>
    <w:rsid w:val="00DA5AF7"/>
    <w:rPr>
      <w:b w:val="0"/>
      <w:i w:val="0"/>
      <w:sz w:val="22"/>
      <w:szCs w:val="22"/>
    </w:rPr>
  </w:style>
  <w:style w:type="character" w:customStyle="1" w:styleId="WW8Num28z2">
    <w:name w:val="WW8Num28z2"/>
    <w:rsid w:val="00DA5AF7"/>
    <w:rPr>
      <w:b w:val="0"/>
      <w:i w:val="0"/>
    </w:rPr>
  </w:style>
  <w:style w:type="character" w:customStyle="1" w:styleId="WW8Num29z1">
    <w:name w:val="WW8Num29z1"/>
    <w:rsid w:val="00DA5AF7"/>
    <w:rPr>
      <w:rFonts w:ascii="Courier New" w:hAnsi="Courier New" w:cs="Courier New"/>
    </w:rPr>
  </w:style>
  <w:style w:type="character" w:customStyle="1" w:styleId="WW8Num29z2">
    <w:name w:val="WW8Num29z2"/>
    <w:rsid w:val="00DA5AF7"/>
    <w:rPr>
      <w:rFonts w:ascii="Wingdings" w:hAnsi="Wingdings"/>
    </w:rPr>
  </w:style>
  <w:style w:type="character" w:customStyle="1" w:styleId="WW8Num29z3">
    <w:name w:val="WW8Num29z3"/>
    <w:rsid w:val="00DA5AF7"/>
    <w:rPr>
      <w:rFonts w:ascii="Symbol" w:hAnsi="Symbol"/>
    </w:rPr>
  </w:style>
  <w:style w:type="character" w:customStyle="1" w:styleId="WW8Num30z2">
    <w:name w:val="WW8Num30z2"/>
    <w:rsid w:val="00DA5AF7"/>
    <w:rPr>
      <w:rFonts w:ascii="Wingdings" w:hAnsi="Wingdings"/>
    </w:rPr>
  </w:style>
  <w:style w:type="character" w:customStyle="1" w:styleId="WW8Num30z3">
    <w:name w:val="WW8Num30z3"/>
    <w:rsid w:val="00DA5AF7"/>
    <w:rPr>
      <w:rFonts w:ascii="Symbol" w:hAnsi="Symbol"/>
    </w:rPr>
  </w:style>
  <w:style w:type="character" w:customStyle="1" w:styleId="WW8Num30z4">
    <w:name w:val="WW8Num30z4"/>
    <w:rsid w:val="00DA5AF7"/>
    <w:rPr>
      <w:rFonts w:ascii="Courier New" w:hAnsi="Courier New" w:cs="Courier New"/>
    </w:rPr>
  </w:style>
  <w:style w:type="character" w:customStyle="1" w:styleId="WW8Num31z2">
    <w:name w:val="WW8Num31z2"/>
    <w:rsid w:val="00DA5AF7"/>
    <w:rPr>
      <w:b w:val="0"/>
      <w:i w:val="0"/>
    </w:rPr>
  </w:style>
  <w:style w:type="character" w:customStyle="1" w:styleId="WW8Num34z3">
    <w:name w:val="WW8Num34z3"/>
    <w:rsid w:val="00DA5AF7"/>
    <w:rPr>
      <w:rFonts w:ascii="Symbol" w:hAnsi="Symbol"/>
    </w:rPr>
  </w:style>
  <w:style w:type="character" w:customStyle="1" w:styleId="WW8Num35z1">
    <w:name w:val="WW8Num35z1"/>
    <w:rsid w:val="00DA5AF7"/>
    <w:rPr>
      <w:b w:val="0"/>
      <w:i w:val="0"/>
      <w:sz w:val="22"/>
      <w:szCs w:val="22"/>
    </w:rPr>
  </w:style>
  <w:style w:type="character" w:customStyle="1" w:styleId="WW8Num35z2">
    <w:name w:val="WW8Num35z2"/>
    <w:rsid w:val="00DA5AF7"/>
    <w:rPr>
      <w:b w:val="0"/>
      <w:i w:val="0"/>
    </w:rPr>
  </w:style>
  <w:style w:type="character" w:customStyle="1" w:styleId="WW8Num37z3">
    <w:name w:val="WW8Num37z3"/>
    <w:rsid w:val="00DA5AF7"/>
    <w:rPr>
      <w:rFonts w:ascii="Symbol" w:hAnsi="Symbol"/>
    </w:rPr>
  </w:style>
  <w:style w:type="character" w:customStyle="1" w:styleId="WW8Num39z3">
    <w:name w:val="WW8Num39z3"/>
    <w:rsid w:val="00DA5AF7"/>
    <w:rPr>
      <w:rFonts w:ascii="Symbol" w:hAnsi="Symbol"/>
    </w:rPr>
  </w:style>
  <w:style w:type="character" w:customStyle="1" w:styleId="WW8Num42z1">
    <w:name w:val="WW8Num42z1"/>
    <w:rsid w:val="00DA5AF7"/>
    <w:rPr>
      <w:rFonts w:ascii="Courier New" w:hAnsi="Courier New" w:cs="Courier New"/>
    </w:rPr>
  </w:style>
  <w:style w:type="character" w:customStyle="1" w:styleId="WW8Num42z2">
    <w:name w:val="WW8Num42z2"/>
    <w:rsid w:val="00DA5AF7"/>
    <w:rPr>
      <w:rFonts w:ascii="Wingdings" w:hAnsi="Wingdings"/>
    </w:rPr>
  </w:style>
  <w:style w:type="character" w:customStyle="1" w:styleId="WW8Num42z3">
    <w:name w:val="WW8Num42z3"/>
    <w:rsid w:val="00DA5AF7"/>
    <w:rPr>
      <w:rFonts w:ascii="Symbol" w:hAnsi="Symbol"/>
    </w:rPr>
  </w:style>
  <w:style w:type="character" w:customStyle="1" w:styleId="WW8Num43z1">
    <w:name w:val="WW8Num43z1"/>
    <w:rsid w:val="00DA5AF7"/>
    <w:rPr>
      <w:rFonts w:ascii="Courier New" w:hAnsi="Courier New" w:cs="Courier New"/>
    </w:rPr>
  </w:style>
  <w:style w:type="character" w:customStyle="1" w:styleId="WW8Num43z2">
    <w:name w:val="WW8Num43z2"/>
    <w:rsid w:val="00DA5AF7"/>
    <w:rPr>
      <w:rFonts w:ascii="Wingdings" w:hAnsi="Wingdings"/>
    </w:rPr>
  </w:style>
  <w:style w:type="character" w:customStyle="1" w:styleId="WW8Num43z3">
    <w:name w:val="WW8Num43z3"/>
    <w:rsid w:val="00DA5AF7"/>
    <w:rPr>
      <w:rFonts w:ascii="Symbol" w:hAnsi="Symbol"/>
    </w:rPr>
  </w:style>
  <w:style w:type="character" w:customStyle="1" w:styleId="WW8Num44z1">
    <w:name w:val="WW8Num44z1"/>
    <w:rsid w:val="00DA5AF7"/>
    <w:rPr>
      <w:rFonts w:ascii="Courier New" w:hAnsi="Courier New" w:cs="Courier New"/>
    </w:rPr>
  </w:style>
  <w:style w:type="character" w:customStyle="1" w:styleId="WW8Num44z2">
    <w:name w:val="WW8Num44z2"/>
    <w:rsid w:val="00DA5AF7"/>
    <w:rPr>
      <w:rFonts w:ascii="Wingdings" w:hAnsi="Wingdings"/>
    </w:rPr>
  </w:style>
  <w:style w:type="character" w:customStyle="1" w:styleId="WW8Num44z3">
    <w:name w:val="WW8Num44z3"/>
    <w:rsid w:val="00DA5AF7"/>
    <w:rPr>
      <w:rFonts w:ascii="Symbol" w:hAnsi="Symbol"/>
    </w:rPr>
  </w:style>
  <w:style w:type="character" w:customStyle="1" w:styleId="WW8Num45z3">
    <w:name w:val="WW8Num45z3"/>
    <w:rsid w:val="00DA5AF7"/>
    <w:rPr>
      <w:rFonts w:ascii="Symbol" w:hAnsi="Symbol"/>
    </w:rPr>
  </w:style>
  <w:style w:type="character" w:customStyle="1" w:styleId="WW8Num46z3">
    <w:name w:val="WW8Num46z3"/>
    <w:rsid w:val="00DA5AF7"/>
    <w:rPr>
      <w:rFonts w:ascii="Symbol" w:hAnsi="Symbol"/>
    </w:rPr>
  </w:style>
  <w:style w:type="character" w:customStyle="1" w:styleId="WW8Num47z1">
    <w:name w:val="WW8Num47z1"/>
    <w:rsid w:val="00DA5AF7"/>
    <w:rPr>
      <w:b w:val="0"/>
      <w:i w:val="0"/>
      <w:sz w:val="22"/>
      <w:szCs w:val="22"/>
    </w:rPr>
  </w:style>
  <w:style w:type="character" w:customStyle="1" w:styleId="WW8Num47z2">
    <w:name w:val="WW8Num47z2"/>
    <w:rsid w:val="00DA5AF7"/>
    <w:rPr>
      <w:b w:val="0"/>
      <w:i w:val="0"/>
    </w:rPr>
  </w:style>
  <w:style w:type="character" w:customStyle="1" w:styleId="WW8Num48z0">
    <w:name w:val="WW8Num48z0"/>
    <w:rsid w:val="00DA5AF7"/>
    <w:rPr>
      <w:sz w:val="20"/>
    </w:rPr>
  </w:style>
  <w:style w:type="character" w:customStyle="1" w:styleId="WW8Num48z1">
    <w:name w:val="WW8Num48z1"/>
    <w:rsid w:val="00DA5AF7"/>
    <w:rPr>
      <w:rFonts w:ascii="Courier New" w:hAnsi="Courier New" w:cs="Courier New"/>
    </w:rPr>
  </w:style>
  <w:style w:type="character" w:customStyle="1" w:styleId="WW8Num48z2">
    <w:name w:val="WW8Num48z2"/>
    <w:rsid w:val="00DA5AF7"/>
    <w:rPr>
      <w:rFonts w:ascii="Wingdings" w:hAnsi="Wingdings"/>
    </w:rPr>
  </w:style>
  <w:style w:type="character" w:customStyle="1" w:styleId="WW8Num48z3">
    <w:name w:val="WW8Num48z3"/>
    <w:rsid w:val="00DA5AF7"/>
    <w:rPr>
      <w:rFonts w:ascii="Symbol" w:hAnsi="Symbol"/>
    </w:rPr>
  </w:style>
  <w:style w:type="character" w:customStyle="1" w:styleId="WW8Num49z1">
    <w:name w:val="WW8Num49z1"/>
    <w:rsid w:val="00DA5AF7"/>
    <w:rPr>
      <w:b w:val="0"/>
      <w:i w:val="0"/>
      <w:sz w:val="22"/>
      <w:szCs w:val="22"/>
    </w:rPr>
  </w:style>
  <w:style w:type="character" w:customStyle="1" w:styleId="WW8Num49z2">
    <w:name w:val="WW8Num49z2"/>
    <w:rsid w:val="00DA5AF7"/>
    <w:rPr>
      <w:b w:val="0"/>
      <w:i w:val="0"/>
    </w:rPr>
  </w:style>
  <w:style w:type="character" w:customStyle="1" w:styleId="WW8Num52z3">
    <w:name w:val="WW8Num52z3"/>
    <w:rsid w:val="00DA5AF7"/>
    <w:rPr>
      <w:rFonts w:ascii="Symbol" w:hAnsi="Symbol"/>
    </w:rPr>
  </w:style>
  <w:style w:type="character" w:customStyle="1" w:styleId="WW8Num55z3">
    <w:name w:val="WW8Num55z3"/>
    <w:rsid w:val="00DA5AF7"/>
    <w:rPr>
      <w:rFonts w:ascii="Symbol" w:hAnsi="Symbol"/>
    </w:rPr>
  </w:style>
  <w:style w:type="character" w:customStyle="1" w:styleId="Bullets">
    <w:name w:val="Bullets"/>
    <w:rsid w:val="00DA5AF7"/>
    <w:rPr>
      <w:rFonts w:ascii="StarSymbol" w:eastAsia="StarSymbol" w:hAnsi="StarSymbol" w:cs="StarSymbol"/>
      <w:sz w:val="18"/>
      <w:szCs w:val="18"/>
    </w:rPr>
  </w:style>
  <w:style w:type="paragraph" w:customStyle="1" w:styleId="Texte1">
    <w:name w:val="Texte_1"/>
    <w:basedOn w:val="Normal"/>
    <w:rsid w:val="00DA5AF7"/>
    <w:pPr>
      <w:spacing w:before="120" w:after="120" w:line="240" w:lineRule="auto"/>
      <w:jc w:val="both"/>
    </w:pPr>
    <w:rPr>
      <w:rFonts w:ascii="FuturaA Md BT" w:eastAsia="Times New Roman" w:hAnsi="FuturaA Md BT" w:cs="Times New Roman"/>
      <w:lang w:val="en-US" w:eastAsia="fr-FR"/>
    </w:rPr>
  </w:style>
  <w:style w:type="paragraph" w:customStyle="1" w:styleId="xl30">
    <w:name w:val="xl30"/>
    <w:basedOn w:val="Normal"/>
    <w:rsid w:val="00DA5AF7"/>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Unicode MS" w:eastAsia="Arial Unicode MS" w:hAnsi="Arial Unicode MS" w:cs="Times New Roman"/>
      <w:szCs w:val="24"/>
      <w:lang w:val="fr-FR" w:eastAsia="fr-FR"/>
    </w:rPr>
  </w:style>
  <w:style w:type="paragraph" w:styleId="ListBullet">
    <w:name w:val="List Bullet"/>
    <w:basedOn w:val="Normal"/>
    <w:rsid w:val="00DA5AF7"/>
    <w:pPr>
      <w:numPr>
        <w:numId w:val="9"/>
      </w:numPr>
      <w:spacing w:before="120" w:after="0" w:line="240" w:lineRule="auto"/>
      <w:jc w:val="both"/>
    </w:pPr>
    <w:rPr>
      <w:rFonts w:ascii="Arial" w:eastAsia="Times New Roman" w:hAnsi="Arial" w:cs="Times New Roman"/>
      <w:noProof/>
      <w:szCs w:val="24"/>
      <w:lang w:val="sr-Latn-CS"/>
    </w:rPr>
  </w:style>
  <w:style w:type="paragraph" w:customStyle="1" w:styleId="pip">
    <w:name w:val="pip"/>
    <w:basedOn w:val="Normal"/>
    <w:rsid w:val="00DA5AF7"/>
    <w:pPr>
      <w:widowControl w:val="0"/>
      <w:tabs>
        <w:tab w:val="left" w:pos="425"/>
        <w:tab w:val="left" w:pos="709"/>
        <w:tab w:val="left" w:pos="4253"/>
        <w:tab w:val="right" w:pos="5387"/>
        <w:tab w:val="right" w:pos="6804"/>
        <w:tab w:val="right" w:pos="8789"/>
      </w:tabs>
      <w:spacing w:before="120" w:after="0" w:line="240" w:lineRule="auto"/>
      <w:jc w:val="both"/>
    </w:pPr>
    <w:rPr>
      <w:rFonts w:ascii="Arial" w:eastAsia="Times New Roman" w:hAnsi="Arial" w:cs="Arial"/>
      <w:lang w:val="en-US"/>
    </w:rPr>
  </w:style>
  <w:style w:type="character" w:customStyle="1" w:styleId="tekstnei1">
    <w:name w:val="tekst_nei1"/>
    <w:rsid w:val="00DA5AF7"/>
    <w:rPr>
      <w:vanish w:val="0"/>
      <w:webHidden w:val="0"/>
      <w:specVanish/>
    </w:rPr>
  </w:style>
  <w:style w:type="paragraph" w:customStyle="1" w:styleId="d1">
    <w:name w:val="d1"/>
    <w:basedOn w:val="Style"/>
    <w:rsid w:val="00DA5AF7"/>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DA5AF7"/>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DA5AF7"/>
    <w:pPr>
      <w:autoSpaceDE/>
      <w:autoSpaceDN/>
      <w:adjustRightInd/>
      <w:spacing w:line="360" w:lineRule="auto"/>
    </w:pPr>
    <w:rPr>
      <w:rFonts w:cs="Times New Roman"/>
      <w:snapToGrid w:val="0"/>
      <w:szCs w:val="20"/>
    </w:rPr>
  </w:style>
  <w:style w:type="paragraph" w:customStyle="1" w:styleId="sadA">
    <w:name w:val="sad_A"/>
    <w:basedOn w:val="Heading10"/>
    <w:rsid w:val="00DA5AF7"/>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DA5AF7"/>
    <w:pPr>
      <w:tabs>
        <w:tab w:val="left" w:pos="1134"/>
        <w:tab w:val="left" w:pos="2268"/>
      </w:tabs>
      <w:autoSpaceDE w:val="0"/>
      <w:autoSpaceDN w:val="0"/>
      <w:spacing w:before="120" w:after="120" w:line="240" w:lineRule="auto"/>
      <w:ind w:left="851" w:hanging="851"/>
      <w:jc w:val="both"/>
    </w:pPr>
    <w:rPr>
      <w:rFonts w:ascii="HelveticaBold" w:eastAsia="Times New Roman" w:hAnsi="HelveticaBold" w:cs="Times New Roman"/>
      <w:caps/>
      <w:lang w:val="sr-Latn-CS"/>
    </w:rPr>
  </w:style>
  <w:style w:type="paragraph" w:customStyle="1" w:styleId="ns3">
    <w:name w:val="ns3"/>
    <w:basedOn w:val="Normal"/>
    <w:rsid w:val="00DA5AF7"/>
    <w:pPr>
      <w:tabs>
        <w:tab w:val="left" w:pos="851"/>
        <w:tab w:val="left" w:pos="1134"/>
        <w:tab w:val="left" w:pos="2268"/>
      </w:tabs>
      <w:autoSpaceDE w:val="0"/>
      <w:autoSpaceDN w:val="0"/>
      <w:spacing w:before="120" w:after="120" w:line="240" w:lineRule="auto"/>
      <w:jc w:val="both"/>
    </w:pPr>
    <w:rPr>
      <w:rFonts w:ascii="HelveticaBold" w:eastAsia="Times New Roman" w:hAnsi="HelveticaBold" w:cs="Times New Roman"/>
      <w:lang w:val="sr-Latn-CS"/>
    </w:rPr>
  </w:style>
  <w:style w:type="paragraph" w:customStyle="1" w:styleId="Annexetitle">
    <w:name w:val="Annexe_title"/>
    <w:basedOn w:val="Heading10"/>
    <w:next w:val="Normal"/>
    <w:autoRedefine/>
    <w:rsid w:val="00DA5AF7"/>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DA5AF7"/>
    <w:pPr>
      <w:spacing w:before="120" w:after="120" w:line="240" w:lineRule="auto"/>
      <w:jc w:val="both"/>
    </w:pPr>
    <w:rPr>
      <w:rFonts w:ascii="Optima" w:eastAsia="Times New Roman" w:hAnsi="Optima" w:cs="Times New Roman"/>
      <w:lang w:val="en-GB"/>
    </w:rPr>
  </w:style>
  <w:style w:type="paragraph" w:styleId="EnvelopeReturn">
    <w:name w:val="envelope return"/>
    <w:basedOn w:val="Normal"/>
    <w:rsid w:val="00DA5AF7"/>
    <w:pPr>
      <w:spacing w:before="120" w:after="0" w:line="240" w:lineRule="auto"/>
      <w:jc w:val="both"/>
    </w:pPr>
    <w:rPr>
      <w:rFonts w:ascii="CTimesRoman" w:eastAsia="Times New Roman" w:hAnsi="CTimesRoman" w:cs="Times New Roman"/>
      <w:szCs w:val="24"/>
      <w:lang w:val="en-US"/>
    </w:rPr>
  </w:style>
  <w:style w:type="paragraph" w:styleId="EnvelopeAddress">
    <w:name w:val="envelope address"/>
    <w:basedOn w:val="Normal"/>
    <w:rsid w:val="00DA5AF7"/>
    <w:pPr>
      <w:framePr w:w="7920" w:h="1980" w:hRule="exact" w:hSpace="180" w:wrap="auto" w:hAnchor="page" w:xAlign="center" w:yAlign="bottom"/>
      <w:spacing w:before="120" w:after="0" w:line="240" w:lineRule="auto"/>
      <w:ind w:left="2880"/>
      <w:jc w:val="both"/>
    </w:pPr>
    <w:rPr>
      <w:rFonts w:ascii="CTimesBold" w:eastAsia="Times New Roman" w:hAnsi="CTimesBold" w:cs="Times New Roman"/>
      <w:szCs w:val="24"/>
      <w:lang w:val="en-US"/>
    </w:rPr>
  </w:style>
  <w:style w:type="paragraph" w:customStyle="1" w:styleId="Ctimes12">
    <w:name w:val="Ctimes12"/>
    <w:basedOn w:val="Normal"/>
    <w:rsid w:val="00DA5AF7"/>
    <w:pPr>
      <w:spacing w:before="120" w:after="0" w:line="240" w:lineRule="auto"/>
      <w:ind w:left="-284" w:right="-851"/>
      <w:jc w:val="both"/>
    </w:pPr>
    <w:rPr>
      <w:rFonts w:ascii="CTimesRoman" w:eastAsia="Times New Roman" w:hAnsi="CTimesRoman" w:cs="Times New Roman"/>
      <w:szCs w:val="24"/>
      <w:lang w:val="en-US"/>
    </w:rPr>
  </w:style>
  <w:style w:type="numbering" w:customStyle="1" w:styleId="NoList11">
    <w:name w:val="No List11"/>
    <w:next w:val="NoList"/>
    <w:semiHidden/>
    <w:rsid w:val="00DA5AF7"/>
  </w:style>
  <w:style w:type="table" w:customStyle="1" w:styleId="TableGrid1">
    <w:name w:val="Table Grid1"/>
    <w:basedOn w:val="TableNormal"/>
    <w:next w:val="TableGrid"/>
    <w:rsid w:val="00DA5A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DA5AF7"/>
    <w:rPr>
      <w:rFonts w:ascii="Arial" w:eastAsia="Times New Roman" w:hAnsi="Arial" w:cs="Times New Roman"/>
      <w:sz w:val="24"/>
      <w:szCs w:val="20"/>
      <w:lang w:val="sr-Cyrl-CS" w:eastAsia="ar-SA"/>
    </w:rPr>
  </w:style>
  <w:style w:type="numbering" w:styleId="111111">
    <w:name w:val="Outline List 2"/>
    <w:basedOn w:val="NoList"/>
    <w:rsid w:val="00DA5AF7"/>
    <w:pPr>
      <w:numPr>
        <w:numId w:val="10"/>
      </w:numPr>
    </w:pPr>
  </w:style>
  <w:style w:type="character" w:customStyle="1" w:styleId="Absatz-Standardschriftart">
    <w:name w:val="Absatz-Standardschriftart"/>
    <w:rsid w:val="00DA5AF7"/>
  </w:style>
  <w:style w:type="paragraph" w:customStyle="1" w:styleId="Style1">
    <w:name w:val="Style1"/>
    <w:basedOn w:val="BodyTextIndent"/>
    <w:link w:val="Style1Char"/>
    <w:rsid w:val="00DA5AF7"/>
    <w:pPr>
      <w:spacing w:after="240"/>
      <w:ind w:left="0" w:firstLine="0"/>
    </w:pPr>
    <w:rPr>
      <w:szCs w:val="24"/>
    </w:rPr>
  </w:style>
  <w:style w:type="character" w:customStyle="1" w:styleId="Style1Char">
    <w:name w:val="Style1 Char"/>
    <w:link w:val="Style1"/>
    <w:rsid w:val="00DA5AF7"/>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DA5AF7"/>
    <w:pPr>
      <w:keepNext/>
      <w:spacing w:before="240" w:after="240"/>
      <w:ind w:left="0" w:firstLine="0"/>
      <w:jc w:val="both"/>
    </w:pPr>
    <w:rPr>
      <w:bCs/>
      <w:sz w:val="24"/>
      <w:szCs w:val="24"/>
    </w:rPr>
  </w:style>
  <w:style w:type="paragraph" w:customStyle="1" w:styleId="Naslov3">
    <w:name w:val="Naslov 3"/>
    <w:basedOn w:val="Naslov2"/>
    <w:link w:val="Naslov3Char"/>
    <w:qFormat/>
    <w:rsid w:val="00DA5AF7"/>
    <w:rPr>
      <w:b w:val="0"/>
    </w:rPr>
  </w:style>
  <w:style w:type="character" w:customStyle="1" w:styleId="Naslov2Char">
    <w:name w:val="Naslov 2 Char"/>
    <w:link w:val="Naslov2"/>
    <w:rsid w:val="00DA5AF7"/>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DA5AF7"/>
    <w:pPr>
      <w:spacing w:before="240" w:after="240" w:line="240" w:lineRule="auto"/>
      <w:jc w:val="both"/>
    </w:pPr>
    <w:rPr>
      <w:rFonts w:ascii="Arial" w:eastAsia="Times New Roman" w:hAnsi="Arial" w:cs="Times New Roman"/>
      <w:b/>
      <w:sz w:val="24"/>
      <w:szCs w:val="24"/>
      <w:lang w:val="sr-Cyrl-CS"/>
    </w:rPr>
  </w:style>
  <w:style w:type="character" w:customStyle="1" w:styleId="Naslov3Char">
    <w:name w:val="Naslov 3 Char"/>
    <w:link w:val="Naslov3"/>
    <w:rsid w:val="00DA5AF7"/>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DA5AF7"/>
    <w:pPr>
      <w:spacing w:before="120" w:after="240" w:line="240" w:lineRule="auto"/>
      <w:jc w:val="center"/>
    </w:pPr>
    <w:rPr>
      <w:rFonts w:ascii="Arial" w:eastAsia="Times New Roman" w:hAnsi="Arial" w:cs="Times New Roman"/>
      <w:sz w:val="24"/>
      <w:szCs w:val="24"/>
      <w:lang w:val="sr-Cyrl-CS"/>
    </w:rPr>
  </w:style>
  <w:style w:type="character" w:customStyle="1" w:styleId="Podnaslov1Char">
    <w:name w:val="Podnaslov 1 Char"/>
    <w:link w:val="Podnaslov1"/>
    <w:rsid w:val="00DA5AF7"/>
    <w:rPr>
      <w:rFonts w:ascii="Arial" w:eastAsia="Times New Roman" w:hAnsi="Arial" w:cs="Times New Roman"/>
      <w:b/>
      <w:sz w:val="24"/>
      <w:szCs w:val="24"/>
      <w:lang w:val="sr-Cyrl-CS"/>
    </w:rPr>
  </w:style>
  <w:style w:type="paragraph" w:customStyle="1" w:styleId="Tabela1">
    <w:name w:val="Tabela 1"/>
    <w:basedOn w:val="Normal"/>
    <w:link w:val="Tabela1Char"/>
    <w:qFormat/>
    <w:rsid w:val="00DA5AF7"/>
    <w:pPr>
      <w:spacing w:before="120" w:after="80" w:line="240" w:lineRule="auto"/>
      <w:jc w:val="both"/>
    </w:pPr>
    <w:rPr>
      <w:rFonts w:ascii="Arial" w:eastAsia="Times New Roman" w:hAnsi="Arial" w:cs="Times New Roman"/>
      <w:i/>
      <w:iCs/>
      <w:szCs w:val="20"/>
      <w:lang w:val="sr-Cyrl-CS"/>
    </w:rPr>
  </w:style>
  <w:style w:type="character" w:customStyle="1" w:styleId="SlikaChar">
    <w:name w:val="Slika Char"/>
    <w:link w:val="Slika"/>
    <w:rsid w:val="00DA5AF7"/>
    <w:rPr>
      <w:rFonts w:ascii="Arial" w:eastAsia="Times New Roman" w:hAnsi="Arial" w:cs="Times New Roman"/>
      <w:sz w:val="24"/>
      <w:szCs w:val="24"/>
      <w:lang w:val="sr-Cyrl-CS"/>
    </w:rPr>
  </w:style>
  <w:style w:type="character" w:customStyle="1" w:styleId="Tabela1Char">
    <w:name w:val="Tabela 1 Char"/>
    <w:link w:val="Tabela1"/>
    <w:rsid w:val="00DA5AF7"/>
    <w:rPr>
      <w:rFonts w:ascii="Arial" w:eastAsia="Times New Roman" w:hAnsi="Arial" w:cs="Times New Roman"/>
      <w:i/>
      <w:iCs/>
      <w:szCs w:val="20"/>
      <w:lang w:val="sr-Cyrl-CS"/>
    </w:rPr>
  </w:style>
  <w:style w:type="paragraph" w:styleId="TOCHeading">
    <w:name w:val="TOC Heading"/>
    <w:basedOn w:val="Heading10"/>
    <w:next w:val="Normal"/>
    <w:uiPriority w:val="39"/>
    <w:qFormat/>
    <w:rsid w:val="00DA5AF7"/>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DA5AF7"/>
    <w:pPr>
      <w:spacing w:before="120" w:after="240" w:line="240" w:lineRule="auto"/>
      <w:jc w:val="both"/>
    </w:pPr>
    <w:rPr>
      <w:rFonts w:ascii="Arial" w:eastAsia="Times New Roman" w:hAnsi="Arial" w:cs="Times New Roman"/>
      <w:color w:val="000000"/>
      <w:sz w:val="24"/>
      <w:szCs w:val="20"/>
      <w:lang w:val="en-US"/>
    </w:rPr>
  </w:style>
  <w:style w:type="character" w:customStyle="1" w:styleId="SadrzajChar">
    <w:name w:val="Sadrzaj Char"/>
    <w:link w:val="Sadrzaj"/>
    <w:rsid w:val="00DA5AF7"/>
    <w:rPr>
      <w:rFonts w:ascii="Arial" w:eastAsia="Times New Roman" w:hAnsi="Arial" w:cs="Times New Roman"/>
      <w:color w:val="000000"/>
      <w:sz w:val="24"/>
      <w:szCs w:val="20"/>
      <w:lang w:val="en-US"/>
    </w:rPr>
  </w:style>
  <w:style w:type="numbering" w:customStyle="1" w:styleId="NoList2">
    <w:name w:val="No List2"/>
    <w:next w:val="NoList"/>
    <w:uiPriority w:val="99"/>
    <w:semiHidden/>
    <w:rsid w:val="00DA5AF7"/>
  </w:style>
  <w:style w:type="numbering" w:customStyle="1" w:styleId="1111111">
    <w:name w:val="1 / 1.1 / 1.1.11"/>
    <w:basedOn w:val="NoList"/>
    <w:next w:val="111111"/>
    <w:rsid w:val="00DA5AF7"/>
    <w:pPr>
      <w:numPr>
        <w:numId w:val="8"/>
      </w:numPr>
    </w:pPr>
  </w:style>
  <w:style w:type="table" w:customStyle="1" w:styleId="TableGrid2">
    <w:name w:val="Table Grid2"/>
    <w:basedOn w:val="TableNormal"/>
    <w:next w:val="TableGrid"/>
    <w:rsid w:val="00DA5AF7"/>
    <w:pPr>
      <w:spacing w:after="0" w:line="240" w:lineRule="auto"/>
    </w:pPr>
    <w:rPr>
      <w:rFonts w:ascii="Arial" w:eastAsia="Times New Roman"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A5AF7"/>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DA5AF7"/>
    <w:pPr>
      <w:spacing w:before="120" w:after="0" w:line="240" w:lineRule="auto"/>
      <w:ind w:left="720"/>
      <w:jc w:val="both"/>
    </w:pPr>
    <w:rPr>
      <w:rFonts w:ascii="Calibri" w:eastAsia="Calibri" w:hAnsi="Calibri" w:cs="Times New Roman"/>
      <w:color w:val="000000"/>
      <w:lang w:val="en-US"/>
    </w:rPr>
  </w:style>
  <w:style w:type="character" w:customStyle="1" w:styleId="HeaderChar2">
    <w:name w:val="Header Char2"/>
    <w:rsid w:val="00DA5AF7"/>
    <w:rPr>
      <w:sz w:val="24"/>
      <w:szCs w:val="24"/>
      <w:lang w:val="sr-Cyrl-CS" w:eastAsia="en-US"/>
    </w:rPr>
  </w:style>
  <w:style w:type="paragraph" w:customStyle="1" w:styleId="KDPodnaslov1">
    <w:name w:val="KDPodnaslov1"/>
    <w:basedOn w:val="Normal"/>
    <w:link w:val="KDPodnaslov1Char"/>
    <w:qFormat/>
    <w:rsid w:val="00DA5AF7"/>
    <w:pPr>
      <w:keepNext/>
      <w:tabs>
        <w:tab w:val="left" w:pos="567"/>
      </w:tabs>
      <w:spacing w:before="360" w:after="0" w:line="240" w:lineRule="auto"/>
      <w:outlineLvl w:val="0"/>
    </w:pPr>
    <w:rPr>
      <w:rFonts w:ascii="Arial" w:eastAsia="Times New Roman" w:hAnsi="Arial" w:cs="Times New Roman"/>
      <w:b/>
      <w:lang w:val="en-US"/>
    </w:rPr>
  </w:style>
  <w:style w:type="paragraph" w:customStyle="1" w:styleId="KDPodnaslov2">
    <w:name w:val="KDPodnaslov2"/>
    <w:basedOn w:val="KDPodnaslov1"/>
    <w:next w:val="Normal"/>
    <w:link w:val="KDPodnaslov2Char"/>
    <w:qFormat/>
    <w:rsid w:val="00DA5AF7"/>
    <w:pPr>
      <w:outlineLvl w:val="1"/>
    </w:pPr>
  </w:style>
  <w:style w:type="character" w:customStyle="1" w:styleId="KDPodnaslov1Char">
    <w:name w:val="KDPodnaslov1 Char"/>
    <w:link w:val="KDPodnaslov1"/>
    <w:rsid w:val="00DA5AF7"/>
    <w:rPr>
      <w:rFonts w:ascii="Arial" w:eastAsia="Times New Roman" w:hAnsi="Arial" w:cs="Times New Roman"/>
      <w:b/>
      <w:lang w:val="en-US"/>
    </w:rPr>
  </w:style>
  <w:style w:type="paragraph" w:customStyle="1" w:styleId="KDPodnaslov3">
    <w:name w:val="KDPodnaslov3"/>
    <w:basedOn w:val="KDPodnaslov2"/>
    <w:next w:val="Normal"/>
    <w:link w:val="KDPodnaslov3Char"/>
    <w:qFormat/>
    <w:rsid w:val="00DA5AF7"/>
    <w:pPr>
      <w:tabs>
        <w:tab w:val="left" w:pos="851"/>
      </w:tabs>
      <w:spacing w:before="120"/>
      <w:jc w:val="both"/>
      <w:outlineLvl w:val="2"/>
    </w:pPr>
    <w:rPr>
      <w:b w:val="0"/>
    </w:rPr>
  </w:style>
  <w:style w:type="character" w:customStyle="1" w:styleId="KDPodnaslov2Char">
    <w:name w:val="KDPodnaslov2 Char"/>
    <w:link w:val="KDPodnaslov2"/>
    <w:rsid w:val="00DA5AF7"/>
    <w:rPr>
      <w:rFonts w:ascii="Arial" w:eastAsia="Times New Roman" w:hAnsi="Arial" w:cs="Times New Roman"/>
      <w:b/>
      <w:lang w:val="en-US"/>
    </w:rPr>
  </w:style>
  <w:style w:type="paragraph" w:customStyle="1" w:styleId="KDParagraf">
    <w:name w:val="KDParagraf"/>
    <w:basedOn w:val="Normal"/>
    <w:qFormat/>
    <w:rsid w:val="00DA5AF7"/>
    <w:pPr>
      <w:tabs>
        <w:tab w:val="left" w:pos="567"/>
      </w:tabs>
      <w:spacing w:before="120" w:after="0" w:line="240" w:lineRule="auto"/>
      <w:jc w:val="both"/>
    </w:pPr>
    <w:rPr>
      <w:rFonts w:ascii="Arial" w:eastAsia="Times New Roman" w:hAnsi="Arial" w:cs="Times New Roman"/>
      <w:lang w:val="en-US"/>
    </w:rPr>
  </w:style>
  <w:style w:type="paragraph" w:customStyle="1" w:styleId="KDKomentar">
    <w:name w:val="KDKomentar"/>
    <w:basedOn w:val="Normal"/>
    <w:link w:val="KDKomentarChar"/>
    <w:qFormat/>
    <w:rsid w:val="00DA5AF7"/>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DA5AF7"/>
    <w:pPr>
      <w:numPr>
        <w:numId w:val="3"/>
      </w:numPr>
      <w:spacing w:before="80" w:after="0" w:line="240" w:lineRule="auto"/>
      <w:jc w:val="both"/>
    </w:pPr>
    <w:rPr>
      <w:rFonts w:ascii="Arial" w:eastAsia="Times New Roman" w:hAnsi="Arial" w:cs="Times New Roman"/>
      <w:lang w:val="ru-RU"/>
    </w:rPr>
  </w:style>
  <w:style w:type="character" w:customStyle="1" w:styleId="KDKomentarChar">
    <w:name w:val="KDKomentar Char"/>
    <w:link w:val="KDKomentar"/>
    <w:rsid w:val="00DA5AF7"/>
    <w:rPr>
      <w:rFonts w:ascii="Arial" w:eastAsia="Times New Roman" w:hAnsi="Arial" w:cs="Times New Roman"/>
      <w:i/>
      <w:color w:val="00B0F0"/>
      <w:sz w:val="20"/>
      <w:szCs w:val="20"/>
      <w:lang w:val="ru-RU"/>
    </w:rPr>
  </w:style>
  <w:style w:type="character" w:customStyle="1" w:styleId="KDPodnaslov3Char">
    <w:name w:val="KDPodnaslov3 Char"/>
    <w:link w:val="KDPodnaslov3"/>
    <w:rsid w:val="00DA5AF7"/>
    <w:rPr>
      <w:rFonts w:ascii="Arial" w:eastAsia="Times New Roman" w:hAnsi="Arial" w:cs="Times New Roman"/>
      <w:lang w:val="en-US"/>
    </w:rPr>
  </w:style>
  <w:style w:type="character" w:customStyle="1" w:styleId="KDNabrajanjeChar">
    <w:name w:val="KDNabrajanje Char"/>
    <w:link w:val="KDNabrajanje"/>
    <w:rsid w:val="00DA5AF7"/>
    <w:rPr>
      <w:rFonts w:ascii="Arial" w:eastAsia="Times New Roman" w:hAnsi="Arial" w:cs="Times New Roman"/>
      <w:lang w:val="ru-RU"/>
    </w:rPr>
  </w:style>
  <w:style w:type="paragraph" w:customStyle="1" w:styleId="KDMojTekst">
    <w:name w:val="KDMojTekst"/>
    <w:basedOn w:val="Normal"/>
    <w:link w:val="KDMojTekstChar"/>
    <w:qFormat/>
    <w:rsid w:val="00DA5AF7"/>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paragraph" w:customStyle="1" w:styleId="KDPodnaslov3uTabeli">
    <w:name w:val="KDPodnaslov3_uTabeli"/>
    <w:basedOn w:val="KDPodnaslov3"/>
    <w:qFormat/>
    <w:rsid w:val="00DA5AF7"/>
    <w:pPr>
      <w:keepNext w:val="0"/>
      <w:tabs>
        <w:tab w:val="clear" w:pos="851"/>
        <w:tab w:val="left" w:pos="176"/>
        <w:tab w:val="num" w:pos="720"/>
      </w:tabs>
      <w:jc w:val="left"/>
    </w:pPr>
  </w:style>
  <w:style w:type="character" w:customStyle="1" w:styleId="KDMojTekstChar">
    <w:name w:val="KDMojTekst Char"/>
    <w:link w:val="KDMojTekst"/>
    <w:rsid w:val="00DA5AF7"/>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DA5AF7"/>
    <w:pPr>
      <w:spacing w:before="120" w:after="0" w:line="240" w:lineRule="auto"/>
      <w:jc w:val="right"/>
      <w:outlineLvl w:val="1"/>
    </w:pPr>
    <w:rPr>
      <w:rFonts w:ascii="Arial" w:eastAsia="Times New Roman" w:hAnsi="Arial" w:cs="Arial"/>
      <w:b/>
      <w:lang w:val="en-US"/>
    </w:rPr>
  </w:style>
  <w:style w:type="character" w:customStyle="1" w:styleId="CommentTextChar1">
    <w:name w:val="Comment Text Char1"/>
    <w:locked/>
    <w:rsid w:val="00DA5AF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DA5AF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A5AF7"/>
  </w:style>
  <w:style w:type="table" w:customStyle="1" w:styleId="TableGrid10">
    <w:name w:val="Table Grid10"/>
    <w:basedOn w:val="TableNormal"/>
    <w:next w:val="TableGrid"/>
    <w:rsid w:val="00DA5AF7"/>
    <w:pPr>
      <w:spacing w:after="0" w:line="240" w:lineRule="auto"/>
    </w:pPr>
    <w:rPr>
      <w:rFonts w:ascii="Calibri" w:eastAsia="Calibri" w:hAnsi="Calibri"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DA5AF7"/>
  </w:style>
  <w:style w:type="table" w:customStyle="1" w:styleId="TableGrid11">
    <w:name w:val="Table Grid11"/>
    <w:basedOn w:val="TableNormal"/>
    <w:next w:val="TableGrid"/>
    <w:rsid w:val="00DA5AF7"/>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DA5AF7"/>
    <w:rPr>
      <w:rFonts w:ascii="Arial" w:eastAsia="Times New Roman" w:hAnsi="Arial" w:cs="Arial"/>
      <w:lang w:val="en-US"/>
    </w:rPr>
  </w:style>
  <w:style w:type="table" w:customStyle="1" w:styleId="LightList1">
    <w:name w:val="Light List1"/>
    <w:basedOn w:val="TableNormal"/>
    <w:uiPriority w:val="61"/>
    <w:rsid w:val="00DA5AF7"/>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DA5AF7"/>
    <w:pPr>
      <w:tabs>
        <w:tab w:val="decimal" w:pos="360"/>
      </w:tabs>
    </w:pPr>
    <w:rPr>
      <w:rFonts w:ascii="Calibri" w:eastAsia="Calibri" w:hAnsi="Calibri" w:cs="Times New Roman"/>
      <w:lang w:val="en-US" w:eastAsia="ja-JP"/>
    </w:rPr>
  </w:style>
  <w:style w:type="character" w:styleId="SubtleEmphasis">
    <w:name w:val="Subtle Emphasis"/>
    <w:uiPriority w:val="19"/>
    <w:qFormat/>
    <w:rsid w:val="00DA5AF7"/>
    <w:rPr>
      <w:i/>
      <w:iCs/>
      <w:color w:val="7F7F7F"/>
    </w:rPr>
  </w:style>
  <w:style w:type="table" w:styleId="MediumShading2-Accent5">
    <w:name w:val="Medium Shading 2 Accent 5"/>
    <w:basedOn w:val="TableNormal"/>
    <w:uiPriority w:val="64"/>
    <w:rsid w:val="00DA5AF7"/>
    <w:pPr>
      <w:spacing w:after="0" w:line="240" w:lineRule="auto"/>
    </w:pPr>
    <w:rPr>
      <w:rFonts w:ascii="Calibri" w:eastAsia="Times New Roman" w:hAnsi="Calibri" w:cs="Times New Roman"/>
      <w:sz w:val="20"/>
      <w:szCs w:val="20"/>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DA5AF7"/>
    <w:pPr>
      <w:ind w:left="720"/>
      <w:contextualSpacing/>
    </w:pPr>
    <w:rPr>
      <w:rFonts w:ascii="Calibri" w:eastAsia="Calibri" w:hAnsi="Calibri" w:cs="Times New Roman"/>
      <w:sz w:val="20"/>
      <w:szCs w:val="20"/>
      <w:lang w:val="sr-Latn-CS"/>
    </w:rPr>
  </w:style>
  <w:style w:type="character" w:customStyle="1" w:styleId="ColorfulList-Accent1Char">
    <w:name w:val="Colorful List - Accent 1 Char"/>
    <w:link w:val="ColorfulList-Accent11"/>
    <w:rsid w:val="00DA5AF7"/>
    <w:rPr>
      <w:rFonts w:ascii="Calibri" w:eastAsia="Calibri" w:hAnsi="Calibri" w:cs="Times New Roman"/>
      <w:sz w:val="20"/>
      <w:szCs w:val="20"/>
      <w:lang w:val="sr-Latn-CS"/>
    </w:rPr>
  </w:style>
  <w:style w:type="paragraph" w:customStyle="1" w:styleId="Glava">
    <w:name w:val="Glava"/>
    <w:basedOn w:val="Normal"/>
    <w:rsid w:val="00DA5AF7"/>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DA5AF7"/>
    <w:pPr>
      <w:spacing w:after="160" w:line="240" w:lineRule="exact"/>
    </w:pPr>
    <w:rPr>
      <w:rFonts w:ascii="Arial" w:eastAsia="Times New Roman" w:hAnsi="Arial" w:cs="Arial"/>
      <w:sz w:val="20"/>
      <w:szCs w:val="20"/>
      <w:lang w:val="en-US"/>
    </w:rPr>
  </w:style>
  <w:style w:type="paragraph" w:customStyle="1" w:styleId="ListParagraph2">
    <w:name w:val="List Paragraph2"/>
    <w:basedOn w:val="Normal"/>
    <w:qFormat/>
    <w:rsid w:val="00DA5AF7"/>
    <w:pPr>
      <w:ind w:left="720"/>
      <w:contextualSpacing/>
    </w:pPr>
    <w:rPr>
      <w:rFonts w:ascii="Calibri" w:eastAsia="Calibri" w:hAnsi="Calibri" w:cs="Times New Roman"/>
      <w:lang w:val="en-US"/>
    </w:rPr>
  </w:style>
  <w:style w:type="numbering" w:customStyle="1" w:styleId="NoList111">
    <w:name w:val="No List111"/>
    <w:next w:val="NoList"/>
    <w:uiPriority w:val="99"/>
    <w:semiHidden/>
    <w:unhideWhenUsed/>
    <w:rsid w:val="00DA5AF7"/>
  </w:style>
  <w:style w:type="character" w:styleId="Emphasis">
    <w:name w:val="Emphasis"/>
    <w:uiPriority w:val="20"/>
    <w:qFormat/>
    <w:rsid w:val="00DA5AF7"/>
    <w:rPr>
      <w:caps/>
      <w:color w:val="243F60"/>
      <w:spacing w:val="5"/>
    </w:rPr>
  </w:style>
  <w:style w:type="paragraph" w:styleId="Quote">
    <w:name w:val="Quote"/>
    <w:basedOn w:val="Normal"/>
    <w:next w:val="Normal"/>
    <w:link w:val="QuoteChar"/>
    <w:uiPriority w:val="29"/>
    <w:qFormat/>
    <w:rsid w:val="00DA5AF7"/>
    <w:pPr>
      <w:spacing w:after="120" w:line="240" w:lineRule="auto"/>
      <w:ind w:firstLine="709"/>
    </w:pPr>
    <w:rPr>
      <w:rFonts w:ascii="Arial" w:eastAsia="Times New Roman" w:hAnsi="Arial" w:cs="Times New Roman"/>
      <w:i/>
      <w:iCs/>
      <w:sz w:val="20"/>
      <w:szCs w:val="20"/>
      <w:lang w:val="sr-Cyrl-CS"/>
    </w:rPr>
  </w:style>
  <w:style w:type="character" w:customStyle="1" w:styleId="QuoteChar">
    <w:name w:val="Quote Char"/>
    <w:basedOn w:val="DefaultParagraphFont"/>
    <w:link w:val="Quote"/>
    <w:uiPriority w:val="29"/>
    <w:rsid w:val="00DA5AF7"/>
    <w:rPr>
      <w:rFonts w:ascii="Arial" w:eastAsia="Times New Roman" w:hAnsi="Arial" w:cs="Times New Roman"/>
      <w:i/>
      <w:iCs/>
      <w:sz w:val="20"/>
      <w:szCs w:val="20"/>
      <w:lang w:val="sr-Cyrl-CS"/>
    </w:rPr>
  </w:style>
  <w:style w:type="paragraph" w:styleId="IntenseQuote">
    <w:name w:val="Intense Quote"/>
    <w:basedOn w:val="Normal"/>
    <w:next w:val="Normal"/>
    <w:link w:val="IntenseQuoteChar"/>
    <w:uiPriority w:val="30"/>
    <w:qFormat/>
    <w:rsid w:val="00DA5AF7"/>
    <w:pPr>
      <w:pBdr>
        <w:top w:val="single" w:sz="4" w:space="10" w:color="4F81BD"/>
        <w:left w:val="single" w:sz="4" w:space="10" w:color="4F81BD"/>
      </w:pBdr>
      <w:spacing w:after="120" w:line="240" w:lineRule="auto"/>
      <w:ind w:left="1296" w:right="1152" w:firstLine="709"/>
    </w:pPr>
    <w:rPr>
      <w:rFonts w:ascii="Arial" w:eastAsia="Times New Roman" w:hAnsi="Arial" w:cs="Times New Roman"/>
      <w:i/>
      <w:iCs/>
      <w:color w:val="4F81BD"/>
      <w:sz w:val="20"/>
      <w:szCs w:val="20"/>
      <w:lang w:val="sr-Cyrl-CS"/>
    </w:rPr>
  </w:style>
  <w:style w:type="character" w:customStyle="1" w:styleId="IntenseQuoteChar">
    <w:name w:val="Intense Quote Char"/>
    <w:basedOn w:val="DefaultParagraphFont"/>
    <w:link w:val="IntenseQuote"/>
    <w:uiPriority w:val="30"/>
    <w:rsid w:val="00DA5AF7"/>
    <w:rPr>
      <w:rFonts w:ascii="Arial" w:eastAsia="Times New Roman" w:hAnsi="Arial" w:cs="Times New Roman"/>
      <w:i/>
      <w:iCs/>
      <w:color w:val="4F81BD"/>
      <w:sz w:val="20"/>
      <w:szCs w:val="20"/>
      <w:lang w:val="sr-Cyrl-CS"/>
    </w:rPr>
  </w:style>
  <w:style w:type="character" w:styleId="SubtleReference">
    <w:name w:val="Subtle Reference"/>
    <w:uiPriority w:val="31"/>
    <w:qFormat/>
    <w:rsid w:val="00DA5AF7"/>
    <w:rPr>
      <w:b/>
      <w:bCs/>
      <w:color w:val="4F81BD"/>
    </w:rPr>
  </w:style>
  <w:style w:type="character" w:styleId="IntenseReference">
    <w:name w:val="Intense Reference"/>
    <w:uiPriority w:val="32"/>
    <w:qFormat/>
    <w:rsid w:val="00DA5AF7"/>
    <w:rPr>
      <w:b/>
      <w:bCs/>
      <w:i/>
      <w:iCs/>
      <w:caps/>
      <w:color w:val="4F81BD"/>
    </w:rPr>
  </w:style>
  <w:style w:type="paragraph" w:customStyle="1" w:styleId="Naslov1">
    <w:name w:val="Naslov1"/>
    <w:basedOn w:val="Normaltext"/>
    <w:next w:val="Normaltext"/>
    <w:rsid w:val="00DA5AF7"/>
    <w:pPr>
      <w:keepNext/>
      <w:numPr>
        <w:numId w:val="24"/>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DA5AF7"/>
    <w:pPr>
      <w:spacing w:after="0" w:line="240" w:lineRule="auto"/>
      <w:jc w:val="both"/>
    </w:pPr>
    <w:rPr>
      <w:rFonts w:ascii="Arial" w:eastAsia="Times New Roman" w:hAnsi="Arial" w:cs="Times New Roman"/>
      <w:sz w:val="20"/>
      <w:szCs w:val="20"/>
      <w:lang w:val="en-US"/>
    </w:rPr>
  </w:style>
  <w:style w:type="paragraph" w:customStyle="1" w:styleId="Naslov4">
    <w:name w:val="Naslov4"/>
    <w:basedOn w:val="Normal"/>
    <w:next w:val="Normal"/>
    <w:rsid w:val="00DA5AF7"/>
    <w:pPr>
      <w:spacing w:after="120" w:line="240" w:lineRule="auto"/>
      <w:ind w:firstLine="709"/>
    </w:pPr>
    <w:rPr>
      <w:rFonts w:ascii="Arial" w:eastAsia="Times New Roman" w:hAnsi="Arial" w:cs="Times New Roman"/>
      <w:smallCaps/>
      <w:sz w:val="20"/>
      <w:szCs w:val="20"/>
      <w:lang w:val="en-US"/>
    </w:rPr>
  </w:style>
  <w:style w:type="paragraph" w:customStyle="1" w:styleId="Heading2Naslov2">
    <w:name w:val="Heading 2.Naslov 2"/>
    <w:basedOn w:val="Normal"/>
    <w:next w:val="Normal"/>
    <w:rsid w:val="00DA5AF7"/>
    <w:pPr>
      <w:spacing w:before="120" w:after="120" w:line="240" w:lineRule="auto"/>
      <w:ind w:firstLine="709"/>
    </w:pPr>
    <w:rPr>
      <w:rFonts w:ascii="Arial" w:eastAsia="Times New Roman" w:hAnsi="Arial" w:cs="Times New Roman"/>
      <w:b/>
      <w:sz w:val="20"/>
      <w:szCs w:val="20"/>
      <w:lang w:val="en-US"/>
    </w:rPr>
  </w:style>
  <w:style w:type="paragraph" w:customStyle="1" w:styleId="BodyText21">
    <w:name w:val="Body Text 21"/>
    <w:basedOn w:val="Normal"/>
    <w:semiHidden/>
    <w:rsid w:val="00DA5AF7"/>
    <w:pPr>
      <w:spacing w:after="120" w:line="240" w:lineRule="auto"/>
      <w:ind w:firstLine="709"/>
    </w:pPr>
    <w:rPr>
      <w:rFonts w:ascii="Arial" w:eastAsia="Times New Roman" w:hAnsi="Arial" w:cs="Times New Roman"/>
      <w:sz w:val="20"/>
      <w:szCs w:val="20"/>
      <w:lang w:val="sr-Cyrl-CS"/>
    </w:rPr>
  </w:style>
  <w:style w:type="paragraph" w:customStyle="1" w:styleId="Tomo2">
    <w:name w:val="Tomo2"/>
    <w:basedOn w:val="Normal"/>
    <w:semiHidden/>
    <w:rsid w:val="00DA5AF7"/>
    <w:pPr>
      <w:spacing w:after="120" w:line="240" w:lineRule="auto"/>
      <w:ind w:firstLine="709"/>
    </w:pPr>
    <w:rPr>
      <w:rFonts w:ascii="Arial" w:eastAsia="Times New Roman" w:hAnsi="Arial" w:cs="Times New Roman"/>
      <w:b/>
      <w:sz w:val="18"/>
      <w:szCs w:val="20"/>
      <w:lang w:val="en-US"/>
    </w:rPr>
  </w:style>
  <w:style w:type="paragraph" w:customStyle="1" w:styleId="Naslov20">
    <w:name w:val="Naslov2"/>
    <w:basedOn w:val="Normal"/>
    <w:next w:val="Normal"/>
    <w:rsid w:val="00DA5AF7"/>
    <w:pPr>
      <w:spacing w:after="120" w:line="240" w:lineRule="auto"/>
      <w:ind w:firstLine="340"/>
    </w:pPr>
    <w:rPr>
      <w:rFonts w:ascii="Arial" w:eastAsia="Times New Roman" w:hAnsi="Arial" w:cs="Times New Roman"/>
      <w:b/>
      <w:caps/>
      <w:sz w:val="24"/>
      <w:szCs w:val="24"/>
      <w:lang w:val="en-US"/>
    </w:rPr>
  </w:style>
  <w:style w:type="paragraph" w:customStyle="1" w:styleId="Heading2naslov20">
    <w:name w:val="Heading 2.naslov2"/>
    <w:basedOn w:val="Normal"/>
    <w:next w:val="Normal"/>
    <w:rsid w:val="00DA5AF7"/>
    <w:pPr>
      <w:keepNext/>
      <w:spacing w:before="120" w:after="240" w:line="240" w:lineRule="auto"/>
      <w:ind w:left="340" w:firstLine="709"/>
    </w:pPr>
    <w:rPr>
      <w:rFonts w:ascii="Arial Bold" w:eastAsia="Times New Roman" w:hAnsi="Arial Bold" w:cs="Times New Roman"/>
      <w:b/>
      <w:sz w:val="20"/>
      <w:lang w:val="en-US"/>
    </w:rPr>
  </w:style>
  <w:style w:type="character" w:styleId="HTMLCode">
    <w:name w:val="HTML Code"/>
    <w:semiHidden/>
    <w:rsid w:val="00DA5AF7"/>
    <w:rPr>
      <w:rFonts w:ascii="Courier New" w:hAnsi="Courier New"/>
      <w:sz w:val="20"/>
      <w:szCs w:val="20"/>
    </w:rPr>
  </w:style>
  <w:style w:type="paragraph" w:customStyle="1" w:styleId="Normaltext0">
    <w:name w:val="Normal text"/>
    <w:link w:val="NormaltextChar"/>
    <w:semiHidden/>
    <w:rsid w:val="00DA5AF7"/>
    <w:pPr>
      <w:spacing w:before="120" w:after="0" w:line="240" w:lineRule="auto"/>
      <w:ind w:left="992"/>
      <w:jc w:val="both"/>
    </w:pPr>
    <w:rPr>
      <w:rFonts w:ascii="Arial" w:eastAsia="Times New Roman" w:hAnsi="Arial" w:cs="Times New Roman"/>
      <w:sz w:val="20"/>
      <w:szCs w:val="20"/>
      <w:lang w:val="en-US"/>
    </w:rPr>
  </w:style>
  <w:style w:type="paragraph" w:customStyle="1" w:styleId="Tomo1">
    <w:name w:val="Tomo1"/>
    <w:basedOn w:val="Normal"/>
    <w:semiHidden/>
    <w:rsid w:val="00DA5AF7"/>
    <w:pPr>
      <w:spacing w:after="120" w:line="240" w:lineRule="auto"/>
      <w:ind w:firstLine="709"/>
    </w:pPr>
    <w:rPr>
      <w:rFonts w:ascii="Arial" w:eastAsia="Times New Roman" w:hAnsi="Arial" w:cs="Times New Roman"/>
      <w:sz w:val="20"/>
      <w:szCs w:val="20"/>
      <w:lang w:val="en-US"/>
    </w:rPr>
  </w:style>
  <w:style w:type="paragraph" w:customStyle="1" w:styleId="Potpisnik">
    <w:name w:val="Potpisnik"/>
    <w:basedOn w:val="Normal"/>
    <w:next w:val="Normal"/>
    <w:semiHidden/>
    <w:rsid w:val="00DA5AF7"/>
    <w:pPr>
      <w:spacing w:after="120" w:line="240" w:lineRule="auto"/>
      <w:ind w:firstLine="709"/>
      <w:jc w:val="center"/>
    </w:pPr>
    <w:rPr>
      <w:rFonts w:ascii="Arial" w:eastAsia="Times New Roman" w:hAnsi="Arial" w:cs="Times New Roman"/>
      <w:sz w:val="24"/>
      <w:szCs w:val="24"/>
      <w:lang w:val="sr-Cyrl-CS" w:eastAsia="hr-HR"/>
    </w:rPr>
  </w:style>
  <w:style w:type="paragraph" w:customStyle="1" w:styleId="DefaultText">
    <w:name w:val="Default Text"/>
    <w:semiHidden/>
    <w:rsid w:val="00DA5AF7"/>
    <w:pPr>
      <w:spacing w:after="240" w:line="240" w:lineRule="auto"/>
      <w:jc w:val="both"/>
    </w:pPr>
    <w:rPr>
      <w:rFonts w:ascii="Times New Roman" w:eastAsia="Times New Roman" w:hAnsi="Times New Roman" w:cs="Times New Roman"/>
      <w:sz w:val="24"/>
      <w:szCs w:val="20"/>
      <w:lang w:val="en-US"/>
    </w:rPr>
  </w:style>
  <w:style w:type="table" w:customStyle="1" w:styleId="LightShading-Accent11">
    <w:name w:val="Light Shading - Accent 11"/>
    <w:basedOn w:val="TableNormal"/>
    <w:uiPriority w:val="60"/>
    <w:rsid w:val="00DA5AF7"/>
    <w:pPr>
      <w:spacing w:after="0" w:line="240" w:lineRule="auto"/>
    </w:pPr>
    <w:rPr>
      <w:rFonts w:ascii="Times New Roman" w:eastAsia="Times New Roman" w:hAnsi="Times New Roman" w:cs="Times New Roman"/>
      <w:color w:val="365F91"/>
      <w:sz w:val="20"/>
      <w:szCs w:val="20"/>
      <w:lang w:val="sr-Latn-CS" w:eastAsia="sr-Latn-C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DA5AF7"/>
    <w:pPr>
      <w:numPr>
        <w:numId w:val="22"/>
      </w:numPr>
    </w:pPr>
  </w:style>
  <w:style w:type="table" w:customStyle="1" w:styleId="TableGrid21">
    <w:name w:val="Table Grid21"/>
    <w:basedOn w:val="TableNormal"/>
    <w:next w:val="TableGrid"/>
    <w:rsid w:val="00DA5AF7"/>
    <w:pPr>
      <w:spacing w:after="0" w:line="240" w:lineRule="auto"/>
    </w:pPr>
    <w:rPr>
      <w:rFonts w:ascii="Calibri" w:eastAsia="Calibri" w:hAnsi="Calibri"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DA5AF7"/>
    <w:pPr>
      <w:keepNext/>
      <w:numPr>
        <w:numId w:val="23"/>
      </w:numPr>
      <w:overflowPunct w:val="0"/>
      <w:autoSpaceDE w:val="0"/>
      <w:autoSpaceDN w:val="0"/>
      <w:adjustRightInd w:val="0"/>
      <w:spacing w:before="360" w:after="240" w:line="240" w:lineRule="auto"/>
      <w:textAlignment w:val="baseline"/>
    </w:pPr>
    <w:rPr>
      <w:rFonts w:ascii="Arial" w:eastAsia="Times New Roman" w:hAnsi="Arial" w:cs="Arial"/>
      <w:b/>
      <w:caps/>
      <w:sz w:val="32"/>
      <w:szCs w:val="28"/>
      <w:lang w:val="sr-Cyrl-CS"/>
    </w:rPr>
  </w:style>
  <w:style w:type="paragraph" w:customStyle="1" w:styleId="PoglavljeII">
    <w:name w:val="Poglavlje II"/>
    <w:basedOn w:val="Normal"/>
    <w:semiHidden/>
    <w:rsid w:val="00DA5AF7"/>
    <w:pPr>
      <w:keepNext/>
      <w:numPr>
        <w:ilvl w:val="1"/>
        <w:numId w:val="23"/>
      </w:numPr>
      <w:overflowPunct w:val="0"/>
      <w:autoSpaceDE w:val="0"/>
      <w:autoSpaceDN w:val="0"/>
      <w:adjustRightInd w:val="0"/>
      <w:spacing w:before="240" w:after="120" w:line="240" w:lineRule="auto"/>
      <w:textAlignment w:val="baseline"/>
    </w:pPr>
    <w:rPr>
      <w:rFonts w:ascii="Arial" w:eastAsia="Times New Roman" w:hAnsi="Arial" w:cs="Arial"/>
      <w:b/>
      <w:iCs/>
      <w:sz w:val="28"/>
      <w:szCs w:val="28"/>
      <w:lang w:val="sr-Cyrl-CS"/>
    </w:rPr>
  </w:style>
  <w:style w:type="paragraph" w:customStyle="1" w:styleId="PoglavljeIII">
    <w:name w:val="Poglavlje III"/>
    <w:basedOn w:val="Normal"/>
    <w:semiHidden/>
    <w:rsid w:val="00DA5AF7"/>
    <w:pPr>
      <w:keepNext/>
      <w:numPr>
        <w:ilvl w:val="2"/>
        <w:numId w:val="23"/>
      </w:numPr>
      <w:overflowPunct w:val="0"/>
      <w:autoSpaceDE w:val="0"/>
      <w:autoSpaceDN w:val="0"/>
      <w:adjustRightInd w:val="0"/>
      <w:spacing w:before="240" w:after="120" w:line="240" w:lineRule="auto"/>
      <w:textAlignment w:val="baseline"/>
    </w:pPr>
    <w:rPr>
      <w:rFonts w:ascii="Arial" w:eastAsia="Times New Roman" w:hAnsi="Arial" w:cs="Arial"/>
      <w:b/>
      <w:sz w:val="24"/>
      <w:szCs w:val="24"/>
      <w:lang w:val="sr-Cyrl-CS"/>
    </w:rPr>
  </w:style>
  <w:style w:type="paragraph" w:customStyle="1" w:styleId="PoglavljeIV">
    <w:name w:val="Poglavlje IV"/>
    <w:basedOn w:val="Normal"/>
    <w:semiHidden/>
    <w:rsid w:val="00DA5AF7"/>
    <w:pPr>
      <w:keepNext/>
      <w:numPr>
        <w:ilvl w:val="3"/>
        <w:numId w:val="23"/>
      </w:numPr>
      <w:overflowPunct w:val="0"/>
      <w:autoSpaceDE w:val="0"/>
      <w:autoSpaceDN w:val="0"/>
      <w:adjustRightInd w:val="0"/>
      <w:spacing w:before="240" w:after="120" w:line="240" w:lineRule="auto"/>
      <w:textAlignment w:val="baseline"/>
    </w:pPr>
    <w:rPr>
      <w:rFonts w:ascii="Arial" w:eastAsia="Times New Roman" w:hAnsi="Arial" w:cs="Times New Roman"/>
      <w:b/>
      <w:i/>
      <w:sz w:val="24"/>
      <w:szCs w:val="24"/>
      <w:lang w:val="sr-Cyrl-CS"/>
    </w:rPr>
  </w:style>
  <w:style w:type="paragraph" w:styleId="BodyTextFirstIndent">
    <w:name w:val="Body Text First Indent"/>
    <w:basedOn w:val="BodyText"/>
    <w:link w:val="BodyTextFirstIndentChar"/>
    <w:rsid w:val="00DA5AF7"/>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DA5AF7"/>
    <w:rPr>
      <w:rFonts w:ascii="Times New Roman" w:eastAsia="Times New Roman" w:hAnsi="Times New Roman" w:cs="Times New Roman"/>
      <w:sz w:val="20"/>
      <w:szCs w:val="20"/>
      <w:lang w:val="sr-Cyrl-CS" w:eastAsia="ar-SA"/>
    </w:rPr>
  </w:style>
  <w:style w:type="paragraph" w:styleId="BodyTextFirstIndent2">
    <w:name w:val="Body Text First Indent 2"/>
    <w:basedOn w:val="BodyTextIndent"/>
    <w:link w:val="BodyTextFirstIndent2Char"/>
    <w:rsid w:val="00DA5AF7"/>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DA5AF7"/>
    <w:rPr>
      <w:rFonts w:ascii="Arial" w:eastAsia="Times New Roman" w:hAnsi="Arial" w:cs="Times New Roman"/>
      <w:sz w:val="20"/>
      <w:szCs w:val="20"/>
      <w:lang w:val="sr-Cyrl-CS" w:eastAsia="ar-SA"/>
    </w:rPr>
  </w:style>
  <w:style w:type="paragraph" w:customStyle="1" w:styleId="Uvlaka">
    <w:name w:val="Uvlaka"/>
    <w:basedOn w:val="BodyTextFirstIndent2"/>
    <w:rsid w:val="00DA5AF7"/>
    <w:pPr>
      <w:numPr>
        <w:numId w:val="25"/>
      </w:numPr>
      <w:tabs>
        <w:tab w:val="left" w:pos="680"/>
      </w:tabs>
      <w:spacing w:after="0"/>
      <w:ind w:left="680" w:hanging="340"/>
    </w:pPr>
    <w:rPr>
      <w:sz w:val="22"/>
      <w:szCs w:val="22"/>
    </w:rPr>
  </w:style>
  <w:style w:type="table" w:styleId="TableGrid12">
    <w:name w:val="Table Grid 1"/>
    <w:basedOn w:val="TableNormal"/>
    <w:rsid w:val="00DA5AF7"/>
    <w:pPr>
      <w:spacing w:after="0" w:line="240" w:lineRule="auto"/>
      <w:jc w:val="both"/>
    </w:pPr>
    <w:rPr>
      <w:rFonts w:ascii="Verdana" w:eastAsia="Calibri" w:hAnsi="Verdana" w:cs="Times New Roman"/>
      <w:sz w:val="20"/>
      <w:szCs w:val="20"/>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DA5AF7"/>
    <w:pPr>
      <w:spacing w:before="0" w:after="0"/>
    </w:pPr>
    <w:rPr>
      <w:rFonts w:cs="Times New Roman"/>
      <w:sz w:val="18"/>
      <w:szCs w:val="18"/>
    </w:rPr>
  </w:style>
  <w:style w:type="character" w:customStyle="1" w:styleId="NormaltextChar">
    <w:name w:val="Normal text Char"/>
    <w:link w:val="Normaltext0"/>
    <w:semiHidden/>
    <w:rsid w:val="00DA5AF7"/>
    <w:rPr>
      <w:rFonts w:ascii="Arial" w:eastAsia="Times New Roman" w:hAnsi="Arial" w:cs="Times New Roman"/>
      <w:sz w:val="20"/>
      <w:szCs w:val="20"/>
      <w:lang w:val="en-US"/>
    </w:rPr>
  </w:style>
  <w:style w:type="paragraph" w:customStyle="1" w:styleId="font5">
    <w:name w:val="font5"/>
    <w:basedOn w:val="Normal"/>
    <w:rsid w:val="00DA5AF7"/>
    <w:pPr>
      <w:spacing w:before="100" w:beforeAutospacing="1" w:after="100" w:afterAutospacing="1" w:line="240" w:lineRule="auto"/>
      <w:ind w:firstLine="709"/>
    </w:pPr>
    <w:rPr>
      <w:rFonts w:ascii="Arial" w:eastAsia="Times New Roman" w:hAnsi="Arial" w:cs="Arial"/>
      <w:sz w:val="16"/>
      <w:szCs w:val="16"/>
      <w:lang w:val="en-US"/>
    </w:rPr>
  </w:style>
  <w:style w:type="paragraph" w:customStyle="1" w:styleId="font6">
    <w:name w:val="font6"/>
    <w:basedOn w:val="Normal"/>
    <w:rsid w:val="00DA5AF7"/>
    <w:pPr>
      <w:spacing w:before="100" w:beforeAutospacing="1" w:after="100" w:afterAutospacing="1" w:line="240" w:lineRule="auto"/>
      <w:ind w:firstLine="709"/>
    </w:pPr>
    <w:rPr>
      <w:rFonts w:ascii="Tahoma" w:eastAsia="Times New Roman" w:hAnsi="Tahoma" w:cs="Tahoma"/>
      <w:color w:val="000000"/>
      <w:sz w:val="16"/>
      <w:szCs w:val="16"/>
      <w:lang w:val="en-US"/>
    </w:rPr>
  </w:style>
  <w:style w:type="paragraph" w:customStyle="1" w:styleId="font7">
    <w:name w:val="font7"/>
    <w:basedOn w:val="Normal"/>
    <w:rsid w:val="00DA5AF7"/>
    <w:pPr>
      <w:spacing w:before="100" w:beforeAutospacing="1" w:after="100" w:afterAutospacing="1" w:line="240" w:lineRule="auto"/>
      <w:ind w:firstLine="709"/>
    </w:pPr>
    <w:rPr>
      <w:rFonts w:ascii="Tahoma" w:eastAsia="Times New Roman" w:hAnsi="Tahoma" w:cs="Tahoma"/>
      <w:b/>
      <w:bCs/>
      <w:color w:val="000000"/>
      <w:sz w:val="16"/>
      <w:szCs w:val="16"/>
      <w:lang w:val="en-US"/>
    </w:rPr>
  </w:style>
  <w:style w:type="paragraph" w:customStyle="1" w:styleId="xl24">
    <w:name w:val="xl24"/>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25">
    <w:name w:val="xl25"/>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6">
    <w:name w:val="xl26"/>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7">
    <w:name w:val="xl27"/>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8">
    <w:name w:val="xl28"/>
    <w:basedOn w:val="Normal"/>
    <w:rsid w:val="00DA5AF7"/>
    <w:pPr>
      <w:shd w:val="clear" w:color="auto" w:fill="FFFF00"/>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29">
    <w:name w:val="xl29"/>
    <w:basedOn w:val="Normal"/>
    <w:rsid w:val="00DA5AF7"/>
    <w:pPr>
      <w:shd w:val="clear" w:color="auto" w:fill="CCFFFF"/>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1">
    <w:name w:val="xl31"/>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2">
    <w:name w:val="xl32"/>
    <w:basedOn w:val="Normal"/>
    <w:rsid w:val="00DA5AF7"/>
    <w:pPr>
      <w:spacing w:before="100" w:beforeAutospacing="1" w:after="100" w:afterAutospacing="1" w:line="240" w:lineRule="auto"/>
      <w:ind w:firstLine="709"/>
      <w:textAlignment w:val="center"/>
    </w:pPr>
    <w:rPr>
      <w:rFonts w:ascii="Arial" w:eastAsia="Times New Roman" w:hAnsi="Arial" w:cs="Times New Roman"/>
      <w:sz w:val="16"/>
      <w:szCs w:val="16"/>
      <w:lang w:val="en-US"/>
    </w:rPr>
  </w:style>
  <w:style w:type="paragraph" w:customStyle="1" w:styleId="xl33">
    <w:name w:val="xl33"/>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34">
    <w:name w:val="xl34"/>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customStyle="1" w:styleId="xl35">
    <w:name w:val="xl35"/>
    <w:basedOn w:val="Normal"/>
    <w:rsid w:val="00DA5AF7"/>
    <w:pPr>
      <w:spacing w:before="100" w:beforeAutospacing="1" w:after="100" w:afterAutospacing="1" w:line="240" w:lineRule="auto"/>
      <w:ind w:firstLine="709"/>
      <w:jc w:val="center"/>
      <w:textAlignment w:val="center"/>
    </w:pPr>
    <w:rPr>
      <w:rFonts w:ascii="Arial" w:eastAsia="Times New Roman" w:hAnsi="Arial" w:cs="Times New Roman"/>
      <w:sz w:val="16"/>
      <w:szCs w:val="16"/>
      <w:lang w:val="en-US"/>
    </w:rPr>
  </w:style>
  <w:style w:type="paragraph" w:styleId="Index2">
    <w:name w:val="index 2"/>
    <w:basedOn w:val="Normal"/>
    <w:next w:val="Normal"/>
    <w:autoRedefine/>
    <w:semiHidden/>
    <w:rsid w:val="00DA5AF7"/>
    <w:pPr>
      <w:spacing w:after="120" w:line="240" w:lineRule="auto"/>
      <w:ind w:left="440" w:hanging="220"/>
    </w:pPr>
    <w:rPr>
      <w:rFonts w:ascii="Arial" w:eastAsia="Times New Roman" w:hAnsi="Arial" w:cs="Times New Roman"/>
      <w:sz w:val="20"/>
      <w:szCs w:val="20"/>
      <w:lang w:val="sr-Cyrl-CS"/>
    </w:rPr>
  </w:style>
  <w:style w:type="paragraph" w:customStyle="1" w:styleId="tbrojevitabela">
    <w:name w:val="t_brojevi_tabela"/>
    <w:basedOn w:val="Normal"/>
    <w:link w:val="tbrojevitabelaChar"/>
    <w:qFormat/>
    <w:rsid w:val="00DA5AF7"/>
    <w:pPr>
      <w:spacing w:after="0" w:line="240" w:lineRule="auto"/>
      <w:ind w:right="113"/>
      <w:jc w:val="right"/>
    </w:pPr>
    <w:rPr>
      <w:rFonts w:ascii="Arial" w:eastAsia="Times New Roman" w:hAnsi="Arial" w:cs="Times New Roman"/>
      <w:sz w:val="20"/>
      <w:szCs w:val="20"/>
      <w:lang w:val="sr-Cyrl-CS"/>
    </w:rPr>
  </w:style>
  <w:style w:type="paragraph" w:customStyle="1" w:styleId="teksttabela">
    <w:name w:val="tekst_tabela"/>
    <w:basedOn w:val="Normal"/>
    <w:link w:val="teksttabelaChar"/>
    <w:qFormat/>
    <w:rsid w:val="00DA5AF7"/>
    <w:pPr>
      <w:spacing w:after="0" w:line="240" w:lineRule="auto"/>
      <w:ind w:left="57"/>
    </w:pPr>
    <w:rPr>
      <w:rFonts w:ascii="Arial" w:eastAsia="Times New Roman" w:hAnsi="Arial" w:cs="Times New Roman"/>
      <w:sz w:val="20"/>
      <w:szCs w:val="20"/>
      <w:lang w:val="sr-Cyrl-CS"/>
    </w:rPr>
  </w:style>
  <w:style w:type="character" w:customStyle="1" w:styleId="tbrojevitabelaChar">
    <w:name w:val="t_brojevi_tabela Char"/>
    <w:link w:val="tbrojevitabela"/>
    <w:rsid w:val="00DA5AF7"/>
    <w:rPr>
      <w:rFonts w:ascii="Arial" w:eastAsia="Times New Roman" w:hAnsi="Arial" w:cs="Times New Roman"/>
      <w:sz w:val="20"/>
      <w:szCs w:val="20"/>
      <w:lang w:val="sr-Cyrl-CS"/>
    </w:rPr>
  </w:style>
  <w:style w:type="paragraph" w:customStyle="1" w:styleId="Crtice">
    <w:name w:val="Crtice"/>
    <w:basedOn w:val="Normal"/>
    <w:link w:val="CrticeChar"/>
    <w:qFormat/>
    <w:rsid w:val="00DA5AF7"/>
    <w:pPr>
      <w:numPr>
        <w:numId w:val="27"/>
      </w:numPr>
      <w:spacing w:after="120" w:line="240" w:lineRule="auto"/>
      <w:ind w:left="709" w:hanging="283"/>
    </w:pPr>
    <w:rPr>
      <w:rFonts w:ascii="Arial" w:eastAsia="Times New Roman" w:hAnsi="Arial" w:cs="Times New Roman"/>
      <w:noProof/>
      <w:sz w:val="20"/>
      <w:szCs w:val="20"/>
      <w:lang w:val="sr-Cyrl-CS"/>
    </w:rPr>
  </w:style>
  <w:style w:type="character" w:customStyle="1" w:styleId="teksttabelaChar">
    <w:name w:val="tekst_tabela Char"/>
    <w:link w:val="teksttabela"/>
    <w:rsid w:val="00DA5AF7"/>
    <w:rPr>
      <w:rFonts w:ascii="Arial" w:eastAsia="Times New Roman" w:hAnsi="Arial" w:cs="Times New Roman"/>
      <w:sz w:val="20"/>
      <w:szCs w:val="20"/>
      <w:lang w:val="sr-Cyrl-CS"/>
    </w:rPr>
  </w:style>
  <w:style w:type="paragraph" w:customStyle="1" w:styleId="a0">
    <w:name w:val="Наслов_табела"/>
    <w:basedOn w:val="Heading4"/>
    <w:link w:val="Char"/>
    <w:qFormat/>
    <w:rsid w:val="00DA5AF7"/>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DA5AF7"/>
    <w:rPr>
      <w:rFonts w:ascii="Arial" w:eastAsia="Times New Roman" w:hAnsi="Arial" w:cs="Times New Roman"/>
      <w:noProof/>
      <w:sz w:val="20"/>
      <w:szCs w:val="20"/>
      <w:lang w:val="sr-Cyrl-CS"/>
    </w:rPr>
  </w:style>
  <w:style w:type="character" w:customStyle="1" w:styleId="Char">
    <w:name w:val="Наслов_табела Char"/>
    <w:link w:val="a0"/>
    <w:rsid w:val="00DA5AF7"/>
    <w:rPr>
      <w:rFonts w:ascii="Arial" w:eastAsia="Times New Roman" w:hAnsi="Arial" w:cs="Arial"/>
      <w:b/>
      <w:caps/>
      <w:noProof/>
      <w:sz w:val="20"/>
      <w:lang w:val="en-US"/>
    </w:rPr>
  </w:style>
  <w:style w:type="paragraph" w:customStyle="1" w:styleId="Normal2">
    <w:name w:val="Normal2"/>
    <w:basedOn w:val="Normal"/>
    <w:rsid w:val="00DA5AF7"/>
    <w:pPr>
      <w:spacing w:after="120" w:line="240" w:lineRule="auto"/>
      <w:ind w:firstLine="340"/>
      <w:jc w:val="both"/>
    </w:pPr>
    <w:rPr>
      <w:rFonts w:ascii="Times New Roman" w:eastAsia="Times New Roman" w:hAnsi="Times New Roman" w:cs="Times New Roman"/>
      <w:lang w:val="en-US"/>
    </w:rPr>
  </w:style>
  <w:style w:type="numbering" w:customStyle="1" w:styleId="Headings1">
    <w:name w:val="Headings 1"/>
    <w:uiPriority w:val="99"/>
    <w:rsid w:val="00DA5AF7"/>
    <w:pPr>
      <w:numPr>
        <w:numId w:val="28"/>
      </w:numPr>
    </w:pPr>
  </w:style>
  <w:style w:type="numbering" w:customStyle="1" w:styleId="Heading31">
    <w:name w:val="Heading 3.1"/>
    <w:uiPriority w:val="99"/>
    <w:rsid w:val="00DA5AF7"/>
    <w:pPr>
      <w:numPr>
        <w:numId w:val="29"/>
      </w:numPr>
    </w:pPr>
  </w:style>
  <w:style w:type="paragraph" w:customStyle="1" w:styleId="brojevibullet">
    <w:name w:val="brojevi_bullet"/>
    <w:basedOn w:val="Normal"/>
    <w:link w:val="brojevibulletChar"/>
    <w:qFormat/>
    <w:rsid w:val="00DA5AF7"/>
    <w:pPr>
      <w:numPr>
        <w:numId w:val="26"/>
      </w:numPr>
      <w:tabs>
        <w:tab w:val="left" w:pos="709"/>
      </w:tabs>
      <w:spacing w:after="120" w:line="240" w:lineRule="auto"/>
      <w:ind w:left="709" w:hanging="425"/>
    </w:pPr>
    <w:rPr>
      <w:rFonts w:ascii="Arial" w:eastAsia="Times New Roman" w:hAnsi="Arial" w:cs="Arial"/>
      <w:sz w:val="20"/>
      <w:szCs w:val="20"/>
      <w:lang w:val="sr-Cyrl-CS"/>
    </w:rPr>
  </w:style>
  <w:style w:type="paragraph" w:customStyle="1" w:styleId="Crticebullet">
    <w:name w:val="Crtice_bullet"/>
    <w:basedOn w:val="Crtice"/>
    <w:link w:val="CrticebulletChar"/>
    <w:qFormat/>
    <w:rsid w:val="00DA5AF7"/>
    <w:pPr>
      <w:tabs>
        <w:tab w:val="left" w:pos="709"/>
      </w:tabs>
      <w:ind w:hanging="425"/>
    </w:pPr>
  </w:style>
  <w:style w:type="character" w:customStyle="1" w:styleId="brojevibulletChar">
    <w:name w:val="brojevi_bullet Char"/>
    <w:link w:val="brojevibullet"/>
    <w:rsid w:val="00DA5AF7"/>
    <w:rPr>
      <w:rFonts w:ascii="Arial" w:eastAsia="Times New Roman" w:hAnsi="Arial" w:cs="Arial"/>
      <w:sz w:val="20"/>
      <w:szCs w:val="20"/>
      <w:lang w:val="sr-Cyrl-CS"/>
    </w:rPr>
  </w:style>
  <w:style w:type="character" w:customStyle="1" w:styleId="CrticebulletChar">
    <w:name w:val="Crtice_bullet Char"/>
    <w:link w:val="Crticebullet"/>
    <w:rsid w:val="00DA5AF7"/>
    <w:rPr>
      <w:rFonts w:ascii="Arial" w:eastAsia="Times New Roman" w:hAnsi="Arial" w:cs="Times New Roman"/>
      <w:noProof/>
      <w:sz w:val="20"/>
      <w:szCs w:val="20"/>
      <w:lang w:val="sr-Cyrl-CS"/>
    </w:rPr>
  </w:style>
  <w:style w:type="table" w:customStyle="1" w:styleId="TableGrid120">
    <w:name w:val="Table Grid12"/>
    <w:basedOn w:val="TableNormal"/>
    <w:next w:val="TableGrid"/>
    <w:rsid w:val="00DA5AF7"/>
    <w:pPr>
      <w:spacing w:after="0" w:line="240" w:lineRule="auto"/>
    </w:pPr>
    <w:rPr>
      <w:rFonts w:ascii="Times New Roman" w:eastAsia="Times New Roman" w:hAnsi="Times New Roman" w:cs="Times New Roman"/>
      <w:sz w:val="20"/>
      <w:szCs w:val="20"/>
      <w:lang w:eastAsia="sr-Latn-R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DA5A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g.vi.sud.rs/lt/articles/o-visem-sudu/obavestenje-ke-za-pravna-lica.html" TargetMode="External"/><Relationship Id="rId18" Type="http://schemas.openxmlformats.org/officeDocument/2006/relationships/oleObject" Target="embeddings/oleObject1.bin"/><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ihailo.djordjevic@eps.rs" TargetMode="External"/><Relationship Id="rId20" Type="http://schemas.openxmlformats.org/officeDocument/2006/relationships/hyperlink" Target="http://www.&#1082;jn.gov.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hailo.djordjevic@eps.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pr.gov.rs" TargetMode="External"/><Relationship Id="rId23" Type="http://schemas.openxmlformats.org/officeDocument/2006/relationships/oleObject" Target="embeddings/oleObject2.bin"/><Relationship Id="rId10" Type="http://schemas.openxmlformats.org/officeDocument/2006/relationships/hyperlink" Target="mailto:vesna.stojanovic@eps.rs" TargetMode="External"/><Relationship Id="rId19" Type="http://schemas.openxmlformats.org/officeDocument/2006/relationships/hyperlink" Target="mailto:vesna.stojanovic@" TargetMode="Externa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24704</Words>
  <Characters>140818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Vesna Stojanovic</cp:lastModifiedBy>
  <cp:revision>7</cp:revision>
  <cp:lastPrinted>2016-10-14T11:24:00Z</cp:lastPrinted>
  <dcterms:created xsi:type="dcterms:W3CDTF">2016-10-11T09:05:00Z</dcterms:created>
  <dcterms:modified xsi:type="dcterms:W3CDTF">2016-10-19T07:01:00Z</dcterms:modified>
</cp:coreProperties>
</file>