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</w:t>
      </w:r>
      <w:r w:rsidR="008E1779">
        <w:rPr>
          <w:rFonts w:ascii="Arial" w:hAnsi="Arial"/>
          <w:lang w:val="en-US"/>
        </w:rPr>
        <w:t>445634/7-</w:t>
      </w:r>
      <w:r w:rsidR="007A578A">
        <w:rPr>
          <w:rFonts w:ascii="Arial" w:hAnsi="Arial"/>
          <w:lang w:val="sr-Cyrl-RS"/>
        </w:rPr>
        <w:t>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 w:rsidR="008E1779">
        <w:rPr>
          <w:rFonts w:ascii="Arial" w:hAnsi="Arial"/>
          <w:lang w:val="en-US"/>
        </w:rPr>
        <w:t>20.12.</w:t>
      </w:r>
      <w:bookmarkStart w:id="0" w:name="_GoBack"/>
      <w:bookmarkEnd w:id="0"/>
      <w:r>
        <w:rPr>
          <w:rFonts w:ascii="Arial" w:hAnsi="Arial"/>
          <w:lang w:val="sr-Cyrl-RS"/>
        </w:rPr>
        <w:t>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446E85">
        <w:rPr>
          <w:rFonts w:ascii="Arial" w:hAnsi="Arial"/>
          <w:b/>
          <w:lang w:val="en-US"/>
        </w:rPr>
        <w:t>0948</w:t>
      </w:r>
      <w:r w:rsidR="00A37563" w:rsidRPr="00A37563">
        <w:rPr>
          <w:rFonts w:ascii="Arial" w:hAnsi="Arial"/>
          <w:b/>
          <w:lang w:val="en-US"/>
        </w:rPr>
        <w:t>/2017</w:t>
      </w:r>
      <w:r w:rsidR="00A37563" w:rsidRPr="00A37563">
        <w:rPr>
          <w:rFonts w:ascii="Arial" w:hAnsi="Arial"/>
          <w:b/>
          <w:lang w:val="sr-Cyrl-RS"/>
        </w:rPr>
        <w:t>(</w:t>
      </w:r>
      <w:r w:rsidR="00446E85">
        <w:rPr>
          <w:rFonts w:ascii="Arial" w:hAnsi="Arial"/>
          <w:b/>
          <w:lang w:val="en-US"/>
        </w:rPr>
        <w:t>1074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46E85">
        <w:rPr>
          <w:rFonts w:ascii="Arial" w:hAnsi="Arial"/>
          <w:b/>
          <w:lang w:val="sr-Cyrl-RS" w:eastAsia="hr-HR"/>
        </w:rPr>
        <w:t>Центрифугалне пумпе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A41B1" w:rsidRDefault="00823373" w:rsidP="007A41B1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2B5836" w:rsidRPr="00446E85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46E85" w:rsidRPr="00446E85" w:rsidRDefault="00823373" w:rsidP="00446E8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46E85" w:rsidRPr="00446E85" w:rsidRDefault="00446E85" w:rsidP="00446E85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446E85">
        <w:rPr>
          <w:rFonts w:ascii="Arial" w:eastAsia="Calibri" w:hAnsi="Arial"/>
          <w:lang w:val="sr-Cyrl-RS"/>
        </w:rPr>
        <w:t>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конкурној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документацији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делу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Техничке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спецификација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за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партију</w:t>
      </w:r>
      <w:r w:rsidRPr="00446E85">
        <w:rPr>
          <w:rFonts w:ascii="Arial Cirilica" w:eastAsia="Calibri" w:hAnsi="Arial Cirilica" w:cs="Times New Roman"/>
          <w:lang w:val="sr-Cyrl-RS"/>
        </w:rPr>
        <w:t xml:space="preserve"> 1, </w:t>
      </w:r>
      <w:r w:rsidRPr="00446E85">
        <w:rPr>
          <w:rFonts w:ascii="Arial" w:eastAsia="Calibri" w:hAnsi="Arial"/>
          <w:lang w:val="sr-Cyrl-RS"/>
        </w:rPr>
        <w:t>између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осталог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пише</w:t>
      </w:r>
      <w:r w:rsidRPr="00446E85">
        <w:rPr>
          <w:rFonts w:ascii="Arial Cirilica" w:eastAsia="Calibri" w:hAnsi="Arial Cirilica" w:cs="Times New Roman"/>
          <w:lang w:val="sr-Cyrl-RS"/>
        </w:rPr>
        <w:t>:</w:t>
      </w:r>
    </w:p>
    <w:p w:rsidR="00446E85" w:rsidRPr="00446E85" w:rsidRDefault="00446E85" w:rsidP="00446E85">
      <w:pPr>
        <w:spacing w:line="240" w:lineRule="auto"/>
        <w:jc w:val="left"/>
        <w:rPr>
          <w:rFonts w:ascii="Arial Cirilica" w:eastAsia="Calibri" w:hAnsi="Arial Cirilica" w:cs="Times New Roman"/>
          <w:lang w:val="sr-Latn-RS"/>
        </w:rPr>
      </w:pPr>
    </w:p>
    <w:p w:rsidR="00446E85" w:rsidRPr="00446E85" w:rsidRDefault="00446E85" w:rsidP="00446E85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446E85">
        <w:rPr>
          <w:rFonts w:ascii="Arial Cirilica" w:eastAsia="Calibri" w:hAnsi="Arial Cirilica" w:cs="Times New Roman"/>
          <w:lang w:val="sr-Cyrl-RS"/>
        </w:rPr>
        <w:t>„</w:t>
      </w:r>
      <w:r w:rsidRPr="00446E85">
        <w:rPr>
          <w:rFonts w:ascii="Arial" w:eastAsia="Calibri" w:hAnsi="Arial"/>
          <w:lang w:val="sr-Cyrl-RS"/>
        </w:rPr>
        <w:t>Одговарајућа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пумпа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захтеваној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је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пумпа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која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има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исте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уградбене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мере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као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захтевана</w:t>
      </w:r>
      <w:r w:rsidRPr="00446E85">
        <w:rPr>
          <w:rFonts w:ascii="Arial Cirilica" w:eastAsia="Calibri" w:hAnsi="Arial Cirilica" w:cs="Times New Roman"/>
          <w:lang w:val="sr-Cyrl-RS"/>
        </w:rPr>
        <w:t xml:space="preserve">, </w:t>
      </w:r>
      <w:r w:rsidRPr="00446E85">
        <w:rPr>
          <w:rFonts w:ascii="Arial" w:eastAsia="Calibri" w:hAnsi="Arial"/>
          <w:lang w:val="sr-Cyrl-RS"/>
        </w:rPr>
        <w:t>исти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положај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димензије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усиса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потиса</w:t>
      </w:r>
      <w:r w:rsidRPr="00446E85">
        <w:rPr>
          <w:rFonts w:ascii="Arial Cirilica" w:eastAsia="Calibri" w:hAnsi="Arial Cirilica" w:cs="Times New Roman"/>
          <w:lang w:val="sr-Cyrl-RS"/>
        </w:rPr>
        <w:t xml:space="preserve">, </w:t>
      </w:r>
      <w:r w:rsidRPr="00446E85">
        <w:rPr>
          <w:rFonts w:ascii="Arial" w:eastAsia="Calibri" w:hAnsi="Arial"/>
          <w:lang w:val="sr-Cyrl-RS"/>
        </w:rPr>
        <w:t>као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исту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снагу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електромотора</w:t>
      </w:r>
      <w:r w:rsidRPr="00446E85">
        <w:rPr>
          <w:rFonts w:ascii="Arial Cirilica" w:eastAsia="Calibri" w:hAnsi="Arial Cirilica" w:cs="Times New Roman"/>
          <w:lang w:val="sr-Cyrl-RS"/>
        </w:rPr>
        <w:t xml:space="preserve">, </w:t>
      </w:r>
      <w:r w:rsidRPr="00446E85">
        <w:rPr>
          <w:rFonts w:ascii="Arial" w:eastAsia="Calibri" w:hAnsi="Arial"/>
          <w:lang w:val="sr-Cyrl-RS"/>
        </w:rPr>
        <w:t>јер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свако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одступање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од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задатих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захтева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изискује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додатна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финансијска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улагања</w:t>
      </w:r>
      <w:r w:rsidRPr="00446E85">
        <w:rPr>
          <w:rFonts w:ascii="Arial Cirilica" w:eastAsia="Calibri" w:hAnsi="Arial Cirilica" w:cs="Times New Roman"/>
          <w:lang w:val="sr-Cyrl-RS"/>
        </w:rPr>
        <w:t xml:space="preserve">, </w:t>
      </w:r>
      <w:r w:rsidRPr="00446E85">
        <w:rPr>
          <w:rFonts w:ascii="Arial" w:eastAsia="Calibri" w:hAnsi="Arial"/>
          <w:lang w:val="sr-Cyrl-RS"/>
        </w:rPr>
        <w:t>која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нису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предвиђена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плану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пословања</w:t>
      </w:r>
      <w:r w:rsidRPr="00446E85">
        <w:rPr>
          <w:rFonts w:ascii="Arial Cirilica" w:eastAsia="Calibri" w:hAnsi="Arial Cirilica" w:cs="Times New Roman"/>
          <w:lang w:val="sr-Cyrl-RS"/>
        </w:rPr>
        <w:t>.</w:t>
      </w:r>
      <w:r w:rsidRPr="00446E85">
        <w:rPr>
          <w:rFonts w:ascii="Arial Cirilica" w:eastAsia="Calibri" w:hAnsi="Arial Cirilica" w:cs="Arial Cirilica"/>
          <w:lang w:val="sr-Cyrl-RS"/>
        </w:rPr>
        <w:t>“</w:t>
      </w:r>
    </w:p>
    <w:p w:rsidR="00446E85" w:rsidRPr="00446E85" w:rsidRDefault="00446E85" w:rsidP="00446E85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</w:p>
    <w:p w:rsidR="00446E85" w:rsidRPr="00446E85" w:rsidRDefault="00446E85" w:rsidP="00446E85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446E85">
        <w:rPr>
          <w:rFonts w:ascii="Arial" w:eastAsia="Calibri" w:hAnsi="Arial"/>
          <w:lang w:val="sr-Cyrl-RS"/>
        </w:rPr>
        <w:t>Молим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Вас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да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доставите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тачну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ознаку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произвођача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захтеване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пумпе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>/</w:t>
      </w:r>
      <w:r w:rsidRPr="00446E85">
        <w:rPr>
          <w:rFonts w:ascii="Arial" w:eastAsia="Calibri" w:hAnsi="Arial"/>
          <w:lang w:val="sr-Cyrl-RS"/>
        </w:rPr>
        <w:t>или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уградбене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мере</w:t>
      </w:r>
      <w:r w:rsidRPr="00446E85">
        <w:rPr>
          <w:rFonts w:ascii="Arial Cirilica" w:eastAsia="Calibri" w:hAnsi="Arial Cirilica" w:cs="Times New Roman"/>
          <w:lang w:val="sr-Cyrl-RS"/>
        </w:rPr>
        <w:t xml:space="preserve">, </w:t>
      </w:r>
      <w:r w:rsidRPr="00446E85">
        <w:rPr>
          <w:rFonts w:ascii="Arial" w:eastAsia="Calibri" w:hAnsi="Arial"/>
          <w:lang w:val="sr-Cyrl-RS"/>
        </w:rPr>
        <w:t>положај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димензије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усиса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потиса</w:t>
      </w:r>
      <w:r w:rsidRPr="00446E85">
        <w:rPr>
          <w:rFonts w:ascii="Arial Cirilica" w:eastAsia="Calibri" w:hAnsi="Arial Cirilica" w:cs="Times New Roman"/>
          <w:lang w:val="sr-Cyrl-RS"/>
        </w:rPr>
        <w:t xml:space="preserve">, </w:t>
      </w:r>
      <w:r w:rsidRPr="00446E85">
        <w:rPr>
          <w:rFonts w:ascii="Arial" w:eastAsia="Calibri" w:hAnsi="Arial"/>
          <w:lang w:val="sr-Cyrl-RS"/>
        </w:rPr>
        <w:t>као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и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снагу</w:t>
      </w:r>
      <w:r w:rsidRPr="00446E85">
        <w:rPr>
          <w:rFonts w:ascii="Arial Cirilica" w:eastAsia="Calibri" w:hAnsi="Arial Cirilica" w:cs="Times New Roman"/>
          <w:lang w:val="sr-Cyrl-RS"/>
        </w:rPr>
        <w:t xml:space="preserve"> </w:t>
      </w:r>
      <w:r w:rsidRPr="00446E85">
        <w:rPr>
          <w:rFonts w:ascii="Arial" w:eastAsia="Calibri" w:hAnsi="Arial"/>
          <w:lang w:val="sr-Cyrl-RS"/>
        </w:rPr>
        <w:t>електромотора</w:t>
      </w:r>
      <w:r w:rsidRPr="00446E85">
        <w:rPr>
          <w:rFonts w:ascii="Arial Cirilica" w:eastAsia="Calibri" w:hAnsi="Arial Cirilica" w:cs="Times New Roman"/>
          <w:lang w:val="sr-Cyrl-RS"/>
        </w:rPr>
        <w:t xml:space="preserve">, </w:t>
      </w:r>
      <w:r w:rsidRPr="00446E85">
        <w:rPr>
          <w:rFonts w:ascii="Arial" w:eastAsia="Calibri" w:hAnsi="Arial"/>
          <w:lang w:val="sr-Cyrl-RS"/>
        </w:rPr>
        <w:t>постојеће</w:t>
      </w:r>
      <w:r w:rsidRPr="00446E85">
        <w:rPr>
          <w:rFonts w:ascii="Arial Cirilica" w:eastAsia="Calibri" w:hAnsi="Arial Cirilica" w:cs="Times New Roman"/>
          <w:lang w:val="sr-Cyrl-RS"/>
        </w:rPr>
        <w:t xml:space="preserve"> (</w:t>
      </w:r>
      <w:r w:rsidRPr="00446E85">
        <w:rPr>
          <w:rFonts w:ascii="Arial" w:eastAsia="Calibri" w:hAnsi="Arial"/>
          <w:lang w:val="sr-Cyrl-RS"/>
        </w:rPr>
        <w:t>захтеване</w:t>
      </w:r>
      <w:r w:rsidRPr="00446E85">
        <w:rPr>
          <w:rFonts w:ascii="Arial Cirilica" w:eastAsia="Calibri" w:hAnsi="Arial Cirilica" w:cs="Times New Roman"/>
          <w:lang w:val="sr-Cyrl-RS"/>
        </w:rPr>
        <w:t xml:space="preserve">) </w:t>
      </w:r>
      <w:r w:rsidRPr="00446E85">
        <w:rPr>
          <w:rFonts w:ascii="Arial" w:eastAsia="Calibri" w:hAnsi="Arial"/>
          <w:lang w:val="sr-Cyrl-RS"/>
        </w:rPr>
        <w:t>пумпе</w:t>
      </w:r>
      <w:r w:rsidRPr="00446E85">
        <w:rPr>
          <w:rFonts w:ascii="Arial Cirilica" w:eastAsia="Calibri" w:hAnsi="Arial Cirilica" w:cs="Times New Roman"/>
          <w:lang w:val="sr-Cyrl-RS"/>
        </w:rPr>
        <w:t>.</w:t>
      </w:r>
    </w:p>
    <w:p w:rsidR="00823373" w:rsidRPr="00446E85" w:rsidRDefault="00823373" w:rsidP="003317EC">
      <w:pPr>
        <w:rPr>
          <w:rFonts w:ascii="Arial Cirilica" w:hAnsi="Arial Cirilica"/>
          <w:lang w:val="ru-RU"/>
        </w:rPr>
      </w:pPr>
    </w:p>
    <w:p w:rsidR="00A37563" w:rsidRPr="00D97D88" w:rsidRDefault="00A37563" w:rsidP="003317EC">
      <w:pPr>
        <w:rPr>
          <w:rFonts w:ascii="Arial" w:hAnsi="Arial"/>
          <w:iCs/>
          <w:lang w:val="ru-RU"/>
        </w:rPr>
      </w:pPr>
    </w:p>
    <w:p w:rsidR="00B30E8B" w:rsidRDefault="00413001" w:rsidP="0041300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7A41B1">
        <w:rPr>
          <w:rFonts w:ascii="Arial" w:hAnsi="Arial"/>
          <w:b/>
          <w:iCs/>
          <w:lang w:val="sr-Cyrl-RS"/>
        </w:rPr>
        <w:t>И</w:t>
      </w:r>
      <w:r>
        <w:rPr>
          <w:rFonts w:ascii="Arial" w:hAnsi="Arial"/>
          <w:b/>
          <w:iCs/>
        </w:rPr>
        <w:t>:</w:t>
      </w:r>
    </w:p>
    <w:p w:rsidR="00413001" w:rsidRPr="00413001" w:rsidRDefault="00413001" w:rsidP="00413001">
      <w:pPr>
        <w:spacing w:after="240"/>
        <w:rPr>
          <w:rFonts w:ascii="Arial" w:hAnsi="Arial"/>
          <w:iCs/>
          <w:lang w:val="sr-Cyrl-RS"/>
        </w:rPr>
      </w:pPr>
      <w:r w:rsidRPr="00413001">
        <w:rPr>
          <w:rFonts w:ascii="Arial" w:hAnsi="Arial"/>
          <w:iCs/>
          <w:lang w:val="sr-Cyrl-RS"/>
        </w:rPr>
        <w:t>Измена конкурсне документације</w:t>
      </w:r>
      <w:r w:rsidR="00A8363E">
        <w:rPr>
          <w:rFonts w:ascii="Arial" w:hAnsi="Arial"/>
          <w:iCs/>
          <w:lang w:val="sr-Cyrl-RS"/>
        </w:rPr>
        <w:t xml:space="preserve"> за ЈН бр. 3000/0948/2017 (1074/2017) – Центрифугалне пумпе у ТЕ Колубара,</w:t>
      </w:r>
      <w:r w:rsidRPr="00413001">
        <w:rPr>
          <w:rFonts w:ascii="Arial" w:hAnsi="Arial"/>
          <w:iCs/>
          <w:lang w:val="sr-Cyrl-RS"/>
        </w:rPr>
        <w:t xml:space="preserve"> биће објављена на Поталу УЈН и интернет страници Наручиоца.</w:t>
      </w:r>
    </w:p>
    <w:p w:rsidR="00E847D2" w:rsidRPr="00E847D2" w:rsidRDefault="00E847D2" w:rsidP="00A37563">
      <w:pPr>
        <w:spacing w:after="240"/>
        <w:rPr>
          <w:rFonts w:ascii="Arial" w:eastAsia="Calibri" w:hAnsi="Arial"/>
          <w:lang w:val="en-US"/>
        </w:rPr>
      </w:pPr>
    </w:p>
    <w:sectPr w:rsidR="00E847D2" w:rsidRPr="00E847D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F8" w:rsidRDefault="008C52F8" w:rsidP="004A61DF">
      <w:pPr>
        <w:spacing w:line="240" w:lineRule="auto"/>
      </w:pPr>
      <w:r>
        <w:separator/>
      </w:r>
    </w:p>
  </w:endnote>
  <w:endnote w:type="continuationSeparator" w:id="0">
    <w:p w:rsidR="008C52F8" w:rsidRDefault="008C52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17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17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F8" w:rsidRDefault="008C52F8" w:rsidP="004A61DF">
      <w:pPr>
        <w:spacing w:line="240" w:lineRule="auto"/>
      </w:pPr>
      <w:r>
        <w:separator/>
      </w:r>
    </w:p>
  </w:footnote>
  <w:footnote w:type="continuationSeparator" w:id="0">
    <w:p w:rsidR="008C52F8" w:rsidRDefault="008C52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B4E9C17" wp14:editId="61C6C4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17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17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4EF3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41E5A"/>
    <w:rsid w:val="002A2D9F"/>
    <w:rsid w:val="002B182D"/>
    <w:rsid w:val="002B4659"/>
    <w:rsid w:val="002B5836"/>
    <w:rsid w:val="002C2407"/>
    <w:rsid w:val="002F0E87"/>
    <w:rsid w:val="00311D82"/>
    <w:rsid w:val="00312029"/>
    <w:rsid w:val="0031682F"/>
    <w:rsid w:val="00320005"/>
    <w:rsid w:val="003317EC"/>
    <w:rsid w:val="003640D5"/>
    <w:rsid w:val="003F2BEA"/>
    <w:rsid w:val="003F320E"/>
    <w:rsid w:val="003F3D09"/>
    <w:rsid w:val="004052DE"/>
    <w:rsid w:val="00413001"/>
    <w:rsid w:val="004373EE"/>
    <w:rsid w:val="00446AB6"/>
    <w:rsid w:val="00446E85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365"/>
    <w:rsid w:val="0051101B"/>
    <w:rsid w:val="00512161"/>
    <w:rsid w:val="00532302"/>
    <w:rsid w:val="00563599"/>
    <w:rsid w:val="005649E0"/>
    <w:rsid w:val="005B59C7"/>
    <w:rsid w:val="005D014C"/>
    <w:rsid w:val="005E7FFA"/>
    <w:rsid w:val="005F421D"/>
    <w:rsid w:val="00603D2C"/>
    <w:rsid w:val="006078A2"/>
    <w:rsid w:val="00614593"/>
    <w:rsid w:val="00617F52"/>
    <w:rsid w:val="0062749F"/>
    <w:rsid w:val="00627566"/>
    <w:rsid w:val="006703B5"/>
    <w:rsid w:val="006A2AE7"/>
    <w:rsid w:val="006A7204"/>
    <w:rsid w:val="006B1D8A"/>
    <w:rsid w:val="006B38CE"/>
    <w:rsid w:val="006F7A7A"/>
    <w:rsid w:val="0071397B"/>
    <w:rsid w:val="00714B24"/>
    <w:rsid w:val="00753BB6"/>
    <w:rsid w:val="00754F8B"/>
    <w:rsid w:val="00781B51"/>
    <w:rsid w:val="007A41B1"/>
    <w:rsid w:val="007A578A"/>
    <w:rsid w:val="007C119C"/>
    <w:rsid w:val="007F61D9"/>
    <w:rsid w:val="008031F2"/>
    <w:rsid w:val="00812250"/>
    <w:rsid w:val="00815032"/>
    <w:rsid w:val="00823373"/>
    <w:rsid w:val="0082587E"/>
    <w:rsid w:val="00840078"/>
    <w:rsid w:val="00866BB4"/>
    <w:rsid w:val="00880B15"/>
    <w:rsid w:val="008A3599"/>
    <w:rsid w:val="008A4FE4"/>
    <w:rsid w:val="008C28EE"/>
    <w:rsid w:val="008C52F8"/>
    <w:rsid w:val="008D056C"/>
    <w:rsid w:val="008E1779"/>
    <w:rsid w:val="00905C03"/>
    <w:rsid w:val="00911D08"/>
    <w:rsid w:val="009324D2"/>
    <w:rsid w:val="009558C4"/>
    <w:rsid w:val="00955C04"/>
    <w:rsid w:val="00975013"/>
    <w:rsid w:val="00990A0E"/>
    <w:rsid w:val="009E6CE5"/>
    <w:rsid w:val="009F4C4B"/>
    <w:rsid w:val="00A20DDE"/>
    <w:rsid w:val="00A275CE"/>
    <w:rsid w:val="00A37563"/>
    <w:rsid w:val="00A51CB8"/>
    <w:rsid w:val="00A70CB7"/>
    <w:rsid w:val="00A8363E"/>
    <w:rsid w:val="00A9334D"/>
    <w:rsid w:val="00A9548A"/>
    <w:rsid w:val="00AA54F2"/>
    <w:rsid w:val="00AB3121"/>
    <w:rsid w:val="00AF4BC3"/>
    <w:rsid w:val="00B163E4"/>
    <w:rsid w:val="00B30C16"/>
    <w:rsid w:val="00B30E8B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21B8"/>
    <w:rsid w:val="00D305E2"/>
    <w:rsid w:val="00D74DBD"/>
    <w:rsid w:val="00D97D88"/>
    <w:rsid w:val="00DB25EE"/>
    <w:rsid w:val="00DD31A0"/>
    <w:rsid w:val="00DD4035"/>
    <w:rsid w:val="00DF4626"/>
    <w:rsid w:val="00E173B4"/>
    <w:rsid w:val="00E323DC"/>
    <w:rsid w:val="00E450F3"/>
    <w:rsid w:val="00E61B0F"/>
    <w:rsid w:val="00E67599"/>
    <w:rsid w:val="00E847D2"/>
    <w:rsid w:val="00E912CB"/>
    <w:rsid w:val="00EB53F8"/>
    <w:rsid w:val="00EC2442"/>
    <w:rsid w:val="00ED75CE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62E57"/>
    <w:rsid w:val="00190F77"/>
    <w:rsid w:val="002E2972"/>
    <w:rsid w:val="00436182"/>
    <w:rsid w:val="00496FD1"/>
    <w:rsid w:val="004A2BE9"/>
    <w:rsid w:val="005F4E23"/>
    <w:rsid w:val="0082662F"/>
    <w:rsid w:val="00837B13"/>
    <w:rsid w:val="00A1773B"/>
    <w:rsid w:val="00B5763E"/>
    <w:rsid w:val="00BF65F3"/>
    <w:rsid w:val="00C00618"/>
    <w:rsid w:val="00C21B90"/>
    <w:rsid w:val="00EB7A85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15</cp:revision>
  <cp:lastPrinted>2017-12-20T07:36:00Z</cp:lastPrinted>
  <dcterms:created xsi:type="dcterms:W3CDTF">2017-10-19T10:53:00Z</dcterms:created>
  <dcterms:modified xsi:type="dcterms:W3CDTF">2017-12-20T09:27:00Z</dcterms:modified>
</cp:coreProperties>
</file>