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FC4A81">
        <w:t>1960</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FC4A81">
        <w:t>2097</w:t>
      </w:r>
      <w:r w:rsidR="00E16ADF">
        <w:t>/2017</w:t>
      </w:r>
      <w:r w:rsidRPr="00506DA0">
        <w:t>)</w:t>
      </w:r>
    </w:p>
    <w:p w:rsidR="0053125F" w:rsidRDefault="0053125F" w:rsidP="00210557">
      <w:pPr>
        <w:jc w:val="center"/>
        <w:rPr>
          <w:rFonts w:cs="Arial"/>
          <w:b/>
          <w:lang w:val="sr-Latn-RS"/>
        </w:rPr>
      </w:pPr>
    </w:p>
    <w:p w:rsidR="00164A25" w:rsidRPr="00AF4950" w:rsidRDefault="00AF4950" w:rsidP="00AF4950">
      <w:pPr>
        <w:jc w:val="center"/>
        <w:rPr>
          <w:rFonts w:eastAsia="Arial Unicode MS" w:cs="Arial"/>
          <w:b/>
          <w:kern w:val="2"/>
        </w:rPr>
      </w:pPr>
      <w:r w:rsidRPr="00AF4950">
        <w:rPr>
          <w:rFonts w:cs="Arial"/>
          <w:b/>
          <w:lang w:val="sr-Cyrl-RS"/>
        </w:rPr>
        <w:t>Делови пумпи отпадних вода и мазутног постројења  ТЕНТ -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64A25" w:rsidRDefault="00164A25" w:rsidP="00164A25">
      <w:pPr>
        <w:rPr>
          <w:rFonts w:eastAsia="Arial Unicode MS" w:cs="Arial"/>
          <w:b/>
          <w:kern w:val="2"/>
        </w:rPr>
      </w:pPr>
    </w:p>
    <w:p w:rsidR="009D287C" w:rsidRDefault="009D287C" w:rsidP="00164A25">
      <w:pPr>
        <w:rPr>
          <w:rFonts w:eastAsia="Arial Unicode MS" w:cs="Arial"/>
          <w:b/>
          <w:kern w:val="2"/>
        </w:rPr>
      </w:pPr>
    </w:p>
    <w:p w:rsidR="009D287C" w:rsidRDefault="009D287C" w:rsidP="00164A25">
      <w:pPr>
        <w:rPr>
          <w:rFonts w:eastAsia="Arial Unicode MS" w:cs="Arial"/>
          <w:b/>
          <w:kern w:val="2"/>
        </w:rPr>
      </w:pPr>
    </w:p>
    <w:p w:rsidR="009D287C" w:rsidRDefault="009D287C" w:rsidP="00164A25">
      <w:pPr>
        <w:rPr>
          <w:rFonts w:eastAsia="Arial Unicode MS" w:cs="Arial"/>
          <w:b/>
          <w:kern w:val="2"/>
        </w:rPr>
      </w:pPr>
    </w:p>
    <w:p w:rsidR="009D287C" w:rsidRDefault="009D287C" w:rsidP="00164A25">
      <w:pPr>
        <w:rPr>
          <w:rFonts w:eastAsia="Arial Unicode MS" w:cs="Arial"/>
          <w:b/>
          <w:kern w:val="2"/>
        </w:rPr>
      </w:pPr>
    </w:p>
    <w:p w:rsidR="009D287C" w:rsidRDefault="009D287C" w:rsidP="00164A25">
      <w:pPr>
        <w:rPr>
          <w:rFonts w:eastAsia="Arial Unicode MS" w:cs="Arial"/>
          <w:b/>
          <w:kern w:val="2"/>
        </w:rPr>
      </w:pPr>
    </w:p>
    <w:p w:rsidR="009D287C" w:rsidRDefault="009D287C" w:rsidP="00164A25">
      <w:pPr>
        <w:rPr>
          <w:rFonts w:eastAsia="Arial Unicode MS" w:cs="Arial"/>
          <w:b/>
          <w:kern w:val="2"/>
        </w:rPr>
      </w:pPr>
    </w:p>
    <w:p w:rsidR="009D287C" w:rsidRDefault="009D287C" w:rsidP="00164A25">
      <w:pPr>
        <w:rPr>
          <w:rFonts w:eastAsia="Arial Unicode MS" w:cs="Arial"/>
          <w:b/>
          <w:kern w:val="2"/>
        </w:rPr>
      </w:pPr>
    </w:p>
    <w:p w:rsidR="009D287C" w:rsidRDefault="009D287C" w:rsidP="00164A25">
      <w:pPr>
        <w:rPr>
          <w:rFonts w:eastAsia="Arial Unicode MS" w:cs="Arial"/>
          <w:b/>
          <w:kern w:val="2"/>
        </w:rPr>
      </w:pPr>
    </w:p>
    <w:p w:rsidR="009D287C" w:rsidRDefault="009D287C" w:rsidP="00164A25">
      <w:pPr>
        <w:rPr>
          <w:rFonts w:eastAsia="Arial Unicode MS" w:cs="Arial"/>
          <w:b/>
          <w:kern w:val="2"/>
        </w:rPr>
      </w:pPr>
    </w:p>
    <w:p w:rsidR="001A32D5" w:rsidRDefault="001A32D5" w:rsidP="00164A25">
      <w:pPr>
        <w:rPr>
          <w:rFonts w:eastAsia="Arial Unicode MS" w:cs="Arial"/>
          <w:b/>
          <w:kern w:val="2"/>
          <w:lang w:val="sr-Latn-RS"/>
        </w:rPr>
      </w:pPr>
    </w:p>
    <w:p w:rsidR="004545B5" w:rsidRPr="004545B5" w:rsidRDefault="004545B5" w:rsidP="00164A25">
      <w:pPr>
        <w:rPr>
          <w:rFonts w:eastAsia="Arial Unicode MS" w:cs="Arial"/>
          <w:b/>
          <w:kern w:val="2"/>
          <w:lang w:val="sr-Latn-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AF4950">
        <w:rPr>
          <w:rFonts w:eastAsia="Arial Unicode MS" w:cs="Arial"/>
          <w:kern w:val="2"/>
          <w:lang w:val="sr-Cyrl-RS"/>
        </w:rPr>
        <w:t>604710</w:t>
      </w:r>
      <w:r w:rsidR="00791238">
        <w:rPr>
          <w:rFonts w:eastAsia="Arial Unicode MS" w:cs="Arial"/>
          <w:kern w:val="2"/>
          <w:lang w:val="sr-Cyrl-RS"/>
        </w:rPr>
        <w:t>/</w:t>
      </w:r>
      <w:r w:rsidR="009D287C">
        <w:rPr>
          <w:rFonts w:eastAsia="Arial Unicode MS" w:cs="Arial"/>
          <w:kern w:val="2"/>
          <w:lang w:val="sr-Latn-RS"/>
        </w:rPr>
        <w:t>5</w:t>
      </w:r>
      <w:r w:rsidR="00F4303F" w:rsidRPr="00F4303F">
        <w:rPr>
          <w:rFonts w:eastAsia="Arial Unicode MS" w:cs="Arial"/>
          <w:kern w:val="2"/>
          <w:lang w:val="sr-Latn-RS"/>
        </w:rPr>
        <w:t>-2017</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9D287C">
        <w:rPr>
          <w:rFonts w:eastAsia="Arial Unicode MS" w:cs="Arial"/>
          <w:kern w:val="2"/>
          <w:lang w:val="sr-Latn-RS"/>
        </w:rPr>
        <w:t>27.12</w:t>
      </w:r>
      <w:r w:rsidR="00E16ADF" w:rsidRPr="00BE4264">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AF4950">
        <w:rPr>
          <w:rFonts w:cs="Arial"/>
          <w:lang w:val="ru-RU"/>
        </w:rPr>
        <w:t>децембар</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AF4950">
        <w:rPr>
          <w:rFonts w:cs="Arial"/>
          <w:lang w:val="sr-Cyrl-RS"/>
        </w:rPr>
        <w:t>604710</w:t>
      </w:r>
      <w:r w:rsidR="00791238">
        <w:rPr>
          <w:rFonts w:eastAsia="Arial Unicode MS" w:cs="Arial"/>
          <w:kern w:val="2"/>
          <w:lang w:val="sr-Cyrl-RS"/>
        </w:rPr>
        <w:t>/2</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77750F">
        <w:rPr>
          <w:rFonts w:eastAsia="Arial Unicode MS" w:cs="Arial"/>
          <w:color w:val="000000"/>
          <w:kern w:val="2"/>
          <w:lang w:val="sr-Latn-RS"/>
        </w:rPr>
        <w:t>19.12</w:t>
      </w:r>
      <w:r w:rsidR="00E16ADF" w:rsidRPr="00BE4264">
        <w:rPr>
          <w:rFonts w:eastAsia="Arial Unicode MS" w:cs="Arial"/>
          <w:color w:val="000000"/>
          <w:kern w:val="2"/>
          <w:lang w:val="sr-Cyrl-RS"/>
        </w:rPr>
        <w:t>.</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AF4950">
        <w:rPr>
          <w:rFonts w:cs="Arial"/>
          <w:lang w:val="sr-Cyrl-RS"/>
        </w:rPr>
        <w:t>604710</w:t>
      </w:r>
      <w:r w:rsidR="00791238">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77750F">
        <w:rPr>
          <w:rFonts w:eastAsia="Arial Unicode MS" w:cs="Arial"/>
          <w:color w:val="000000"/>
          <w:kern w:val="2"/>
          <w:lang w:val="sr-Latn-RS"/>
        </w:rPr>
        <w:t>19.12</w:t>
      </w:r>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AF4950" w:rsidRPr="00AF4950">
        <w:rPr>
          <w:b/>
        </w:rPr>
        <w:t>3000/1960/2017</w:t>
      </w:r>
      <w:r w:rsidR="00AF4950">
        <w:rPr>
          <w:lang w:val="sr-Latn-RS"/>
        </w:rPr>
        <w:t xml:space="preserve"> </w:t>
      </w:r>
      <w:r w:rsidR="00506DA0" w:rsidRPr="00506DA0">
        <w:rPr>
          <w:b/>
        </w:rPr>
        <w:t>(</w:t>
      </w:r>
      <w:r w:rsidR="0053125F">
        <w:rPr>
          <w:b/>
          <w:lang w:val="sr-Cyrl-RS"/>
        </w:rPr>
        <w:t xml:space="preserve">НН </w:t>
      </w:r>
      <w:r w:rsidR="00AF4950">
        <w:rPr>
          <w:b/>
          <w:lang w:val="sr-Cyrl-RS"/>
        </w:rPr>
        <w:t>2097</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A34816" w:rsidRDefault="00A34816" w:rsidP="00233EC5">
            <w:pPr>
              <w:tabs>
                <w:tab w:val="left" w:pos="360"/>
                <w:tab w:val="left" w:pos="567"/>
                <w:tab w:val="right" w:leader="dot" w:pos="9639"/>
              </w:tabs>
              <w:jc w:val="center"/>
              <w:rPr>
                <w:lang w:val="sr-Latn-RS"/>
              </w:rPr>
            </w:pP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A34816" w:rsidRDefault="00A34816" w:rsidP="00691C23">
            <w:pPr>
              <w:tabs>
                <w:tab w:val="left" w:pos="360"/>
                <w:tab w:val="left" w:pos="567"/>
                <w:tab w:val="right" w:leader="dot" w:pos="9639"/>
              </w:tabs>
              <w:jc w:val="center"/>
              <w:rPr>
                <w:lang w:val="sr-Latn-RS"/>
              </w:rPr>
            </w:pPr>
            <w:r>
              <w:rPr>
                <w:lang w:val="sr-Latn-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A34816" w:rsidRDefault="00A34816" w:rsidP="00691C23">
            <w:pPr>
              <w:tabs>
                <w:tab w:val="left" w:pos="360"/>
                <w:tab w:val="left" w:pos="567"/>
                <w:tab w:val="right" w:leader="dot" w:pos="9639"/>
              </w:tabs>
              <w:jc w:val="center"/>
              <w:rPr>
                <w:lang w:val="sr-Latn-RS"/>
              </w:rPr>
            </w:pPr>
            <w:r>
              <w:rPr>
                <w:lang w:val="sr-Latn-RS"/>
              </w:rP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A34816" w:rsidRDefault="00A34816" w:rsidP="00691C23">
            <w:pPr>
              <w:tabs>
                <w:tab w:val="left" w:pos="360"/>
                <w:tab w:val="left" w:pos="567"/>
                <w:tab w:val="right" w:leader="dot" w:pos="9639"/>
              </w:tabs>
              <w:jc w:val="center"/>
              <w:rPr>
                <w:lang w:val="sr-Latn-RS"/>
              </w:rPr>
            </w:pPr>
            <w:r>
              <w:rPr>
                <w:lang w:val="sr-Latn-RS"/>
              </w:rPr>
              <w:t>31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A34816" w:rsidRDefault="00A34816" w:rsidP="00691C23">
            <w:pPr>
              <w:tabs>
                <w:tab w:val="left" w:pos="360"/>
                <w:tab w:val="left" w:pos="567"/>
                <w:tab w:val="right" w:leader="dot" w:pos="9639"/>
              </w:tabs>
              <w:jc w:val="center"/>
              <w:rPr>
                <w:lang w:val="sr-Latn-RS"/>
              </w:rPr>
            </w:pPr>
            <w:r>
              <w:rPr>
                <w:lang w:val="sr-Latn-RS"/>
              </w:rPr>
              <w:t>51</w:t>
            </w:r>
          </w:p>
        </w:tc>
      </w:tr>
    </w:tbl>
    <w:p w:rsidR="009D3699" w:rsidRPr="00F10346" w:rsidRDefault="009D3699" w:rsidP="000C50A0">
      <w:pPr>
        <w:pStyle w:val="BodyText"/>
        <w:spacing w:before="0"/>
        <w:rPr>
          <w:rFonts w:cs="Arial"/>
          <w:b/>
          <w:spacing w:val="80"/>
          <w:sz w:val="22"/>
          <w:szCs w:val="22"/>
          <w:highlight w:val="yellow"/>
        </w:rPr>
      </w:pPr>
    </w:p>
    <w:p w:rsidR="00F5264D" w:rsidRPr="00A34816"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80719B">
        <w:rPr>
          <w:rFonts w:cs="Arial"/>
          <w:bCs/>
          <w:noProof/>
          <w:lang w:val="sr-Cyrl-CS"/>
        </w:rPr>
        <w:t>6</w:t>
      </w:r>
      <w:r w:rsidR="00A34816">
        <w:rPr>
          <w:rFonts w:cs="Arial"/>
          <w:bCs/>
          <w:noProof/>
          <w:lang w:val="sr-Latn-RS"/>
        </w:rPr>
        <w:t>0</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0252B"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AF4950">
            <w:pPr>
              <w:jc w:val="center"/>
              <w:rPr>
                <w:rFonts w:cs="Arial"/>
                <w:b/>
                <w:lang w:val="sr-Cyrl-RS"/>
              </w:rPr>
            </w:pPr>
            <w:bookmarkStart w:id="15" w:name="_Toc442559877"/>
            <w:r w:rsidRPr="00F10346">
              <w:rPr>
                <w:rFonts w:cs="Arial"/>
              </w:rPr>
              <w:t xml:space="preserve">Набавка добара: </w:t>
            </w:r>
            <w:bookmarkEnd w:id="15"/>
            <w:r w:rsidR="00AF4950" w:rsidRPr="00AF4950">
              <w:rPr>
                <w:rFonts w:cs="Arial"/>
                <w:b/>
                <w:lang w:val="sr-Cyrl-RS"/>
              </w:rPr>
              <w:t>Делови пумпи отпадних вода и мазутног постројења  ТЕНТ -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AF4950" w:rsidRPr="00AF4950" w:rsidRDefault="002E12CC" w:rsidP="00AF4950">
      <w:pPr>
        <w:rPr>
          <w:rFonts w:eastAsia="Arial Unicode MS" w:cs="Arial"/>
          <w:kern w:val="2"/>
        </w:rPr>
      </w:pPr>
      <w:r w:rsidRPr="00CB1824">
        <w:rPr>
          <w:rFonts w:cs="Arial"/>
          <w:b/>
          <w:lang w:eastAsia="zh-CN"/>
        </w:rPr>
        <w:t>Опис предмета јавне набавке:</w:t>
      </w:r>
      <w:r w:rsidRPr="00F10346">
        <w:rPr>
          <w:rFonts w:cs="Arial"/>
          <w:lang w:eastAsia="zh-CN"/>
        </w:rPr>
        <w:t xml:space="preserve"> </w:t>
      </w:r>
      <w:r w:rsidR="00AF4950" w:rsidRPr="00AF4950">
        <w:rPr>
          <w:rFonts w:cs="Arial"/>
          <w:lang w:val="sr-Cyrl-RS"/>
        </w:rPr>
        <w:t xml:space="preserve">Делови пумпи отпадних вода и мазутног </w:t>
      </w:r>
      <w:proofErr w:type="gramStart"/>
      <w:r w:rsidR="00AF4950" w:rsidRPr="00AF4950">
        <w:rPr>
          <w:rFonts w:cs="Arial"/>
          <w:lang w:val="sr-Cyrl-RS"/>
        </w:rPr>
        <w:t>постројења  ТЕНТ</w:t>
      </w:r>
      <w:proofErr w:type="gramEnd"/>
      <w:r w:rsidR="00AF4950" w:rsidRPr="00AF4950">
        <w:rPr>
          <w:rFonts w:cs="Arial"/>
          <w:lang w:val="sr-Cyrl-RS"/>
        </w:rPr>
        <w:t xml:space="preserve"> - А</w:t>
      </w:r>
    </w:p>
    <w:p w:rsidR="00AF4950" w:rsidRDefault="002E12CC" w:rsidP="00AF4950">
      <w:pPr>
        <w:rPr>
          <w:rFonts w:cs="Arial"/>
          <w:b/>
          <w:lang w:val="sr-Cyrl-RS" w:eastAsia="zh-CN"/>
        </w:rPr>
      </w:pPr>
      <w:r w:rsidRPr="0051399F">
        <w:rPr>
          <w:rFonts w:cs="Arial"/>
          <w:b/>
          <w:lang w:eastAsia="zh-CN"/>
        </w:rPr>
        <w:t>Назив из општег речника набавке:</w:t>
      </w:r>
      <w:r w:rsidR="00AF4950" w:rsidRPr="001C0E7C">
        <w:rPr>
          <w:rFonts w:cs="Arial"/>
          <w:lang w:val="sr-Latn-RS" w:eastAsia="zh-CN"/>
        </w:rPr>
        <w:t xml:space="preserve"> </w:t>
      </w:r>
      <w:r w:rsidR="00AF4950">
        <w:rPr>
          <w:rFonts w:cs="Arial"/>
          <w:lang w:val="sr-Cyrl-RS" w:eastAsia="zh-CN"/>
        </w:rPr>
        <w:t>Помоћни уређаји за котлове</w:t>
      </w:r>
      <w:r w:rsidR="00AF4950" w:rsidRPr="0051399F">
        <w:rPr>
          <w:rFonts w:cs="Arial"/>
          <w:b/>
          <w:lang w:eastAsia="zh-CN"/>
        </w:rPr>
        <w:t xml:space="preserve"> </w:t>
      </w:r>
    </w:p>
    <w:p w:rsidR="001B619C" w:rsidRPr="00C079B3" w:rsidRDefault="002E12CC" w:rsidP="00AF4950">
      <w:pPr>
        <w:rPr>
          <w:rFonts w:cs="Arial"/>
          <w:lang w:val="sr-Cyrl-RS" w:eastAsia="zh-CN"/>
        </w:rPr>
      </w:pPr>
      <w:r w:rsidRPr="0051399F">
        <w:rPr>
          <w:rFonts w:cs="Arial"/>
          <w:b/>
          <w:lang w:eastAsia="zh-CN"/>
        </w:rPr>
        <w:t>Ознака из општег речника набавке:</w:t>
      </w:r>
      <w:r w:rsidR="00523D27" w:rsidRPr="00523D27">
        <w:t xml:space="preserve"> </w:t>
      </w:r>
      <w:r w:rsidR="00AF4950">
        <w:rPr>
          <w:rFonts w:cs="Arial"/>
          <w:lang w:val="sr-Cyrl-RS" w:eastAsia="zh-CN"/>
        </w:rPr>
        <w:t>42164000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91238" w:rsidRDefault="00791238" w:rsidP="007E4D15">
      <w:pPr>
        <w:spacing w:before="0"/>
        <w:rPr>
          <w:rFonts w:cs="Arial"/>
          <w:lang w:val="sr-Cyrl-RS" w:eastAsia="zh-CN"/>
        </w:rPr>
      </w:pPr>
    </w:p>
    <w:p w:rsidR="00F72794" w:rsidRDefault="00F72794" w:rsidP="007E4D15">
      <w:pPr>
        <w:spacing w:before="0"/>
        <w:rPr>
          <w:rFonts w:cs="Arial"/>
          <w:lang w:val="sr-Cyrl-RS" w:eastAsia="zh-CN"/>
        </w:rPr>
      </w:pPr>
    </w:p>
    <w:p w:rsidR="00F72794" w:rsidRDefault="00F72794"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956452">
      <w:pPr>
        <w:spacing w:before="0"/>
      </w:pPr>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4D6F70" w:rsidRDefault="004D6F70" w:rsidP="007252C7">
      <w:pPr>
        <w:spacing w:before="0"/>
        <w:rPr>
          <w:rFonts w:cs="Arial"/>
          <w:lang w:val="sr-Cyrl-RS"/>
        </w:rPr>
      </w:pPr>
    </w:p>
    <w:p w:rsidR="00455F03" w:rsidRPr="00455F03" w:rsidRDefault="00455F03" w:rsidP="00D57BA3">
      <w:pPr>
        <w:spacing w:before="0"/>
        <w:jc w:val="left"/>
        <w:rPr>
          <w:rFonts w:cs="Arial"/>
          <w:b/>
          <w:lang w:val="sr-Cyrl-RS" w:eastAsia="hr-HR"/>
        </w:rPr>
      </w:pPr>
      <w:r w:rsidRPr="00455F03">
        <w:rPr>
          <w:b/>
          <w:lang w:val="sr-Cyrl-RS"/>
        </w:rPr>
        <w:t xml:space="preserve">3.1 </w:t>
      </w:r>
      <w:r w:rsidRPr="00455F03">
        <w:rPr>
          <w:b/>
        </w:rPr>
        <w:t>Врста</w:t>
      </w:r>
      <w:r w:rsidR="00B27F64">
        <w:rPr>
          <w:b/>
          <w:lang w:val="sr-Cyrl-RS"/>
        </w:rPr>
        <w:t xml:space="preserve"> и</w:t>
      </w:r>
      <w:r w:rsidRPr="00455F03">
        <w:rPr>
          <w:b/>
        </w:rPr>
        <w:t xml:space="preserve"> количина </w:t>
      </w:r>
    </w:p>
    <w:p w:rsidR="0099328A" w:rsidRDefault="0099328A" w:rsidP="00D57BA3">
      <w:pPr>
        <w:spacing w:before="0"/>
        <w:jc w:val="left"/>
        <w:rPr>
          <w:rFonts w:cs="Arial"/>
          <w:sz w:val="12"/>
          <w:szCs w:val="12"/>
          <w:lang w:val="sr-Cyrl-RS" w:eastAsia="hr-HR"/>
        </w:rPr>
      </w:pPr>
    </w:p>
    <w:p w:rsidR="00B27F64" w:rsidRPr="001B71B4" w:rsidRDefault="00B27F64" w:rsidP="00B27F64">
      <w:pPr>
        <w:rPr>
          <w:rFonts w:cs="Arial"/>
          <w:b/>
          <w:lang w:val="sr-Cyrl-RS"/>
        </w:rPr>
      </w:pPr>
      <w:r w:rsidRPr="001B71B4">
        <w:rPr>
          <w:rFonts w:cs="Arial"/>
          <w:b/>
          <w:lang w:val="sr-Cyrl-RS"/>
        </w:rPr>
        <w:t xml:space="preserve">Табела 1. </w:t>
      </w:r>
    </w:p>
    <w:tbl>
      <w:tblPr>
        <w:tblStyle w:val="TableGrid"/>
        <w:tblW w:w="8472" w:type="dxa"/>
        <w:tblLayout w:type="fixed"/>
        <w:tblLook w:val="04A0" w:firstRow="1" w:lastRow="0" w:firstColumn="1" w:lastColumn="0" w:noHBand="0" w:noVBand="1"/>
      </w:tblPr>
      <w:tblGrid>
        <w:gridCol w:w="675"/>
        <w:gridCol w:w="4536"/>
        <w:gridCol w:w="1418"/>
        <w:gridCol w:w="1843"/>
      </w:tblGrid>
      <w:tr w:rsidR="00B27F64" w:rsidTr="009D5F1A">
        <w:tc>
          <w:tcPr>
            <w:tcW w:w="675" w:type="dxa"/>
          </w:tcPr>
          <w:p w:rsidR="00B27F64" w:rsidRDefault="00B27F64" w:rsidP="009D5F1A">
            <w:pPr>
              <w:jc w:val="center"/>
              <w:rPr>
                <w:rFonts w:cs="Arial"/>
                <w:lang w:val="sr-Cyrl-CS"/>
              </w:rPr>
            </w:pPr>
            <w:r>
              <w:rPr>
                <w:rFonts w:cs="Arial"/>
                <w:lang w:val="sr-Cyrl-CS"/>
              </w:rPr>
              <w:t>Ред.бр.</w:t>
            </w:r>
          </w:p>
        </w:tc>
        <w:tc>
          <w:tcPr>
            <w:tcW w:w="4536" w:type="dxa"/>
          </w:tcPr>
          <w:p w:rsidR="00B27F64" w:rsidRDefault="00B27F64" w:rsidP="009D5F1A">
            <w:pPr>
              <w:jc w:val="center"/>
              <w:rPr>
                <w:rFonts w:cs="Arial"/>
                <w:lang w:val="sr-Cyrl-CS"/>
              </w:rPr>
            </w:pPr>
            <w:r>
              <w:rPr>
                <w:rFonts w:cs="Arial"/>
                <w:lang w:val="sr-Cyrl-CS"/>
              </w:rPr>
              <w:t>Назив</w:t>
            </w:r>
          </w:p>
        </w:tc>
        <w:tc>
          <w:tcPr>
            <w:tcW w:w="1418" w:type="dxa"/>
          </w:tcPr>
          <w:p w:rsidR="00B27F64" w:rsidRDefault="00B27F64" w:rsidP="009D5F1A">
            <w:pPr>
              <w:jc w:val="center"/>
              <w:rPr>
                <w:rFonts w:cs="Arial"/>
                <w:lang w:val="sr-Cyrl-CS"/>
              </w:rPr>
            </w:pPr>
            <w:r>
              <w:rPr>
                <w:rFonts w:cs="Arial"/>
                <w:lang w:val="sr-Cyrl-CS"/>
              </w:rPr>
              <w:t>Јед. мере</w:t>
            </w:r>
          </w:p>
        </w:tc>
        <w:tc>
          <w:tcPr>
            <w:tcW w:w="1843" w:type="dxa"/>
          </w:tcPr>
          <w:p w:rsidR="00B27F64" w:rsidRDefault="00B27F64" w:rsidP="009D5F1A">
            <w:pPr>
              <w:jc w:val="center"/>
              <w:rPr>
                <w:rFonts w:cs="Arial"/>
                <w:lang w:val="sr-Cyrl-CS"/>
              </w:rPr>
            </w:pPr>
            <w:r>
              <w:rPr>
                <w:rFonts w:cs="Arial"/>
                <w:lang w:val="sr-Cyrl-CS"/>
              </w:rPr>
              <w:t>количина</w:t>
            </w:r>
          </w:p>
        </w:tc>
      </w:tr>
      <w:tr w:rsidR="00B27F64" w:rsidTr="009D5F1A">
        <w:trPr>
          <w:trHeight w:val="60"/>
        </w:trPr>
        <w:tc>
          <w:tcPr>
            <w:tcW w:w="675" w:type="dxa"/>
          </w:tcPr>
          <w:p w:rsidR="00B27F64" w:rsidRDefault="00B27F64" w:rsidP="009D5F1A">
            <w:pPr>
              <w:rPr>
                <w:rFonts w:cs="Arial"/>
                <w:lang w:val="sr-Cyrl-CS"/>
              </w:rPr>
            </w:pPr>
            <w:r>
              <w:rPr>
                <w:rFonts w:cs="Arial"/>
                <w:lang w:val="sr-Cyrl-CS"/>
              </w:rPr>
              <w:t>1.</w:t>
            </w:r>
          </w:p>
        </w:tc>
        <w:tc>
          <w:tcPr>
            <w:tcW w:w="4536" w:type="dxa"/>
          </w:tcPr>
          <w:p w:rsidR="00B27F64" w:rsidRDefault="00AF4950" w:rsidP="009D5F1A">
            <w:pPr>
              <w:rPr>
                <w:rFonts w:cs="Arial"/>
                <w:lang w:val="sr-Cyrl-CS"/>
              </w:rPr>
            </w:pPr>
            <w:r>
              <w:rPr>
                <w:rFonts w:cs="Arial"/>
                <w:lang w:val="sr-Cyrl-CS"/>
              </w:rPr>
              <w:t>УЛ</w:t>
            </w:r>
            <w:r w:rsidRPr="00AF4950">
              <w:rPr>
                <w:rFonts w:cs="Arial"/>
                <w:lang w:val="sr-Cyrl-CS"/>
              </w:rPr>
              <w:t>O</w:t>
            </w:r>
            <w:r>
              <w:rPr>
                <w:rFonts w:cs="Arial"/>
                <w:lang w:val="sr-Cyrl-CS"/>
              </w:rPr>
              <w:t>Ж</w:t>
            </w:r>
            <w:r w:rsidRPr="00AF4950">
              <w:rPr>
                <w:rFonts w:cs="Arial"/>
                <w:lang w:val="sr-Cyrl-CS"/>
              </w:rPr>
              <w:t>A</w:t>
            </w:r>
            <w:r>
              <w:rPr>
                <w:rFonts w:cs="Arial"/>
                <w:lang w:val="sr-Cyrl-CS"/>
              </w:rPr>
              <w:t>К</w:t>
            </w:r>
            <w:r w:rsidRPr="00AF4950">
              <w:rPr>
                <w:rFonts w:cs="Arial"/>
                <w:lang w:val="sr-Cyrl-CS"/>
              </w:rPr>
              <w:t xml:space="preserve"> MA</w:t>
            </w:r>
            <w:r>
              <w:rPr>
                <w:rFonts w:cs="Arial"/>
                <w:lang w:val="sr-Cyrl-CS"/>
              </w:rPr>
              <w:t>ЗУ</w:t>
            </w:r>
            <w:r w:rsidRPr="00AF4950">
              <w:rPr>
                <w:rFonts w:cs="Arial"/>
                <w:lang w:val="sr-Cyrl-CS"/>
              </w:rPr>
              <w:t>T</w:t>
            </w:r>
            <w:r>
              <w:rPr>
                <w:rFonts w:cs="Arial"/>
                <w:lang w:val="sr-Cyrl-CS"/>
              </w:rPr>
              <w:t>Н</w:t>
            </w:r>
            <w:r w:rsidRPr="00AF4950">
              <w:rPr>
                <w:rFonts w:cs="Arial"/>
                <w:lang w:val="sr-Cyrl-CS"/>
              </w:rPr>
              <w:t xml:space="preserve">E </w:t>
            </w:r>
            <w:r>
              <w:rPr>
                <w:rFonts w:cs="Arial"/>
                <w:lang w:val="sr-Cyrl-CS"/>
              </w:rPr>
              <w:t>ПУ</w:t>
            </w:r>
            <w:r w:rsidRPr="00AF4950">
              <w:rPr>
                <w:rFonts w:cs="Arial"/>
                <w:lang w:val="sr-Cyrl-CS"/>
              </w:rPr>
              <w:t>M</w:t>
            </w:r>
            <w:r>
              <w:rPr>
                <w:rFonts w:cs="Arial"/>
                <w:lang w:val="sr-Cyrl-CS"/>
              </w:rPr>
              <w:t>П</w:t>
            </w:r>
            <w:r w:rsidRPr="00AF4950">
              <w:rPr>
                <w:rFonts w:cs="Arial"/>
                <w:lang w:val="sr-Cyrl-CS"/>
              </w:rPr>
              <w:t>E KHVP-A-20/2Mz</w:t>
            </w:r>
          </w:p>
        </w:tc>
        <w:tc>
          <w:tcPr>
            <w:tcW w:w="1418" w:type="dxa"/>
            <w:vAlign w:val="center"/>
          </w:tcPr>
          <w:p w:rsidR="00B27F64" w:rsidRDefault="00B27F64" w:rsidP="009D5F1A">
            <w:pPr>
              <w:jc w:val="center"/>
              <w:rPr>
                <w:rFonts w:cs="Arial"/>
                <w:lang w:val="sr-Cyrl-CS"/>
              </w:rPr>
            </w:pPr>
            <w:r>
              <w:rPr>
                <w:rFonts w:cs="Arial"/>
                <w:lang w:val="sr-Cyrl-CS"/>
              </w:rPr>
              <w:t>ком</w:t>
            </w:r>
          </w:p>
        </w:tc>
        <w:tc>
          <w:tcPr>
            <w:tcW w:w="1843" w:type="dxa"/>
            <w:vAlign w:val="center"/>
          </w:tcPr>
          <w:p w:rsidR="00B27F64" w:rsidRDefault="00B27F64" w:rsidP="009D5F1A">
            <w:pPr>
              <w:jc w:val="center"/>
              <w:rPr>
                <w:rFonts w:cs="Arial"/>
                <w:lang w:val="sr-Cyrl-CS"/>
              </w:rPr>
            </w:pPr>
            <w:r>
              <w:rPr>
                <w:rFonts w:cs="Arial"/>
                <w:lang w:val="sr-Cyrl-CS"/>
              </w:rPr>
              <w:t>1</w:t>
            </w:r>
          </w:p>
        </w:tc>
      </w:tr>
      <w:tr w:rsidR="00B27F64" w:rsidTr="009D5F1A">
        <w:tc>
          <w:tcPr>
            <w:tcW w:w="675" w:type="dxa"/>
          </w:tcPr>
          <w:p w:rsidR="00B27F64" w:rsidRDefault="00B27F64" w:rsidP="009D5F1A">
            <w:pPr>
              <w:rPr>
                <w:rFonts w:cs="Arial"/>
                <w:lang w:val="sr-Cyrl-CS"/>
              </w:rPr>
            </w:pPr>
            <w:r>
              <w:rPr>
                <w:rFonts w:cs="Arial"/>
                <w:lang w:val="sr-Cyrl-CS"/>
              </w:rPr>
              <w:t>2.</w:t>
            </w:r>
          </w:p>
        </w:tc>
        <w:tc>
          <w:tcPr>
            <w:tcW w:w="4536" w:type="dxa"/>
          </w:tcPr>
          <w:p w:rsidR="00B27F64" w:rsidRDefault="00AF4950" w:rsidP="009D5F1A">
            <w:pPr>
              <w:rPr>
                <w:rFonts w:cs="Arial"/>
                <w:lang w:val="sr-Cyrl-CS"/>
              </w:rPr>
            </w:pPr>
            <w:r>
              <w:rPr>
                <w:rFonts w:cs="Arial"/>
                <w:lang w:val="sr-Cyrl-CS"/>
              </w:rPr>
              <w:t>ЗУПЧ</w:t>
            </w:r>
            <w:r w:rsidRPr="00AF4950">
              <w:rPr>
                <w:rFonts w:cs="Arial"/>
                <w:lang w:val="sr-Cyrl-CS"/>
              </w:rPr>
              <w:t>A</w:t>
            </w:r>
            <w:r>
              <w:rPr>
                <w:rFonts w:cs="Arial"/>
                <w:lang w:val="sr-Cyrl-CS"/>
              </w:rPr>
              <w:t>С</w:t>
            </w:r>
            <w:r w:rsidRPr="00AF4950">
              <w:rPr>
                <w:rFonts w:cs="Arial"/>
                <w:lang w:val="sr-Cyrl-CS"/>
              </w:rPr>
              <w:t xml:space="preserve">TA </w:t>
            </w:r>
            <w:r>
              <w:rPr>
                <w:rFonts w:cs="Arial"/>
                <w:lang w:val="sr-Cyrl-CS"/>
              </w:rPr>
              <w:t>ПУ</w:t>
            </w:r>
            <w:r w:rsidRPr="00AF4950">
              <w:rPr>
                <w:rFonts w:cs="Arial"/>
                <w:lang w:val="sr-Cyrl-CS"/>
              </w:rPr>
              <w:t>M</w:t>
            </w:r>
            <w:r>
              <w:rPr>
                <w:rFonts w:cs="Arial"/>
                <w:lang w:val="sr-Cyrl-CS"/>
              </w:rPr>
              <w:t>П</w:t>
            </w:r>
            <w:r w:rsidRPr="00AF4950">
              <w:rPr>
                <w:rFonts w:cs="Arial"/>
                <w:lang w:val="sr-Cyrl-CS"/>
              </w:rPr>
              <w:t>A  1</w:t>
            </w:r>
          </w:p>
        </w:tc>
        <w:tc>
          <w:tcPr>
            <w:tcW w:w="1418" w:type="dxa"/>
            <w:vAlign w:val="center"/>
          </w:tcPr>
          <w:p w:rsidR="00B27F64" w:rsidRDefault="00AF4950" w:rsidP="009D5F1A">
            <w:pPr>
              <w:jc w:val="center"/>
              <w:rPr>
                <w:rFonts w:cs="Arial"/>
                <w:lang w:val="sr-Cyrl-CS"/>
              </w:rPr>
            </w:pPr>
            <w:r>
              <w:rPr>
                <w:rFonts w:cs="Arial"/>
                <w:lang w:val="sr-Cyrl-CS"/>
              </w:rPr>
              <w:t>ком</w:t>
            </w:r>
          </w:p>
        </w:tc>
        <w:tc>
          <w:tcPr>
            <w:tcW w:w="1843" w:type="dxa"/>
            <w:vAlign w:val="center"/>
          </w:tcPr>
          <w:p w:rsidR="00B27F64" w:rsidRDefault="00B27F64" w:rsidP="009D5F1A">
            <w:pPr>
              <w:jc w:val="center"/>
              <w:rPr>
                <w:rFonts w:cs="Arial"/>
                <w:lang w:val="sr-Cyrl-CS"/>
              </w:rPr>
            </w:pPr>
            <w:r>
              <w:rPr>
                <w:rFonts w:cs="Arial"/>
                <w:lang w:val="sr-Cyrl-CS"/>
              </w:rPr>
              <w:t>1</w:t>
            </w:r>
          </w:p>
        </w:tc>
      </w:tr>
      <w:tr w:rsidR="00B27F64" w:rsidTr="009D5F1A">
        <w:tc>
          <w:tcPr>
            <w:tcW w:w="675" w:type="dxa"/>
          </w:tcPr>
          <w:p w:rsidR="00B27F64" w:rsidRDefault="00B27F64" w:rsidP="009D5F1A">
            <w:pPr>
              <w:rPr>
                <w:rFonts w:cs="Arial"/>
                <w:lang w:val="sr-Cyrl-CS"/>
              </w:rPr>
            </w:pPr>
            <w:r>
              <w:rPr>
                <w:rFonts w:cs="Arial"/>
                <w:lang w:val="sr-Cyrl-CS"/>
              </w:rPr>
              <w:t>3.</w:t>
            </w:r>
          </w:p>
        </w:tc>
        <w:tc>
          <w:tcPr>
            <w:tcW w:w="4536" w:type="dxa"/>
          </w:tcPr>
          <w:p w:rsidR="00B27F64" w:rsidRDefault="00AF4950" w:rsidP="009D5F1A">
            <w:pPr>
              <w:rPr>
                <w:rFonts w:cs="Arial"/>
                <w:lang w:val="sr-Cyrl-CS"/>
              </w:rPr>
            </w:pPr>
            <w:r>
              <w:rPr>
                <w:rFonts w:cs="Arial"/>
                <w:lang w:val="sr-Cyrl-CS"/>
              </w:rPr>
              <w:t>ЗУПЧ</w:t>
            </w:r>
            <w:r w:rsidRPr="00AF4950">
              <w:rPr>
                <w:rFonts w:cs="Arial"/>
                <w:lang w:val="sr-Cyrl-CS"/>
              </w:rPr>
              <w:t>A</w:t>
            </w:r>
            <w:r>
              <w:rPr>
                <w:rFonts w:cs="Arial"/>
                <w:lang w:val="sr-Cyrl-CS"/>
              </w:rPr>
              <w:t>С</w:t>
            </w:r>
            <w:r w:rsidRPr="00AF4950">
              <w:rPr>
                <w:rFonts w:cs="Arial"/>
                <w:lang w:val="sr-Cyrl-CS"/>
              </w:rPr>
              <w:t xml:space="preserve">TA </w:t>
            </w:r>
            <w:r>
              <w:rPr>
                <w:rFonts w:cs="Arial"/>
                <w:lang w:val="sr-Cyrl-CS"/>
              </w:rPr>
              <w:t>ПУ</w:t>
            </w:r>
            <w:r w:rsidRPr="00AF4950">
              <w:rPr>
                <w:rFonts w:cs="Arial"/>
                <w:lang w:val="sr-Cyrl-CS"/>
              </w:rPr>
              <w:t>M</w:t>
            </w:r>
            <w:r>
              <w:rPr>
                <w:rFonts w:cs="Arial"/>
                <w:lang w:val="sr-Cyrl-CS"/>
              </w:rPr>
              <w:t>П</w:t>
            </w:r>
            <w:r w:rsidRPr="00AF4950">
              <w:rPr>
                <w:rFonts w:cs="Arial"/>
                <w:lang w:val="sr-Cyrl-CS"/>
              </w:rPr>
              <w:t>A  2</w:t>
            </w:r>
          </w:p>
        </w:tc>
        <w:tc>
          <w:tcPr>
            <w:tcW w:w="1418" w:type="dxa"/>
            <w:vAlign w:val="center"/>
          </w:tcPr>
          <w:p w:rsidR="00B27F64" w:rsidRDefault="00AF4950" w:rsidP="009D5F1A">
            <w:pPr>
              <w:jc w:val="center"/>
              <w:rPr>
                <w:rFonts w:cs="Arial"/>
                <w:lang w:val="sr-Cyrl-CS"/>
              </w:rPr>
            </w:pPr>
            <w:r>
              <w:rPr>
                <w:rFonts w:cs="Arial"/>
                <w:lang w:val="sr-Cyrl-CS"/>
              </w:rPr>
              <w:t>ком</w:t>
            </w:r>
          </w:p>
        </w:tc>
        <w:tc>
          <w:tcPr>
            <w:tcW w:w="1843" w:type="dxa"/>
            <w:vAlign w:val="center"/>
          </w:tcPr>
          <w:p w:rsidR="00B27F64" w:rsidRDefault="00B27F64" w:rsidP="009D5F1A">
            <w:pPr>
              <w:jc w:val="center"/>
              <w:rPr>
                <w:rFonts w:cs="Arial"/>
                <w:lang w:val="sr-Cyrl-CS"/>
              </w:rPr>
            </w:pPr>
            <w:r>
              <w:rPr>
                <w:rFonts w:cs="Arial"/>
                <w:lang w:val="sr-Cyrl-CS"/>
              </w:rPr>
              <w:t>1</w:t>
            </w:r>
          </w:p>
        </w:tc>
      </w:tr>
      <w:tr w:rsidR="00AF4950" w:rsidTr="00AD1D00">
        <w:tc>
          <w:tcPr>
            <w:tcW w:w="675" w:type="dxa"/>
          </w:tcPr>
          <w:p w:rsidR="00AF4950" w:rsidRDefault="00AF4950" w:rsidP="009D5F1A">
            <w:pPr>
              <w:rPr>
                <w:rFonts w:cs="Arial"/>
                <w:lang w:val="sr-Cyrl-CS"/>
              </w:rPr>
            </w:pPr>
            <w:r>
              <w:rPr>
                <w:rFonts w:cs="Arial"/>
                <w:lang w:val="sr-Cyrl-CS"/>
              </w:rPr>
              <w:t>4.</w:t>
            </w:r>
          </w:p>
        </w:tc>
        <w:tc>
          <w:tcPr>
            <w:tcW w:w="4536" w:type="dxa"/>
          </w:tcPr>
          <w:p w:rsidR="00AF4950" w:rsidRDefault="00AF4950" w:rsidP="009D5F1A">
            <w:pPr>
              <w:rPr>
                <w:rFonts w:cs="Arial"/>
                <w:lang w:val="sr-Cyrl-CS"/>
              </w:rPr>
            </w:pPr>
            <w:r w:rsidRPr="00AF4950">
              <w:rPr>
                <w:rFonts w:cs="Arial"/>
                <w:lang w:val="sr-Cyrl-CS"/>
              </w:rPr>
              <w:t>ME</w:t>
            </w:r>
            <w:r>
              <w:rPr>
                <w:rFonts w:cs="Arial"/>
                <w:lang w:val="sr-Cyrl-CS"/>
              </w:rPr>
              <w:t>Х</w:t>
            </w:r>
            <w:r w:rsidRPr="00AF4950">
              <w:rPr>
                <w:rFonts w:cs="Arial"/>
                <w:lang w:val="sr-Cyrl-CS"/>
              </w:rPr>
              <w:t>A</w:t>
            </w:r>
            <w:r>
              <w:rPr>
                <w:rFonts w:cs="Arial"/>
                <w:lang w:val="sr-Cyrl-CS"/>
              </w:rPr>
              <w:t>НИЧКИ</w:t>
            </w:r>
            <w:r w:rsidRPr="00AF4950">
              <w:rPr>
                <w:rFonts w:cs="Arial"/>
                <w:lang w:val="sr-Cyrl-CS"/>
              </w:rPr>
              <w:t xml:space="preserve"> </w:t>
            </w:r>
            <w:r>
              <w:rPr>
                <w:rFonts w:cs="Arial"/>
                <w:lang w:val="sr-Cyrl-CS"/>
              </w:rPr>
              <w:t>З</w:t>
            </w:r>
            <w:r w:rsidRPr="00AF4950">
              <w:rPr>
                <w:rFonts w:cs="Arial"/>
                <w:lang w:val="sr-Cyrl-CS"/>
              </w:rPr>
              <w:t>A</w:t>
            </w:r>
            <w:r>
              <w:rPr>
                <w:rFonts w:cs="Arial"/>
                <w:lang w:val="sr-Cyrl-CS"/>
              </w:rPr>
              <w:t>П</w:t>
            </w:r>
            <w:r w:rsidRPr="00AF4950">
              <w:rPr>
                <w:rFonts w:cs="Arial"/>
                <w:lang w:val="sr-Cyrl-CS"/>
              </w:rPr>
              <w:t>T</w:t>
            </w:r>
            <w:r>
              <w:rPr>
                <w:rFonts w:cs="Arial"/>
                <w:lang w:val="sr-Cyrl-CS"/>
              </w:rPr>
              <w:t>ИВ</w:t>
            </w:r>
            <w:r w:rsidRPr="00AF4950">
              <w:rPr>
                <w:rFonts w:cs="Arial"/>
                <w:lang w:val="sr-Cyrl-CS"/>
              </w:rPr>
              <w:t>A</w:t>
            </w:r>
            <w:r>
              <w:rPr>
                <w:rFonts w:cs="Arial"/>
                <w:lang w:val="sr-Cyrl-CS"/>
              </w:rPr>
              <w:t>Ч</w:t>
            </w:r>
            <w:r w:rsidRPr="00AF4950">
              <w:rPr>
                <w:rFonts w:cs="Arial"/>
                <w:lang w:val="sr-Cyrl-CS"/>
              </w:rPr>
              <w:t xml:space="preserve"> NM1216</w:t>
            </w:r>
          </w:p>
        </w:tc>
        <w:tc>
          <w:tcPr>
            <w:tcW w:w="1418" w:type="dxa"/>
          </w:tcPr>
          <w:p w:rsidR="00AF4950" w:rsidRDefault="00AF4950" w:rsidP="00AF4950">
            <w:pPr>
              <w:jc w:val="center"/>
            </w:pPr>
            <w:r w:rsidRPr="00B86EF3">
              <w:rPr>
                <w:rFonts w:cs="Arial"/>
                <w:lang w:val="sr-Cyrl-CS"/>
              </w:rPr>
              <w:t>ком</w:t>
            </w:r>
          </w:p>
        </w:tc>
        <w:tc>
          <w:tcPr>
            <w:tcW w:w="1843" w:type="dxa"/>
            <w:vAlign w:val="center"/>
          </w:tcPr>
          <w:p w:rsidR="00AF4950" w:rsidRDefault="00AF4950" w:rsidP="009D5F1A">
            <w:pPr>
              <w:jc w:val="center"/>
              <w:rPr>
                <w:rFonts w:cs="Arial"/>
                <w:lang w:val="sr-Cyrl-CS"/>
              </w:rPr>
            </w:pPr>
            <w:r>
              <w:rPr>
                <w:rFonts w:cs="Arial"/>
                <w:lang w:val="sr-Cyrl-CS"/>
              </w:rPr>
              <w:t>10</w:t>
            </w:r>
          </w:p>
        </w:tc>
      </w:tr>
      <w:tr w:rsidR="00AF4950" w:rsidTr="00AD1D00">
        <w:tc>
          <w:tcPr>
            <w:tcW w:w="675" w:type="dxa"/>
          </w:tcPr>
          <w:p w:rsidR="00AF4950" w:rsidRDefault="00AF4950" w:rsidP="009D5F1A">
            <w:pPr>
              <w:rPr>
                <w:rFonts w:cs="Arial"/>
                <w:lang w:val="sr-Cyrl-CS"/>
              </w:rPr>
            </w:pPr>
            <w:r>
              <w:rPr>
                <w:rFonts w:cs="Arial"/>
                <w:lang w:val="sr-Cyrl-CS"/>
              </w:rPr>
              <w:t>5.</w:t>
            </w:r>
          </w:p>
        </w:tc>
        <w:tc>
          <w:tcPr>
            <w:tcW w:w="4536" w:type="dxa"/>
          </w:tcPr>
          <w:p w:rsidR="00AF4950" w:rsidRDefault="00AF4950" w:rsidP="009D5F1A">
            <w:pPr>
              <w:rPr>
                <w:rFonts w:cs="Arial"/>
                <w:lang w:val="sr-Cyrl-CS"/>
              </w:rPr>
            </w:pPr>
            <w:r w:rsidRPr="00AF4950">
              <w:rPr>
                <w:rFonts w:cs="Arial"/>
                <w:lang w:val="sr-Cyrl-CS"/>
              </w:rPr>
              <w:t>ME</w:t>
            </w:r>
            <w:r>
              <w:rPr>
                <w:rFonts w:cs="Arial"/>
                <w:lang w:val="sr-Cyrl-CS"/>
              </w:rPr>
              <w:t>Х</w:t>
            </w:r>
            <w:r w:rsidRPr="00AF4950">
              <w:rPr>
                <w:rFonts w:cs="Arial"/>
                <w:lang w:val="sr-Cyrl-CS"/>
              </w:rPr>
              <w:t>A</w:t>
            </w:r>
            <w:r>
              <w:rPr>
                <w:rFonts w:cs="Arial"/>
                <w:lang w:val="sr-Cyrl-CS"/>
              </w:rPr>
              <w:t>НИЧКИ</w:t>
            </w:r>
            <w:r w:rsidRPr="00AF4950">
              <w:rPr>
                <w:rFonts w:cs="Arial"/>
                <w:lang w:val="sr-Cyrl-CS"/>
              </w:rPr>
              <w:t xml:space="preserve"> </w:t>
            </w:r>
            <w:r>
              <w:rPr>
                <w:rFonts w:cs="Arial"/>
                <w:lang w:val="sr-Cyrl-CS"/>
              </w:rPr>
              <w:t>З</w:t>
            </w:r>
            <w:r w:rsidRPr="00AF4950">
              <w:rPr>
                <w:rFonts w:cs="Arial"/>
                <w:lang w:val="sr-Cyrl-CS"/>
              </w:rPr>
              <w:t>A</w:t>
            </w:r>
            <w:r>
              <w:rPr>
                <w:rFonts w:cs="Arial"/>
                <w:lang w:val="sr-Cyrl-CS"/>
              </w:rPr>
              <w:t>П</w:t>
            </w:r>
            <w:r w:rsidRPr="00AF4950">
              <w:rPr>
                <w:rFonts w:cs="Arial"/>
                <w:lang w:val="sr-Cyrl-CS"/>
              </w:rPr>
              <w:t>T</w:t>
            </w:r>
            <w:r>
              <w:rPr>
                <w:rFonts w:cs="Arial"/>
                <w:lang w:val="sr-Cyrl-CS"/>
              </w:rPr>
              <w:t>ИВ</w:t>
            </w:r>
            <w:r w:rsidRPr="00AF4950">
              <w:rPr>
                <w:rFonts w:cs="Arial"/>
                <w:lang w:val="sr-Cyrl-CS"/>
              </w:rPr>
              <w:t>A</w:t>
            </w:r>
            <w:r>
              <w:rPr>
                <w:rFonts w:cs="Arial"/>
                <w:lang w:val="sr-Cyrl-CS"/>
              </w:rPr>
              <w:t>Ч</w:t>
            </w:r>
            <w:r w:rsidRPr="00AF4950">
              <w:rPr>
                <w:rFonts w:cs="Arial"/>
                <w:lang w:val="sr-Cyrl-CS"/>
              </w:rPr>
              <w:t xml:space="preserve"> NM1222</w:t>
            </w:r>
          </w:p>
        </w:tc>
        <w:tc>
          <w:tcPr>
            <w:tcW w:w="1418" w:type="dxa"/>
          </w:tcPr>
          <w:p w:rsidR="00AF4950" w:rsidRDefault="00AF4950" w:rsidP="00AF4950">
            <w:pPr>
              <w:jc w:val="center"/>
            </w:pPr>
            <w:r w:rsidRPr="00B86EF3">
              <w:rPr>
                <w:rFonts w:cs="Arial"/>
                <w:lang w:val="sr-Cyrl-CS"/>
              </w:rPr>
              <w:t>ком</w:t>
            </w:r>
          </w:p>
        </w:tc>
        <w:tc>
          <w:tcPr>
            <w:tcW w:w="1843" w:type="dxa"/>
            <w:vAlign w:val="center"/>
          </w:tcPr>
          <w:p w:rsidR="00AF4950" w:rsidRDefault="00AF4950" w:rsidP="009D5F1A">
            <w:pPr>
              <w:jc w:val="center"/>
              <w:rPr>
                <w:rFonts w:cs="Arial"/>
                <w:lang w:val="sr-Cyrl-CS"/>
              </w:rPr>
            </w:pPr>
            <w:r>
              <w:rPr>
                <w:rFonts w:cs="Arial"/>
                <w:lang w:val="sr-Cyrl-CS"/>
              </w:rPr>
              <w:t>3</w:t>
            </w:r>
          </w:p>
        </w:tc>
      </w:tr>
      <w:tr w:rsidR="00AF4950" w:rsidTr="00AD1D00">
        <w:tc>
          <w:tcPr>
            <w:tcW w:w="675" w:type="dxa"/>
          </w:tcPr>
          <w:p w:rsidR="00AF4950" w:rsidRDefault="00AF4950" w:rsidP="009D5F1A">
            <w:pPr>
              <w:rPr>
                <w:rFonts w:cs="Arial"/>
                <w:lang w:val="sr-Cyrl-CS"/>
              </w:rPr>
            </w:pPr>
            <w:r>
              <w:rPr>
                <w:rFonts w:cs="Arial"/>
                <w:lang w:val="sr-Cyrl-CS"/>
              </w:rPr>
              <w:t>6.</w:t>
            </w:r>
          </w:p>
        </w:tc>
        <w:tc>
          <w:tcPr>
            <w:tcW w:w="4536" w:type="dxa"/>
          </w:tcPr>
          <w:p w:rsidR="00AF4950" w:rsidRDefault="00AF4950" w:rsidP="009D5F1A">
            <w:pPr>
              <w:rPr>
                <w:rFonts w:cs="Arial"/>
                <w:lang w:val="sr-Cyrl-CS"/>
              </w:rPr>
            </w:pPr>
            <w:r w:rsidRPr="00AF4950">
              <w:rPr>
                <w:rFonts w:cs="Arial"/>
                <w:lang w:val="sr-Cyrl-CS"/>
              </w:rPr>
              <w:t>ME</w:t>
            </w:r>
            <w:r>
              <w:rPr>
                <w:rFonts w:cs="Arial"/>
                <w:lang w:val="sr-Cyrl-CS"/>
              </w:rPr>
              <w:t>Х</w:t>
            </w:r>
            <w:r w:rsidRPr="00AF4950">
              <w:rPr>
                <w:rFonts w:cs="Arial"/>
                <w:lang w:val="sr-Cyrl-CS"/>
              </w:rPr>
              <w:t>A</w:t>
            </w:r>
            <w:r>
              <w:rPr>
                <w:rFonts w:cs="Arial"/>
                <w:lang w:val="sr-Cyrl-CS"/>
              </w:rPr>
              <w:t>НИЧК</w:t>
            </w:r>
            <w:r w:rsidRPr="00AF4950">
              <w:rPr>
                <w:rFonts w:cs="Arial"/>
                <w:lang w:val="sr-Cyrl-CS"/>
              </w:rPr>
              <w:t xml:space="preserve">A </w:t>
            </w:r>
            <w:r>
              <w:rPr>
                <w:rFonts w:cs="Arial"/>
                <w:lang w:val="sr-Cyrl-CS"/>
              </w:rPr>
              <w:t>З</w:t>
            </w:r>
            <w:r w:rsidRPr="00AF4950">
              <w:rPr>
                <w:rFonts w:cs="Arial"/>
                <w:lang w:val="sr-Cyrl-CS"/>
              </w:rPr>
              <w:t>A</w:t>
            </w:r>
            <w:r>
              <w:rPr>
                <w:rFonts w:cs="Arial"/>
                <w:lang w:val="sr-Cyrl-CS"/>
              </w:rPr>
              <w:t>П</w:t>
            </w:r>
            <w:r w:rsidRPr="00AF4950">
              <w:rPr>
                <w:rFonts w:cs="Arial"/>
                <w:lang w:val="sr-Cyrl-CS"/>
              </w:rPr>
              <w:t>T</w:t>
            </w:r>
            <w:r>
              <w:rPr>
                <w:rFonts w:cs="Arial"/>
                <w:lang w:val="sr-Cyrl-CS"/>
              </w:rPr>
              <w:t>ИВК</w:t>
            </w:r>
            <w:r w:rsidRPr="00AF4950">
              <w:rPr>
                <w:rFonts w:cs="Arial"/>
                <w:lang w:val="sr-Cyrl-CS"/>
              </w:rPr>
              <w:t>A UOPDC-HDL11</w:t>
            </w:r>
          </w:p>
        </w:tc>
        <w:tc>
          <w:tcPr>
            <w:tcW w:w="1418" w:type="dxa"/>
          </w:tcPr>
          <w:p w:rsidR="00AF4950" w:rsidRDefault="00AF4950" w:rsidP="00AF4950">
            <w:pPr>
              <w:jc w:val="center"/>
            </w:pPr>
            <w:r w:rsidRPr="00B86EF3">
              <w:rPr>
                <w:rFonts w:cs="Arial"/>
                <w:lang w:val="sr-Cyrl-CS"/>
              </w:rPr>
              <w:t>ком</w:t>
            </w:r>
          </w:p>
        </w:tc>
        <w:tc>
          <w:tcPr>
            <w:tcW w:w="1843" w:type="dxa"/>
            <w:vAlign w:val="center"/>
          </w:tcPr>
          <w:p w:rsidR="00AF4950" w:rsidRDefault="00AF4950" w:rsidP="009D5F1A">
            <w:pPr>
              <w:jc w:val="center"/>
              <w:rPr>
                <w:rFonts w:cs="Arial"/>
                <w:lang w:val="sr-Cyrl-CS"/>
              </w:rPr>
            </w:pPr>
            <w:r>
              <w:rPr>
                <w:rFonts w:cs="Arial"/>
                <w:lang w:val="sr-Cyrl-CS"/>
              </w:rPr>
              <w:t>2</w:t>
            </w:r>
          </w:p>
        </w:tc>
      </w:tr>
    </w:tbl>
    <w:p w:rsidR="00B27F64" w:rsidRDefault="00B27F64" w:rsidP="00D57BA3">
      <w:pPr>
        <w:spacing w:before="0"/>
        <w:jc w:val="left"/>
        <w:rPr>
          <w:b/>
          <w:lang w:val="sr-Cyrl-RS"/>
        </w:rPr>
      </w:pPr>
    </w:p>
    <w:p w:rsidR="00931C8B" w:rsidRDefault="00931C8B" w:rsidP="00D57BA3">
      <w:pPr>
        <w:spacing w:before="0"/>
        <w:jc w:val="left"/>
        <w:rPr>
          <w:b/>
          <w:lang w:val="sr-Cyrl-RS"/>
        </w:rPr>
      </w:pPr>
    </w:p>
    <w:p w:rsidR="00B27F64" w:rsidRDefault="00B27F64" w:rsidP="00D57BA3">
      <w:pPr>
        <w:spacing w:before="0"/>
        <w:jc w:val="left"/>
        <w:rPr>
          <w:rFonts w:cs="Arial"/>
          <w:sz w:val="12"/>
          <w:szCs w:val="12"/>
          <w:lang w:val="sr-Cyrl-RS" w:eastAsia="hr-HR"/>
        </w:rPr>
      </w:pPr>
      <w:r>
        <w:rPr>
          <w:b/>
          <w:lang w:val="sr-Cyrl-RS"/>
        </w:rPr>
        <w:t>3.2 О</w:t>
      </w:r>
      <w:r w:rsidRPr="00455F03">
        <w:rPr>
          <w:b/>
        </w:rPr>
        <w:t>пис добара</w:t>
      </w:r>
      <w:r>
        <w:rPr>
          <w:b/>
          <w:lang w:val="sr-Cyrl-RS"/>
        </w:rPr>
        <w:t xml:space="preserve"> и</w:t>
      </w:r>
      <w:r w:rsidRPr="00455F03">
        <w:rPr>
          <w:rFonts w:cs="Arial"/>
          <w:b/>
          <w:lang w:val="sr-Cyrl-RS" w:eastAsia="hr-HR"/>
        </w:rPr>
        <w:t xml:space="preserve"> </w:t>
      </w:r>
      <w:r w:rsidRPr="00455F03">
        <w:rPr>
          <w:b/>
        </w:rPr>
        <w:t>техничке карактеристике</w:t>
      </w:r>
    </w:p>
    <w:p w:rsidR="00B27F64" w:rsidRDefault="00B27F64" w:rsidP="00D57BA3">
      <w:pPr>
        <w:spacing w:before="0"/>
        <w:jc w:val="left"/>
        <w:rPr>
          <w:rFonts w:cs="Arial"/>
          <w:sz w:val="12"/>
          <w:szCs w:val="12"/>
          <w:lang w:val="sr-Cyrl-RS" w:eastAsia="hr-HR"/>
        </w:rPr>
      </w:pPr>
    </w:p>
    <w:bookmarkEnd w:id="16"/>
    <w:p w:rsidR="00F72794" w:rsidRDefault="00F72794" w:rsidP="00F72794">
      <w:pPr>
        <w:spacing w:before="0"/>
        <w:ind w:firstLine="360"/>
        <w:rPr>
          <w:rFonts w:cs="Arial"/>
          <w:b/>
          <w:lang w:val="ru-RU"/>
        </w:rPr>
      </w:pPr>
    </w:p>
    <w:p w:rsidR="00A14E07" w:rsidRDefault="00A14E07" w:rsidP="00F72794">
      <w:pPr>
        <w:spacing w:before="0"/>
        <w:ind w:firstLine="360"/>
        <w:rPr>
          <w:rFonts w:cs="Arial"/>
          <w:b/>
          <w:lang w:val="sr-Cyrl-CS"/>
        </w:rPr>
      </w:pPr>
      <w:r>
        <w:rPr>
          <w:rFonts w:cs="Arial"/>
          <w:b/>
          <w:lang w:val="ru-RU"/>
        </w:rPr>
        <w:t>П</w:t>
      </w:r>
      <w:r>
        <w:rPr>
          <w:rFonts w:cs="Arial"/>
          <w:b/>
          <w:lang w:val="sr-Cyrl-CS"/>
        </w:rPr>
        <w:t xml:space="preserve">озиција </w:t>
      </w:r>
      <w:r>
        <w:rPr>
          <w:rFonts w:cs="Arial"/>
          <w:b/>
          <w:lang w:val="sr-Latn-CS"/>
        </w:rPr>
        <w:t>1</w:t>
      </w:r>
      <w:r w:rsidRPr="00E10913">
        <w:rPr>
          <w:rFonts w:cs="Arial"/>
          <w:b/>
          <w:lang w:val="ru-RU"/>
        </w:rPr>
        <w:t>.</w:t>
      </w:r>
      <w:r w:rsidR="00931C8B">
        <w:rPr>
          <w:rFonts w:cs="Arial"/>
          <w:b/>
          <w:lang w:val="ru-RU"/>
        </w:rPr>
        <w:t xml:space="preserve"> - </w:t>
      </w:r>
      <w:r w:rsidR="00931C8B" w:rsidRPr="00931C8B">
        <w:rPr>
          <w:rFonts w:cs="Arial"/>
          <w:b/>
          <w:lang w:val="sr-Cyrl-CS"/>
        </w:rPr>
        <w:t>УЛOЖAК MAЗУTНE ПУMПE KHVP-A-20/2Mz</w:t>
      </w:r>
    </w:p>
    <w:p w:rsidR="00F72794" w:rsidRPr="00F72794" w:rsidRDefault="00F72794" w:rsidP="00F72794">
      <w:pPr>
        <w:spacing w:before="0"/>
        <w:ind w:firstLine="360"/>
        <w:rPr>
          <w:rFonts w:cs="Arial"/>
          <w:b/>
          <w:sz w:val="12"/>
          <w:szCs w:val="12"/>
          <w:lang w:val="ru-RU"/>
        </w:rPr>
      </w:pPr>
    </w:p>
    <w:p w:rsidR="00A14E07" w:rsidRDefault="00A14E07" w:rsidP="00F72794">
      <w:pPr>
        <w:spacing w:before="0"/>
        <w:ind w:left="360"/>
        <w:rPr>
          <w:rFonts w:cs="Arial"/>
          <w:lang w:val="sr-Cyrl-CS"/>
        </w:rPr>
      </w:pPr>
      <w:r>
        <w:rPr>
          <w:rFonts w:cs="Arial"/>
          <w:lang w:val="ru-RU"/>
        </w:rPr>
        <w:t xml:space="preserve"> </w:t>
      </w:r>
      <w:r>
        <w:rPr>
          <w:rFonts w:cs="Arial"/>
          <w:lang w:val="sr-Latn-CS"/>
        </w:rPr>
        <w:tab/>
      </w:r>
      <w:r>
        <w:rPr>
          <w:rFonts w:cs="Arial"/>
          <w:lang w:val="sr-Cyrl-CS"/>
        </w:rPr>
        <w:t>Извршити израду и испоруку улошка мазутне пумпе „</w:t>
      </w:r>
      <w:r>
        <w:rPr>
          <w:rFonts w:cs="Arial"/>
          <w:lang w:val="sr-Latn-CS"/>
        </w:rPr>
        <w:t>MZT KHVP</w:t>
      </w:r>
      <w:r>
        <w:rPr>
          <w:rFonts w:cs="Arial"/>
          <w:lang w:val="sr-Cyrl-CS"/>
        </w:rPr>
        <w:t>-</w:t>
      </w:r>
      <w:r>
        <w:rPr>
          <w:rFonts w:cs="Arial"/>
          <w:lang w:val="sr-Latn-CS"/>
        </w:rPr>
        <w:t>20A/2MZ</w:t>
      </w:r>
      <w:r>
        <w:rPr>
          <w:rFonts w:cs="Arial"/>
          <w:lang w:val="sr-Cyrl-CS"/>
        </w:rPr>
        <w:t>“ са следећим техничким карактеристикама:</w:t>
      </w:r>
    </w:p>
    <w:p w:rsidR="00A14E07" w:rsidRDefault="00A14E07" w:rsidP="00E54963">
      <w:pPr>
        <w:numPr>
          <w:ilvl w:val="0"/>
          <w:numId w:val="32"/>
        </w:numPr>
        <w:spacing w:before="40"/>
        <w:jc w:val="left"/>
        <w:rPr>
          <w:rFonts w:cs="Arial"/>
          <w:lang w:val="ru-RU"/>
        </w:rPr>
      </w:pPr>
      <w:r>
        <w:rPr>
          <w:rFonts w:cs="Arial"/>
          <w:lang w:val="ru-RU"/>
        </w:rPr>
        <w:t>Уложак мазутне пумпе мора одговарати постојећем телу наведене пумпе</w:t>
      </w:r>
      <w:r>
        <w:rPr>
          <w:rFonts w:cs="Arial"/>
          <w:lang w:val="sr-Latn-CS"/>
        </w:rPr>
        <w:t>.</w:t>
      </w:r>
    </w:p>
    <w:p w:rsidR="00A14E07" w:rsidRDefault="00A14E07" w:rsidP="00E54963">
      <w:pPr>
        <w:numPr>
          <w:ilvl w:val="0"/>
          <w:numId w:val="32"/>
        </w:numPr>
        <w:spacing w:before="0"/>
        <w:jc w:val="left"/>
        <w:rPr>
          <w:rFonts w:cs="Arial"/>
          <w:lang w:val="ru-RU"/>
        </w:rPr>
      </w:pPr>
      <w:r>
        <w:rPr>
          <w:rFonts w:cs="Arial"/>
          <w:lang w:val="ru-RU"/>
        </w:rPr>
        <w:t>Уложак испоручити у комплету са механичком заптивком и заптивним елементима неопнодних при монтажи.</w:t>
      </w:r>
    </w:p>
    <w:p w:rsidR="00A14E07" w:rsidRPr="000B4A82" w:rsidRDefault="00A14E07" w:rsidP="00E54963">
      <w:pPr>
        <w:numPr>
          <w:ilvl w:val="0"/>
          <w:numId w:val="32"/>
        </w:numPr>
        <w:spacing w:before="0"/>
        <w:jc w:val="left"/>
        <w:rPr>
          <w:rFonts w:cs="Arial"/>
          <w:lang w:val="ru-RU"/>
        </w:rPr>
      </w:pPr>
      <w:r>
        <w:rPr>
          <w:rFonts w:cs="Arial"/>
          <w:lang w:val="ru-RU"/>
        </w:rPr>
        <w:t>Уложак мора поседовати следеће техничке захтеве:</w:t>
      </w:r>
    </w:p>
    <w:p w:rsidR="00A14E07" w:rsidRPr="000B4A82" w:rsidRDefault="00A14E07" w:rsidP="00E54963">
      <w:pPr>
        <w:numPr>
          <w:ilvl w:val="1"/>
          <w:numId w:val="32"/>
        </w:numPr>
        <w:spacing w:before="0"/>
        <w:jc w:val="left"/>
        <w:rPr>
          <w:rFonts w:cs="Arial"/>
          <w:lang w:val="ru-RU"/>
        </w:rPr>
      </w:pPr>
      <w:r>
        <w:rPr>
          <w:rFonts w:cs="Arial"/>
          <w:lang w:val="ru-RU"/>
        </w:rPr>
        <w:t xml:space="preserve">  </w:t>
      </w:r>
      <w:r>
        <w:rPr>
          <w:rFonts w:cs="Arial"/>
          <w:lang w:val="sr-Latn-CS"/>
        </w:rPr>
        <w:t>K</w:t>
      </w:r>
      <w:r>
        <w:rPr>
          <w:rFonts w:cs="Arial"/>
          <w:lang w:val="ru-RU"/>
        </w:rPr>
        <w:t>апацитет</w:t>
      </w:r>
      <w:r>
        <w:rPr>
          <w:rFonts w:cs="Arial"/>
          <w:lang w:val="sr-Latn-CS"/>
        </w:rPr>
        <w:t xml:space="preserve"> </w:t>
      </w:r>
      <w:r>
        <w:rPr>
          <w:rFonts w:cs="Arial"/>
          <w:lang w:val="sr-Cyrl-CS"/>
        </w:rPr>
        <w:t>пумпе</w:t>
      </w:r>
      <w:r>
        <w:rPr>
          <w:rFonts w:cs="Arial"/>
          <w:lang w:val="ru-RU"/>
        </w:rPr>
        <w:t xml:space="preserve">: </w:t>
      </w:r>
      <w:r>
        <w:rPr>
          <w:rFonts w:cs="Arial"/>
          <w:lang w:val="sr-Latn-CS"/>
        </w:rPr>
        <w:t xml:space="preserve">    </w:t>
      </w:r>
      <w:r>
        <w:rPr>
          <w:rFonts w:cs="Arial"/>
          <w:lang w:val="sr-Cyrl-CS"/>
        </w:rPr>
        <w:t xml:space="preserve">   </w:t>
      </w:r>
      <w:r>
        <w:rPr>
          <w:rFonts w:cs="Arial"/>
          <w:lang w:val="sr-Latn-CS"/>
        </w:rPr>
        <w:t xml:space="preserve"> 5,2 l/s</w:t>
      </w:r>
    </w:p>
    <w:p w:rsidR="00A14E07" w:rsidRPr="000B4A82" w:rsidRDefault="00A14E07" w:rsidP="00E54963">
      <w:pPr>
        <w:numPr>
          <w:ilvl w:val="1"/>
          <w:numId w:val="32"/>
        </w:numPr>
        <w:spacing w:before="0"/>
        <w:jc w:val="left"/>
        <w:rPr>
          <w:rFonts w:cs="Arial"/>
          <w:lang w:val="ru-RU"/>
        </w:rPr>
      </w:pPr>
      <w:r w:rsidRPr="000B4A82">
        <w:rPr>
          <w:rFonts w:cs="Arial"/>
          <w:lang w:val="sr-Latn-CS"/>
        </w:rPr>
        <w:t xml:space="preserve">  </w:t>
      </w:r>
      <w:r w:rsidRPr="000B4A82">
        <w:rPr>
          <w:rFonts w:cs="Arial"/>
          <w:lang w:val="sr-Cyrl-CS"/>
        </w:rPr>
        <w:t xml:space="preserve">Број обртаја: </w:t>
      </w:r>
      <w:r>
        <w:rPr>
          <w:rFonts w:cs="Arial"/>
          <w:lang w:val="sr-Latn-CS"/>
        </w:rPr>
        <w:t xml:space="preserve">             </w:t>
      </w:r>
      <w:r>
        <w:rPr>
          <w:rFonts w:cs="Arial"/>
          <w:lang w:val="sr-Cyrl-CS"/>
        </w:rPr>
        <w:t xml:space="preserve">  </w:t>
      </w:r>
      <w:r>
        <w:rPr>
          <w:rFonts w:cs="Arial"/>
          <w:lang w:val="sr-Latn-CS"/>
        </w:rPr>
        <w:t xml:space="preserve"> </w:t>
      </w:r>
      <w:r w:rsidRPr="000B4A82">
        <w:rPr>
          <w:rFonts w:cs="Arial"/>
          <w:lang w:val="sr-Cyrl-CS"/>
        </w:rPr>
        <w:t>1450</w:t>
      </w:r>
      <w:r w:rsidRPr="000B4A82">
        <w:rPr>
          <w:rFonts w:cs="Arial"/>
          <w:lang w:val="ru-RU"/>
        </w:rPr>
        <w:t xml:space="preserve"> </w:t>
      </w:r>
      <w:r w:rsidRPr="000B4A82">
        <w:rPr>
          <w:rFonts w:cs="Arial"/>
          <w:lang w:val="sr-Cyrl-CS"/>
        </w:rPr>
        <w:t>о</w:t>
      </w:r>
      <w:r w:rsidRPr="000B4A82">
        <w:rPr>
          <w:rFonts w:cs="Arial"/>
          <w:lang w:val="sr-Latn-CS"/>
        </w:rPr>
        <w:t>/min</w:t>
      </w:r>
    </w:p>
    <w:p w:rsidR="00A14E07" w:rsidRDefault="00A14E07" w:rsidP="00E54963">
      <w:pPr>
        <w:numPr>
          <w:ilvl w:val="1"/>
          <w:numId w:val="32"/>
        </w:numPr>
        <w:spacing w:before="0"/>
        <w:ind w:left="1080" w:firstLine="0"/>
        <w:jc w:val="left"/>
        <w:rPr>
          <w:rFonts w:cs="Arial"/>
          <w:lang w:val="ru-RU"/>
        </w:rPr>
      </w:pPr>
      <w:r w:rsidRPr="000B4A82">
        <w:rPr>
          <w:rFonts w:cs="Arial"/>
          <w:lang w:val="sr-Cyrl-CS"/>
        </w:rPr>
        <w:t xml:space="preserve">  Радни притисак: </w:t>
      </w:r>
      <w:r>
        <w:rPr>
          <w:rFonts w:cs="Arial"/>
          <w:lang w:val="sr-Latn-CS"/>
        </w:rPr>
        <w:t xml:space="preserve">        </w:t>
      </w:r>
      <w:r>
        <w:rPr>
          <w:rFonts w:cs="Arial"/>
          <w:lang w:val="sr-Cyrl-CS"/>
        </w:rPr>
        <w:t xml:space="preserve">  </w:t>
      </w:r>
      <w:r>
        <w:rPr>
          <w:rFonts w:cs="Arial"/>
          <w:lang w:val="sr-Latn-CS"/>
        </w:rPr>
        <w:t xml:space="preserve"> </w:t>
      </w:r>
      <w:r>
        <w:rPr>
          <w:rFonts w:cs="Arial"/>
          <w:lang w:val="sr-Cyrl-CS"/>
        </w:rPr>
        <w:t>8</w:t>
      </w:r>
      <w:r w:rsidRPr="000B4A82">
        <w:rPr>
          <w:rFonts w:cs="Arial"/>
          <w:lang w:val="sr-Latn-CS"/>
        </w:rPr>
        <w:t xml:space="preserve"> bar</w:t>
      </w:r>
    </w:p>
    <w:p w:rsidR="00A14E07" w:rsidRPr="00552239" w:rsidRDefault="00A14E07" w:rsidP="00E54963">
      <w:pPr>
        <w:numPr>
          <w:ilvl w:val="1"/>
          <w:numId w:val="32"/>
        </w:numPr>
        <w:spacing w:before="0"/>
        <w:jc w:val="left"/>
        <w:rPr>
          <w:rFonts w:cs="Arial"/>
          <w:lang w:val="ru-RU"/>
        </w:rPr>
      </w:pPr>
      <w:r w:rsidRPr="00552239">
        <w:rPr>
          <w:rFonts w:cs="Arial"/>
          <w:lang w:val="sr-Cyrl-CS"/>
        </w:rPr>
        <w:t xml:space="preserve">Максимални притисак: </w:t>
      </w:r>
      <w:r>
        <w:rPr>
          <w:rFonts w:cs="Arial"/>
          <w:lang w:val="sr-Cyrl-CS"/>
        </w:rPr>
        <w:t xml:space="preserve">  </w:t>
      </w:r>
      <w:r w:rsidRPr="00552239">
        <w:rPr>
          <w:rFonts w:cs="Arial"/>
          <w:lang w:val="sr-Cyrl-CS"/>
        </w:rPr>
        <w:t>10</w:t>
      </w:r>
      <w:r w:rsidRPr="00552239">
        <w:rPr>
          <w:rFonts w:cs="Arial"/>
          <w:lang w:val="sr-Latn-CS"/>
        </w:rPr>
        <w:t xml:space="preserve"> bar</w:t>
      </w:r>
      <w:r w:rsidRPr="00552239">
        <w:rPr>
          <w:rFonts w:cs="Arial"/>
          <w:lang w:val="sr-Cyrl-CS"/>
        </w:rPr>
        <w:t>.</w:t>
      </w:r>
    </w:p>
    <w:p w:rsidR="00A14E07" w:rsidRPr="000B4A82" w:rsidRDefault="00A14E07" w:rsidP="00E54963">
      <w:pPr>
        <w:numPr>
          <w:ilvl w:val="1"/>
          <w:numId w:val="32"/>
        </w:numPr>
        <w:spacing w:before="0"/>
        <w:jc w:val="left"/>
        <w:rPr>
          <w:rFonts w:cs="Arial"/>
          <w:lang w:val="ru-RU"/>
        </w:rPr>
      </w:pPr>
      <w:r>
        <w:rPr>
          <w:rFonts w:cs="Arial"/>
          <w:lang w:val="sr-Latn-CS"/>
        </w:rPr>
        <w:t xml:space="preserve">  </w:t>
      </w:r>
      <w:r w:rsidRPr="000B4A82">
        <w:rPr>
          <w:rFonts w:cs="Arial"/>
          <w:lang w:val="sr-Cyrl-CS"/>
        </w:rPr>
        <w:t xml:space="preserve">Радни флуид: </w:t>
      </w:r>
      <w:r>
        <w:rPr>
          <w:rFonts w:cs="Arial"/>
          <w:lang w:val="sr-Latn-CS"/>
        </w:rPr>
        <w:t xml:space="preserve">            </w:t>
      </w:r>
      <w:r>
        <w:rPr>
          <w:rFonts w:cs="Arial"/>
          <w:lang w:val="sr-Cyrl-CS"/>
        </w:rPr>
        <w:t xml:space="preserve">  </w:t>
      </w:r>
      <w:r w:rsidR="00931C8B">
        <w:rPr>
          <w:rFonts w:cs="Arial"/>
          <w:lang w:val="sr-Cyrl-CS"/>
        </w:rPr>
        <w:t xml:space="preserve"> </w:t>
      </w:r>
      <w:r w:rsidRPr="000B4A82">
        <w:rPr>
          <w:rFonts w:cs="Arial"/>
          <w:lang w:val="sr-Cyrl-CS"/>
        </w:rPr>
        <w:t>Мазут</w:t>
      </w:r>
    </w:p>
    <w:p w:rsidR="00A14E07" w:rsidRPr="003F56AF" w:rsidRDefault="00A14E07" w:rsidP="00E54963">
      <w:pPr>
        <w:numPr>
          <w:ilvl w:val="1"/>
          <w:numId w:val="32"/>
        </w:numPr>
        <w:spacing w:before="0"/>
        <w:jc w:val="left"/>
        <w:rPr>
          <w:rFonts w:cs="Arial"/>
          <w:lang w:val="ru-RU"/>
        </w:rPr>
      </w:pPr>
      <w:r>
        <w:rPr>
          <w:rFonts w:cs="Arial"/>
          <w:lang w:val="sr-Cyrl-CS"/>
        </w:rPr>
        <w:t xml:space="preserve">  </w:t>
      </w:r>
      <w:r w:rsidRPr="000B4A82">
        <w:rPr>
          <w:rFonts w:cs="Arial"/>
          <w:lang w:val="sr-Cyrl-CS"/>
        </w:rPr>
        <w:t>Температу</w:t>
      </w:r>
      <w:r>
        <w:rPr>
          <w:rFonts w:cs="Arial"/>
          <w:lang w:val="sr-Cyrl-CS"/>
        </w:rPr>
        <w:t>ра флуида:</w:t>
      </w:r>
      <w:r>
        <w:rPr>
          <w:rFonts w:cs="Arial"/>
          <w:lang w:val="sr-Latn-CS"/>
        </w:rPr>
        <w:t xml:space="preserve"> </w:t>
      </w:r>
      <w:r>
        <w:rPr>
          <w:rFonts w:cs="Arial"/>
          <w:lang w:val="sr-Cyrl-CS"/>
        </w:rPr>
        <w:t xml:space="preserve"> </w:t>
      </w:r>
      <w:r w:rsidRPr="000B4A82">
        <w:rPr>
          <w:rFonts w:cs="Arial"/>
          <w:lang w:val="sr-Cyrl-CS"/>
        </w:rPr>
        <w:t>70-130</w:t>
      </w:r>
      <w:r w:rsidRPr="000B4A82">
        <w:rPr>
          <w:rFonts w:cs="Arial"/>
          <w:sz w:val="28"/>
          <w:vertAlign w:val="superscript"/>
          <w:lang w:val="sr-Cyrl-CS"/>
        </w:rPr>
        <w:t>о</w:t>
      </w:r>
      <w:r w:rsidRPr="000B4A82">
        <w:rPr>
          <w:rFonts w:cs="Arial"/>
          <w:sz w:val="28"/>
          <w:lang w:val="sr-Latn-CS"/>
        </w:rPr>
        <w:t>C</w:t>
      </w:r>
    </w:p>
    <w:p w:rsidR="00A14E07" w:rsidRDefault="00A14E07" w:rsidP="00E54963">
      <w:pPr>
        <w:numPr>
          <w:ilvl w:val="1"/>
          <w:numId w:val="32"/>
        </w:numPr>
        <w:spacing w:before="0"/>
        <w:jc w:val="left"/>
        <w:rPr>
          <w:rStyle w:val="Emphasis"/>
          <w:rFonts w:cs="Arial"/>
          <w:i w:val="0"/>
        </w:rPr>
      </w:pPr>
      <w:r>
        <w:rPr>
          <w:rStyle w:val="Emphasis"/>
          <w:i w:val="0"/>
          <w:lang w:val="sr-Cyrl-CS"/>
        </w:rPr>
        <w:t xml:space="preserve">  </w:t>
      </w:r>
      <w:r w:rsidRPr="003F56AF">
        <w:rPr>
          <w:rStyle w:val="Emphasis"/>
          <w:rFonts w:cs="Arial"/>
          <w:i w:val="0"/>
        </w:rPr>
        <w:t>Виск</w:t>
      </w:r>
      <w:r>
        <w:rPr>
          <w:rStyle w:val="Emphasis"/>
          <w:rFonts w:cs="Arial"/>
          <w:i w:val="0"/>
          <w:lang w:val="sr-Cyrl-CS"/>
        </w:rPr>
        <w:t>о</w:t>
      </w:r>
      <w:r w:rsidRPr="003F56AF">
        <w:rPr>
          <w:rStyle w:val="Emphasis"/>
          <w:rFonts w:cs="Arial"/>
          <w:i w:val="0"/>
        </w:rPr>
        <w:t xml:space="preserve">зитет             </w:t>
      </w:r>
      <w:r>
        <w:rPr>
          <w:rStyle w:val="Emphasis"/>
          <w:rFonts w:cs="Arial"/>
          <w:i w:val="0"/>
          <w:lang w:val="sr-Cyrl-CS"/>
        </w:rPr>
        <w:t xml:space="preserve">      </w:t>
      </w:r>
      <w:r w:rsidR="00931C8B">
        <w:rPr>
          <w:rStyle w:val="Emphasis"/>
          <w:rFonts w:cs="Arial"/>
          <w:i w:val="0"/>
          <w:lang w:val="sr-Cyrl-CS"/>
        </w:rPr>
        <w:t xml:space="preserve"> </w:t>
      </w:r>
      <w:r>
        <w:rPr>
          <w:rStyle w:val="Emphasis"/>
          <w:rFonts w:cs="Arial"/>
          <w:i w:val="0"/>
          <w:lang w:val="sr-Cyrl-CS"/>
        </w:rPr>
        <w:t xml:space="preserve"> </w:t>
      </w:r>
      <w:r w:rsidRPr="003F56AF">
        <w:rPr>
          <w:rStyle w:val="Emphasis"/>
          <w:rFonts w:cs="Arial"/>
          <w:i w:val="0"/>
        </w:rPr>
        <w:t>2-2.5 Е</w:t>
      </w:r>
    </w:p>
    <w:p w:rsidR="00A14E07" w:rsidRPr="003F56AF" w:rsidRDefault="00A14E07" w:rsidP="00E54963">
      <w:pPr>
        <w:numPr>
          <w:ilvl w:val="1"/>
          <w:numId w:val="32"/>
        </w:numPr>
        <w:spacing w:before="0"/>
        <w:jc w:val="left"/>
        <w:rPr>
          <w:rStyle w:val="Emphasis"/>
          <w:rFonts w:cs="Arial"/>
          <w:i w:val="0"/>
        </w:rPr>
      </w:pPr>
      <w:r>
        <w:rPr>
          <w:rStyle w:val="Emphasis"/>
          <w:rFonts w:cs="Arial"/>
          <w:i w:val="0"/>
        </w:rPr>
        <w:t xml:space="preserve">  </w:t>
      </w:r>
      <w:r>
        <w:rPr>
          <w:rStyle w:val="Emphasis"/>
          <w:rFonts w:cs="Arial"/>
          <w:i w:val="0"/>
          <w:lang w:val="sr-Cyrl-CS"/>
        </w:rPr>
        <w:t>Електромотор               18,5</w:t>
      </w:r>
      <w:r w:rsidRPr="00DC12BF">
        <w:rPr>
          <w:rFonts w:cs="Arial"/>
          <w:lang w:val="sr-Latn-CS"/>
        </w:rPr>
        <w:t xml:space="preserve"> </w:t>
      </w:r>
      <w:r>
        <w:rPr>
          <w:rFonts w:cs="Arial"/>
          <w:lang w:val="sr-Latn-CS"/>
        </w:rPr>
        <w:t>KW</w:t>
      </w:r>
    </w:p>
    <w:p w:rsidR="00931C8B" w:rsidRDefault="00931C8B" w:rsidP="00A14E07">
      <w:pPr>
        <w:ind w:left="360"/>
        <w:rPr>
          <w:rFonts w:cs="Arial"/>
          <w:b/>
          <w:lang w:val="sr-Cyrl-CS"/>
        </w:rPr>
      </w:pPr>
    </w:p>
    <w:p w:rsidR="00A14E07" w:rsidRPr="00931C8B" w:rsidRDefault="00A14E07" w:rsidP="00A14E07">
      <w:pPr>
        <w:ind w:left="360"/>
        <w:rPr>
          <w:rFonts w:cs="Arial"/>
          <w:b/>
          <w:lang w:val="sr-Latn-CS"/>
        </w:rPr>
      </w:pPr>
      <w:r>
        <w:rPr>
          <w:rFonts w:cs="Arial"/>
          <w:b/>
          <w:lang w:val="sr-Cyrl-CS"/>
        </w:rPr>
        <w:t>Позиција</w:t>
      </w:r>
      <w:r w:rsidRPr="00E10913">
        <w:rPr>
          <w:rFonts w:cs="Arial"/>
          <w:b/>
          <w:lang w:val="sr-Cyrl-CS"/>
        </w:rPr>
        <w:t xml:space="preserve"> </w:t>
      </w:r>
      <w:r>
        <w:rPr>
          <w:rFonts w:cs="Arial"/>
          <w:b/>
          <w:lang w:val="sr-Latn-CS"/>
        </w:rPr>
        <w:t>2</w:t>
      </w:r>
      <w:r w:rsidRPr="00E10913">
        <w:rPr>
          <w:rFonts w:cs="Arial"/>
          <w:b/>
          <w:lang w:val="sr-Cyrl-CS"/>
        </w:rPr>
        <w:t>.</w:t>
      </w:r>
      <w:r w:rsidR="00931C8B">
        <w:rPr>
          <w:rFonts w:cs="Arial"/>
          <w:b/>
          <w:lang w:val="sr-Cyrl-CS"/>
        </w:rPr>
        <w:t xml:space="preserve"> - </w:t>
      </w:r>
      <w:r w:rsidR="00931C8B" w:rsidRPr="00931C8B">
        <w:rPr>
          <w:rFonts w:cs="Arial"/>
          <w:b/>
          <w:lang w:val="sr-Cyrl-CS"/>
        </w:rPr>
        <w:t>ЗУПЧAСTA ПУMПA  1</w:t>
      </w:r>
    </w:p>
    <w:p w:rsidR="00A14E07" w:rsidRDefault="00A14E07" w:rsidP="00A14E07">
      <w:pPr>
        <w:ind w:left="360"/>
        <w:rPr>
          <w:rFonts w:cs="Arial"/>
          <w:lang w:val="sr-Cyrl-CS"/>
        </w:rPr>
      </w:pPr>
      <w:r>
        <w:rPr>
          <w:rFonts w:cs="Arial"/>
          <w:lang w:val="sr-Cyrl-CS"/>
        </w:rPr>
        <w:t>Извршити израду и испоруку зу</w:t>
      </w:r>
      <w:r w:rsidR="00931C8B">
        <w:rPr>
          <w:rFonts w:cs="Arial"/>
          <w:lang w:val="sr-Cyrl-CS"/>
        </w:rPr>
        <w:t>п</w:t>
      </w:r>
      <w:r>
        <w:rPr>
          <w:rFonts w:cs="Arial"/>
          <w:lang w:val="sr-Cyrl-CS"/>
        </w:rPr>
        <w:t>часте мазутне пумпе без електромотора следећих техничких карактеристика:</w:t>
      </w:r>
    </w:p>
    <w:p w:rsidR="00A14E07" w:rsidRDefault="00A14E07" w:rsidP="00E54963">
      <w:pPr>
        <w:numPr>
          <w:ilvl w:val="0"/>
          <w:numId w:val="32"/>
        </w:numPr>
        <w:spacing w:before="0"/>
        <w:jc w:val="left"/>
        <w:rPr>
          <w:rFonts w:cs="Arial"/>
          <w:lang w:val="ru-RU"/>
        </w:rPr>
      </w:pPr>
      <w:r>
        <w:rPr>
          <w:rFonts w:cs="Arial"/>
          <w:lang w:val="ru-RU"/>
        </w:rPr>
        <w:t>Мазутна пумпа мора одговарати уградбеним мерама наведених у скици пумпе</w:t>
      </w:r>
      <w:r>
        <w:rPr>
          <w:rFonts w:cs="Arial"/>
          <w:lang w:val="sr-Latn-CS"/>
        </w:rPr>
        <w:t>.</w:t>
      </w:r>
    </w:p>
    <w:p w:rsidR="00A14E07" w:rsidRPr="000B4A82" w:rsidRDefault="00A14E07" w:rsidP="00E54963">
      <w:pPr>
        <w:numPr>
          <w:ilvl w:val="0"/>
          <w:numId w:val="32"/>
        </w:numPr>
        <w:spacing w:before="0"/>
        <w:jc w:val="left"/>
        <w:rPr>
          <w:rFonts w:cs="Arial"/>
          <w:lang w:val="ru-RU"/>
        </w:rPr>
      </w:pPr>
      <w:r>
        <w:rPr>
          <w:rFonts w:cs="Arial"/>
          <w:lang w:val="ru-RU"/>
        </w:rPr>
        <w:t>Пумпа мора поседовати следеће техничке захтеве:</w:t>
      </w:r>
    </w:p>
    <w:p w:rsidR="00A14E07" w:rsidRPr="000B4A82" w:rsidRDefault="00A14E07" w:rsidP="00E54963">
      <w:pPr>
        <w:numPr>
          <w:ilvl w:val="1"/>
          <w:numId w:val="32"/>
        </w:numPr>
        <w:spacing w:before="0"/>
        <w:jc w:val="left"/>
        <w:rPr>
          <w:rFonts w:cs="Arial"/>
          <w:lang w:val="ru-RU"/>
        </w:rPr>
      </w:pPr>
      <w:r>
        <w:rPr>
          <w:rFonts w:cs="Arial"/>
          <w:lang w:val="ru-RU"/>
        </w:rPr>
        <w:t xml:space="preserve">  </w:t>
      </w:r>
      <w:r>
        <w:rPr>
          <w:rFonts w:cs="Arial"/>
          <w:lang w:val="sr-Latn-CS"/>
        </w:rPr>
        <w:t>K</w:t>
      </w:r>
      <w:r>
        <w:rPr>
          <w:rFonts w:cs="Arial"/>
          <w:lang w:val="ru-RU"/>
        </w:rPr>
        <w:t>апацитет</w:t>
      </w:r>
      <w:r>
        <w:rPr>
          <w:rFonts w:cs="Arial"/>
          <w:lang w:val="sr-Latn-CS"/>
        </w:rPr>
        <w:t xml:space="preserve"> </w:t>
      </w:r>
      <w:r>
        <w:rPr>
          <w:rFonts w:cs="Arial"/>
          <w:lang w:val="sr-Cyrl-CS"/>
        </w:rPr>
        <w:t>пумпе</w:t>
      </w:r>
      <w:r>
        <w:rPr>
          <w:rFonts w:cs="Arial"/>
          <w:lang w:val="ru-RU"/>
        </w:rPr>
        <w:t xml:space="preserve">: </w:t>
      </w:r>
      <w:r>
        <w:rPr>
          <w:rFonts w:cs="Arial"/>
          <w:lang w:val="sr-Latn-CS"/>
        </w:rPr>
        <w:t xml:space="preserve">      </w:t>
      </w:r>
      <w:r>
        <w:rPr>
          <w:rFonts w:cs="Arial"/>
          <w:lang w:val="sr-Cyrl-CS"/>
        </w:rPr>
        <w:t xml:space="preserve"> </w:t>
      </w:r>
      <w:r>
        <w:rPr>
          <w:rFonts w:cs="Arial"/>
          <w:lang w:val="sr-Latn-CS"/>
        </w:rPr>
        <w:t xml:space="preserve"> </w:t>
      </w:r>
      <w:r>
        <w:rPr>
          <w:rFonts w:cs="Arial"/>
          <w:lang w:val="sr-Cyrl-CS"/>
        </w:rPr>
        <w:t>3</w:t>
      </w:r>
      <w:r>
        <w:rPr>
          <w:rFonts w:cs="Arial"/>
          <w:lang w:val="sr-Latn-CS"/>
        </w:rPr>
        <w:t>5</w:t>
      </w:r>
      <w:r>
        <w:rPr>
          <w:rFonts w:cs="Arial"/>
          <w:lang w:val="sr-Cyrl-CS"/>
        </w:rPr>
        <w:t>0</w:t>
      </w:r>
      <w:r>
        <w:rPr>
          <w:rFonts w:cs="Arial"/>
          <w:lang w:val="sr-Latn-CS"/>
        </w:rPr>
        <w:t xml:space="preserve"> l/min.</w:t>
      </w:r>
    </w:p>
    <w:p w:rsidR="00A14E07" w:rsidRPr="000B4A82" w:rsidRDefault="00A14E07" w:rsidP="00E54963">
      <w:pPr>
        <w:numPr>
          <w:ilvl w:val="1"/>
          <w:numId w:val="32"/>
        </w:numPr>
        <w:spacing w:before="0"/>
        <w:jc w:val="left"/>
        <w:rPr>
          <w:rFonts w:cs="Arial"/>
          <w:lang w:val="ru-RU"/>
        </w:rPr>
      </w:pPr>
      <w:r w:rsidRPr="000B4A82">
        <w:rPr>
          <w:rFonts w:cs="Arial"/>
          <w:lang w:val="sr-Latn-CS"/>
        </w:rPr>
        <w:t xml:space="preserve">  </w:t>
      </w:r>
      <w:r w:rsidRPr="000B4A82">
        <w:rPr>
          <w:rFonts w:cs="Arial"/>
          <w:lang w:val="sr-Cyrl-CS"/>
        </w:rPr>
        <w:t xml:space="preserve">Број обртаја: </w:t>
      </w:r>
      <w:r>
        <w:rPr>
          <w:rFonts w:cs="Arial"/>
          <w:lang w:val="sr-Latn-CS"/>
        </w:rPr>
        <w:t xml:space="preserve">               </w:t>
      </w:r>
      <w:r>
        <w:rPr>
          <w:rFonts w:cs="Arial"/>
          <w:lang w:val="sr-Cyrl-CS"/>
        </w:rPr>
        <w:t xml:space="preserve"> </w:t>
      </w:r>
      <w:r>
        <w:rPr>
          <w:rFonts w:cs="Arial"/>
          <w:lang w:val="sr-Latn-CS"/>
        </w:rPr>
        <w:t xml:space="preserve"> 960</w:t>
      </w:r>
      <w:r w:rsidRPr="000B4A82">
        <w:rPr>
          <w:rFonts w:cs="Arial"/>
          <w:lang w:val="ru-RU"/>
        </w:rPr>
        <w:t xml:space="preserve"> </w:t>
      </w:r>
      <w:r w:rsidRPr="000B4A82">
        <w:rPr>
          <w:rFonts w:cs="Arial"/>
          <w:lang w:val="sr-Cyrl-CS"/>
        </w:rPr>
        <w:t>о</w:t>
      </w:r>
      <w:r w:rsidRPr="000B4A82">
        <w:rPr>
          <w:rFonts w:cs="Arial"/>
          <w:lang w:val="sr-Latn-CS"/>
        </w:rPr>
        <w:t>/min</w:t>
      </w:r>
    </w:p>
    <w:p w:rsidR="00A14E07" w:rsidRDefault="00A14E07" w:rsidP="00E54963">
      <w:pPr>
        <w:numPr>
          <w:ilvl w:val="1"/>
          <w:numId w:val="32"/>
        </w:numPr>
        <w:spacing w:before="0"/>
        <w:ind w:left="720" w:firstLine="360"/>
        <w:jc w:val="left"/>
        <w:rPr>
          <w:rFonts w:cs="Arial"/>
          <w:lang w:val="ru-RU"/>
        </w:rPr>
      </w:pPr>
      <w:r>
        <w:rPr>
          <w:rFonts w:cs="Arial"/>
          <w:lang w:val="sr-Latn-CS"/>
        </w:rPr>
        <w:t xml:space="preserve">  </w:t>
      </w:r>
      <w:r w:rsidRPr="000B4A82">
        <w:rPr>
          <w:rFonts w:cs="Arial"/>
          <w:lang w:val="sr-Cyrl-CS"/>
        </w:rPr>
        <w:t xml:space="preserve">Радни притисак: </w:t>
      </w:r>
      <w:r>
        <w:rPr>
          <w:rFonts w:cs="Arial"/>
          <w:lang w:val="sr-Latn-CS"/>
        </w:rPr>
        <w:t xml:space="preserve">          </w:t>
      </w:r>
      <w:r>
        <w:rPr>
          <w:rFonts w:cs="Arial"/>
          <w:lang w:val="sr-Cyrl-CS"/>
        </w:rPr>
        <w:t xml:space="preserve"> 8</w:t>
      </w:r>
      <w:r w:rsidRPr="000B4A82">
        <w:rPr>
          <w:rFonts w:cs="Arial"/>
          <w:lang w:val="sr-Latn-CS"/>
        </w:rPr>
        <w:t xml:space="preserve"> bar</w:t>
      </w:r>
    </w:p>
    <w:p w:rsidR="00A14E07" w:rsidRPr="00552239" w:rsidRDefault="00A14E07" w:rsidP="00E54963">
      <w:pPr>
        <w:numPr>
          <w:ilvl w:val="1"/>
          <w:numId w:val="32"/>
        </w:numPr>
        <w:spacing w:before="0"/>
        <w:jc w:val="left"/>
        <w:rPr>
          <w:rFonts w:cs="Arial"/>
          <w:lang w:val="ru-RU"/>
        </w:rPr>
      </w:pPr>
      <w:r>
        <w:rPr>
          <w:rFonts w:cs="Arial"/>
          <w:lang w:val="sr-Latn-CS"/>
        </w:rPr>
        <w:t xml:space="preserve">  </w:t>
      </w:r>
      <w:r w:rsidRPr="00552239">
        <w:rPr>
          <w:rFonts w:cs="Arial"/>
          <w:lang w:val="sr-Cyrl-CS"/>
        </w:rPr>
        <w:t xml:space="preserve">Максимални притисак: </w:t>
      </w:r>
      <w:r>
        <w:rPr>
          <w:rFonts w:cs="Arial"/>
          <w:lang w:val="sr-Cyrl-CS"/>
        </w:rPr>
        <w:t xml:space="preserve"> </w:t>
      </w:r>
      <w:r w:rsidRPr="00552239">
        <w:rPr>
          <w:rFonts w:cs="Arial"/>
          <w:lang w:val="sr-Cyrl-CS"/>
        </w:rPr>
        <w:t>1</w:t>
      </w:r>
      <w:r>
        <w:rPr>
          <w:rFonts w:cs="Arial"/>
          <w:lang w:val="sr-Latn-CS"/>
        </w:rPr>
        <w:t>6</w:t>
      </w:r>
      <w:r w:rsidRPr="00552239">
        <w:rPr>
          <w:rFonts w:cs="Arial"/>
          <w:lang w:val="sr-Latn-CS"/>
        </w:rPr>
        <w:t xml:space="preserve"> bar</w:t>
      </w:r>
      <w:r w:rsidRPr="00552239">
        <w:rPr>
          <w:rFonts w:cs="Arial"/>
          <w:lang w:val="sr-Cyrl-CS"/>
        </w:rPr>
        <w:t>.</w:t>
      </w:r>
    </w:p>
    <w:p w:rsidR="00A14E07" w:rsidRPr="000B4A82" w:rsidRDefault="00A14E07" w:rsidP="00E54963">
      <w:pPr>
        <w:numPr>
          <w:ilvl w:val="1"/>
          <w:numId w:val="32"/>
        </w:numPr>
        <w:spacing w:before="0"/>
        <w:jc w:val="left"/>
        <w:rPr>
          <w:rFonts w:cs="Arial"/>
          <w:lang w:val="ru-RU"/>
        </w:rPr>
      </w:pPr>
      <w:r w:rsidRPr="000B4A82">
        <w:rPr>
          <w:rFonts w:cs="Arial"/>
          <w:lang w:val="sr-Latn-CS"/>
        </w:rPr>
        <w:lastRenderedPageBreak/>
        <w:t xml:space="preserve"> </w:t>
      </w:r>
      <w:r>
        <w:rPr>
          <w:rFonts w:cs="Arial"/>
          <w:lang w:val="sr-Latn-CS"/>
        </w:rPr>
        <w:t xml:space="preserve"> </w:t>
      </w:r>
      <w:r w:rsidRPr="000B4A82">
        <w:rPr>
          <w:rFonts w:cs="Arial"/>
          <w:lang w:val="sr-Cyrl-CS"/>
        </w:rPr>
        <w:t xml:space="preserve">Радни флуид: </w:t>
      </w:r>
      <w:r>
        <w:rPr>
          <w:rFonts w:cs="Arial"/>
          <w:lang w:val="sr-Latn-CS"/>
        </w:rPr>
        <w:t xml:space="preserve">           </w:t>
      </w:r>
      <w:r>
        <w:rPr>
          <w:rFonts w:cs="Arial"/>
          <w:lang w:val="sr-Cyrl-CS"/>
        </w:rPr>
        <w:t xml:space="preserve"> </w:t>
      </w:r>
      <w:r>
        <w:rPr>
          <w:rFonts w:cs="Arial"/>
          <w:lang w:val="sr-Latn-CS"/>
        </w:rPr>
        <w:t xml:space="preserve">   </w:t>
      </w:r>
      <w:r w:rsidRPr="000B4A82">
        <w:rPr>
          <w:rFonts w:cs="Arial"/>
          <w:lang w:val="sr-Cyrl-CS"/>
        </w:rPr>
        <w:t>Мазут</w:t>
      </w:r>
    </w:p>
    <w:p w:rsidR="00A14E07" w:rsidRPr="003F56AF" w:rsidRDefault="00A14E07" w:rsidP="00E54963">
      <w:pPr>
        <w:numPr>
          <w:ilvl w:val="1"/>
          <w:numId w:val="32"/>
        </w:numPr>
        <w:spacing w:before="0"/>
        <w:jc w:val="left"/>
        <w:rPr>
          <w:rFonts w:cs="Arial"/>
          <w:lang w:val="ru-RU"/>
        </w:rPr>
      </w:pPr>
      <w:r>
        <w:rPr>
          <w:rFonts w:cs="Arial"/>
          <w:lang w:val="sr-Cyrl-CS"/>
        </w:rPr>
        <w:t xml:space="preserve">  </w:t>
      </w:r>
      <w:r w:rsidR="00F72794">
        <w:rPr>
          <w:rFonts w:cs="Arial"/>
          <w:lang w:val="sr-Cyrl-CS"/>
        </w:rPr>
        <w:t xml:space="preserve"> </w:t>
      </w:r>
      <w:r w:rsidRPr="000B4A82">
        <w:rPr>
          <w:rFonts w:cs="Arial"/>
          <w:lang w:val="sr-Cyrl-CS"/>
        </w:rPr>
        <w:t>Температу</w:t>
      </w:r>
      <w:r>
        <w:rPr>
          <w:rFonts w:cs="Arial"/>
          <w:lang w:val="sr-Cyrl-CS"/>
        </w:rPr>
        <w:t>р</w:t>
      </w:r>
      <w:r w:rsidRPr="000B4A82">
        <w:rPr>
          <w:rFonts w:cs="Arial"/>
          <w:lang w:val="sr-Cyrl-CS"/>
        </w:rPr>
        <w:t>а флуида:</w:t>
      </w:r>
      <w:r>
        <w:rPr>
          <w:rFonts w:cs="Arial"/>
          <w:lang w:val="sr-Cyrl-CS"/>
        </w:rPr>
        <w:t xml:space="preserve">  </w:t>
      </w:r>
      <w:r>
        <w:rPr>
          <w:rFonts w:cs="Arial"/>
          <w:lang w:val="sr-Latn-CS"/>
        </w:rPr>
        <w:t xml:space="preserve"> </w:t>
      </w:r>
      <w:r w:rsidRPr="000B4A82">
        <w:rPr>
          <w:rFonts w:cs="Arial"/>
          <w:lang w:val="sr-Cyrl-CS"/>
        </w:rPr>
        <w:t>70-130</w:t>
      </w:r>
      <w:r w:rsidRPr="000B4A82">
        <w:rPr>
          <w:rFonts w:cs="Arial"/>
          <w:sz w:val="28"/>
          <w:vertAlign w:val="superscript"/>
          <w:lang w:val="sr-Cyrl-CS"/>
        </w:rPr>
        <w:t>о</w:t>
      </w:r>
      <w:r w:rsidRPr="000B4A82">
        <w:rPr>
          <w:rFonts w:cs="Arial"/>
          <w:sz w:val="28"/>
          <w:lang w:val="sr-Latn-CS"/>
        </w:rPr>
        <w:t>C</w:t>
      </w:r>
    </w:p>
    <w:p w:rsidR="00A14E07" w:rsidRDefault="00A14E07" w:rsidP="00E54963">
      <w:pPr>
        <w:numPr>
          <w:ilvl w:val="1"/>
          <w:numId w:val="32"/>
        </w:numPr>
        <w:spacing w:before="0"/>
        <w:jc w:val="left"/>
        <w:rPr>
          <w:rStyle w:val="Emphasis"/>
          <w:rFonts w:cs="Arial"/>
          <w:i w:val="0"/>
        </w:rPr>
      </w:pPr>
      <w:r>
        <w:rPr>
          <w:rStyle w:val="Emphasis"/>
          <w:i w:val="0"/>
          <w:lang w:val="sr-Cyrl-CS"/>
        </w:rPr>
        <w:t xml:space="preserve">   </w:t>
      </w:r>
      <w:r w:rsidRPr="003F56AF">
        <w:rPr>
          <w:rStyle w:val="Emphasis"/>
          <w:rFonts w:cs="Arial"/>
          <w:i w:val="0"/>
        </w:rPr>
        <w:t>Виск</w:t>
      </w:r>
      <w:r>
        <w:rPr>
          <w:rStyle w:val="Emphasis"/>
          <w:rFonts w:cs="Arial"/>
          <w:i w:val="0"/>
          <w:lang w:val="sr-Cyrl-CS"/>
        </w:rPr>
        <w:t>о</w:t>
      </w:r>
      <w:r w:rsidRPr="003F56AF">
        <w:rPr>
          <w:rStyle w:val="Emphasis"/>
          <w:rFonts w:cs="Arial"/>
          <w:i w:val="0"/>
        </w:rPr>
        <w:t xml:space="preserve">зитет             </w:t>
      </w:r>
      <w:r>
        <w:rPr>
          <w:rStyle w:val="Emphasis"/>
          <w:rFonts w:cs="Arial"/>
          <w:i w:val="0"/>
          <w:lang w:val="sr-Cyrl-CS"/>
        </w:rPr>
        <w:t xml:space="preserve">      </w:t>
      </w:r>
      <w:r>
        <w:rPr>
          <w:rStyle w:val="Emphasis"/>
          <w:rFonts w:cs="Arial"/>
          <w:i w:val="0"/>
          <w:lang w:val="sr-Latn-CS"/>
        </w:rPr>
        <w:t xml:space="preserve"> </w:t>
      </w:r>
      <w:r>
        <w:rPr>
          <w:rStyle w:val="Emphasis"/>
          <w:rFonts w:cs="Arial"/>
          <w:i w:val="0"/>
          <w:lang w:val="sr-Cyrl-CS"/>
        </w:rPr>
        <w:t xml:space="preserve"> </w:t>
      </w:r>
      <w:r w:rsidRPr="003F56AF">
        <w:rPr>
          <w:rStyle w:val="Emphasis"/>
          <w:rFonts w:cs="Arial"/>
          <w:i w:val="0"/>
        </w:rPr>
        <w:t>2-2.5 Е</w:t>
      </w:r>
    </w:p>
    <w:p w:rsidR="00A14E07" w:rsidRPr="007A1E30" w:rsidRDefault="00A14E07" w:rsidP="00E54963">
      <w:pPr>
        <w:numPr>
          <w:ilvl w:val="1"/>
          <w:numId w:val="32"/>
        </w:numPr>
        <w:spacing w:before="0"/>
        <w:jc w:val="left"/>
        <w:rPr>
          <w:rFonts w:cs="Arial"/>
          <w:iCs/>
        </w:rPr>
      </w:pPr>
      <w:r>
        <w:rPr>
          <w:rStyle w:val="Emphasis"/>
          <w:rFonts w:cs="Arial"/>
          <w:i w:val="0"/>
        </w:rPr>
        <w:t xml:space="preserve">  </w:t>
      </w:r>
      <w:r w:rsidR="00F72794">
        <w:rPr>
          <w:rStyle w:val="Emphasis"/>
          <w:rFonts w:cs="Arial"/>
          <w:i w:val="0"/>
          <w:lang w:val="sr-Cyrl-RS"/>
        </w:rPr>
        <w:t xml:space="preserve"> </w:t>
      </w:r>
      <w:r>
        <w:rPr>
          <w:rStyle w:val="Emphasis"/>
          <w:rFonts w:cs="Arial"/>
          <w:i w:val="0"/>
          <w:lang w:val="sr-Cyrl-CS"/>
        </w:rPr>
        <w:t xml:space="preserve">Електромотор              </w:t>
      </w:r>
      <w:r>
        <w:rPr>
          <w:rStyle w:val="Emphasis"/>
          <w:rFonts w:cs="Arial"/>
          <w:i w:val="0"/>
          <w:lang w:val="sr-Latn-CS"/>
        </w:rPr>
        <w:t xml:space="preserve"> </w:t>
      </w:r>
      <w:r>
        <w:rPr>
          <w:rStyle w:val="Emphasis"/>
          <w:rFonts w:cs="Arial"/>
          <w:i w:val="0"/>
          <w:lang w:val="sr-Cyrl-CS"/>
        </w:rPr>
        <w:t xml:space="preserve"> </w:t>
      </w:r>
      <w:r>
        <w:rPr>
          <w:rStyle w:val="Emphasis"/>
          <w:rFonts w:cs="Arial"/>
          <w:i w:val="0"/>
          <w:lang w:val="sr-Latn-CS"/>
        </w:rPr>
        <w:t>15</w:t>
      </w:r>
      <w:r w:rsidRPr="00DC12BF">
        <w:rPr>
          <w:rFonts w:cs="Arial"/>
          <w:lang w:val="sr-Latn-CS"/>
        </w:rPr>
        <w:t xml:space="preserve"> </w:t>
      </w:r>
      <w:r>
        <w:rPr>
          <w:rFonts w:cs="Arial"/>
          <w:lang w:val="sr-Latn-CS"/>
        </w:rPr>
        <w:t>KW</w:t>
      </w:r>
    </w:p>
    <w:p w:rsidR="00A14E07" w:rsidRPr="00AB223B" w:rsidRDefault="00A14E07" w:rsidP="00E54963">
      <w:pPr>
        <w:numPr>
          <w:ilvl w:val="0"/>
          <w:numId w:val="32"/>
        </w:numPr>
        <w:spacing w:before="0"/>
        <w:ind w:left="1080" w:firstLine="0"/>
        <w:jc w:val="left"/>
        <w:rPr>
          <w:rFonts w:cs="Arial"/>
          <w:lang w:val="ru-RU"/>
        </w:rPr>
      </w:pPr>
      <w:r>
        <w:rPr>
          <w:rFonts w:cs="Arial"/>
          <w:lang w:val="sr-Latn-CS"/>
        </w:rPr>
        <w:t xml:space="preserve">  </w:t>
      </w:r>
      <w:r>
        <w:rPr>
          <w:rFonts w:cs="Arial"/>
          <w:lang w:val="ru-RU"/>
        </w:rPr>
        <w:t xml:space="preserve">уградбена ширина пумпе: </w:t>
      </w:r>
      <w:r>
        <w:rPr>
          <w:rFonts w:cs="Arial"/>
          <w:lang w:val="sr-Latn-CS"/>
        </w:rPr>
        <w:t xml:space="preserve"> 256  mm</w:t>
      </w:r>
    </w:p>
    <w:p w:rsidR="00A14E07" w:rsidRPr="00AB223B" w:rsidRDefault="00A14E07" w:rsidP="00E54963">
      <w:pPr>
        <w:numPr>
          <w:ilvl w:val="0"/>
          <w:numId w:val="32"/>
        </w:numPr>
        <w:spacing w:before="0"/>
        <w:ind w:left="1080" w:firstLine="0"/>
        <w:jc w:val="left"/>
        <w:rPr>
          <w:rFonts w:cs="Arial"/>
          <w:lang w:val="ru-RU"/>
        </w:rPr>
      </w:pPr>
      <w:r>
        <w:rPr>
          <w:rFonts w:cs="Arial"/>
          <w:lang w:val="sr-Latn-CS"/>
        </w:rPr>
        <w:t xml:space="preserve">  </w:t>
      </w:r>
      <w:r w:rsidRPr="00AB223B">
        <w:rPr>
          <w:rFonts w:cs="Arial"/>
          <w:lang w:val="ru-RU"/>
        </w:rPr>
        <w:t>у</w:t>
      </w:r>
      <w:r>
        <w:rPr>
          <w:rFonts w:cs="Arial"/>
          <w:lang w:val="ru-RU"/>
        </w:rPr>
        <w:t xml:space="preserve">градбена дужина пумпе : </w:t>
      </w:r>
      <w:r>
        <w:rPr>
          <w:rFonts w:cs="Arial"/>
          <w:lang w:val="sr-Latn-CS"/>
        </w:rPr>
        <w:t xml:space="preserve"> 476  mm</w:t>
      </w:r>
    </w:p>
    <w:p w:rsidR="00A14E07" w:rsidRDefault="00931C8B" w:rsidP="00E54963">
      <w:pPr>
        <w:numPr>
          <w:ilvl w:val="0"/>
          <w:numId w:val="32"/>
        </w:numPr>
        <w:spacing w:before="0"/>
        <w:ind w:firstLine="360"/>
        <w:jc w:val="left"/>
        <w:rPr>
          <w:rFonts w:cs="Arial"/>
          <w:lang w:val="ru-RU"/>
        </w:rPr>
      </w:pPr>
      <w:r>
        <w:rPr>
          <w:rFonts w:cs="Arial"/>
          <w:lang w:val="ru-RU"/>
        </w:rPr>
        <w:t xml:space="preserve">  </w:t>
      </w:r>
      <w:r w:rsidR="00A14E07" w:rsidRPr="00AB223B">
        <w:rPr>
          <w:rFonts w:cs="Arial"/>
          <w:lang w:val="ru-RU"/>
        </w:rPr>
        <w:t xml:space="preserve">Прикључци :     </w:t>
      </w:r>
    </w:p>
    <w:p w:rsidR="00A14E07" w:rsidRPr="00AB223B" w:rsidRDefault="00A14E07" w:rsidP="00A14E07">
      <w:pPr>
        <w:ind w:left="360"/>
        <w:rPr>
          <w:rFonts w:cs="Arial"/>
          <w:lang w:val="ru-RU"/>
        </w:rPr>
      </w:pPr>
      <w:r>
        <w:rPr>
          <w:rFonts w:cs="Arial"/>
          <w:lang w:val="ru-RU"/>
        </w:rPr>
        <w:t xml:space="preserve">                           усис- DN</w:t>
      </w:r>
      <w:r>
        <w:rPr>
          <w:rFonts w:cs="Arial"/>
          <w:lang w:val="sr-Latn-CS"/>
        </w:rPr>
        <w:t>50</w:t>
      </w:r>
      <w:r w:rsidRPr="00AB223B">
        <w:rPr>
          <w:rFonts w:cs="Arial"/>
          <w:lang w:val="ru-RU"/>
        </w:rPr>
        <w:t>/PN16  DIN EN 1092-2</w:t>
      </w:r>
    </w:p>
    <w:p w:rsidR="00A14E07" w:rsidRPr="00AB223B" w:rsidRDefault="00A14E07" w:rsidP="00A14E07">
      <w:pPr>
        <w:ind w:left="360"/>
        <w:rPr>
          <w:rFonts w:cs="Arial"/>
          <w:lang w:val="ru-RU"/>
        </w:rPr>
      </w:pPr>
      <w:r>
        <w:rPr>
          <w:rFonts w:cs="Arial"/>
          <w:lang w:val="ru-RU"/>
        </w:rPr>
        <w:t xml:space="preserve">                         потис- DN</w:t>
      </w:r>
      <w:r>
        <w:rPr>
          <w:rFonts w:cs="Arial"/>
          <w:lang w:val="sr-Latn-CS"/>
        </w:rPr>
        <w:t>50</w:t>
      </w:r>
      <w:r>
        <w:rPr>
          <w:rFonts w:cs="Arial"/>
          <w:lang w:val="ru-RU"/>
        </w:rPr>
        <w:t>/PN</w:t>
      </w:r>
      <w:r>
        <w:rPr>
          <w:rFonts w:cs="Arial"/>
          <w:lang w:val="sr-Latn-CS"/>
        </w:rPr>
        <w:t>16</w:t>
      </w:r>
      <w:r w:rsidRPr="00AB223B">
        <w:rPr>
          <w:rFonts w:cs="Arial"/>
          <w:lang w:val="ru-RU"/>
        </w:rPr>
        <w:t xml:space="preserve"> DIN  EN 1092-2 </w:t>
      </w:r>
    </w:p>
    <w:p w:rsidR="00A14E07" w:rsidRDefault="00A14E07" w:rsidP="00A14E07">
      <w:pPr>
        <w:ind w:left="1440"/>
        <w:rPr>
          <w:rStyle w:val="Emphasis"/>
          <w:rFonts w:cs="Arial"/>
          <w:i w:val="0"/>
          <w:sz w:val="12"/>
          <w:szCs w:val="12"/>
        </w:rPr>
      </w:pPr>
    </w:p>
    <w:p w:rsidR="00D1192F" w:rsidRPr="00D1192F" w:rsidRDefault="00D1192F" w:rsidP="00A14E07">
      <w:pPr>
        <w:ind w:left="1440"/>
        <w:rPr>
          <w:rStyle w:val="Emphasis"/>
          <w:rFonts w:cs="Arial"/>
          <w:i w:val="0"/>
          <w:sz w:val="12"/>
          <w:szCs w:val="12"/>
        </w:rPr>
      </w:pPr>
    </w:p>
    <w:p w:rsidR="00A14E07" w:rsidRPr="00931C8B" w:rsidRDefault="00A14E07" w:rsidP="00A14E07">
      <w:pPr>
        <w:ind w:left="360"/>
        <w:rPr>
          <w:rFonts w:cs="Arial"/>
          <w:b/>
          <w:lang w:val="sr-Latn-CS"/>
        </w:rPr>
      </w:pPr>
      <w:r>
        <w:rPr>
          <w:rFonts w:cs="Arial"/>
          <w:b/>
          <w:lang w:val="sr-Cyrl-CS"/>
        </w:rPr>
        <w:t>Позиција</w:t>
      </w:r>
      <w:r w:rsidRPr="00E10913">
        <w:rPr>
          <w:rFonts w:cs="Arial"/>
          <w:b/>
          <w:lang w:val="sr-Cyrl-CS"/>
        </w:rPr>
        <w:t xml:space="preserve"> </w:t>
      </w:r>
      <w:r>
        <w:rPr>
          <w:rFonts w:cs="Arial"/>
          <w:b/>
          <w:lang w:val="sr-Latn-CS"/>
        </w:rPr>
        <w:t>3</w:t>
      </w:r>
      <w:r w:rsidRPr="00E10913">
        <w:rPr>
          <w:rFonts w:cs="Arial"/>
          <w:b/>
          <w:lang w:val="sr-Cyrl-CS"/>
        </w:rPr>
        <w:t>.</w:t>
      </w:r>
      <w:r w:rsidR="00931C8B">
        <w:rPr>
          <w:rFonts w:cs="Arial"/>
          <w:b/>
          <w:lang w:val="sr-Cyrl-CS"/>
        </w:rPr>
        <w:t xml:space="preserve"> - </w:t>
      </w:r>
      <w:r w:rsidR="00931C8B" w:rsidRPr="00931C8B">
        <w:rPr>
          <w:rFonts w:cs="Arial"/>
          <w:b/>
          <w:lang w:val="sr-Cyrl-CS"/>
        </w:rPr>
        <w:t>ЗУПЧAСTA ПУMПA  2</w:t>
      </w:r>
    </w:p>
    <w:p w:rsidR="00A14E07" w:rsidRDefault="00A14E07" w:rsidP="00A14E07">
      <w:pPr>
        <w:ind w:left="360"/>
        <w:rPr>
          <w:rFonts w:cs="Arial"/>
          <w:lang w:val="sr-Cyrl-CS"/>
        </w:rPr>
      </w:pPr>
      <w:r>
        <w:rPr>
          <w:rFonts w:cs="Arial"/>
          <w:lang w:val="sr-Cyrl-CS"/>
        </w:rPr>
        <w:t>Извршити израду и испоруку зупчасте мазутне пумпе без електромотора следећих техничких карактеристика:</w:t>
      </w:r>
    </w:p>
    <w:p w:rsidR="00A14E07" w:rsidRDefault="00A14E07" w:rsidP="00E54963">
      <w:pPr>
        <w:numPr>
          <w:ilvl w:val="0"/>
          <w:numId w:val="32"/>
        </w:numPr>
        <w:spacing w:before="0"/>
        <w:jc w:val="left"/>
        <w:rPr>
          <w:rFonts w:cs="Arial"/>
          <w:lang w:val="ru-RU"/>
        </w:rPr>
      </w:pPr>
      <w:r>
        <w:rPr>
          <w:rFonts w:cs="Arial"/>
          <w:lang w:val="ru-RU"/>
        </w:rPr>
        <w:t xml:space="preserve"> Мазутна пумпа мора одговарати уградбеним мерама наведени</w:t>
      </w:r>
      <w:r>
        <w:rPr>
          <w:rFonts w:cs="Arial"/>
          <w:lang w:val="sr-Cyrl-CS"/>
        </w:rPr>
        <w:t>м</w:t>
      </w:r>
      <w:r>
        <w:rPr>
          <w:rFonts w:cs="Arial"/>
          <w:lang w:val="ru-RU"/>
        </w:rPr>
        <w:t xml:space="preserve"> у даљем тексту</w:t>
      </w:r>
      <w:r>
        <w:rPr>
          <w:rFonts w:cs="Arial"/>
          <w:lang w:val="sr-Latn-CS"/>
        </w:rPr>
        <w:t>.</w:t>
      </w:r>
    </w:p>
    <w:p w:rsidR="00A14E07" w:rsidRPr="000B4A82" w:rsidRDefault="00A14E07" w:rsidP="00E54963">
      <w:pPr>
        <w:numPr>
          <w:ilvl w:val="0"/>
          <w:numId w:val="32"/>
        </w:numPr>
        <w:spacing w:before="0"/>
        <w:jc w:val="left"/>
        <w:rPr>
          <w:rFonts w:cs="Arial"/>
          <w:lang w:val="ru-RU"/>
        </w:rPr>
      </w:pPr>
      <w:r>
        <w:rPr>
          <w:rFonts w:cs="Arial"/>
          <w:lang w:val="ru-RU"/>
        </w:rPr>
        <w:t>Пумпа мора поседовати следеће техничке захтеве:</w:t>
      </w:r>
    </w:p>
    <w:p w:rsidR="00A14E07" w:rsidRPr="000B4A82" w:rsidRDefault="00A14E07" w:rsidP="00E54963">
      <w:pPr>
        <w:numPr>
          <w:ilvl w:val="1"/>
          <w:numId w:val="32"/>
        </w:numPr>
        <w:spacing w:before="0"/>
        <w:jc w:val="left"/>
        <w:rPr>
          <w:rFonts w:cs="Arial"/>
          <w:lang w:val="ru-RU"/>
        </w:rPr>
      </w:pPr>
      <w:r>
        <w:rPr>
          <w:rFonts w:cs="Arial"/>
          <w:lang w:val="ru-RU"/>
        </w:rPr>
        <w:t xml:space="preserve">  </w:t>
      </w:r>
      <w:r>
        <w:rPr>
          <w:rFonts w:cs="Arial"/>
          <w:lang w:val="sr-Latn-CS"/>
        </w:rPr>
        <w:t>K</w:t>
      </w:r>
      <w:r>
        <w:rPr>
          <w:rFonts w:cs="Arial"/>
          <w:lang w:val="ru-RU"/>
        </w:rPr>
        <w:t>апацитет</w:t>
      </w:r>
      <w:r>
        <w:rPr>
          <w:rFonts w:cs="Arial"/>
          <w:lang w:val="sr-Latn-CS"/>
        </w:rPr>
        <w:t xml:space="preserve"> </w:t>
      </w:r>
      <w:r>
        <w:rPr>
          <w:rFonts w:cs="Arial"/>
          <w:lang w:val="sr-Cyrl-CS"/>
        </w:rPr>
        <w:t>пумпе</w:t>
      </w:r>
      <w:r>
        <w:rPr>
          <w:rFonts w:cs="Arial"/>
          <w:lang w:val="ru-RU"/>
        </w:rPr>
        <w:t xml:space="preserve">: </w:t>
      </w:r>
      <w:r>
        <w:rPr>
          <w:rFonts w:cs="Arial"/>
          <w:lang w:val="sr-Latn-CS"/>
        </w:rPr>
        <w:t xml:space="preserve">  </w:t>
      </w:r>
      <w:r>
        <w:rPr>
          <w:rFonts w:cs="Arial"/>
          <w:lang w:val="sr-Cyrl-CS"/>
        </w:rPr>
        <w:t xml:space="preserve"> </w:t>
      </w:r>
      <w:r>
        <w:rPr>
          <w:rFonts w:cs="Arial"/>
          <w:lang w:val="sr-Latn-CS"/>
        </w:rPr>
        <w:t xml:space="preserve">     </w:t>
      </w:r>
      <w:r>
        <w:rPr>
          <w:rFonts w:cs="Arial"/>
          <w:lang w:val="sr-Cyrl-CS"/>
        </w:rPr>
        <w:t xml:space="preserve">  930</w:t>
      </w:r>
      <w:r>
        <w:rPr>
          <w:rFonts w:cs="Arial"/>
          <w:lang w:val="sr-Latn-CS"/>
        </w:rPr>
        <w:t xml:space="preserve"> l/min.</w:t>
      </w:r>
    </w:p>
    <w:p w:rsidR="00A14E07" w:rsidRPr="000B4A82" w:rsidRDefault="00A14E07" w:rsidP="00E54963">
      <w:pPr>
        <w:numPr>
          <w:ilvl w:val="1"/>
          <w:numId w:val="32"/>
        </w:numPr>
        <w:spacing w:before="0"/>
        <w:jc w:val="left"/>
        <w:rPr>
          <w:rFonts w:cs="Arial"/>
          <w:lang w:val="ru-RU"/>
        </w:rPr>
      </w:pPr>
      <w:r w:rsidRPr="000B4A82">
        <w:rPr>
          <w:rFonts w:cs="Arial"/>
          <w:lang w:val="sr-Latn-CS"/>
        </w:rPr>
        <w:t xml:space="preserve">  </w:t>
      </w:r>
      <w:r w:rsidRPr="000B4A82">
        <w:rPr>
          <w:rFonts w:cs="Arial"/>
          <w:lang w:val="sr-Cyrl-CS"/>
        </w:rPr>
        <w:t xml:space="preserve">Број обртаја: </w:t>
      </w:r>
      <w:r>
        <w:rPr>
          <w:rFonts w:cs="Arial"/>
          <w:lang w:val="sr-Latn-CS"/>
        </w:rPr>
        <w:t xml:space="preserve">               </w:t>
      </w:r>
      <w:r>
        <w:rPr>
          <w:rFonts w:cs="Arial"/>
          <w:lang w:val="sr-Cyrl-CS"/>
        </w:rPr>
        <w:t xml:space="preserve">  </w:t>
      </w:r>
      <w:r>
        <w:rPr>
          <w:rFonts w:cs="Arial"/>
          <w:lang w:val="sr-Latn-CS"/>
        </w:rPr>
        <w:t xml:space="preserve"> 7</w:t>
      </w:r>
      <w:r>
        <w:rPr>
          <w:rFonts w:cs="Arial"/>
          <w:lang w:val="sr-Cyrl-CS"/>
        </w:rPr>
        <w:t>5</w:t>
      </w:r>
      <w:r>
        <w:rPr>
          <w:rFonts w:cs="Arial"/>
          <w:lang w:val="sr-Latn-CS"/>
        </w:rPr>
        <w:t>0</w:t>
      </w:r>
      <w:r w:rsidRPr="000B4A82">
        <w:rPr>
          <w:rFonts w:cs="Arial"/>
          <w:lang w:val="ru-RU"/>
        </w:rPr>
        <w:t xml:space="preserve"> </w:t>
      </w:r>
      <w:r w:rsidRPr="000B4A82">
        <w:rPr>
          <w:rFonts w:cs="Arial"/>
          <w:lang w:val="sr-Cyrl-CS"/>
        </w:rPr>
        <w:t>о</w:t>
      </w:r>
      <w:r w:rsidRPr="000B4A82">
        <w:rPr>
          <w:rFonts w:cs="Arial"/>
          <w:lang w:val="sr-Latn-CS"/>
        </w:rPr>
        <w:t>/min</w:t>
      </w:r>
    </w:p>
    <w:p w:rsidR="00A14E07" w:rsidRDefault="00A14E07" w:rsidP="00E54963">
      <w:pPr>
        <w:numPr>
          <w:ilvl w:val="1"/>
          <w:numId w:val="32"/>
        </w:numPr>
        <w:spacing w:before="0"/>
        <w:ind w:left="720" w:firstLine="360"/>
        <w:jc w:val="left"/>
        <w:rPr>
          <w:rFonts w:cs="Arial"/>
          <w:lang w:val="ru-RU"/>
        </w:rPr>
      </w:pPr>
      <w:r>
        <w:rPr>
          <w:rFonts w:cs="Arial"/>
          <w:lang w:val="sr-Latn-CS"/>
        </w:rPr>
        <w:t xml:space="preserve">  </w:t>
      </w:r>
      <w:r w:rsidRPr="000B4A82">
        <w:rPr>
          <w:rFonts w:cs="Arial"/>
          <w:lang w:val="sr-Cyrl-CS"/>
        </w:rPr>
        <w:t xml:space="preserve">Радни притисак: </w:t>
      </w:r>
      <w:r>
        <w:rPr>
          <w:rFonts w:cs="Arial"/>
          <w:lang w:val="sr-Latn-CS"/>
        </w:rPr>
        <w:t xml:space="preserve">          </w:t>
      </w:r>
      <w:r>
        <w:rPr>
          <w:rFonts w:cs="Arial"/>
          <w:lang w:val="sr-Cyrl-CS"/>
        </w:rPr>
        <w:t xml:space="preserve">  8</w:t>
      </w:r>
      <w:r w:rsidRPr="000B4A82">
        <w:rPr>
          <w:rFonts w:cs="Arial"/>
          <w:lang w:val="sr-Latn-CS"/>
        </w:rPr>
        <w:t xml:space="preserve"> bar</w:t>
      </w:r>
    </w:p>
    <w:p w:rsidR="00A14E07" w:rsidRPr="00552239" w:rsidRDefault="00A14E07" w:rsidP="00E54963">
      <w:pPr>
        <w:numPr>
          <w:ilvl w:val="1"/>
          <w:numId w:val="32"/>
        </w:numPr>
        <w:spacing w:before="0"/>
        <w:jc w:val="left"/>
        <w:rPr>
          <w:rFonts w:cs="Arial"/>
          <w:lang w:val="ru-RU"/>
        </w:rPr>
      </w:pPr>
      <w:r>
        <w:rPr>
          <w:rFonts w:cs="Arial"/>
          <w:lang w:val="sr-Latn-CS"/>
        </w:rPr>
        <w:t xml:space="preserve">  </w:t>
      </w:r>
      <w:r w:rsidRPr="00552239">
        <w:rPr>
          <w:rFonts w:cs="Arial"/>
          <w:lang w:val="sr-Cyrl-CS"/>
        </w:rPr>
        <w:t xml:space="preserve">Максимални притисак: </w:t>
      </w:r>
      <w:r>
        <w:rPr>
          <w:rFonts w:cs="Arial"/>
          <w:lang w:val="sr-Cyrl-CS"/>
        </w:rPr>
        <w:t xml:space="preserve"> </w:t>
      </w:r>
      <w:r w:rsidRPr="00552239">
        <w:rPr>
          <w:rFonts w:cs="Arial"/>
          <w:lang w:val="sr-Cyrl-CS"/>
        </w:rPr>
        <w:t>1</w:t>
      </w:r>
      <w:r>
        <w:rPr>
          <w:rFonts w:cs="Arial"/>
          <w:lang w:val="sr-Latn-CS"/>
        </w:rPr>
        <w:t>0</w:t>
      </w:r>
      <w:r w:rsidRPr="00552239">
        <w:rPr>
          <w:rFonts w:cs="Arial"/>
          <w:lang w:val="sr-Latn-CS"/>
        </w:rPr>
        <w:t xml:space="preserve"> bar</w:t>
      </w:r>
      <w:r w:rsidRPr="00552239">
        <w:rPr>
          <w:rFonts w:cs="Arial"/>
          <w:lang w:val="sr-Cyrl-CS"/>
        </w:rPr>
        <w:t>.</w:t>
      </w:r>
    </w:p>
    <w:p w:rsidR="00A14E07" w:rsidRPr="000B4A82" w:rsidRDefault="00A14E07" w:rsidP="00E54963">
      <w:pPr>
        <w:numPr>
          <w:ilvl w:val="1"/>
          <w:numId w:val="32"/>
        </w:numPr>
        <w:spacing w:before="0"/>
        <w:jc w:val="left"/>
        <w:rPr>
          <w:rFonts w:cs="Arial"/>
          <w:lang w:val="ru-RU"/>
        </w:rPr>
      </w:pPr>
      <w:r w:rsidRPr="000B4A82">
        <w:rPr>
          <w:rFonts w:cs="Arial"/>
          <w:lang w:val="sr-Latn-CS"/>
        </w:rPr>
        <w:t xml:space="preserve"> </w:t>
      </w:r>
      <w:r>
        <w:rPr>
          <w:rFonts w:cs="Arial"/>
          <w:lang w:val="sr-Latn-CS"/>
        </w:rPr>
        <w:t xml:space="preserve"> </w:t>
      </w:r>
      <w:r w:rsidRPr="000B4A82">
        <w:rPr>
          <w:rFonts w:cs="Arial"/>
          <w:lang w:val="sr-Cyrl-CS"/>
        </w:rPr>
        <w:t xml:space="preserve">Радни флуид: </w:t>
      </w:r>
      <w:r>
        <w:rPr>
          <w:rFonts w:cs="Arial"/>
          <w:lang w:val="sr-Latn-CS"/>
        </w:rPr>
        <w:t xml:space="preserve">              </w:t>
      </w:r>
      <w:r>
        <w:rPr>
          <w:rFonts w:cs="Arial"/>
          <w:lang w:val="sr-Cyrl-CS"/>
        </w:rPr>
        <w:t xml:space="preserve"> </w:t>
      </w:r>
      <w:r w:rsidRPr="000B4A82">
        <w:rPr>
          <w:rFonts w:cs="Arial"/>
          <w:lang w:val="sr-Cyrl-CS"/>
        </w:rPr>
        <w:t>Мазут</w:t>
      </w:r>
    </w:p>
    <w:p w:rsidR="00A14E07" w:rsidRPr="003F56AF" w:rsidRDefault="00A14E07" w:rsidP="00E54963">
      <w:pPr>
        <w:numPr>
          <w:ilvl w:val="1"/>
          <w:numId w:val="32"/>
        </w:numPr>
        <w:spacing w:before="0"/>
        <w:jc w:val="left"/>
        <w:rPr>
          <w:rFonts w:cs="Arial"/>
          <w:lang w:val="ru-RU"/>
        </w:rPr>
      </w:pPr>
      <w:r>
        <w:rPr>
          <w:rFonts w:cs="Arial"/>
          <w:lang w:val="sr-Cyrl-CS"/>
        </w:rPr>
        <w:t xml:space="preserve"> </w:t>
      </w:r>
      <w:r w:rsidRPr="000B4A82">
        <w:rPr>
          <w:rFonts w:cs="Arial"/>
          <w:lang w:val="sr-Cyrl-CS"/>
        </w:rPr>
        <w:t>Температу</w:t>
      </w:r>
      <w:r>
        <w:rPr>
          <w:rFonts w:cs="Arial"/>
          <w:lang w:val="sr-Cyrl-CS"/>
        </w:rPr>
        <w:t>р</w:t>
      </w:r>
      <w:r w:rsidRPr="000B4A82">
        <w:rPr>
          <w:rFonts w:cs="Arial"/>
          <w:lang w:val="sr-Cyrl-CS"/>
        </w:rPr>
        <w:t>а флуида:</w:t>
      </w:r>
      <w:r>
        <w:rPr>
          <w:rFonts w:cs="Arial"/>
          <w:lang w:val="sr-Latn-CS"/>
        </w:rPr>
        <w:t xml:space="preserve">  </w:t>
      </w:r>
      <w:r>
        <w:rPr>
          <w:rFonts w:cs="Arial"/>
          <w:lang w:val="sr-Cyrl-CS"/>
        </w:rPr>
        <w:t xml:space="preserve"> </w:t>
      </w:r>
      <w:r w:rsidRPr="000B4A82">
        <w:rPr>
          <w:rFonts w:cs="Arial"/>
          <w:lang w:val="sr-Cyrl-CS"/>
        </w:rPr>
        <w:t>70-130</w:t>
      </w:r>
      <w:r w:rsidRPr="000B4A82">
        <w:rPr>
          <w:rFonts w:cs="Arial"/>
          <w:sz w:val="28"/>
          <w:vertAlign w:val="superscript"/>
          <w:lang w:val="sr-Cyrl-CS"/>
        </w:rPr>
        <w:t>о</w:t>
      </w:r>
      <w:r w:rsidRPr="000B4A82">
        <w:rPr>
          <w:rFonts w:cs="Arial"/>
          <w:sz w:val="28"/>
          <w:lang w:val="sr-Latn-CS"/>
        </w:rPr>
        <w:t>C</w:t>
      </w:r>
    </w:p>
    <w:p w:rsidR="00A14E07" w:rsidRDefault="00A14E07" w:rsidP="00E54963">
      <w:pPr>
        <w:numPr>
          <w:ilvl w:val="1"/>
          <w:numId w:val="32"/>
        </w:numPr>
        <w:spacing w:before="0"/>
        <w:jc w:val="left"/>
        <w:rPr>
          <w:rStyle w:val="Emphasis"/>
          <w:rFonts w:cs="Arial"/>
          <w:i w:val="0"/>
        </w:rPr>
      </w:pPr>
      <w:r>
        <w:rPr>
          <w:rStyle w:val="Emphasis"/>
          <w:i w:val="0"/>
          <w:lang w:val="sr-Cyrl-CS"/>
        </w:rPr>
        <w:t xml:space="preserve">  </w:t>
      </w:r>
      <w:r w:rsidRPr="003F56AF">
        <w:rPr>
          <w:rStyle w:val="Emphasis"/>
          <w:rFonts w:cs="Arial"/>
          <w:i w:val="0"/>
        </w:rPr>
        <w:t>Виск</w:t>
      </w:r>
      <w:r>
        <w:rPr>
          <w:rStyle w:val="Emphasis"/>
          <w:rFonts w:cs="Arial"/>
          <w:i w:val="0"/>
          <w:lang w:val="sr-Cyrl-CS"/>
        </w:rPr>
        <w:t>о</w:t>
      </w:r>
      <w:r w:rsidRPr="003F56AF">
        <w:rPr>
          <w:rStyle w:val="Emphasis"/>
          <w:rFonts w:cs="Arial"/>
          <w:i w:val="0"/>
        </w:rPr>
        <w:t xml:space="preserve">зитет             </w:t>
      </w:r>
      <w:r>
        <w:rPr>
          <w:rStyle w:val="Emphasis"/>
          <w:rFonts w:cs="Arial"/>
          <w:i w:val="0"/>
          <w:lang w:val="sr-Cyrl-CS"/>
        </w:rPr>
        <w:t xml:space="preserve">       </w:t>
      </w:r>
      <w:r>
        <w:rPr>
          <w:rStyle w:val="Emphasis"/>
          <w:rFonts w:cs="Arial"/>
          <w:i w:val="0"/>
          <w:lang w:val="sr-Latn-CS"/>
        </w:rPr>
        <w:t xml:space="preserve"> </w:t>
      </w:r>
      <w:r w:rsidRPr="003F56AF">
        <w:rPr>
          <w:rStyle w:val="Emphasis"/>
          <w:rFonts w:cs="Arial"/>
          <w:i w:val="0"/>
        </w:rPr>
        <w:t>2-2.5 Е</w:t>
      </w:r>
    </w:p>
    <w:p w:rsidR="00A14E07" w:rsidRPr="007A1E30" w:rsidRDefault="00A14E07" w:rsidP="00E54963">
      <w:pPr>
        <w:numPr>
          <w:ilvl w:val="1"/>
          <w:numId w:val="32"/>
        </w:numPr>
        <w:spacing w:before="0"/>
        <w:ind w:left="1080" w:firstLine="0"/>
        <w:jc w:val="left"/>
        <w:rPr>
          <w:rStyle w:val="Emphasis"/>
          <w:rFonts w:cs="Arial"/>
          <w:b/>
          <w:i w:val="0"/>
          <w:iCs w:val="0"/>
          <w:lang w:val="sr-Latn-CS"/>
        </w:rPr>
      </w:pPr>
      <w:r w:rsidRPr="007A1E30">
        <w:rPr>
          <w:rStyle w:val="Emphasis"/>
          <w:rFonts w:cs="Arial"/>
          <w:i w:val="0"/>
        </w:rPr>
        <w:t xml:space="preserve">  </w:t>
      </w:r>
      <w:r w:rsidRPr="007A1E30">
        <w:rPr>
          <w:rStyle w:val="Emphasis"/>
          <w:rFonts w:cs="Arial"/>
          <w:i w:val="0"/>
          <w:lang w:val="sr-Cyrl-CS"/>
        </w:rPr>
        <w:t xml:space="preserve">Електромотор             </w:t>
      </w:r>
      <w:r w:rsidRPr="007A1E30">
        <w:rPr>
          <w:rStyle w:val="Emphasis"/>
          <w:rFonts w:cs="Arial"/>
          <w:i w:val="0"/>
          <w:lang w:val="sr-Latn-CS"/>
        </w:rPr>
        <w:t xml:space="preserve"> </w:t>
      </w:r>
      <w:r>
        <w:rPr>
          <w:rStyle w:val="Emphasis"/>
          <w:rFonts w:cs="Arial"/>
          <w:i w:val="0"/>
          <w:lang w:val="sr-Cyrl-CS"/>
        </w:rPr>
        <w:t xml:space="preserve">   30</w:t>
      </w:r>
      <w:r w:rsidRPr="007A1E30">
        <w:rPr>
          <w:rFonts w:cs="Arial"/>
          <w:lang w:val="sr-Latn-CS"/>
        </w:rPr>
        <w:t xml:space="preserve"> KW</w:t>
      </w:r>
    </w:p>
    <w:p w:rsidR="00A14E07" w:rsidRPr="00AB223B" w:rsidRDefault="00A14E07" w:rsidP="00E54963">
      <w:pPr>
        <w:numPr>
          <w:ilvl w:val="0"/>
          <w:numId w:val="32"/>
        </w:numPr>
        <w:spacing w:before="0"/>
        <w:ind w:left="1080" w:firstLine="0"/>
        <w:jc w:val="left"/>
        <w:rPr>
          <w:rFonts w:cs="Arial"/>
          <w:lang w:val="ru-RU"/>
        </w:rPr>
      </w:pPr>
      <w:r>
        <w:rPr>
          <w:rFonts w:cs="Arial"/>
          <w:lang w:val="ru-RU"/>
        </w:rPr>
        <w:t xml:space="preserve">уградбена ширина пумпе: </w:t>
      </w:r>
      <w:r>
        <w:rPr>
          <w:rFonts w:cs="Arial"/>
          <w:lang w:val="sr-Latn-CS"/>
        </w:rPr>
        <w:t xml:space="preserve">   450  mm</w:t>
      </w:r>
    </w:p>
    <w:p w:rsidR="00A14E07" w:rsidRPr="00AB223B" w:rsidRDefault="00A14E07" w:rsidP="00E54963">
      <w:pPr>
        <w:numPr>
          <w:ilvl w:val="0"/>
          <w:numId w:val="32"/>
        </w:numPr>
        <w:spacing w:before="0"/>
        <w:ind w:left="1080" w:firstLine="0"/>
        <w:jc w:val="left"/>
        <w:rPr>
          <w:rFonts w:cs="Arial"/>
          <w:lang w:val="ru-RU"/>
        </w:rPr>
      </w:pPr>
      <w:r w:rsidRPr="00AB223B">
        <w:rPr>
          <w:rFonts w:cs="Arial"/>
          <w:lang w:val="ru-RU"/>
        </w:rPr>
        <w:t>у</w:t>
      </w:r>
      <w:r>
        <w:rPr>
          <w:rFonts w:cs="Arial"/>
          <w:lang w:val="ru-RU"/>
        </w:rPr>
        <w:t>градбена дужина пумпе</w:t>
      </w:r>
      <w:r>
        <w:rPr>
          <w:rFonts w:cs="Arial"/>
          <w:lang w:val="sr-Latn-CS"/>
        </w:rPr>
        <w:t xml:space="preserve"> </w:t>
      </w:r>
      <w:r>
        <w:rPr>
          <w:rFonts w:cs="Arial"/>
          <w:lang w:val="ru-RU"/>
        </w:rPr>
        <w:t xml:space="preserve">: </w:t>
      </w:r>
      <w:r>
        <w:rPr>
          <w:rFonts w:cs="Arial"/>
          <w:lang w:val="sr-Latn-CS"/>
        </w:rPr>
        <w:t xml:space="preserve">   561  mm</w:t>
      </w:r>
    </w:p>
    <w:p w:rsidR="00A14E07" w:rsidRDefault="00A14E07" w:rsidP="00E54963">
      <w:pPr>
        <w:numPr>
          <w:ilvl w:val="0"/>
          <w:numId w:val="32"/>
        </w:numPr>
        <w:spacing w:before="0"/>
        <w:ind w:left="1080" w:firstLine="0"/>
        <w:jc w:val="left"/>
        <w:rPr>
          <w:rFonts w:cs="Arial"/>
          <w:lang w:val="ru-RU"/>
        </w:rPr>
      </w:pPr>
      <w:r w:rsidRPr="00AB223B">
        <w:rPr>
          <w:rFonts w:cs="Arial"/>
          <w:lang w:val="ru-RU"/>
        </w:rPr>
        <w:t xml:space="preserve">Прикључци :     </w:t>
      </w:r>
    </w:p>
    <w:p w:rsidR="00A14E07" w:rsidRPr="00CF20E4" w:rsidRDefault="00A14E07" w:rsidP="00A14E07">
      <w:pPr>
        <w:ind w:left="360"/>
        <w:rPr>
          <w:rFonts w:cs="Arial"/>
          <w:lang w:val="sr-Latn-CS"/>
        </w:rPr>
      </w:pPr>
      <w:r>
        <w:rPr>
          <w:rFonts w:cs="Arial"/>
          <w:lang w:val="ru-RU"/>
        </w:rPr>
        <w:t xml:space="preserve">                           усис- DN80/PN16  DIN EN 1092-2</w:t>
      </w:r>
    </w:p>
    <w:p w:rsidR="00A14E07" w:rsidRPr="00AB223B" w:rsidRDefault="00A14E07" w:rsidP="00A14E07">
      <w:pPr>
        <w:ind w:left="360"/>
        <w:rPr>
          <w:rFonts w:cs="Arial"/>
          <w:lang w:val="ru-RU"/>
        </w:rPr>
      </w:pPr>
      <w:r>
        <w:rPr>
          <w:rFonts w:cs="Arial"/>
          <w:lang w:val="ru-RU"/>
        </w:rPr>
        <w:t xml:space="preserve">                         потис- DN80/PN</w:t>
      </w:r>
      <w:r>
        <w:rPr>
          <w:rFonts w:cs="Arial"/>
          <w:lang w:val="sr-Latn-CS"/>
        </w:rPr>
        <w:t>16</w:t>
      </w:r>
      <w:r w:rsidRPr="00AB223B">
        <w:rPr>
          <w:rFonts w:cs="Arial"/>
          <w:lang w:val="ru-RU"/>
        </w:rPr>
        <w:t xml:space="preserve"> DIN  EN 1092-2 </w:t>
      </w:r>
    </w:p>
    <w:p w:rsidR="00F72794" w:rsidRDefault="00F72794" w:rsidP="00A14E07">
      <w:pPr>
        <w:rPr>
          <w:rFonts w:cs="Arial"/>
          <w:b/>
          <w:sz w:val="12"/>
          <w:szCs w:val="12"/>
          <w:lang w:val="sr-Latn-RS"/>
        </w:rPr>
      </w:pPr>
    </w:p>
    <w:p w:rsidR="00D1192F" w:rsidRPr="00D1192F" w:rsidRDefault="00D1192F" w:rsidP="00A14E07">
      <w:pPr>
        <w:rPr>
          <w:rFonts w:cs="Arial"/>
          <w:b/>
          <w:sz w:val="12"/>
          <w:szCs w:val="12"/>
          <w:lang w:val="sr-Latn-RS"/>
        </w:rPr>
      </w:pPr>
    </w:p>
    <w:p w:rsidR="00F72794" w:rsidRPr="00F72794" w:rsidRDefault="00A14E07" w:rsidP="00A14E07">
      <w:pPr>
        <w:rPr>
          <w:rFonts w:cs="Arial"/>
          <w:b/>
          <w:lang w:val="sr-Cyrl-CS"/>
        </w:rPr>
      </w:pPr>
      <w:r w:rsidRPr="00F72794">
        <w:rPr>
          <w:rFonts w:cs="Arial"/>
          <w:b/>
          <w:lang w:val="sr-Cyrl-CS"/>
        </w:rPr>
        <w:t>Позициј</w:t>
      </w:r>
      <w:r w:rsidR="00F72794" w:rsidRPr="00F72794">
        <w:rPr>
          <w:rFonts w:cs="Arial"/>
          <w:b/>
          <w:lang w:val="sr-Cyrl-CS"/>
        </w:rPr>
        <w:t>а</w:t>
      </w:r>
      <w:r w:rsidRPr="00F72794">
        <w:rPr>
          <w:rFonts w:cs="Arial"/>
          <w:b/>
          <w:lang w:val="sr-Cyrl-CS"/>
        </w:rPr>
        <w:t xml:space="preserve"> 4</w:t>
      </w:r>
      <w:r w:rsidR="00F72794" w:rsidRPr="00F72794">
        <w:rPr>
          <w:rFonts w:cs="Arial"/>
          <w:b/>
          <w:lang w:val="sr-Cyrl-CS"/>
        </w:rPr>
        <w:t>. - MEХAНИЧКИ ЗAПTИВAЧ NM1216, Позиција 5. - MEХAНИЧКИ ЗAПTИВAЧ NM1222 и Позиција 6. - MEХAНИЧКA ЗAПTИВКA UOPDC-HDL11</w:t>
      </w:r>
    </w:p>
    <w:p w:rsidR="00F72794" w:rsidRPr="00F72794" w:rsidRDefault="00F72794" w:rsidP="00A14E07">
      <w:pPr>
        <w:rPr>
          <w:rFonts w:cs="Arial"/>
          <w:b/>
          <w:sz w:val="4"/>
          <w:szCs w:val="4"/>
          <w:lang w:val="sr-Cyrl-CS"/>
        </w:rPr>
      </w:pPr>
    </w:p>
    <w:p w:rsidR="00A14E07" w:rsidRDefault="00A14E07" w:rsidP="00A14E07">
      <w:pPr>
        <w:rPr>
          <w:rFonts w:cs="Arial"/>
          <w:b/>
          <w:lang w:val="sr-Latn-CS"/>
        </w:rPr>
      </w:pPr>
      <w:r>
        <w:rPr>
          <w:rFonts w:cs="Arial"/>
          <w:b/>
          <w:lang w:val="sr-Cyrl-CS"/>
        </w:rPr>
        <w:t>Механичке заптивке:</w:t>
      </w:r>
    </w:p>
    <w:p w:rsidR="00A14E07" w:rsidRPr="00F72794" w:rsidRDefault="00A14E07" w:rsidP="00A14E07">
      <w:pPr>
        <w:rPr>
          <w:rFonts w:cs="Arial"/>
          <w:b/>
          <w:sz w:val="12"/>
          <w:szCs w:val="12"/>
          <w:lang w:val="sr-Latn-CS"/>
        </w:rPr>
      </w:pPr>
    </w:p>
    <w:p w:rsidR="00A14E07" w:rsidRPr="006D208F" w:rsidRDefault="00A14E07" w:rsidP="00E54963">
      <w:pPr>
        <w:numPr>
          <w:ilvl w:val="0"/>
          <w:numId w:val="33"/>
        </w:numPr>
        <w:spacing w:before="0"/>
        <w:ind w:left="360"/>
        <w:rPr>
          <w:rFonts w:cs="Arial"/>
          <w:lang w:val="sr-Latn-CS"/>
        </w:rPr>
      </w:pPr>
      <w:r w:rsidRPr="00EB142A">
        <w:rPr>
          <w:rFonts w:cs="Arial"/>
          <w:lang w:val="sr-Latn-CS"/>
        </w:rPr>
        <w:t xml:space="preserve">NM 1222 – </w:t>
      </w:r>
      <w:r w:rsidRPr="00EB142A">
        <w:rPr>
          <w:rFonts w:cs="Arial"/>
          <w:lang w:val="sr-Cyrl-CS"/>
        </w:rPr>
        <w:t xml:space="preserve"> Оба лица механичког заптивача израдити од силицијум карбида у квалитету </w:t>
      </w:r>
      <w:r w:rsidRPr="00EB142A">
        <w:rPr>
          <w:rFonts w:cs="Arial"/>
          <w:lang w:val="sr-Latn-CS"/>
        </w:rPr>
        <w:t>Q1.</w:t>
      </w:r>
      <w:r w:rsidRPr="00EB142A">
        <w:rPr>
          <w:rFonts w:cs="Arial"/>
          <w:lang w:val="sr-Cyrl-CS"/>
        </w:rPr>
        <w:t xml:space="preserve"> Гумене делове заптивке испоручити од материјала отпорног на хемикалије</w:t>
      </w:r>
      <w:r w:rsidRPr="00EB142A">
        <w:rPr>
          <w:rFonts w:cs="Arial"/>
          <w:lang w:val="sr-Latn-CS"/>
        </w:rPr>
        <w:t xml:space="preserve"> </w:t>
      </w:r>
      <w:r w:rsidRPr="00EB142A">
        <w:rPr>
          <w:rFonts w:cs="Arial"/>
          <w:lang w:val="sr-Cyrl-CS"/>
        </w:rPr>
        <w:t>(</w:t>
      </w:r>
      <w:r w:rsidRPr="00EB142A">
        <w:rPr>
          <w:rFonts w:cs="Arial"/>
          <w:lang w:val="sr-Latn-CS"/>
        </w:rPr>
        <w:t>Viton</w:t>
      </w:r>
      <w:r w:rsidRPr="00EB142A">
        <w:rPr>
          <w:rFonts w:cs="Arial"/>
          <w:lang w:val="sr-Cyrl-CS"/>
        </w:rPr>
        <w:t>).</w:t>
      </w:r>
    </w:p>
    <w:p w:rsidR="00A14E07" w:rsidRPr="00BD7892" w:rsidRDefault="00A14E07" w:rsidP="00F72794">
      <w:pPr>
        <w:ind w:left="360"/>
        <w:rPr>
          <w:rFonts w:cs="Arial"/>
          <w:sz w:val="12"/>
          <w:szCs w:val="12"/>
          <w:lang w:val="sr-Latn-CS"/>
        </w:rPr>
      </w:pPr>
    </w:p>
    <w:p w:rsidR="00A14E07" w:rsidRPr="006D208F" w:rsidRDefault="00A14E07" w:rsidP="00E54963">
      <w:pPr>
        <w:numPr>
          <w:ilvl w:val="0"/>
          <w:numId w:val="33"/>
        </w:numPr>
        <w:spacing w:before="0"/>
        <w:ind w:left="360"/>
        <w:rPr>
          <w:rFonts w:cs="Arial"/>
          <w:lang w:val="sr-Latn-CS"/>
        </w:rPr>
      </w:pPr>
      <w:r w:rsidRPr="00EB142A">
        <w:rPr>
          <w:rFonts w:cs="Arial"/>
          <w:lang w:val="sr-Latn-CS"/>
        </w:rPr>
        <w:t xml:space="preserve">NM 1216 – </w:t>
      </w:r>
      <w:r w:rsidRPr="00EB142A">
        <w:rPr>
          <w:rFonts w:cs="Arial"/>
          <w:lang w:val="sr-Cyrl-CS"/>
        </w:rPr>
        <w:t xml:space="preserve"> Оба лица механичког заптивача израдити од силицијум карбида у квалитету </w:t>
      </w:r>
      <w:r w:rsidRPr="00EB142A">
        <w:rPr>
          <w:rFonts w:cs="Arial"/>
          <w:lang w:val="sr-Latn-CS"/>
        </w:rPr>
        <w:t>Q1.</w:t>
      </w:r>
      <w:r w:rsidRPr="00EB142A">
        <w:rPr>
          <w:rFonts w:cs="Arial"/>
          <w:lang w:val="sr-Cyrl-CS"/>
        </w:rPr>
        <w:t xml:space="preserve"> Гумене делове заптивке испоручити од материјала отпорног на хемикалије</w:t>
      </w:r>
      <w:r w:rsidRPr="00EB142A">
        <w:rPr>
          <w:rFonts w:cs="Arial"/>
          <w:lang w:val="sr-Latn-CS"/>
        </w:rPr>
        <w:t xml:space="preserve"> </w:t>
      </w:r>
      <w:r w:rsidRPr="00EB142A">
        <w:rPr>
          <w:rFonts w:cs="Arial"/>
          <w:lang w:val="sr-Cyrl-CS"/>
        </w:rPr>
        <w:t>(</w:t>
      </w:r>
      <w:r w:rsidRPr="00EB142A">
        <w:rPr>
          <w:rFonts w:cs="Arial"/>
          <w:lang w:val="sr-Latn-CS"/>
        </w:rPr>
        <w:t>Viton</w:t>
      </w:r>
      <w:r w:rsidRPr="00EB142A">
        <w:rPr>
          <w:rFonts w:cs="Arial"/>
          <w:lang w:val="sr-Cyrl-CS"/>
        </w:rPr>
        <w:t>).</w:t>
      </w:r>
    </w:p>
    <w:p w:rsidR="00A14E07" w:rsidRPr="00BD7892" w:rsidRDefault="00A14E07" w:rsidP="00F72794">
      <w:pPr>
        <w:rPr>
          <w:rFonts w:cs="Arial"/>
          <w:sz w:val="12"/>
          <w:szCs w:val="12"/>
          <w:lang w:val="sr-Latn-CS"/>
        </w:rPr>
      </w:pPr>
    </w:p>
    <w:p w:rsidR="00A14E07" w:rsidRPr="00BF30B5" w:rsidRDefault="00A14E07" w:rsidP="00E54963">
      <w:pPr>
        <w:numPr>
          <w:ilvl w:val="0"/>
          <w:numId w:val="33"/>
        </w:numPr>
        <w:spacing w:before="0"/>
        <w:ind w:left="360"/>
        <w:rPr>
          <w:rFonts w:cs="Arial"/>
          <w:lang w:val="sr-Latn-CS"/>
        </w:rPr>
      </w:pPr>
      <w:r w:rsidRPr="00BF30B5">
        <w:rPr>
          <w:rFonts w:cs="Arial"/>
          <w:lang w:val="sr-Latn-CS"/>
        </w:rPr>
        <w:t xml:space="preserve">UOPDC-HDL11 – </w:t>
      </w:r>
      <w:r w:rsidRPr="00EB142A">
        <w:rPr>
          <w:rFonts w:cs="Arial"/>
          <w:lang w:val="sr-Cyrl-CS"/>
        </w:rPr>
        <w:t xml:space="preserve">Оба лица механичког заптивача израдити од силицијум карбида у квалитету </w:t>
      </w:r>
      <w:r w:rsidRPr="00EB142A">
        <w:rPr>
          <w:rFonts w:cs="Arial"/>
          <w:lang w:val="sr-Latn-CS"/>
        </w:rPr>
        <w:t>Q1.</w:t>
      </w:r>
      <w:r w:rsidRPr="00EB142A">
        <w:rPr>
          <w:rFonts w:cs="Arial"/>
          <w:lang w:val="sr-Cyrl-CS"/>
        </w:rPr>
        <w:t xml:space="preserve"> Гумене делове заптивке испоручити од материјала отпорног на хемикалије</w:t>
      </w:r>
      <w:r w:rsidRPr="00EB142A">
        <w:rPr>
          <w:rFonts w:cs="Arial"/>
          <w:lang w:val="sr-Latn-CS"/>
        </w:rPr>
        <w:t xml:space="preserve"> </w:t>
      </w:r>
      <w:r w:rsidRPr="00EB142A">
        <w:rPr>
          <w:rFonts w:cs="Arial"/>
          <w:lang w:val="sr-Cyrl-CS"/>
        </w:rPr>
        <w:t>(</w:t>
      </w:r>
      <w:r w:rsidRPr="00EB142A">
        <w:rPr>
          <w:rFonts w:cs="Arial"/>
          <w:lang w:val="sr-Latn-CS"/>
        </w:rPr>
        <w:t>Viton</w:t>
      </w:r>
      <w:r w:rsidRPr="00EB142A">
        <w:rPr>
          <w:rFonts w:cs="Arial"/>
          <w:lang w:val="sr-Cyrl-CS"/>
        </w:rPr>
        <w:t>).</w:t>
      </w:r>
    </w:p>
    <w:p w:rsidR="00AD1D00" w:rsidRDefault="00AD1D00" w:rsidP="0028472F">
      <w:pPr>
        <w:spacing w:before="0"/>
        <w:ind w:left="360"/>
        <w:rPr>
          <w:rFonts w:cs="Arial"/>
          <w:b/>
          <w:lang w:val="sr-Cyrl-CS"/>
        </w:rPr>
      </w:pPr>
    </w:p>
    <w:p w:rsidR="00AD1D00" w:rsidRDefault="00AD1D00" w:rsidP="0028472F">
      <w:pPr>
        <w:spacing w:before="0"/>
        <w:ind w:left="360"/>
        <w:rPr>
          <w:rFonts w:cs="Arial"/>
          <w:b/>
          <w:lang w:val="sr-Cyrl-CS"/>
        </w:rPr>
      </w:pPr>
    </w:p>
    <w:p w:rsidR="00526DB6" w:rsidRDefault="00A14E07" w:rsidP="0028472F">
      <w:pPr>
        <w:spacing w:before="0"/>
        <w:ind w:left="360"/>
        <w:rPr>
          <w:rFonts w:cs="Arial"/>
          <w:color w:val="FF0000"/>
          <w:lang w:val="sr-Cyrl-RS"/>
        </w:rPr>
      </w:pPr>
      <w:r w:rsidRPr="0028472F">
        <w:rPr>
          <w:rFonts w:cs="Arial"/>
          <w:b/>
          <w:lang w:val="sr-Cyrl-CS"/>
        </w:rPr>
        <w:lastRenderedPageBreak/>
        <w:t xml:space="preserve">Пожељно је да понуђач </w:t>
      </w:r>
      <w:r w:rsidR="00D1192F">
        <w:rPr>
          <w:rFonts w:cs="Arial"/>
          <w:noProof/>
          <w:lang w:val="sr-Cyrl-RS"/>
        </w:rPr>
        <w:t>пре истека рока за подношење понуда</w:t>
      </w:r>
      <w:r w:rsidR="00D1192F" w:rsidRPr="0028472F">
        <w:rPr>
          <w:rFonts w:cs="Arial"/>
          <w:b/>
          <w:lang w:val="sr-Cyrl-CS"/>
        </w:rPr>
        <w:t xml:space="preserve"> </w:t>
      </w:r>
      <w:r w:rsidRPr="0028472F">
        <w:rPr>
          <w:rFonts w:cs="Arial"/>
          <w:b/>
          <w:lang w:val="sr-Cyrl-CS"/>
        </w:rPr>
        <w:t>обави посету ТЕНТ-у</w:t>
      </w:r>
      <w:r w:rsidR="00F72794" w:rsidRPr="0028472F">
        <w:rPr>
          <w:rFonts w:cs="Arial"/>
          <w:b/>
          <w:lang w:val="sr-Cyrl-CS"/>
        </w:rPr>
        <w:t xml:space="preserve"> „</w:t>
      </w:r>
      <w:r w:rsidRPr="0028472F">
        <w:rPr>
          <w:rFonts w:cs="Arial"/>
          <w:b/>
          <w:lang w:val="sr-Cyrl-CS"/>
        </w:rPr>
        <w:t>А</w:t>
      </w:r>
      <w:r w:rsidR="00F72794" w:rsidRPr="0028472F">
        <w:rPr>
          <w:rFonts w:cs="Arial"/>
          <w:b/>
          <w:lang w:val="sr-Cyrl-CS"/>
        </w:rPr>
        <w:t>“</w:t>
      </w:r>
      <w:r w:rsidRPr="0028472F">
        <w:rPr>
          <w:rFonts w:cs="Arial"/>
          <w:b/>
          <w:lang w:val="sr-Cyrl-CS"/>
        </w:rPr>
        <w:t xml:space="preserve">, </w:t>
      </w:r>
      <w:r w:rsidR="0028472F" w:rsidRPr="0028472F">
        <w:rPr>
          <w:rFonts w:cs="Arial"/>
          <w:lang w:val="sr-Cyrl-CS"/>
        </w:rPr>
        <w:t>у</w:t>
      </w:r>
      <w:r w:rsidRPr="0028472F">
        <w:rPr>
          <w:rFonts w:cs="Arial"/>
          <w:lang w:val="sr-Cyrl-CS"/>
        </w:rPr>
        <w:t xml:space="preserve"> циљу сагледавања конструктивних карактеристика уложка пумпе и пумпног агрегата, начина уградње понуђеног уложка пумпе и др. </w:t>
      </w:r>
    </w:p>
    <w:p w:rsidR="00526DB6" w:rsidRPr="00115644" w:rsidRDefault="00526DB6" w:rsidP="00446A3B">
      <w:pPr>
        <w:spacing w:before="0"/>
        <w:ind w:left="357"/>
        <w:rPr>
          <w:rFonts w:cs="Arial"/>
          <w:noProof/>
          <w:lang w:val="sr-Cyrl-RS"/>
        </w:rPr>
      </w:pPr>
      <w:r>
        <w:rPr>
          <w:rFonts w:cs="Arial"/>
          <w:noProof/>
          <w:lang w:val="sr-Cyrl-RS"/>
        </w:rPr>
        <w:t xml:space="preserve">Посета се може обавити, пре истека рока за подношење понуда, на адреси: </w:t>
      </w:r>
      <w:r w:rsidRPr="005B728A">
        <w:rPr>
          <w:rFonts w:cs="Arial"/>
          <w:lang w:val="sr-Cyrl-RS" w:eastAsia="zh-CN"/>
        </w:rPr>
        <w:t>Огранак ТЕНТ</w:t>
      </w:r>
      <w:r>
        <w:rPr>
          <w:rFonts w:cs="Arial"/>
          <w:lang w:val="sr-Cyrl-RS" w:eastAsia="zh-CN"/>
        </w:rPr>
        <w:t>, локација ТЕНТ</w:t>
      </w:r>
      <w:r w:rsidRPr="005B728A">
        <w:rPr>
          <w:rFonts w:cs="Arial"/>
          <w:lang w:val="sr-Latn-RS" w:eastAsia="zh-CN"/>
        </w:rPr>
        <w:t xml:space="preserve"> A</w:t>
      </w:r>
      <w:r w:rsidRPr="005B728A">
        <w:rPr>
          <w:rFonts w:cs="Arial"/>
          <w:lang w:val="sr-Cyrl-RS" w:eastAsia="zh-CN"/>
        </w:rPr>
        <w:t>, Богољуба Урошевића Црног бр.44., 11500 Обреновац</w:t>
      </w:r>
      <w:r>
        <w:rPr>
          <w:rFonts w:cs="Arial"/>
          <w:lang w:val="sr-Cyrl-RS" w:eastAsia="zh-CN"/>
        </w:rPr>
        <w:t>, са најавом на е-</w:t>
      </w:r>
      <w:r>
        <w:rPr>
          <w:rFonts w:cs="Arial"/>
          <w:lang w:val="sr-Latn-RS" w:eastAsia="zh-CN"/>
        </w:rPr>
        <w:t xml:space="preserve">mail </w:t>
      </w:r>
      <w:r>
        <w:rPr>
          <w:rFonts w:cs="Arial"/>
          <w:lang w:val="sr-Cyrl-RS" w:eastAsia="zh-CN"/>
        </w:rPr>
        <w:t>контакт особе из конкурсне документације.</w:t>
      </w:r>
    </w:p>
    <w:p w:rsidR="00A14E07" w:rsidRPr="0028472F" w:rsidRDefault="00A14E07" w:rsidP="00446A3B">
      <w:pPr>
        <w:spacing w:before="0"/>
        <w:ind w:left="357"/>
        <w:rPr>
          <w:rFonts w:cs="Arial"/>
          <w:color w:val="FF0000"/>
          <w:lang w:val="sr-Latn-CS"/>
        </w:rPr>
      </w:pPr>
      <w:r w:rsidRPr="0028472F">
        <w:rPr>
          <w:rFonts w:cs="Arial"/>
          <w:color w:val="FF0000"/>
          <w:lang w:val="sr-Latn-CS"/>
        </w:rPr>
        <w:t xml:space="preserve">                     </w:t>
      </w:r>
    </w:p>
    <w:p w:rsidR="00A14E07" w:rsidRPr="00DD3136" w:rsidRDefault="00A14E07" w:rsidP="00446A3B">
      <w:pPr>
        <w:spacing w:before="0"/>
        <w:ind w:left="357"/>
        <w:rPr>
          <w:rFonts w:cs="Arial"/>
          <w:b/>
          <w:u w:val="single"/>
          <w:lang w:val="sr-Cyrl-CS"/>
        </w:rPr>
      </w:pPr>
      <w:r>
        <w:rPr>
          <w:rFonts w:cs="Arial"/>
          <w:lang w:val="sr-Cyrl-CS"/>
        </w:rPr>
        <w:t>Квалитет одабраних материјала улошка пумпе и њених делова (нпр.</w:t>
      </w:r>
      <w:r>
        <w:rPr>
          <w:rFonts w:cs="Arial"/>
          <w:lang w:val="sr-Latn-CS"/>
        </w:rPr>
        <w:t xml:space="preserve"> </w:t>
      </w:r>
      <w:r>
        <w:rPr>
          <w:rFonts w:cs="Arial"/>
          <w:lang w:val="sr-Cyrl-CS"/>
        </w:rPr>
        <w:t xml:space="preserve"> кућиште пумпе, сет завојних вратила, механички заптивач са припадајућим заптивним елементима и др.), конструкционе какрактериситике и димензије елемената, треба да одговарају квалитету и димензијама типа уложка пумпе из </w:t>
      </w:r>
      <w:r w:rsidR="00AD1D00">
        <w:rPr>
          <w:rFonts w:cs="Arial"/>
          <w:lang w:val="sr-Cyrl-CS"/>
        </w:rPr>
        <w:t>спецификације</w:t>
      </w:r>
      <w:r>
        <w:rPr>
          <w:rFonts w:cs="Arial"/>
          <w:lang w:val="sr-Cyrl-CS"/>
        </w:rPr>
        <w:t>, а да при томе издржи захтеване радне услове пумпе наведен</w:t>
      </w:r>
      <w:r w:rsidR="00AD1D00">
        <w:rPr>
          <w:rFonts w:cs="Arial"/>
          <w:lang w:val="sr-Cyrl-CS"/>
        </w:rPr>
        <w:t>е</w:t>
      </w:r>
      <w:r>
        <w:rPr>
          <w:rFonts w:cs="Arial"/>
          <w:lang w:val="sr-Cyrl-CS"/>
        </w:rPr>
        <w:t xml:space="preserve"> у </w:t>
      </w:r>
      <w:r w:rsidR="00446A3B">
        <w:rPr>
          <w:rFonts w:cs="Arial"/>
          <w:lang w:val="sr-Cyrl-CS"/>
        </w:rPr>
        <w:t>опису добара и техничк</w:t>
      </w:r>
      <w:r w:rsidR="00446A3B">
        <w:rPr>
          <w:rFonts w:cs="Arial"/>
          <w:lang w:val="sr-Cyrl-RS"/>
        </w:rPr>
        <w:t>им</w:t>
      </w:r>
      <w:r w:rsidR="00446A3B">
        <w:rPr>
          <w:rFonts w:cs="Arial"/>
          <w:lang w:val="sr-Cyrl-CS"/>
        </w:rPr>
        <w:t xml:space="preserve"> карактеристикама</w:t>
      </w:r>
      <w:r>
        <w:rPr>
          <w:rFonts w:cs="Arial"/>
          <w:lang w:val="sr-Cyrl-CS"/>
        </w:rPr>
        <w:t>, односно да оствари захтеване радне параметре током експлоатације.</w:t>
      </w:r>
    </w:p>
    <w:p w:rsidR="00A14E07" w:rsidRDefault="00A14E07" w:rsidP="00A14E07">
      <w:pPr>
        <w:ind w:left="1560"/>
        <w:rPr>
          <w:rFonts w:cs="Arial"/>
          <w:b/>
          <w:lang w:val="sr-Cyrl-CS"/>
        </w:rPr>
      </w:pPr>
    </w:p>
    <w:p w:rsidR="0028472F" w:rsidRPr="00CF77AC" w:rsidRDefault="0028472F" w:rsidP="0028472F">
      <w:pPr>
        <w:autoSpaceDE w:val="0"/>
        <w:autoSpaceDN w:val="0"/>
        <w:adjustRightInd w:val="0"/>
        <w:spacing w:before="0"/>
        <w:rPr>
          <w:rFonts w:cs="Arial"/>
          <w:b/>
          <w:lang w:val="sr-Cyrl-RS"/>
        </w:rPr>
      </w:pPr>
      <w:r w:rsidRPr="00DB2BE7">
        <w:rPr>
          <w:rFonts w:cs="Arial"/>
          <w:b/>
          <w:lang w:val="sr-Cyrl-RS"/>
        </w:rPr>
        <w:t>3.</w:t>
      </w:r>
      <w:r>
        <w:rPr>
          <w:rFonts w:cs="Arial"/>
          <w:b/>
          <w:lang w:val="sr-Cyrl-RS"/>
        </w:rPr>
        <w:t>3</w:t>
      </w:r>
      <w:r w:rsidRPr="00DB2BE7">
        <w:rPr>
          <w:rFonts w:cs="Arial"/>
          <w:b/>
        </w:rPr>
        <w:t xml:space="preserve"> </w:t>
      </w:r>
      <w:r w:rsidRPr="00DB2BE7">
        <w:rPr>
          <w:rFonts w:cs="Arial"/>
          <w:b/>
          <w:lang w:val="sr-Cyrl-RS"/>
        </w:rPr>
        <w:t>Техничка д</w:t>
      </w:r>
      <w:r w:rsidRPr="00DB2BE7">
        <w:rPr>
          <w:rFonts w:cs="Arial"/>
          <w:b/>
        </w:rPr>
        <w:t>окументација која се доставља као саставни део понуде</w:t>
      </w:r>
      <w:r w:rsidRPr="00DB2BE7">
        <w:rPr>
          <w:rFonts w:cs="Arial"/>
          <w:b/>
          <w:lang w:val="sr-Cyrl-RS"/>
        </w:rPr>
        <w:t xml:space="preserve">  </w:t>
      </w:r>
      <w:r w:rsidRPr="00D605F0">
        <w:rPr>
          <w:rFonts w:cs="Arial"/>
        </w:rPr>
        <w:t>а којом се доказује  да понуђен</w:t>
      </w:r>
      <w:r>
        <w:rPr>
          <w:rFonts w:cs="Arial"/>
          <w:lang w:val="sr-Cyrl-RS"/>
        </w:rPr>
        <w:t>а</w:t>
      </w:r>
      <w:r w:rsidRPr="00D605F0">
        <w:rPr>
          <w:rFonts w:cs="Arial"/>
        </w:rPr>
        <w:t xml:space="preserve"> добра испуњавају захтеване техничке </w:t>
      </w:r>
      <w:r>
        <w:rPr>
          <w:rFonts w:cs="Arial"/>
          <w:lang w:val="sr-Cyrl-RS"/>
        </w:rPr>
        <w:t xml:space="preserve"> </w:t>
      </w:r>
      <w:r w:rsidRPr="00CF77AC">
        <w:rPr>
          <w:rFonts w:cs="Arial"/>
        </w:rPr>
        <w:t>карактеристике</w:t>
      </w:r>
      <w:r w:rsidRPr="00CF77AC">
        <w:rPr>
          <w:rFonts w:cs="Arial"/>
          <w:lang w:val="sr-Cyrl-RS"/>
        </w:rPr>
        <w:t>:</w:t>
      </w:r>
    </w:p>
    <w:p w:rsidR="00064AEA" w:rsidRPr="00064AEA" w:rsidRDefault="008B0FE8" w:rsidP="00E54963">
      <w:pPr>
        <w:pStyle w:val="ListParagraph"/>
        <w:numPr>
          <w:ilvl w:val="0"/>
          <w:numId w:val="34"/>
        </w:numPr>
        <w:spacing w:before="0" w:after="0" w:line="240" w:lineRule="auto"/>
        <w:ind w:left="714" w:hanging="357"/>
        <w:rPr>
          <w:rFonts w:ascii="Arial" w:hAnsi="Arial" w:cs="Arial"/>
          <w:b/>
          <w:u w:val="single"/>
          <w:lang w:val="sr-Cyrl-CS"/>
        </w:rPr>
      </w:pPr>
      <w:r w:rsidRPr="00064AEA">
        <w:rPr>
          <w:rFonts w:ascii="Arial" w:hAnsi="Arial" w:cs="Arial"/>
          <w:lang w:val="sr-Cyrl-CS"/>
        </w:rPr>
        <w:t>Извод из каталога произвођа з</w:t>
      </w:r>
      <w:r w:rsidR="008F5DA1" w:rsidRPr="00064AEA">
        <w:rPr>
          <w:rFonts w:ascii="Arial" w:hAnsi="Arial" w:cs="Arial"/>
          <w:lang w:val="sr-Cyrl-CS"/>
        </w:rPr>
        <w:t xml:space="preserve">а понуђени тип уложка </w:t>
      </w:r>
      <w:r w:rsidR="00EB62DC" w:rsidRPr="00064AEA">
        <w:rPr>
          <w:rFonts w:ascii="Arial" w:hAnsi="Arial" w:cs="Arial"/>
          <w:lang w:val="sr-Cyrl-CS"/>
        </w:rPr>
        <w:t>мазутне</w:t>
      </w:r>
      <w:r w:rsidR="008F5DA1" w:rsidRPr="00064AEA">
        <w:rPr>
          <w:rFonts w:ascii="Arial" w:hAnsi="Arial" w:cs="Arial"/>
          <w:lang w:val="sr-Cyrl-CS"/>
        </w:rPr>
        <w:t xml:space="preserve"> пумпе</w:t>
      </w:r>
      <w:r w:rsidRPr="00064AEA">
        <w:rPr>
          <w:rFonts w:ascii="Arial" w:hAnsi="Arial" w:cs="Arial"/>
          <w:lang w:val="sr-Cyrl-CS"/>
        </w:rPr>
        <w:t xml:space="preserve"> </w:t>
      </w:r>
      <w:r w:rsidR="008F5DA1" w:rsidRPr="00064AEA">
        <w:rPr>
          <w:rFonts w:ascii="Arial" w:hAnsi="Arial" w:cs="Arial"/>
          <w:lang w:val="sr-Cyrl-CS"/>
        </w:rPr>
        <w:t>која није произвођача „МЗТ“,</w:t>
      </w:r>
      <w:r w:rsidR="00064AEA" w:rsidRPr="00064AEA">
        <w:rPr>
          <w:rFonts w:ascii="Arial" w:hAnsi="Arial" w:cs="Arial"/>
          <w:lang w:val="sr-Cyrl-CS"/>
        </w:rPr>
        <w:t xml:space="preserve"> </w:t>
      </w:r>
      <w:r w:rsidR="008F5DA1" w:rsidRPr="00064AEA">
        <w:rPr>
          <w:rFonts w:ascii="Arial" w:hAnsi="Arial" w:cs="Arial"/>
          <w:lang w:val="sr-Cyrl-CS"/>
        </w:rPr>
        <w:t>позициј</w:t>
      </w:r>
      <w:r w:rsidR="00064AEA">
        <w:rPr>
          <w:rFonts w:ascii="Arial" w:hAnsi="Arial" w:cs="Arial"/>
          <w:lang w:val="sr-Cyrl-CS"/>
        </w:rPr>
        <w:t>а</w:t>
      </w:r>
      <w:r w:rsidR="008F5DA1" w:rsidRPr="00064AEA">
        <w:rPr>
          <w:rFonts w:ascii="Arial" w:hAnsi="Arial" w:cs="Arial"/>
          <w:lang w:val="sr-Cyrl-CS"/>
        </w:rPr>
        <w:t xml:space="preserve"> 1</w:t>
      </w:r>
      <w:r w:rsidR="00064AEA" w:rsidRPr="00064AEA">
        <w:rPr>
          <w:rFonts w:ascii="Arial" w:hAnsi="Arial" w:cs="Arial"/>
          <w:lang w:val="sr-Cyrl-CS"/>
        </w:rPr>
        <w:t>.</w:t>
      </w:r>
      <w:r w:rsidR="008F5DA1" w:rsidRPr="00064AEA">
        <w:rPr>
          <w:rFonts w:ascii="Arial" w:hAnsi="Arial" w:cs="Arial"/>
          <w:lang w:val="sr-Cyrl-CS"/>
        </w:rPr>
        <w:t xml:space="preserve"> из спецификације, </w:t>
      </w:r>
      <w:r w:rsidR="00064AEA" w:rsidRPr="00064AEA">
        <w:rPr>
          <w:rFonts w:ascii="Arial" w:hAnsi="Arial" w:cs="Arial"/>
          <w:lang w:val="sr-Cyrl-CS"/>
        </w:rPr>
        <w:t xml:space="preserve">са </w:t>
      </w:r>
      <w:r w:rsidR="008F5DA1" w:rsidRPr="00064AEA">
        <w:rPr>
          <w:rFonts w:ascii="Arial" w:hAnsi="Arial" w:cs="Arial"/>
          <w:lang w:val="sr-Cyrl-CS"/>
        </w:rPr>
        <w:t xml:space="preserve"> упоредни</w:t>
      </w:r>
      <w:r w:rsidR="00064AEA" w:rsidRPr="00064AEA">
        <w:rPr>
          <w:rFonts w:ascii="Arial" w:hAnsi="Arial" w:cs="Arial"/>
          <w:lang w:val="sr-Cyrl-CS"/>
        </w:rPr>
        <w:t>м</w:t>
      </w:r>
      <w:r w:rsidR="008F5DA1" w:rsidRPr="00064AEA">
        <w:rPr>
          <w:rFonts w:ascii="Arial" w:hAnsi="Arial" w:cs="Arial"/>
          <w:lang w:val="sr-Cyrl-CS"/>
        </w:rPr>
        <w:t xml:space="preserve"> табеларни</w:t>
      </w:r>
      <w:r w:rsidR="00064AEA" w:rsidRPr="00064AEA">
        <w:rPr>
          <w:rFonts w:ascii="Arial" w:hAnsi="Arial" w:cs="Arial"/>
          <w:lang w:val="sr-Cyrl-CS"/>
        </w:rPr>
        <w:t>м</w:t>
      </w:r>
      <w:r w:rsidR="008F5DA1" w:rsidRPr="00064AEA">
        <w:rPr>
          <w:rFonts w:ascii="Arial" w:hAnsi="Arial" w:cs="Arial"/>
          <w:lang w:val="sr-Cyrl-CS"/>
        </w:rPr>
        <w:t xml:space="preserve"> преглед</w:t>
      </w:r>
      <w:r w:rsidR="00064AEA" w:rsidRPr="00064AEA">
        <w:rPr>
          <w:rFonts w:ascii="Arial" w:hAnsi="Arial" w:cs="Arial"/>
          <w:lang w:val="sr-Cyrl-CS"/>
        </w:rPr>
        <w:t>ом</w:t>
      </w:r>
      <w:r w:rsidR="008F5DA1" w:rsidRPr="00064AEA">
        <w:rPr>
          <w:rFonts w:ascii="Arial" w:hAnsi="Arial" w:cs="Arial"/>
          <w:lang w:val="sr-Cyrl-CS"/>
        </w:rPr>
        <w:t xml:space="preserve"> </w:t>
      </w:r>
      <w:r w:rsidR="00064AEA" w:rsidRPr="00064AEA">
        <w:rPr>
          <w:rFonts w:ascii="Arial" w:hAnsi="Arial" w:cs="Arial"/>
          <w:lang w:val="sr-Cyrl-CS"/>
        </w:rPr>
        <w:t>техничких карактеристика</w:t>
      </w:r>
      <w:r w:rsidR="00064AEA">
        <w:rPr>
          <w:rFonts w:ascii="Arial" w:hAnsi="Arial" w:cs="Arial"/>
          <w:lang w:val="sr-Cyrl-CS"/>
        </w:rPr>
        <w:t xml:space="preserve"> и </w:t>
      </w:r>
      <w:r w:rsidR="008F5DA1" w:rsidRPr="00064AEA">
        <w:rPr>
          <w:rFonts w:ascii="Arial" w:hAnsi="Arial" w:cs="Arial"/>
          <w:lang w:val="sr-Cyrl-CS"/>
        </w:rPr>
        <w:t xml:space="preserve">припадајућим цртежима, </w:t>
      </w:r>
      <w:r w:rsidR="00064AEA" w:rsidRPr="00064AEA">
        <w:rPr>
          <w:rFonts w:ascii="Arial" w:hAnsi="Arial" w:cs="Arial"/>
          <w:lang w:val="sr-Cyrl-CS"/>
        </w:rPr>
        <w:t>из који</w:t>
      </w:r>
      <w:r w:rsidR="00064AEA">
        <w:rPr>
          <w:rFonts w:ascii="Arial" w:hAnsi="Arial" w:cs="Arial"/>
          <w:lang w:val="sr-Cyrl-CS"/>
        </w:rPr>
        <w:t>х</w:t>
      </w:r>
      <w:r w:rsidR="00064AEA" w:rsidRPr="00064AEA">
        <w:rPr>
          <w:rFonts w:ascii="Arial" w:hAnsi="Arial" w:cs="Arial"/>
          <w:lang w:val="sr-Cyrl-CS"/>
        </w:rPr>
        <w:t xml:space="preserve"> се јасно види да понуђен</w:t>
      </w:r>
      <w:r w:rsidR="00064AEA">
        <w:rPr>
          <w:rFonts w:ascii="Arial" w:hAnsi="Arial" w:cs="Arial"/>
          <w:lang w:val="sr-Cyrl-CS"/>
        </w:rPr>
        <w:t>и</w:t>
      </w:r>
      <w:r w:rsidR="00064AEA" w:rsidRPr="00064AEA">
        <w:rPr>
          <w:rFonts w:ascii="Arial" w:hAnsi="Arial" w:cs="Arial"/>
          <w:lang w:val="sr-Cyrl-CS"/>
        </w:rPr>
        <w:t xml:space="preserve"> </w:t>
      </w:r>
      <w:r w:rsidR="00064AEA">
        <w:rPr>
          <w:rFonts w:ascii="Arial" w:hAnsi="Arial" w:cs="Arial"/>
          <w:lang w:val="sr-Cyrl-CS"/>
        </w:rPr>
        <w:t xml:space="preserve">уложак мазутне </w:t>
      </w:r>
      <w:r w:rsidR="00064AEA" w:rsidRPr="00064AEA">
        <w:rPr>
          <w:rFonts w:ascii="Arial" w:hAnsi="Arial" w:cs="Arial"/>
          <w:lang w:val="sr-Cyrl-CS"/>
        </w:rPr>
        <w:t>пумпе испуњава захтеване техничке карактеристике</w:t>
      </w:r>
      <w:r w:rsidR="00064AEA">
        <w:rPr>
          <w:rFonts w:ascii="Arial" w:hAnsi="Arial" w:cs="Arial"/>
          <w:lang w:val="sr-Cyrl-CS"/>
        </w:rPr>
        <w:t>.</w:t>
      </w:r>
    </w:p>
    <w:p w:rsidR="008B0FE8" w:rsidRPr="00064AEA" w:rsidRDefault="008B0FE8" w:rsidP="00E54963">
      <w:pPr>
        <w:pStyle w:val="ListParagraph"/>
        <w:numPr>
          <w:ilvl w:val="0"/>
          <w:numId w:val="34"/>
        </w:numPr>
        <w:spacing w:before="0" w:after="0" w:line="240" w:lineRule="auto"/>
        <w:ind w:left="714" w:hanging="357"/>
        <w:rPr>
          <w:rFonts w:ascii="Arial" w:hAnsi="Arial" w:cs="Arial"/>
          <w:b/>
          <w:u w:val="single"/>
          <w:lang w:val="sr-Cyrl-CS"/>
        </w:rPr>
      </w:pPr>
      <w:r w:rsidRPr="00064AEA">
        <w:rPr>
          <w:rFonts w:ascii="Arial" w:hAnsi="Arial" w:cs="Arial"/>
          <w:lang w:val="sr-Cyrl-CS"/>
        </w:rPr>
        <w:t>Изводе из каталога произвођача понуђених п</w:t>
      </w:r>
      <w:r w:rsidR="00064AEA">
        <w:rPr>
          <w:rFonts w:ascii="Arial" w:hAnsi="Arial" w:cs="Arial"/>
          <w:lang w:val="sr-Cyrl-CS"/>
        </w:rPr>
        <w:t>у</w:t>
      </w:r>
      <w:r w:rsidRPr="00064AEA">
        <w:rPr>
          <w:rFonts w:ascii="Arial" w:hAnsi="Arial" w:cs="Arial"/>
          <w:lang w:val="sr-Cyrl-CS"/>
        </w:rPr>
        <w:t>мпи за позиције 2. и 3. из спецификације, са упоредно табеларним прегледом техничких карактеристика</w:t>
      </w:r>
      <w:r w:rsidR="00064AEA">
        <w:rPr>
          <w:rFonts w:ascii="Arial" w:hAnsi="Arial" w:cs="Arial"/>
          <w:lang w:val="sr-Cyrl-CS"/>
        </w:rPr>
        <w:t xml:space="preserve"> и</w:t>
      </w:r>
      <w:r w:rsidRPr="00064AEA">
        <w:rPr>
          <w:rFonts w:ascii="Arial" w:hAnsi="Arial" w:cs="Arial"/>
          <w:lang w:val="sr-Cyrl-CS"/>
        </w:rPr>
        <w:t xml:space="preserve"> припадајућим цртежима, из који се јасно види да понуђене пумпе испуњавају захтеване техничке карактеристике.</w:t>
      </w:r>
    </w:p>
    <w:p w:rsidR="008F5DA1" w:rsidRPr="008F5DA1" w:rsidRDefault="008F5DA1" w:rsidP="008F5DA1">
      <w:pPr>
        <w:spacing w:before="0"/>
        <w:rPr>
          <w:rFonts w:cs="Arial"/>
          <w:lang w:val="sr-Cyrl-CS"/>
        </w:rPr>
      </w:pPr>
    </w:p>
    <w:p w:rsidR="00F72794" w:rsidRDefault="00F72794" w:rsidP="00F72794">
      <w:pPr>
        <w:pStyle w:val="Heading10"/>
        <w:spacing w:before="0"/>
        <w:ind w:left="0" w:firstLine="0"/>
        <w:jc w:val="both"/>
        <w:rPr>
          <w:rFonts w:cs="Arial"/>
          <w:lang w:val="sr-Cyrl-RS"/>
        </w:rPr>
      </w:pPr>
      <w:r>
        <w:rPr>
          <w:rFonts w:cs="Arial"/>
          <w:lang w:val="sr-Cyrl-RS"/>
        </w:rPr>
        <w:t xml:space="preserve">3.4 </w:t>
      </w:r>
      <w:r w:rsidRPr="00DB2BE7">
        <w:rPr>
          <w:rFonts w:cs="Arial"/>
          <w:lang w:val="sr-Cyrl-RS"/>
        </w:rPr>
        <w:t>Техничка д</w:t>
      </w:r>
      <w:r w:rsidRPr="00DB2BE7">
        <w:rPr>
          <w:rFonts w:cs="Arial"/>
        </w:rPr>
        <w:t xml:space="preserve">окументација која се доставља </w:t>
      </w:r>
      <w:r>
        <w:rPr>
          <w:rFonts w:cs="Arial"/>
          <w:lang w:val="sr-Cyrl-RS"/>
        </w:rPr>
        <w:t>приликом испоруке</w:t>
      </w:r>
      <w:r w:rsidR="008F5DA1">
        <w:rPr>
          <w:rFonts w:cs="Arial"/>
          <w:lang w:val="sr-Cyrl-RS"/>
        </w:rPr>
        <w:t xml:space="preserve"> добара</w:t>
      </w:r>
    </w:p>
    <w:p w:rsidR="00A14E07" w:rsidRPr="00AD1D00" w:rsidRDefault="00A14E07" w:rsidP="00E54963">
      <w:pPr>
        <w:pStyle w:val="ListParagraph"/>
        <w:numPr>
          <w:ilvl w:val="0"/>
          <w:numId w:val="35"/>
        </w:numPr>
        <w:spacing w:before="0"/>
        <w:rPr>
          <w:rFonts w:ascii="Arial" w:hAnsi="Arial" w:cs="Arial"/>
          <w:b/>
        </w:rPr>
      </w:pPr>
      <w:r w:rsidRPr="00AD1D00">
        <w:rPr>
          <w:rFonts w:ascii="Arial" w:hAnsi="Arial" w:cs="Arial"/>
          <w:lang w:val="sr-Cyrl-CS"/>
        </w:rPr>
        <w:t>декларацију о усаглашености за предмет набавке</w:t>
      </w:r>
    </w:p>
    <w:p w:rsidR="00A14E07" w:rsidRPr="00AD1D00" w:rsidRDefault="00A14E07" w:rsidP="00E54963">
      <w:pPr>
        <w:pStyle w:val="ListParagraph"/>
        <w:numPr>
          <w:ilvl w:val="0"/>
          <w:numId w:val="35"/>
        </w:numPr>
        <w:spacing w:before="0"/>
        <w:rPr>
          <w:rFonts w:ascii="Arial" w:hAnsi="Arial" w:cs="Arial"/>
          <w:b/>
        </w:rPr>
      </w:pPr>
      <w:r w:rsidRPr="00AD1D00">
        <w:rPr>
          <w:rFonts w:ascii="Arial" w:hAnsi="Arial" w:cs="Arial"/>
          <w:lang w:val="sr-Cyrl-CS"/>
        </w:rPr>
        <w:t xml:space="preserve">гарантни лист са важећим атестима (сертификати или уверења) којим се потврђује и гарантује квалитет </w:t>
      </w:r>
      <w:r w:rsidR="008B0FE8">
        <w:rPr>
          <w:rFonts w:ascii="Arial" w:hAnsi="Arial" w:cs="Arial"/>
          <w:lang w:val="sr-Cyrl-CS"/>
        </w:rPr>
        <w:t xml:space="preserve">предметних </w:t>
      </w:r>
      <w:r w:rsidR="008B0FE8">
        <w:rPr>
          <w:rFonts w:ascii="Arial" w:hAnsi="Arial" w:cs="Arial"/>
          <w:lang w:val="sr-Cyrl-RS"/>
        </w:rPr>
        <w:t>добара</w:t>
      </w:r>
    </w:p>
    <w:p w:rsidR="00A14E07" w:rsidRPr="00AD1D00" w:rsidRDefault="00A14E07" w:rsidP="00E54963">
      <w:pPr>
        <w:pStyle w:val="ListParagraph"/>
        <w:numPr>
          <w:ilvl w:val="0"/>
          <w:numId w:val="35"/>
        </w:numPr>
        <w:spacing w:before="0"/>
        <w:rPr>
          <w:rFonts w:ascii="Arial" w:hAnsi="Arial" w:cs="Arial"/>
          <w:b/>
        </w:rPr>
      </w:pPr>
      <w:r w:rsidRPr="00AD1D00">
        <w:rPr>
          <w:rFonts w:ascii="Arial" w:hAnsi="Arial" w:cs="Arial"/>
          <w:lang w:val="sr-Cyrl-CS"/>
        </w:rPr>
        <w:t>натписн</w:t>
      </w:r>
      <w:r w:rsidRPr="00AD1D00">
        <w:rPr>
          <w:rFonts w:ascii="Arial" w:hAnsi="Arial" w:cs="Arial"/>
          <w:lang w:val="sr-Latn-CS"/>
        </w:rPr>
        <w:t>e</w:t>
      </w:r>
      <w:r w:rsidRPr="00AD1D00">
        <w:rPr>
          <w:rFonts w:ascii="Arial" w:hAnsi="Arial" w:cs="Arial"/>
          <w:lang w:val="sr-Cyrl-CS"/>
        </w:rPr>
        <w:t xml:space="preserve"> плочиц</w:t>
      </w:r>
      <w:r w:rsidRPr="00AD1D00">
        <w:rPr>
          <w:rFonts w:ascii="Arial" w:hAnsi="Arial" w:cs="Arial"/>
          <w:lang w:val="sr-Latn-CS"/>
        </w:rPr>
        <w:t>e</w:t>
      </w:r>
      <w:r w:rsidRPr="00AD1D00">
        <w:rPr>
          <w:rFonts w:ascii="Arial" w:hAnsi="Arial" w:cs="Arial"/>
          <w:lang w:val="sr-Cyrl-CS"/>
        </w:rPr>
        <w:t xml:space="preserve"> са неопходним подацима за улож</w:t>
      </w:r>
      <w:r w:rsidR="00064AEA">
        <w:rPr>
          <w:rFonts w:ascii="Arial" w:hAnsi="Arial" w:cs="Arial"/>
          <w:lang w:val="sr-Cyrl-CS"/>
        </w:rPr>
        <w:t>ак</w:t>
      </w:r>
      <w:r w:rsidRPr="00AD1D00">
        <w:rPr>
          <w:rFonts w:ascii="Arial" w:hAnsi="Arial" w:cs="Arial"/>
          <w:lang w:val="sr-Cyrl-CS"/>
        </w:rPr>
        <w:t xml:space="preserve"> и пумпе</w:t>
      </w:r>
    </w:p>
    <w:p w:rsidR="00A14E07" w:rsidRPr="00AD1D00" w:rsidRDefault="00A14E07" w:rsidP="00E54963">
      <w:pPr>
        <w:pStyle w:val="ListParagraph"/>
        <w:numPr>
          <w:ilvl w:val="0"/>
          <w:numId w:val="35"/>
        </w:numPr>
        <w:spacing w:before="0"/>
        <w:rPr>
          <w:rFonts w:ascii="Arial" w:hAnsi="Arial" w:cs="Arial"/>
          <w:b/>
        </w:rPr>
      </w:pPr>
      <w:r w:rsidRPr="00AD1D00">
        <w:rPr>
          <w:rFonts w:ascii="Arial" w:hAnsi="Arial" w:cs="Arial"/>
          <w:lang w:val="sr-Cyrl-CS"/>
        </w:rPr>
        <w:t xml:space="preserve">детаљан опис и инструкције за рад и одржавање </w:t>
      </w:r>
    </w:p>
    <w:p w:rsidR="00A14E07" w:rsidRPr="00AD1D00" w:rsidRDefault="00A14E07" w:rsidP="00E54963">
      <w:pPr>
        <w:pStyle w:val="ListParagraph"/>
        <w:numPr>
          <w:ilvl w:val="0"/>
          <w:numId w:val="35"/>
        </w:numPr>
        <w:spacing w:before="0"/>
        <w:rPr>
          <w:rFonts w:ascii="Arial" w:hAnsi="Arial" w:cs="Arial"/>
          <w:b/>
        </w:rPr>
      </w:pPr>
      <w:r w:rsidRPr="00AD1D00">
        <w:rPr>
          <w:rFonts w:ascii="Arial" w:hAnsi="Arial" w:cs="Arial"/>
          <w:lang w:val="sr-Cyrl-CS"/>
        </w:rPr>
        <w:t>списак препоручених резервних делова</w:t>
      </w:r>
      <w:r w:rsidR="008B0FE8">
        <w:rPr>
          <w:rFonts w:ascii="Arial" w:hAnsi="Arial" w:cs="Arial"/>
          <w:lang w:val="sr-Cyrl-CS"/>
        </w:rPr>
        <w:t xml:space="preserve"> за пумпе</w:t>
      </w:r>
    </w:p>
    <w:p w:rsidR="00A14E07" w:rsidRPr="00AD1D00" w:rsidRDefault="00A14E07" w:rsidP="00E54963">
      <w:pPr>
        <w:pStyle w:val="ListParagraph"/>
        <w:numPr>
          <w:ilvl w:val="0"/>
          <w:numId w:val="35"/>
        </w:numPr>
        <w:spacing w:before="0"/>
        <w:rPr>
          <w:rFonts w:ascii="Arial" w:hAnsi="Arial" w:cs="Arial"/>
          <w:b/>
        </w:rPr>
      </w:pPr>
      <w:r w:rsidRPr="00AD1D00">
        <w:rPr>
          <w:rFonts w:ascii="Arial" w:hAnsi="Arial" w:cs="Arial"/>
          <w:lang w:val="sr-Cyrl-CS"/>
        </w:rPr>
        <w:t>цртеже уложка и пумпе са димензијама и саставницом делова</w:t>
      </w:r>
      <w:r w:rsidRPr="00AD1D00">
        <w:rPr>
          <w:rFonts w:ascii="Arial" w:hAnsi="Arial" w:cs="Arial"/>
          <w:b/>
          <w:lang w:val="sr-Cyrl-CS"/>
        </w:rPr>
        <w:t xml:space="preserve"> </w:t>
      </w:r>
    </w:p>
    <w:p w:rsidR="00695E37" w:rsidRPr="005B728A" w:rsidRDefault="00B27F64" w:rsidP="00695E37">
      <w:pPr>
        <w:pStyle w:val="Heading10"/>
        <w:spacing w:before="0"/>
        <w:ind w:left="0" w:firstLine="0"/>
        <w:jc w:val="both"/>
        <w:rPr>
          <w:rFonts w:cs="Arial"/>
        </w:rPr>
      </w:pPr>
      <w:r>
        <w:rPr>
          <w:rFonts w:cs="Arial"/>
        </w:rPr>
        <w:t>3.</w:t>
      </w:r>
      <w:r w:rsidR="0035260F">
        <w:rPr>
          <w:rFonts w:cs="Arial"/>
          <w:lang w:val="sr-Cyrl-RS"/>
        </w:rPr>
        <w:t>5</w:t>
      </w:r>
      <w:r w:rsidR="00695E37" w:rsidRPr="005B728A">
        <w:rPr>
          <w:rFonts w:cs="Arial"/>
        </w:rPr>
        <w:t xml:space="preserve"> Рок испоруке добара</w:t>
      </w:r>
    </w:p>
    <w:p w:rsidR="00695E37" w:rsidRPr="00007067" w:rsidRDefault="00695E37" w:rsidP="003A0545">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понуђач је обавезан да испоруку добара</w:t>
      </w:r>
      <w:r w:rsidRPr="005B728A">
        <w:rPr>
          <w:rFonts w:ascii="Arial" w:hAnsi="Arial" w:cs="Arial"/>
          <w:lang w:val="sr-Cyrl-RS"/>
        </w:rPr>
        <w:t xml:space="preserve"> </w:t>
      </w:r>
      <w:r w:rsidRPr="005B728A">
        <w:rPr>
          <w:rFonts w:ascii="Arial" w:hAnsi="Arial" w:cs="Arial"/>
        </w:rPr>
        <w:t xml:space="preserve">изврши у року који не може бити дужи </w:t>
      </w:r>
      <w:r w:rsidRPr="0063123D">
        <w:rPr>
          <w:rFonts w:ascii="Arial" w:hAnsi="Arial" w:cs="Arial"/>
        </w:rPr>
        <w:t xml:space="preserve">од </w:t>
      </w:r>
      <w:r w:rsidR="00AB7468">
        <w:rPr>
          <w:rFonts w:ascii="Arial" w:hAnsi="Arial" w:cs="Arial"/>
          <w:lang w:val="sr-Cyrl-RS"/>
        </w:rPr>
        <w:t>120</w:t>
      </w:r>
      <w:r w:rsidRPr="0063123D">
        <w:rPr>
          <w:rFonts w:ascii="Arial" w:hAnsi="Arial" w:cs="Arial"/>
        </w:rPr>
        <w:t xml:space="preserve"> дана од дана </w:t>
      </w:r>
      <w:r w:rsidRPr="005B728A">
        <w:rPr>
          <w:rFonts w:ascii="Arial" w:hAnsi="Arial" w:cs="Arial"/>
          <w:lang w:val="sr-Cyrl-RS"/>
        </w:rPr>
        <w:t>ступања уговора на снагу</w:t>
      </w:r>
      <w:r>
        <w:rPr>
          <w:rFonts w:ascii="Arial" w:hAnsi="Arial" w:cs="Arial"/>
          <w:lang w:val="sr-Cyrl-RS"/>
        </w:rPr>
        <w:t>.</w:t>
      </w:r>
      <w:proofErr w:type="gramEnd"/>
      <w:r>
        <w:rPr>
          <w:rFonts w:ascii="Arial" w:hAnsi="Arial" w:cs="Arial"/>
          <w:lang w:val="sr-Latn-RS"/>
        </w:rPr>
        <w:t xml:space="preserve"> </w:t>
      </w:r>
    </w:p>
    <w:p w:rsidR="003A0545" w:rsidRPr="00446A3B" w:rsidRDefault="003A0545" w:rsidP="003A0545">
      <w:pPr>
        <w:pStyle w:val="ListParagraph"/>
        <w:autoSpaceDE w:val="0"/>
        <w:autoSpaceDN w:val="0"/>
        <w:adjustRightInd w:val="0"/>
        <w:spacing w:before="0" w:after="0" w:line="240" w:lineRule="auto"/>
        <w:ind w:left="0"/>
        <w:contextualSpacing w:val="0"/>
        <w:rPr>
          <w:rFonts w:ascii="Arial" w:hAnsi="Arial" w:cs="Arial"/>
          <w:lang w:val="sr-Cyrl-RS"/>
        </w:rPr>
      </w:pPr>
      <w:bookmarkStart w:id="18" w:name="_Toc441651542"/>
      <w:bookmarkStart w:id="19" w:name="_Toc442559880"/>
    </w:p>
    <w:p w:rsidR="00695E37" w:rsidRPr="005B728A" w:rsidRDefault="00695E37" w:rsidP="00695E37">
      <w:pPr>
        <w:pStyle w:val="Heading10"/>
        <w:spacing w:before="0"/>
        <w:rPr>
          <w:lang w:val="en-US"/>
        </w:rPr>
      </w:pPr>
      <w:proofErr w:type="gramStart"/>
      <w:r w:rsidRPr="005B728A">
        <w:rPr>
          <w:lang w:val="en-US"/>
        </w:rPr>
        <w:t>3.</w:t>
      </w:r>
      <w:r w:rsidR="00B67352">
        <w:rPr>
          <w:lang w:val="sr-Cyrl-RS"/>
        </w:rPr>
        <w:t>6</w:t>
      </w:r>
      <w:r w:rsidRPr="005B728A">
        <w:rPr>
          <w:lang w:val="en-US"/>
        </w:rPr>
        <w:t xml:space="preserve">  </w:t>
      </w:r>
      <w:r w:rsidRPr="005B728A">
        <w:t>Место</w:t>
      </w:r>
      <w:proofErr w:type="gramEnd"/>
      <w:r w:rsidRPr="005B728A">
        <w:t xml:space="preserve"> испоруке добара</w:t>
      </w:r>
      <w:bookmarkEnd w:id="18"/>
      <w:bookmarkEnd w:id="19"/>
    </w:p>
    <w:p w:rsidR="00695E37" w:rsidRDefault="00695E37" w:rsidP="00695E37">
      <w:pPr>
        <w:spacing w:before="0"/>
        <w:rPr>
          <w:rFonts w:cs="Arial"/>
          <w:lang w:val="sr-Cyrl-RS" w:eastAsia="zh-CN"/>
        </w:rPr>
      </w:pPr>
      <w:r w:rsidRPr="005B728A">
        <w:rPr>
          <w:rFonts w:cs="Arial"/>
          <w:lang w:val="sr-Cyrl-CS" w:eastAsia="zh-CN"/>
        </w:rPr>
        <w:t>М</w:t>
      </w:r>
      <w:r w:rsidRPr="005B728A">
        <w:rPr>
          <w:rFonts w:cs="Arial"/>
          <w:lang w:eastAsia="zh-CN"/>
        </w:rPr>
        <w:t xml:space="preserve">есто испоруке </w:t>
      </w:r>
      <w:r w:rsidRPr="005B728A">
        <w:rPr>
          <w:rFonts w:cs="Arial"/>
          <w:lang w:val="sr-Cyrl-RS" w:eastAsia="zh-CN"/>
        </w:rPr>
        <w:t>је ЈП ЕПС, Огранак ТЕНТ</w:t>
      </w:r>
      <w:r>
        <w:rPr>
          <w:rFonts w:cs="Arial"/>
          <w:lang w:val="sr-Cyrl-RS" w:eastAsia="zh-CN"/>
        </w:rPr>
        <w:t>, локација ТЕНТ</w:t>
      </w:r>
      <w:r w:rsidR="00180408">
        <w:rPr>
          <w:rFonts w:cs="Arial"/>
          <w:lang w:val="sr-Cyrl-RS" w:eastAsia="zh-CN"/>
        </w:rPr>
        <w:t xml:space="preserve"> -</w:t>
      </w:r>
      <w:r w:rsidRPr="005B728A">
        <w:rPr>
          <w:rFonts w:cs="Arial"/>
          <w:lang w:val="sr-Latn-RS" w:eastAsia="zh-CN"/>
        </w:rPr>
        <w:t xml:space="preserve"> A</w:t>
      </w:r>
      <w:r w:rsidRPr="005B728A">
        <w:rPr>
          <w:rFonts w:cs="Arial"/>
          <w:lang w:val="sr-Cyrl-RS" w:eastAsia="zh-CN"/>
        </w:rPr>
        <w:t>, Богољуба Урошевића Црног бр.44., 11500 Обреновац.</w:t>
      </w:r>
    </w:p>
    <w:p w:rsidR="00AD1D00" w:rsidRDefault="00AD1D00" w:rsidP="00695E37">
      <w:pPr>
        <w:spacing w:before="0"/>
        <w:rPr>
          <w:rFonts w:cs="Arial"/>
          <w:lang w:val="sr-Cyrl-RS" w:eastAsia="zh-CN"/>
        </w:rPr>
      </w:pPr>
    </w:p>
    <w:p w:rsidR="00695E37" w:rsidRDefault="00B67352" w:rsidP="00B67352">
      <w:pPr>
        <w:pStyle w:val="Heading10"/>
        <w:autoSpaceDE w:val="0"/>
        <w:autoSpaceDN w:val="0"/>
        <w:adjustRightInd w:val="0"/>
        <w:spacing w:before="0"/>
        <w:ind w:left="0" w:firstLine="0"/>
        <w:rPr>
          <w:lang w:val="sr-Cyrl-RS"/>
        </w:rPr>
      </w:pPr>
      <w:r>
        <w:rPr>
          <w:lang w:val="sr-Cyrl-RS"/>
        </w:rPr>
        <w:t>3.7</w:t>
      </w:r>
      <w:r w:rsidR="00695E37">
        <w:rPr>
          <w:lang w:val="sr-Cyrl-RS"/>
        </w:rPr>
        <w:t xml:space="preserve"> </w:t>
      </w:r>
      <w:r w:rsidR="00695E37" w:rsidRPr="00F10346">
        <w:t>Квалитативни и квантитативни пријем</w:t>
      </w:r>
    </w:p>
    <w:p w:rsidR="00006DB3" w:rsidRDefault="00006DB3" w:rsidP="00006DB3">
      <w:pPr>
        <w:spacing w:before="0"/>
        <w:rPr>
          <w:rFonts w:cs="Arial"/>
          <w:b/>
          <w:lang w:val="sr-Cyrl-RS"/>
        </w:rPr>
      </w:pPr>
      <w:r w:rsidRPr="00B56F28">
        <w:rPr>
          <w:rFonts w:cs="Arial"/>
          <w:b/>
        </w:rPr>
        <w:t>Квантитативни пријем</w:t>
      </w:r>
    </w:p>
    <w:p w:rsidR="00006DB3" w:rsidRPr="00B56F28" w:rsidRDefault="00006DB3" w:rsidP="006A7685">
      <w:pPr>
        <w:pStyle w:val="KDParagraf"/>
        <w:spacing w:before="60"/>
        <w:rPr>
          <w:rFonts w:cs="Arial"/>
          <w:lang w:val="ru-RU"/>
        </w:rPr>
      </w:pPr>
      <w:r>
        <w:rPr>
          <w:rFonts w:cs="Arial"/>
          <w:lang w:val="ru-RU"/>
        </w:rPr>
        <w:t>Изабрани понуђач</w:t>
      </w:r>
      <w:r w:rsidRPr="00B56F28">
        <w:rPr>
          <w:rFonts w:cs="Arial"/>
          <w:lang w:val="ru-RU"/>
        </w:rPr>
        <w:t xml:space="preserve"> се обавезује да писаним путем 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006DB3" w:rsidRDefault="00006DB3" w:rsidP="006A7685">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w:t>
      </w:r>
      <w:r w:rsidRPr="00B56F28">
        <w:rPr>
          <w:rFonts w:cs="Arial"/>
        </w:rPr>
        <w:lastRenderedPageBreak/>
        <w:t xml:space="preserve">очекивани час приспећа испоруке у место складиштења ЈП ЕПС, коме се добро испоручује. </w:t>
      </w:r>
    </w:p>
    <w:p w:rsidR="00006DB3" w:rsidRPr="00B56F28" w:rsidRDefault="00006DB3" w:rsidP="006A7685">
      <w:pPr>
        <w:pStyle w:val="KDParagraf"/>
        <w:spacing w:before="60"/>
        <w:rPr>
          <w:rFonts w:cs="Arial"/>
        </w:rPr>
      </w:pPr>
      <w:r>
        <w:rPr>
          <w:rFonts w:cs="Arial"/>
          <w:lang w:val="sr-Cyrl-RS"/>
        </w:rPr>
        <w:t>Наручилац</w:t>
      </w:r>
      <w:r w:rsidRPr="00B56F28">
        <w:rPr>
          <w:rFonts w:cs="Arial"/>
        </w:rPr>
        <w:t xml:space="preserve"> је дужан да, у складу са обавештењем </w:t>
      </w:r>
      <w:r>
        <w:rPr>
          <w:rFonts w:cs="Arial"/>
          <w:lang w:val="sr-Cyrl-RS"/>
        </w:rPr>
        <w:t>Изабраног понуђача</w:t>
      </w:r>
      <w:r w:rsidRPr="00B56F28">
        <w:rPr>
          <w:rFonts w:cs="Arial"/>
        </w:rPr>
        <w:t>, организује благовремено преузимање добра у времену од 08,00 до 14,00 часова.</w:t>
      </w:r>
    </w:p>
    <w:p w:rsidR="00006DB3" w:rsidRPr="00B56F28" w:rsidRDefault="00006DB3" w:rsidP="00622459">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006DB3" w:rsidRPr="00B56F28" w:rsidRDefault="00006DB3" w:rsidP="00622459">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006DB3" w:rsidRPr="00B56F28" w:rsidRDefault="00006DB3" w:rsidP="00622459">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006DB3" w:rsidRPr="00AE7ABF" w:rsidRDefault="00006DB3" w:rsidP="00622459">
      <w:pPr>
        <w:pStyle w:val="KDNabrajanje"/>
        <w:tabs>
          <w:tab w:val="num" w:pos="567"/>
        </w:tabs>
        <w:spacing w:before="0"/>
        <w:ind w:left="568" w:hanging="284"/>
        <w:rPr>
          <w:rFonts w:cs="Arial"/>
        </w:rPr>
      </w:pPr>
      <w:r w:rsidRPr="00B56F28">
        <w:rPr>
          <w:rFonts w:cs="Arial"/>
        </w:rPr>
        <w:t>да ли су добра без видљивог оштећења</w:t>
      </w:r>
    </w:p>
    <w:p w:rsidR="00976EE4" w:rsidRPr="007009BB" w:rsidRDefault="00976EE4" w:rsidP="00446A3B">
      <w:pPr>
        <w:pStyle w:val="KDNabrajanje"/>
        <w:tabs>
          <w:tab w:val="clear" w:pos="630"/>
        </w:tabs>
        <w:spacing w:before="0"/>
        <w:ind w:left="567" w:hanging="297"/>
        <w:rPr>
          <w:b/>
        </w:rPr>
      </w:pPr>
      <w:r>
        <w:rPr>
          <w:lang w:val="sr-Cyrl-RS"/>
        </w:rPr>
        <w:t xml:space="preserve">да ли је достављена </w:t>
      </w:r>
      <w:r>
        <w:t>декларациј</w:t>
      </w:r>
      <w:r>
        <w:rPr>
          <w:lang w:val="sr-Cyrl-RS"/>
        </w:rPr>
        <w:t>а</w:t>
      </w:r>
      <w:r>
        <w:t xml:space="preserve"> о усаглашености </w:t>
      </w:r>
      <w:r>
        <w:rPr>
          <w:lang w:val="sr-Cyrl-RS"/>
        </w:rPr>
        <w:t xml:space="preserve">предметних добара </w:t>
      </w:r>
    </w:p>
    <w:p w:rsidR="00976EE4" w:rsidRPr="0054523C" w:rsidRDefault="00976EE4" w:rsidP="001974E9">
      <w:pPr>
        <w:pStyle w:val="KDNabrajanje"/>
        <w:tabs>
          <w:tab w:val="clear" w:pos="630"/>
          <w:tab w:val="num" w:pos="567"/>
        </w:tabs>
        <w:spacing w:before="0"/>
        <w:rPr>
          <w:b/>
        </w:rPr>
      </w:pPr>
      <w:r>
        <w:rPr>
          <w:lang w:val="sr-Cyrl-RS"/>
        </w:rPr>
        <w:t xml:space="preserve">да ли је достављен </w:t>
      </w:r>
      <w:r>
        <w:t>гарантни лист са важећим атестима (сертификати или уверења) којим се потврђује и гарантује квалитет предмет</w:t>
      </w:r>
      <w:r>
        <w:rPr>
          <w:lang w:val="sr-Cyrl-RS"/>
        </w:rPr>
        <w:t>них добара</w:t>
      </w:r>
    </w:p>
    <w:p w:rsidR="00976EE4" w:rsidRPr="007C2F10" w:rsidRDefault="00976EE4" w:rsidP="00446A3B">
      <w:pPr>
        <w:pStyle w:val="KDNabrajanje"/>
        <w:tabs>
          <w:tab w:val="clear" w:pos="630"/>
          <w:tab w:val="num" w:pos="567"/>
        </w:tabs>
        <w:spacing w:before="0"/>
        <w:rPr>
          <w:b/>
        </w:rPr>
      </w:pPr>
      <w:r>
        <w:rPr>
          <w:lang w:val="sr-Cyrl-RS"/>
        </w:rPr>
        <w:t xml:space="preserve">да ли су достављене </w:t>
      </w:r>
      <w:r>
        <w:t>натписн</w:t>
      </w:r>
      <w:r>
        <w:rPr>
          <w:lang w:val="sr-Latn-CS"/>
        </w:rPr>
        <w:t>e</w:t>
      </w:r>
      <w:r>
        <w:t xml:space="preserve"> плочиц</w:t>
      </w:r>
      <w:r>
        <w:rPr>
          <w:lang w:val="sr-Latn-CS"/>
        </w:rPr>
        <w:t>e</w:t>
      </w:r>
      <w:r>
        <w:t xml:space="preserve"> са неопходним подацима за улож</w:t>
      </w:r>
      <w:r w:rsidR="00064AEA">
        <w:rPr>
          <w:lang w:val="sr-Cyrl-RS"/>
        </w:rPr>
        <w:t>ак</w:t>
      </w:r>
      <w:r>
        <w:t xml:space="preserve"> и пумпе</w:t>
      </w:r>
    </w:p>
    <w:p w:rsidR="00976EE4" w:rsidRPr="007C2F10" w:rsidRDefault="00976EE4" w:rsidP="00446A3B">
      <w:pPr>
        <w:pStyle w:val="KDNabrajanje"/>
        <w:tabs>
          <w:tab w:val="clear" w:pos="630"/>
          <w:tab w:val="num" w:pos="567"/>
        </w:tabs>
        <w:spacing w:before="0"/>
        <w:rPr>
          <w:b/>
        </w:rPr>
      </w:pPr>
      <w:r>
        <w:rPr>
          <w:lang w:val="sr-Cyrl-RS"/>
        </w:rPr>
        <w:t xml:space="preserve">да ли је достављен </w:t>
      </w:r>
      <w:r>
        <w:t xml:space="preserve">детаљан опис и инструкције за рад и одржавање </w:t>
      </w:r>
    </w:p>
    <w:p w:rsidR="00976EE4" w:rsidRPr="007C2F10" w:rsidRDefault="00976EE4" w:rsidP="00446A3B">
      <w:pPr>
        <w:pStyle w:val="KDNabrajanje"/>
        <w:tabs>
          <w:tab w:val="clear" w:pos="630"/>
          <w:tab w:val="num" w:pos="567"/>
        </w:tabs>
        <w:spacing w:before="0"/>
        <w:rPr>
          <w:b/>
        </w:rPr>
      </w:pPr>
      <w:r>
        <w:rPr>
          <w:lang w:val="sr-Cyrl-RS"/>
        </w:rPr>
        <w:t xml:space="preserve">да ли је достављен </w:t>
      </w:r>
      <w:r>
        <w:t>списак препоручених резервних делова</w:t>
      </w:r>
      <w:r w:rsidR="00064AEA">
        <w:rPr>
          <w:lang w:val="sr-Cyrl-RS"/>
        </w:rPr>
        <w:t xml:space="preserve"> за пумпе</w:t>
      </w:r>
    </w:p>
    <w:p w:rsidR="00976EE4" w:rsidRPr="00416A01" w:rsidRDefault="00976EE4" w:rsidP="004545B5">
      <w:pPr>
        <w:pStyle w:val="KDNabrajanje"/>
        <w:tabs>
          <w:tab w:val="clear" w:pos="630"/>
          <w:tab w:val="num" w:pos="284"/>
        </w:tabs>
        <w:spacing w:before="0"/>
        <w:ind w:left="567" w:hanging="297"/>
        <w:rPr>
          <w:b/>
        </w:rPr>
      </w:pPr>
      <w:r>
        <w:rPr>
          <w:lang w:val="sr-Cyrl-RS"/>
        </w:rPr>
        <w:t xml:space="preserve">да ли су достављени </w:t>
      </w:r>
      <w:r>
        <w:t>цртеж</w:t>
      </w:r>
      <w:r>
        <w:rPr>
          <w:lang w:val="sr-Cyrl-RS"/>
        </w:rPr>
        <w:t>и</w:t>
      </w:r>
      <w:r>
        <w:t xml:space="preserve"> уложка и пумпе са димензијама и саставницом делова</w:t>
      </w:r>
      <w:r>
        <w:rPr>
          <w:b/>
        </w:rPr>
        <w:t xml:space="preserve"> </w:t>
      </w:r>
    </w:p>
    <w:p w:rsidR="00006DB3" w:rsidRPr="00B56F28" w:rsidRDefault="00006DB3" w:rsidP="00622459">
      <w:pPr>
        <w:pStyle w:val="KDParagraf"/>
        <w:spacing w:before="0"/>
        <w:rPr>
          <w:rFonts w:cs="Arial"/>
          <w:lang w:val="sr-Cyrl-BA"/>
        </w:rPr>
      </w:pPr>
      <w:r w:rsidRPr="00B56F28">
        <w:rPr>
          <w:rFonts w:cs="Arial"/>
          <w:lang w:val="ru-RU"/>
        </w:rPr>
        <w:t xml:space="preserve">У случају да дође до одступања од уговореног, </w:t>
      </w:r>
      <w:r>
        <w:rPr>
          <w:rFonts w:cs="Arial"/>
          <w:lang w:val="ru-RU"/>
        </w:rPr>
        <w:t>Изабрани пону</w:t>
      </w:r>
      <w:r w:rsidR="00976EE4">
        <w:rPr>
          <w:rFonts w:cs="Arial"/>
          <w:lang w:val="ru-RU"/>
        </w:rPr>
        <w:t>ђ</w:t>
      </w:r>
      <w:r>
        <w:rPr>
          <w:rFonts w:cs="Arial"/>
          <w:lang w:val="ru-RU"/>
        </w:rPr>
        <w:t>ач</w:t>
      </w:r>
      <w:r w:rsidRPr="00B56F28">
        <w:rPr>
          <w:rFonts w:cs="Arial"/>
          <w:lang w:val="ru-RU"/>
        </w:rPr>
        <w:t xml:space="preserve">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6A7685" w:rsidRDefault="006A7685" w:rsidP="00006DB3">
      <w:pPr>
        <w:spacing w:before="0"/>
        <w:rPr>
          <w:rFonts w:cs="Arial"/>
          <w:b/>
          <w:lang w:val="sr-Cyrl-RS"/>
        </w:rPr>
      </w:pPr>
    </w:p>
    <w:p w:rsidR="00006DB3" w:rsidRDefault="00006DB3" w:rsidP="00006DB3">
      <w:pPr>
        <w:spacing w:before="0"/>
        <w:rPr>
          <w:rFonts w:cs="Arial"/>
          <w:b/>
          <w:lang w:val="sr-Cyrl-RS"/>
        </w:rPr>
      </w:pPr>
      <w:r w:rsidRPr="00B56F28">
        <w:rPr>
          <w:rFonts w:cs="Arial"/>
          <w:b/>
        </w:rPr>
        <w:t>Квалитативни пријем</w:t>
      </w:r>
    </w:p>
    <w:p w:rsidR="00006DB3" w:rsidRDefault="00006DB3" w:rsidP="006A7685">
      <w:pPr>
        <w:tabs>
          <w:tab w:val="left" w:pos="9090"/>
        </w:tabs>
        <w:spacing w:before="60"/>
        <w:rPr>
          <w:rFonts w:cs="Arial"/>
          <w:lang w:val="sr-Cyrl-CS"/>
        </w:rPr>
      </w:pPr>
      <w:r>
        <w:rPr>
          <w:rFonts w:cs="Arial"/>
          <w:lang w:val="sr-Cyrl-RS"/>
        </w:rPr>
        <w:t>Наручилац</w:t>
      </w:r>
      <w:r w:rsidRPr="00B56F28">
        <w:rPr>
          <w:rFonts w:cs="Arial"/>
        </w:rPr>
        <w:t xml:space="preserve">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006DB3" w:rsidRPr="00B56F28" w:rsidRDefault="00006DB3" w:rsidP="006A7685">
      <w:pPr>
        <w:tabs>
          <w:tab w:val="left" w:pos="9090"/>
        </w:tabs>
        <w:spacing w:before="60"/>
        <w:rPr>
          <w:rFonts w:cs="Arial"/>
        </w:rPr>
      </w:pPr>
      <w:r>
        <w:rPr>
          <w:rFonts w:cs="Arial"/>
          <w:lang w:val="sr-Cyrl-RS"/>
        </w:rPr>
        <w:t>Наручилац</w:t>
      </w:r>
      <w:r w:rsidRPr="00B56F28">
        <w:rPr>
          <w:rFonts w:cs="Arial"/>
        </w:rPr>
        <w:t xml:space="preserve"> може одложити утврђивање квалитета испорученог добра док му </w:t>
      </w:r>
      <w:r>
        <w:rPr>
          <w:rFonts w:cs="Arial"/>
          <w:lang w:val="sr-Cyrl-RS"/>
        </w:rPr>
        <w:t>Изабрани понуђач</w:t>
      </w:r>
      <w:r w:rsidRPr="00B56F28">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Pr="00B56F28">
        <w:rPr>
          <w:rFonts w:cs="Arial"/>
        </w:rPr>
        <w:t xml:space="preserve"> да му их без одлагања достави. </w:t>
      </w:r>
    </w:p>
    <w:p w:rsidR="00006DB3" w:rsidRDefault="00006DB3" w:rsidP="006A7685">
      <w:pPr>
        <w:tabs>
          <w:tab w:val="left" w:pos="9090"/>
        </w:tabs>
        <w:spacing w:before="60"/>
        <w:rPr>
          <w:rFonts w:cs="Arial"/>
          <w:lang w:val="sr-Cyrl-RS"/>
        </w:rPr>
      </w:pPr>
      <w:proofErr w:type="gramStart"/>
      <w:r w:rsidRPr="00B56F28">
        <w:rPr>
          <w:rFonts w:cs="Arial"/>
        </w:rPr>
        <w:t xml:space="preserve">Уколико се утврди да квалитет испорученог добра не одговара уговореном,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06DB3" w:rsidRDefault="00006DB3" w:rsidP="006A7685">
      <w:pPr>
        <w:tabs>
          <w:tab w:val="left" w:pos="9090"/>
        </w:tabs>
        <w:spacing w:before="60"/>
        <w:rPr>
          <w:rFonts w:cs="Arial"/>
          <w:lang w:val="sr-Cyrl-RS"/>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приговор на квалитет без одлагања, чим утврди недостатак.</w:t>
      </w:r>
    </w:p>
    <w:p w:rsidR="00006DB3" w:rsidRPr="00B56F28" w:rsidRDefault="00006DB3" w:rsidP="006A7685">
      <w:pPr>
        <w:tabs>
          <w:tab w:val="left" w:pos="9090"/>
        </w:tabs>
        <w:spacing w:before="60"/>
        <w:rPr>
          <w:rFonts w:cs="Arial"/>
        </w:rPr>
      </w:pPr>
      <w:r>
        <w:rPr>
          <w:rFonts w:cs="Arial"/>
          <w:lang w:val="sr-Cyrl-RS"/>
        </w:rPr>
        <w:t>Изабрани понуђач</w:t>
      </w:r>
      <w:r w:rsidRPr="00B56F28">
        <w:rPr>
          <w:rFonts w:cs="Arial"/>
        </w:rPr>
        <w:t xml:space="preserve"> је обавезан да у року од 7 (седам) дана од дана пријема приговора из става 3.</w:t>
      </w:r>
      <w:r>
        <w:rPr>
          <w:rFonts w:cs="Arial"/>
          <w:lang w:val="sr-Cyrl-RS"/>
        </w:rPr>
        <w:t xml:space="preserve">, 4. </w:t>
      </w:r>
      <w:proofErr w:type="gramStart"/>
      <w:r w:rsidRPr="00B56F28">
        <w:rPr>
          <w:rFonts w:cs="Arial"/>
        </w:rPr>
        <w:t>и</w:t>
      </w:r>
      <w:proofErr w:type="gramEnd"/>
      <w:r w:rsidRPr="00B56F28">
        <w:rPr>
          <w:rFonts w:cs="Arial"/>
        </w:rPr>
        <w:t xml:space="preserve"> става </w:t>
      </w:r>
      <w:r>
        <w:rPr>
          <w:rFonts w:cs="Arial"/>
          <w:lang w:val="sr-Cyrl-RS"/>
        </w:rPr>
        <w:t>5</w:t>
      </w:r>
      <w:r w:rsidRPr="00B56F28">
        <w:rPr>
          <w:rFonts w:cs="Arial"/>
        </w:rPr>
        <w:t xml:space="preserve">. </w:t>
      </w:r>
      <w:proofErr w:type="gramStart"/>
      <w:r w:rsidRPr="00B56F28">
        <w:rPr>
          <w:rFonts w:cs="Arial"/>
        </w:rPr>
        <w:t>овог</w:t>
      </w:r>
      <w:proofErr w:type="gramEnd"/>
      <w:r w:rsidRPr="00B56F28">
        <w:rPr>
          <w:rFonts w:cs="Arial"/>
        </w:rPr>
        <w:t xml:space="preserve"> члана, писмено обавести </w:t>
      </w:r>
      <w:r>
        <w:rPr>
          <w:rFonts w:cs="Arial"/>
          <w:lang w:val="sr-Cyrl-RS"/>
        </w:rPr>
        <w:t>Наручиоца</w:t>
      </w:r>
      <w:r w:rsidRPr="00B56F28">
        <w:rPr>
          <w:rFonts w:cs="Arial"/>
        </w:rPr>
        <w:t xml:space="preserve"> о исходу рекламације.</w:t>
      </w:r>
    </w:p>
    <w:p w:rsidR="00526DB6" w:rsidRPr="001974E9" w:rsidRDefault="00526DB6" w:rsidP="00BD7892">
      <w:pPr>
        <w:tabs>
          <w:tab w:val="left" w:pos="9090"/>
        </w:tabs>
        <w:spacing w:before="0"/>
        <w:rPr>
          <w:rFonts w:cs="Arial"/>
          <w:sz w:val="10"/>
          <w:szCs w:val="10"/>
          <w:lang w:val="sr-Cyrl-RS"/>
        </w:rPr>
      </w:pPr>
    </w:p>
    <w:p w:rsidR="00006DB3" w:rsidRPr="00B56F28" w:rsidRDefault="00006DB3" w:rsidP="00BD7892">
      <w:pPr>
        <w:tabs>
          <w:tab w:val="left" w:pos="9090"/>
        </w:tabs>
        <w:spacing w:before="0"/>
        <w:rPr>
          <w:rFonts w:cs="Arial"/>
        </w:rPr>
      </w:pPr>
      <w:r>
        <w:rPr>
          <w:rFonts w:cs="Arial"/>
          <w:lang w:val="sr-Cyrl-RS"/>
        </w:rPr>
        <w:t>Наручилац</w:t>
      </w:r>
      <w:r w:rsidRPr="00B56F28">
        <w:rPr>
          <w:rFonts w:cs="Arial"/>
        </w:rPr>
        <w:t xml:space="preserve">, који је </w:t>
      </w:r>
      <w:r>
        <w:rPr>
          <w:rFonts w:cs="Arial"/>
          <w:lang w:val="sr-Cyrl-RS"/>
        </w:rPr>
        <w:t>Изабраном понуђачу</w:t>
      </w:r>
      <w:r w:rsidRPr="00B56F2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0066786C">
        <w:rPr>
          <w:rFonts w:cs="Arial"/>
          <w:lang w:val="sr-Cyrl-RS"/>
        </w:rPr>
        <w:t>Наручиоца</w:t>
      </w:r>
      <w:r w:rsidRPr="00B56F28">
        <w:rPr>
          <w:rFonts w:cs="Arial"/>
        </w:rPr>
        <w:t xml:space="preserve">: </w:t>
      </w:r>
    </w:p>
    <w:p w:rsidR="00006DB3" w:rsidRPr="00B56F28" w:rsidRDefault="00006DB3" w:rsidP="00BD7892">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006DB3" w:rsidRPr="00B56F28" w:rsidRDefault="00006DB3" w:rsidP="00BD7892">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06DB3" w:rsidRPr="00ED345E" w:rsidRDefault="00006DB3" w:rsidP="00BD7892">
      <w:pPr>
        <w:pStyle w:val="KDNabrajanje"/>
        <w:tabs>
          <w:tab w:val="num" w:pos="567"/>
        </w:tabs>
        <w:spacing w:before="0"/>
        <w:ind w:left="568" w:hanging="284"/>
        <w:rPr>
          <w:rFonts w:cs="Arial"/>
        </w:rPr>
      </w:pPr>
      <w:r w:rsidRPr="00B56F28">
        <w:rPr>
          <w:rFonts w:cs="Arial"/>
        </w:rPr>
        <w:t>да одбије пријем добра са недостацима.</w:t>
      </w:r>
    </w:p>
    <w:p w:rsidR="00526DB6" w:rsidRPr="00526DB6" w:rsidRDefault="00526DB6" w:rsidP="00BD7892">
      <w:pPr>
        <w:tabs>
          <w:tab w:val="left" w:pos="9090"/>
        </w:tabs>
        <w:spacing w:before="0"/>
        <w:rPr>
          <w:rFonts w:cs="Arial"/>
          <w:sz w:val="6"/>
          <w:szCs w:val="6"/>
          <w:lang w:val="sr-Cyrl-RS"/>
        </w:rPr>
      </w:pPr>
    </w:p>
    <w:p w:rsidR="00006DB3" w:rsidRPr="00B56F28" w:rsidRDefault="00006DB3" w:rsidP="00BD7892">
      <w:pPr>
        <w:tabs>
          <w:tab w:val="left" w:pos="9090"/>
        </w:tabs>
        <w:spacing w:before="0"/>
        <w:rPr>
          <w:rFonts w:cs="Arial"/>
        </w:rPr>
      </w:pPr>
      <w:proofErr w:type="gramStart"/>
      <w:r w:rsidRPr="00B56F28">
        <w:rPr>
          <w:rFonts w:cs="Arial"/>
        </w:rPr>
        <w:t xml:space="preserve">У сваком од ових случајева, </w:t>
      </w:r>
      <w:r w:rsidR="0066786C">
        <w:rPr>
          <w:rFonts w:cs="Arial"/>
          <w:lang w:val="sr-Cyrl-RS"/>
        </w:rPr>
        <w:t xml:space="preserve">Наручилац </w:t>
      </w:r>
      <w:r w:rsidRPr="00B56F28">
        <w:rPr>
          <w:rFonts w:cs="Arial"/>
        </w:rPr>
        <w:t>има право и на накнаду штете.</w:t>
      </w:r>
      <w:proofErr w:type="gramEnd"/>
      <w:r w:rsidRPr="00B56F28">
        <w:rPr>
          <w:rFonts w:cs="Arial"/>
        </w:rPr>
        <w:t xml:space="preserve"> </w:t>
      </w:r>
      <w:proofErr w:type="gramStart"/>
      <w:r w:rsidRPr="00B56F28">
        <w:rPr>
          <w:rFonts w:cs="Arial"/>
        </w:rPr>
        <w:t xml:space="preserve">Поред тога, и независно од тога, </w:t>
      </w:r>
      <w:r w:rsidR="0066786C">
        <w:rPr>
          <w:rFonts w:cs="Arial"/>
          <w:lang w:val="sr-Cyrl-RS"/>
        </w:rPr>
        <w:t>Изабрани понуђач</w:t>
      </w:r>
      <w:r w:rsidRPr="00B56F28">
        <w:rPr>
          <w:rFonts w:cs="Arial"/>
        </w:rPr>
        <w:t xml:space="preserve"> одговара </w:t>
      </w:r>
      <w:r w:rsidR="0066786C">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06DB3" w:rsidRDefault="0066786C" w:rsidP="006A7685">
      <w:pPr>
        <w:tabs>
          <w:tab w:val="left" w:pos="9090"/>
        </w:tabs>
        <w:spacing w:before="60"/>
        <w:rPr>
          <w:rFonts w:cs="Arial"/>
          <w:lang w:val="sr-Cyrl-RS"/>
        </w:rPr>
      </w:pPr>
      <w:r>
        <w:rPr>
          <w:rFonts w:cs="Arial"/>
          <w:lang w:val="sr-Cyrl-RS"/>
        </w:rPr>
        <w:lastRenderedPageBreak/>
        <w:t>Изабрани понуђач</w:t>
      </w:r>
      <w:r w:rsidR="00006DB3" w:rsidRPr="00B56F28">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006DB3" w:rsidRPr="00B56F28">
        <w:rPr>
          <w:rFonts w:cs="Arial"/>
        </w:rPr>
        <w:t>, чији је узрок постојао пре преузимања (скривене мане).</w:t>
      </w:r>
    </w:p>
    <w:p w:rsidR="004A7E6A" w:rsidRPr="004A7E6A" w:rsidRDefault="004A7E6A" w:rsidP="00BD7892">
      <w:pPr>
        <w:spacing w:before="0"/>
        <w:rPr>
          <w:rFonts w:cs="Arial"/>
          <w:b/>
          <w:sz w:val="12"/>
          <w:szCs w:val="12"/>
          <w:lang w:val="sr-Cyrl-CS"/>
        </w:rPr>
      </w:pPr>
    </w:p>
    <w:p w:rsidR="004A7E6A" w:rsidRPr="00297017" w:rsidRDefault="004A7E6A" w:rsidP="00BD7892">
      <w:pPr>
        <w:spacing w:before="0"/>
        <w:rPr>
          <w:rFonts w:cs="Arial"/>
          <w:b/>
        </w:rPr>
      </w:pPr>
      <w:r w:rsidRPr="001974E9">
        <w:rPr>
          <w:rFonts w:cs="Arial"/>
          <w:b/>
          <w:lang w:val="sr-Cyrl-CS"/>
        </w:rPr>
        <w:t xml:space="preserve">У случају немогућности или отежане уградње испоручених делова пумпи, </w:t>
      </w:r>
      <w:r w:rsidR="001974E9" w:rsidRPr="001974E9">
        <w:rPr>
          <w:rFonts w:cs="Arial"/>
          <w:b/>
          <w:lang w:val="sr-Cyrl-CS"/>
        </w:rPr>
        <w:t xml:space="preserve">а </w:t>
      </w:r>
      <w:r w:rsidRPr="001974E9">
        <w:rPr>
          <w:rFonts w:cs="Arial"/>
          <w:b/>
          <w:lang w:val="sr-Cyrl-CS"/>
        </w:rPr>
        <w:t>која би се обавила</w:t>
      </w:r>
      <w:r w:rsidR="001974E9" w:rsidRPr="001974E9">
        <w:rPr>
          <w:rFonts w:cs="Arial"/>
          <w:b/>
          <w:lang w:val="sr-Cyrl-CS"/>
        </w:rPr>
        <w:t xml:space="preserve"> у току 12 (дванаест) месеци</w:t>
      </w:r>
      <w:r w:rsidRPr="001974E9">
        <w:rPr>
          <w:rFonts w:cs="Arial"/>
          <w:b/>
          <w:lang w:val="sr-Cyrl-CS"/>
        </w:rPr>
        <w:t xml:space="preserve"> </w:t>
      </w:r>
      <w:r w:rsidR="001974E9" w:rsidRPr="001974E9">
        <w:rPr>
          <w:rFonts w:cs="Arial"/>
          <w:b/>
          <w:lang w:val="sr-Cyrl-CS"/>
        </w:rPr>
        <w:t>од дана испоруке</w:t>
      </w:r>
      <w:r w:rsidRPr="001974E9">
        <w:rPr>
          <w:rFonts w:cs="Arial"/>
          <w:b/>
          <w:lang w:val="sr-Cyrl-CS"/>
        </w:rPr>
        <w:t>, изабрани понуђач је у обавези да обезбеди стручно особље на објекту ТЕНТ-А, које ће присуствовати уградњи и дати инструкције за правилну уградњу и пуштање у погон  пумпи, без додатних трошкова</w:t>
      </w:r>
      <w:r w:rsidRPr="00297017">
        <w:rPr>
          <w:rFonts w:cs="Arial"/>
          <w:b/>
          <w:lang w:val="sr-Cyrl-CS"/>
        </w:rPr>
        <w:t xml:space="preserve"> наручиоца. Изабрани понуђач је у обавези да у року од 24 часа од пријема обавештења, обезбеди стручно особље, за наведене активности. Изабрани понуђач је у обавези да са наручиоцем састави записник о предузетим активности</w:t>
      </w:r>
      <w:r w:rsidR="001974E9">
        <w:rPr>
          <w:rFonts w:cs="Arial"/>
          <w:b/>
          <w:lang w:val="sr-Cyrl-CS"/>
        </w:rPr>
        <w:t>ма</w:t>
      </w:r>
      <w:r w:rsidRPr="00297017">
        <w:rPr>
          <w:rFonts w:cs="Arial"/>
          <w:b/>
          <w:lang w:val="sr-Cyrl-CS"/>
        </w:rPr>
        <w:t xml:space="preserve"> од стране ангажованог стручног особља, током уградње и пуштања у погон.</w:t>
      </w:r>
    </w:p>
    <w:p w:rsidR="004A7E6A" w:rsidRDefault="004A7E6A" w:rsidP="006A7685">
      <w:pPr>
        <w:tabs>
          <w:tab w:val="left" w:pos="9090"/>
        </w:tabs>
        <w:spacing w:before="60"/>
        <w:rPr>
          <w:rFonts w:cs="Arial"/>
          <w:lang w:val="sr-Cyrl-RS"/>
        </w:rPr>
      </w:pPr>
    </w:p>
    <w:p w:rsidR="00695E37" w:rsidRPr="00896924" w:rsidRDefault="00B67352" w:rsidP="00BD7892">
      <w:pPr>
        <w:pStyle w:val="Heading10"/>
        <w:spacing w:before="0"/>
        <w:ind w:left="0" w:firstLine="0"/>
      </w:pPr>
      <w:bookmarkStart w:id="20" w:name="_Toc441651543"/>
      <w:bookmarkStart w:id="21" w:name="_Toc442559881"/>
      <w:r>
        <w:rPr>
          <w:lang w:val="sr-Cyrl-RS"/>
        </w:rPr>
        <w:t>3.8</w:t>
      </w:r>
      <w:r w:rsidR="00695E37">
        <w:rPr>
          <w:lang w:val="sr-Cyrl-RS"/>
        </w:rPr>
        <w:t xml:space="preserve"> </w:t>
      </w:r>
      <w:r w:rsidR="00695E37" w:rsidRPr="00896924">
        <w:t>Гарантни рок</w:t>
      </w:r>
      <w:bookmarkEnd w:id="20"/>
      <w:bookmarkEnd w:id="21"/>
    </w:p>
    <w:p w:rsidR="00695E37" w:rsidRPr="001974E9" w:rsidRDefault="00695E37" w:rsidP="00BD7892">
      <w:pPr>
        <w:spacing w:before="0"/>
        <w:rPr>
          <w:rFonts w:cs="Arial"/>
          <w:lang w:val="sr-Cyrl-RS" w:eastAsia="zh-CN"/>
        </w:rPr>
      </w:pPr>
      <w:proofErr w:type="gramStart"/>
      <w:r w:rsidRPr="005B728A">
        <w:rPr>
          <w:rFonts w:cs="Arial"/>
          <w:lang w:eastAsia="zh-CN"/>
        </w:rPr>
        <w:t xml:space="preserve">Гарантни рок за </w:t>
      </w:r>
      <w:r w:rsidRPr="001974E9">
        <w:rPr>
          <w:rFonts w:cs="Arial"/>
          <w:lang w:eastAsia="zh-CN"/>
        </w:rPr>
        <w:t xml:space="preserve">предмет набавке је минимум </w:t>
      </w:r>
      <w:r w:rsidR="002C7DAE" w:rsidRPr="001974E9">
        <w:rPr>
          <w:rFonts w:cs="Arial"/>
          <w:lang w:val="sr-Cyrl-RS" w:eastAsia="zh-CN"/>
        </w:rPr>
        <w:t>12</w:t>
      </w:r>
      <w:r w:rsidR="000D1CFB" w:rsidRPr="001974E9">
        <w:rPr>
          <w:rFonts w:cs="Arial"/>
          <w:lang w:val="sr-Cyrl-RS" w:eastAsia="zh-CN"/>
        </w:rPr>
        <w:t xml:space="preserve"> месец</w:t>
      </w:r>
      <w:r w:rsidR="002C7DAE" w:rsidRPr="001974E9">
        <w:rPr>
          <w:rFonts w:cs="Arial"/>
          <w:lang w:val="sr-Cyrl-RS" w:eastAsia="zh-CN"/>
        </w:rPr>
        <w:t>и</w:t>
      </w:r>
      <w:r w:rsidRPr="001974E9">
        <w:rPr>
          <w:rFonts w:cs="Arial"/>
          <w:lang w:val="sr-Cyrl-CS" w:eastAsia="zh-CN"/>
        </w:rPr>
        <w:t xml:space="preserve"> </w:t>
      </w:r>
      <w:r w:rsidRPr="001974E9">
        <w:rPr>
          <w:rFonts w:cs="Arial"/>
          <w:lang w:eastAsia="zh-CN"/>
        </w:rPr>
        <w:t xml:space="preserve">од дана </w:t>
      </w:r>
      <w:r w:rsidR="001974E9" w:rsidRPr="001974E9">
        <w:rPr>
          <w:rFonts w:cs="Arial"/>
          <w:lang w:val="sr-Cyrl-RS" w:eastAsia="zh-CN"/>
        </w:rPr>
        <w:t>испоруке.</w:t>
      </w:r>
      <w:proofErr w:type="gramEnd"/>
    </w:p>
    <w:p w:rsidR="00BD7892" w:rsidRPr="00BD7892" w:rsidRDefault="00BD7892" w:rsidP="00BD7892">
      <w:pPr>
        <w:spacing w:before="0"/>
        <w:rPr>
          <w:rFonts w:cs="Arial"/>
          <w:sz w:val="8"/>
          <w:szCs w:val="8"/>
          <w:lang w:val="sr-Cyrl-CS"/>
        </w:rPr>
      </w:pPr>
    </w:p>
    <w:p w:rsidR="00E52FC1" w:rsidRPr="001974E9" w:rsidRDefault="00E52FC1" w:rsidP="001974E9">
      <w:pPr>
        <w:spacing w:before="0"/>
        <w:rPr>
          <w:rFonts w:cs="Arial"/>
          <w:b/>
        </w:rPr>
      </w:pPr>
      <w:r w:rsidRPr="001974E9">
        <w:rPr>
          <w:rFonts w:cs="Arial"/>
          <w:lang w:val="sr-Cyrl-CS"/>
        </w:rPr>
        <w:t>У случају отказа рада испоручених делова у гарантном периоду или да пумпе не остварују захтеване радне услове из захтева наручиоца, изабрани понуђач је у обавези да у току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испоручени делови не остварују захтеване радне параметре (без додатних трошкова наручиоца). Ако је отказ рада пумпе или неког њеног дела пумпе не остварују захтеване радне параметре, а узроковано лоше одабраним, некомпатибилним елементима улошка пумпе, као и проблема чији је узрок лоше израђени и испоручени предмет набавке или његов део, изабрани понуђач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или обави сервис и репарацију. (</w:t>
      </w:r>
      <w:r w:rsidR="0028472F" w:rsidRPr="001974E9">
        <w:rPr>
          <w:rFonts w:cs="Arial"/>
          <w:lang w:val="sr-Cyrl-CS"/>
        </w:rPr>
        <w:t>Изабрани понуђач</w:t>
      </w:r>
      <w:r w:rsidRPr="001974E9">
        <w:rPr>
          <w:rFonts w:cs="Arial"/>
          <w:lang w:val="sr-Cyrl-CS"/>
        </w:rPr>
        <w:t xml:space="preserve"> сноси све трошкове замене и нове испоруке).</w:t>
      </w:r>
    </w:p>
    <w:p w:rsidR="001974E9" w:rsidRPr="001974E9" w:rsidRDefault="001974E9" w:rsidP="001974E9">
      <w:pPr>
        <w:spacing w:before="0"/>
        <w:rPr>
          <w:rFonts w:cs="Arial"/>
          <w:sz w:val="12"/>
          <w:szCs w:val="12"/>
          <w:lang w:val="sr-Cyrl-CS"/>
        </w:rPr>
      </w:pPr>
    </w:p>
    <w:p w:rsidR="009C6EA7" w:rsidRPr="00B56F28" w:rsidRDefault="009C6EA7" w:rsidP="009C6EA7">
      <w:pPr>
        <w:tabs>
          <w:tab w:val="left" w:pos="9090"/>
        </w:tabs>
        <w:spacing w:before="0"/>
        <w:rPr>
          <w:rFonts w:cs="Arial"/>
        </w:rPr>
      </w:pPr>
      <w:r w:rsidRPr="00725F4C">
        <w:rPr>
          <w:rFonts w:cs="Arial"/>
          <w:lang w:val="sr-Cyrl-CS"/>
        </w:rPr>
        <w:t>У случају сервиса и репарације предмета набавке или неког његовог дела у гарантном периоду, као и замене предмета набавке новим, неопходно је обавити продужење гарантног периода</w:t>
      </w:r>
      <w:r>
        <w:rPr>
          <w:rFonts w:cs="Arial"/>
          <w:lang w:val="sr-Cyrl-CS"/>
        </w:rPr>
        <w:t xml:space="preserve">. </w:t>
      </w:r>
      <w:r w:rsidRPr="00725F4C">
        <w:rPr>
          <w:rFonts w:cs="Arial"/>
          <w:lang w:val="sr-Cyrl-CS"/>
        </w:rPr>
        <w:t xml:space="preserve"> </w:t>
      </w: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w:t>
      </w:r>
      <w:r w:rsidRPr="00725F4C">
        <w:rPr>
          <w:rFonts w:cs="Arial"/>
        </w:rPr>
        <w:t xml:space="preserve">и износи </w:t>
      </w:r>
      <w:r w:rsidRPr="00725F4C">
        <w:rPr>
          <w:rFonts w:cs="Arial"/>
          <w:lang w:val="sr-Cyrl-RS"/>
        </w:rPr>
        <w:t>12 месеци</w:t>
      </w:r>
      <w:r w:rsidRPr="00B56F28">
        <w:rPr>
          <w:rFonts w:cs="Arial"/>
        </w:rPr>
        <w:t xml:space="preserve"> од датума замене.</w:t>
      </w:r>
      <w:proofErr w:type="gramEnd"/>
    </w:p>
    <w:p w:rsidR="009C6EA7" w:rsidRPr="00725F4C" w:rsidRDefault="009C6EA7" w:rsidP="009C6EA7">
      <w:pPr>
        <w:spacing w:before="0"/>
        <w:rPr>
          <w:rFonts w:cs="Arial"/>
          <w:sz w:val="6"/>
          <w:szCs w:val="6"/>
          <w:lang w:val="sr-Cyrl-CS"/>
        </w:rPr>
      </w:pPr>
    </w:p>
    <w:p w:rsidR="009C6EA7" w:rsidRDefault="009C6EA7" w:rsidP="009C6EA7">
      <w:pPr>
        <w:spacing w:before="0"/>
        <w:rPr>
          <w:rFonts w:cs="Arial"/>
          <w:lang w:val="sr-Cyrl-CS"/>
        </w:rPr>
      </w:pPr>
      <w:r w:rsidRPr="00725F4C">
        <w:rPr>
          <w:rFonts w:cs="Arial"/>
          <w:lang w:val="sr-Cyrl-CS"/>
        </w:rPr>
        <w:t xml:space="preserve">Продавац ће преузети све трошкове </w:t>
      </w:r>
      <w:r>
        <w:rPr>
          <w:rFonts w:cs="Arial"/>
          <w:lang w:val="sr-Cyrl-CS"/>
        </w:rPr>
        <w:t>наручиоца</w:t>
      </w:r>
      <w:r w:rsidRPr="00725F4C">
        <w:rPr>
          <w:rFonts w:cs="Arial"/>
          <w:lang w:val="sr-Cyrl-CS"/>
        </w:rPr>
        <w:t xml:space="preserve">, који би настали неодазивањем на позив </w:t>
      </w:r>
      <w:r>
        <w:rPr>
          <w:rFonts w:cs="Arial"/>
          <w:lang w:val="sr-Cyrl-CS"/>
        </w:rPr>
        <w:t>наручиоца</w:t>
      </w:r>
      <w:r w:rsidRPr="00725F4C">
        <w:rPr>
          <w:rFonts w:cs="Arial"/>
          <w:lang w:val="sr-Cyrl-CS"/>
        </w:rPr>
        <w:t xml:space="preserve"> ради ангажовања стручног особља у случају немогућности или отежане уградње  испоручених елемената, отказа рада испоручених пумпи у гарантном периоду или да пумпе не остварују захтеване радне услове из захтева наручиоца.</w:t>
      </w:r>
    </w:p>
    <w:p w:rsidR="009C6EA7" w:rsidRPr="009C6EA7" w:rsidRDefault="009C6EA7" w:rsidP="009C6EA7">
      <w:pPr>
        <w:spacing w:before="0"/>
        <w:rPr>
          <w:rFonts w:cs="Arial"/>
          <w:b/>
          <w:sz w:val="12"/>
          <w:szCs w:val="12"/>
        </w:rPr>
      </w:pPr>
    </w:p>
    <w:p w:rsidR="009C6EA7" w:rsidRDefault="009C6EA7" w:rsidP="009C6EA7">
      <w:pPr>
        <w:tabs>
          <w:tab w:val="left" w:pos="9090"/>
        </w:tabs>
        <w:spacing w:before="0"/>
        <w:rPr>
          <w:rFonts w:cs="Arial"/>
          <w:lang w:val="sr-Cyrl-RS"/>
        </w:rPr>
      </w:pPr>
      <w:proofErr w:type="gramStart"/>
      <w:r w:rsidRPr="00B56F28">
        <w:rPr>
          <w:rFonts w:cs="Arial"/>
        </w:rPr>
        <w:t xml:space="preserve">Сви трошкови који буду проузроковани </w:t>
      </w:r>
      <w:r>
        <w:rPr>
          <w:rFonts w:cs="Arial"/>
          <w:lang w:val="sr-Cyrl-RS"/>
        </w:rPr>
        <w:t>Наручиоцу</w:t>
      </w:r>
      <w:r w:rsidRPr="00B56F28">
        <w:rPr>
          <w:rFonts w:cs="Arial"/>
        </w:rPr>
        <w:t>, а везани су за отклањање недостатака на добру које му се испоручује, у гарантном року, иду на терет Продавца.</w:t>
      </w:r>
      <w:proofErr w:type="gramEnd"/>
    </w:p>
    <w:p w:rsidR="00846627" w:rsidRPr="00846627" w:rsidRDefault="00846627" w:rsidP="00BD7892">
      <w:pPr>
        <w:spacing w:before="0"/>
        <w:rPr>
          <w:rFonts w:cs="Arial"/>
          <w:sz w:val="10"/>
          <w:szCs w:val="10"/>
          <w:lang w:val="sr-Cyrl-CS" w:eastAsia="zh-CN"/>
        </w:rPr>
      </w:pPr>
    </w:p>
    <w:p w:rsidR="00E77D20" w:rsidRDefault="00E77D20" w:rsidP="00BD7892">
      <w:pPr>
        <w:spacing w:before="0"/>
        <w:rPr>
          <w:rFonts w:cs="Arial"/>
          <w:lang w:val="sr-Cyrl-RS" w:eastAsia="zh-CN"/>
        </w:rPr>
      </w:pPr>
    </w:p>
    <w:p w:rsidR="00E77D20" w:rsidRDefault="00E77D20" w:rsidP="00BD7892">
      <w:pPr>
        <w:spacing w:before="0"/>
        <w:rPr>
          <w:rFonts w:cs="Arial"/>
          <w:lang w:val="sr-Cyrl-RS" w:eastAsia="zh-CN"/>
        </w:rPr>
      </w:pPr>
    </w:p>
    <w:p w:rsidR="00E77D20" w:rsidRDefault="00E77D20" w:rsidP="00BD7892">
      <w:pPr>
        <w:spacing w:before="0"/>
        <w:rPr>
          <w:rFonts w:cs="Arial"/>
          <w:lang w:val="sr-Cyrl-RS" w:eastAsia="zh-CN"/>
        </w:rPr>
      </w:pPr>
    </w:p>
    <w:p w:rsidR="00E77D20" w:rsidRDefault="00E77D20" w:rsidP="00BD7892">
      <w:pPr>
        <w:spacing w:before="0"/>
        <w:rPr>
          <w:rFonts w:cs="Arial"/>
          <w:lang w:val="sr-Cyrl-RS" w:eastAsia="zh-CN"/>
        </w:rPr>
      </w:pPr>
    </w:p>
    <w:p w:rsidR="00E77D20" w:rsidRDefault="00E77D20" w:rsidP="00BD7892">
      <w:pPr>
        <w:spacing w:before="0"/>
        <w:rPr>
          <w:rFonts w:cs="Arial"/>
          <w:lang w:val="sr-Cyrl-RS" w:eastAsia="zh-CN"/>
        </w:rPr>
      </w:pPr>
    </w:p>
    <w:p w:rsidR="00622459" w:rsidRDefault="00622459" w:rsidP="00BD7892">
      <w:pPr>
        <w:spacing w:before="0"/>
        <w:rPr>
          <w:rFonts w:cs="Arial"/>
          <w:lang w:val="sr-Cyrl-RS" w:eastAsia="zh-CN"/>
        </w:rPr>
      </w:pPr>
    </w:p>
    <w:p w:rsidR="00622459" w:rsidRDefault="00622459" w:rsidP="00BD7892">
      <w:pPr>
        <w:spacing w:before="0"/>
        <w:rPr>
          <w:rFonts w:cs="Arial"/>
          <w:lang w:val="sr-Cyrl-RS" w:eastAsia="zh-CN"/>
        </w:rPr>
      </w:pPr>
    </w:p>
    <w:p w:rsidR="00622459" w:rsidRDefault="00622459" w:rsidP="00BD7892">
      <w:pPr>
        <w:spacing w:before="0"/>
        <w:rPr>
          <w:rFonts w:cs="Arial"/>
          <w:lang w:val="sr-Cyrl-RS" w:eastAsia="zh-CN"/>
        </w:rPr>
      </w:pPr>
    </w:p>
    <w:p w:rsidR="00622459" w:rsidRDefault="00622459" w:rsidP="00BD7892">
      <w:pPr>
        <w:spacing w:before="0"/>
        <w:rPr>
          <w:rFonts w:cs="Arial"/>
          <w:lang w:val="sr-Cyrl-RS" w:eastAsia="zh-CN"/>
        </w:rPr>
      </w:pPr>
    </w:p>
    <w:p w:rsidR="001974E9" w:rsidRDefault="001974E9" w:rsidP="00BD7892">
      <w:pPr>
        <w:spacing w:before="0"/>
        <w:rPr>
          <w:rFonts w:cs="Arial"/>
          <w:lang w:val="sr-Cyrl-RS" w:eastAsia="zh-CN"/>
        </w:rPr>
      </w:pPr>
    </w:p>
    <w:p w:rsidR="00756A02" w:rsidRDefault="00756A02" w:rsidP="0039156D">
      <w:pPr>
        <w:pStyle w:val="Heading10"/>
        <w:numPr>
          <w:ilvl w:val="0"/>
          <w:numId w:val="16"/>
        </w:numPr>
        <w:rPr>
          <w:lang w:val="sr-Cyrl-RS"/>
        </w:rPr>
      </w:pPr>
      <w:bookmarkStart w:id="22"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Default="00175774" w:rsidP="00FB762E">
            <w:pPr>
              <w:spacing w:before="0"/>
              <w:jc w:val="center"/>
              <w:rPr>
                <w:rFonts w:cs="Arial"/>
                <w:b/>
                <w:lang w:val="sr-Cyrl-RS"/>
              </w:rPr>
            </w:pPr>
            <w:r w:rsidRPr="00F10346">
              <w:rPr>
                <w:rFonts w:cs="Arial"/>
                <w:b/>
              </w:rPr>
              <w:t xml:space="preserve">ЗА УЧЕШЋЕ У ПОСТУПКУ ЈАВНЕ НАБАВКЕ ИЗ ЧЛАНА 75. </w:t>
            </w:r>
            <w:r w:rsidR="00F45B19">
              <w:rPr>
                <w:rFonts w:cs="Arial"/>
                <w:b/>
                <w:lang w:val="sr-Cyrl-RS"/>
              </w:rPr>
              <w:t xml:space="preserve">И 76. </w:t>
            </w:r>
            <w:r w:rsidRPr="00F10346">
              <w:rPr>
                <w:rFonts w:cs="Arial"/>
                <w:b/>
              </w:rPr>
              <w:t>З</w:t>
            </w:r>
            <w:r w:rsidR="005C7CDE" w:rsidRPr="00F10346">
              <w:rPr>
                <w:rFonts w:cs="Arial"/>
                <w:b/>
              </w:rPr>
              <w:t>АКОНА</w:t>
            </w:r>
          </w:p>
          <w:p w:rsidR="007155F5" w:rsidRPr="007155F5" w:rsidRDefault="007155F5" w:rsidP="00FB762E">
            <w:pPr>
              <w:spacing w:before="0"/>
              <w:jc w:val="center"/>
              <w:rPr>
                <w:rFonts w:cs="Arial"/>
                <w:b/>
                <w:color w:val="FF0000"/>
                <w:lang w:val="sr-Cyrl-RS"/>
              </w:rPr>
            </w:pP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r w:rsidR="007610A0" w:rsidRPr="00F10346">
              <w:rPr>
                <w:rFonts w:cs="Arial"/>
              </w:rPr>
              <w:t>С</w:t>
            </w:r>
            <w:r w:rsidRPr="00F10346">
              <w:rPr>
                <w:rFonts w:cs="Arial"/>
              </w:rPr>
              <w:t>тав 2. ЗЈН(Образац бр.</w:t>
            </w:r>
            <w:r w:rsidR="0000352E">
              <w:rPr>
                <w:rFonts w:cs="Arial"/>
                <w:lang w:val="sr-Cyrl-RS"/>
              </w:rPr>
              <w:t>4</w:t>
            </w:r>
            <w:r w:rsidRPr="00F10346">
              <w:rPr>
                <w:rFonts w:cs="Arial"/>
              </w:rPr>
              <w:t>)</w:t>
            </w:r>
          </w:p>
          <w:p w:rsidR="005E487E" w:rsidRPr="007155F5" w:rsidRDefault="00175774" w:rsidP="00FB762E">
            <w:pPr>
              <w:snapToGrid w:val="0"/>
              <w:spacing w:before="0"/>
              <w:rPr>
                <w:rFonts w:cs="Arial"/>
                <w:b/>
                <w:u w:val="single"/>
                <w:lang w:val="sr-Cyrl-CS"/>
              </w:rPr>
            </w:pPr>
            <w:r w:rsidRPr="007155F5">
              <w:rPr>
                <w:rFonts w:cs="Arial"/>
                <w:b/>
                <w:u w:val="single"/>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CB17FC" w:rsidRPr="00F10346" w:rsidTr="008112A2">
        <w:trPr>
          <w:jc w:val="center"/>
        </w:trPr>
        <w:tc>
          <w:tcPr>
            <w:tcW w:w="729" w:type="dxa"/>
            <w:vAlign w:val="center"/>
          </w:tcPr>
          <w:p w:rsidR="00CB17FC" w:rsidRDefault="00CB17FC" w:rsidP="00FB762E">
            <w:pPr>
              <w:spacing w:before="0"/>
              <w:jc w:val="center"/>
              <w:rPr>
                <w:rFonts w:cs="Arial"/>
                <w:lang w:val="sr-Cyrl-RS"/>
              </w:rPr>
            </w:pPr>
          </w:p>
        </w:tc>
        <w:tc>
          <w:tcPr>
            <w:tcW w:w="8430" w:type="dxa"/>
          </w:tcPr>
          <w:p w:rsidR="00CB17FC" w:rsidRPr="00F10346" w:rsidRDefault="00CB17FC" w:rsidP="00CB17FC">
            <w:pPr>
              <w:spacing w:before="0"/>
              <w:ind w:right="-180"/>
              <w:jc w:val="center"/>
              <w:rPr>
                <w:rFonts w:cs="Arial"/>
                <w:b/>
              </w:rPr>
            </w:pPr>
            <w:r w:rsidRPr="00F10346">
              <w:rPr>
                <w:rStyle w:val="Heading1Char"/>
              </w:rPr>
              <w:t>4.1</w:t>
            </w:r>
            <w:r w:rsidRPr="00F10346">
              <w:rPr>
                <w:rFonts w:cs="Arial"/>
                <w:b/>
              </w:rPr>
              <w:t xml:space="preserve">  </w:t>
            </w:r>
            <w:r>
              <w:rPr>
                <w:rFonts w:cs="Arial"/>
                <w:b/>
                <w:lang w:val="sr-Cyrl-RS"/>
              </w:rPr>
              <w:t>ДОДАТНИ</w:t>
            </w:r>
            <w:r w:rsidRPr="00F10346">
              <w:rPr>
                <w:rFonts w:cs="Arial"/>
                <w:b/>
              </w:rPr>
              <w:t xml:space="preserve"> УСЛОВИ </w:t>
            </w:r>
          </w:p>
          <w:p w:rsidR="00CB17FC" w:rsidRPr="00F10346" w:rsidRDefault="00CB17FC" w:rsidP="00CB17FC">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F45B19" w:rsidRPr="00F10346" w:rsidTr="008112A2">
        <w:trPr>
          <w:jc w:val="center"/>
        </w:trPr>
        <w:tc>
          <w:tcPr>
            <w:tcW w:w="729" w:type="dxa"/>
            <w:vAlign w:val="center"/>
          </w:tcPr>
          <w:p w:rsidR="00F45B19" w:rsidRDefault="00F45B19" w:rsidP="00FB762E">
            <w:pPr>
              <w:spacing w:before="0"/>
              <w:jc w:val="center"/>
              <w:rPr>
                <w:rFonts w:cs="Arial"/>
                <w:lang w:val="sr-Cyrl-RS"/>
              </w:rPr>
            </w:pPr>
            <w:r>
              <w:rPr>
                <w:rFonts w:cs="Arial"/>
                <w:lang w:val="sr-Cyrl-RS"/>
              </w:rPr>
              <w:t xml:space="preserve">5. </w:t>
            </w:r>
          </w:p>
        </w:tc>
        <w:tc>
          <w:tcPr>
            <w:tcW w:w="8430" w:type="dxa"/>
          </w:tcPr>
          <w:p w:rsidR="00F45B19" w:rsidRPr="00DC452E" w:rsidRDefault="00F45B19" w:rsidP="00F45B19">
            <w:pPr>
              <w:autoSpaceDE w:val="0"/>
              <w:autoSpaceDN w:val="0"/>
              <w:adjustRightInd w:val="0"/>
              <w:spacing w:before="0"/>
              <w:rPr>
                <w:rFonts w:cs="Arial"/>
                <w:lang w:val="sr-Latn-CS" w:eastAsia="sr-Latn-CS"/>
              </w:rPr>
            </w:pPr>
            <w:r w:rsidRPr="00DC452E">
              <w:rPr>
                <w:rFonts w:cs="Arial"/>
                <w:lang w:val="sr-Latn-CS" w:eastAsia="sr-Latn-CS"/>
              </w:rPr>
              <w:t xml:space="preserve">Пословни капацитет </w:t>
            </w:r>
          </w:p>
          <w:p w:rsidR="005167DC" w:rsidRPr="00D17BF3" w:rsidRDefault="00F45B19" w:rsidP="00F45B19">
            <w:pPr>
              <w:autoSpaceDE w:val="0"/>
              <w:autoSpaceDN w:val="0"/>
              <w:adjustRightInd w:val="0"/>
              <w:spacing w:before="0"/>
              <w:jc w:val="left"/>
              <w:rPr>
                <w:rFonts w:cs="Arial"/>
                <w:lang w:val="sr-Cyrl-RS" w:eastAsia="sr-Latn-CS"/>
              </w:rPr>
            </w:pPr>
            <w:r w:rsidRPr="00D17BF3">
              <w:rPr>
                <w:rFonts w:cs="Arial"/>
                <w:lang w:val="sr-Latn-CS" w:eastAsia="sr-Latn-CS"/>
              </w:rPr>
              <w:t xml:space="preserve">Понуђач располаже </w:t>
            </w:r>
            <w:r w:rsidRPr="00D17BF3">
              <w:rPr>
                <w:rFonts w:cs="Arial"/>
                <w:b/>
                <w:lang w:val="sr-Latn-CS" w:eastAsia="sr-Latn-CS"/>
              </w:rPr>
              <w:t>пословним капацитетом</w:t>
            </w:r>
            <w:r w:rsidRPr="00D17BF3">
              <w:rPr>
                <w:rFonts w:cs="Arial"/>
                <w:lang w:val="sr-Latn-CS" w:eastAsia="sr-Latn-CS"/>
              </w:rPr>
              <w:t xml:space="preserve"> ако:</w:t>
            </w:r>
            <w:r w:rsidR="005167DC" w:rsidRPr="00D17BF3">
              <w:rPr>
                <w:rFonts w:cs="Arial"/>
                <w:lang w:val="sr-Cyrl-RS" w:eastAsia="sr-Latn-CS"/>
              </w:rPr>
              <w:t xml:space="preserve"> </w:t>
            </w:r>
          </w:p>
          <w:p w:rsidR="00E77D20" w:rsidRPr="00D17BF3" w:rsidRDefault="005A4267" w:rsidP="00E54963">
            <w:pPr>
              <w:pStyle w:val="ListParagraph"/>
              <w:numPr>
                <w:ilvl w:val="0"/>
                <w:numId w:val="37"/>
              </w:numPr>
              <w:autoSpaceDE w:val="0"/>
              <w:autoSpaceDN w:val="0"/>
              <w:adjustRightInd w:val="0"/>
              <w:spacing w:before="0" w:after="0" w:line="240" w:lineRule="auto"/>
              <w:rPr>
                <w:rFonts w:ascii="Arial" w:hAnsi="Arial" w:cs="Arial"/>
                <w:lang w:val="sr-Cyrl-RS" w:eastAsia="sr-Latn-CS"/>
              </w:rPr>
            </w:pPr>
            <w:r w:rsidRPr="00D17BF3">
              <w:rPr>
                <w:rFonts w:ascii="Arial" w:hAnsi="Arial" w:cs="Arial"/>
                <w:lang w:val="sr-Cyrl-RS"/>
              </w:rPr>
              <w:t xml:space="preserve">да је у последње </w:t>
            </w:r>
            <w:r w:rsidRPr="00D17BF3">
              <w:rPr>
                <w:rFonts w:ascii="Arial" w:hAnsi="Arial" w:cs="Arial"/>
              </w:rPr>
              <w:t>3</w:t>
            </w:r>
            <w:r w:rsidRPr="00D17BF3">
              <w:rPr>
                <w:rFonts w:ascii="Arial" w:hAnsi="Arial" w:cs="Arial"/>
                <w:lang w:val="sr-Cyrl-RS"/>
              </w:rPr>
              <w:t xml:space="preserve"> године (201</w:t>
            </w:r>
            <w:r w:rsidRPr="00D17BF3">
              <w:rPr>
                <w:rFonts w:ascii="Arial" w:hAnsi="Arial" w:cs="Arial"/>
                <w:lang w:val="sr-Latn-RS"/>
              </w:rPr>
              <w:t>4</w:t>
            </w:r>
            <w:r w:rsidRPr="00D17BF3">
              <w:rPr>
                <w:rFonts w:ascii="Arial" w:hAnsi="Arial" w:cs="Arial"/>
                <w:lang w:val="sr-Cyrl-RS"/>
              </w:rPr>
              <w:t>, 201</w:t>
            </w:r>
            <w:r w:rsidRPr="00D17BF3">
              <w:rPr>
                <w:rFonts w:ascii="Arial" w:hAnsi="Arial" w:cs="Arial"/>
                <w:lang w:val="sr-Latn-RS"/>
              </w:rPr>
              <w:t>5</w:t>
            </w:r>
            <w:r w:rsidRPr="00D17BF3">
              <w:rPr>
                <w:rFonts w:ascii="Arial" w:hAnsi="Arial" w:cs="Arial"/>
                <w:lang w:val="sr-Cyrl-RS"/>
              </w:rPr>
              <w:t xml:space="preserve"> и 201</w:t>
            </w:r>
            <w:r w:rsidRPr="00D17BF3">
              <w:rPr>
                <w:rFonts w:ascii="Arial" w:hAnsi="Arial" w:cs="Arial"/>
                <w:lang w:val="sr-Latn-RS"/>
              </w:rPr>
              <w:t>6</w:t>
            </w:r>
            <w:r w:rsidRPr="00D17BF3">
              <w:rPr>
                <w:rFonts w:ascii="Arial" w:hAnsi="Arial" w:cs="Arial"/>
                <w:lang w:val="sr-Cyrl-RS"/>
              </w:rPr>
              <w:t>. г.)</w:t>
            </w:r>
            <w:r w:rsidRPr="00D17BF3">
              <w:rPr>
                <w:rFonts w:ascii="Arial" w:hAnsi="Arial" w:cs="Arial"/>
                <w:lang w:val="sr-Latn-RS"/>
              </w:rPr>
              <w:t xml:space="preserve"> </w:t>
            </w:r>
            <w:r w:rsidR="00E77D20" w:rsidRPr="00D17BF3">
              <w:rPr>
                <w:rFonts w:ascii="Arial" w:hAnsi="Arial" w:cs="Arial"/>
                <w:lang w:val="sr-Cyrl-RS" w:eastAsia="sr-Latn-CS"/>
              </w:rPr>
              <w:t>извршио</w:t>
            </w:r>
            <w:r w:rsidR="00E77D20" w:rsidRPr="00D17BF3">
              <w:rPr>
                <w:rFonts w:ascii="Arial" w:hAnsi="Arial" w:cs="Arial"/>
                <w:lang w:val="sr-Latn-RS" w:eastAsia="sr-Latn-CS"/>
              </w:rPr>
              <w:t xml:space="preserve"> </w:t>
            </w:r>
            <w:r w:rsidR="00E77D20" w:rsidRPr="00D17BF3">
              <w:rPr>
                <w:rFonts w:ascii="Arial" w:hAnsi="Arial" w:cs="Arial"/>
                <w:lang w:val="sr-Cyrl-RS" w:eastAsia="sr-Latn-CS"/>
              </w:rPr>
              <w:t xml:space="preserve">испоруку </w:t>
            </w:r>
            <w:r w:rsidR="00EA4F11">
              <w:rPr>
                <w:rFonts w:ascii="Arial" w:hAnsi="Arial" w:cs="Arial"/>
                <w:lang w:val="sr-Cyrl-RS" w:eastAsia="sr-Latn-CS"/>
              </w:rPr>
              <w:t>предметних добара</w:t>
            </w:r>
            <w:r w:rsidR="00E77D20" w:rsidRPr="00D17BF3">
              <w:rPr>
                <w:rFonts w:ascii="Arial" w:hAnsi="Arial" w:cs="Arial"/>
                <w:lang w:val="sr-Cyrl-RS" w:eastAsia="sr-Latn-CS"/>
              </w:rPr>
              <w:t xml:space="preserve">, минималне укупне вредности </w:t>
            </w:r>
            <w:r w:rsidR="00D17BF3" w:rsidRPr="00D17BF3">
              <w:rPr>
                <w:rFonts w:ascii="Arial" w:hAnsi="Arial" w:cs="Arial"/>
                <w:lang w:val="sr-Cyrl-RS" w:eastAsia="sr-Latn-CS"/>
              </w:rPr>
              <w:t>4.0</w:t>
            </w:r>
            <w:r w:rsidR="00E77D20" w:rsidRPr="00D17BF3">
              <w:rPr>
                <w:rFonts w:ascii="Arial" w:hAnsi="Arial" w:cs="Arial"/>
                <w:lang w:val="sr-Cyrl-RS" w:eastAsia="sr-Latn-CS"/>
              </w:rPr>
              <w:t>00.000,00 динара без ПДВ.</w:t>
            </w:r>
          </w:p>
          <w:p w:rsidR="00E77D20" w:rsidRDefault="00E77D20" w:rsidP="00E54963">
            <w:pPr>
              <w:pStyle w:val="ListParagraph"/>
              <w:numPr>
                <w:ilvl w:val="0"/>
                <w:numId w:val="37"/>
              </w:numPr>
              <w:autoSpaceDE w:val="0"/>
              <w:autoSpaceDN w:val="0"/>
              <w:adjustRightInd w:val="0"/>
              <w:spacing w:before="0" w:after="0" w:line="240" w:lineRule="auto"/>
              <w:rPr>
                <w:rFonts w:ascii="Arial" w:hAnsi="Arial" w:cs="Arial"/>
                <w:lang w:val="sr-Cyrl-RS" w:eastAsia="sr-Latn-CS"/>
              </w:rPr>
            </w:pPr>
            <w:r>
              <w:rPr>
                <w:rFonts w:ascii="Arial" w:hAnsi="Arial" w:cs="Arial"/>
                <w:lang w:val="sr-Cyrl-RS" w:eastAsia="sr-Latn-CS"/>
              </w:rPr>
              <w:t xml:space="preserve">да поседује сертификат </w:t>
            </w:r>
            <w:r>
              <w:rPr>
                <w:rFonts w:ascii="Arial" w:hAnsi="Arial" w:cs="Arial"/>
                <w:lang w:val="sr-Latn-RS" w:eastAsia="sr-Latn-CS"/>
              </w:rPr>
              <w:t>ISO</w:t>
            </w:r>
            <w:r>
              <w:rPr>
                <w:rFonts w:ascii="Arial" w:hAnsi="Arial" w:cs="Arial"/>
                <w:lang w:val="sr-Cyrl-RS" w:eastAsia="sr-Latn-CS"/>
              </w:rPr>
              <w:t xml:space="preserve"> 9001</w:t>
            </w:r>
          </w:p>
          <w:p w:rsidR="004545B5" w:rsidRDefault="004545B5" w:rsidP="005A4267">
            <w:pPr>
              <w:autoSpaceDE w:val="0"/>
              <w:autoSpaceDN w:val="0"/>
              <w:adjustRightInd w:val="0"/>
              <w:spacing w:before="0"/>
              <w:jc w:val="left"/>
              <w:rPr>
                <w:rFonts w:cs="Arial"/>
                <w:b/>
                <w:u w:val="single"/>
                <w:lang w:val="sr-Latn-CS" w:eastAsia="sr-Latn-CS"/>
              </w:rPr>
            </w:pPr>
          </w:p>
          <w:p w:rsidR="000B4B82" w:rsidRPr="005A4267" w:rsidRDefault="009E4407" w:rsidP="005A4267">
            <w:pPr>
              <w:autoSpaceDE w:val="0"/>
              <w:autoSpaceDN w:val="0"/>
              <w:adjustRightInd w:val="0"/>
              <w:spacing w:before="0"/>
              <w:jc w:val="left"/>
              <w:rPr>
                <w:rFonts w:cs="Arial"/>
                <w:b/>
                <w:u w:val="single"/>
                <w:lang w:val="sr-Cyrl-RS" w:eastAsia="sr-Latn-CS"/>
              </w:rPr>
            </w:pPr>
            <w:r w:rsidRPr="005A4267">
              <w:rPr>
                <w:rFonts w:cs="Arial"/>
                <w:b/>
                <w:u w:val="single"/>
                <w:lang w:val="sr-Latn-CS" w:eastAsia="sr-Latn-CS"/>
              </w:rPr>
              <w:t xml:space="preserve">Доказ: </w:t>
            </w:r>
          </w:p>
          <w:p w:rsidR="00FE4C95" w:rsidRDefault="000B4B82" w:rsidP="000B4B82">
            <w:pPr>
              <w:autoSpaceDE w:val="0"/>
              <w:autoSpaceDN w:val="0"/>
              <w:adjustRightInd w:val="0"/>
              <w:spacing w:before="0"/>
              <w:jc w:val="left"/>
              <w:rPr>
                <w:rFonts w:cs="Arial"/>
                <w:sz w:val="21"/>
                <w:szCs w:val="21"/>
                <w:lang w:val="sr-Cyrl-RS" w:eastAsia="zh-CN"/>
              </w:rPr>
            </w:pPr>
            <w:r>
              <w:rPr>
                <w:rFonts w:cs="Arial"/>
                <w:sz w:val="21"/>
                <w:szCs w:val="21"/>
                <w:lang w:val="sr-Cyrl-RS" w:eastAsia="zh-CN"/>
              </w:rPr>
              <w:t>-</w:t>
            </w:r>
            <w:r w:rsidR="00FE4C95" w:rsidRPr="00E82BEA">
              <w:rPr>
                <w:rFonts w:cs="Arial"/>
                <w:lang w:val="sr-Cyrl-RS" w:eastAsia="zh-CN"/>
              </w:rPr>
              <w:t xml:space="preserve"> Попуњен, потписан и печатом оверен </w:t>
            </w:r>
            <w:r w:rsidR="00FE4C95">
              <w:rPr>
                <w:rFonts w:cs="Arial"/>
                <w:sz w:val="21"/>
                <w:szCs w:val="21"/>
                <w:lang w:val="sr-Cyrl-RS" w:eastAsia="zh-CN"/>
              </w:rPr>
              <w:t>Образац бр.5</w:t>
            </w:r>
            <w:r w:rsidR="00FE4C95">
              <w:rPr>
                <w:rFonts w:cs="Arial"/>
                <w:sz w:val="21"/>
                <w:szCs w:val="21"/>
                <w:lang w:val="sr-Latn-RS" w:eastAsia="zh-CN"/>
              </w:rPr>
              <w:t xml:space="preserve"> - </w:t>
            </w:r>
            <w:r w:rsidR="0070694E" w:rsidRPr="000B4B82">
              <w:rPr>
                <w:rFonts w:cs="Arial"/>
                <w:sz w:val="21"/>
                <w:szCs w:val="21"/>
                <w:lang w:val="sr-Cyrl-RS" w:eastAsia="zh-CN"/>
              </w:rPr>
              <w:t>Списак испоручених добара – стр</w:t>
            </w:r>
            <w:r>
              <w:rPr>
                <w:rFonts w:cs="Arial"/>
                <w:sz w:val="21"/>
                <w:szCs w:val="21"/>
                <w:lang w:val="sr-Cyrl-RS" w:eastAsia="zh-CN"/>
              </w:rPr>
              <w:t xml:space="preserve">учне референце </w:t>
            </w:r>
            <w:r>
              <w:rPr>
                <w:rFonts w:cs="Arial"/>
                <w:sz w:val="21"/>
                <w:szCs w:val="21"/>
                <w:lang w:val="sr-Cyrl-RS" w:eastAsia="zh-CN"/>
              </w:rPr>
              <w:br/>
              <w:t>-</w:t>
            </w:r>
            <w:r w:rsidR="00FE4C95" w:rsidRPr="00E82BEA">
              <w:rPr>
                <w:rFonts w:cs="Arial"/>
                <w:lang w:val="sr-Cyrl-RS" w:eastAsia="zh-CN"/>
              </w:rPr>
              <w:t xml:space="preserve"> Попуњен, потписан и печатом оверен </w:t>
            </w:r>
            <w:r w:rsidR="00FE4C95">
              <w:rPr>
                <w:rFonts w:cs="Arial"/>
                <w:sz w:val="21"/>
                <w:szCs w:val="21"/>
                <w:lang w:val="sr-Cyrl-RS" w:eastAsia="zh-CN"/>
              </w:rPr>
              <w:t>Образац бр.</w:t>
            </w:r>
            <w:r w:rsidR="00FE4C95">
              <w:rPr>
                <w:rFonts w:cs="Arial"/>
                <w:sz w:val="21"/>
                <w:szCs w:val="21"/>
                <w:lang w:val="sr-Latn-RS" w:eastAsia="zh-CN"/>
              </w:rPr>
              <w:t xml:space="preserve">6 - </w:t>
            </w:r>
            <w:r w:rsidR="0070694E" w:rsidRPr="000B4B82">
              <w:rPr>
                <w:rFonts w:cs="Arial"/>
                <w:sz w:val="21"/>
                <w:szCs w:val="21"/>
                <w:lang w:val="sr-Cyrl-RS" w:eastAsia="zh-CN"/>
              </w:rPr>
              <w:t xml:space="preserve">Потврда о референтним набавкама </w:t>
            </w:r>
          </w:p>
          <w:p w:rsidR="00076CBF" w:rsidRDefault="000E2FCD" w:rsidP="00E77D20">
            <w:pPr>
              <w:autoSpaceDE w:val="0"/>
              <w:autoSpaceDN w:val="0"/>
              <w:adjustRightInd w:val="0"/>
              <w:spacing w:before="0"/>
              <w:rPr>
                <w:rFonts w:cs="Arial"/>
                <w:lang w:val="sr-Cyrl-RS" w:eastAsia="sr-Latn-CS"/>
              </w:rPr>
            </w:pPr>
            <w:r>
              <w:rPr>
                <w:rFonts w:cs="Arial"/>
                <w:sz w:val="21"/>
                <w:szCs w:val="21"/>
                <w:lang w:val="sr-Cyrl-RS" w:eastAsia="zh-CN"/>
              </w:rPr>
              <w:t xml:space="preserve">- </w:t>
            </w:r>
            <w:r w:rsidR="00E77D20">
              <w:rPr>
                <w:rFonts w:cs="Arial"/>
                <w:sz w:val="21"/>
                <w:szCs w:val="21"/>
                <w:lang w:val="sr-Cyrl-RS" w:eastAsia="zh-CN"/>
              </w:rPr>
              <w:t xml:space="preserve">Фотокопија сертификата </w:t>
            </w:r>
            <w:r w:rsidR="00E77D20">
              <w:rPr>
                <w:rFonts w:cs="Arial"/>
                <w:lang w:val="sr-Latn-RS" w:eastAsia="sr-Latn-CS"/>
              </w:rPr>
              <w:t>ISO</w:t>
            </w:r>
            <w:r w:rsidR="00E77D20">
              <w:rPr>
                <w:rFonts w:cs="Arial"/>
                <w:lang w:val="sr-Cyrl-RS" w:eastAsia="sr-Latn-CS"/>
              </w:rPr>
              <w:t xml:space="preserve"> 9001</w:t>
            </w:r>
          </w:p>
          <w:p w:rsidR="005B20EE" w:rsidRDefault="005B20EE" w:rsidP="00B17472">
            <w:pPr>
              <w:autoSpaceDE w:val="0"/>
              <w:autoSpaceDN w:val="0"/>
              <w:adjustRightInd w:val="0"/>
              <w:spacing w:before="0"/>
              <w:rPr>
                <w:rFonts w:cs="Arial"/>
                <w:b/>
                <w:sz w:val="4"/>
                <w:szCs w:val="4"/>
                <w:u w:val="single"/>
                <w:lang w:val="sr-Latn-RS" w:eastAsia="sr-Latn-CS"/>
              </w:rPr>
            </w:pPr>
          </w:p>
          <w:p w:rsidR="004545B5" w:rsidRPr="004545B5" w:rsidRDefault="004545B5" w:rsidP="00B17472">
            <w:pPr>
              <w:autoSpaceDE w:val="0"/>
              <w:autoSpaceDN w:val="0"/>
              <w:adjustRightInd w:val="0"/>
              <w:spacing w:before="0"/>
              <w:rPr>
                <w:rFonts w:cs="Arial"/>
                <w:b/>
                <w:sz w:val="4"/>
                <w:szCs w:val="4"/>
                <w:u w:val="single"/>
                <w:lang w:val="sr-Latn-RS" w:eastAsia="sr-Latn-CS"/>
              </w:rPr>
            </w:pPr>
          </w:p>
          <w:p w:rsidR="00B17472" w:rsidRPr="00B17472" w:rsidRDefault="00B17472" w:rsidP="00F45B19">
            <w:pPr>
              <w:autoSpaceDE w:val="0"/>
              <w:autoSpaceDN w:val="0"/>
              <w:adjustRightInd w:val="0"/>
              <w:spacing w:before="0"/>
              <w:rPr>
                <w:rFonts w:cs="Arial"/>
                <w:b/>
                <w:sz w:val="4"/>
                <w:szCs w:val="4"/>
                <w:u w:val="single"/>
                <w:lang w:val="sr-Cyrl-RS" w:eastAsia="sr-Latn-CS"/>
              </w:rPr>
            </w:pPr>
          </w:p>
          <w:p w:rsidR="00F45B19" w:rsidRPr="00DC452E" w:rsidRDefault="00F45B19" w:rsidP="00F45B19">
            <w:pPr>
              <w:autoSpaceDE w:val="0"/>
              <w:autoSpaceDN w:val="0"/>
              <w:adjustRightInd w:val="0"/>
              <w:spacing w:before="0"/>
              <w:rPr>
                <w:rFonts w:cs="Arial"/>
                <w:b/>
                <w:u w:val="single"/>
                <w:lang w:val="sr-Latn-CS" w:eastAsia="sr-Latn-CS"/>
              </w:rPr>
            </w:pPr>
            <w:r w:rsidRPr="00DC452E">
              <w:rPr>
                <w:rFonts w:cs="Arial"/>
                <w:b/>
                <w:u w:val="single"/>
                <w:lang w:val="sr-Latn-CS" w:eastAsia="sr-Latn-CS"/>
              </w:rPr>
              <w:t>Напомена:</w:t>
            </w:r>
          </w:p>
          <w:p w:rsidR="00CB17FC" w:rsidRPr="00FE4C95" w:rsidRDefault="00F45B19" w:rsidP="00E54963">
            <w:pPr>
              <w:numPr>
                <w:ilvl w:val="0"/>
                <w:numId w:val="30"/>
              </w:numPr>
              <w:snapToGrid w:val="0"/>
              <w:spacing w:before="0"/>
              <w:jc w:val="left"/>
              <w:rPr>
                <w:rFonts w:cs="Arial"/>
                <w:b/>
                <w:sz w:val="21"/>
                <w:szCs w:val="21"/>
                <w:u w:val="single"/>
              </w:rPr>
            </w:pPr>
            <w:r w:rsidRPr="00FE4C95">
              <w:rPr>
                <w:rFonts w:cs="Arial"/>
                <w:color w:val="000000" w:themeColor="text1"/>
                <w:sz w:val="21"/>
                <w:szCs w:val="2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FE4C95">
              <w:rPr>
                <w:rFonts w:cs="Arial"/>
                <w:color w:val="000000" w:themeColor="text1"/>
                <w:sz w:val="21"/>
                <w:szCs w:val="21"/>
                <w:lang w:val="sr-Cyrl-RS" w:eastAsia="sr-Latn-CS"/>
              </w:rPr>
              <w:t>доказе о испуњености услова пословног капацитета</w:t>
            </w:r>
            <w:r w:rsidRPr="00FE4C95">
              <w:rPr>
                <w:rFonts w:cs="Arial"/>
                <w:color w:val="000000" w:themeColor="text1"/>
                <w:sz w:val="21"/>
                <w:szCs w:val="21"/>
                <w:lang w:val="sr-Latn-CS" w:eastAsia="sr-Latn-CS"/>
              </w:rPr>
              <w:t xml:space="preserve">), а уколико више њих заједно испуњавају услов из тачке 5. </w:t>
            </w:r>
            <w:r w:rsidR="007610A0" w:rsidRPr="00FE4C95">
              <w:rPr>
                <w:rFonts w:cs="Arial"/>
                <w:color w:val="000000" w:themeColor="text1"/>
                <w:sz w:val="21"/>
                <w:szCs w:val="21"/>
                <w:lang w:val="sr-Latn-CS" w:eastAsia="sr-Latn-CS"/>
              </w:rPr>
              <w:t>О</w:t>
            </w:r>
            <w:r w:rsidRPr="00FE4C95">
              <w:rPr>
                <w:rFonts w:cs="Arial"/>
                <w:color w:val="000000" w:themeColor="text1"/>
                <w:sz w:val="21"/>
                <w:szCs w:val="21"/>
                <w:lang w:val="sr-Latn-CS" w:eastAsia="sr-Latn-CS"/>
              </w:rPr>
              <w:t>вај доказ доставити за те чланове.</w:t>
            </w:r>
          </w:p>
          <w:p w:rsidR="00F45B19" w:rsidRPr="00F10346" w:rsidRDefault="00F45B19" w:rsidP="00E54963">
            <w:pPr>
              <w:numPr>
                <w:ilvl w:val="0"/>
                <w:numId w:val="30"/>
              </w:numPr>
              <w:snapToGrid w:val="0"/>
              <w:spacing w:before="0"/>
              <w:jc w:val="left"/>
              <w:rPr>
                <w:rFonts w:cs="Arial"/>
                <w:b/>
                <w:u w:val="single"/>
              </w:rPr>
            </w:pPr>
            <w:r w:rsidRPr="00FE4C95">
              <w:rPr>
                <w:rFonts w:cs="Arial"/>
                <w:color w:val="000000" w:themeColor="text1"/>
                <w:sz w:val="21"/>
                <w:szCs w:val="2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E2160D" w:rsidRDefault="00E2160D"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w:t>
      </w:r>
      <w:r w:rsidR="00FE4C95">
        <w:rPr>
          <w:rFonts w:cs="Arial"/>
          <w:lang w:val="sr-Cyrl-RS" w:eastAsia="zh-CN"/>
        </w:rPr>
        <w:t xml:space="preserve">и додатне </w:t>
      </w:r>
      <w:r w:rsidRPr="00F10346">
        <w:rPr>
          <w:rFonts w:cs="Arial"/>
          <w:lang w:eastAsia="zh-CN"/>
        </w:rPr>
        <w:t>услове из тачака 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C71A3E">
        <w:rPr>
          <w:rFonts w:cs="Arial"/>
          <w:lang w:val="sr-Cyrl-RS" w:eastAsia="zh-CN"/>
        </w:rPr>
        <w:t>5</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465188" w:rsidRDefault="00CE5761" w:rsidP="00B13CD3">
      <w:pPr>
        <w:spacing w:before="0"/>
        <w:rPr>
          <w:rFonts w:cs="Arial"/>
          <w:lang w:val="sr-Latn-RS" w:eastAsia="zh-CN"/>
        </w:rPr>
      </w:pPr>
    </w:p>
    <w:p w:rsidR="006A06E1" w:rsidRPr="00CB17FC"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B17FC" w:rsidRPr="00E47C2E">
        <w:rPr>
          <w:rFonts w:cs="Arial"/>
        </w:rPr>
        <w:t>Услове у вези са капацитетима из члана 76.</w:t>
      </w:r>
      <w:proofErr w:type="gramEnd"/>
      <w:r w:rsidR="00CB17FC">
        <w:rPr>
          <w:rFonts w:cs="Arial"/>
        </w:rPr>
        <w:t xml:space="preserve"> </w:t>
      </w:r>
      <w:proofErr w:type="gramStart"/>
      <w:r w:rsidR="00CB17FC" w:rsidRPr="00E47C2E">
        <w:rPr>
          <w:rFonts w:cs="Arial"/>
        </w:rPr>
        <w:t>Закона, понуђач испуњава самостално без обзира на ангажовање подизвођача</w:t>
      </w:r>
      <w:r w:rsidR="00CB17FC">
        <w:rPr>
          <w:rFonts w:cs="Arial"/>
          <w:lang w:val="sr-Cyrl-RS"/>
        </w:rPr>
        <w:t>.</w:t>
      </w:r>
      <w:proofErr w:type="gramEnd"/>
    </w:p>
    <w:p w:rsidR="007155F5" w:rsidRPr="00465188" w:rsidRDefault="007155F5" w:rsidP="00D94D01">
      <w:pPr>
        <w:spacing w:before="0"/>
        <w:rPr>
          <w:rFonts w:cs="Arial"/>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B17FC" w:rsidRPr="00E47C2E">
        <w:rPr>
          <w:rFonts w:cs="Arial"/>
          <w:lang w:eastAsia="zh-CN"/>
        </w:rPr>
        <w:t>Услове у вези са капацитетима из члана 76.</w:t>
      </w:r>
      <w:proofErr w:type="gramEnd"/>
      <w:r w:rsidR="00CB17FC">
        <w:rPr>
          <w:rFonts w:cs="Arial"/>
          <w:lang w:eastAsia="zh-CN"/>
        </w:rPr>
        <w:t xml:space="preserve"> </w:t>
      </w:r>
      <w:proofErr w:type="gramStart"/>
      <w:r w:rsidR="00CB17FC"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6A06E1" w:rsidRPr="00465188" w:rsidRDefault="006A06E1" w:rsidP="007F582B">
      <w:pPr>
        <w:spacing w:before="0"/>
        <w:rPr>
          <w:rFonts w:cs="Arial"/>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2160D" w:rsidRDefault="00E2160D" w:rsidP="00B13CD3">
      <w:pPr>
        <w:spacing w:before="0"/>
        <w:rPr>
          <w:rFonts w:cs="Arial"/>
          <w:lang w:val="sr-Latn-RS" w:eastAsia="zh-CN"/>
        </w:rPr>
      </w:pPr>
    </w:p>
    <w:p w:rsidR="004545B5" w:rsidRDefault="004545B5" w:rsidP="00B13CD3">
      <w:pPr>
        <w:spacing w:before="0"/>
        <w:rPr>
          <w:rFonts w:cs="Arial"/>
          <w:lang w:val="sr-Latn-RS" w:eastAsia="zh-CN"/>
        </w:rPr>
      </w:pPr>
    </w:p>
    <w:p w:rsidR="004545B5" w:rsidRPr="004545B5" w:rsidRDefault="004545B5" w:rsidP="00B13CD3">
      <w:pPr>
        <w:spacing w:before="0"/>
        <w:rPr>
          <w:rFonts w:cs="Arial"/>
          <w:lang w:val="sr-Latn-RS" w:eastAsia="zh-CN"/>
        </w:rPr>
      </w:pPr>
    </w:p>
    <w:p w:rsidR="00E77D20" w:rsidRDefault="007F582B" w:rsidP="007F582B">
      <w:pPr>
        <w:spacing w:before="0"/>
        <w:rPr>
          <w:rFonts w:cs="Arial"/>
          <w:lang w:val="sr-Cyrl-RS" w:eastAsia="zh-CN"/>
        </w:rPr>
      </w:pPr>
      <w:r w:rsidRPr="00F10346">
        <w:rPr>
          <w:rFonts w:cs="Arial"/>
          <w:lang w:eastAsia="zh-CN"/>
        </w:rPr>
        <w:lastRenderedPageBreak/>
        <w:t>4.</w:t>
      </w:r>
      <w:r w:rsidR="002834DC">
        <w:rPr>
          <w:rFonts w:cs="Arial"/>
          <w:lang w:val="sr-Cyrl-RS" w:eastAsia="zh-CN"/>
        </w:rPr>
        <w:t xml:space="preserve"> </w:t>
      </w:r>
      <w:r w:rsidRPr="00F10346">
        <w:rPr>
          <w:rFonts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465188" w:rsidRPr="00465188" w:rsidRDefault="00465188" w:rsidP="007F582B">
      <w:pPr>
        <w:spacing w:before="0"/>
        <w:rPr>
          <w:rFonts w:cs="Arial"/>
          <w:sz w:val="6"/>
          <w:szCs w:val="6"/>
          <w:lang w:val="sr-Cyrl-RS" w:eastAsia="zh-CN"/>
        </w:rPr>
      </w:pPr>
    </w:p>
    <w:p w:rsidR="007F582B" w:rsidRPr="00F10346" w:rsidRDefault="007F582B" w:rsidP="007F582B">
      <w:pPr>
        <w:spacing w:before="0"/>
        <w:rPr>
          <w:rFonts w:cs="Arial"/>
          <w:lang w:eastAsia="zh-CN"/>
        </w:rPr>
      </w:pP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E77D20" w:rsidRPr="00E77D20" w:rsidRDefault="00E77D20" w:rsidP="003219CC">
      <w:pPr>
        <w:spacing w:before="0"/>
        <w:rPr>
          <w:rFonts w:cs="Arial"/>
          <w:sz w:val="8"/>
          <w:szCs w:val="8"/>
          <w:lang w:val="sr-Cyrl-RS" w:eastAsia="zh-CN"/>
        </w:rPr>
      </w:pPr>
    </w:p>
    <w:p w:rsidR="00D96616" w:rsidRPr="003219CC" w:rsidRDefault="00D96616" w:rsidP="003219CC">
      <w:pPr>
        <w:spacing w:before="0"/>
        <w:rPr>
          <w:rFonts w:cs="Arial"/>
          <w:lang w:val="sr-Cyrl-RS"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9183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99183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991836">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991836">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BB2AED" w:rsidRDefault="006A06E1" w:rsidP="007F582B">
      <w:pPr>
        <w:spacing w:before="0"/>
        <w:ind w:firstLine="720"/>
        <w:rPr>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BB2AED" w:rsidRDefault="006A06E1" w:rsidP="00B13CD3">
      <w:pPr>
        <w:spacing w:before="0"/>
        <w:rPr>
          <w:rFonts w:cs="Arial"/>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512C62" w:rsidRDefault="006A06E1" w:rsidP="00B13CD3">
      <w:pPr>
        <w:spacing w:before="0"/>
        <w:rPr>
          <w:rFonts w:cs="Arial"/>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512C62" w:rsidRDefault="006A06E1" w:rsidP="00B13CD3">
      <w:pPr>
        <w:spacing w:before="0"/>
        <w:rPr>
          <w:rFonts w:cs="Arial"/>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E77D20" w:rsidRDefault="00E77D20" w:rsidP="00B13CD3">
      <w:pPr>
        <w:spacing w:before="0"/>
        <w:rPr>
          <w:rFonts w:cs="Arial"/>
          <w:lang w:val="sr-Cyrl-RS" w:eastAsia="zh-CN"/>
        </w:rPr>
      </w:pPr>
    </w:p>
    <w:p w:rsidR="00E77D20" w:rsidRDefault="00E77D20" w:rsidP="00B13CD3">
      <w:pPr>
        <w:spacing w:before="0"/>
        <w:rPr>
          <w:rFonts w:cs="Arial"/>
          <w:lang w:val="sr-Cyrl-RS" w:eastAsia="zh-CN"/>
        </w:rPr>
      </w:pPr>
    </w:p>
    <w:p w:rsidR="00E77D20" w:rsidRDefault="00E77D20" w:rsidP="00B13CD3">
      <w:pPr>
        <w:spacing w:before="0"/>
        <w:rPr>
          <w:rFonts w:cs="Arial"/>
          <w:lang w:val="sr-Cyrl-RS" w:eastAsia="zh-CN"/>
        </w:rPr>
      </w:pPr>
    </w:p>
    <w:p w:rsidR="00E77D20" w:rsidRDefault="00E77D20"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lastRenderedPageBreak/>
        <w:t>КРИТЕРИЈУМ ЗА ДОДЕЛУ УГОВОРА</w:t>
      </w:r>
      <w:bookmarkEnd w:id="191"/>
    </w:p>
    <w:p w:rsidR="00621752" w:rsidRPr="00414008" w:rsidRDefault="00621752" w:rsidP="00DA1026">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DA1026" w:rsidRPr="005A1E01" w:rsidRDefault="00DA1026" w:rsidP="00DA1026">
      <w:pPr>
        <w:spacing w:before="0"/>
        <w:rPr>
          <w:rFonts w:cs="Arial"/>
          <w:color w:val="1F497D"/>
        </w:rPr>
      </w:pPr>
      <w:r w:rsidRPr="005A1E01">
        <w:rPr>
          <w:rFonts w:cs="Arial"/>
          <w:lang w:val="sr-Cyrl-RS"/>
        </w:rPr>
        <w:t xml:space="preserve">У </w:t>
      </w:r>
      <w:r w:rsidRPr="005A1E01">
        <w:rPr>
          <w:rFonts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A1E01">
        <w:rPr>
          <w:rFonts w:cs="Arial"/>
          <w:b/>
          <w:bCs/>
        </w:rPr>
        <w:t>5%</w:t>
      </w:r>
      <w:r w:rsidRPr="005A1E01">
        <w:rPr>
          <w:rFonts w:cs="Arial"/>
        </w:rPr>
        <w:t xml:space="preserve"> у односу на нaјнижу понуђену цену понуђача који нуди добра </w:t>
      </w:r>
      <w:r w:rsidRPr="005A1E01">
        <w:rPr>
          <w:rFonts w:cs="Arial"/>
          <w:lang w:val="sr-Cyrl-RS"/>
        </w:rPr>
        <w:t>страног</w:t>
      </w:r>
      <w:r w:rsidRPr="005A1E01">
        <w:rPr>
          <w:rFonts w:cs="Arial"/>
        </w:rPr>
        <w:t xml:space="preserve"> порекла.</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7" w:name="_Toc441651548"/>
      <w:bookmarkStart w:id="198" w:name="_Toc442559886"/>
      <w:r w:rsidRPr="00414008">
        <w:rPr>
          <w:lang w:val="en-US"/>
        </w:rPr>
        <w:t xml:space="preserve">5.1. </w:t>
      </w:r>
      <w:bookmarkEnd w:id="197"/>
      <w:bookmarkEnd w:id="198"/>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E77D20" w:rsidRPr="00E94F1E" w:rsidRDefault="00E77D20" w:rsidP="00E77D20">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Cyrl-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у присуству понуђача који имају исту понуђену цену.</w:t>
      </w:r>
      <w:proofErr w:type="gramEnd"/>
      <w:r w:rsidR="00DF2ACF">
        <w:rPr>
          <w:rFonts w:cs="Arial"/>
          <w:lang w:val="sr-Cyrl-RS"/>
        </w:rPr>
        <w:t xml:space="preserve"> </w:t>
      </w:r>
      <w:proofErr w:type="gramStart"/>
      <w:r>
        <w:rPr>
          <w:rFonts w:cs="Arial"/>
        </w:rPr>
        <w:t xml:space="preserve">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199" w:name="_Toc442559887"/>
      <w:bookmarkEnd w:id="192"/>
      <w:bookmarkEnd w:id="193"/>
      <w:bookmarkEnd w:id="194"/>
      <w:bookmarkEnd w:id="195"/>
      <w:bookmarkEnd w:id="196"/>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C71A3E" w:rsidRDefault="00C71A3E"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Latn-RS"/>
        </w:rPr>
      </w:pPr>
    </w:p>
    <w:p w:rsidR="00645F72" w:rsidRPr="003329C3" w:rsidRDefault="008D2B23" w:rsidP="003329C3">
      <w:pPr>
        <w:pStyle w:val="NoSpacing"/>
        <w:numPr>
          <w:ilvl w:val="0"/>
          <w:numId w:val="16"/>
        </w:numPr>
        <w:spacing w:before="80"/>
        <w:jc w:val="left"/>
        <w:rPr>
          <w:rFonts w:cs="Arial"/>
          <w:b/>
          <w:sz w:val="22"/>
          <w:szCs w:val="22"/>
          <w:lang w:val="sr-Cyrl-RS"/>
        </w:rPr>
      </w:pPr>
      <w:bookmarkStart w:id="200" w:name="_GoBack"/>
      <w:bookmarkEnd w:id="200"/>
      <w:r w:rsidRPr="003329C3">
        <w:rPr>
          <w:rFonts w:cs="Arial"/>
          <w:b/>
          <w:sz w:val="22"/>
          <w:szCs w:val="22"/>
        </w:rPr>
        <w:lastRenderedPageBreak/>
        <w:t>УПУТСТВО ПОНУЂАЧИМА КАКО ДА САЧИНЕ ПОНУДУ</w:t>
      </w:r>
      <w:bookmarkEnd w:id="199"/>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532360">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46627">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46627">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46627">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46627">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46627">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846627" w:rsidRPr="00846627">
        <w:rPr>
          <w:rFonts w:cs="Arial"/>
          <w:b/>
          <w:lang w:val="sr-Cyrl-RS"/>
        </w:rPr>
        <w:t xml:space="preserve">Делови пумпи отпадних вода и мазутног постројења  ТЕНТ </w:t>
      </w:r>
      <w:r w:rsidR="00846627">
        <w:rPr>
          <w:rFonts w:cs="Arial"/>
          <w:b/>
          <w:lang w:val="sr-Cyrl-RS"/>
        </w:rPr>
        <w:t>–</w:t>
      </w:r>
      <w:r w:rsidR="00846627" w:rsidRPr="00846627">
        <w:rPr>
          <w:rFonts w:cs="Arial"/>
          <w:b/>
          <w:lang w:val="sr-Cyrl-RS"/>
        </w:rPr>
        <w:t xml:space="preserve"> А</w:t>
      </w:r>
      <w:r w:rsidR="00846627">
        <w:rPr>
          <w:rFonts w:cs="Arial"/>
          <w:b/>
          <w:lang w:val="sr-Cyrl-RS"/>
        </w:rPr>
        <w:t xml:space="preserve">, </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846627">
        <w:rPr>
          <w:rFonts w:cs="Arial"/>
          <w:b/>
          <w:lang w:val="sr-Cyrl-RS"/>
        </w:rPr>
        <w:t>1960</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846627">
        <w:rPr>
          <w:rFonts w:cs="Arial"/>
          <w:b/>
          <w:lang w:val="sr-Cyrl-RS"/>
        </w:rPr>
        <w:t>2097</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846627">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46627">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846627" w:rsidRPr="00846627" w:rsidRDefault="00846627" w:rsidP="00846627">
      <w:pPr>
        <w:pStyle w:val="KDParagraf"/>
        <w:spacing w:before="0"/>
        <w:rPr>
          <w:rFonts w:cs="Arial"/>
          <w:sz w:val="6"/>
          <w:szCs w:val="6"/>
          <w:lang w:val="sr-Cyrl-RS"/>
        </w:rPr>
      </w:pPr>
    </w:p>
    <w:p w:rsidR="00613B13" w:rsidRPr="00F10346" w:rsidRDefault="00613B13" w:rsidP="00846627">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846627">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F10346">
        <w:rPr>
          <w:rFonts w:cs="Arial"/>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846627">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846627">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F408AB" w:rsidRDefault="008D2B23" w:rsidP="00A44B7E">
      <w:pPr>
        <w:pStyle w:val="KDParagraf"/>
        <w:spacing w:before="6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A44B7E">
      <w:pPr>
        <w:pStyle w:val="KDNabrajanje"/>
        <w:spacing w:before="6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A45EBB" w:rsidRDefault="00333065" w:rsidP="00A44B7E">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A44B7E" w:rsidRPr="00064AEA" w:rsidRDefault="00A44B7E" w:rsidP="00A44B7E">
      <w:pPr>
        <w:pStyle w:val="KDNabrajanje"/>
        <w:spacing w:before="0"/>
        <w:rPr>
          <w:b/>
          <w:u w:val="single"/>
        </w:rPr>
      </w:pPr>
      <w:r w:rsidRPr="00064AEA">
        <w:t>Извод из каталога произвођа за понуђени тип уложка мазутне пумпе која није произвођача „МЗТ“, позициј</w:t>
      </w:r>
      <w:r>
        <w:t>а</w:t>
      </w:r>
      <w:r w:rsidRPr="00064AEA">
        <w:t xml:space="preserve"> 1. из спецификације, са  упоредним табеларним прегледом техничких карактеристика</w:t>
      </w:r>
      <w:r>
        <w:t xml:space="preserve"> и </w:t>
      </w:r>
      <w:r w:rsidRPr="00064AEA">
        <w:t>припадајућим цртежима, из који</w:t>
      </w:r>
      <w:r>
        <w:t>х</w:t>
      </w:r>
      <w:r w:rsidRPr="00064AEA">
        <w:t xml:space="preserve"> се јасно види да понуђен</w:t>
      </w:r>
      <w:r>
        <w:t>и</w:t>
      </w:r>
      <w:r w:rsidRPr="00064AEA">
        <w:t xml:space="preserve"> </w:t>
      </w:r>
      <w:r>
        <w:t xml:space="preserve">уложак мазутне </w:t>
      </w:r>
      <w:r w:rsidRPr="00064AEA">
        <w:t>пумпе испуњава захтеване техничке карактеристике</w:t>
      </w:r>
      <w:r>
        <w:t>.</w:t>
      </w:r>
    </w:p>
    <w:p w:rsidR="00465188" w:rsidRPr="00465188" w:rsidRDefault="00A44B7E" w:rsidP="00A44B7E">
      <w:pPr>
        <w:pStyle w:val="KDNabrajanje"/>
        <w:spacing w:before="0"/>
        <w:ind w:left="629" w:hanging="357"/>
      </w:pPr>
      <w:r w:rsidRPr="00064AEA">
        <w:rPr>
          <w:rFonts w:cs="Arial"/>
          <w:lang w:val="sr-Cyrl-CS"/>
        </w:rPr>
        <w:t>Изводе из каталога произвођача понуђених п</w:t>
      </w:r>
      <w:r>
        <w:rPr>
          <w:rFonts w:cs="Arial"/>
          <w:lang w:val="sr-Cyrl-CS"/>
        </w:rPr>
        <w:t>у</w:t>
      </w:r>
      <w:r w:rsidRPr="00064AEA">
        <w:rPr>
          <w:rFonts w:cs="Arial"/>
          <w:lang w:val="sr-Cyrl-CS"/>
        </w:rPr>
        <w:t>мпи за позиције 2. и 3. из спецификације, са упоредно табеларним прегледом техничких карактеристика</w:t>
      </w:r>
      <w:r>
        <w:rPr>
          <w:rFonts w:cs="Arial"/>
          <w:lang w:val="sr-Cyrl-CS"/>
        </w:rPr>
        <w:t xml:space="preserve"> и</w:t>
      </w:r>
      <w:r w:rsidRPr="00064AEA">
        <w:rPr>
          <w:rFonts w:cs="Arial"/>
          <w:lang w:val="sr-Cyrl-CS"/>
        </w:rPr>
        <w:t xml:space="preserve"> припадајућим цртежима, из који се јасно види да понуђене пумпе испуњавају захтеване техничке карактеристике</w:t>
      </w:r>
    </w:p>
    <w:p w:rsidR="008D2B23" w:rsidRPr="00A45EBB" w:rsidRDefault="00DD2313" w:rsidP="00A44B7E">
      <w:pPr>
        <w:pStyle w:val="KDNabrajanje"/>
        <w:spacing w:before="0"/>
        <w:ind w:left="629" w:hanging="357"/>
      </w:pPr>
      <w:r w:rsidRPr="00465188">
        <w:rPr>
          <w:lang w:val="sr-Cyrl-RS"/>
        </w:rPr>
        <w:t>П</w:t>
      </w:r>
      <w:r w:rsidR="008D2B23" w:rsidRPr="00A45EBB">
        <w:t xml:space="preserve">отписан и печатом оверен образац „Модел уговора“ </w:t>
      </w:r>
      <w:r w:rsidR="003C4E60" w:rsidRPr="00A45EBB">
        <w:t>(пожељно је да буде попуњен)</w:t>
      </w:r>
    </w:p>
    <w:p w:rsidR="00EE070C" w:rsidRPr="00784653" w:rsidRDefault="009B3371" w:rsidP="00784653">
      <w:pPr>
        <w:pStyle w:val="KDNabrajanje"/>
        <w:spacing w:before="0"/>
        <w:ind w:left="629" w:hanging="357"/>
      </w:pPr>
      <w:r w:rsidRPr="00F408AB">
        <w:t>Овлашћење за потписника (ако не потписује заступник)</w:t>
      </w:r>
    </w:p>
    <w:p w:rsidR="00784653" w:rsidRDefault="00784653" w:rsidP="00784653">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FE4C95" w:rsidRPr="00DF2ACF" w:rsidRDefault="00FE4C95"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532360" w:rsidRPr="00532360" w:rsidRDefault="00532360" w:rsidP="008D2B23">
      <w:pPr>
        <w:pStyle w:val="KDParagraf"/>
        <w:spacing w:before="0"/>
        <w:rPr>
          <w:rFonts w:cs="Arial"/>
          <w:sz w:val="6"/>
          <w:szCs w:val="6"/>
          <w:lang w:val="ru-RU"/>
        </w:rPr>
      </w:pPr>
      <w:r>
        <w:rPr>
          <w:rFonts w:cs="Arial"/>
          <w:sz w:val="6"/>
          <w:szCs w:val="6"/>
          <w:lang w:val="ru-RU"/>
        </w:rPr>
        <w:t>,</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532360" w:rsidRPr="003C65C1" w:rsidRDefault="00532360"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A44B7E" w:rsidRDefault="00A44B7E" w:rsidP="00FC355A">
      <w:pPr>
        <w:pStyle w:val="KDParagraf"/>
        <w:spacing w:before="0"/>
        <w:rPr>
          <w:rFonts w:cs="Arial"/>
          <w:lang w:val="sr-Cyrl-RS"/>
        </w:rPr>
      </w:pPr>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846627">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AB3782">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46627" w:rsidRPr="00846627">
        <w:rPr>
          <w:rFonts w:cs="Arial"/>
          <w:b/>
          <w:lang w:val="sr-Cyrl-RS"/>
        </w:rPr>
        <w:t xml:space="preserve">Делови пумпи отпадних вода и мазутног постројења  ТЕНТ </w:t>
      </w:r>
      <w:r w:rsidR="00846627">
        <w:rPr>
          <w:rFonts w:cs="Arial"/>
          <w:b/>
          <w:lang w:val="sr-Cyrl-RS"/>
        </w:rPr>
        <w:t>–</w:t>
      </w:r>
      <w:r w:rsidR="00846627" w:rsidRPr="00846627">
        <w:rPr>
          <w:rFonts w:cs="Arial"/>
          <w:b/>
          <w:lang w:val="sr-Cyrl-RS"/>
        </w:rPr>
        <w:t xml:space="preserve"> А</w:t>
      </w:r>
      <w:r w:rsidR="00846627">
        <w:rPr>
          <w:rFonts w:cs="Arial"/>
          <w:b/>
          <w:lang w:val="sr-Cyrl-RS"/>
        </w:rPr>
        <w:t xml:space="preserve">, </w:t>
      </w:r>
      <w:r w:rsidRPr="00F10346">
        <w:rPr>
          <w:rFonts w:cs="Arial"/>
          <w:lang w:val="ru-RU"/>
        </w:rPr>
        <w:t xml:space="preserve">- Јавна набавка број </w:t>
      </w:r>
      <w:r w:rsidR="00933475" w:rsidRPr="00364CFC">
        <w:rPr>
          <w:rFonts w:cs="Arial"/>
          <w:b/>
          <w:lang w:val="ru-RU"/>
        </w:rPr>
        <w:t>3000/</w:t>
      </w:r>
      <w:r w:rsidR="00846627">
        <w:rPr>
          <w:rFonts w:cs="Arial"/>
          <w:b/>
          <w:lang w:val="ru-RU"/>
        </w:rPr>
        <w:t>1960</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846627">
        <w:rPr>
          <w:rFonts w:cs="Arial"/>
          <w:b/>
          <w:lang w:val="sr-Cyrl-RS"/>
        </w:rPr>
        <w:t>2097</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532360">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846627">
      <w:pPr>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846627" w:rsidRPr="00846627">
        <w:rPr>
          <w:rFonts w:cs="Arial"/>
          <w:b/>
          <w:lang w:val="sr-Cyrl-RS"/>
        </w:rPr>
        <w:t xml:space="preserve">Делови пумпи отпадних вода и мазутног </w:t>
      </w:r>
      <w:proofErr w:type="gramStart"/>
      <w:r w:rsidR="00846627" w:rsidRPr="00846627">
        <w:rPr>
          <w:rFonts w:cs="Arial"/>
          <w:b/>
          <w:lang w:val="sr-Cyrl-RS"/>
        </w:rPr>
        <w:t>постројења  ТЕНТ</w:t>
      </w:r>
      <w:proofErr w:type="gramEnd"/>
      <w:r w:rsidR="00846627" w:rsidRPr="00846627">
        <w:rPr>
          <w:rFonts w:cs="Arial"/>
          <w:b/>
          <w:lang w:val="sr-Cyrl-RS"/>
        </w:rPr>
        <w:t xml:space="preserve"> </w:t>
      </w:r>
      <w:r w:rsidR="00846627">
        <w:rPr>
          <w:rFonts w:cs="Arial"/>
          <w:b/>
          <w:lang w:val="sr-Cyrl-RS"/>
        </w:rPr>
        <w:t>–</w:t>
      </w:r>
      <w:r w:rsidR="00846627" w:rsidRPr="00846627">
        <w:rPr>
          <w:rFonts w:cs="Arial"/>
          <w:b/>
          <w:lang w:val="sr-Cyrl-RS"/>
        </w:rPr>
        <w:t xml:space="preserve"> А</w:t>
      </w:r>
      <w:r w:rsidR="00846627">
        <w:rPr>
          <w:rFonts w:cs="Arial"/>
          <w:b/>
          <w:lang w:val="sr-Cyrl-RS"/>
        </w:rPr>
        <w:t xml:space="preserve">, </w:t>
      </w:r>
      <w:r w:rsidRPr="00F10346">
        <w:rPr>
          <w:rFonts w:cs="Arial"/>
        </w:rPr>
        <w:t xml:space="preserve">- Јавна набавка број </w:t>
      </w:r>
      <w:r w:rsidR="00933475" w:rsidRPr="00364CFC">
        <w:rPr>
          <w:rFonts w:cs="Arial"/>
          <w:b/>
        </w:rPr>
        <w:t>3000/</w:t>
      </w:r>
      <w:r w:rsidR="00846627">
        <w:rPr>
          <w:rFonts w:cs="Arial"/>
          <w:b/>
          <w:lang w:val="sr-Cyrl-RS"/>
        </w:rPr>
        <w:t>1960</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846627">
        <w:rPr>
          <w:rFonts w:cs="Arial"/>
          <w:b/>
          <w:lang w:val="sr-Cyrl-RS"/>
        </w:rPr>
        <w:t>2097</w:t>
      </w:r>
      <w:r w:rsidR="00364CFC" w:rsidRPr="00364CFC">
        <w:rPr>
          <w:rFonts w:cs="Arial"/>
          <w:b/>
          <w:lang w:val="sr-Cyrl-RS"/>
        </w:rPr>
        <w:t>/2017</w:t>
      </w:r>
      <w:r w:rsidR="00933475" w:rsidRPr="00364CFC">
        <w:rPr>
          <w:rFonts w:cs="Arial"/>
          <w:b/>
        </w:rPr>
        <w:t>)</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6A7685" w:rsidRDefault="006A7685"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sidR="00FA7775">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C144E0" w:rsidRDefault="008D2B23" w:rsidP="008D2B23">
      <w:pPr>
        <w:pStyle w:val="KDNabrajanje"/>
        <w:spacing w:before="0"/>
        <w:rPr>
          <w:rFonts w:cs="Arial"/>
          <w:sz w:val="21"/>
          <w:szCs w:val="21"/>
        </w:rPr>
      </w:pPr>
      <w:r w:rsidRPr="00C144E0">
        <w:rPr>
          <w:rFonts w:cs="Arial"/>
          <w:sz w:val="21"/>
          <w:szCs w:val="21"/>
          <w:lang w:val="sr-Cyrl-CS"/>
        </w:rPr>
        <w:t xml:space="preserve">податке о </w:t>
      </w:r>
      <w:r w:rsidRPr="00C144E0">
        <w:rPr>
          <w:rFonts w:cs="Arial"/>
          <w:sz w:val="21"/>
          <w:szCs w:val="21"/>
        </w:rPr>
        <w:t xml:space="preserve">члану групе који ће бити </w:t>
      </w:r>
      <w:r w:rsidRPr="00C144E0">
        <w:rPr>
          <w:rFonts w:cs="Arial"/>
          <w:sz w:val="21"/>
          <w:szCs w:val="21"/>
          <w:lang w:val="sr-Cyrl-CS"/>
        </w:rPr>
        <w:t>Н</w:t>
      </w:r>
      <w:r w:rsidRPr="00C144E0">
        <w:rPr>
          <w:rFonts w:cs="Arial"/>
          <w:sz w:val="21"/>
          <w:szCs w:val="21"/>
        </w:rPr>
        <w:t xml:space="preserve">осилац посла, односно који ће поднети понуду и који ће заступати групу понуђача пред </w:t>
      </w:r>
      <w:r w:rsidRPr="00C144E0">
        <w:rPr>
          <w:rFonts w:cs="Arial"/>
          <w:sz w:val="21"/>
          <w:szCs w:val="21"/>
          <w:lang w:val="sr-Cyrl-CS"/>
        </w:rPr>
        <w:t>Н</w:t>
      </w:r>
      <w:r w:rsidRPr="00C144E0">
        <w:rPr>
          <w:rFonts w:cs="Arial"/>
          <w:sz w:val="21"/>
          <w:szCs w:val="21"/>
        </w:rPr>
        <w:t>аручиоцем;</w:t>
      </w:r>
    </w:p>
    <w:p w:rsidR="008D2B23" w:rsidRPr="00C144E0" w:rsidRDefault="008D2B23" w:rsidP="0058431E">
      <w:pPr>
        <w:pStyle w:val="KDNabrajanje"/>
        <w:spacing w:before="0"/>
        <w:ind w:left="629" w:hanging="357"/>
        <w:rPr>
          <w:rFonts w:cs="Arial"/>
          <w:sz w:val="21"/>
          <w:szCs w:val="21"/>
        </w:rPr>
      </w:pPr>
      <w:r w:rsidRPr="00C144E0">
        <w:rPr>
          <w:rFonts w:cs="Arial"/>
          <w:sz w:val="21"/>
          <w:szCs w:val="21"/>
        </w:rPr>
        <w:t>опис послова сваког од понуђача из групе понуђача у извршењу уговора.</w:t>
      </w:r>
    </w:p>
    <w:p w:rsidR="00D94D01" w:rsidRPr="00C144E0" w:rsidRDefault="00D94D01" w:rsidP="0058431E">
      <w:pPr>
        <w:pStyle w:val="KDNabrajanje"/>
        <w:spacing w:before="0"/>
        <w:ind w:left="629" w:hanging="357"/>
        <w:rPr>
          <w:sz w:val="21"/>
          <w:szCs w:val="21"/>
          <w:lang w:val="sr-Cyrl-RS"/>
        </w:rPr>
      </w:pPr>
      <w:r w:rsidRPr="00C144E0">
        <w:rPr>
          <w:sz w:val="21"/>
          <w:szCs w:val="21"/>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sidRPr="00C144E0">
        <w:rPr>
          <w:sz w:val="21"/>
          <w:szCs w:val="21"/>
          <w:lang w:val="sr-Cyrl-RS"/>
        </w:rPr>
        <w:t xml:space="preserve">и 76. </w:t>
      </w:r>
      <w:r w:rsidRPr="00C144E0">
        <w:rPr>
          <w:sz w:val="21"/>
          <w:szCs w:val="21"/>
        </w:rPr>
        <w:t>Закона и Упутство како се доказује испуњеност тих услова</w:t>
      </w:r>
      <w:r w:rsidRPr="00C144E0">
        <w:rPr>
          <w:sz w:val="21"/>
          <w:szCs w:val="21"/>
          <w:lang w:val="sr-Cyrl-RS"/>
        </w:rPr>
        <w:t>.</w:t>
      </w:r>
    </w:p>
    <w:p w:rsidR="00D94D01" w:rsidRPr="00C144E0" w:rsidRDefault="00D94D01" w:rsidP="0058431E">
      <w:pPr>
        <w:pStyle w:val="KDNabrajanje"/>
        <w:spacing w:before="0"/>
        <w:rPr>
          <w:color w:val="00B0F0"/>
          <w:sz w:val="21"/>
          <w:szCs w:val="21"/>
          <w:lang w:bidi="en-US"/>
        </w:rPr>
      </w:pPr>
      <w:r w:rsidRPr="00C144E0">
        <w:rPr>
          <w:sz w:val="21"/>
          <w:szCs w:val="21"/>
          <w:lang w:bidi="en-US"/>
        </w:rPr>
        <w:t xml:space="preserve">У случају заједничке понуде групе понуђача </w:t>
      </w:r>
      <w:r w:rsidRPr="00C144E0">
        <w:rPr>
          <w:sz w:val="21"/>
          <w:szCs w:val="21"/>
          <w:lang w:val="sr-Cyrl-CS" w:bidi="en-US"/>
        </w:rPr>
        <w:t xml:space="preserve">обрасце под пуном материјалном и кривичном одговорношћу </w:t>
      </w:r>
      <w:r w:rsidRPr="00C144E0">
        <w:rPr>
          <w:sz w:val="21"/>
          <w:szCs w:val="21"/>
          <w:lang w:bidi="en-US"/>
        </w:rPr>
        <w:t xml:space="preserve">попуњава, потписује и оверава сваки члан групе </w:t>
      </w:r>
      <w:r w:rsidRPr="00C144E0">
        <w:rPr>
          <w:sz w:val="21"/>
          <w:szCs w:val="21"/>
          <w:lang w:bidi="en-US"/>
        </w:rPr>
        <w:lastRenderedPageBreak/>
        <w:t>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C144E0">
        <w:rPr>
          <w:sz w:val="21"/>
          <w:szCs w:val="21"/>
          <w:lang w:bidi="en-US"/>
        </w:rPr>
        <w:t>Понуђачи из групе понуђача одговорају неограничено солидарно према наручиоцу.</w:t>
      </w:r>
    </w:p>
    <w:p w:rsidR="006A7685" w:rsidRPr="00C144E0" w:rsidRDefault="006A7685" w:rsidP="006A7685">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F10346">
        <w:rPr>
          <w:rFonts w:cs="Arial"/>
          <w:lang w:val="en-US"/>
        </w:rPr>
        <w:t xml:space="preserve"> </w:t>
      </w:r>
      <w:r w:rsidRPr="00B73EB4">
        <w:rPr>
          <w:rFonts w:cs="Arial"/>
          <w:lang w:val="en-US"/>
        </w:rPr>
        <w:t>Рок испоруке добара</w:t>
      </w:r>
    </w:p>
    <w:p w:rsidR="00C144E0" w:rsidRPr="00C144E0" w:rsidRDefault="00C144E0" w:rsidP="00C144E0">
      <w:pPr>
        <w:autoSpaceDE w:val="0"/>
        <w:autoSpaceDN w:val="0"/>
        <w:adjustRightInd w:val="0"/>
        <w:spacing w:before="0"/>
        <w:rPr>
          <w:rFonts w:cs="Arial"/>
          <w:lang w:val="sr-Cyrl-RS"/>
        </w:rPr>
      </w:pPr>
      <w:proofErr w:type="gramStart"/>
      <w:r w:rsidRPr="00C144E0">
        <w:rPr>
          <w:rFonts w:cs="Arial"/>
        </w:rPr>
        <w:t xml:space="preserve">Изабрани </w:t>
      </w:r>
      <w:r w:rsidRPr="00465188">
        <w:rPr>
          <w:rFonts w:cs="Arial"/>
        </w:rPr>
        <w:t>понуђач је обавезан да испоруку добара</w:t>
      </w:r>
      <w:r w:rsidRPr="00465188">
        <w:rPr>
          <w:rFonts w:cs="Arial"/>
          <w:lang w:val="sr-Cyrl-RS"/>
        </w:rPr>
        <w:t xml:space="preserve"> </w:t>
      </w:r>
      <w:r w:rsidRPr="00465188">
        <w:rPr>
          <w:rFonts w:cs="Arial"/>
        </w:rPr>
        <w:t xml:space="preserve">изврши у року који не може бити дужи од </w:t>
      </w:r>
      <w:r w:rsidR="00AB7468">
        <w:rPr>
          <w:rFonts w:cs="Arial"/>
          <w:lang w:val="sr-Cyrl-RS"/>
        </w:rPr>
        <w:t>120</w:t>
      </w:r>
      <w:r w:rsidRPr="00465188">
        <w:rPr>
          <w:rFonts w:cs="Arial"/>
        </w:rPr>
        <w:t xml:space="preserve"> дана од дана </w:t>
      </w:r>
      <w:r w:rsidRPr="00465188">
        <w:rPr>
          <w:rFonts w:cs="Arial"/>
          <w:lang w:val="sr-Cyrl-RS"/>
        </w:rPr>
        <w:t>ступања</w:t>
      </w:r>
      <w:r w:rsidRPr="00C144E0">
        <w:rPr>
          <w:rFonts w:cs="Arial"/>
          <w:lang w:val="sr-Cyrl-RS"/>
        </w:rPr>
        <w:t xml:space="preserve"> уговора на снагу.</w:t>
      </w:r>
      <w:proofErr w:type="gramEnd"/>
      <w:r w:rsidRPr="00C144E0">
        <w:rPr>
          <w:rFonts w:cs="Arial"/>
          <w:lang w:val="sr-Latn-RS"/>
        </w:rPr>
        <w:t xml:space="preserve"> </w:t>
      </w:r>
    </w:p>
    <w:p w:rsidR="00C144E0" w:rsidRPr="00622459" w:rsidRDefault="00C144E0" w:rsidP="00C144E0">
      <w:pPr>
        <w:pStyle w:val="ListParagraph"/>
        <w:autoSpaceDE w:val="0"/>
        <w:autoSpaceDN w:val="0"/>
        <w:adjustRightInd w:val="0"/>
        <w:spacing w:before="0" w:after="0" w:line="240" w:lineRule="auto"/>
        <w:ind w:left="360"/>
        <w:contextualSpacing w:val="0"/>
        <w:rPr>
          <w:rFonts w:ascii="Arial" w:hAnsi="Arial" w:cs="Arial"/>
          <w:lang w:val="sr-Cyrl-RS"/>
        </w:rPr>
      </w:pPr>
    </w:p>
    <w:p w:rsidR="006C6FDF" w:rsidRPr="00B73EB4" w:rsidRDefault="008A0A5C" w:rsidP="00622459">
      <w:pPr>
        <w:pStyle w:val="Heading10"/>
        <w:numPr>
          <w:ilvl w:val="1"/>
          <w:numId w:val="22"/>
        </w:numPr>
        <w:spacing w:before="0"/>
        <w:rPr>
          <w:rFonts w:cs="Arial"/>
          <w:lang w:val="en-US"/>
        </w:rPr>
      </w:pPr>
      <w:r w:rsidRPr="00B73EB4">
        <w:rPr>
          <w:rFonts w:cs="Arial"/>
          <w:lang w:val="en-US"/>
        </w:rPr>
        <w:t>Гарантни рок</w:t>
      </w:r>
    </w:p>
    <w:p w:rsidR="00465188" w:rsidRPr="00465188" w:rsidRDefault="00465188" w:rsidP="00465188">
      <w:pPr>
        <w:spacing w:before="0"/>
        <w:rPr>
          <w:rFonts w:cs="Arial"/>
          <w:lang w:val="sr-Cyrl-RS" w:eastAsia="zh-CN"/>
        </w:rPr>
      </w:pPr>
      <w:proofErr w:type="gramStart"/>
      <w:r w:rsidRPr="00465188">
        <w:rPr>
          <w:rFonts w:cs="Arial"/>
          <w:lang w:eastAsia="zh-CN"/>
        </w:rPr>
        <w:t xml:space="preserve">Гарантни рок за предмет набавке је минимум </w:t>
      </w:r>
      <w:r w:rsidRPr="00465188">
        <w:rPr>
          <w:rFonts w:cs="Arial"/>
          <w:lang w:val="sr-Cyrl-RS" w:eastAsia="zh-CN"/>
        </w:rPr>
        <w:t>12 месеци</w:t>
      </w:r>
      <w:r w:rsidRPr="00465188">
        <w:rPr>
          <w:rFonts w:cs="Arial"/>
          <w:lang w:val="sr-Cyrl-CS" w:eastAsia="zh-CN"/>
        </w:rPr>
        <w:t xml:space="preserve"> </w:t>
      </w:r>
      <w:r w:rsidRPr="00465188">
        <w:rPr>
          <w:rFonts w:cs="Arial"/>
          <w:lang w:eastAsia="zh-CN"/>
        </w:rPr>
        <w:t xml:space="preserve">од дана </w:t>
      </w:r>
      <w:r w:rsidRPr="00465188">
        <w:rPr>
          <w:rFonts w:cs="Arial"/>
          <w:lang w:val="sr-Cyrl-RS" w:eastAsia="zh-CN"/>
        </w:rPr>
        <w:t>испоруке.</w:t>
      </w:r>
      <w:proofErr w:type="gramEnd"/>
    </w:p>
    <w:p w:rsidR="00465188" w:rsidRPr="00465188" w:rsidRDefault="00465188" w:rsidP="00465188">
      <w:pPr>
        <w:spacing w:before="0"/>
        <w:rPr>
          <w:rFonts w:cs="Arial"/>
          <w:sz w:val="8"/>
          <w:szCs w:val="8"/>
          <w:lang w:val="sr-Cyrl-CS"/>
        </w:rPr>
      </w:pPr>
    </w:p>
    <w:p w:rsidR="00465188" w:rsidRPr="00465188" w:rsidRDefault="00465188" w:rsidP="00465188">
      <w:pPr>
        <w:spacing w:before="0"/>
        <w:rPr>
          <w:rFonts w:cs="Arial"/>
          <w:b/>
        </w:rPr>
      </w:pPr>
      <w:r w:rsidRPr="00465188">
        <w:rPr>
          <w:rFonts w:cs="Arial"/>
          <w:lang w:val="sr-Cyrl-CS"/>
        </w:rPr>
        <w:t>У случају отказа рада испоручених делова у гарантном периоду или да пумпе не остварују захтеване радне услове из захтева наручиоца, изабрани понуђач је у обавези да у току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испоручени делови не остварују захтеване радне параметре (без додатних трошкова наручиоца). Ако је отказ рада пумпе или неког њеног дела пумпе не остварују захтеване радне параметре, а узроковано лоше одабраним, некомпатибилним елементима улошка пумпе, као и проблема чији је узрок лоше израђени и испоручени предмет набавке или његов део, изабрани понуђач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или обави сервис и репарацију. (Изабрани понуђач сноси све трошкове замене и нове испоруке).</w:t>
      </w:r>
    </w:p>
    <w:p w:rsidR="00B67352" w:rsidRPr="00B67352" w:rsidRDefault="00B67352" w:rsidP="00B67352">
      <w:pPr>
        <w:tabs>
          <w:tab w:val="left" w:pos="9090"/>
        </w:tabs>
        <w:spacing w:before="0"/>
        <w:rPr>
          <w:rFonts w:cs="Arial"/>
          <w:sz w:val="12"/>
          <w:szCs w:val="12"/>
          <w:lang w:val="sr-Cyrl-CS"/>
        </w:rPr>
      </w:pPr>
    </w:p>
    <w:p w:rsidR="00B67352" w:rsidRPr="00B56F28" w:rsidRDefault="00B67352" w:rsidP="00B67352">
      <w:pPr>
        <w:tabs>
          <w:tab w:val="left" w:pos="9090"/>
        </w:tabs>
        <w:spacing w:before="0"/>
        <w:rPr>
          <w:rFonts w:cs="Arial"/>
        </w:rPr>
      </w:pPr>
      <w:r w:rsidRPr="00725F4C">
        <w:rPr>
          <w:rFonts w:cs="Arial"/>
          <w:lang w:val="sr-Cyrl-CS"/>
        </w:rPr>
        <w:t>У случају сервиса и репарације предмета набавке или неког његовог дела у гарантном периоду, као и замене предмета набавке новим, неопходно је обавити продужење гарантног периода</w:t>
      </w:r>
      <w:r>
        <w:rPr>
          <w:rFonts w:cs="Arial"/>
          <w:lang w:val="sr-Cyrl-CS"/>
        </w:rPr>
        <w:t xml:space="preserve">. </w:t>
      </w:r>
      <w:r w:rsidRPr="00725F4C">
        <w:rPr>
          <w:rFonts w:cs="Arial"/>
          <w:lang w:val="sr-Cyrl-CS"/>
        </w:rPr>
        <w:t xml:space="preserve"> </w:t>
      </w: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w:t>
      </w:r>
      <w:r w:rsidRPr="00725F4C">
        <w:rPr>
          <w:rFonts w:cs="Arial"/>
        </w:rPr>
        <w:t xml:space="preserve">и износи </w:t>
      </w:r>
      <w:r w:rsidRPr="00725F4C">
        <w:rPr>
          <w:rFonts w:cs="Arial"/>
          <w:lang w:val="sr-Cyrl-RS"/>
        </w:rPr>
        <w:t>12 месеци</w:t>
      </w:r>
      <w:r w:rsidRPr="00B56F28">
        <w:rPr>
          <w:rFonts w:cs="Arial"/>
        </w:rPr>
        <w:t xml:space="preserve"> од датума замене.</w:t>
      </w:r>
      <w:proofErr w:type="gramEnd"/>
    </w:p>
    <w:p w:rsidR="00B67352" w:rsidRPr="00725F4C" w:rsidRDefault="00B67352" w:rsidP="00B67352">
      <w:pPr>
        <w:spacing w:before="0"/>
        <w:rPr>
          <w:rFonts w:cs="Arial"/>
          <w:sz w:val="6"/>
          <w:szCs w:val="6"/>
          <w:lang w:val="sr-Cyrl-CS"/>
        </w:rPr>
      </w:pPr>
    </w:p>
    <w:p w:rsidR="00B67352" w:rsidRDefault="00B67352" w:rsidP="00B67352">
      <w:pPr>
        <w:spacing w:before="0"/>
        <w:rPr>
          <w:rFonts w:cs="Arial"/>
          <w:lang w:val="sr-Cyrl-CS"/>
        </w:rPr>
      </w:pPr>
      <w:r w:rsidRPr="00725F4C">
        <w:rPr>
          <w:rFonts w:cs="Arial"/>
          <w:lang w:val="sr-Cyrl-CS"/>
        </w:rPr>
        <w:t xml:space="preserve">Продавац ће преузети све трошкове </w:t>
      </w:r>
      <w:r>
        <w:rPr>
          <w:rFonts w:cs="Arial"/>
          <w:lang w:val="sr-Cyrl-CS"/>
        </w:rPr>
        <w:t>наручиоца</w:t>
      </w:r>
      <w:r w:rsidRPr="00725F4C">
        <w:rPr>
          <w:rFonts w:cs="Arial"/>
          <w:lang w:val="sr-Cyrl-CS"/>
        </w:rPr>
        <w:t xml:space="preserve">, који би настали неодазивањем на позив </w:t>
      </w:r>
      <w:r>
        <w:rPr>
          <w:rFonts w:cs="Arial"/>
          <w:lang w:val="sr-Cyrl-CS"/>
        </w:rPr>
        <w:t>наручиоца</w:t>
      </w:r>
      <w:r w:rsidRPr="00725F4C">
        <w:rPr>
          <w:rFonts w:cs="Arial"/>
          <w:lang w:val="sr-Cyrl-CS"/>
        </w:rPr>
        <w:t xml:space="preserve"> ради ангажовања стручног особља у случају немогућности или отежане уградње  испоручених елемената, отказа рада испоручених пумпи у гарантном периоду или да пумпе не остварују захтеване радне услове из захтева наручиоца.</w:t>
      </w:r>
    </w:p>
    <w:p w:rsidR="00B67352" w:rsidRDefault="00B67352" w:rsidP="00B67352">
      <w:pPr>
        <w:tabs>
          <w:tab w:val="left" w:pos="9090"/>
        </w:tabs>
        <w:spacing w:before="0"/>
        <w:rPr>
          <w:rFonts w:cs="Arial"/>
          <w:lang w:val="sr-Cyrl-RS"/>
        </w:rPr>
      </w:pPr>
      <w:proofErr w:type="gramStart"/>
      <w:r w:rsidRPr="00B56F28">
        <w:rPr>
          <w:rFonts w:cs="Arial"/>
        </w:rPr>
        <w:lastRenderedPageBreak/>
        <w:t xml:space="preserve">Сви трошкови који буду проузроковани </w:t>
      </w:r>
      <w:r>
        <w:rPr>
          <w:rFonts w:cs="Arial"/>
          <w:lang w:val="sr-Cyrl-RS"/>
        </w:rPr>
        <w:t>Наручиоцу</w:t>
      </w:r>
      <w:r w:rsidRPr="00B56F28">
        <w:rPr>
          <w:rFonts w:cs="Arial"/>
        </w:rPr>
        <w:t>, а везани су за отклањање недостатака на добру које му се испоручује, у гарантном року, иду на терет Продавца.</w:t>
      </w:r>
      <w:proofErr w:type="gramEnd"/>
    </w:p>
    <w:p w:rsidR="00465188" w:rsidRPr="00B67352" w:rsidRDefault="00465188" w:rsidP="00465188">
      <w:pPr>
        <w:spacing w:before="0"/>
        <w:rPr>
          <w:rFonts w:cs="Arial"/>
          <w:lang w:val="sr-Cyrl-CS" w:eastAsia="zh-CN"/>
        </w:rPr>
      </w:pPr>
    </w:p>
    <w:p w:rsidR="008D2B23" w:rsidRPr="00C144E0" w:rsidRDefault="006C6FDF" w:rsidP="00622459">
      <w:pPr>
        <w:spacing w:before="0"/>
        <w:rPr>
          <w:rFonts w:cs="Arial"/>
          <w:b/>
        </w:rPr>
      </w:pPr>
      <w:r w:rsidRPr="00C144E0">
        <w:rPr>
          <w:rFonts w:cs="Arial"/>
          <w:b/>
        </w:rPr>
        <w:t xml:space="preserve">6.15 </w:t>
      </w:r>
      <w:r w:rsidR="008D2B23" w:rsidRPr="00C144E0">
        <w:rPr>
          <w:rFonts w:cs="Arial"/>
          <w:b/>
        </w:rPr>
        <w:t>Начин и услови плаћања</w:t>
      </w:r>
      <w:bookmarkEnd w:id="223"/>
      <w:bookmarkEnd w:id="224"/>
    </w:p>
    <w:p w:rsidR="00E41F81" w:rsidRPr="00E41F81" w:rsidRDefault="00E41F81" w:rsidP="00622459">
      <w:pPr>
        <w:autoSpaceDE w:val="0"/>
        <w:autoSpaceDN w:val="0"/>
        <w:adjustRightInd w:val="0"/>
        <w:spacing w:before="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w:t>
      </w:r>
      <w:r w:rsidR="00FE4C95">
        <w:rPr>
          <w:rFonts w:eastAsia="Calibri" w:cs="Arial"/>
          <w:lang w:val="sr-Cyrl-RS"/>
        </w:rPr>
        <w:t>Наручиоца</w:t>
      </w:r>
      <w:r w:rsidRPr="001D7EF1">
        <w:rPr>
          <w:rFonts w:eastAsia="Calibri" w:cs="Arial"/>
        </w:rPr>
        <w:t xml:space="preserve"> и  </w:t>
      </w:r>
      <w:r w:rsidR="00FE4C95">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622459">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622459">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FE4C95">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FE4C95">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622459">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622459">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62245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5E4A39">
      <w:pPr>
        <w:pStyle w:val="KDPodnaslov2"/>
        <w:numPr>
          <w:ilvl w:val="1"/>
          <w:numId w:val="23"/>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054FAA" w:rsidRPr="00C144E0" w:rsidRDefault="00054FAA" w:rsidP="005E4A39">
      <w:pPr>
        <w:spacing w:before="0"/>
        <w:rPr>
          <w:rFonts w:eastAsia="TimesNewRomanPSMT" w:cs="Arial"/>
          <w:bCs/>
          <w:iCs/>
          <w:sz w:val="21"/>
          <w:szCs w:val="21"/>
        </w:rPr>
      </w:pPr>
      <w:proofErr w:type="gramStart"/>
      <w:r w:rsidRPr="00C144E0">
        <w:rPr>
          <w:rFonts w:eastAsia="TimesNewRomanPSMT" w:cs="Arial"/>
          <w:bCs/>
          <w:iCs/>
          <w:sz w:val="21"/>
          <w:szCs w:val="21"/>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C144E0" w:rsidRDefault="00054FAA" w:rsidP="005E4A39">
      <w:pPr>
        <w:spacing w:before="0"/>
        <w:rPr>
          <w:rFonts w:eastAsia="TimesNewRomanPSMT" w:cs="Arial"/>
          <w:bCs/>
          <w:iCs/>
          <w:sz w:val="21"/>
          <w:szCs w:val="21"/>
        </w:rPr>
      </w:pPr>
      <w:proofErr w:type="gramStart"/>
      <w:r w:rsidRPr="00C144E0">
        <w:rPr>
          <w:rFonts w:eastAsia="TimesNewRomanPSMT" w:cs="Arial"/>
          <w:bCs/>
          <w:iCs/>
          <w:sz w:val="21"/>
          <w:szCs w:val="21"/>
        </w:rPr>
        <w:t>Члан групе понуђача може бити налогодавац СФО.</w:t>
      </w:r>
      <w:proofErr w:type="gramEnd"/>
    </w:p>
    <w:p w:rsidR="00054FAA" w:rsidRPr="00C144E0" w:rsidRDefault="00054FAA" w:rsidP="005E4A39">
      <w:pPr>
        <w:spacing w:before="0"/>
        <w:rPr>
          <w:rFonts w:eastAsia="TimesNewRomanPSMT" w:cs="Arial"/>
          <w:bCs/>
          <w:iCs/>
          <w:sz w:val="21"/>
          <w:szCs w:val="21"/>
        </w:rPr>
      </w:pPr>
      <w:proofErr w:type="gramStart"/>
      <w:r w:rsidRPr="00C144E0">
        <w:rPr>
          <w:rFonts w:eastAsia="TimesNewRomanPSMT" w:cs="Arial"/>
          <w:bCs/>
          <w:iCs/>
          <w:sz w:val="21"/>
          <w:szCs w:val="21"/>
        </w:rPr>
        <w:t>СФО морају да буду у валути у којој је и понуда.</w:t>
      </w:r>
      <w:proofErr w:type="gramEnd"/>
    </w:p>
    <w:p w:rsidR="00054FAA" w:rsidRDefault="00054FAA" w:rsidP="005E4A39">
      <w:pPr>
        <w:spacing w:before="0"/>
        <w:rPr>
          <w:rFonts w:eastAsia="TimesNewRomanPSMT" w:cs="Arial"/>
          <w:bCs/>
          <w:iCs/>
          <w:sz w:val="21"/>
          <w:szCs w:val="21"/>
          <w:lang w:val="sr-Cyrl-RS"/>
        </w:rPr>
      </w:pPr>
      <w:r w:rsidRPr="00C144E0">
        <w:rPr>
          <w:rFonts w:eastAsia="TimesNewRomanPSMT" w:cs="Arial"/>
          <w:bCs/>
          <w:iCs/>
          <w:sz w:val="21"/>
          <w:szCs w:val="21"/>
        </w:rPr>
        <w:t xml:space="preserve">Ако се за време трајања Уговора промене рокови за извршење уговорне обавезе, </w:t>
      </w:r>
      <w:proofErr w:type="gramStart"/>
      <w:r w:rsidRPr="00C144E0">
        <w:rPr>
          <w:rFonts w:eastAsia="TimesNewRomanPSMT" w:cs="Arial"/>
          <w:bCs/>
          <w:iCs/>
          <w:sz w:val="21"/>
          <w:szCs w:val="21"/>
        </w:rPr>
        <w:t>важност  СФО</w:t>
      </w:r>
      <w:proofErr w:type="gramEnd"/>
      <w:r w:rsidRPr="00C144E0">
        <w:rPr>
          <w:rFonts w:eastAsia="TimesNewRomanPSMT" w:cs="Arial"/>
          <w:bCs/>
          <w:iCs/>
          <w:sz w:val="21"/>
          <w:szCs w:val="21"/>
        </w:rPr>
        <w:t xml:space="preserve"> мора се продужити. </w:t>
      </w:r>
    </w:p>
    <w:p w:rsidR="00532360" w:rsidRPr="00B67352" w:rsidRDefault="00532360" w:rsidP="005E4A39">
      <w:pPr>
        <w:spacing w:before="0"/>
        <w:rPr>
          <w:rFonts w:eastAsia="TimesNewRomanPSMT" w:cs="Arial"/>
          <w:bCs/>
          <w:iCs/>
          <w:sz w:val="8"/>
          <w:szCs w:val="8"/>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C144E0" w:rsidRDefault="00054FAA" w:rsidP="00C144E0">
      <w:pPr>
        <w:spacing w:before="0"/>
        <w:rPr>
          <w:rFonts w:cs="Arial"/>
          <w:color w:val="000000" w:themeColor="text1"/>
          <w:sz w:val="21"/>
          <w:szCs w:val="21"/>
        </w:rPr>
      </w:pPr>
      <w:proofErr w:type="gramStart"/>
      <w:r w:rsidRPr="00C144E0">
        <w:rPr>
          <w:rFonts w:cs="Arial"/>
          <w:color w:val="000000" w:themeColor="text1"/>
          <w:sz w:val="21"/>
          <w:szCs w:val="2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C144E0" w:rsidRDefault="00054FAA" w:rsidP="00C144E0">
      <w:pPr>
        <w:spacing w:before="0"/>
        <w:rPr>
          <w:rFonts w:cs="Arial"/>
          <w:color w:val="000000" w:themeColor="text1"/>
          <w:sz w:val="21"/>
          <w:szCs w:val="21"/>
        </w:rPr>
      </w:pPr>
      <w:r w:rsidRPr="00C144E0">
        <w:rPr>
          <w:rFonts w:cs="Arial"/>
          <w:color w:val="000000" w:themeColor="text1"/>
          <w:sz w:val="21"/>
          <w:szCs w:val="21"/>
        </w:rPr>
        <w:t xml:space="preserve">Износ </w:t>
      </w:r>
      <w:proofErr w:type="gramStart"/>
      <w:r w:rsidRPr="00C144E0">
        <w:rPr>
          <w:rFonts w:cs="Arial"/>
          <w:color w:val="000000" w:themeColor="text1"/>
          <w:sz w:val="21"/>
          <w:szCs w:val="21"/>
        </w:rPr>
        <w:t>СФО  за</w:t>
      </w:r>
      <w:proofErr w:type="gramEnd"/>
      <w:r w:rsidRPr="00C144E0">
        <w:rPr>
          <w:rFonts w:cs="Arial"/>
          <w:color w:val="000000" w:themeColor="text1"/>
          <w:sz w:val="21"/>
          <w:szCs w:val="21"/>
        </w:rPr>
        <w:t xml:space="preserve"> озбиљност понуде је </w:t>
      </w:r>
      <w:r w:rsidRPr="00C144E0">
        <w:rPr>
          <w:rFonts w:cs="Arial"/>
          <w:color w:val="000000" w:themeColor="text1"/>
          <w:sz w:val="21"/>
          <w:szCs w:val="21"/>
          <w:lang w:val="sr-Cyrl-RS"/>
        </w:rPr>
        <w:t>5</w:t>
      </w:r>
      <w:r w:rsidRPr="00C144E0">
        <w:rPr>
          <w:rFonts w:cs="Arial"/>
          <w:color w:val="000000" w:themeColor="text1"/>
          <w:sz w:val="21"/>
          <w:szCs w:val="21"/>
        </w:rPr>
        <w:t>% вредности понуде без ПДВ.</w:t>
      </w:r>
    </w:p>
    <w:p w:rsidR="00054FAA" w:rsidRPr="00C144E0" w:rsidRDefault="00054FAA" w:rsidP="00C144E0">
      <w:pPr>
        <w:spacing w:before="0"/>
        <w:rPr>
          <w:rFonts w:cs="Arial"/>
          <w:color w:val="000000" w:themeColor="text1"/>
          <w:sz w:val="21"/>
          <w:szCs w:val="21"/>
        </w:rPr>
      </w:pPr>
      <w:r w:rsidRPr="00C144E0">
        <w:rPr>
          <w:rFonts w:cs="Arial"/>
          <w:color w:val="000000" w:themeColor="text1"/>
          <w:sz w:val="21"/>
          <w:szCs w:val="21"/>
        </w:rPr>
        <w:t>Основи за наплату СФО за озбиљност понуде су:</w:t>
      </w:r>
    </w:p>
    <w:p w:rsidR="00054FAA" w:rsidRPr="00C144E0" w:rsidRDefault="00054FAA" w:rsidP="00C144E0">
      <w:pPr>
        <w:spacing w:before="0"/>
        <w:rPr>
          <w:rFonts w:cs="Arial"/>
          <w:color w:val="000000" w:themeColor="text1"/>
          <w:sz w:val="21"/>
          <w:szCs w:val="21"/>
        </w:rPr>
      </w:pPr>
      <w:r w:rsidRPr="00C144E0">
        <w:rPr>
          <w:rFonts w:cs="Arial"/>
          <w:color w:val="000000" w:themeColor="text1"/>
          <w:sz w:val="21"/>
          <w:szCs w:val="21"/>
        </w:rPr>
        <w:t xml:space="preserve">- </w:t>
      </w:r>
      <w:proofErr w:type="gramStart"/>
      <w:r w:rsidRPr="00C144E0">
        <w:rPr>
          <w:rFonts w:cs="Arial"/>
          <w:color w:val="000000" w:themeColor="text1"/>
          <w:sz w:val="21"/>
          <w:szCs w:val="21"/>
        </w:rPr>
        <w:t>уколико</w:t>
      </w:r>
      <w:proofErr w:type="gramEnd"/>
      <w:r w:rsidRPr="00C144E0">
        <w:rPr>
          <w:rFonts w:cs="Arial"/>
          <w:color w:val="000000" w:themeColor="text1"/>
          <w:sz w:val="21"/>
          <w:szCs w:val="21"/>
        </w:rPr>
        <w:t xml:space="preserve"> понуђач након истека рока за подношење понуда повуче, опозове или измени своју понуду;</w:t>
      </w:r>
    </w:p>
    <w:p w:rsidR="00054FAA" w:rsidRPr="00C144E0" w:rsidRDefault="00054FAA" w:rsidP="00C144E0">
      <w:pPr>
        <w:spacing w:before="0"/>
        <w:rPr>
          <w:rFonts w:cs="Arial"/>
          <w:color w:val="000000" w:themeColor="text1"/>
          <w:sz w:val="21"/>
          <w:szCs w:val="21"/>
        </w:rPr>
      </w:pPr>
      <w:r w:rsidRPr="00C144E0">
        <w:rPr>
          <w:rFonts w:cs="Arial"/>
          <w:color w:val="000000" w:themeColor="text1"/>
          <w:sz w:val="21"/>
          <w:szCs w:val="21"/>
        </w:rPr>
        <w:t xml:space="preserve">- </w:t>
      </w:r>
      <w:proofErr w:type="gramStart"/>
      <w:r w:rsidRPr="00C144E0">
        <w:rPr>
          <w:rFonts w:cs="Arial"/>
          <w:color w:val="000000" w:themeColor="text1"/>
          <w:sz w:val="21"/>
          <w:szCs w:val="21"/>
        </w:rPr>
        <w:t>уколико</w:t>
      </w:r>
      <w:proofErr w:type="gramEnd"/>
      <w:r w:rsidRPr="00C144E0">
        <w:rPr>
          <w:rFonts w:cs="Arial"/>
          <w:color w:val="000000" w:themeColor="text1"/>
          <w:sz w:val="21"/>
          <w:szCs w:val="21"/>
        </w:rPr>
        <w:t xml:space="preserve"> понуђач коме је додељен уговор благовремено не потпише уговор о јавној набавци;</w:t>
      </w:r>
    </w:p>
    <w:p w:rsidR="00203C49" w:rsidRPr="00C144E0" w:rsidRDefault="00054FAA" w:rsidP="00C144E0">
      <w:pPr>
        <w:spacing w:before="0"/>
        <w:rPr>
          <w:rFonts w:cs="Arial"/>
          <w:color w:val="000000" w:themeColor="text1"/>
          <w:sz w:val="21"/>
          <w:szCs w:val="21"/>
          <w:lang w:val="sr-Cyrl-RS"/>
        </w:rPr>
      </w:pPr>
      <w:r w:rsidRPr="00C144E0">
        <w:rPr>
          <w:rFonts w:cs="Arial"/>
          <w:color w:val="000000" w:themeColor="text1"/>
          <w:sz w:val="21"/>
          <w:szCs w:val="21"/>
        </w:rPr>
        <w:t xml:space="preserve">- </w:t>
      </w:r>
      <w:proofErr w:type="gramStart"/>
      <w:r w:rsidRPr="00C144E0">
        <w:rPr>
          <w:rFonts w:cs="Arial"/>
          <w:color w:val="000000" w:themeColor="text1"/>
          <w:sz w:val="21"/>
          <w:szCs w:val="21"/>
        </w:rPr>
        <w:t>уколико</w:t>
      </w:r>
      <w:proofErr w:type="gramEnd"/>
      <w:r w:rsidRPr="00C144E0">
        <w:rPr>
          <w:rFonts w:cs="Arial"/>
          <w:color w:val="000000" w:themeColor="text1"/>
          <w:sz w:val="21"/>
          <w:szCs w:val="21"/>
        </w:rPr>
        <w:t xml:space="preserve"> понуђач коме је додељен уговор не поднесе исправно СФО за добро извршење посла</w:t>
      </w:r>
      <w:r w:rsidRPr="00C144E0">
        <w:rPr>
          <w:rFonts w:cs="Arial"/>
          <w:color w:val="000000" w:themeColor="text1"/>
          <w:sz w:val="21"/>
          <w:szCs w:val="21"/>
          <w:lang w:val="sr-Cyrl-RS"/>
        </w:rPr>
        <w:t xml:space="preserve"> </w:t>
      </w:r>
      <w:r w:rsidRPr="00C144E0">
        <w:rPr>
          <w:rFonts w:cs="Arial"/>
          <w:color w:val="000000" w:themeColor="text1"/>
          <w:sz w:val="21"/>
          <w:szCs w:val="21"/>
        </w:rPr>
        <w:t>у складу са захтевима из конкурсне документације.</w:t>
      </w:r>
    </w:p>
    <w:p w:rsidR="00203C49" w:rsidRPr="00C144E0" w:rsidRDefault="00203C49" w:rsidP="00C144E0">
      <w:pPr>
        <w:spacing w:before="0"/>
        <w:rPr>
          <w:rFonts w:cs="Arial"/>
          <w:color w:val="000000" w:themeColor="text1"/>
          <w:sz w:val="8"/>
          <w:szCs w:val="8"/>
          <w:lang w:val="sr-Cyrl-RS"/>
        </w:rPr>
      </w:pPr>
    </w:p>
    <w:p w:rsidR="00054FAA" w:rsidRPr="00541FAE" w:rsidRDefault="00054FAA" w:rsidP="00C144E0">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C144E0" w:rsidRDefault="00054FAA" w:rsidP="00C144E0">
      <w:pPr>
        <w:spacing w:before="0"/>
        <w:rPr>
          <w:rFonts w:cs="Arial"/>
          <w:color w:val="000000" w:themeColor="text1"/>
          <w:sz w:val="21"/>
          <w:szCs w:val="21"/>
        </w:rPr>
      </w:pPr>
      <w:proofErr w:type="gramStart"/>
      <w:r w:rsidRPr="00C144E0">
        <w:rPr>
          <w:rFonts w:cs="Arial"/>
          <w:color w:val="000000" w:themeColor="text1"/>
          <w:sz w:val="21"/>
          <w:szCs w:val="21"/>
        </w:rPr>
        <w:lastRenderedPageBreak/>
        <w:t>Рок важења СФО за добро извршење посла мора да буде минимум 30 календарских дана дужи од рока важења уговора.</w:t>
      </w:r>
      <w:proofErr w:type="gramEnd"/>
    </w:p>
    <w:p w:rsidR="00054FAA" w:rsidRPr="00C144E0" w:rsidRDefault="00054FAA" w:rsidP="00C144E0">
      <w:pPr>
        <w:spacing w:before="0"/>
        <w:rPr>
          <w:rFonts w:cs="Arial"/>
          <w:color w:val="000000" w:themeColor="text1"/>
          <w:sz w:val="21"/>
          <w:szCs w:val="21"/>
        </w:rPr>
      </w:pPr>
      <w:proofErr w:type="gramStart"/>
      <w:r w:rsidRPr="00C144E0">
        <w:rPr>
          <w:rFonts w:cs="Arial"/>
          <w:color w:val="000000" w:themeColor="text1"/>
          <w:sz w:val="21"/>
          <w:szCs w:val="21"/>
        </w:rPr>
        <w:t xml:space="preserve">Износ СФО за добро извршење посла је </w:t>
      </w:r>
      <w:r w:rsidRPr="00C144E0">
        <w:rPr>
          <w:rFonts w:cs="Arial"/>
          <w:color w:val="000000" w:themeColor="text1"/>
          <w:sz w:val="21"/>
          <w:szCs w:val="21"/>
          <w:lang w:val="sr-Cyrl-RS"/>
        </w:rPr>
        <w:t>10</w:t>
      </w:r>
      <w:r w:rsidRPr="00C144E0">
        <w:rPr>
          <w:rFonts w:cs="Arial"/>
          <w:color w:val="000000" w:themeColor="text1"/>
          <w:sz w:val="21"/>
          <w:szCs w:val="21"/>
        </w:rPr>
        <w:t>% од вредности уговора без ПДВ.</w:t>
      </w:r>
      <w:proofErr w:type="gramEnd"/>
    </w:p>
    <w:p w:rsidR="005B20EE" w:rsidRPr="00C144E0" w:rsidRDefault="00054FAA" w:rsidP="005B20EE">
      <w:pPr>
        <w:spacing w:before="0"/>
        <w:rPr>
          <w:rFonts w:cs="Arial"/>
          <w:color w:val="000000" w:themeColor="text1"/>
          <w:sz w:val="21"/>
          <w:szCs w:val="21"/>
          <w:lang w:val="sr-Cyrl-RS"/>
        </w:rPr>
      </w:pPr>
      <w:proofErr w:type="gramStart"/>
      <w:r w:rsidRPr="00C144E0">
        <w:rPr>
          <w:rFonts w:cs="Arial"/>
          <w:color w:val="000000" w:themeColor="text1"/>
          <w:sz w:val="21"/>
          <w:szCs w:val="21"/>
        </w:rPr>
        <w:t>Основ за наплату СФО за добро извршење посла је</w:t>
      </w:r>
      <w:r w:rsidR="005B20EE" w:rsidRPr="00C144E0">
        <w:rPr>
          <w:rFonts w:cs="Arial"/>
          <w:color w:val="000000" w:themeColor="text1"/>
          <w:sz w:val="21"/>
          <w:szCs w:val="21"/>
          <w:lang w:val="sr-Cyrl-RS"/>
        </w:rPr>
        <w:t xml:space="preserve"> у</w:t>
      </w:r>
      <w:r w:rsidR="005B20EE" w:rsidRPr="00C144E0">
        <w:rPr>
          <w:rFonts w:cs="Arial"/>
          <w:color w:val="000000" w:themeColor="text1"/>
          <w:sz w:val="21"/>
          <w:szCs w:val="21"/>
        </w:rPr>
        <w:t xml:space="preserve"> случај</w:t>
      </w:r>
      <w:r w:rsidR="005B20EE" w:rsidRPr="00C144E0">
        <w:rPr>
          <w:rFonts w:cs="Arial"/>
          <w:color w:val="000000" w:themeColor="text1"/>
          <w:sz w:val="21"/>
          <w:szCs w:val="21"/>
          <w:lang w:val="sr-Cyrl-RS"/>
        </w:rPr>
        <w:t>у</w:t>
      </w:r>
      <w:r w:rsidR="005B20EE" w:rsidRPr="00C144E0">
        <w:rPr>
          <w:rFonts w:cs="Arial"/>
          <w:color w:val="000000" w:themeColor="text1"/>
          <w:sz w:val="21"/>
          <w:szCs w:val="21"/>
        </w:rPr>
        <w:t xml:space="preserve"> да </w:t>
      </w:r>
      <w:r w:rsidR="005B20EE" w:rsidRPr="00C144E0">
        <w:rPr>
          <w:rFonts w:cs="Arial"/>
          <w:color w:val="000000" w:themeColor="text1"/>
          <w:sz w:val="21"/>
          <w:szCs w:val="21"/>
          <w:lang w:val="sr-Cyrl-RS"/>
        </w:rPr>
        <w:t>изабрани понуђач не буде извршавао своје</w:t>
      </w:r>
      <w:r w:rsidR="005B20EE" w:rsidRPr="00C144E0">
        <w:rPr>
          <w:rFonts w:cs="Arial"/>
          <w:color w:val="000000" w:themeColor="text1"/>
          <w:sz w:val="21"/>
          <w:szCs w:val="21"/>
        </w:rPr>
        <w:t xml:space="preserve"> уговорн</w:t>
      </w:r>
      <w:r w:rsidR="005B20EE" w:rsidRPr="00C144E0">
        <w:rPr>
          <w:rFonts w:cs="Arial"/>
          <w:color w:val="000000" w:themeColor="text1"/>
          <w:sz w:val="21"/>
          <w:szCs w:val="21"/>
          <w:lang w:val="sr-Cyrl-RS"/>
        </w:rPr>
        <w:t>е</w:t>
      </w:r>
      <w:r w:rsidR="005B20EE" w:rsidRPr="00C144E0">
        <w:rPr>
          <w:rFonts w:cs="Arial"/>
          <w:color w:val="000000" w:themeColor="text1"/>
          <w:sz w:val="21"/>
          <w:szCs w:val="21"/>
        </w:rPr>
        <w:t xml:space="preserve"> обавез</w:t>
      </w:r>
      <w:r w:rsidR="005B20EE" w:rsidRPr="00C144E0">
        <w:rPr>
          <w:rFonts w:cs="Arial"/>
          <w:color w:val="000000" w:themeColor="text1"/>
          <w:sz w:val="21"/>
          <w:szCs w:val="21"/>
          <w:lang w:val="sr-Cyrl-RS"/>
        </w:rPr>
        <w:t>е у роковима и на начин предвиђен уговором</w:t>
      </w:r>
      <w:r w:rsidR="005B20EE" w:rsidRPr="00C144E0">
        <w:rPr>
          <w:rFonts w:cs="Arial"/>
          <w:color w:val="000000" w:themeColor="text1"/>
          <w:sz w:val="21"/>
          <w:szCs w:val="21"/>
        </w:rPr>
        <w:t>.</w:t>
      </w:r>
      <w:proofErr w:type="gramEnd"/>
    </w:p>
    <w:p w:rsidR="00532360" w:rsidRPr="00532360" w:rsidRDefault="00532360" w:rsidP="003C65C1">
      <w:pPr>
        <w:spacing w:before="0"/>
        <w:jc w:val="center"/>
        <w:rPr>
          <w:rFonts w:cs="Arial"/>
          <w:b/>
          <w:color w:val="000000" w:themeColor="text1"/>
          <w:sz w:val="8"/>
          <w:szCs w:val="8"/>
          <w:lang w:val="sr-Cyrl-RS"/>
        </w:rPr>
      </w:pPr>
    </w:p>
    <w:p w:rsidR="00622459" w:rsidRPr="00622459" w:rsidRDefault="00622459" w:rsidP="003C65C1">
      <w:pPr>
        <w:spacing w:before="0"/>
        <w:jc w:val="center"/>
        <w:rPr>
          <w:rFonts w:cs="Arial"/>
          <w:b/>
          <w:color w:val="000000" w:themeColor="text1"/>
          <w:sz w:val="10"/>
          <w:szCs w:val="10"/>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5B20EE">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532360" w:rsidRDefault="00532360"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622459" w:rsidRDefault="00054FAA" w:rsidP="00054FAA">
      <w:pPr>
        <w:jc w:val="center"/>
        <w:rPr>
          <w:rFonts w:cs="Arial"/>
          <w:sz w:val="12"/>
          <w:szCs w:val="12"/>
          <w:lang w:val="ru-RU"/>
        </w:rPr>
      </w:pPr>
    </w:p>
    <w:p w:rsidR="00D9744F" w:rsidRPr="00622459" w:rsidRDefault="00D9744F" w:rsidP="00D9744F">
      <w:pPr>
        <w:tabs>
          <w:tab w:val="center" w:pos="4514"/>
        </w:tabs>
        <w:spacing w:before="0"/>
        <w:contextualSpacing/>
        <w:rPr>
          <w:rFonts w:eastAsia="Calibri" w:cs="Arial"/>
          <w:b/>
          <w:sz w:val="12"/>
          <w:szCs w:val="12"/>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87194C" w:rsidRPr="00472D0C" w:rsidRDefault="0087194C" w:rsidP="00D9744F">
      <w:pPr>
        <w:spacing w:before="0"/>
        <w:rPr>
          <w:rFonts w:cs="Arial"/>
          <w:sz w:val="12"/>
          <w:szCs w:val="12"/>
          <w:lang w:val="sr-Cyrl-RS"/>
        </w:rPr>
      </w:pPr>
    </w:p>
    <w:p w:rsidR="00D9744F" w:rsidRPr="00D9744F" w:rsidRDefault="00D9744F" w:rsidP="004C76E8">
      <w:pPr>
        <w:spacing w:before="0"/>
        <w:rPr>
          <w:rFonts w:cs="Arial"/>
        </w:rPr>
      </w:pPr>
      <w:r w:rsidRPr="00D9744F">
        <w:rPr>
          <w:rFonts w:cs="Arial"/>
        </w:rPr>
        <w:t>Понуђач је обавезан да уз понуду Наручиоцу достави:</w:t>
      </w:r>
    </w:p>
    <w:p w:rsidR="00D9744F" w:rsidRPr="00D9744F" w:rsidRDefault="00D9744F" w:rsidP="004C76E8">
      <w:pPr>
        <w:numPr>
          <w:ilvl w:val="0"/>
          <w:numId w:val="24"/>
        </w:numPr>
        <w:spacing w:before="0"/>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4C76E8">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4C76E8">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4C76E8">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4C76E8">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4C76E8">
      <w:pPr>
        <w:numPr>
          <w:ilvl w:val="0"/>
          <w:numId w:val="24"/>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4C76E8">
      <w:pPr>
        <w:numPr>
          <w:ilvl w:val="0"/>
          <w:numId w:val="24"/>
        </w:numPr>
        <w:spacing w:before="0"/>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4C76E8">
      <w:pPr>
        <w:numPr>
          <w:ilvl w:val="0"/>
          <w:numId w:val="24"/>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532360">
      <w:pPr>
        <w:spacing w:before="60"/>
        <w:rPr>
          <w:rFonts w:cs="Arial"/>
        </w:rPr>
      </w:pPr>
      <w:r w:rsidRPr="00D9744F">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532360">
      <w:pPr>
        <w:spacing w:before="6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532360">
      <w:pPr>
        <w:spacing w:before="6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532360">
      <w:pPr>
        <w:spacing w:before="6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E4A39" w:rsidRDefault="005E4A39" w:rsidP="00D9744F">
      <w:pPr>
        <w:spacing w:before="0"/>
        <w:contextualSpacing/>
        <w:rPr>
          <w:rFonts w:eastAsia="Calibri" w:cs="Arial"/>
          <w:b/>
          <w:u w:val="single"/>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622459" w:rsidRDefault="00D51AEE" w:rsidP="00D51AEE">
      <w:pPr>
        <w:spacing w:before="0"/>
        <w:rPr>
          <w:rFonts w:cs="Arial"/>
          <w:b/>
          <w:sz w:val="12"/>
          <w:szCs w:val="12"/>
          <w:lang w:val="sr-Cyrl-RS"/>
        </w:rPr>
      </w:pPr>
    </w:p>
    <w:p w:rsidR="00D51AEE" w:rsidRPr="00D9744F" w:rsidRDefault="00D51AEE" w:rsidP="004C76E8">
      <w:pPr>
        <w:spacing w:before="0"/>
        <w:rPr>
          <w:rFonts w:cs="Arial"/>
        </w:rPr>
      </w:pPr>
      <w:r w:rsidRPr="00D9744F">
        <w:rPr>
          <w:rFonts w:cs="Arial"/>
        </w:rPr>
        <w:t>Изабрани Понуђач је обавезан да Наручиоцу достави:</w:t>
      </w:r>
    </w:p>
    <w:p w:rsidR="00D51AEE" w:rsidRPr="00D9744F" w:rsidRDefault="00D51AEE" w:rsidP="004C76E8">
      <w:pPr>
        <w:numPr>
          <w:ilvl w:val="0"/>
          <w:numId w:val="25"/>
        </w:numPr>
        <w:spacing w:before="0"/>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4C76E8">
      <w:pPr>
        <w:numPr>
          <w:ilvl w:val="0"/>
          <w:numId w:val="25"/>
        </w:numPr>
        <w:spacing w:before="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4C76E8">
      <w:pPr>
        <w:numPr>
          <w:ilvl w:val="0"/>
          <w:numId w:val="25"/>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4C76E8">
      <w:pPr>
        <w:numPr>
          <w:ilvl w:val="0"/>
          <w:numId w:val="25"/>
        </w:numPr>
        <w:spacing w:before="0"/>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4C76E8">
      <w:pPr>
        <w:numPr>
          <w:ilvl w:val="0"/>
          <w:numId w:val="25"/>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4C76E8">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532360" w:rsidRDefault="00532360" w:rsidP="00D51AEE">
      <w:pPr>
        <w:spacing w:before="0"/>
        <w:contextualSpacing/>
        <w:rPr>
          <w:rFonts w:eastAsia="Calibri" w:cs="Arial"/>
          <w:b/>
          <w:u w:val="single"/>
          <w:lang w:val="sr-Cyrl-RS"/>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622459" w:rsidRDefault="00D51AEE" w:rsidP="00D51AEE">
      <w:pPr>
        <w:spacing w:before="0"/>
        <w:contextualSpacing/>
        <w:rPr>
          <w:rFonts w:eastAsia="Calibri" w:cs="Arial"/>
          <w:b/>
          <w:sz w:val="12"/>
          <w:szCs w:val="12"/>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D51AEE" w:rsidRPr="00622459" w:rsidRDefault="00D51AEE" w:rsidP="00D51AEE">
      <w:pPr>
        <w:tabs>
          <w:tab w:val="left" w:pos="567"/>
          <w:tab w:val="left" w:pos="851"/>
        </w:tabs>
        <w:spacing w:before="0"/>
        <w:jc w:val="center"/>
        <w:outlineLvl w:val="2"/>
        <w:rPr>
          <w:rFonts w:eastAsia="TimesNewRomanPSMT" w:cs="Arial"/>
          <w:b/>
          <w:bCs/>
          <w:iCs/>
          <w:sz w:val="12"/>
          <w:szCs w:val="12"/>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5B20EE">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7E3C86">
      <w:pPr>
        <w:numPr>
          <w:ilvl w:val="0"/>
          <w:numId w:val="26"/>
        </w:numPr>
        <w:spacing w:before="0" w:line="276" w:lineRule="auto"/>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Default="003C65C1" w:rsidP="00E615BE">
      <w:pPr>
        <w:tabs>
          <w:tab w:val="left" w:pos="1134"/>
        </w:tabs>
        <w:spacing w:before="0"/>
        <w:jc w:val="center"/>
        <w:rPr>
          <w:rFonts w:eastAsia="TimesNewRomanPSMT" w:cs="Arial"/>
          <w:b/>
          <w:bCs/>
          <w:color w:val="000000" w:themeColor="text1"/>
          <w:sz w:val="12"/>
          <w:szCs w:val="12"/>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532360"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622459">
        <w:rPr>
          <w:rFonts w:cs="Arial"/>
          <w:b/>
          <w:lang w:val="sr-Cyrl-RS"/>
        </w:rPr>
        <w:t>1960</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622459">
        <w:rPr>
          <w:rFonts w:cs="Arial"/>
          <w:b/>
          <w:lang w:val="sr-Cyrl-RS"/>
        </w:rPr>
        <w:t>2097</w:t>
      </w:r>
      <w:r w:rsidR="00364CFC">
        <w:rPr>
          <w:rFonts w:cs="Arial"/>
          <w:b/>
          <w:lang w:val="sr-Cyrl-RS"/>
        </w:rPr>
        <w:t>/2017</w:t>
      </w:r>
      <w:r w:rsidR="00B37CFC" w:rsidRPr="00B37CFC">
        <w:rPr>
          <w:rFonts w:cs="Arial"/>
          <w:b/>
        </w:rPr>
        <w:t>)</w:t>
      </w:r>
      <w:r w:rsidR="0053125F">
        <w:rPr>
          <w:rFonts w:cs="Arial"/>
          <w:b/>
          <w:lang w:val="sr-Cyrl-RS"/>
        </w:rPr>
        <w:br/>
      </w:r>
    </w:p>
    <w:p w:rsidR="00D9744F" w:rsidRDefault="00D9744F" w:rsidP="00D9744F">
      <w:pPr>
        <w:tabs>
          <w:tab w:val="left" w:pos="567"/>
          <w:tab w:val="left" w:pos="709"/>
        </w:tabs>
        <w:spacing w:before="0"/>
        <w:rPr>
          <w:rFonts w:cs="Arial"/>
          <w:lang w:val="sr-Cyrl-RS"/>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622459">
        <w:rPr>
          <w:rFonts w:cs="Arial"/>
          <w:b/>
          <w:lang w:val="sr-Cyrl-RS"/>
        </w:rPr>
        <w:t>1960</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622459">
        <w:rPr>
          <w:rFonts w:cs="Arial"/>
          <w:b/>
          <w:lang w:val="sr-Cyrl-RS"/>
        </w:rPr>
        <w:t>2097</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4C76E8" w:rsidRDefault="00F066DE" w:rsidP="00B73EB4">
      <w:pPr>
        <w:spacing w:before="0"/>
        <w:ind w:left="1571"/>
        <w:rPr>
          <w:rFonts w:cs="Arial"/>
          <w:color w:val="00B0F0"/>
          <w:lang w:val="sr-Cyrl-RS"/>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4C76E8"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4C76E8"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4C76E8"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622459">
        <w:rPr>
          <w:rFonts w:cs="Arial"/>
          <w:b/>
          <w:color w:val="000000"/>
          <w:lang w:val="ru-RU"/>
        </w:rPr>
        <w:t>1960</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622459">
        <w:rPr>
          <w:rFonts w:cs="Arial"/>
          <w:b/>
          <w:color w:val="000000"/>
          <w:lang w:val="ru-RU"/>
        </w:rPr>
        <w:t>2097</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E949C1"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w:t>
      </w:r>
      <w:r w:rsidRPr="00E949C1">
        <w:rPr>
          <w:rFonts w:cs="Arial"/>
          <w:lang w:val="ru-RU"/>
        </w:rPr>
        <w:lastRenderedPageBreak/>
        <w:t>тог документа, што је друга страна дужна и да учини када је то неопходно као доказ да је извршено достављање.</w:t>
      </w:r>
    </w:p>
    <w:p w:rsidR="00C14152" w:rsidRPr="00E949C1" w:rsidRDefault="00C14152" w:rsidP="00C14152">
      <w:pPr>
        <w:spacing w:before="0"/>
        <w:rPr>
          <w:rFonts w:cs="Arial"/>
          <w:lang w:val="ru-RU"/>
        </w:rPr>
      </w:pPr>
      <w:r w:rsidRPr="00E949C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949C1" w:rsidRDefault="00C14152" w:rsidP="00C14152">
      <w:pPr>
        <w:spacing w:before="0"/>
        <w:rPr>
          <w:rFonts w:cs="Arial"/>
          <w:lang w:val="ru-RU"/>
        </w:rPr>
      </w:pPr>
      <w:r w:rsidRPr="00E949C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949C1" w:rsidRDefault="00C14152" w:rsidP="00C14152">
      <w:pPr>
        <w:spacing w:before="0"/>
        <w:rPr>
          <w:rFonts w:cs="Arial"/>
          <w:lang w:val="ru-RU"/>
        </w:rPr>
      </w:pPr>
      <w:r w:rsidRPr="00E949C1">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949C1" w:rsidRDefault="008D2B23" w:rsidP="00D31828">
      <w:pPr>
        <w:pStyle w:val="KDMojTekst"/>
        <w:spacing w:before="0"/>
        <w:rPr>
          <w:rFonts w:cs="Arial"/>
          <w:i w:val="0"/>
          <w:color w:val="auto"/>
          <w:sz w:val="22"/>
          <w:szCs w:val="22"/>
          <w:lang w:val="sr-Cyrl-CS"/>
        </w:rPr>
      </w:pPr>
      <w:r w:rsidRPr="00E949C1">
        <w:rPr>
          <w:rFonts w:cs="Arial"/>
          <w:i w:val="0"/>
          <w:color w:val="auto"/>
          <w:sz w:val="22"/>
          <w:szCs w:val="22"/>
        </w:rPr>
        <w:t>Комуникација у поступку јавне н</w:t>
      </w:r>
      <w:r w:rsidR="00EA1925" w:rsidRPr="00E949C1">
        <w:rPr>
          <w:rFonts w:cs="Arial"/>
          <w:i w:val="0"/>
          <w:color w:val="auto"/>
          <w:sz w:val="22"/>
          <w:szCs w:val="22"/>
        </w:rPr>
        <w:t xml:space="preserve">абавке се врши на начин </w:t>
      </w:r>
      <w:r w:rsidRPr="00E949C1">
        <w:rPr>
          <w:rFonts w:cs="Arial"/>
          <w:i w:val="0"/>
          <w:color w:val="auto"/>
          <w:sz w:val="22"/>
          <w:szCs w:val="22"/>
        </w:rPr>
        <w:t>чланом 20. Закона.</w:t>
      </w:r>
    </w:p>
    <w:p w:rsidR="00D31828" w:rsidRPr="00E949C1" w:rsidRDefault="00D31828" w:rsidP="00B73EB4">
      <w:pPr>
        <w:pStyle w:val="KDParagraf"/>
        <w:spacing w:before="0"/>
        <w:rPr>
          <w:rFonts w:cs="Arial"/>
          <w:lang w:val="ru-RU"/>
        </w:rPr>
      </w:pPr>
      <w:r w:rsidRPr="00E949C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949C1">
          <w:rPr>
            <w:rStyle w:val="Hyperlink"/>
            <w:rFonts w:cs="Arial"/>
          </w:rPr>
          <w:t>www.</w:t>
        </w:r>
        <w:r w:rsidR="000B45FD" w:rsidRPr="00E949C1">
          <w:rPr>
            <w:rStyle w:val="Hyperlink"/>
            <w:rFonts w:cs="Arial"/>
            <w:lang w:val="sr-Cyrl-CS"/>
          </w:rPr>
          <w:t>к</w:t>
        </w:r>
        <w:r w:rsidR="000B45FD" w:rsidRPr="00E949C1">
          <w:rPr>
            <w:rStyle w:val="Hyperlink"/>
            <w:rFonts w:cs="Arial"/>
          </w:rPr>
          <w:t>jn.gov.rs</w:t>
        </w:r>
      </w:hyperlink>
      <w:r w:rsidRPr="00E949C1">
        <w:rPr>
          <w:rFonts w:cs="Arial"/>
          <w:lang w:val="ru-RU"/>
        </w:rPr>
        <w:t>).</w:t>
      </w:r>
    </w:p>
    <w:p w:rsidR="008D2B23" w:rsidRPr="00E949C1" w:rsidRDefault="008D2B23" w:rsidP="00B73EB4">
      <w:pPr>
        <w:pStyle w:val="KDMojTekst"/>
        <w:spacing w:before="0"/>
        <w:rPr>
          <w:rFonts w:cs="Arial"/>
          <w:i w:val="0"/>
          <w:color w:val="auto"/>
          <w:sz w:val="22"/>
          <w:szCs w:val="22"/>
        </w:rPr>
      </w:pPr>
    </w:p>
    <w:p w:rsidR="008D2B23" w:rsidRPr="00E949C1" w:rsidRDefault="008D2B23" w:rsidP="006B37A6">
      <w:pPr>
        <w:pStyle w:val="KDPodnaslov2"/>
        <w:numPr>
          <w:ilvl w:val="1"/>
          <w:numId w:val="23"/>
        </w:numPr>
        <w:spacing w:before="0"/>
        <w:jc w:val="both"/>
        <w:rPr>
          <w:rFonts w:cs="Arial"/>
        </w:rPr>
      </w:pPr>
      <w:bookmarkStart w:id="235" w:name="_Toc441651603"/>
      <w:bookmarkStart w:id="236" w:name="_Toc442559914"/>
      <w:r w:rsidRPr="00E949C1">
        <w:rPr>
          <w:rFonts w:cs="Arial"/>
        </w:rPr>
        <w:t>Трошкови понуде</w:t>
      </w:r>
      <w:bookmarkEnd w:id="235"/>
      <w:bookmarkEnd w:id="236"/>
    </w:p>
    <w:p w:rsidR="008D2B23" w:rsidRPr="00E949C1" w:rsidRDefault="008D2B23" w:rsidP="00B73EB4">
      <w:pPr>
        <w:pStyle w:val="KDParagraf"/>
        <w:spacing w:before="0"/>
        <w:rPr>
          <w:rFonts w:cs="Arial"/>
          <w:lang w:val="ru-RU"/>
        </w:rPr>
      </w:pPr>
      <w:r w:rsidRPr="00E949C1">
        <w:rPr>
          <w:rFonts w:cs="Arial"/>
          <w:lang w:val="ru-RU"/>
        </w:rPr>
        <w:t>Трошкове припреме и подношења понуде сноси искључив</w:t>
      </w:r>
      <w:r w:rsidR="002479F9" w:rsidRPr="00E949C1">
        <w:rPr>
          <w:rFonts w:cs="Arial"/>
          <w:lang w:val="ru-RU"/>
        </w:rPr>
        <w:t>о Понуђач и не може тражити од Н</w:t>
      </w:r>
      <w:r w:rsidRPr="00E949C1">
        <w:rPr>
          <w:rFonts w:cs="Arial"/>
          <w:lang w:val="ru-RU"/>
        </w:rPr>
        <w:t>аручиоца накнаду трошкова.</w:t>
      </w:r>
    </w:p>
    <w:p w:rsidR="008D2B23" w:rsidRPr="00E949C1" w:rsidRDefault="008D2B23" w:rsidP="008D2B23">
      <w:pPr>
        <w:pStyle w:val="KDParagraf"/>
        <w:spacing w:before="0"/>
        <w:rPr>
          <w:rFonts w:cs="Arial"/>
        </w:rPr>
      </w:pPr>
      <w:proofErr w:type="gramStart"/>
      <w:r w:rsidRPr="00E949C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949C1" w:rsidRDefault="008D2B23" w:rsidP="00B73EB4">
      <w:pPr>
        <w:pStyle w:val="KDParagraf"/>
        <w:spacing w:before="0"/>
        <w:rPr>
          <w:rFonts w:cs="Arial"/>
        </w:rPr>
      </w:pPr>
      <w:r w:rsidRPr="00E949C1">
        <w:rPr>
          <w:rFonts w:cs="Arial"/>
        </w:rPr>
        <w:t xml:space="preserve">Ако је поступак јавне набавке обустављен из разлога који су на страни </w:t>
      </w:r>
      <w:r w:rsidR="002479F9" w:rsidRPr="00E949C1">
        <w:rPr>
          <w:rFonts w:cs="Arial"/>
        </w:rPr>
        <w:t>Наручиоца, Наручилац је дужан да П</w:t>
      </w:r>
      <w:r w:rsidRPr="00E949C1">
        <w:rPr>
          <w:rFonts w:cs="Arial"/>
        </w:rPr>
        <w:t>онуђачу надокнади трошкове израде узорка или модела, ако су израђени у склад</w:t>
      </w:r>
      <w:r w:rsidR="002479F9" w:rsidRPr="00E949C1">
        <w:rPr>
          <w:rFonts w:cs="Arial"/>
        </w:rPr>
        <w:t>у са техничким спецификацијама Н</w:t>
      </w:r>
      <w:r w:rsidRPr="00E949C1">
        <w:rPr>
          <w:rFonts w:cs="Arial"/>
        </w:rPr>
        <w:t>аручиоца и трошкове прибављања средства</w:t>
      </w:r>
      <w:r w:rsidR="002479F9" w:rsidRPr="00E949C1">
        <w:rPr>
          <w:rFonts w:cs="Arial"/>
        </w:rPr>
        <w:t xml:space="preserve"> обезбеђења, под условом да је П</w:t>
      </w:r>
      <w:r w:rsidRPr="00E949C1">
        <w:rPr>
          <w:rFonts w:cs="Arial"/>
        </w:rPr>
        <w:t>онуђач тражио накнаду тих трошкова у својој понуди.</w:t>
      </w:r>
    </w:p>
    <w:p w:rsidR="008D2B23" w:rsidRPr="00E949C1" w:rsidRDefault="008D2B23" w:rsidP="00B73EB4">
      <w:pPr>
        <w:pStyle w:val="KDParagraf"/>
        <w:spacing w:before="0"/>
        <w:rPr>
          <w:rFonts w:cs="Arial"/>
        </w:rPr>
      </w:pPr>
    </w:p>
    <w:p w:rsidR="00C14152" w:rsidRPr="00E949C1" w:rsidRDefault="00C14152" w:rsidP="006B37A6">
      <w:pPr>
        <w:pStyle w:val="KDPodnaslov2"/>
        <w:numPr>
          <w:ilvl w:val="1"/>
          <w:numId w:val="23"/>
        </w:numPr>
        <w:spacing w:before="0"/>
        <w:jc w:val="both"/>
        <w:rPr>
          <w:rFonts w:cs="Arial"/>
        </w:rPr>
      </w:pPr>
      <w:r w:rsidRPr="00E949C1">
        <w:rPr>
          <w:rFonts w:cs="Arial"/>
        </w:rPr>
        <w:t>Д</w:t>
      </w:r>
      <w:r w:rsidRPr="00E949C1">
        <w:rPr>
          <w:rFonts w:cs="Arial"/>
          <w:lang w:val="sr-Latn-CS"/>
        </w:rPr>
        <w:t>одатн</w:t>
      </w:r>
      <w:r w:rsidRPr="00E949C1">
        <w:rPr>
          <w:rFonts w:cs="Arial"/>
        </w:rPr>
        <w:t>а</w:t>
      </w:r>
      <w:r w:rsidRPr="00E949C1">
        <w:rPr>
          <w:rFonts w:cs="Arial"/>
          <w:lang w:val="sr-Latn-CS"/>
        </w:rPr>
        <w:t xml:space="preserve"> објашњења</w:t>
      </w:r>
      <w:r w:rsidRPr="00E949C1">
        <w:rPr>
          <w:rFonts w:cs="Arial"/>
        </w:rPr>
        <w:t>, контрола и допуштене исправке</w:t>
      </w:r>
    </w:p>
    <w:p w:rsidR="00C14152" w:rsidRPr="00E949C1" w:rsidRDefault="00C14152" w:rsidP="004C76E8">
      <w:pPr>
        <w:pStyle w:val="KDParagraf"/>
        <w:spacing w:before="0"/>
        <w:rPr>
          <w:rFonts w:eastAsia="TimesNewRomanPSMT" w:cs="Arial"/>
        </w:rPr>
      </w:pPr>
      <w:proofErr w:type="gramStart"/>
      <w:r w:rsidRPr="00E949C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949C1" w:rsidRDefault="00C14152" w:rsidP="004C76E8">
      <w:pPr>
        <w:pStyle w:val="KDParagraf"/>
        <w:spacing w:before="0"/>
        <w:rPr>
          <w:rFonts w:eastAsia="TimesNewRomanPSMT" w:cs="Arial"/>
          <w:lang w:val="ru-RU"/>
        </w:rPr>
      </w:pPr>
      <w:r w:rsidRPr="00E949C1">
        <w:rPr>
          <w:rFonts w:eastAsia="TimesNewRomanPSMT" w:cs="Arial"/>
          <w:lang w:val="ru-RU"/>
        </w:rPr>
        <w:t>Уколико је потр</w:t>
      </w:r>
      <w:r w:rsidR="002479F9" w:rsidRPr="00E949C1">
        <w:rPr>
          <w:rFonts w:eastAsia="TimesNewRomanPSMT" w:cs="Arial"/>
          <w:lang w:val="ru-RU"/>
        </w:rPr>
        <w:t>ебно вршити додатна објашњења, Наручилац ће П</w:t>
      </w:r>
      <w:r w:rsidRPr="00E949C1">
        <w:rPr>
          <w:rFonts w:eastAsia="TimesNewRomanPSMT" w:cs="Arial"/>
          <w:lang w:val="ru-RU"/>
        </w:rPr>
        <w:t>онуђачу оставити прим</w:t>
      </w:r>
      <w:r w:rsidR="002479F9" w:rsidRPr="00E949C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E949C1">
        <w:rPr>
          <w:rFonts w:eastAsia="TimesNewRomanPSMT" w:cs="Arial"/>
          <w:lang w:val="ru-RU"/>
        </w:rPr>
        <w:t>одизвођача.</w:t>
      </w:r>
    </w:p>
    <w:p w:rsidR="00C14152" w:rsidRPr="00E949C1" w:rsidRDefault="002479F9" w:rsidP="004C76E8">
      <w:pPr>
        <w:pStyle w:val="KDParagraf"/>
        <w:spacing w:before="0"/>
        <w:rPr>
          <w:rFonts w:eastAsia="TimesNewRomanPSMT" w:cs="Arial"/>
        </w:rPr>
      </w:pPr>
      <w:proofErr w:type="gramStart"/>
      <w:r w:rsidRPr="00E949C1">
        <w:rPr>
          <w:rFonts w:eastAsia="TimesNewRomanPSMT" w:cs="Arial"/>
        </w:rPr>
        <w:t>Наручилац може, уз сагласност П</w:t>
      </w:r>
      <w:r w:rsidR="00C14152" w:rsidRPr="00E949C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949C1" w:rsidRDefault="00C14152" w:rsidP="004C76E8">
      <w:pPr>
        <w:pStyle w:val="KDParagraf"/>
        <w:spacing w:before="0"/>
        <w:rPr>
          <w:rFonts w:eastAsia="TimesNewRomanPSMT" w:cs="Arial"/>
        </w:rPr>
      </w:pPr>
      <w:proofErr w:type="gramStart"/>
      <w:r w:rsidRPr="00E949C1">
        <w:rPr>
          <w:rFonts w:eastAsia="TimesNewRomanPSMT" w:cs="Arial"/>
        </w:rPr>
        <w:t>У случају разлике између јединичне цене и укупне цене, мерод</w:t>
      </w:r>
      <w:r w:rsidR="002479F9" w:rsidRPr="00E949C1">
        <w:rPr>
          <w:rFonts w:eastAsia="TimesNewRomanPSMT" w:cs="Arial"/>
        </w:rPr>
        <w:t>авна је јединична цена.</w:t>
      </w:r>
      <w:proofErr w:type="gramEnd"/>
      <w:r w:rsidR="002479F9" w:rsidRPr="00E949C1">
        <w:rPr>
          <w:rFonts w:eastAsia="TimesNewRomanPSMT" w:cs="Arial"/>
        </w:rPr>
        <w:t xml:space="preserve"> </w:t>
      </w:r>
      <w:proofErr w:type="gramStart"/>
      <w:r w:rsidR="002479F9" w:rsidRPr="00E949C1">
        <w:rPr>
          <w:rFonts w:eastAsia="TimesNewRomanPSMT" w:cs="Arial"/>
        </w:rPr>
        <w:t>Ако се П</w:t>
      </w:r>
      <w:r w:rsidRPr="00E949C1">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E949C1" w:rsidRDefault="008D2B23" w:rsidP="00B73EB4">
      <w:pPr>
        <w:spacing w:before="0"/>
        <w:rPr>
          <w:rFonts w:cs="Arial"/>
        </w:rPr>
      </w:pPr>
    </w:p>
    <w:p w:rsidR="00B20A6C" w:rsidRPr="00E949C1" w:rsidRDefault="00B20A6C" w:rsidP="006B37A6">
      <w:pPr>
        <w:pStyle w:val="KDPodnaslov2"/>
        <w:numPr>
          <w:ilvl w:val="1"/>
          <w:numId w:val="23"/>
        </w:numPr>
        <w:spacing w:before="0"/>
        <w:jc w:val="both"/>
        <w:rPr>
          <w:rFonts w:cs="Arial"/>
        </w:rPr>
      </w:pPr>
      <w:bookmarkStart w:id="237" w:name="_Toc442559917"/>
      <w:bookmarkStart w:id="238" w:name="_Toc441651606"/>
      <w:r w:rsidRPr="00E949C1">
        <w:rPr>
          <w:rFonts w:cs="Arial"/>
        </w:rPr>
        <w:t>Разлози за одбијање понуде</w:t>
      </w:r>
      <w:bookmarkEnd w:id="237"/>
      <w:bookmarkEnd w:id="238"/>
    </w:p>
    <w:p w:rsidR="00B20A6C" w:rsidRPr="00E949C1" w:rsidRDefault="00B20A6C" w:rsidP="00B73EB4">
      <w:pPr>
        <w:autoSpaceDE w:val="0"/>
        <w:autoSpaceDN w:val="0"/>
        <w:adjustRightInd w:val="0"/>
        <w:spacing w:before="0"/>
        <w:rPr>
          <w:rFonts w:eastAsia="TimesNewRomanPSMT" w:cs="Arial"/>
          <w:bCs/>
          <w:iCs/>
          <w:lang w:val="ru-RU"/>
        </w:rPr>
      </w:pPr>
      <w:r w:rsidRPr="00E949C1">
        <w:rPr>
          <w:rFonts w:eastAsia="TimesNewRomanPSMT" w:cs="Arial"/>
          <w:bCs/>
          <w:iCs/>
        </w:rPr>
        <w:t>Понуда ће бити одбијена ако:</w:t>
      </w:r>
    </w:p>
    <w:p w:rsidR="00B20A6C" w:rsidRPr="00E949C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949C1">
        <w:rPr>
          <w:rFonts w:ascii="Arial" w:eastAsia="TimesNewRomanPSMT" w:hAnsi="Arial" w:cs="Arial"/>
          <w:bCs/>
          <w:iCs/>
        </w:rPr>
        <w:t>је неблаговремена, неприхватљива или неодговарајућа;</w:t>
      </w:r>
    </w:p>
    <w:p w:rsidR="00B20A6C" w:rsidRPr="00E949C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949C1">
        <w:rPr>
          <w:rFonts w:ascii="Arial" w:eastAsia="TimesNewRomanPSMT" w:hAnsi="Arial" w:cs="Arial"/>
          <w:bCs/>
          <w:iCs/>
        </w:rPr>
        <w:t>ако се понуђач не сагласи са исправком рачунских грешака;</w:t>
      </w:r>
    </w:p>
    <w:p w:rsidR="00B20A6C" w:rsidRPr="00E949C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949C1">
        <w:rPr>
          <w:rFonts w:ascii="Arial" w:eastAsia="TimesNewRomanPSMT" w:hAnsi="Arial" w:cs="Arial"/>
          <w:bCs/>
          <w:iCs/>
        </w:rPr>
        <w:t>ако</w:t>
      </w:r>
      <w:proofErr w:type="gramEnd"/>
      <w:r w:rsidRPr="00E949C1">
        <w:rPr>
          <w:rFonts w:ascii="Arial" w:eastAsia="TimesNewRomanPSMT" w:hAnsi="Arial" w:cs="Arial"/>
          <w:bCs/>
          <w:iCs/>
        </w:rPr>
        <w:t xml:space="preserve"> има битне недостатке сходно члану 106. ЗЈН</w:t>
      </w:r>
    </w:p>
    <w:p w:rsidR="00B20A6C" w:rsidRPr="00E949C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949C1">
        <w:rPr>
          <w:rFonts w:ascii="Arial" w:eastAsia="TimesNewRomanPSMT" w:hAnsi="Arial" w:cs="Arial"/>
          <w:bCs/>
          <w:iCs/>
        </w:rPr>
        <w:t>односно</w:t>
      </w:r>
      <w:proofErr w:type="gramEnd"/>
      <w:r w:rsidRPr="00E949C1">
        <w:rPr>
          <w:rFonts w:ascii="Arial" w:eastAsia="TimesNewRomanPSMT" w:hAnsi="Arial" w:cs="Arial"/>
          <w:bCs/>
          <w:iCs/>
        </w:rPr>
        <w:t xml:space="preserve"> ако:</w:t>
      </w:r>
    </w:p>
    <w:p w:rsidR="00B20A6C" w:rsidRPr="00E949C1" w:rsidRDefault="00FA7775" w:rsidP="009B0978">
      <w:pPr>
        <w:pStyle w:val="KDNabrajanje"/>
        <w:numPr>
          <w:ilvl w:val="0"/>
          <w:numId w:val="21"/>
        </w:numPr>
        <w:spacing w:before="0"/>
        <w:ind w:left="714" w:hanging="357"/>
        <w:rPr>
          <w:rFonts w:cs="Arial"/>
        </w:rPr>
      </w:pPr>
      <w:r w:rsidRPr="00E949C1">
        <w:rPr>
          <w:rFonts w:cs="Arial"/>
          <w:lang w:val="sr-Cyrl-RS"/>
        </w:rPr>
        <w:t>п</w:t>
      </w:r>
      <w:r w:rsidR="00B20A6C" w:rsidRPr="00E949C1">
        <w:rPr>
          <w:rFonts w:cs="Arial"/>
        </w:rPr>
        <w:t xml:space="preserve">онуђач не докаже да </w:t>
      </w:r>
      <w:r w:rsidR="00B20A6C" w:rsidRPr="00E949C1">
        <w:rPr>
          <w:rFonts w:eastAsia="TimesNewRomanPSMT" w:cs="Arial"/>
          <w:bCs/>
          <w:iCs/>
        </w:rPr>
        <w:t>испуњава обавезне услове за учешће;</w:t>
      </w:r>
    </w:p>
    <w:p w:rsidR="00FA7775" w:rsidRPr="00E949C1" w:rsidRDefault="00FA7775" w:rsidP="009B0978">
      <w:pPr>
        <w:pStyle w:val="KDNabrajanje"/>
        <w:numPr>
          <w:ilvl w:val="0"/>
          <w:numId w:val="21"/>
        </w:numPr>
        <w:spacing w:before="0"/>
        <w:ind w:left="714" w:hanging="357"/>
        <w:rPr>
          <w:rFonts w:cs="Arial"/>
        </w:rPr>
      </w:pPr>
      <w:r w:rsidRPr="00E949C1">
        <w:rPr>
          <w:rFonts w:eastAsia="TimesNewRomanPSMT" w:cs="Arial"/>
          <w:bCs/>
          <w:iCs/>
          <w:lang w:val="sr-Cyrl-RS"/>
        </w:rPr>
        <w:t>понуђач не докаже да испуњава додатне услове;</w:t>
      </w:r>
    </w:p>
    <w:p w:rsidR="00E949C1" w:rsidRPr="00A44B7E" w:rsidRDefault="00B20A6C" w:rsidP="00E949C1">
      <w:pPr>
        <w:pStyle w:val="KDNabrajanje"/>
        <w:numPr>
          <w:ilvl w:val="0"/>
          <w:numId w:val="21"/>
        </w:numPr>
        <w:spacing w:before="0"/>
        <w:ind w:left="714" w:hanging="357"/>
        <w:rPr>
          <w:rFonts w:cs="Arial"/>
        </w:rPr>
      </w:pPr>
      <w:r w:rsidRPr="00A44B7E">
        <w:rPr>
          <w:rFonts w:eastAsia="TimesNewRomanPSMT" w:cs="Arial"/>
          <w:bCs/>
          <w:iCs/>
        </w:rPr>
        <w:t>понуђач није доставио тражено средство обезбеђења;</w:t>
      </w:r>
    </w:p>
    <w:p w:rsidR="00A44B7E" w:rsidRPr="00064AEA" w:rsidRDefault="00A44B7E" w:rsidP="00A44B7E">
      <w:pPr>
        <w:pStyle w:val="ListParagraph"/>
        <w:numPr>
          <w:ilvl w:val="0"/>
          <w:numId w:val="21"/>
        </w:numPr>
        <w:spacing w:before="0" w:after="0" w:line="240" w:lineRule="auto"/>
        <w:rPr>
          <w:rFonts w:ascii="Arial" w:hAnsi="Arial" w:cs="Arial"/>
          <w:b/>
          <w:u w:val="single"/>
          <w:lang w:val="sr-Cyrl-CS"/>
        </w:rPr>
      </w:pPr>
      <w:proofErr w:type="gramStart"/>
      <w:r w:rsidRPr="00A44B7E">
        <w:rPr>
          <w:rFonts w:ascii="Arial" w:eastAsia="TimesNewRomanPSMT" w:hAnsi="Arial" w:cs="Arial"/>
          <w:bCs/>
          <w:iCs/>
        </w:rPr>
        <w:t>понуђач</w:t>
      </w:r>
      <w:proofErr w:type="gramEnd"/>
      <w:r w:rsidRPr="00A44B7E">
        <w:rPr>
          <w:rFonts w:ascii="Arial" w:eastAsia="TimesNewRomanPSMT" w:hAnsi="Arial" w:cs="Arial"/>
          <w:bCs/>
          <w:iCs/>
        </w:rPr>
        <w:t xml:space="preserve"> није доставио </w:t>
      </w:r>
      <w:r w:rsidRPr="00A44B7E">
        <w:rPr>
          <w:rFonts w:ascii="Arial" w:eastAsia="TimesNewRomanPSMT" w:hAnsi="Arial" w:cs="Arial"/>
          <w:bCs/>
          <w:iCs/>
          <w:lang w:val="sr-Cyrl-RS"/>
        </w:rPr>
        <w:t>и</w:t>
      </w:r>
      <w:r w:rsidRPr="00A44B7E">
        <w:rPr>
          <w:rFonts w:ascii="Arial" w:hAnsi="Arial" w:cs="Arial"/>
          <w:lang w:val="sr-Cyrl-CS"/>
        </w:rPr>
        <w:t>звод из каталога произвођа за понуђени тип уложка мазутне пумпе која</w:t>
      </w:r>
      <w:r w:rsidRPr="00064AEA">
        <w:rPr>
          <w:rFonts w:ascii="Arial" w:hAnsi="Arial" w:cs="Arial"/>
          <w:lang w:val="sr-Cyrl-CS"/>
        </w:rPr>
        <w:t xml:space="preserve"> није произвођача „МЗТ“, позициј</w:t>
      </w:r>
      <w:r>
        <w:rPr>
          <w:rFonts w:ascii="Arial" w:hAnsi="Arial" w:cs="Arial"/>
          <w:lang w:val="sr-Cyrl-CS"/>
        </w:rPr>
        <w:t>а</w:t>
      </w:r>
      <w:r w:rsidRPr="00064AEA">
        <w:rPr>
          <w:rFonts w:ascii="Arial" w:hAnsi="Arial" w:cs="Arial"/>
          <w:lang w:val="sr-Cyrl-CS"/>
        </w:rPr>
        <w:t xml:space="preserve"> 1. из спецификације, са  упоредним табеларним прегледом техничких карактеристика</w:t>
      </w:r>
      <w:r>
        <w:rPr>
          <w:rFonts w:ascii="Arial" w:hAnsi="Arial" w:cs="Arial"/>
          <w:lang w:val="sr-Cyrl-CS"/>
        </w:rPr>
        <w:t xml:space="preserve"> и </w:t>
      </w:r>
      <w:r w:rsidRPr="00064AEA">
        <w:rPr>
          <w:rFonts w:ascii="Arial" w:hAnsi="Arial" w:cs="Arial"/>
          <w:lang w:val="sr-Cyrl-CS"/>
        </w:rPr>
        <w:lastRenderedPageBreak/>
        <w:t>припадајућим цртежима, из који</w:t>
      </w:r>
      <w:r>
        <w:rPr>
          <w:rFonts w:ascii="Arial" w:hAnsi="Arial" w:cs="Arial"/>
          <w:lang w:val="sr-Cyrl-CS"/>
        </w:rPr>
        <w:t>х</w:t>
      </w:r>
      <w:r w:rsidRPr="00064AEA">
        <w:rPr>
          <w:rFonts w:ascii="Arial" w:hAnsi="Arial" w:cs="Arial"/>
          <w:lang w:val="sr-Cyrl-CS"/>
        </w:rPr>
        <w:t xml:space="preserve"> се јасно види да понуђен</w:t>
      </w:r>
      <w:r>
        <w:rPr>
          <w:rFonts w:ascii="Arial" w:hAnsi="Arial" w:cs="Arial"/>
          <w:lang w:val="sr-Cyrl-CS"/>
        </w:rPr>
        <w:t>и</w:t>
      </w:r>
      <w:r w:rsidRPr="00064AEA">
        <w:rPr>
          <w:rFonts w:ascii="Arial" w:hAnsi="Arial" w:cs="Arial"/>
          <w:lang w:val="sr-Cyrl-CS"/>
        </w:rPr>
        <w:t xml:space="preserve"> </w:t>
      </w:r>
      <w:r>
        <w:rPr>
          <w:rFonts w:ascii="Arial" w:hAnsi="Arial" w:cs="Arial"/>
          <w:lang w:val="sr-Cyrl-CS"/>
        </w:rPr>
        <w:t xml:space="preserve">уложак мазутне </w:t>
      </w:r>
      <w:r w:rsidRPr="00064AEA">
        <w:rPr>
          <w:rFonts w:ascii="Arial" w:hAnsi="Arial" w:cs="Arial"/>
          <w:lang w:val="sr-Cyrl-CS"/>
        </w:rPr>
        <w:t>пумпе испуњава захтеване техничке карактеристике</w:t>
      </w:r>
      <w:r>
        <w:rPr>
          <w:rFonts w:ascii="Arial" w:hAnsi="Arial" w:cs="Arial"/>
          <w:lang w:val="sr-Cyrl-CS"/>
        </w:rPr>
        <w:t>;</w:t>
      </w:r>
    </w:p>
    <w:p w:rsidR="00067717" w:rsidRPr="00BD7892" w:rsidRDefault="00BD7892" w:rsidP="0022185D">
      <w:pPr>
        <w:pStyle w:val="ListParagraph"/>
        <w:numPr>
          <w:ilvl w:val="0"/>
          <w:numId w:val="21"/>
        </w:numPr>
        <w:spacing w:before="0" w:after="0" w:line="240" w:lineRule="auto"/>
        <w:ind w:left="714" w:hanging="357"/>
        <w:rPr>
          <w:rFonts w:eastAsia="TimesNewRomanPSMT" w:cs="Arial"/>
        </w:rPr>
      </w:pPr>
      <w:proofErr w:type="gramStart"/>
      <w:r w:rsidRPr="00BD7892">
        <w:rPr>
          <w:rFonts w:ascii="Arial" w:eastAsia="TimesNewRomanPSMT" w:hAnsi="Arial" w:cs="Arial"/>
          <w:bCs/>
          <w:iCs/>
        </w:rPr>
        <w:t>понуђач</w:t>
      </w:r>
      <w:proofErr w:type="gramEnd"/>
      <w:r w:rsidRPr="00BD7892">
        <w:rPr>
          <w:rFonts w:ascii="Arial" w:eastAsia="TimesNewRomanPSMT" w:hAnsi="Arial" w:cs="Arial"/>
          <w:bCs/>
          <w:iCs/>
        </w:rPr>
        <w:t xml:space="preserve"> није доставио</w:t>
      </w:r>
      <w:r>
        <w:rPr>
          <w:rFonts w:ascii="Arial" w:eastAsia="TimesNewRomanPSMT" w:hAnsi="Arial" w:cs="Arial"/>
          <w:bCs/>
          <w:iCs/>
          <w:lang w:val="sr-Cyrl-RS"/>
        </w:rPr>
        <w:t>,</w:t>
      </w:r>
      <w:r w:rsidRPr="00BD7892">
        <w:rPr>
          <w:rFonts w:ascii="Arial" w:eastAsia="TimesNewRomanPSMT" w:hAnsi="Arial" w:cs="Arial"/>
          <w:bCs/>
          <w:iCs/>
          <w:lang w:val="sr-Cyrl-RS"/>
        </w:rPr>
        <w:t xml:space="preserve"> </w:t>
      </w:r>
      <w:r w:rsidR="0022185D">
        <w:rPr>
          <w:rFonts w:ascii="Arial" w:eastAsia="TimesNewRomanPSMT" w:hAnsi="Arial" w:cs="Arial"/>
          <w:bCs/>
          <w:iCs/>
          <w:lang w:val="sr-Cyrl-RS"/>
        </w:rPr>
        <w:t>и</w:t>
      </w:r>
      <w:r w:rsidR="0022185D" w:rsidRPr="00064AEA">
        <w:rPr>
          <w:rFonts w:ascii="Arial" w:hAnsi="Arial" w:cs="Arial"/>
          <w:lang w:val="sr-Cyrl-CS"/>
        </w:rPr>
        <w:t>зводе из каталога произвођача понуђених п</w:t>
      </w:r>
      <w:r w:rsidR="0022185D">
        <w:rPr>
          <w:rFonts w:ascii="Arial" w:hAnsi="Arial" w:cs="Arial"/>
          <w:lang w:val="sr-Cyrl-CS"/>
        </w:rPr>
        <w:t>у</w:t>
      </w:r>
      <w:r w:rsidR="0022185D" w:rsidRPr="00064AEA">
        <w:rPr>
          <w:rFonts w:ascii="Arial" w:hAnsi="Arial" w:cs="Arial"/>
          <w:lang w:val="sr-Cyrl-CS"/>
        </w:rPr>
        <w:t>мпи за позиције 2. и 3. из спецификације, са упоредно табеларним прегледом техничких карактеристика</w:t>
      </w:r>
      <w:r w:rsidR="0022185D">
        <w:rPr>
          <w:rFonts w:ascii="Arial" w:hAnsi="Arial" w:cs="Arial"/>
          <w:lang w:val="sr-Cyrl-CS"/>
        </w:rPr>
        <w:t xml:space="preserve"> и</w:t>
      </w:r>
      <w:r w:rsidR="0022185D" w:rsidRPr="00064AEA">
        <w:rPr>
          <w:rFonts w:ascii="Arial" w:hAnsi="Arial" w:cs="Arial"/>
          <w:lang w:val="sr-Cyrl-CS"/>
        </w:rPr>
        <w:t xml:space="preserve"> припадајућим цртежима, из који се јасно види да понуђене пумпе испуњавају захтеване техничке карактеристике</w:t>
      </w:r>
      <w:r w:rsidR="00067717" w:rsidRPr="00BD7892">
        <w:rPr>
          <w:rFonts w:eastAsia="TimesNewRomanPSMT" w:cs="Arial"/>
        </w:rPr>
        <w:t>;</w:t>
      </w:r>
    </w:p>
    <w:p w:rsidR="00B20A6C" w:rsidRPr="00E949C1" w:rsidRDefault="00B20A6C" w:rsidP="00C144E0">
      <w:pPr>
        <w:pStyle w:val="KDNabrajanje"/>
        <w:numPr>
          <w:ilvl w:val="0"/>
          <w:numId w:val="21"/>
        </w:numPr>
        <w:spacing w:before="0"/>
        <w:ind w:left="714" w:hanging="357"/>
        <w:rPr>
          <w:rFonts w:cs="Arial"/>
        </w:rPr>
      </w:pPr>
      <w:r w:rsidRPr="00BD7892">
        <w:rPr>
          <w:rFonts w:eastAsia="TimesNewRomanPSMT" w:cs="Arial"/>
          <w:bCs/>
          <w:iCs/>
        </w:rPr>
        <w:t>понуда садржи друге недостатке због којих није могуће утврдити стварну садржину понуде или није могуће упоредити</w:t>
      </w:r>
      <w:r w:rsidRPr="00E949C1">
        <w:rPr>
          <w:rFonts w:eastAsia="TimesNewRomanPSMT" w:cs="Arial"/>
          <w:bCs/>
          <w:iCs/>
        </w:rPr>
        <w:t xml:space="preserve"> је са другим понудама</w:t>
      </w:r>
    </w:p>
    <w:p w:rsidR="00B20A6C" w:rsidRPr="00E949C1" w:rsidRDefault="00B20A6C" w:rsidP="00B73EB4">
      <w:pPr>
        <w:spacing w:before="0"/>
        <w:rPr>
          <w:rFonts w:cs="Arial"/>
        </w:rPr>
      </w:pPr>
      <w:proofErr w:type="gramStart"/>
      <w:r w:rsidRPr="00E949C1">
        <w:rPr>
          <w:rFonts w:cs="Arial"/>
        </w:rPr>
        <w:t>Наручилац ће донети одлуку о обустави поступка јавне набавке у складу са чланом 109.</w:t>
      </w:r>
      <w:proofErr w:type="gramEnd"/>
      <w:r w:rsidRPr="00E949C1">
        <w:rPr>
          <w:rFonts w:cs="Arial"/>
        </w:rPr>
        <w:t xml:space="preserve"> </w:t>
      </w:r>
      <w:proofErr w:type="gramStart"/>
      <w:r w:rsidRPr="00E949C1">
        <w:rPr>
          <w:rFonts w:cs="Arial"/>
        </w:rPr>
        <w:t>Закона.</w:t>
      </w:r>
      <w:proofErr w:type="gramEnd"/>
    </w:p>
    <w:p w:rsidR="003C65C1" w:rsidRPr="00E949C1" w:rsidRDefault="003C65C1"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E949C1" w:rsidRDefault="00C14152" w:rsidP="006B37A6">
      <w:pPr>
        <w:pStyle w:val="KDPodnaslov2"/>
        <w:numPr>
          <w:ilvl w:val="1"/>
          <w:numId w:val="23"/>
        </w:numPr>
        <w:spacing w:before="0"/>
        <w:jc w:val="both"/>
        <w:rPr>
          <w:rFonts w:cs="Arial"/>
        </w:rPr>
      </w:pPr>
      <w:r w:rsidRPr="00E949C1">
        <w:rPr>
          <w:rFonts w:cs="Arial"/>
        </w:rPr>
        <w:t>Рок за доношење Одлуке о додели уговора/обустави</w:t>
      </w:r>
      <w:r w:rsidR="0009377A" w:rsidRPr="00E949C1">
        <w:rPr>
          <w:rFonts w:cs="Arial"/>
        </w:rPr>
        <w:t xml:space="preserve"> поступка</w:t>
      </w:r>
    </w:p>
    <w:p w:rsidR="00C14152" w:rsidRPr="00E949C1" w:rsidRDefault="00C14152" w:rsidP="00B73EB4">
      <w:pPr>
        <w:pStyle w:val="KDParagraf"/>
        <w:spacing w:before="0"/>
        <w:rPr>
          <w:rFonts w:eastAsia="TimesNewRomanPSMT" w:cs="Arial"/>
        </w:rPr>
      </w:pPr>
      <w:proofErr w:type="gramStart"/>
      <w:r w:rsidRPr="00E949C1">
        <w:rPr>
          <w:rFonts w:eastAsia="TimesNewRomanPSMT" w:cs="Arial"/>
        </w:rPr>
        <w:t xml:space="preserve">Наручилац ће одлуку о додели уговора/обустави поступка донети у року од максимално </w:t>
      </w:r>
      <w:r w:rsidR="0008263C" w:rsidRPr="00E949C1">
        <w:rPr>
          <w:rFonts w:eastAsia="TimesNewRomanPSMT" w:cs="Arial"/>
        </w:rPr>
        <w:t>25</w:t>
      </w:r>
      <w:r w:rsidRPr="00E949C1">
        <w:rPr>
          <w:rFonts w:eastAsia="TimesNewRomanPSMT" w:cs="Arial"/>
        </w:rPr>
        <w:t xml:space="preserve"> (</w:t>
      </w:r>
      <w:r w:rsidR="0008263C" w:rsidRPr="00E949C1">
        <w:rPr>
          <w:rFonts w:eastAsia="TimesNewRomanPSMT" w:cs="Arial"/>
        </w:rPr>
        <w:t>два</w:t>
      </w:r>
      <w:r w:rsidRPr="00E949C1">
        <w:rPr>
          <w:rFonts w:eastAsia="TimesNewRomanPSMT" w:cs="Arial"/>
        </w:rPr>
        <w:t>десет</w:t>
      </w:r>
      <w:r w:rsidR="0008263C" w:rsidRPr="00E949C1">
        <w:rPr>
          <w:rFonts w:eastAsia="TimesNewRomanPSMT" w:cs="Arial"/>
        </w:rPr>
        <w:t>пет</w:t>
      </w:r>
      <w:r w:rsidRPr="00E949C1">
        <w:rPr>
          <w:rFonts w:eastAsia="TimesNewRomanPSMT" w:cs="Arial"/>
        </w:rPr>
        <w:t>) дана од дана јавног отварања понуда.</w:t>
      </w:r>
      <w:proofErr w:type="gramEnd"/>
    </w:p>
    <w:p w:rsidR="00C14152" w:rsidRPr="00E949C1" w:rsidRDefault="00C14152" w:rsidP="00B73EB4">
      <w:pPr>
        <w:pStyle w:val="KDParagraf"/>
        <w:spacing w:before="0"/>
        <w:rPr>
          <w:rFonts w:eastAsia="TimesNewRomanPSMT" w:cs="Arial"/>
        </w:rPr>
      </w:pPr>
      <w:proofErr w:type="gramStart"/>
      <w:r w:rsidRPr="00E949C1">
        <w:rPr>
          <w:rFonts w:eastAsia="TimesNewRomanPSMT" w:cs="Arial"/>
        </w:rPr>
        <w:t>Одлуку о додели уговора/обустави поступка</w:t>
      </w:r>
      <w:r w:rsidR="00F66A12" w:rsidRPr="00E949C1">
        <w:rPr>
          <w:rFonts w:eastAsia="TimesNewRomanPSMT" w:cs="Arial"/>
          <w:lang w:val="sr-Cyrl-RS"/>
        </w:rPr>
        <w:t xml:space="preserve"> </w:t>
      </w:r>
      <w:r w:rsidRPr="00E949C1">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E949C1" w:rsidRDefault="008D2B23" w:rsidP="00B73EB4">
      <w:pPr>
        <w:pStyle w:val="KDParagraf"/>
        <w:spacing w:before="0"/>
        <w:rPr>
          <w:rFonts w:eastAsia="TimesNewRomanPSMT" w:cs="Arial"/>
        </w:rPr>
      </w:pPr>
    </w:p>
    <w:p w:rsidR="008D2B23" w:rsidRPr="00E949C1" w:rsidRDefault="008D2B23" w:rsidP="006B37A6">
      <w:pPr>
        <w:pStyle w:val="KDPodnaslov2"/>
        <w:numPr>
          <w:ilvl w:val="1"/>
          <w:numId w:val="23"/>
        </w:numPr>
        <w:spacing w:before="0"/>
        <w:jc w:val="both"/>
        <w:rPr>
          <w:rFonts w:cs="Arial"/>
          <w:lang w:val="ru-RU"/>
        </w:rPr>
      </w:pPr>
      <w:bookmarkStart w:id="239" w:name="_Toc441651607"/>
      <w:bookmarkStart w:id="240" w:name="_Toc442559918"/>
      <w:r w:rsidRPr="00E949C1">
        <w:rPr>
          <w:rFonts w:cs="Arial"/>
          <w:lang w:val="ru-RU"/>
        </w:rPr>
        <w:t>Н</w:t>
      </w:r>
      <w:r w:rsidRPr="00E949C1">
        <w:rPr>
          <w:rFonts w:cs="Arial"/>
        </w:rPr>
        <w:t>егативне референце</w:t>
      </w:r>
      <w:bookmarkEnd w:id="239"/>
      <w:bookmarkEnd w:id="240"/>
    </w:p>
    <w:p w:rsidR="008D2B23" w:rsidRPr="00E949C1" w:rsidRDefault="008D2B23" w:rsidP="008D2B23">
      <w:pPr>
        <w:spacing w:before="0"/>
        <w:rPr>
          <w:rFonts w:cs="Arial"/>
          <w:lang w:val="ru-RU"/>
        </w:rPr>
      </w:pPr>
      <w:r w:rsidRPr="00E949C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949C1" w:rsidRDefault="008D2B23" w:rsidP="008D2B23">
      <w:pPr>
        <w:pStyle w:val="KDNabrajanje"/>
        <w:spacing w:before="0"/>
        <w:rPr>
          <w:rFonts w:cs="Arial"/>
        </w:rPr>
      </w:pPr>
      <w:r w:rsidRPr="00E949C1">
        <w:rPr>
          <w:rFonts w:cs="Arial"/>
        </w:rPr>
        <w:t>поступао супротно забрани из чл. 23. и 25. Закона;</w:t>
      </w:r>
    </w:p>
    <w:p w:rsidR="008D2B23" w:rsidRPr="00E949C1" w:rsidRDefault="008D2B23" w:rsidP="008D2B23">
      <w:pPr>
        <w:pStyle w:val="KDNabrajanje"/>
        <w:spacing w:before="0"/>
        <w:rPr>
          <w:rFonts w:cs="Arial"/>
        </w:rPr>
      </w:pPr>
      <w:r w:rsidRPr="00E949C1">
        <w:rPr>
          <w:rFonts w:cs="Arial"/>
        </w:rPr>
        <w:t>учинио повреду конкуренције;</w:t>
      </w:r>
    </w:p>
    <w:p w:rsidR="008D2B23" w:rsidRPr="00E949C1" w:rsidRDefault="008D2B23" w:rsidP="008D2B23">
      <w:pPr>
        <w:pStyle w:val="KDNabrajanje"/>
        <w:spacing w:before="0"/>
        <w:rPr>
          <w:rFonts w:cs="Arial"/>
        </w:rPr>
      </w:pPr>
      <w:r w:rsidRPr="00E949C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949C1" w:rsidRDefault="008D2B23" w:rsidP="008D2B23">
      <w:pPr>
        <w:pStyle w:val="KDNabrajanje"/>
        <w:spacing w:before="0"/>
        <w:rPr>
          <w:rFonts w:cs="Arial"/>
        </w:rPr>
      </w:pPr>
      <w:r w:rsidRPr="00E949C1">
        <w:rPr>
          <w:rFonts w:cs="Arial"/>
        </w:rPr>
        <w:t>одбио да достави доказе и средства обезбеђења на шта се у понуди обавезао.</w:t>
      </w:r>
    </w:p>
    <w:p w:rsidR="008D2B23" w:rsidRPr="00E949C1" w:rsidRDefault="008D2B23" w:rsidP="008D2B23">
      <w:pPr>
        <w:pStyle w:val="KDParagraf"/>
        <w:spacing w:before="0"/>
        <w:rPr>
          <w:rFonts w:cs="Arial"/>
          <w:lang w:val="ru-RU"/>
        </w:rPr>
      </w:pPr>
      <w:r w:rsidRPr="00E949C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sidRPr="00E949C1">
        <w:rPr>
          <w:rFonts w:cs="Arial"/>
          <w:lang w:val="ru-RU"/>
        </w:rPr>
        <w:t xml:space="preserve"> </w:t>
      </w:r>
      <w:r w:rsidRPr="00E949C1">
        <w:rPr>
          <w:rFonts w:cs="Arial"/>
          <w:lang w:val="ru-RU"/>
        </w:rPr>
        <w:t xml:space="preserve">пре објављивања позива за подношење понуда. </w:t>
      </w:r>
    </w:p>
    <w:p w:rsidR="008D2B23" w:rsidRPr="00E949C1" w:rsidRDefault="008D2B23" w:rsidP="008D2B23">
      <w:pPr>
        <w:pStyle w:val="KDParagraf"/>
        <w:spacing w:before="0"/>
        <w:rPr>
          <w:rFonts w:cs="Arial"/>
        </w:rPr>
      </w:pPr>
      <w:r w:rsidRPr="00E949C1">
        <w:rPr>
          <w:rFonts w:cs="Arial"/>
        </w:rPr>
        <w:t>Доказ наведеног може бити:</w:t>
      </w:r>
    </w:p>
    <w:p w:rsidR="008D2B23" w:rsidRPr="00E949C1" w:rsidRDefault="008D2B23" w:rsidP="008D2B23">
      <w:pPr>
        <w:pStyle w:val="KDNabrajanje"/>
        <w:spacing w:before="0"/>
        <w:rPr>
          <w:rFonts w:cs="Arial"/>
        </w:rPr>
      </w:pPr>
      <w:r w:rsidRPr="00E949C1">
        <w:rPr>
          <w:rFonts w:cs="Arial"/>
        </w:rPr>
        <w:t>правоснажна судска одлука или коначна одлука другог надлежног органа;</w:t>
      </w:r>
    </w:p>
    <w:p w:rsidR="008D2B23" w:rsidRPr="00E949C1" w:rsidRDefault="008D2B23" w:rsidP="008D2B23">
      <w:pPr>
        <w:pStyle w:val="KDNabrajanje"/>
        <w:spacing w:before="0"/>
        <w:rPr>
          <w:rFonts w:cs="Arial"/>
        </w:rPr>
      </w:pPr>
      <w:r w:rsidRPr="00E949C1">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949C1" w:rsidRDefault="008D2B23" w:rsidP="008D2B23">
      <w:pPr>
        <w:pStyle w:val="KDNabrajanje"/>
        <w:spacing w:before="0"/>
        <w:rPr>
          <w:rFonts w:cs="Arial"/>
        </w:rPr>
      </w:pPr>
      <w:r w:rsidRPr="00E949C1">
        <w:rPr>
          <w:rFonts w:cs="Arial"/>
        </w:rPr>
        <w:t>исправа о наплаћеној уговорној казни;</w:t>
      </w:r>
    </w:p>
    <w:p w:rsidR="008D2B23" w:rsidRPr="00E949C1" w:rsidRDefault="008D2B23" w:rsidP="008D2B23">
      <w:pPr>
        <w:pStyle w:val="KDNabrajanje"/>
        <w:spacing w:before="0"/>
        <w:rPr>
          <w:rFonts w:cs="Arial"/>
        </w:rPr>
      </w:pPr>
      <w:r w:rsidRPr="00E949C1">
        <w:rPr>
          <w:rFonts w:cs="Arial"/>
        </w:rPr>
        <w:t>рекламације потрошача, односно корисника, ако нису отклоњене у уговореном року;</w:t>
      </w:r>
    </w:p>
    <w:p w:rsidR="008D2B23" w:rsidRPr="00E949C1" w:rsidRDefault="008D2B23" w:rsidP="008D2B23">
      <w:pPr>
        <w:pStyle w:val="KDNabrajanje"/>
        <w:spacing w:before="0"/>
        <w:rPr>
          <w:rFonts w:cs="Arial"/>
        </w:rPr>
      </w:pPr>
      <w:r w:rsidRPr="00E949C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949C1" w:rsidRDefault="008D2B23" w:rsidP="008D2B23">
      <w:pPr>
        <w:pStyle w:val="KDNabrajanje"/>
        <w:spacing w:before="0"/>
        <w:rPr>
          <w:rFonts w:cs="Arial"/>
        </w:rPr>
      </w:pPr>
      <w:r w:rsidRPr="00E949C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949C1" w:rsidRDefault="008D2B23" w:rsidP="008D2B23">
      <w:pPr>
        <w:pStyle w:val="KDNabrajanje"/>
        <w:spacing w:before="0"/>
        <w:rPr>
          <w:rFonts w:cs="Arial"/>
        </w:rPr>
      </w:pPr>
      <w:r w:rsidRPr="00E949C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949C1" w:rsidRDefault="008D2B23" w:rsidP="008D2B23">
      <w:pPr>
        <w:pStyle w:val="KDParagraf"/>
        <w:spacing w:before="0"/>
        <w:rPr>
          <w:rFonts w:cs="Arial"/>
        </w:rPr>
      </w:pPr>
      <w:r w:rsidRPr="00E949C1">
        <w:rPr>
          <w:rFonts w:cs="Arial"/>
          <w:lang w:val="ru-RU"/>
        </w:rPr>
        <w:t xml:space="preserve">Наручилац може одбити понуду ако поседује доказ из става 3. тачка 1) члана 82. </w:t>
      </w:r>
      <w:proofErr w:type="gramStart"/>
      <w:r w:rsidRPr="00E949C1">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949C1">
        <w:rPr>
          <w:rFonts w:cs="Arial"/>
        </w:rPr>
        <w:t xml:space="preserve"> </w:t>
      </w:r>
    </w:p>
    <w:p w:rsidR="008D2B23" w:rsidRDefault="008D2B23" w:rsidP="00B73EB4">
      <w:pPr>
        <w:pStyle w:val="KDParagraf"/>
        <w:spacing w:before="0"/>
        <w:rPr>
          <w:rFonts w:cs="Arial"/>
          <w:lang w:val="sr-Cyrl-RS" w:bidi="en-US"/>
        </w:rPr>
      </w:pPr>
      <w:proofErr w:type="gramStart"/>
      <w:r w:rsidRPr="00E949C1">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949C1">
        <w:rPr>
          <w:rFonts w:cs="Arial"/>
          <w:lang w:bidi="en-US"/>
        </w:rPr>
        <w:t xml:space="preserve"> </w:t>
      </w:r>
    </w:p>
    <w:p w:rsidR="008D2B23" w:rsidRPr="00F10346" w:rsidRDefault="008D2B23" w:rsidP="006B37A6">
      <w:pPr>
        <w:pStyle w:val="KDPodnaslov2"/>
        <w:numPr>
          <w:ilvl w:val="1"/>
          <w:numId w:val="23"/>
        </w:numPr>
        <w:spacing w:before="0"/>
        <w:jc w:val="both"/>
        <w:rPr>
          <w:rFonts w:cs="Arial"/>
        </w:rPr>
      </w:pPr>
      <w:bookmarkStart w:id="241" w:name="_Toc441651608"/>
      <w:bookmarkStart w:id="242" w:name="_Toc442559919"/>
      <w:r w:rsidRPr="00F10346">
        <w:rPr>
          <w:rFonts w:cs="Arial"/>
        </w:rPr>
        <w:lastRenderedPageBreak/>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3C65C1" w:rsidRPr="003C65C1" w:rsidRDefault="003C65C1"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A42F4A">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A42F4A">
      <w:pPr>
        <w:spacing w:before="0"/>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A42F4A">
      <w:pPr>
        <w:spacing w:before="0"/>
        <w:rPr>
          <w:rFonts w:cs="Arial"/>
          <w:lang w:bidi="en-US"/>
        </w:rPr>
      </w:pPr>
      <w:r w:rsidRPr="00F10346">
        <w:rPr>
          <w:rFonts w:cs="Arial"/>
          <w:lang w:bidi="en-US"/>
        </w:rPr>
        <w:t>Захтев за заштиту права за ЈН добара</w:t>
      </w:r>
      <w:r w:rsidR="00E40CFE" w:rsidRPr="00E40CFE">
        <w:t xml:space="preserve"> </w:t>
      </w:r>
      <w:r w:rsidR="00622459" w:rsidRPr="00846627">
        <w:rPr>
          <w:rFonts w:cs="Arial"/>
          <w:b/>
          <w:lang w:val="sr-Cyrl-RS"/>
        </w:rPr>
        <w:t xml:space="preserve">Делови пумпи отпадних вода и мазутног </w:t>
      </w:r>
      <w:proofErr w:type="gramStart"/>
      <w:r w:rsidR="00622459" w:rsidRPr="00846627">
        <w:rPr>
          <w:rFonts w:cs="Arial"/>
          <w:b/>
          <w:lang w:val="sr-Cyrl-RS"/>
        </w:rPr>
        <w:t>постројења  ТЕНТ</w:t>
      </w:r>
      <w:proofErr w:type="gramEnd"/>
      <w:r w:rsidR="00622459" w:rsidRPr="00846627">
        <w:rPr>
          <w:rFonts w:cs="Arial"/>
          <w:b/>
          <w:lang w:val="sr-Cyrl-RS"/>
        </w:rPr>
        <w:t xml:space="preserve"> </w:t>
      </w:r>
      <w:r w:rsidR="00622459">
        <w:rPr>
          <w:rFonts w:cs="Arial"/>
          <w:b/>
          <w:lang w:val="sr-Cyrl-RS"/>
        </w:rPr>
        <w:t>–</w:t>
      </w:r>
      <w:r w:rsidR="00622459" w:rsidRPr="00846627">
        <w:rPr>
          <w:rFonts w:cs="Arial"/>
          <w:b/>
          <w:lang w:val="sr-Cyrl-RS"/>
        </w:rPr>
        <w:t xml:space="preserve"> А</w:t>
      </w:r>
      <w:r w:rsidR="002834A0">
        <w:rPr>
          <w:rFonts w:cs="Arial"/>
          <w:b/>
          <w:lang w:val="sr-Cyrl-RS"/>
        </w:rPr>
        <w:t>,</w:t>
      </w:r>
      <w:r w:rsidR="002834A0" w:rsidRPr="00F10346">
        <w:rPr>
          <w:rFonts w:cs="Arial"/>
          <w:lang w:bidi="en-US"/>
        </w:rPr>
        <w:t xml:space="preserve"> </w:t>
      </w:r>
      <w:r w:rsidRPr="00F10346">
        <w:rPr>
          <w:rFonts w:cs="Arial"/>
          <w:lang w:bidi="en-US"/>
        </w:rPr>
        <w:t>бр.</w:t>
      </w:r>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622459">
        <w:rPr>
          <w:rFonts w:cs="Arial"/>
          <w:b/>
          <w:lang w:val="sr-Cyrl-RS" w:bidi="en-US"/>
        </w:rPr>
        <w:t>1960</w:t>
      </w:r>
      <w:r w:rsidR="00364CFC" w:rsidRPr="003C65C1">
        <w:rPr>
          <w:rFonts w:cs="Arial"/>
          <w:b/>
          <w:lang w:val="sr-Cyrl-RS" w:bidi="en-US"/>
        </w:rPr>
        <w:t>/2017</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622459">
        <w:rPr>
          <w:rFonts w:cs="Arial"/>
          <w:b/>
          <w:lang w:val="sr-Cyrl-RS" w:bidi="en-US"/>
        </w:rPr>
        <w:t>2097</w:t>
      </w:r>
      <w:r w:rsidR="00364CFC" w:rsidRPr="003C65C1">
        <w:rPr>
          <w:rFonts w:cs="Arial"/>
          <w:b/>
          <w:lang w:val="sr-Cyrl-RS" w:bidi="en-US"/>
        </w:rPr>
        <w:t>/2017</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1F2B5B" w:rsidRDefault="001F2B5B" w:rsidP="00886827">
      <w:pPr>
        <w:pStyle w:val="KDParagraf"/>
        <w:spacing w:before="0"/>
        <w:rPr>
          <w:rFonts w:cs="Arial"/>
          <w:b/>
          <w:sz w:val="10"/>
          <w:szCs w:val="10"/>
          <w:lang w:val="sr-Cyrl-RS" w:bidi="en-US"/>
        </w:rPr>
      </w:pPr>
    </w:p>
    <w:p w:rsidR="004C76E8" w:rsidRDefault="004C76E8" w:rsidP="00886827">
      <w:pPr>
        <w:pStyle w:val="KDParagraf"/>
        <w:spacing w:before="0"/>
        <w:rPr>
          <w:rFonts w:cs="Arial"/>
          <w:b/>
          <w:sz w:val="10"/>
          <w:szCs w:val="10"/>
          <w:lang w:val="sr-Cyrl-RS" w:bidi="en-US"/>
        </w:rPr>
      </w:pPr>
    </w:p>
    <w:p w:rsidR="004C76E8" w:rsidRDefault="004C76E8" w:rsidP="00886827">
      <w:pPr>
        <w:pStyle w:val="KDParagraf"/>
        <w:spacing w:before="0"/>
        <w:rPr>
          <w:rFonts w:cs="Arial"/>
          <w:b/>
          <w:sz w:val="10"/>
          <w:szCs w:val="10"/>
          <w:lang w:val="sr-Cyrl-RS" w:bidi="en-US"/>
        </w:rPr>
      </w:pPr>
    </w:p>
    <w:p w:rsidR="004C76E8" w:rsidRPr="00532360" w:rsidRDefault="004C76E8" w:rsidP="00886827">
      <w:pPr>
        <w:pStyle w:val="KDParagraf"/>
        <w:spacing w:before="0"/>
        <w:rPr>
          <w:rFonts w:cs="Arial"/>
          <w:b/>
          <w:sz w:val="10"/>
          <w:szCs w:val="10"/>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A42F4A" w:rsidRPr="00A42F4A" w:rsidRDefault="00A42F4A" w:rsidP="000363AC">
      <w:pPr>
        <w:pStyle w:val="KDParagraf"/>
        <w:spacing w:before="0"/>
        <w:rPr>
          <w:rFonts w:cs="Arial"/>
          <w:b/>
          <w:sz w:val="10"/>
          <w:szCs w:val="10"/>
          <w:lang w:val="sr-Cyrl-RS" w:bidi="en-US"/>
        </w:rPr>
      </w:pPr>
    </w:p>
    <w:p w:rsidR="000363AC" w:rsidRPr="00F10346" w:rsidRDefault="000363AC" w:rsidP="000363AC">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0363AC" w:rsidRPr="00F10346" w:rsidRDefault="000363AC" w:rsidP="000363AC">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0363AC" w:rsidRPr="00BE2F81" w:rsidRDefault="000363AC" w:rsidP="000363AC">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0363AC" w:rsidRPr="000363AC" w:rsidRDefault="000363AC" w:rsidP="00886827">
      <w:pPr>
        <w:pStyle w:val="KDParagraf"/>
        <w:spacing w:before="0"/>
        <w:rPr>
          <w:rFonts w:cs="Arial"/>
          <w:b/>
          <w:sz w:val="12"/>
          <w:szCs w:val="12"/>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622459">
        <w:rPr>
          <w:rFonts w:cs="Arial"/>
          <w:b/>
          <w:lang w:val="sr-Cyrl-CS"/>
        </w:rPr>
        <w:t>1960</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622459">
        <w:rPr>
          <w:rFonts w:cs="Arial"/>
          <w:b/>
          <w:lang w:val="sr-Cyrl-RS"/>
        </w:rPr>
        <w:t>2097</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622459">
        <w:rPr>
          <w:rFonts w:cs="Arial"/>
          <w:b/>
          <w:lang w:val="sr-Cyrl-CS"/>
        </w:rPr>
        <w:t>1960</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622459">
        <w:rPr>
          <w:rFonts w:cs="Arial"/>
          <w:b/>
          <w:lang w:val="sr-Cyrl-RS"/>
        </w:rPr>
        <w:t>2097</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A42F4A">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A42F4A">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A42F4A">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C9147A">
      <w:pPr>
        <w:pStyle w:val="KDParagraf"/>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r w:rsidR="00532360">
        <w:rPr>
          <w:rFonts w:cs="Arial"/>
          <w:lang w:val="sr-Cyrl-RS" w:bidi="en-US"/>
        </w:rPr>
        <w:t xml:space="preserve"> </w:t>
      </w: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4C76E8" w:rsidRPr="004C76E8" w:rsidRDefault="004C76E8" w:rsidP="004C76E8">
      <w:pPr>
        <w:pStyle w:val="KDParagraf"/>
        <w:spacing w:before="0"/>
        <w:rPr>
          <w:rFonts w:cs="Arial"/>
          <w:b/>
          <w:sz w:val="10"/>
          <w:szCs w:val="10"/>
          <w:lang w:val="sr-Cyrl-RS" w:bidi="en-US"/>
        </w:rPr>
      </w:pPr>
    </w:p>
    <w:p w:rsidR="004C76E8" w:rsidRDefault="00886827" w:rsidP="004C76E8">
      <w:pPr>
        <w:pStyle w:val="KDParagraf"/>
        <w:spacing w:before="0"/>
        <w:rPr>
          <w:rFonts w:cs="Arial"/>
          <w:b/>
          <w:lang w:val="sr-Cyrl-RS"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4C76E8" w:rsidRPr="004C76E8" w:rsidRDefault="004C76E8" w:rsidP="004C76E8">
      <w:pPr>
        <w:pStyle w:val="KDParagraf"/>
        <w:spacing w:before="0"/>
        <w:rPr>
          <w:rFonts w:cs="Arial"/>
          <w:sz w:val="12"/>
          <w:szCs w:val="12"/>
          <w:lang w:val="sr-Cyrl-CS" w:bidi="en-US"/>
        </w:rPr>
      </w:pPr>
    </w:p>
    <w:p w:rsidR="00886827" w:rsidRPr="00F10346" w:rsidRDefault="008824F8" w:rsidP="004C76E8">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4C76E8" w:rsidRDefault="004C76E8" w:rsidP="00886827">
      <w:pPr>
        <w:pStyle w:val="KDParagraf"/>
        <w:spacing w:before="0"/>
        <w:rPr>
          <w:rFonts w:cs="Arial"/>
          <w:lang w:val="sr-Cyrl-RS" w:bidi="en-US"/>
        </w:rPr>
      </w:pPr>
    </w:p>
    <w:p w:rsidR="004C76E8" w:rsidRDefault="004C76E8" w:rsidP="00886827">
      <w:pPr>
        <w:pStyle w:val="KDParagraf"/>
        <w:spacing w:before="0"/>
        <w:rPr>
          <w:rFonts w:cs="Arial"/>
          <w:lang w:val="sr-Cyrl-RS" w:bidi="en-US"/>
        </w:rPr>
      </w:pPr>
    </w:p>
    <w:p w:rsidR="004C76E8" w:rsidRDefault="004C76E8"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0363AC">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0363AC">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0363AC">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0363AC">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0363AC">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0363AC">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0363AC">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0363AC">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0363AC">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0363AC">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0363AC">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4" w:history="1">
        <w:r w:rsidR="004C76E8" w:rsidRPr="00F77662">
          <w:rPr>
            <w:rStyle w:val="Hyperlink"/>
            <w:rFonts w:cs="Arial"/>
            <w:lang w:val="sr-Cyrl-CS" w:bidi="en-US"/>
          </w:rPr>
          <w:t>http://www.kjn.gov.rs/download/Taksa-popunjeni-nalozi-ci.pdf</w:t>
        </w:r>
      </w:hyperlink>
    </w:p>
    <w:p w:rsidR="004C76E8" w:rsidRPr="00F10346" w:rsidRDefault="004C76E8" w:rsidP="00886827">
      <w:pPr>
        <w:pStyle w:val="KDParagraf"/>
        <w:spacing w:before="0"/>
        <w:rPr>
          <w:rFonts w:cs="Arial"/>
          <w:lang w:val="sr-Cyrl-CS" w:bidi="en-US"/>
        </w:rPr>
      </w:pPr>
    </w:p>
    <w:p w:rsidR="00885387" w:rsidRPr="008E55AF"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4C76E8" w:rsidRDefault="004C76E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3C65C1" w:rsidRPr="005E4A39" w:rsidRDefault="003C65C1" w:rsidP="00886827">
      <w:pPr>
        <w:pStyle w:val="KDParagraf"/>
        <w:spacing w:before="0"/>
        <w:rPr>
          <w:rFonts w:cs="Arial"/>
          <w:sz w:val="8"/>
          <w:szCs w:val="8"/>
          <w:lang w:val="sr-Cyrl-RS" w:bidi="en-US"/>
        </w:rPr>
      </w:pP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886827" w:rsidRPr="005E4A39" w:rsidRDefault="00886827" w:rsidP="00886827">
      <w:pPr>
        <w:pStyle w:val="KDParagraf"/>
        <w:spacing w:before="0"/>
        <w:rPr>
          <w:rFonts w:cs="Arial"/>
          <w:sz w:val="12"/>
          <w:szCs w:val="12"/>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C9147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E4A39">
        <w:trPr>
          <w:trHeight w:val="1501"/>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AA7258" w:rsidP="006B37A6">
      <w:pPr>
        <w:pStyle w:val="KDPodnaslov2"/>
        <w:numPr>
          <w:ilvl w:val="1"/>
          <w:numId w:val="23"/>
        </w:numPr>
        <w:spacing w:before="0"/>
        <w:jc w:val="both"/>
        <w:rPr>
          <w:rFonts w:cs="Arial"/>
        </w:rPr>
      </w:pPr>
      <w:bookmarkStart w:id="245" w:name="_Toc441651610"/>
      <w:bookmarkStart w:id="246" w:name="_Toc442559921"/>
      <w:r>
        <w:rPr>
          <w:rFonts w:cs="Arial"/>
          <w:lang w:val="sr-Cyrl-RS"/>
        </w:rPr>
        <w:lastRenderedPageBreak/>
        <w:t xml:space="preserve"> </w:t>
      </w:r>
      <w:r w:rsidR="008D2B23" w:rsidRPr="00F10346">
        <w:rPr>
          <w:rFonts w:cs="Arial"/>
        </w:rPr>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5E4A39">
        <w:rPr>
          <w:lang w:val="sr-Cyrl-RS"/>
        </w:rPr>
        <w:t>средство финансијског обезбеђења</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C9147A">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5D7E62" w:rsidRPr="005D7E62" w:rsidRDefault="005D7E62" w:rsidP="005D7E6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5D7E62" w:rsidRPr="005D7E62" w:rsidRDefault="005D7E62" w:rsidP="005D7E6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C352C" w:rsidRDefault="002C352C" w:rsidP="00922EDB">
      <w:pPr>
        <w:spacing w:before="0"/>
        <w:rPr>
          <w:rFonts w:cs="Arial"/>
          <w:color w:val="00B0F0"/>
          <w:lang w:val="sr-Cyrl-RS" w:eastAsia="sr-Latn-CS"/>
        </w:rPr>
      </w:pPr>
    </w:p>
    <w:p w:rsidR="002C352C" w:rsidRDefault="002C352C" w:rsidP="00922EDB">
      <w:pPr>
        <w:spacing w:before="0"/>
        <w:rPr>
          <w:rFonts w:cs="Arial"/>
          <w:color w:val="00B0F0"/>
          <w:lang w:val="sr-Cyrl-RS" w:eastAsia="sr-Latn-CS"/>
        </w:rPr>
      </w:pPr>
    </w:p>
    <w:p w:rsidR="002C352C" w:rsidRDefault="002C352C" w:rsidP="00922EDB">
      <w:pPr>
        <w:spacing w:before="0"/>
        <w:rPr>
          <w:rFonts w:cs="Arial"/>
          <w:color w:val="00B0F0"/>
          <w:lang w:val="sr-Cyrl-RS" w:eastAsia="sr-Latn-CS"/>
        </w:rPr>
      </w:pPr>
    </w:p>
    <w:p w:rsidR="002C352C" w:rsidRDefault="002C352C" w:rsidP="00922EDB">
      <w:pPr>
        <w:spacing w:before="0"/>
        <w:rPr>
          <w:rFonts w:cs="Arial"/>
          <w:color w:val="00B0F0"/>
          <w:lang w:val="sr-Cyrl-RS" w:eastAsia="sr-Latn-CS"/>
        </w:rPr>
      </w:pPr>
    </w:p>
    <w:p w:rsidR="002C352C" w:rsidRDefault="002C352C" w:rsidP="00922EDB">
      <w:pPr>
        <w:spacing w:before="0"/>
        <w:rPr>
          <w:rFonts w:cs="Arial"/>
          <w:color w:val="00B0F0"/>
          <w:lang w:val="sr-Cyrl-RS" w:eastAsia="sr-Latn-CS"/>
        </w:rPr>
      </w:pPr>
    </w:p>
    <w:p w:rsidR="002C352C" w:rsidRDefault="002C352C" w:rsidP="00922EDB">
      <w:pPr>
        <w:spacing w:before="0"/>
        <w:rPr>
          <w:rFonts w:cs="Arial"/>
          <w:color w:val="00B0F0"/>
          <w:lang w:val="sr-Cyrl-RS" w:eastAsia="sr-Latn-CS"/>
        </w:rPr>
      </w:pPr>
    </w:p>
    <w:p w:rsidR="002C352C" w:rsidRDefault="002C352C" w:rsidP="00922EDB">
      <w:pPr>
        <w:spacing w:before="0"/>
        <w:rPr>
          <w:rFonts w:cs="Arial"/>
          <w:color w:val="00B0F0"/>
          <w:lang w:val="sr-Cyrl-RS" w:eastAsia="sr-Latn-CS"/>
        </w:rPr>
      </w:pPr>
    </w:p>
    <w:p w:rsidR="002C352C" w:rsidRDefault="002C352C" w:rsidP="00922EDB">
      <w:pPr>
        <w:spacing w:before="0"/>
        <w:rPr>
          <w:rFonts w:cs="Arial"/>
          <w:color w:val="00B0F0"/>
          <w:lang w:val="sr-Cyrl-RS" w:eastAsia="sr-Latn-CS"/>
        </w:rPr>
      </w:pPr>
    </w:p>
    <w:p w:rsidR="002C352C" w:rsidRDefault="002C352C" w:rsidP="00922EDB">
      <w:pPr>
        <w:spacing w:before="0"/>
        <w:rPr>
          <w:rFonts w:cs="Arial"/>
          <w:color w:val="00B0F0"/>
          <w:lang w:val="sr-Cyrl-RS" w:eastAsia="sr-Latn-CS"/>
        </w:rPr>
      </w:pPr>
    </w:p>
    <w:p w:rsidR="002C352C" w:rsidRDefault="002C352C"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BE2F81">
        <w:rPr>
          <w:lang w:val="sr-Cyrl-RS"/>
        </w:rPr>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2C352C" w:rsidRPr="00846627">
        <w:rPr>
          <w:rFonts w:cs="Arial"/>
          <w:b/>
          <w:lang w:val="sr-Cyrl-RS"/>
        </w:rPr>
        <w:t xml:space="preserve">Делови пумпи отпадних вода и мазутног постројења  ТЕНТ </w:t>
      </w:r>
      <w:r w:rsidR="002C352C">
        <w:rPr>
          <w:rFonts w:cs="Arial"/>
          <w:b/>
          <w:lang w:val="sr-Cyrl-RS"/>
        </w:rPr>
        <w:t>–</w:t>
      </w:r>
      <w:r w:rsidR="002C352C" w:rsidRPr="00846627">
        <w:rPr>
          <w:rFonts w:cs="Arial"/>
          <w:b/>
          <w:lang w:val="sr-Cyrl-RS"/>
        </w:rPr>
        <w:t xml:space="preserve"> А</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2C352C">
        <w:rPr>
          <w:rFonts w:eastAsia="TimesNewRomanPS-BoldMT" w:cs="Arial"/>
          <w:b/>
          <w:bCs/>
          <w:color w:val="000000" w:themeColor="text1"/>
          <w:lang w:val="sr-Cyrl-RS"/>
        </w:rPr>
        <w:t>1960</w:t>
      </w:r>
      <w:r w:rsidR="009558E1">
        <w:rPr>
          <w:rFonts w:eastAsia="TimesNewRomanPS-BoldMT" w:cs="Arial"/>
          <w:b/>
          <w:bCs/>
          <w:color w:val="000000" w:themeColor="text1"/>
          <w:lang w:val="sr-Cyrl-RS"/>
        </w:rPr>
        <w:t>/</w:t>
      </w:r>
      <w:proofErr w:type="gramStart"/>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2C352C">
        <w:rPr>
          <w:rFonts w:eastAsia="TimesNewRomanPS-BoldMT" w:cs="Arial"/>
          <w:b/>
          <w:bCs/>
          <w:color w:val="000000" w:themeColor="text1"/>
          <w:lang w:val="sr-Cyrl-RS"/>
        </w:rPr>
        <w:t>2097</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2C352C" w:rsidP="002C352C">
            <w:pPr>
              <w:jc w:val="left"/>
              <w:rPr>
                <w:rFonts w:cs="Arial"/>
                <w:b/>
                <w:lang w:val="sr-Cyrl-CS"/>
              </w:rPr>
            </w:pPr>
            <w:r w:rsidRPr="00846627">
              <w:rPr>
                <w:rFonts w:cs="Arial"/>
                <w:b/>
                <w:lang w:val="sr-Cyrl-RS"/>
              </w:rPr>
              <w:t xml:space="preserve">Делови пумпи отпадних вода и мазутног постројења  ТЕНТ </w:t>
            </w:r>
            <w:r>
              <w:rPr>
                <w:rFonts w:cs="Arial"/>
                <w:b/>
                <w:lang w:val="sr-Cyrl-RS"/>
              </w:rPr>
              <w:t>–</w:t>
            </w:r>
            <w:r w:rsidRPr="00846627">
              <w:rPr>
                <w:rFonts w:cs="Arial"/>
                <w:b/>
                <w:lang w:val="sr-Cyrl-RS"/>
              </w:rPr>
              <w:t xml:space="preserve"> А</w:t>
            </w:r>
            <w:r w:rsidR="009558E1">
              <w:rPr>
                <w:rFonts w:cs="Arial"/>
                <w:b/>
                <w:lang w:val="sr-Cyrl-RS"/>
              </w:rPr>
              <w:t>,</w:t>
            </w:r>
            <w:r w:rsidR="00D57F5E">
              <w:rPr>
                <w:rFonts w:cs="Arial"/>
                <w:b/>
                <w:lang w:val="sr-Cyrl-RS"/>
              </w:rPr>
              <w:t xml:space="preserve"> </w:t>
            </w:r>
            <w:r w:rsidR="009558E1">
              <w:rPr>
                <w:rFonts w:cs="Arial"/>
                <w:b/>
                <w:lang w:val="sr-Cyrl-RS"/>
              </w:rPr>
              <w:t xml:space="preserve"> </w:t>
            </w:r>
            <w:r w:rsidR="002834A0">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1960</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2097</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2C352C">
        <w:trPr>
          <w:trHeight w:val="647"/>
        </w:trPr>
        <w:tc>
          <w:tcPr>
            <w:tcW w:w="506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7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2C352C">
        <w:tc>
          <w:tcPr>
            <w:tcW w:w="5067"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774"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2C352C">
        <w:tc>
          <w:tcPr>
            <w:tcW w:w="5067"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AB7468">
            <w:pPr>
              <w:spacing w:before="0"/>
              <w:jc w:val="center"/>
              <w:rPr>
                <w:rFonts w:cs="Arial"/>
                <w:bCs/>
                <w:iCs/>
                <w:lang w:val="sr-Cyrl-CS"/>
              </w:rPr>
            </w:pPr>
            <w:r w:rsidRPr="00260285">
              <w:rPr>
                <w:rFonts w:cs="Arial"/>
                <w:spacing w:val="4"/>
                <w:lang w:val="sr-Cyrl-CS"/>
              </w:rPr>
              <w:t xml:space="preserve">најдуже </w:t>
            </w:r>
            <w:r w:rsidRPr="00AB7468">
              <w:rPr>
                <w:rFonts w:cs="Arial"/>
                <w:spacing w:val="4"/>
                <w:lang w:val="sr-Cyrl-CS"/>
              </w:rPr>
              <w:t xml:space="preserve">до </w:t>
            </w:r>
            <w:r w:rsidR="00AB7468" w:rsidRPr="00AB7468">
              <w:rPr>
                <w:rFonts w:cs="Arial"/>
                <w:spacing w:val="4"/>
                <w:lang w:val="sr-Cyrl-CS"/>
              </w:rPr>
              <w:t>120</w:t>
            </w:r>
            <w:r w:rsidR="004E63F1" w:rsidRPr="00AB7468">
              <w:rPr>
                <w:rFonts w:cs="Arial"/>
                <w:spacing w:val="4"/>
                <w:lang w:val="sr-Cyrl-CS"/>
              </w:rPr>
              <w:t xml:space="preserve"> </w:t>
            </w:r>
            <w:r w:rsidR="002834A0" w:rsidRPr="00AB7468">
              <w:rPr>
                <w:rFonts w:cs="Arial"/>
                <w:bCs/>
                <w:iCs/>
                <w:lang w:val="sr-Cyrl-CS"/>
              </w:rPr>
              <w:t>дана</w:t>
            </w:r>
            <w:r w:rsidR="000B1E23" w:rsidRPr="00AB7468">
              <w:rPr>
                <w:rFonts w:cs="Arial"/>
                <w:bCs/>
                <w:iCs/>
                <w:lang w:val="sr-Cyrl-CS"/>
              </w:rPr>
              <w:t xml:space="preserve"> </w:t>
            </w:r>
            <w:r w:rsidRPr="00AB7468">
              <w:rPr>
                <w:rFonts w:cs="Arial"/>
                <w:bCs/>
                <w:iCs/>
                <w:lang w:val="sr-Cyrl-CS"/>
              </w:rPr>
              <w:t>од дана ступања уговора на</w:t>
            </w:r>
            <w:r w:rsidRPr="00260285">
              <w:rPr>
                <w:rFonts w:cs="Arial"/>
                <w:bCs/>
                <w:iCs/>
                <w:lang w:val="sr-Cyrl-CS"/>
              </w:rPr>
              <w:t xml:space="preserve"> снагу</w:t>
            </w:r>
            <w:r w:rsidR="00885387">
              <w:rPr>
                <w:rFonts w:cs="Arial"/>
                <w:bCs/>
                <w:iCs/>
                <w:lang w:val="sr-Cyrl-CS"/>
              </w:rPr>
              <w:t xml:space="preserve"> </w:t>
            </w:r>
          </w:p>
        </w:tc>
        <w:tc>
          <w:tcPr>
            <w:tcW w:w="3774"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2C352C">
        <w:trPr>
          <w:trHeight w:val="1046"/>
        </w:trPr>
        <w:tc>
          <w:tcPr>
            <w:tcW w:w="5067" w:type="dxa"/>
            <w:vAlign w:val="center"/>
          </w:tcPr>
          <w:p w:rsidR="000E75A0" w:rsidRPr="00AB7468" w:rsidRDefault="000E75A0" w:rsidP="00D93DF0">
            <w:pPr>
              <w:spacing w:before="0"/>
              <w:jc w:val="center"/>
              <w:rPr>
                <w:rFonts w:cs="Arial"/>
                <w:b/>
                <w:bCs/>
                <w:iCs/>
                <w:lang w:val="sr-Cyrl-CS"/>
              </w:rPr>
            </w:pPr>
            <w:r w:rsidRPr="00AB7468">
              <w:rPr>
                <w:rFonts w:cs="Arial"/>
                <w:b/>
                <w:bCs/>
                <w:iCs/>
                <w:lang w:val="sr-Cyrl-CS"/>
              </w:rPr>
              <w:t>ГАРАНТНИ РОК:</w:t>
            </w:r>
          </w:p>
          <w:p w:rsidR="000E75A0" w:rsidRPr="00AB7468" w:rsidRDefault="000E75A0" w:rsidP="00AB7468">
            <w:pPr>
              <w:spacing w:before="0"/>
              <w:jc w:val="center"/>
              <w:rPr>
                <w:rFonts w:cs="Arial"/>
                <w:b/>
                <w:bCs/>
                <w:iCs/>
                <w:lang w:val="sr-Cyrl-CS"/>
              </w:rPr>
            </w:pPr>
            <w:r w:rsidRPr="00AB7468">
              <w:rPr>
                <w:rFonts w:cs="Arial"/>
                <w:bCs/>
                <w:iCs/>
                <w:lang w:val="sr-Cyrl-CS"/>
              </w:rPr>
              <w:t xml:space="preserve">не може бити краћи од </w:t>
            </w:r>
            <w:r w:rsidR="00AB7468" w:rsidRPr="00AB7468">
              <w:rPr>
                <w:rFonts w:cs="Arial"/>
                <w:lang w:val="sr-Cyrl-RS" w:eastAsia="zh-CN"/>
              </w:rPr>
              <w:t>12</w:t>
            </w:r>
            <w:r w:rsidR="005311B1" w:rsidRPr="00AB7468">
              <w:rPr>
                <w:rFonts w:cs="Arial"/>
                <w:lang w:val="sr-Cyrl-RS" w:eastAsia="zh-CN"/>
              </w:rPr>
              <w:t xml:space="preserve"> месец</w:t>
            </w:r>
            <w:r w:rsidR="00AB7468" w:rsidRPr="00AB7468">
              <w:rPr>
                <w:rFonts w:cs="Arial"/>
                <w:lang w:val="sr-Cyrl-RS" w:eastAsia="zh-CN"/>
              </w:rPr>
              <w:t>и</w:t>
            </w:r>
            <w:r w:rsidR="005311B1" w:rsidRPr="00AB7468">
              <w:rPr>
                <w:rFonts w:cs="Arial"/>
                <w:lang w:val="sr-Cyrl-RS" w:eastAsia="zh-CN"/>
              </w:rPr>
              <w:t xml:space="preserve"> </w:t>
            </w:r>
            <w:r w:rsidR="009558E1" w:rsidRPr="00AB7468">
              <w:rPr>
                <w:rFonts w:eastAsia="TimesNewRomanPSMT" w:cs="Arial"/>
                <w:bCs/>
                <w:lang w:val="sr-Cyrl-CS"/>
              </w:rPr>
              <w:t xml:space="preserve">од дана </w:t>
            </w:r>
            <w:r w:rsidR="00AB7468" w:rsidRPr="00AB7468">
              <w:rPr>
                <w:rFonts w:eastAsia="TimesNewRomanPSMT" w:cs="Arial"/>
                <w:bCs/>
                <w:lang w:val="sr-Cyrl-CS"/>
              </w:rPr>
              <w:t>испоруке</w:t>
            </w:r>
            <w:r w:rsidR="00A51774" w:rsidRPr="00AB7468">
              <w:rPr>
                <w:rFonts w:eastAsia="TimesNewRomanPSMT" w:cs="Arial"/>
                <w:bCs/>
                <w:lang w:val="sr-Cyrl-CS"/>
              </w:rPr>
              <w:t xml:space="preserve"> предметних добара</w:t>
            </w:r>
          </w:p>
        </w:tc>
        <w:tc>
          <w:tcPr>
            <w:tcW w:w="3774" w:type="dxa"/>
            <w:vAlign w:val="center"/>
          </w:tcPr>
          <w:p w:rsidR="000E75A0" w:rsidRPr="00AB7468" w:rsidRDefault="000E75A0" w:rsidP="00AF3AF8">
            <w:pPr>
              <w:spacing w:before="0"/>
              <w:jc w:val="center"/>
              <w:rPr>
                <w:rFonts w:cs="Arial"/>
                <w:b/>
                <w:bCs/>
                <w:iCs/>
                <w:lang w:val="sr-Cyrl-CS"/>
              </w:rPr>
            </w:pPr>
          </w:p>
          <w:p w:rsidR="000E75A0" w:rsidRPr="00AB7468" w:rsidRDefault="002C352C" w:rsidP="002C352C">
            <w:pPr>
              <w:spacing w:before="0"/>
              <w:jc w:val="center"/>
              <w:rPr>
                <w:rFonts w:cs="Arial"/>
                <w:b/>
                <w:bCs/>
                <w:iCs/>
                <w:lang w:val="sr-Cyrl-CS"/>
              </w:rPr>
            </w:pPr>
            <w:r w:rsidRPr="00AB7468">
              <w:rPr>
                <w:rFonts w:cs="Arial"/>
                <w:spacing w:val="4"/>
                <w:lang w:val="sr-Cyrl-CS"/>
              </w:rPr>
              <w:t xml:space="preserve">___ </w:t>
            </w:r>
            <w:r w:rsidR="00AB7468" w:rsidRPr="00AB7468">
              <w:rPr>
                <w:rFonts w:cs="Arial"/>
                <w:lang w:val="sr-Cyrl-RS" w:eastAsia="zh-CN"/>
              </w:rPr>
              <w:t xml:space="preserve">месеци </w:t>
            </w:r>
            <w:r w:rsidR="00AB7468" w:rsidRPr="00AB7468">
              <w:rPr>
                <w:rFonts w:eastAsia="TimesNewRomanPSMT" w:cs="Arial"/>
                <w:bCs/>
                <w:lang w:val="sr-Cyrl-CS"/>
              </w:rPr>
              <w:t>од дана испоруке предметних добара</w:t>
            </w:r>
          </w:p>
        </w:tc>
      </w:tr>
      <w:tr w:rsidR="000E75A0" w:rsidRPr="00F10346" w:rsidTr="002C352C">
        <w:trPr>
          <w:trHeight w:val="818"/>
        </w:trPr>
        <w:tc>
          <w:tcPr>
            <w:tcW w:w="5067"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774"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2C352C">
        <w:trPr>
          <w:trHeight w:val="800"/>
        </w:trPr>
        <w:tc>
          <w:tcPr>
            <w:tcW w:w="5067"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77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C352C">
        <w:tc>
          <w:tcPr>
            <w:tcW w:w="8841"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C352C" w:rsidRDefault="002C352C" w:rsidP="0039156D">
      <w:pPr>
        <w:pStyle w:val="KDObrazac"/>
        <w:spacing w:before="0"/>
        <w:rPr>
          <w:lang w:val="sr-Cyrl-RS"/>
        </w:rPr>
      </w:pPr>
      <w:bookmarkStart w:id="250" w:name="_Toc442559925"/>
    </w:p>
    <w:p w:rsidR="002C352C" w:rsidRDefault="002C352C" w:rsidP="0039156D">
      <w:pPr>
        <w:pStyle w:val="KDObrazac"/>
        <w:spacing w:before="0"/>
        <w:rPr>
          <w:lang w:val="sr-Cyrl-RS"/>
        </w:rPr>
      </w:pPr>
    </w:p>
    <w:p w:rsidR="002C352C" w:rsidRDefault="002C352C" w:rsidP="0039156D">
      <w:pPr>
        <w:pStyle w:val="KDObrazac"/>
        <w:spacing w:before="0"/>
        <w:rPr>
          <w:lang w:val="sr-Cyrl-RS"/>
        </w:rPr>
      </w:pPr>
    </w:p>
    <w:p w:rsidR="002C352C" w:rsidRDefault="002C352C" w:rsidP="0039156D">
      <w:pPr>
        <w:pStyle w:val="KDObrazac"/>
        <w:spacing w:before="0"/>
        <w:rPr>
          <w:lang w:val="sr-Cyrl-RS"/>
        </w:rPr>
      </w:pPr>
    </w:p>
    <w:p w:rsidR="00EF1505"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50"/>
      <w:proofErr w:type="gramEnd"/>
    </w:p>
    <w:p w:rsidR="00F20A4F" w:rsidRPr="00F20A4F" w:rsidRDefault="00F20A4F" w:rsidP="0039156D">
      <w:pPr>
        <w:pStyle w:val="KDObrazac"/>
        <w:spacing w:before="0"/>
        <w:rPr>
          <w:b w:val="0"/>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C9147A" w:rsidRDefault="00343A18" w:rsidP="00343A18">
      <w:pPr>
        <w:spacing w:before="0"/>
        <w:rPr>
          <w:rFonts w:cs="Arial"/>
          <w:sz w:val="21"/>
          <w:szCs w:val="21"/>
        </w:rPr>
      </w:pPr>
      <w:proofErr w:type="gramStart"/>
      <w:r w:rsidRPr="00C9147A">
        <w:rPr>
          <w:rFonts w:cs="Arial"/>
          <w:sz w:val="21"/>
          <w:szCs w:val="21"/>
        </w:rPr>
        <w:t xml:space="preserve">Табела </w:t>
      </w:r>
      <w:r w:rsidR="004E63F1" w:rsidRPr="00C9147A">
        <w:rPr>
          <w:rFonts w:cs="Arial"/>
          <w:sz w:val="21"/>
          <w:szCs w:val="21"/>
          <w:lang w:val="sr-Cyrl-RS"/>
        </w:rPr>
        <w:t>1</w:t>
      </w:r>
      <w:r w:rsidRPr="00C9147A">
        <w:rPr>
          <w:rFonts w:cs="Arial"/>
          <w:sz w:val="21"/>
          <w:szCs w:val="21"/>
        </w:rPr>
        <w:t>.</w:t>
      </w:r>
      <w:proofErr w:type="gramEnd"/>
    </w:p>
    <w:tbl>
      <w:tblPr>
        <w:tblW w:w="60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558"/>
        <w:gridCol w:w="842"/>
        <w:gridCol w:w="851"/>
        <w:gridCol w:w="1133"/>
        <w:gridCol w:w="1133"/>
        <w:gridCol w:w="1133"/>
        <w:gridCol w:w="1133"/>
        <w:gridCol w:w="1276"/>
      </w:tblGrid>
      <w:tr w:rsidR="00F20A4F" w:rsidRPr="00C9147A" w:rsidTr="009E76EA">
        <w:tc>
          <w:tcPr>
            <w:tcW w:w="269" w:type="pct"/>
            <w:shd w:val="clear" w:color="auto" w:fill="C6D9F1" w:themeFill="text2" w:themeFillTint="33"/>
            <w:vAlign w:val="center"/>
          </w:tcPr>
          <w:p w:rsidR="00C9147A" w:rsidRPr="00C9147A" w:rsidRDefault="00C9147A" w:rsidP="00F20A4F">
            <w:pPr>
              <w:spacing w:before="0"/>
              <w:jc w:val="left"/>
              <w:rPr>
                <w:rFonts w:cs="Arial"/>
                <w:bCs/>
                <w:iCs/>
                <w:sz w:val="21"/>
                <w:szCs w:val="21"/>
                <w:lang w:val="sr-Cyrl-CS"/>
              </w:rPr>
            </w:pPr>
            <w:r w:rsidRPr="00C9147A">
              <w:rPr>
                <w:rFonts w:cs="Arial"/>
                <w:bCs/>
                <w:iCs/>
                <w:sz w:val="21"/>
                <w:szCs w:val="21"/>
                <w:lang w:val="sr-Cyrl-CS"/>
              </w:rPr>
              <w:t>Р. бр</w:t>
            </w:r>
          </w:p>
        </w:tc>
        <w:tc>
          <w:tcPr>
            <w:tcW w:w="120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Назив добра</w:t>
            </w:r>
          </w:p>
        </w:tc>
        <w:tc>
          <w:tcPr>
            <w:tcW w:w="396"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мере</w:t>
            </w:r>
          </w:p>
        </w:tc>
        <w:tc>
          <w:tcPr>
            <w:tcW w:w="400"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Коли</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чина</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600" w:type="pct"/>
            <w:shd w:val="clear" w:color="auto" w:fill="C6D9F1" w:themeFill="text2" w:themeFillTint="33"/>
          </w:tcPr>
          <w:p w:rsidR="00C9147A" w:rsidRPr="00C9147A" w:rsidRDefault="00C9147A" w:rsidP="00C9147A">
            <w:pPr>
              <w:spacing w:before="0"/>
              <w:jc w:val="center"/>
              <w:rPr>
                <w:rFonts w:cs="Arial"/>
                <w:b/>
                <w:bCs/>
                <w:iCs/>
                <w:sz w:val="18"/>
                <w:szCs w:val="18"/>
                <w:lang w:val="sr-Cyrl-CS"/>
              </w:rPr>
            </w:pPr>
            <w:r w:rsidRPr="00C9147A">
              <w:rPr>
                <w:rFonts w:cs="Arial"/>
                <w:b/>
                <w:bCs/>
                <w:iCs/>
                <w:sz w:val="18"/>
                <w:szCs w:val="18"/>
                <w:lang w:val="sr-Cyrl-CS"/>
              </w:rPr>
              <w:t>Назив</w:t>
            </w:r>
          </w:p>
          <w:p w:rsidR="00C9147A" w:rsidRPr="00C9147A" w:rsidRDefault="00C9147A" w:rsidP="00C9147A">
            <w:pPr>
              <w:spacing w:before="0"/>
              <w:jc w:val="center"/>
              <w:rPr>
                <w:rFonts w:cs="Arial"/>
                <w:b/>
                <w:bCs/>
                <w:iCs/>
                <w:sz w:val="21"/>
                <w:szCs w:val="21"/>
                <w:lang w:val="sr-Cyrl-CS"/>
              </w:rPr>
            </w:pPr>
            <w:r w:rsidRPr="00C9147A">
              <w:rPr>
                <w:rFonts w:cs="Arial"/>
                <w:b/>
                <w:bCs/>
                <w:iCs/>
                <w:sz w:val="18"/>
                <w:szCs w:val="18"/>
                <w:lang w:val="sr-Cyrl-CS"/>
              </w:rPr>
              <w:t>произвођача добара, модел, ознака добра</w:t>
            </w:r>
            <w:r w:rsidRPr="00C9147A">
              <w:rPr>
                <w:rFonts w:cs="Arial"/>
                <w:b/>
                <w:bCs/>
                <w:iCs/>
                <w:sz w:val="18"/>
                <w:szCs w:val="18"/>
                <w:lang w:val="sr-Cyrl-RS"/>
              </w:rPr>
              <w:t>, земља порекла</w:t>
            </w:r>
          </w:p>
        </w:tc>
      </w:tr>
      <w:tr w:rsidR="00F20A4F" w:rsidRPr="00C9147A" w:rsidTr="009E76EA">
        <w:tc>
          <w:tcPr>
            <w:tcW w:w="269"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(1)</w:t>
            </w:r>
          </w:p>
        </w:tc>
        <w:tc>
          <w:tcPr>
            <w:tcW w:w="120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(2)</w:t>
            </w:r>
          </w:p>
        </w:tc>
        <w:tc>
          <w:tcPr>
            <w:tcW w:w="39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(3)</w:t>
            </w:r>
          </w:p>
        </w:tc>
        <w:tc>
          <w:tcPr>
            <w:tcW w:w="400"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(4)</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(5)</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(6)</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(7)</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(8)</w:t>
            </w:r>
          </w:p>
        </w:tc>
        <w:tc>
          <w:tcPr>
            <w:tcW w:w="600" w:type="pct"/>
          </w:tcPr>
          <w:p w:rsidR="00C9147A" w:rsidRPr="00C9147A" w:rsidRDefault="00C9147A" w:rsidP="00BC01DC">
            <w:pPr>
              <w:spacing w:before="0"/>
              <w:jc w:val="center"/>
              <w:rPr>
                <w:rFonts w:cs="Arial"/>
                <w:b/>
                <w:bCs/>
                <w:iCs/>
                <w:sz w:val="21"/>
                <w:szCs w:val="21"/>
                <w:lang w:val="sr-Cyrl-CS"/>
              </w:rPr>
            </w:pPr>
          </w:p>
        </w:tc>
      </w:tr>
      <w:tr w:rsidR="002C352C" w:rsidRPr="00C9147A" w:rsidTr="0063123D">
        <w:trPr>
          <w:trHeight w:val="702"/>
        </w:trPr>
        <w:tc>
          <w:tcPr>
            <w:tcW w:w="269" w:type="pct"/>
            <w:shd w:val="clear" w:color="auto" w:fill="auto"/>
            <w:vAlign w:val="center"/>
          </w:tcPr>
          <w:p w:rsidR="002C352C" w:rsidRPr="002E558B" w:rsidRDefault="002C352C" w:rsidP="00786E5B">
            <w:pPr>
              <w:jc w:val="center"/>
              <w:rPr>
                <w:rFonts w:cs="Arial"/>
                <w:b/>
                <w:lang w:val="sr-Cyrl-CS"/>
              </w:rPr>
            </w:pPr>
            <w:r w:rsidRPr="002E558B">
              <w:rPr>
                <w:rFonts w:cs="Arial"/>
                <w:b/>
                <w:lang w:val="sr-Cyrl-CS"/>
              </w:rPr>
              <w:t>1.</w:t>
            </w:r>
          </w:p>
        </w:tc>
        <w:tc>
          <w:tcPr>
            <w:tcW w:w="1203" w:type="pct"/>
            <w:shd w:val="clear" w:color="auto" w:fill="auto"/>
          </w:tcPr>
          <w:p w:rsidR="002C352C" w:rsidRPr="002E558B" w:rsidRDefault="002C352C" w:rsidP="0063123D">
            <w:pPr>
              <w:rPr>
                <w:rFonts w:cs="Arial"/>
                <w:b/>
                <w:lang w:val="sr-Cyrl-CS"/>
              </w:rPr>
            </w:pPr>
            <w:r w:rsidRPr="002E558B">
              <w:rPr>
                <w:rFonts w:cs="Arial"/>
                <w:b/>
                <w:lang w:val="sr-Cyrl-CS"/>
              </w:rPr>
              <w:t>УЛOЖAК MAЗУTНE ПУMПE KHVP-A-20/2Mz</w:t>
            </w:r>
          </w:p>
        </w:tc>
        <w:tc>
          <w:tcPr>
            <w:tcW w:w="396" w:type="pct"/>
            <w:shd w:val="clear" w:color="auto" w:fill="auto"/>
            <w:vAlign w:val="center"/>
          </w:tcPr>
          <w:p w:rsidR="002C352C" w:rsidRPr="002E558B" w:rsidRDefault="002C352C" w:rsidP="0063123D">
            <w:pPr>
              <w:jc w:val="center"/>
              <w:rPr>
                <w:rFonts w:cs="Arial"/>
                <w:b/>
                <w:lang w:val="sr-Cyrl-CS"/>
              </w:rPr>
            </w:pPr>
            <w:r w:rsidRPr="002E558B">
              <w:rPr>
                <w:rFonts w:cs="Arial"/>
                <w:b/>
                <w:lang w:val="sr-Cyrl-CS"/>
              </w:rPr>
              <w:t>ком</w:t>
            </w:r>
          </w:p>
        </w:tc>
        <w:tc>
          <w:tcPr>
            <w:tcW w:w="400" w:type="pct"/>
            <w:shd w:val="clear" w:color="auto" w:fill="auto"/>
            <w:vAlign w:val="center"/>
          </w:tcPr>
          <w:p w:rsidR="002C352C" w:rsidRPr="002E558B" w:rsidRDefault="002C352C" w:rsidP="0063123D">
            <w:pPr>
              <w:jc w:val="center"/>
              <w:rPr>
                <w:rFonts w:cs="Arial"/>
                <w:b/>
                <w:lang w:val="sr-Cyrl-CS"/>
              </w:rPr>
            </w:pPr>
            <w:r w:rsidRPr="002E558B">
              <w:rPr>
                <w:rFonts w:cs="Arial"/>
                <w:b/>
                <w:lang w:val="sr-Cyrl-CS"/>
              </w:rPr>
              <w:t>1</w:t>
            </w: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600" w:type="pct"/>
          </w:tcPr>
          <w:p w:rsidR="002C352C" w:rsidRPr="00C9147A" w:rsidRDefault="002C352C" w:rsidP="009558E1">
            <w:pPr>
              <w:spacing w:before="0"/>
              <w:jc w:val="center"/>
              <w:rPr>
                <w:rFonts w:cs="Arial"/>
                <w:b/>
                <w:bCs/>
                <w:iCs/>
                <w:sz w:val="21"/>
                <w:szCs w:val="21"/>
              </w:rPr>
            </w:pPr>
          </w:p>
        </w:tc>
      </w:tr>
      <w:tr w:rsidR="002C352C" w:rsidRPr="00C9147A" w:rsidTr="0063123D">
        <w:trPr>
          <w:trHeight w:val="702"/>
        </w:trPr>
        <w:tc>
          <w:tcPr>
            <w:tcW w:w="269" w:type="pct"/>
            <w:shd w:val="clear" w:color="auto" w:fill="auto"/>
            <w:vAlign w:val="center"/>
          </w:tcPr>
          <w:p w:rsidR="002C352C" w:rsidRPr="002E558B" w:rsidRDefault="002C352C" w:rsidP="00786E5B">
            <w:pPr>
              <w:jc w:val="center"/>
              <w:rPr>
                <w:rFonts w:cs="Arial"/>
                <w:b/>
                <w:lang w:val="sr-Cyrl-CS"/>
              </w:rPr>
            </w:pPr>
            <w:r w:rsidRPr="002E558B">
              <w:rPr>
                <w:rFonts w:cs="Arial"/>
                <w:b/>
                <w:lang w:val="sr-Cyrl-CS"/>
              </w:rPr>
              <w:t>2.</w:t>
            </w:r>
          </w:p>
        </w:tc>
        <w:tc>
          <w:tcPr>
            <w:tcW w:w="1203" w:type="pct"/>
            <w:shd w:val="clear" w:color="auto" w:fill="auto"/>
          </w:tcPr>
          <w:p w:rsidR="002C352C" w:rsidRPr="002E558B" w:rsidRDefault="002C352C" w:rsidP="0063123D">
            <w:pPr>
              <w:rPr>
                <w:rFonts w:cs="Arial"/>
                <w:b/>
                <w:lang w:val="sr-Cyrl-CS"/>
              </w:rPr>
            </w:pPr>
            <w:r w:rsidRPr="002E558B">
              <w:rPr>
                <w:rFonts w:cs="Arial"/>
                <w:b/>
                <w:lang w:val="sr-Cyrl-CS"/>
              </w:rPr>
              <w:t>ЗУПЧAСTA ПУMПA  1</w:t>
            </w:r>
          </w:p>
        </w:tc>
        <w:tc>
          <w:tcPr>
            <w:tcW w:w="396" w:type="pct"/>
            <w:shd w:val="clear" w:color="auto" w:fill="auto"/>
            <w:vAlign w:val="center"/>
          </w:tcPr>
          <w:p w:rsidR="002C352C" w:rsidRPr="002E558B" w:rsidRDefault="002C352C" w:rsidP="0063123D">
            <w:pPr>
              <w:jc w:val="center"/>
              <w:rPr>
                <w:rFonts w:cs="Arial"/>
                <w:b/>
                <w:lang w:val="sr-Cyrl-CS"/>
              </w:rPr>
            </w:pPr>
            <w:r w:rsidRPr="002E558B">
              <w:rPr>
                <w:rFonts w:cs="Arial"/>
                <w:b/>
                <w:lang w:val="sr-Cyrl-CS"/>
              </w:rPr>
              <w:t>ком</w:t>
            </w:r>
          </w:p>
        </w:tc>
        <w:tc>
          <w:tcPr>
            <w:tcW w:w="400" w:type="pct"/>
            <w:shd w:val="clear" w:color="auto" w:fill="auto"/>
            <w:vAlign w:val="center"/>
          </w:tcPr>
          <w:p w:rsidR="002C352C" w:rsidRPr="002E558B" w:rsidRDefault="002C352C" w:rsidP="0063123D">
            <w:pPr>
              <w:jc w:val="center"/>
              <w:rPr>
                <w:rFonts w:cs="Arial"/>
                <w:b/>
                <w:lang w:val="sr-Cyrl-CS"/>
              </w:rPr>
            </w:pPr>
            <w:r w:rsidRPr="002E558B">
              <w:rPr>
                <w:rFonts w:cs="Arial"/>
                <w:b/>
                <w:lang w:val="sr-Cyrl-CS"/>
              </w:rPr>
              <w:t>1</w:t>
            </w: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600" w:type="pct"/>
          </w:tcPr>
          <w:p w:rsidR="002C352C" w:rsidRPr="00C9147A" w:rsidRDefault="002C352C" w:rsidP="009558E1">
            <w:pPr>
              <w:spacing w:before="0"/>
              <w:jc w:val="center"/>
              <w:rPr>
                <w:rFonts w:cs="Arial"/>
                <w:b/>
                <w:bCs/>
                <w:iCs/>
                <w:sz w:val="21"/>
                <w:szCs w:val="21"/>
              </w:rPr>
            </w:pPr>
          </w:p>
        </w:tc>
      </w:tr>
      <w:tr w:rsidR="002C352C" w:rsidRPr="00C9147A" w:rsidTr="0063123D">
        <w:trPr>
          <w:trHeight w:val="702"/>
        </w:trPr>
        <w:tc>
          <w:tcPr>
            <w:tcW w:w="269" w:type="pct"/>
            <w:shd w:val="clear" w:color="auto" w:fill="auto"/>
            <w:vAlign w:val="center"/>
          </w:tcPr>
          <w:p w:rsidR="002C352C" w:rsidRPr="002E558B" w:rsidRDefault="002C352C" w:rsidP="00786E5B">
            <w:pPr>
              <w:jc w:val="center"/>
              <w:rPr>
                <w:rFonts w:cs="Arial"/>
                <w:b/>
                <w:lang w:val="sr-Cyrl-CS"/>
              </w:rPr>
            </w:pPr>
            <w:r w:rsidRPr="002E558B">
              <w:rPr>
                <w:rFonts w:cs="Arial"/>
                <w:b/>
                <w:lang w:val="sr-Cyrl-CS"/>
              </w:rPr>
              <w:t>3.</w:t>
            </w:r>
          </w:p>
        </w:tc>
        <w:tc>
          <w:tcPr>
            <w:tcW w:w="1203" w:type="pct"/>
            <w:shd w:val="clear" w:color="auto" w:fill="auto"/>
          </w:tcPr>
          <w:p w:rsidR="002C352C" w:rsidRPr="002E558B" w:rsidRDefault="002C352C" w:rsidP="0063123D">
            <w:pPr>
              <w:rPr>
                <w:rFonts w:cs="Arial"/>
                <w:b/>
                <w:lang w:val="sr-Cyrl-CS"/>
              </w:rPr>
            </w:pPr>
            <w:r w:rsidRPr="002E558B">
              <w:rPr>
                <w:rFonts w:cs="Arial"/>
                <w:b/>
                <w:lang w:val="sr-Cyrl-CS"/>
              </w:rPr>
              <w:t>ЗУПЧAСTA ПУMПA  2</w:t>
            </w:r>
          </w:p>
        </w:tc>
        <w:tc>
          <w:tcPr>
            <w:tcW w:w="396" w:type="pct"/>
            <w:shd w:val="clear" w:color="auto" w:fill="auto"/>
            <w:vAlign w:val="center"/>
          </w:tcPr>
          <w:p w:rsidR="002C352C" w:rsidRPr="002E558B" w:rsidRDefault="002C352C" w:rsidP="0063123D">
            <w:pPr>
              <w:jc w:val="center"/>
              <w:rPr>
                <w:rFonts w:cs="Arial"/>
                <w:b/>
                <w:lang w:val="sr-Cyrl-CS"/>
              </w:rPr>
            </w:pPr>
            <w:r w:rsidRPr="002E558B">
              <w:rPr>
                <w:rFonts w:cs="Arial"/>
                <w:b/>
                <w:lang w:val="sr-Cyrl-CS"/>
              </w:rPr>
              <w:t>ком</w:t>
            </w:r>
          </w:p>
        </w:tc>
        <w:tc>
          <w:tcPr>
            <w:tcW w:w="400" w:type="pct"/>
            <w:shd w:val="clear" w:color="auto" w:fill="auto"/>
            <w:vAlign w:val="center"/>
          </w:tcPr>
          <w:p w:rsidR="002C352C" w:rsidRPr="002E558B" w:rsidRDefault="002C352C" w:rsidP="0063123D">
            <w:pPr>
              <w:jc w:val="center"/>
              <w:rPr>
                <w:rFonts w:cs="Arial"/>
                <w:b/>
                <w:lang w:val="sr-Cyrl-CS"/>
              </w:rPr>
            </w:pPr>
            <w:r w:rsidRPr="002E558B">
              <w:rPr>
                <w:rFonts w:cs="Arial"/>
                <w:b/>
                <w:lang w:val="sr-Cyrl-CS"/>
              </w:rPr>
              <w:t>1</w:t>
            </w: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600" w:type="pct"/>
          </w:tcPr>
          <w:p w:rsidR="002C352C" w:rsidRPr="00C9147A" w:rsidRDefault="002C352C" w:rsidP="009558E1">
            <w:pPr>
              <w:spacing w:before="0"/>
              <w:jc w:val="center"/>
              <w:rPr>
                <w:rFonts w:cs="Arial"/>
                <w:b/>
                <w:bCs/>
                <w:iCs/>
                <w:sz w:val="21"/>
                <w:szCs w:val="21"/>
              </w:rPr>
            </w:pPr>
          </w:p>
        </w:tc>
      </w:tr>
      <w:tr w:rsidR="002C352C" w:rsidRPr="00C9147A" w:rsidTr="0063123D">
        <w:trPr>
          <w:trHeight w:val="702"/>
        </w:trPr>
        <w:tc>
          <w:tcPr>
            <w:tcW w:w="269" w:type="pct"/>
            <w:shd w:val="clear" w:color="auto" w:fill="auto"/>
            <w:vAlign w:val="center"/>
          </w:tcPr>
          <w:p w:rsidR="002C352C" w:rsidRPr="002E558B" w:rsidRDefault="002C352C" w:rsidP="00786E5B">
            <w:pPr>
              <w:jc w:val="center"/>
              <w:rPr>
                <w:rFonts w:cs="Arial"/>
                <w:b/>
                <w:lang w:val="sr-Cyrl-CS"/>
              </w:rPr>
            </w:pPr>
            <w:r w:rsidRPr="002E558B">
              <w:rPr>
                <w:rFonts w:cs="Arial"/>
                <w:b/>
                <w:lang w:val="sr-Cyrl-CS"/>
              </w:rPr>
              <w:t>4.</w:t>
            </w:r>
          </w:p>
        </w:tc>
        <w:tc>
          <w:tcPr>
            <w:tcW w:w="1203" w:type="pct"/>
            <w:shd w:val="clear" w:color="auto" w:fill="auto"/>
          </w:tcPr>
          <w:p w:rsidR="002C352C" w:rsidRPr="002E558B" w:rsidRDefault="002C352C" w:rsidP="0063123D">
            <w:pPr>
              <w:rPr>
                <w:rFonts w:cs="Arial"/>
                <w:b/>
                <w:lang w:val="sr-Cyrl-CS"/>
              </w:rPr>
            </w:pPr>
            <w:r w:rsidRPr="002E558B">
              <w:rPr>
                <w:rFonts w:cs="Arial"/>
                <w:b/>
                <w:lang w:val="sr-Cyrl-CS"/>
              </w:rPr>
              <w:t>MEХAНИЧКИ ЗAПTИВAЧ NM1216</w:t>
            </w:r>
          </w:p>
        </w:tc>
        <w:tc>
          <w:tcPr>
            <w:tcW w:w="396" w:type="pct"/>
            <w:shd w:val="clear" w:color="auto" w:fill="auto"/>
          </w:tcPr>
          <w:p w:rsidR="002C352C" w:rsidRPr="002E558B" w:rsidRDefault="002C352C" w:rsidP="0063123D">
            <w:pPr>
              <w:jc w:val="center"/>
              <w:rPr>
                <w:b/>
              </w:rPr>
            </w:pPr>
            <w:r w:rsidRPr="002E558B">
              <w:rPr>
                <w:rFonts w:cs="Arial"/>
                <w:b/>
                <w:lang w:val="sr-Cyrl-CS"/>
              </w:rPr>
              <w:t>ком</w:t>
            </w:r>
          </w:p>
        </w:tc>
        <w:tc>
          <w:tcPr>
            <w:tcW w:w="400" w:type="pct"/>
            <w:shd w:val="clear" w:color="auto" w:fill="auto"/>
            <w:vAlign w:val="center"/>
          </w:tcPr>
          <w:p w:rsidR="002C352C" w:rsidRPr="002E558B" w:rsidRDefault="002C352C" w:rsidP="0063123D">
            <w:pPr>
              <w:jc w:val="center"/>
              <w:rPr>
                <w:rFonts w:cs="Arial"/>
                <w:b/>
                <w:lang w:val="sr-Cyrl-CS"/>
              </w:rPr>
            </w:pPr>
            <w:r w:rsidRPr="002E558B">
              <w:rPr>
                <w:rFonts w:cs="Arial"/>
                <w:b/>
                <w:lang w:val="sr-Cyrl-CS"/>
              </w:rPr>
              <w:t>10</w:t>
            </w: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600" w:type="pct"/>
          </w:tcPr>
          <w:p w:rsidR="002C352C" w:rsidRPr="00C9147A" w:rsidRDefault="002C352C" w:rsidP="009558E1">
            <w:pPr>
              <w:spacing w:before="0"/>
              <w:jc w:val="center"/>
              <w:rPr>
                <w:rFonts w:cs="Arial"/>
                <w:b/>
                <w:bCs/>
                <w:iCs/>
                <w:sz w:val="21"/>
                <w:szCs w:val="21"/>
              </w:rPr>
            </w:pPr>
          </w:p>
        </w:tc>
      </w:tr>
      <w:tr w:rsidR="002C352C" w:rsidRPr="00C9147A" w:rsidTr="0063123D">
        <w:trPr>
          <w:trHeight w:val="702"/>
        </w:trPr>
        <w:tc>
          <w:tcPr>
            <w:tcW w:w="269" w:type="pct"/>
            <w:shd w:val="clear" w:color="auto" w:fill="auto"/>
            <w:vAlign w:val="center"/>
          </w:tcPr>
          <w:p w:rsidR="002C352C" w:rsidRPr="002E558B" w:rsidRDefault="002C352C" w:rsidP="00786E5B">
            <w:pPr>
              <w:jc w:val="center"/>
              <w:rPr>
                <w:rFonts w:cs="Arial"/>
                <w:b/>
                <w:lang w:val="sr-Cyrl-CS"/>
              </w:rPr>
            </w:pPr>
            <w:r w:rsidRPr="002E558B">
              <w:rPr>
                <w:rFonts w:cs="Arial"/>
                <w:b/>
                <w:lang w:val="sr-Cyrl-CS"/>
              </w:rPr>
              <w:t>5.</w:t>
            </w:r>
          </w:p>
        </w:tc>
        <w:tc>
          <w:tcPr>
            <w:tcW w:w="1203" w:type="pct"/>
            <w:shd w:val="clear" w:color="auto" w:fill="auto"/>
          </w:tcPr>
          <w:p w:rsidR="002C352C" w:rsidRPr="002E558B" w:rsidRDefault="002C352C" w:rsidP="0063123D">
            <w:pPr>
              <w:rPr>
                <w:rFonts w:cs="Arial"/>
                <w:b/>
                <w:lang w:val="sr-Cyrl-CS"/>
              </w:rPr>
            </w:pPr>
            <w:r w:rsidRPr="002E558B">
              <w:rPr>
                <w:rFonts w:cs="Arial"/>
                <w:b/>
                <w:lang w:val="sr-Cyrl-CS"/>
              </w:rPr>
              <w:t>MEХAНИЧКИ ЗAПTИВAЧ NM1222</w:t>
            </w:r>
          </w:p>
        </w:tc>
        <w:tc>
          <w:tcPr>
            <w:tcW w:w="396" w:type="pct"/>
            <w:shd w:val="clear" w:color="auto" w:fill="auto"/>
          </w:tcPr>
          <w:p w:rsidR="002C352C" w:rsidRPr="002E558B" w:rsidRDefault="002C352C" w:rsidP="0063123D">
            <w:pPr>
              <w:jc w:val="center"/>
              <w:rPr>
                <w:b/>
              </w:rPr>
            </w:pPr>
            <w:r w:rsidRPr="002E558B">
              <w:rPr>
                <w:rFonts w:cs="Arial"/>
                <w:b/>
                <w:lang w:val="sr-Cyrl-CS"/>
              </w:rPr>
              <w:t>ком</w:t>
            </w:r>
          </w:p>
        </w:tc>
        <w:tc>
          <w:tcPr>
            <w:tcW w:w="400" w:type="pct"/>
            <w:shd w:val="clear" w:color="auto" w:fill="auto"/>
            <w:vAlign w:val="center"/>
          </w:tcPr>
          <w:p w:rsidR="002C352C" w:rsidRPr="002E558B" w:rsidRDefault="002C352C" w:rsidP="0063123D">
            <w:pPr>
              <w:jc w:val="center"/>
              <w:rPr>
                <w:rFonts w:cs="Arial"/>
                <w:b/>
                <w:lang w:val="sr-Cyrl-CS"/>
              </w:rPr>
            </w:pPr>
            <w:r w:rsidRPr="002E558B">
              <w:rPr>
                <w:rFonts w:cs="Arial"/>
                <w:b/>
                <w:lang w:val="sr-Cyrl-CS"/>
              </w:rPr>
              <w:t>3</w:t>
            </w: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600" w:type="pct"/>
          </w:tcPr>
          <w:p w:rsidR="002C352C" w:rsidRPr="00C9147A" w:rsidRDefault="002C352C" w:rsidP="009558E1">
            <w:pPr>
              <w:spacing w:before="0"/>
              <w:jc w:val="center"/>
              <w:rPr>
                <w:rFonts w:cs="Arial"/>
                <w:b/>
                <w:bCs/>
                <w:iCs/>
                <w:sz w:val="21"/>
                <w:szCs w:val="21"/>
              </w:rPr>
            </w:pPr>
          </w:p>
        </w:tc>
      </w:tr>
      <w:tr w:rsidR="002C352C" w:rsidRPr="00C9147A" w:rsidTr="0063123D">
        <w:trPr>
          <w:trHeight w:val="702"/>
        </w:trPr>
        <w:tc>
          <w:tcPr>
            <w:tcW w:w="269" w:type="pct"/>
            <w:shd w:val="clear" w:color="auto" w:fill="auto"/>
            <w:vAlign w:val="center"/>
          </w:tcPr>
          <w:p w:rsidR="002C352C" w:rsidRPr="002E558B" w:rsidRDefault="002C352C" w:rsidP="00786E5B">
            <w:pPr>
              <w:jc w:val="center"/>
              <w:rPr>
                <w:rFonts w:cs="Arial"/>
                <w:b/>
                <w:lang w:val="sr-Cyrl-CS"/>
              </w:rPr>
            </w:pPr>
            <w:r w:rsidRPr="002E558B">
              <w:rPr>
                <w:rFonts w:cs="Arial"/>
                <w:b/>
                <w:lang w:val="sr-Cyrl-CS"/>
              </w:rPr>
              <w:t>6.</w:t>
            </w:r>
          </w:p>
        </w:tc>
        <w:tc>
          <w:tcPr>
            <w:tcW w:w="1203" w:type="pct"/>
            <w:shd w:val="clear" w:color="auto" w:fill="auto"/>
          </w:tcPr>
          <w:p w:rsidR="002C352C" w:rsidRPr="002E558B" w:rsidRDefault="002C352C" w:rsidP="0063123D">
            <w:pPr>
              <w:rPr>
                <w:rFonts w:cs="Arial"/>
                <w:b/>
                <w:lang w:val="sr-Cyrl-CS"/>
              </w:rPr>
            </w:pPr>
            <w:r w:rsidRPr="002E558B">
              <w:rPr>
                <w:rFonts w:cs="Arial"/>
                <w:b/>
                <w:lang w:val="sr-Cyrl-CS"/>
              </w:rPr>
              <w:t>MEХAНИЧКA ЗAПTИВКA UOPDC-HDL11</w:t>
            </w:r>
          </w:p>
        </w:tc>
        <w:tc>
          <w:tcPr>
            <w:tcW w:w="396" w:type="pct"/>
            <w:shd w:val="clear" w:color="auto" w:fill="auto"/>
          </w:tcPr>
          <w:p w:rsidR="002C352C" w:rsidRPr="002E558B" w:rsidRDefault="002C352C" w:rsidP="0063123D">
            <w:pPr>
              <w:jc w:val="center"/>
              <w:rPr>
                <w:b/>
              </w:rPr>
            </w:pPr>
            <w:r w:rsidRPr="002E558B">
              <w:rPr>
                <w:rFonts w:cs="Arial"/>
                <w:b/>
                <w:lang w:val="sr-Cyrl-CS"/>
              </w:rPr>
              <w:t>ком</w:t>
            </w:r>
          </w:p>
        </w:tc>
        <w:tc>
          <w:tcPr>
            <w:tcW w:w="400" w:type="pct"/>
            <w:shd w:val="clear" w:color="auto" w:fill="auto"/>
            <w:vAlign w:val="center"/>
          </w:tcPr>
          <w:p w:rsidR="002C352C" w:rsidRPr="002E558B" w:rsidRDefault="002C352C" w:rsidP="0063123D">
            <w:pPr>
              <w:jc w:val="center"/>
              <w:rPr>
                <w:rFonts w:cs="Arial"/>
                <w:b/>
                <w:lang w:val="sr-Cyrl-CS"/>
              </w:rPr>
            </w:pPr>
            <w:r w:rsidRPr="002E558B">
              <w:rPr>
                <w:rFonts w:cs="Arial"/>
                <w:b/>
                <w:lang w:val="sr-Cyrl-CS"/>
              </w:rPr>
              <w:t>2</w:t>
            </w: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533" w:type="pct"/>
            <w:shd w:val="clear" w:color="auto" w:fill="auto"/>
            <w:vAlign w:val="center"/>
          </w:tcPr>
          <w:p w:rsidR="002C352C" w:rsidRPr="00C9147A" w:rsidRDefault="002C352C" w:rsidP="009558E1">
            <w:pPr>
              <w:spacing w:before="0"/>
              <w:jc w:val="center"/>
              <w:rPr>
                <w:rFonts w:cs="Arial"/>
                <w:b/>
                <w:bCs/>
                <w:iCs/>
                <w:sz w:val="21"/>
                <w:szCs w:val="21"/>
              </w:rPr>
            </w:pPr>
          </w:p>
        </w:tc>
        <w:tc>
          <w:tcPr>
            <w:tcW w:w="600" w:type="pct"/>
          </w:tcPr>
          <w:p w:rsidR="002C352C" w:rsidRPr="00C9147A" w:rsidRDefault="002C352C" w:rsidP="009558E1">
            <w:pPr>
              <w:spacing w:before="0"/>
              <w:jc w:val="center"/>
              <w:rPr>
                <w:rFonts w:cs="Arial"/>
                <w:b/>
                <w:bCs/>
                <w:iCs/>
                <w:sz w:val="21"/>
                <w:szCs w:val="21"/>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C9147A" w:rsidTr="009E76EA">
        <w:trPr>
          <w:trHeight w:val="418"/>
        </w:trPr>
        <w:tc>
          <w:tcPr>
            <w:tcW w:w="886" w:type="dxa"/>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rPr>
              <w:t>I</w:t>
            </w:r>
          </w:p>
        </w:tc>
        <w:tc>
          <w:tcPr>
            <w:tcW w:w="6740" w:type="dxa"/>
          </w:tcPr>
          <w:p w:rsidR="007F7D7A" w:rsidRPr="00AB7468" w:rsidRDefault="007F7D7A" w:rsidP="008949E5">
            <w:pPr>
              <w:spacing w:before="0"/>
              <w:jc w:val="center"/>
              <w:rPr>
                <w:rFonts w:cs="Arial"/>
                <w:b/>
              </w:rPr>
            </w:pPr>
            <w:r w:rsidRPr="00AB7468">
              <w:rPr>
                <w:rFonts w:cs="Arial"/>
                <w:b/>
              </w:rPr>
              <w:t>УКУПНО ПОНУЂЕНА ЦЕНА  без ПДВ динара</w:t>
            </w:r>
            <w:r w:rsidR="00212494" w:rsidRPr="00AB7468">
              <w:rPr>
                <w:rFonts w:cs="Arial"/>
                <w:b/>
              </w:rPr>
              <w:t xml:space="preserve"> </w:t>
            </w:r>
          </w:p>
          <w:p w:rsidR="007F7D7A" w:rsidRPr="00AB7468" w:rsidRDefault="007F7D7A" w:rsidP="008949E5">
            <w:pPr>
              <w:spacing w:before="0"/>
              <w:jc w:val="center"/>
              <w:rPr>
                <w:rFonts w:cs="Arial"/>
                <w:b/>
              </w:rPr>
            </w:pPr>
            <w:r w:rsidRPr="00AB7468">
              <w:rPr>
                <w:rFonts w:cs="Arial"/>
                <w:b/>
              </w:rPr>
              <w:t xml:space="preserve">(збир колоне бр. </w:t>
            </w:r>
            <w:r w:rsidRPr="00AB7468">
              <w:rPr>
                <w:rFonts w:cs="Arial"/>
                <w:b/>
                <w:lang w:val="sr-Cyrl-CS"/>
              </w:rPr>
              <w:t>7</w:t>
            </w:r>
            <w:r w:rsidRPr="00AB7468">
              <w:rPr>
                <w:rFonts w:cs="Arial"/>
                <w:b/>
              </w:rPr>
              <w:t>)</w:t>
            </w:r>
          </w:p>
        </w:tc>
        <w:tc>
          <w:tcPr>
            <w:tcW w:w="2972" w:type="dxa"/>
          </w:tcPr>
          <w:p w:rsidR="007F7D7A" w:rsidRPr="00C9147A" w:rsidRDefault="007F7D7A" w:rsidP="008949E5">
            <w:pPr>
              <w:spacing w:before="0"/>
              <w:rPr>
                <w:rFonts w:cs="Arial"/>
                <w:sz w:val="21"/>
                <w:szCs w:val="21"/>
              </w:rPr>
            </w:pPr>
          </w:p>
        </w:tc>
      </w:tr>
      <w:tr w:rsidR="00F417C6" w:rsidRPr="00C9147A" w:rsidTr="009E76EA">
        <w:trPr>
          <w:trHeight w:val="610"/>
        </w:trPr>
        <w:tc>
          <w:tcPr>
            <w:tcW w:w="886" w:type="dxa"/>
            <w:tcBorders>
              <w:bottom w:val="single" w:sz="4" w:space="0" w:color="auto"/>
            </w:tcBorders>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lang w:val="sr-Latn-CS"/>
              </w:rPr>
              <w:t>II</w:t>
            </w:r>
          </w:p>
        </w:tc>
        <w:tc>
          <w:tcPr>
            <w:tcW w:w="6740" w:type="dxa"/>
            <w:tcBorders>
              <w:bottom w:val="single" w:sz="4" w:space="0" w:color="auto"/>
              <w:right w:val="single" w:sz="4" w:space="0" w:color="auto"/>
            </w:tcBorders>
          </w:tcPr>
          <w:p w:rsidR="007F7D7A" w:rsidRPr="00AB7468" w:rsidRDefault="007F7D7A" w:rsidP="007E3C86">
            <w:pPr>
              <w:spacing w:before="0"/>
              <w:jc w:val="center"/>
              <w:rPr>
                <w:rFonts w:cs="Arial"/>
                <w:b/>
              </w:rPr>
            </w:pPr>
            <w:r w:rsidRPr="00AB7468">
              <w:rPr>
                <w:rFonts w:cs="Arial"/>
                <w:b/>
              </w:rPr>
              <w:t>УКУПАН ИЗНОС  ПДВ динара</w:t>
            </w:r>
          </w:p>
        </w:tc>
        <w:tc>
          <w:tcPr>
            <w:tcW w:w="2972" w:type="dxa"/>
            <w:tcBorders>
              <w:bottom w:val="single" w:sz="4" w:space="0" w:color="auto"/>
              <w:right w:val="single" w:sz="4" w:space="0" w:color="auto"/>
            </w:tcBorders>
          </w:tcPr>
          <w:p w:rsidR="007F7D7A" w:rsidRPr="00C9147A" w:rsidRDefault="007F7D7A" w:rsidP="008949E5">
            <w:pPr>
              <w:spacing w:before="0"/>
              <w:rPr>
                <w:rFonts w:cs="Arial"/>
                <w:sz w:val="21"/>
                <w:szCs w:val="21"/>
              </w:rPr>
            </w:pPr>
          </w:p>
        </w:tc>
      </w:tr>
      <w:tr w:rsidR="00F417C6" w:rsidRPr="00C9147A" w:rsidTr="009E76EA">
        <w:trPr>
          <w:trHeight w:val="562"/>
        </w:trPr>
        <w:tc>
          <w:tcPr>
            <w:tcW w:w="886" w:type="dxa"/>
            <w:tcBorders>
              <w:bottom w:val="single" w:sz="4" w:space="0" w:color="auto"/>
            </w:tcBorders>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lang w:val="sr-Latn-CS"/>
              </w:rPr>
              <w:t>III</w:t>
            </w:r>
          </w:p>
        </w:tc>
        <w:tc>
          <w:tcPr>
            <w:tcW w:w="6740" w:type="dxa"/>
            <w:tcBorders>
              <w:bottom w:val="single" w:sz="4" w:space="0" w:color="auto"/>
              <w:right w:val="single" w:sz="4" w:space="0" w:color="auto"/>
            </w:tcBorders>
          </w:tcPr>
          <w:p w:rsidR="00212494" w:rsidRPr="00AB7468" w:rsidRDefault="007F7D7A" w:rsidP="008949E5">
            <w:pPr>
              <w:spacing w:before="0"/>
              <w:jc w:val="center"/>
              <w:rPr>
                <w:rFonts w:cs="Arial"/>
                <w:b/>
              </w:rPr>
            </w:pPr>
            <w:r w:rsidRPr="00AB7468">
              <w:rPr>
                <w:rFonts w:cs="Arial"/>
                <w:b/>
              </w:rPr>
              <w:t>УКУПНО ПОНУЂЕНА ЦЕНА  са ПДВ</w:t>
            </w:r>
            <w:r w:rsidR="00212494" w:rsidRPr="00AB7468">
              <w:rPr>
                <w:rFonts w:cs="Arial"/>
                <w:b/>
              </w:rPr>
              <w:t xml:space="preserve"> </w:t>
            </w:r>
            <w:r w:rsidRPr="00AB7468">
              <w:rPr>
                <w:rFonts w:cs="Arial"/>
                <w:b/>
              </w:rPr>
              <w:t>(ред. бр.</w:t>
            </w:r>
            <w:r w:rsidRPr="00AB7468">
              <w:rPr>
                <w:rFonts w:cs="Arial"/>
                <w:b/>
                <w:lang w:val="sr-Latn-CS"/>
              </w:rPr>
              <w:t>I</w:t>
            </w:r>
            <w:r w:rsidRPr="00AB7468">
              <w:rPr>
                <w:rFonts w:cs="Arial"/>
                <w:b/>
              </w:rPr>
              <w:t>+ред.бр.</w:t>
            </w:r>
            <w:r w:rsidRPr="00AB7468">
              <w:rPr>
                <w:rFonts w:cs="Arial"/>
                <w:b/>
                <w:lang w:val="sr-Latn-CS"/>
              </w:rPr>
              <w:t>II</w:t>
            </w:r>
            <w:r w:rsidRPr="00AB7468">
              <w:rPr>
                <w:rFonts w:cs="Arial"/>
                <w:b/>
              </w:rPr>
              <w:t>) динара</w:t>
            </w:r>
          </w:p>
          <w:p w:rsidR="007F7D7A" w:rsidRPr="00AB7468"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C9147A" w:rsidRDefault="007F7D7A" w:rsidP="008949E5">
            <w:pPr>
              <w:spacing w:before="0"/>
              <w:rPr>
                <w:rFonts w:cs="Arial"/>
                <w:sz w:val="21"/>
                <w:szCs w:val="21"/>
              </w:rPr>
            </w:pPr>
          </w:p>
        </w:tc>
      </w:tr>
    </w:tbl>
    <w:p w:rsidR="00343A18" w:rsidRPr="00C9147A" w:rsidRDefault="00343A18" w:rsidP="00343A18">
      <w:pPr>
        <w:spacing w:before="0"/>
        <w:rPr>
          <w:rFonts w:cs="Arial"/>
          <w:sz w:val="21"/>
          <w:szCs w:val="21"/>
          <w:lang w:val="sr-Cyrl-RS"/>
        </w:rPr>
      </w:pPr>
    </w:p>
    <w:p w:rsidR="00F20A4F" w:rsidRDefault="00F20A4F" w:rsidP="00343A18">
      <w:pPr>
        <w:widowControl w:val="0"/>
        <w:spacing w:before="0"/>
        <w:rPr>
          <w:rFonts w:eastAsia="Arial Unicode MS" w:cs="Arial"/>
          <w:sz w:val="21"/>
          <w:szCs w:val="21"/>
          <w:lang w:val="sr-Cyrl-RS"/>
        </w:rPr>
      </w:pPr>
    </w:p>
    <w:p w:rsidR="00343A18" w:rsidRPr="00C9147A" w:rsidRDefault="00343A18" w:rsidP="00343A18">
      <w:pPr>
        <w:widowControl w:val="0"/>
        <w:spacing w:before="0"/>
        <w:rPr>
          <w:rFonts w:eastAsia="Arial Unicode MS" w:cs="Arial"/>
          <w:sz w:val="21"/>
          <w:szCs w:val="21"/>
        </w:rPr>
      </w:pPr>
      <w:r w:rsidRPr="00C9147A">
        <w:rPr>
          <w:rFonts w:eastAsia="Arial Unicode MS" w:cs="Arial"/>
          <w:sz w:val="21"/>
          <w:szCs w:val="21"/>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C9147A" w:rsidTr="001639AB">
        <w:trPr>
          <w:trHeight w:val="568"/>
        </w:trPr>
        <w:tc>
          <w:tcPr>
            <w:tcW w:w="3022" w:type="dxa"/>
            <w:vMerge w:val="restart"/>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Посебно исказани трошкови у дин који су укључени у укупно понуђену цену без ПДВ-а</w:t>
            </w:r>
          </w:p>
          <w:p w:rsidR="001639AB" w:rsidRPr="00C9147A" w:rsidRDefault="001639AB" w:rsidP="007F7D7A">
            <w:pPr>
              <w:spacing w:before="0"/>
              <w:rPr>
                <w:rFonts w:cs="Arial"/>
                <w:sz w:val="21"/>
                <w:szCs w:val="21"/>
                <w:lang w:val="sr-Latn-CS"/>
              </w:rPr>
            </w:pPr>
            <w:r w:rsidRPr="00C9147A">
              <w:rPr>
                <w:rFonts w:cs="Arial"/>
                <w:sz w:val="21"/>
                <w:szCs w:val="21"/>
              </w:rPr>
              <w:t>(</w:t>
            </w:r>
            <w:proofErr w:type="gramStart"/>
            <w:r w:rsidRPr="00C9147A">
              <w:rPr>
                <w:rFonts w:cs="Arial"/>
                <w:sz w:val="21"/>
                <w:szCs w:val="21"/>
              </w:rPr>
              <w:t>цена</w:t>
            </w:r>
            <w:proofErr w:type="gramEnd"/>
            <w:r w:rsidRPr="00C9147A">
              <w:rPr>
                <w:rFonts w:cs="Arial"/>
                <w:sz w:val="21"/>
                <w:szCs w:val="21"/>
              </w:rPr>
              <w:t xml:space="preserve"> из реда бр. </w:t>
            </w:r>
            <w:r w:rsidRPr="00C9147A">
              <w:rPr>
                <w:rFonts w:cs="Arial"/>
                <w:sz w:val="21"/>
                <w:szCs w:val="21"/>
                <w:lang w:val="sr-Latn-CS"/>
              </w:rPr>
              <w:t>I</w:t>
            </w:r>
            <w:r w:rsidRPr="00C9147A">
              <w:rPr>
                <w:rFonts w:cs="Arial"/>
                <w:sz w:val="21"/>
                <w:szCs w:val="21"/>
              </w:rPr>
              <w:t>)</w:t>
            </w:r>
            <w:r w:rsidR="00495B08" w:rsidRPr="00C9147A">
              <w:rPr>
                <w:rFonts w:cs="Arial"/>
                <w:sz w:val="21"/>
                <w:szCs w:val="21"/>
                <w:lang w:val="sr-Cyrl-RS"/>
              </w:rPr>
              <w:t xml:space="preserve"> </w:t>
            </w:r>
            <w:r w:rsidRPr="00C9147A">
              <w:rPr>
                <w:rFonts w:cs="Arial"/>
                <w:sz w:val="21"/>
                <w:szCs w:val="21"/>
              </w:rPr>
              <w:t>уколико исти постоје као засебни трошкови</w:t>
            </w:r>
            <w:r w:rsidRPr="00C9147A">
              <w:rPr>
                <w:rFonts w:cs="Arial"/>
                <w:sz w:val="21"/>
                <w:szCs w:val="21"/>
                <w:lang w:val="sr-Latn-CS"/>
              </w:rPr>
              <w:t>)</w:t>
            </w:r>
          </w:p>
        </w:tc>
        <w:tc>
          <w:tcPr>
            <w:tcW w:w="2970" w:type="dxa"/>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Трошкови царине</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25"/>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rPr>
            </w:pPr>
            <w:r w:rsidRPr="00C9147A">
              <w:rPr>
                <w:rFonts w:cs="Arial"/>
                <w:sz w:val="21"/>
                <w:szCs w:val="21"/>
              </w:rPr>
              <w:t>Трошкови превоза</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34"/>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lang w:val="sr-Cyrl-CS"/>
              </w:rPr>
            </w:pPr>
            <w:r w:rsidRPr="00C9147A">
              <w:rPr>
                <w:rFonts w:cs="Arial"/>
                <w:sz w:val="21"/>
                <w:szCs w:val="21"/>
              </w:rPr>
              <w:t>Остали трошкови</w:t>
            </w:r>
            <w:r w:rsidRPr="00C9147A">
              <w:rPr>
                <w:rFonts w:cs="Arial"/>
                <w:sz w:val="21"/>
                <w:szCs w:val="21"/>
                <w:lang w:val="sr-Cyrl-CS"/>
              </w:rPr>
              <w:t xml:space="preserve"> (навести)</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bl>
    <w:p w:rsidR="0043089B" w:rsidRDefault="0043089B" w:rsidP="00343A18">
      <w:pPr>
        <w:widowControl w:val="0"/>
        <w:spacing w:before="0"/>
        <w:rPr>
          <w:rFonts w:eastAsia="Arial Unicode MS" w:cs="Arial"/>
          <w:sz w:val="21"/>
          <w:szCs w:val="21"/>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r w:rsidRPr="00C9147A">
              <w:rPr>
                <w:rFonts w:cs="Arial"/>
                <w:sz w:val="21"/>
                <w:szCs w:val="21"/>
              </w:rPr>
              <w:t>Датум:</w:t>
            </w:r>
          </w:p>
        </w:tc>
        <w:tc>
          <w:tcPr>
            <w:tcW w:w="2127" w:type="dxa"/>
          </w:tcPr>
          <w:p w:rsidR="00343A18" w:rsidRPr="00C9147A" w:rsidRDefault="00343A18" w:rsidP="00BC01DC">
            <w:pPr>
              <w:spacing w:before="0"/>
              <w:jc w:val="center"/>
              <w:rPr>
                <w:rFonts w:cs="Arial"/>
                <w:sz w:val="21"/>
                <w:szCs w:val="21"/>
                <w:lang w:val="ru-RU"/>
              </w:rPr>
            </w:pPr>
          </w:p>
        </w:tc>
        <w:tc>
          <w:tcPr>
            <w:tcW w:w="4022" w:type="dxa"/>
          </w:tcPr>
          <w:p w:rsidR="00343A18" w:rsidRPr="00C9147A" w:rsidRDefault="00343A18" w:rsidP="00BC01DC">
            <w:pPr>
              <w:spacing w:before="0"/>
              <w:jc w:val="center"/>
              <w:rPr>
                <w:rFonts w:cs="Arial"/>
                <w:sz w:val="21"/>
                <w:szCs w:val="21"/>
                <w:lang w:val="sr-Cyrl-RS"/>
              </w:rPr>
            </w:pPr>
            <w:r w:rsidRPr="00C9147A">
              <w:rPr>
                <w:rFonts w:cs="Arial"/>
                <w:sz w:val="21"/>
                <w:szCs w:val="21"/>
                <w:lang w:val="sr-Cyrl-CS"/>
              </w:rPr>
              <w:t>П</w:t>
            </w:r>
            <w:r w:rsidRPr="00C9147A">
              <w:rPr>
                <w:rFonts w:cs="Arial"/>
                <w:sz w:val="21"/>
                <w:szCs w:val="21"/>
              </w:rPr>
              <w:t>онуђач</w:t>
            </w:r>
          </w:p>
          <w:p w:rsidR="00946591" w:rsidRPr="00C9147A" w:rsidRDefault="00946591" w:rsidP="00BC01DC">
            <w:pPr>
              <w:spacing w:before="0"/>
              <w:jc w:val="center"/>
              <w:rPr>
                <w:rFonts w:cs="Arial"/>
                <w:sz w:val="21"/>
                <w:szCs w:val="21"/>
                <w:lang w:val="sr-Cyrl-RS"/>
              </w:rPr>
            </w:pPr>
          </w:p>
        </w:tc>
      </w:tr>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rPr>
            </w:pPr>
            <w:r w:rsidRPr="00C9147A">
              <w:rPr>
                <w:rFonts w:cs="Arial"/>
                <w:sz w:val="21"/>
                <w:szCs w:val="21"/>
              </w:rPr>
              <w:t>М.П.</w:t>
            </w:r>
          </w:p>
        </w:tc>
        <w:tc>
          <w:tcPr>
            <w:tcW w:w="4022" w:type="dxa"/>
          </w:tcPr>
          <w:p w:rsidR="00343A18" w:rsidRPr="00C9147A" w:rsidRDefault="00343A18" w:rsidP="00BC01DC">
            <w:pPr>
              <w:spacing w:before="0"/>
              <w:jc w:val="center"/>
              <w:rPr>
                <w:rFonts w:cs="Arial"/>
                <w:sz w:val="21"/>
                <w:szCs w:val="21"/>
                <w:lang w:val="ru-RU"/>
              </w:rPr>
            </w:pPr>
          </w:p>
        </w:tc>
      </w:tr>
      <w:tr w:rsidR="00343A18" w:rsidRPr="00C9147A" w:rsidTr="00BC01DC">
        <w:trPr>
          <w:jc w:val="center"/>
        </w:trPr>
        <w:tc>
          <w:tcPr>
            <w:tcW w:w="3882" w:type="dxa"/>
            <w:tcBorders>
              <w:bottom w:val="single" w:sz="4" w:space="0" w:color="auto"/>
            </w:tcBorders>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bottom w:val="single" w:sz="4" w:space="0" w:color="auto"/>
            </w:tcBorders>
          </w:tcPr>
          <w:p w:rsidR="00343A18" w:rsidRPr="00C9147A" w:rsidRDefault="00343A18" w:rsidP="00BC01DC">
            <w:pPr>
              <w:spacing w:before="0"/>
              <w:jc w:val="center"/>
              <w:rPr>
                <w:rFonts w:cs="Arial"/>
                <w:sz w:val="21"/>
                <w:szCs w:val="21"/>
                <w:lang w:val="ru-RU"/>
              </w:rPr>
            </w:pPr>
          </w:p>
        </w:tc>
      </w:tr>
      <w:tr w:rsidR="00343A18" w:rsidRPr="00C9147A" w:rsidTr="00BC01DC">
        <w:trPr>
          <w:trHeight w:val="389"/>
          <w:jc w:val="center"/>
        </w:trPr>
        <w:tc>
          <w:tcPr>
            <w:tcW w:w="3882" w:type="dxa"/>
            <w:tcBorders>
              <w:top w:val="single" w:sz="4" w:space="0" w:color="auto"/>
            </w:tcBorders>
          </w:tcPr>
          <w:p w:rsidR="006851F6" w:rsidRPr="00416E1E" w:rsidRDefault="006851F6" w:rsidP="00BC01DC">
            <w:pPr>
              <w:spacing w:before="0"/>
              <w:jc w:val="center"/>
              <w:rPr>
                <w:rFonts w:cs="Arial"/>
                <w:sz w:val="12"/>
                <w:szCs w:val="12"/>
                <w:lang w:val="sr-Cyrl-RS"/>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top w:val="single" w:sz="4" w:space="0" w:color="auto"/>
            </w:tcBorders>
          </w:tcPr>
          <w:p w:rsidR="00343A18" w:rsidRPr="00C9147A" w:rsidRDefault="00343A18" w:rsidP="00BC01DC">
            <w:pPr>
              <w:spacing w:before="0"/>
              <w:jc w:val="center"/>
              <w:rPr>
                <w:rFonts w:cs="Arial"/>
                <w:sz w:val="21"/>
                <w:szCs w:val="21"/>
                <w:lang w:val="ru-RU"/>
              </w:rPr>
            </w:pPr>
          </w:p>
        </w:tc>
      </w:tr>
    </w:tbl>
    <w:p w:rsidR="002E558B" w:rsidRDefault="002E558B" w:rsidP="00343A18">
      <w:pPr>
        <w:spacing w:before="0"/>
        <w:rPr>
          <w:rFonts w:cs="Arial"/>
          <w:b/>
          <w:sz w:val="21"/>
          <w:szCs w:val="21"/>
          <w:lang w:val="sr-Cyrl-CS"/>
        </w:rPr>
      </w:pPr>
    </w:p>
    <w:p w:rsidR="00343A18" w:rsidRDefault="00343A18" w:rsidP="00343A18">
      <w:pPr>
        <w:spacing w:before="0"/>
        <w:rPr>
          <w:rFonts w:cs="Arial"/>
          <w:b/>
          <w:sz w:val="21"/>
          <w:szCs w:val="21"/>
          <w:lang w:val="sr-Cyrl-CS"/>
        </w:rPr>
      </w:pPr>
      <w:r w:rsidRPr="00C9147A">
        <w:rPr>
          <w:rFonts w:cs="Arial"/>
          <w:b/>
          <w:sz w:val="21"/>
          <w:szCs w:val="21"/>
          <w:lang w:val="sr-Cyrl-CS"/>
        </w:rPr>
        <w:lastRenderedPageBreak/>
        <w:t>Напомена:</w:t>
      </w: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rPr>
        <w:t xml:space="preserve">-Уколико </w:t>
      </w:r>
      <w:r w:rsidRPr="00C9147A">
        <w:rPr>
          <w:rFonts w:eastAsia="TimesNewRomanPS-BoldMT" w:cs="Arial"/>
          <w:i w:val="0"/>
          <w:color w:val="auto"/>
          <w:sz w:val="21"/>
          <w:szCs w:val="21"/>
          <w:lang w:val="sr-Cyrl-CS"/>
        </w:rPr>
        <w:t>група понуђача подноси заједничку понуду овај образац потписује и оверава Носилац посла</w:t>
      </w:r>
      <w:r w:rsidRPr="00C9147A">
        <w:rPr>
          <w:rFonts w:eastAsia="TimesNewRomanPS-BoldMT" w:cs="Arial"/>
          <w:i w:val="0"/>
          <w:color w:val="auto"/>
          <w:sz w:val="21"/>
          <w:szCs w:val="21"/>
        </w:rPr>
        <w:t>.</w:t>
      </w: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lang w:val="sr-Cyrl-CS"/>
        </w:rPr>
        <w:t xml:space="preserve">- </w:t>
      </w:r>
      <w:r w:rsidRPr="00C9147A">
        <w:rPr>
          <w:rFonts w:eastAsia="TimesNewRomanPS-BoldMT" w:cs="Arial"/>
          <w:i w:val="0"/>
          <w:color w:val="auto"/>
          <w:sz w:val="21"/>
          <w:szCs w:val="21"/>
        </w:rPr>
        <w:t xml:space="preserve">Уколико понуђач подноси понуду са подизвођачем овај образац потписује и оверава печатом понуђач. </w:t>
      </w:r>
    </w:p>
    <w:p w:rsidR="000C4F46" w:rsidRDefault="000C4F46" w:rsidP="00343A18">
      <w:pPr>
        <w:spacing w:before="0"/>
        <w:rPr>
          <w:rFonts w:cs="Arial"/>
          <w:b/>
          <w:sz w:val="21"/>
          <w:szCs w:val="21"/>
          <w:lang w:val="sr-Cyrl-RS"/>
        </w:rPr>
      </w:pPr>
    </w:p>
    <w:p w:rsidR="00416E1E" w:rsidRDefault="00416E1E" w:rsidP="00343A18">
      <w:pPr>
        <w:spacing w:before="0"/>
        <w:rPr>
          <w:rFonts w:cs="Arial"/>
          <w:b/>
          <w:sz w:val="21"/>
          <w:szCs w:val="21"/>
          <w:lang w:val="sr-Cyrl-RS"/>
        </w:rPr>
      </w:pPr>
    </w:p>
    <w:p w:rsidR="00416E1E" w:rsidRDefault="00416E1E" w:rsidP="00343A18">
      <w:pPr>
        <w:spacing w:before="0"/>
        <w:rPr>
          <w:rFonts w:cs="Arial"/>
          <w:b/>
          <w:sz w:val="21"/>
          <w:szCs w:val="21"/>
          <w:lang w:val="sr-Cyrl-RS"/>
        </w:rPr>
      </w:pPr>
    </w:p>
    <w:p w:rsidR="00343A18" w:rsidRPr="00C9147A" w:rsidRDefault="00343A18" w:rsidP="00343A18">
      <w:pPr>
        <w:spacing w:before="0"/>
        <w:rPr>
          <w:rFonts w:cs="Arial"/>
          <w:b/>
          <w:sz w:val="21"/>
          <w:szCs w:val="21"/>
          <w:lang w:val="ru-RU"/>
        </w:rPr>
      </w:pPr>
      <w:r w:rsidRPr="00C9147A">
        <w:rPr>
          <w:rFonts w:cs="Arial"/>
          <w:b/>
          <w:sz w:val="21"/>
          <w:szCs w:val="21"/>
          <w:lang w:val="sr-Latn-CS"/>
        </w:rPr>
        <w:t>Упутство</w:t>
      </w:r>
      <w:r w:rsidR="0009377A" w:rsidRPr="00C9147A">
        <w:rPr>
          <w:rFonts w:cs="Arial"/>
          <w:b/>
          <w:sz w:val="21"/>
          <w:szCs w:val="21"/>
        </w:rPr>
        <w:t xml:space="preserve"> </w:t>
      </w:r>
      <w:r w:rsidRPr="00C9147A">
        <w:rPr>
          <w:rFonts w:cs="Arial"/>
          <w:b/>
          <w:sz w:val="21"/>
          <w:szCs w:val="21"/>
          <w:lang w:val="sr-Latn-CS"/>
        </w:rPr>
        <w:t>за попуњавањ</w:t>
      </w:r>
      <w:r w:rsidRPr="00C9147A">
        <w:rPr>
          <w:rFonts w:cs="Arial"/>
          <w:b/>
          <w:sz w:val="21"/>
          <w:szCs w:val="21"/>
          <w:lang w:val="ru-RU"/>
        </w:rPr>
        <w:t>е</w:t>
      </w:r>
      <w:r w:rsidR="007E7BB8" w:rsidRPr="00C9147A">
        <w:rPr>
          <w:rFonts w:cs="Arial"/>
          <w:b/>
          <w:sz w:val="21"/>
          <w:szCs w:val="21"/>
          <w:lang w:val="ru-RU"/>
        </w:rPr>
        <w:t xml:space="preserve"> О</w:t>
      </w:r>
      <w:r w:rsidRPr="00C9147A">
        <w:rPr>
          <w:rFonts w:cs="Arial"/>
          <w:b/>
          <w:sz w:val="21"/>
          <w:szCs w:val="21"/>
          <w:lang w:val="ru-RU"/>
        </w:rPr>
        <w:t>брасца структуре цене</w:t>
      </w:r>
    </w:p>
    <w:p w:rsidR="00343A18" w:rsidRPr="00C9147A" w:rsidRDefault="00343A18" w:rsidP="00343A18">
      <w:pPr>
        <w:spacing w:before="0"/>
        <w:rPr>
          <w:rFonts w:cs="Arial"/>
          <w:b/>
          <w:sz w:val="21"/>
          <w:szCs w:val="21"/>
        </w:rPr>
      </w:pPr>
    </w:p>
    <w:p w:rsidR="00343A18" w:rsidRPr="00C9147A" w:rsidRDefault="00343A18" w:rsidP="00343A18">
      <w:pPr>
        <w:pStyle w:val="ListParagraph"/>
        <w:tabs>
          <w:tab w:val="left" w:pos="90"/>
        </w:tabs>
        <w:spacing w:before="0" w:after="0" w:line="240" w:lineRule="auto"/>
        <w:ind w:left="0"/>
        <w:rPr>
          <w:rFonts w:ascii="Arial" w:hAnsi="Arial" w:cs="Arial"/>
          <w:bCs/>
          <w:iCs/>
          <w:sz w:val="21"/>
          <w:szCs w:val="21"/>
        </w:rPr>
      </w:pPr>
      <w:proofErr w:type="gramStart"/>
      <w:r w:rsidRPr="00C9147A">
        <w:rPr>
          <w:rFonts w:ascii="Arial" w:hAnsi="Arial" w:cs="Arial"/>
          <w:bCs/>
          <w:iCs/>
          <w:sz w:val="21"/>
          <w:szCs w:val="21"/>
        </w:rPr>
        <w:t>Понуђач треба да попун</w:t>
      </w:r>
      <w:r w:rsidRPr="00C9147A">
        <w:rPr>
          <w:rFonts w:ascii="Arial" w:hAnsi="Arial" w:cs="Arial"/>
          <w:bCs/>
          <w:iCs/>
          <w:sz w:val="21"/>
          <w:szCs w:val="21"/>
          <w:lang w:val="sr-Cyrl-CS"/>
        </w:rPr>
        <w:t>и</w:t>
      </w:r>
      <w:r w:rsidRPr="00C9147A">
        <w:rPr>
          <w:rFonts w:ascii="Arial" w:hAnsi="Arial" w:cs="Arial"/>
          <w:bCs/>
          <w:iCs/>
          <w:sz w:val="21"/>
          <w:szCs w:val="21"/>
        </w:rPr>
        <w:t xml:space="preserve"> образац структуре цене </w:t>
      </w:r>
      <w:r w:rsidRPr="00C9147A">
        <w:rPr>
          <w:rFonts w:ascii="Arial" w:hAnsi="Arial" w:cs="Arial"/>
          <w:bCs/>
          <w:iCs/>
          <w:sz w:val="21"/>
          <w:szCs w:val="21"/>
          <w:lang w:val="sr-Cyrl-CS"/>
        </w:rPr>
        <w:t>Табела 1.</w:t>
      </w:r>
      <w:proofErr w:type="gramEnd"/>
      <w:r w:rsidRPr="00C9147A">
        <w:rPr>
          <w:rFonts w:ascii="Arial" w:hAnsi="Arial" w:cs="Arial"/>
          <w:bCs/>
          <w:iCs/>
          <w:sz w:val="21"/>
          <w:szCs w:val="21"/>
          <w:lang w:val="sr-Cyrl-CS"/>
        </w:rPr>
        <w:t xml:space="preserve"> на следећи начин</w:t>
      </w:r>
      <w:r w:rsidRPr="00C9147A">
        <w:rPr>
          <w:rFonts w:ascii="Arial" w:hAnsi="Arial" w:cs="Arial"/>
          <w:bCs/>
          <w:iCs/>
          <w:sz w:val="21"/>
          <w:szCs w:val="21"/>
        </w:rPr>
        <w:t>:</w:t>
      </w:r>
    </w:p>
    <w:p w:rsidR="000F683D" w:rsidRPr="00C9147A" w:rsidRDefault="000F683D" w:rsidP="00343A18">
      <w:pPr>
        <w:pStyle w:val="ListParagraph"/>
        <w:tabs>
          <w:tab w:val="left" w:pos="90"/>
        </w:tabs>
        <w:spacing w:before="0" w:after="0" w:line="240" w:lineRule="auto"/>
        <w:ind w:left="0"/>
        <w:rPr>
          <w:rFonts w:ascii="Arial" w:hAnsi="Arial" w:cs="Arial"/>
          <w:bCs/>
          <w:iCs/>
          <w:sz w:val="21"/>
          <w:szCs w:val="21"/>
        </w:rPr>
      </w:pP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 xml:space="preserve">у колону 5.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јединична цена без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proofErr w:type="gramStart"/>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6</w:t>
      </w:r>
      <w:r w:rsidR="00343A18" w:rsidRPr="00C9147A">
        <w:rPr>
          <w:rFonts w:ascii="Arial" w:hAnsi="Arial" w:cs="Arial"/>
          <w:bCs/>
          <w:iCs/>
          <w:sz w:val="21"/>
          <w:szCs w:val="21"/>
        </w:rPr>
        <w:t>.</w:t>
      </w:r>
      <w:proofErr w:type="gramEnd"/>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јединична цена са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proofErr w:type="gramStart"/>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7</w:t>
      </w:r>
      <w:r w:rsidR="00343A18" w:rsidRPr="00C9147A">
        <w:rPr>
          <w:rFonts w:ascii="Arial" w:hAnsi="Arial" w:cs="Arial"/>
          <w:bCs/>
          <w:iCs/>
          <w:sz w:val="21"/>
          <w:szCs w:val="21"/>
        </w:rPr>
        <w:t>.</w:t>
      </w:r>
      <w:proofErr w:type="gramEnd"/>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укупна цена без ПДВ и то тако што ће помножити јединичну цену без ПДВ (наведену у колони </w:t>
      </w:r>
      <w:r w:rsidR="00343A18" w:rsidRPr="00C9147A">
        <w:rPr>
          <w:rFonts w:ascii="Arial" w:hAnsi="Arial" w:cs="Arial"/>
          <w:bCs/>
          <w:iCs/>
          <w:sz w:val="21"/>
          <w:szCs w:val="21"/>
          <w:lang w:val="sr-Cyrl-CS"/>
        </w:rPr>
        <w:t>5</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 xml:space="preserve">.); </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у колону 8</w:t>
      </w:r>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укупна цена са ПДВ и то тако што ће помножити јединичну цену са ПДВ (наведену у колони </w:t>
      </w:r>
      <w:r w:rsidR="00343A18" w:rsidRPr="00C9147A">
        <w:rPr>
          <w:rFonts w:ascii="Arial" w:hAnsi="Arial" w:cs="Arial"/>
          <w:bCs/>
          <w:iCs/>
          <w:sz w:val="21"/>
          <w:szCs w:val="21"/>
          <w:lang w:val="sr-Cyrl-CS"/>
        </w:rPr>
        <w:t>6</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w:t>
      </w:r>
    </w:p>
    <w:p w:rsidR="007E7BB8" w:rsidRPr="00C9147A" w:rsidRDefault="001639AB" w:rsidP="007E7BB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7F7D7A" w:rsidRPr="00C9147A">
        <w:rPr>
          <w:rFonts w:ascii="Arial" w:hAnsi="Arial" w:cs="Arial"/>
          <w:bCs/>
          <w:iCs/>
          <w:sz w:val="21"/>
          <w:szCs w:val="21"/>
          <w:lang w:val="sr-Cyrl-CS"/>
        </w:rPr>
        <w:t>у колону 9</w:t>
      </w:r>
      <w:r w:rsidR="007F7D7A" w:rsidRPr="00C9147A">
        <w:rPr>
          <w:rFonts w:ascii="Arial" w:hAnsi="Arial" w:cs="Arial"/>
          <w:bCs/>
          <w:iCs/>
          <w:sz w:val="21"/>
          <w:szCs w:val="21"/>
        </w:rPr>
        <w:t>.</w:t>
      </w:r>
      <w:r w:rsidR="00495B08" w:rsidRPr="00C9147A">
        <w:rPr>
          <w:rFonts w:ascii="Arial" w:hAnsi="Arial" w:cs="Arial"/>
          <w:bCs/>
          <w:iCs/>
          <w:sz w:val="21"/>
          <w:szCs w:val="21"/>
          <w:lang w:val="sr-Cyrl-RS"/>
        </w:rPr>
        <w:t xml:space="preserve"> </w:t>
      </w:r>
      <w:proofErr w:type="gramStart"/>
      <w:r w:rsidR="007E7BB8" w:rsidRPr="00C9147A">
        <w:rPr>
          <w:rFonts w:ascii="Arial" w:hAnsi="Arial" w:cs="Arial"/>
          <w:bCs/>
          <w:iCs/>
          <w:sz w:val="21"/>
          <w:szCs w:val="21"/>
        </w:rPr>
        <w:t>уписати</w:t>
      </w:r>
      <w:proofErr w:type="gramEnd"/>
      <w:r w:rsidR="007E7BB8" w:rsidRPr="00C9147A">
        <w:rPr>
          <w:rFonts w:ascii="Arial" w:hAnsi="Arial" w:cs="Arial"/>
          <w:bCs/>
          <w:iCs/>
          <w:sz w:val="21"/>
          <w:szCs w:val="21"/>
        </w:rPr>
        <w:t xml:space="preserve"> назив произвођача понуђених добара,</w:t>
      </w:r>
      <w:r w:rsidR="00495B08" w:rsidRPr="00C9147A">
        <w:rPr>
          <w:rFonts w:ascii="Arial" w:hAnsi="Arial" w:cs="Arial"/>
          <w:bCs/>
          <w:iCs/>
          <w:sz w:val="21"/>
          <w:szCs w:val="21"/>
          <w:lang w:val="sr-Cyrl-RS"/>
        </w:rPr>
        <w:t xml:space="preserve"> </w:t>
      </w:r>
      <w:r w:rsidR="007E7BB8" w:rsidRPr="00C9147A">
        <w:rPr>
          <w:rFonts w:ascii="Arial" w:hAnsi="Arial" w:cs="Arial"/>
          <w:bCs/>
          <w:iCs/>
          <w:sz w:val="21"/>
          <w:szCs w:val="21"/>
        </w:rPr>
        <w:t>назив модела/ознаку понуђених добара</w:t>
      </w:r>
    </w:p>
    <w:p w:rsidR="00343A18" w:rsidRPr="00C9147A" w:rsidRDefault="00343A18" w:rsidP="00343A18">
      <w:pPr>
        <w:tabs>
          <w:tab w:val="left" w:pos="992"/>
        </w:tabs>
        <w:spacing w:before="0"/>
        <w:rPr>
          <w:rFonts w:cs="Arial"/>
          <w:b/>
          <w:sz w:val="21"/>
          <w:szCs w:val="21"/>
          <w:lang w:val="sr-Cyrl-BA"/>
        </w:rPr>
      </w:pP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I – уписује се укупно понуђена цена за све </w:t>
      </w:r>
      <w:proofErr w:type="gramStart"/>
      <w:r w:rsidR="00343A18" w:rsidRPr="00C9147A">
        <w:rPr>
          <w:rFonts w:cs="Arial"/>
          <w:sz w:val="21"/>
          <w:szCs w:val="21"/>
        </w:rPr>
        <w:t>позиције  без</w:t>
      </w:r>
      <w:proofErr w:type="gramEnd"/>
      <w:r w:rsidR="00343A18" w:rsidRPr="00C9147A">
        <w:rPr>
          <w:rFonts w:cs="Arial"/>
          <w:sz w:val="21"/>
          <w:szCs w:val="21"/>
        </w:rPr>
        <w:t xml:space="preserve"> ПДВ (збир</w:t>
      </w:r>
      <w:r w:rsidRPr="00C9147A">
        <w:rPr>
          <w:rFonts w:cs="Arial"/>
          <w:sz w:val="21"/>
          <w:szCs w:val="21"/>
        </w:rPr>
        <w:t xml:space="preserve"> </w:t>
      </w:r>
      <w:r w:rsidR="00343A18" w:rsidRPr="00C9147A">
        <w:rPr>
          <w:rFonts w:cs="Arial"/>
          <w:sz w:val="21"/>
          <w:szCs w:val="21"/>
        </w:rPr>
        <w:t>колоне бр. 5)</w:t>
      </w: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II – уписује се укупан износ ПДВ </w:t>
      </w: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w:t>
      </w:r>
      <w:proofErr w:type="gramStart"/>
      <w:r w:rsidR="00343A18" w:rsidRPr="00C9147A">
        <w:rPr>
          <w:rFonts w:cs="Arial"/>
          <w:sz w:val="21"/>
          <w:szCs w:val="21"/>
        </w:rPr>
        <w:t>III – уписује се укупно понуђена цена са ПДВ (ред бр.</w:t>
      </w:r>
      <w:proofErr w:type="gramEnd"/>
      <w:r w:rsidR="00343A18" w:rsidRPr="00C9147A">
        <w:rPr>
          <w:rFonts w:cs="Arial"/>
          <w:sz w:val="21"/>
          <w:szCs w:val="21"/>
        </w:rPr>
        <w:t xml:space="preserve"> </w:t>
      </w:r>
      <w:proofErr w:type="gramStart"/>
      <w:r w:rsidR="00343A18" w:rsidRPr="00C9147A">
        <w:rPr>
          <w:rFonts w:cs="Arial"/>
          <w:sz w:val="21"/>
          <w:szCs w:val="21"/>
        </w:rPr>
        <w:t>I + ред.бр.</w:t>
      </w:r>
      <w:proofErr w:type="gramEnd"/>
      <w:r w:rsidR="00343A18" w:rsidRPr="00C9147A">
        <w:rPr>
          <w:rFonts w:cs="Arial"/>
          <w:sz w:val="21"/>
          <w:szCs w:val="21"/>
        </w:rPr>
        <w:t xml:space="preserve"> II)</w:t>
      </w:r>
    </w:p>
    <w:p w:rsidR="001639AB" w:rsidRPr="00C9147A" w:rsidRDefault="001639AB" w:rsidP="001639AB">
      <w:pPr>
        <w:tabs>
          <w:tab w:val="left" w:pos="992"/>
        </w:tabs>
        <w:spacing w:before="0"/>
        <w:ind w:left="720"/>
        <w:rPr>
          <w:rFonts w:cs="Arial"/>
          <w:sz w:val="21"/>
          <w:szCs w:val="21"/>
        </w:rPr>
      </w:pPr>
    </w:p>
    <w:p w:rsidR="00343A18" w:rsidRPr="00C9147A" w:rsidRDefault="001639AB" w:rsidP="00343A18">
      <w:pPr>
        <w:tabs>
          <w:tab w:val="left" w:pos="992"/>
        </w:tabs>
        <w:spacing w:before="0"/>
        <w:rPr>
          <w:rFonts w:cs="Arial"/>
          <w:sz w:val="21"/>
          <w:szCs w:val="21"/>
          <w:lang w:val="sr-Cyrl-RS"/>
        </w:rPr>
      </w:pPr>
      <w:r w:rsidRPr="00C9147A">
        <w:rPr>
          <w:rFonts w:cs="Arial"/>
          <w:sz w:val="21"/>
          <w:szCs w:val="21"/>
        </w:rPr>
        <w:t xml:space="preserve">- </w:t>
      </w:r>
      <w:proofErr w:type="gramStart"/>
      <w:r w:rsidRPr="00C9147A">
        <w:rPr>
          <w:rFonts w:cs="Arial"/>
          <w:sz w:val="21"/>
          <w:szCs w:val="21"/>
        </w:rPr>
        <w:t>у</w:t>
      </w:r>
      <w:proofErr w:type="gramEnd"/>
      <w:r w:rsidRPr="00C9147A">
        <w:rPr>
          <w:rFonts w:cs="Arial"/>
          <w:sz w:val="21"/>
          <w:szCs w:val="21"/>
        </w:rPr>
        <w:t xml:space="preserve"> Табелу 2. </w:t>
      </w:r>
      <w:proofErr w:type="gramStart"/>
      <w:r w:rsidRPr="00C9147A">
        <w:rPr>
          <w:rFonts w:cs="Arial"/>
          <w:sz w:val="21"/>
          <w:szCs w:val="21"/>
        </w:rPr>
        <w:t>уписују</w:t>
      </w:r>
      <w:proofErr w:type="gramEnd"/>
      <w:r w:rsidRPr="00C9147A">
        <w:rPr>
          <w:rFonts w:cs="Arial"/>
          <w:sz w:val="21"/>
          <w:szCs w:val="21"/>
        </w:rPr>
        <w:t xml:space="preserve"> се посебно исказани трошкови у дин који су укључени у укупно понуђену цену без ПДВ (ред бр. </w:t>
      </w:r>
      <w:proofErr w:type="gramStart"/>
      <w:r w:rsidRPr="00C9147A">
        <w:rPr>
          <w:rFonts w:cs="Arial"/>
          <w:sz w:val="21"/>
          <w:szCs w:val="21"/>
        </w:rPr>
        <w:t>I из табеле 1) уколико исти постоје као засебни трошкови</w:t>
      </w:r>
      <w:r w:rsidR="00DC414E" w:rsidRPr="00C9147A">
        <w:rPr>
          <w:rFonts w:cs="Arial"/>
          <w:sz w:val="21"/>
          <w:szCs w:val="21"/>
        </w:rPr>
        <w:t>.</w:t>
      </w:r>
      <w:proofErr w:type="gramEnd"/>
    </w:p>
    <w:p w:rsidR="006852A2" w:rsidRPr="00C9147A" w:rsidRDefault="006852A2" w:rsidP="00343A18">
      <w:pPr>
        <w:tabs>
          <w:tab w:val="left" w:pos="992"/>
        </w:tabs>
        <w:spacing w:before="0"/>
        <w:rPr>
          <w:rFonts w:cs="Arial"/>
          <w:sz w:val="21"/>
          <w:szCs w:val="21"/>
          <w:lang w:val="sr-Cyrl-RS"/>
        </w:rPr>
      </w:pPr>
    </w:p>
    <w:p w:rsidR="00343A18" w:rsidRPr="00C9147A" w:rsidRDefault="001639AB" w:rsidP="001639AB">
      <w:pPr>
        <w:tabs>
          <w:tab w:val="left" w:pos="992"/>
        </w:tabs>
        <w:spacing w:before="0"/>
        <w:rPr>
          <w:rFonts w:cs="Arial"/>
          <w:sz w:val="21"/>
          <w:szCs w:val="21"/>
          <w:lang w:val="sr-Cyrl-RS"/>
        </w:rPr>
      </w:pPr>
      <w:proofErr w:type="gramStart"/>
      <w:r w:rsidRPr="00C9147A">
        <w:rPr>
          <w:rFonts w:cs="Arial"/>
          <w:sz w:val="21"/>
          <w:szCs w:val="21"/>
        </w:rPr>
        <w:t>-</w:t>
      </w:r>
      <w:r w:rsidR="00343A18" w:rsidRPr="00C9147A">
        <w:rPr>
          <w:rFonts w:cs="Arial"/>
          <w:sz w:val="21"/>
          <w:szCs w:val="21"/>
        </w:rPr>
        <w:t>на место предвиђено за место и датум уписује се место и датум попуњавања</w:t>
      </w:r>
      <w:r w:rsidRPr="00C9147A">
        <w:rPr>
          <w:rFonts w:cs="Arial"/>
          <w:sz w:val="21"/>
          <w:szCs w:val="21"/>
        </w:rPr>
        <w:t xml:space="preserve"> </w:t>
      </w:r>
      <w:r w:rsidR="00343A18" w:rsidRPr="00C9147A">
        <w:rPr>
          <w:rFonts w:cs="Arial"/>
          <w:sz w:val="21"/>
          <w:szCs w:val="21"/>
        </w:rPr>
        <w:t>обрасца структуре цене.</w:t>
      </w:r>
      <w:proofErr w:type="gramEnd"/>
    </w:p>
    <w:p w:rsidR="004E63F1" w:rsidRPr="00C9147A" w:rsidRDefault="004E63F1" w:rsidP="001639AB">
      <w:pPr>
        <w:tabs>
          <w:tab w:val="left" w:pos="992"/>
        </w:tabs>
        <w:spacing w:before="0"/>
        <w:rPr>
          <w:rFonts w:cs="Arial"/>
          <w:sz w:val="21"/>
          <w:szCs w:val="21"/>
          <w:lang w:val="sr-Cyrl-RS"/>
        </w:rPr>
      </w:pPr>
    </w:p>
    <w:p w:rsidR="00D93DF0" w:rsidRPr="00C9147A" w:rsidRDefault="001639AB" w:rsidP="004E63F1">
      <w:pPr>
        <w:tabs>
          <w:tab w:val="left" w:pos="992"/>
        </w:tabs>
        <w:spacing w:before="0"/>
        <w:rPr>
          <w:rFonts w:cs="Arial"/>
          <w:sz w:val="21"/>
          <w:szCs w:val="21"/>
          <w:lang w:val="sr-Cyrl-RS"/>
        </w:rPr>
      </w:pPr>
      <w:r w:rsidRPr="00C9147A">
        <w:rPr>
          <w:rFonts w:cs="Arial"/>
          <w:sz w:val="21"/>
          <w:szCs w:val="21"/>
        </w:rPr>
        <w:t>-</w:t>
      </w:r>
      <w:proofErr w:type="gramStart"/>
      <w:r w:rsidR="00343A18" w:rsidRPr="00C9147A">
        <w:rPr>
          <w:rFonts w:cs="Arial"/>
          <w:sz w:val="21"/>
          <w:szCs w:val="21"/>
        </w:rPr>
        <w:t>на  место</w:t>
      </w:r>
      <w:proofErr w:type="gramEnd"/>
      <w:r w:rsidR="00343A18" w:rsidRPr="00C9147A">
        <w:rPr>
          <w:rFonts w:cs="Arial"/>
          <w:sz w:val="21"/>
          <w:szCs w:val="21"/>
        </w:rPr>
        <w:t xml:space="preserve"> предвиђено за печат и потпис понуђач печатом оверава и потписује образац структуре цене.</w:t>
      </w:r>
      <w:bookmarkStart w:id="251" w:name="_Toc442559926"/>
    </w:p>
    <w:p w:rsidR="00D93DF0" w:rsidRPr="00C9147A" w:rsidRDefault="00D93DF0" w:rsidP="00343A18">
      <w:pPr>
        <w:pStyle w:val="KDObrazac"/>
        <w:spacing w:before="0"/>
        <w:rPr>
          <w:sz w:val="21"/>
          <w:szCs w:val="21"/>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2E558B" w:rsidRPr="00846627">
        <w:rPr>
          <w:rFonts w:cs="Arial"/>
          <w:b/>
          <w:lang w:val="sr-Cyrl-RS"/>
        </w:rPr>
        <w:t xml:space="preserve">Делови пумпи отпадних вода и мазутног постројења  ТЕНТ </w:t>
      </w:r>
      <w:r w:rsidR="002E558B">
        <w:rPr>
          <w:rFonts w:cs="Arial"/>
          <w:b/>
          <w:lang w:val="sr-Cyrl-RS"/>
        </w:rPr>
        <w:t>–</w:t>
      </w:r>
      <w:r w:rsidR="002E558B" w:rsidRPr="00846627">
        <w:rPr>
          <w:rFonts w:cs="Arial"/>
          <w:b/>
          <w:lang w:val="sr-Cyrl-RS"/>
        </w:rPr>
        <w:t xml:space="preserve"> 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2E558B">
        <w:rPr>
          <w:rFonts w:cs="Arial"/>
          <w:b/>
          <w:lang w:val="ru-RU"/>
        </w:rPr>
        <w:t>1960</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2E558B">
        <w:rPr>
          <w:rFonts w:cs="Arial"/>
          <w:b/>
          <w:lang w:val="ru-RU"/>
        </w:rPr>
        <w:t>2097</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52" w:name="_Toc442559928"/>
      <w:proofErr w:type="gramStart"/>
      <w:r w:rsidRPr="00F10346">
        <w:lastRenderedPageBreak/>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2E558B" w:rsidRPr="00846627">
        <w:rPr>
          <w:rFonts w:cs="Arial"/>
          <w:b/>
          <w:lang w:val="sr-Cyrl-RS"/>
        </w:rPr>
        <w:t xml:space="preserve">Делови пумпи отпадних вода и мазутног постројења  ТЕНТ </w:t>
      </w:r>
      <w:r w:rsidR="002E558B">
        <w:rPr>
          <w:rFonts w:cs="Arial"/>
          <w:b/>
          <w:lang w:val="sr-Cyrl-RS"/>
        </w:rPr>
        <w:t>–</w:t>
      </w:r>
      <w:r w:rsidR="002E558B" w:rsidRPr="00846627">
        <w:rPr>
          <w:rFonts w:cs="Arial"/>
          <w:b/>
          <w:lang w:val="sr-Cyrl-RS"/>
        </w:rPr>
        <w:t xml:space="preserve"> 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2E558B">
        <w:rPr>
          <w:rFonts w:cs="Arial"/>
          <w:b/>
          <w:lang w:val="ru-RU"/>
        </w:rPr>
        <w:t>1960</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2E558B">
        <w:rPr>
          <w:rFonts w:cs="Arial"/>
          <w:b/>
          <w:lang w:val="ru-RU"/>
        </w:rPr>
        <w:t>2097</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1A32D5" w:rsidRDefault="001A32D5" w:rsidP="00ED303A">
      <w:pPr>
        <w:pStyle w:val="KDObrazac"/>
        <w:rPr>
          <w:lang w:val="sr-Cyrl-RS"/>
        </w:rPr>
      </w:pPr>
    </w:p>
    <w:p w:rsidR="00ED303A" w:rsidRPr="00F0623A" w:rsidRDefault="00ED303A" w:rsidP="00ED303A">
      <w:pPr>
        <w:pStyle w:val="KDObrazac"/>
        <w:rPr>
          <w:lang w:val="sr-Cyrl-RS"/>
        </w:rPr>
      </w:pPr>
      <w:proofErr w:type="gramStart"/>
      <w:r w:rsidRPr="00F0623A">
        <w:lastRenderedPageBreak/>
        <w:t xml:space="preserve">ОБРАЗАЦ </w:t>
      </w:r>
      <w:r w:rsidRPr="00F0623A">
        <w:rPr>
          <w:lang w:val="sr-Cyrl-RS"/>
        </w:rPr>
        <w:t>5.</w:t>
      </w:r>
      <w:proofErr w:type="gramEnd"/>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02"/>
        <w:gridCol w:w="1625"/>
        <w:gridCol w:w="1652"/>
        <w:gridCol w:w="1538"/>
        <w:gridCol w:w="2051"/>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ED303A" w:rsidRPr="00F0623A" w:rsidRDefault="00ED303A" w:rsidP="00ED303A">
      <w:pPr>
        <w:rPr>
          <w:rFonts w:cs="Arial"/>
          <w:lang w:val="sr-Cyrl-CS"/>
        </w:rPr>
      </w:pPr>
      <w:bookmarkStart w:id="254" w:name="_Toc442559941"/>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ED303A" w:rsidRPr="00F0623A" w:rsidRDefault="00ED303A" w:rsidP="00ED303A">
      <w:pPr>
        <w:rPr>
          <w:rFonts w:cs="Arial"/>
        </w:rPr>
      </w:pPr>
    </w:p>
    <w:p w:rsidR="00416E1E" w:rsidRDefault="00416E1E" w:rsidP="00ED303A">
      <w:pPr>
        <w:pStyle w:val="KDObrazac"/>
        <w:rPr>
          <w:lang w:val="sr-Cyrl-RS"/>
        </w:rPr>
      </w:pPr>
    </w:p>
    <w:p w:rsidR="00ED303A" w:rsidRDefault="00ED303A" w:rsidP="00ED303A">
      <w:pPr>
        <w:pStyle w:val="KDObrazac"/>
        <w:rPr>
          <w:lang w:val="sr-Cyrl-RS"/>
        </w:rPr>
      </w:pPr>
      <w:proofErr w:type="gramStart"/>
      <w:r w:rsidRPr="00F0623A">
        <w:lastRenderedPageBreak/>
        <w:t xml:space="preserve">ОБРАЗАЦ </w:t>
      </w:r>
      <w:bookmarkEnd w:id="254"/>
      <w:r w:rsidRPr="00F0623A">
        <w:rPr>
          <w:lang w:val="sr-Cyrl-RS"/>
        </w:rPr>
        <w:t>6.</w:t>
      </w:r>
      <w:proofErr w:type="gramEnd"/>
    </w:p>
    <w:p w:rsidR="00ED303A" w:rsidRPr="00F0623A" w:rsidRDefault="00ED303A" w:rsidP="00ED303A">
      <w:pPr>
        <w:jc w:val="center"/>
        <w:rPr>
          <w:rFonts w:cs="Arial"/>
          <w:b/>
        </w:rPr>
      </w:pPr>
      <w:r w:rsidRPr="00F0623A">
        <w:rPr>
          <w:rFonts w:cs="Arial"/>
          <w:b/>
        </w:rPr>
        <w:t>ПОТВРДА О РЕФЕРЕНТНИМ НАБАВКАМА</w:t>
      </w:r>
    </w:p>
    <w:p w:rsidR="00ED303A" w:rsidRPr="00F0623A" w:rsidRDefault="00ED303A" w:rsidP="00ED303A">
      <w:pPr>
        <w:jc w:val="center"/>
        <w:rPr>
          <w:rFonts w:cs="Arial"/>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F0623A" w:rsidRDefault="00ED303A" w:rsidP="00ED303A">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D303A" w:rsidRPr="00F0623A" w:rsidRDefault="00ED303A" w:rsidP="00ED303A">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ED303A" w:rsidRPr="00F0623A" w:rsidRDefault="00ED303A" w:rsidP="00ED303A">
      <w:pPr>
        <w:jc w:val="left"/>
        <w:rPr>
          <w:rFonts w:cs="Arial"/>
        </w:rPr>
      </w:pPr>
      <w:r w:rsidRPr="00F0623A">
        <w:rPr>
          <w:rFonts w:cs="Arial"/>
        </w:rPr>
        <w:t>Лице за контакт:      ___________________________________________________________________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ED303A" w:rsidRPr="00F0623A" w:rsidRDefault="00ED303A" w:rsidP="00ED303A">
      <w:pPr>
        <w:jc w:val="left"/>
        <w:rPr>
          <w:rFonts w:cs="Arial"/>
        </w:rPr>
      </w:pPr>
      <w:r w:rsidRPr="00F0623A">
        <w:rPr>
          <w:rFonts w:cs="Arial"/>
        </w:rPr>
        <w:t>Овим путем потврђујем да је 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ED303A" w:rsidRPr="004D26EE" w:rsidRDefault="00ED303A" w:rsidP="00ED303A">
      <w:pPr>
        <w:rPr>
          <w:rFonts w:cs="Arial"/>
          <w:lang w:val="sr-Latn-RS"/>
        </w:rPr>
      </w:pPr>
      <w:proofErr w:type="gramStart"/>
      <w:r w:rsidRPr="00F0623A">
        <w:rPr>
          <w:rFonts w:cs="Arial"/>
        </w:rPr>
        <w:t>за</w:t>
      </w:r>
      <w:proofErr w:type="gramEnd"/>
      <w:r w:rsidRPr="00F0623A">
        <w:rPr>
          <w:rFonts w:cs="Arial"/>
        </w:rPr>
        <w:t xml:space="preserve"> наше потребе испоручио</w:t>
      </w:r>
      <w:r w:rsidRPr="00B97384">
        <w:rPr>
          <w:rFonts w:cs="Arial"/>
        </w:rPr>
        <w:t xml:space="preserve">: </w:t>
      </w:r>
      <w:r w:rsidR="00B97384" w:rsidRPr="00B97384">
        <w:rPr>
          <w:rFonts w:cs="Arial"/>
          <w:lang w:val="sr-Cyrl-RS"/>
        </w:rPr>
        <w:t>__________________________________________</w:t>
      </w:r>
    </w:p>
    <w:p w:rsidR="00ED303A" w:rsidRPr="00F0623A" w:rsidRDefault="00ED303A" w:rsidP="00ED303A">
      <w:pPr>
        <w:rPr>
          <w:rFonts w:cs="Arial"/>
        </w:rPr>
      </w:pPr>
      <w:r w:rsidRPr="00F0623A">
        <w:rPr>
          <w:rFonts w:cs="Arial"/>
        </w:rPr>
        <w:t>__________________________________________________________________</w:t>
      </w:r>
    </w:p>
    <w:p w:rsidR="00ED303A" w:rsidRPr="00F0623A" w:rsidRDefault="00ED303A" w:rsidP="00ED303A">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ED303A" w:rsidRPr="00F0623A" w:rsidRDefault="00ED303A" w:rsidP="00ED303A">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w:t>
      </w:r>
      <w:r w:rsidR="00A66857">
        <w:rPr>
          <w:rFonts w:cs="Arial"/>
          <w:lang w:val="sr-Cyrl-RS"/>
        </w:rPr>
        <w:t xml:space="preserve">до дана издавања </w:t>
      </w:r>
      <w:r w:rsidR="00416E1E">
        <w:rPr>
          <w:rFonts w:cs="Arial"/>
          <w:lang w:val="sr-Cyrl-RS"/>
        </w:rPr>
        <w:t xml:space="preserve">ове </w:t>
      </w:r>
      <w:r w:rsidR="00A66857">
        <w:rPr>
          <w:rFonts w:cs="Arial"/>
          <w:lang w:val="sr-Cyrl-RS"/>
        </w:rPr>
        <w:t xml:space="preserve">потврде </w:t>
      </w:r>
      <w:r w:rsidRPr="00F0623A">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085"/>
        <w:gridCol w:w="2400"/>
        <w:gridCol w:w="2293"/>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испоручених добара без ПДВ</w:t>
            </w:r>
          </w:p>
          <w:p w:rsidR="00ED303A" w:rsidRPr="00F0623A" w:rsidRDefault="00ED303A" w:rsidP="00891D61">
            <w:pPr>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p w:rsidR="00ED303A" w:rsidRPr="00F0623A" w:rsidRDefault="00ED303A" w:rsidP="00ED303A">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Default="00ED303A" w:rsidP="00891D61">
            <w:pPr>
              <w:spacing w:before="0"/>
              <w:jc w:val="center"/>
              <w:rPr>
                <w:rFonts w:cs="Arial"/>
                <w:lang w:val="sr-Cyrl-RS"/>
              </w:rPr>
            </w:pPr>
          </w:p>
          <w:p w:rsidR="00ED303A" w:rsidRDefault="00ED303A"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Default="00ED303A" w:rsidP="00891D61">
            <w:pPr>
              <w:spacing w:before="0"/>
              <w:jc w:val="center"/>
              <w:rPr>
                <w:rFonts w:cs="Arial"/>
                <w:lang w:val="sr-Cyrl-CS"/>
              </w:rPr>
            </w:pPr>
          </w:p>
          <w:p w:rsidR="00ED303A" w:rsidRDefault="00ED303A" w:rsidP="00891D61">
            <w:pPr>
              <w:spacing w:before="0"/>
              <w:jc w:val="center"/>
              <w:rPr>
                <w:rFonts w:cs="Arial"/>
                <w:lang w:val="sr-Cyrl-CS"/>
              </w:rPr>
            </w:pPr>
          </w:p>
          <w:p w:rsidR="00ED303A" w:rsidRPr="00F0623A" w:rsidRDefault="00ED303A" w:rsidP="00891D61">
            <w:pPr>
              <w:spacing w:before="0"/>
              <w:jc w:val="center"/>
              <w:rPr>
                <w:rFonts w:cs="Arial"/>
                <w:lang w:val="ru-RU"/>
              </w:rPr>
            </w:pPr>
            <w:r w:rsidRPr="00F0623A">
              <w:rPr>
                <w:rFonts w:cs="Arial"/>
                <w:lang w:val="sr-Cyrl-CS"/>
              </w:rPr>
              <w:t>Наручилац/купац добара:</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cs="Arial"/>
        </w:rPr>
      </w:pPr>
      <w:r w:rsidRPr="00F0623A">
        <w:rPr>
          <w:rFonts w:cs="Arial"/>
        </w:rPr>
        <w:t>НАПОМЕНА:</w:t>
      </w:r>
    </w:p>
    <w:p w:rsidR="00ED303A" w:rsidRPr="00F0623A" w:rsidRDefault="00ED303A" w:rsidP="00ED303A">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ED303A" w:rsidRPr="00F0623A" w:rsidRDefault="00ED303A" w:rsidP="00ED303A">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B97384" w:rsidRDefault="00B97384"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ED303A">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2E558B" w:rsidRPr="00846627">
        <w:rPr>
          <w:rFonts w:cs="Arial"/>
          <w:b/>
          <w:lang w:val="sr-Cyrl-RS"/>
        </w:rPr>
        <w:t xml:space="preserve">Делови пумпи отпадних вода и мазутног постројења  ТЕНТ </w:t>
      </w:r>
      <w:r w:rsidR="002E558B">
        <w:rPr>
          <w:rFonts w:cs="Arial"/>
          <w:b/>
          <w:lang w:val="sr-Cyrl-RS"/>
        </w:rPr>
        <w:t>–</w:t>
      </w:r>
      <w:r w:rsidR="002E558B" w:rsidRPr="00846627">
        <w:rPr>
          <w:rFonts w:cs="Arial"/>
          <w:b/>
          <w:lang w:val="sr-Cyrl-RS"/>
        </w:rPr>
        <w:t xml:space="preserve"> А</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2E558B">
        <w:rPr>
          <w:rFonts w:cs="Arial"/>
          <w:b/>
          <w:lang w:val="sr-Cyrl-RS"/>
        </w:rPr>
        <w:t>1960</w:t>
      </w:r>
      <w:r w:rsidR="00416E1E">
        <w:rPr>
          <w:rFonts w:cs="Arial"/>
          <w:b/>
          <w:lang w:val="sr-Cyrl-RS"/>
        </w:rPr>
        <w:t>7</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2E558B">
        <w:rPr>
          <w:rFonts w:cs="Arial"/>
          <w:b/>
          <w:lang w:val="sr-Cyrl-RS"/>
        </w:rPr>
        <w:t>2097</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2E558B" w:rsidRPr="00846627">
        <w:rPr>
          <w:rFonts w:cs="Arial"/>
          <w:b/>
          <w:lang w:val="sr-Cyrl-RS"/>
        </w:rPr>
        <w:t xml:space="preserve">Делови пумпи отпадних вода и мазутног постројења  ТЕНТ </w:t>
      </w:r>
      <w:r w:rsidR="002E558B">
        <w:rPr>
          <w:rFonts w:cs="Arial"/>
          <w:b/>
          <w:lang w:val="sr-Cyrl-RS"/>
        </w:rPr>
        <w:t>–</w:t>
      </w:r>
      <w:r w:rsidR="002E558B" w:rsidRPr="00846627">
        <w:rPr>
          <w:rFonts w:cs="Arial"/>
          <w:b/>
          <w:lang w:val="sr-Cyrl-RS"/>
        </w:rPr>
        <w:t xml:space="preserve"> 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2E558B">
        <w:rPr>
          <w:rFonts w:cs="Arial"/>
          <w:b/>
          <w:lang w:val="sr-Cyrl-RS"/>
        </w:rPr>
        <w:t>1960</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2E558B">
        <w:rPr>
          <w:rFonts w:cs="Arial"/>
          <w:b/>
          <w:lang w:val="sr-Cyrl-RS"/>
        </w:rPr>
        <w:t>2097</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416E1E" w:rsidRPr="00416E1E" w:rsidRDefault="00416E1E" w:rsidP="001B0370">
      <w:pPr>
        <w:pStyle w:val="ListParagraph"/>
        <w:spacing w:before="0" w:after="0" w:line="240" w:lineRule="auto"/>
        <w:rPr>
          <w:rFonts w:ascii="Arial" w:hAnsi="Arial" w:cs="Arial"/>
          <w:lang w:val="sr-Cyrl-RS"/>
        </w:rPr>
      </w:pPr>
    </w:p>
    <w:p w:rsidR="00FD5A6E" w:rsidRPr="002A1461" w:rsidRDefault="00FD5A6E" w:rsidP="00FD5A6E">
      <w:pPr>
        <w:spacing w:before="0"/>
        <w:jc w:val="right"/>
        <w:rPr>
          <w:rFonts w:cs="Arial"/>
          <w:b/>
          <w:lang w:val="sr-Cyrl-RS"/>
        </w:rPr>
      </w:pPr>
      <w:r w:rsidRPr="00515C81">
        <w:rPr>
          <w:rFonts w:cs="Arial"/>
          <w:b/>
          <w:lang w:val="ru-RU"/>
        </w:rPr>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54267E">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55" w:name="_Toc442559948"/>
      <w:r w:rsidRPr="00702960">
        <w:rPr>
          <w:rFonts w:cs="Arial"/>
        </w:rPr>
        <w:lastRenderedPageBreak/>
        <w:t>МОДЕЛ УГОВОРА</w:t>
      </w:r>
      <w:bookmarkEnd w:id="255"/>
    </w:p>
    <w:p w:rsidR="00BB5112" w:rsidRDefault="00BB5112" w:rsidP="00343A18">
      <w:pPr>
        <w:pStyle w:val="KDParagraf"/>
        <w:spacing w:before="0"/>
        <w:rPr>
          <w:rFonts w:cs="Arial"/>
          <w:lang w:val="sr-Cyrl-RS"/>
        </w:rPr>
      </w:pPr>
    </w:p>
    <w:p w:rsidR="00416E1E" w:rsidRDefault="00416E1E"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Default="00343A18" w:rsidP="00343A18">
      <w:pPr>
        <w:pStyle w:val="KDParagraf"/>
        <w:spacing w:before="0"/>
        <w:rPr>
          <w:rFonts w:cs="Arial"/>
          <w:color w:val="000000"/>
          <w:lang w:val="sr-Cyrl-RS"/>
        </w:rPr>
      </w:pPr>
    </w:p>
    <w:p w:rsidR="00416E1E" w:rsidRDefault="00416E1E" w:rsidP="00343A18">
      <w:pPr>
        <w:pStyle w:val="KDParagraf"/>
        <w:spacing w:before="0"/>
        <w:rPr>
          <w:rFonts w:cs="Arial"/>
          <w:color w:val="000000"/>
          <w:lang w:val="sr-Cyrl-RS"/>
        </w:rPr>
      </w:pPr>
    </w:p>
    <w:p w:rsidR="00416E1E" w:rsidRPr="00416E1E" w:rsidRDefault="00416E1E"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416E1E"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416E1E" w:rsidRPr="00926F25" w:rsidRDefault="00416E1E" w:rsidP="00416E1E">
      <w:pPr>
        <w:pStyle w:val="ListParagraph"/>
        <w:spacing w:before="0" w:after="0" w:line="240" w:lineRule="auto"/>
        <w:ind w:left="0"/>
        <w:rPr>
          <w:rFonts w:ascii="Arial" w:hAnsi="Arial" w:cs="Arial"/>
        </w:rPr>
      </w:pPr>
    </w:p>
    <w:p w:rsidR="00343A18" w:rsidRDefault="00416E1E" w:rsidP="00343A18">
      <w:pPr>
        <w:spacing w:before="0"/>
        <w:rPr>
          <w:rFonts w:cs="Arial"/>
          <w:lang w:val="sr-Cyrl-RS"/>
        </w:rPr>
      </w:pPr>
      <w:r w:rsidRPr="00F10346">
        <w:rPr>
          <w:rFonts w:cs="Arial"/>
        </w:rPr>
        <w:t>И</w:t>
      </w:r>
    </w:p>
    <w:p w:rsidR="00416E1E" w:rsidRPr="00416E1E" w:rsidRDefault="00416E1E" w:rsidP="00343A18">
      <w:pPr>
        <w:spacing w:before="0"/>
        <w:rPr>
          <w:rFonts w:cs="Arial"/>
          <w:lang w:val="sr-Cyrl-RS"/>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BB5112" w:rsidRDefault="00343A18" w:rsidP="00343A18">
      <w:pPr>
        <w:pStyle w:val="KDParagraf"/>
        <w:spacing w:before="0"/>
        <w:rPr>
          <w:rFonts w:cs="Arial"/>
          <w:sz w:val="6"/>
          <w:szCs w:val="6"/>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BB5112" w:rsidRDefault="00343A18" w:rsidP="00343A18">
      <w:pPr>
        <w:pStyle w:val="KDParagraf"/>
        <w:spacing w:before="0"/>
        <w:rPr>
          <w:rFonts w:cs="Arial"/>
          <w:sz w:val="6"/>
          <w:szCs w:val="6"/>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56" w:name="_Toc442559949"/>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416E1E" w:rsidRDefault="00416E1E"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56"/>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510148" w:rsidRDefault="00510148" w:rsidP="00343A18">
      <w:pPr>
        <w:pStyle w:val="BodyText"/>
        <w:spacing w:before="0"/>
        <w:jc w:val="center"/>
        <w:rPr>
          <w:rFonts w:cs="Arial"/>
          <w:b/>
          <w:sz w:val="22"/>
          <w:szCs w:val="22"/>
          <w:lang w:val="sr-Latn-RS"/>
        </w:rPr>
      </w:pPr>
    </w:p>
    <w:p w:rsidR="00343A18" w:rsidRDefault="00343A18" w:rsidP="00343A18">
      <w:pPr>
        <w:pStyle w:val="KDParagraf"/>
        <w:spacing w:before="0"/>
        <w:rPr>
          <w:rFonts w:cs="Arial"/>
          <w:lang w:val="sr-Cyrl-RS"/>
        </w:rPr>
      </w:pPr>
      <w:r w:rsidRPr="00F10346">
        <w:rPr>
          <w:rFonts w:cs="Arial"/>
        </w:rPr>
        <w:t>Уговорне стране констатују:</w:t>
      </w:r>
    </w:p>
    <w:p w:rsidR="00416E1E" w:rsidRPr="00416E1E" w:rsidRDefault="00416E1E" w:rsidP="00343A18">
      <w:pPr>
        <w:pStyle w:val="KDParagraf"/>
        <w:spacing w:before="0"/>
        <w:rPr>
          <w:rFonts w:cs="Arial"/>
          <w:lang w:val="sr-Cyrl-RS"/>
        </w:rPr>
      </w:pP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2E558B">
        <w:rPr>
          <w:rFonts w:cs="Arial"/>
          <w:b/>
          <w:lang w:val="sr-Cyrl-RS"/>
        </w:rPr>
        <w:t>1960</w:t>
      </w:r>
      <w:r w:rsidR="00416E1E">
        <w:rPr>
          <w:rFonts w:cs="Arial"/>
          <w:b/>
          <w:lang w:val="sr-Cyrl-RS"/>
        </w:rPr>
        <w:t>7</w:t>
      </w:r>
      <w:r w:rsidR="00C27DCE">
        <w:rPr>
          <w:rFonts w:cs="Arial"/>
          <w:b/>
          <w:lang w:val="sr-Cyrl-RS"/>
        </w:rPr>
        <w:t>/2017</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2E558B">
        <w:rPr>
          <w:rFonts w:cs="Arial"/>
          <w:b/>
          <w:lang w:val="sr-Cyrl-RS"/>
        </w:rPr>
        <w:t>2097</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2E558B" w:rsidRPr="00846627">
        <w:rPr>
          <w:rFonts w:cs="Arial"/>
          <w:b/>
          <w:lang w:val="sr-Cyrl-RS"/>
        </w:rPr>
        <w:t xml:space="preserve">Делови пумпи отпадних вода и мазутног постројења  ТЕНТ </w:t>
      </w:r>
      <w:r w:rsidR="002E558B">
        <w:rPr>
          <w:rFonts w:cs="Arial"/>
          <w:b/>
          <w:lang w:val="sr-Cyrl-RS"/>
        </w:rPr>
        <w:t>–</w:t>
      </w:r>
      <w:r w:rsidR="002E558B" w:rsidRPr="00846627">
        <w:rPr>
          <w:rFonts w:cs="Arial"/>
          <w:b/>
          <w:lang w:val="sr-Cyrl-RS"/>
        </w:rPr>
        <w:t xml:space="preserve"> 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да је Позив за подношење понуда у вези предметне јавне набавке објављен на Порталу јавних набавки дана</w:t>
      </w:r>
      <w:r w:rsidR="00416E1E">
        <w:rPr>
          <w:rFonts w:cs="Arial"/>
          <w:lang w:val="sr-Cyrl-RS"/>
        </w:rPr>
        <w:t xml:space="preserve"> __.__.201</w:t>
      </w:r>
      <w:r w:rsidR="002E558B">
        <w:rPr>
          <w:rFonts w:cs="Arial"/>
          <w:lang w:val="sr-Cyrl-RS"/>
        </w:rPr>
        <w:t>__</w:t>
      </w:r>
      <w:r w:rsidR="00416E1E">
        <w:rPr>
          <w:rFonts w:cs="Arial"/>
          <w:lang w:val="sr-Cyrl-RS"/>
        </w:rPr>
        <w:t>. године</w:t>
      </w:r>
      <w:r w:rsidRPr="00210B69">
        <w:rPr>
          <w:rFonts w:cs="Arial"/>
        </w:rPr>
        <w:t xml:space="preserve">,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 xml:space="preserve">105-Е.03.01.- </w:t>
      </w:r>
      <w:r w:rsidR="002E558B">
        <w:rPr>
          <w:rFonts w:cs="Arial"/>
          <w:lang w:val="sr-Cyrl-RS"/>
        </w:rPr>
        <w:t>604710</w:t>
      </w:r>
      <w:r w:rsidR="007B32FB">
        <w:rPr>
          <w:rFonts w:cs="Arial"/>
          <w:lang w:val="sr-Cyrl-RS"/>
        </w:rPr>
        <w:t xml:space="preserve">/__ </w:t>
      </w:r>
      <w:r w:rsidRPr="00F10346">
        <w:rPr>
          <w:rFonts w:cs="Arial"/>
        </w:rPr>
        <w:t xml:space="preserve"> од </w:t>
      </w:r>
      <w:r w:rsidR="007B32FB">
        <w:rPr>
          <w:rFonts w:cs="Arial"/>
          <w:lang w:val="sr-Cyrl-RS"/>
        </w:rPr>
        <w:t>__.__.</w:t>
      </w:r>
      <w:r w:rsidRPr="00F10346">
        <w:rPr>
          <w:rFonts w:cs="Arial"/>
        </w:rPr>
        <w:t>201</w:t>
      </w:r>
      <w:r w:rsidR="002E558B">
        <w:rPr>
          <w:rFonts w:cs="Arial"/>
          <w:lang w:val="sr-Cyrl-RS"/>
        </w:rPr>
        <w:t>__</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 xml:space="preserve">105-Е.03.01.- </w:t>
      </w:r>
      <w:r w:rsidR="002E558B">
        <w:rPr>
          <w:rFonts w:cs="Arial"/>
          <w:lang w:val="sr-Cyrl-RS"/>
        </w:rPr>
        <w:t>604710</w:t>
      </w:r>
      <w:r w:rsidR="007B32FB">
        <w:rPr>
          <w:rFonts w:cs="Arial"/>
          <w:lang w:val="sr-Cyrl-RS"/>
        </w:rPr>
        <w:t xml:space="preserve">/__ </w:t>
      </w:r>
      <w:r w:rsidR="007B32FB" w:rsidRPr="00F10346">
        <w:rPr>
          <w:rFonts w:cs="Arial"/>
        </w:rPr>
        <w:t xml:space="preserve"> од </w:t>
      </w:r>
      <w:r w:rsidR="007B32FB">
        <w:rPr>
          <w:rFonts w:cs="Arial"/>
          <w:lang w:val="sr-Cyrl-RS"/>
        </w:rPr>
        <w:t>__.__.</w:t>
      </w:r>
      <w:r w:rsidR="007B32FB" w:rsidRPr="00F10346">
        <w:rPr>
          <w:rFonts w:cs="Arial"/>
        </w:rPr>
        <w:t>201</w:t>
      </w:r>
      <w:r w:rsidR="002E558B">
        <w:rPr>
          <w:rFonts w:cs="Arial"/>
          <w:lang w:val="sr-Cyrl-RS"/>
        </w:rPr>
        <w:t>__</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416E1E" w:rsidRDefault="00416E1E" w:rsidP="00343A18">
      <w:pPr>
        <w:pStyle w:val="KDParagraf"/>
        <w:spacing w:before="0"/>
        <w:rPr>
          <w:rFonts w:cs="Arial"/>
          <w:lang w:val="sr-Cyrl-BA"/>
        </w:rPr>
      </w:pPr>
    </w:p>
    <w:p w:rsidR="00416E1E" w:rsidRDefault="00416E1E"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2E558B" w:rsidRPr="00846627">
        <w:rPr>
          <w:rFonts w:cs="Arial"/>
          <w:b/>
          <w:lang w:val="sr-Cyrl-RS"/>
        </w:rPr>
        <w:t xml:space="preserve">Делови пумпи отпадних вода и мазутног постројења  ТЕНТ </w:t>
      </w:r>
      <w:r w:rsidR="002E558B">
        <w:rPr>
          <w:rFonts w:cs="Arial"/>
          <w:b/>
          <w:lang w:val="sr-Cyrl-RS"/>
        </w:rPr>
        <w:t>–</w:t>
      </w:r>
      <w:r w:rsidR="002E558B" w:rsidRPr="00846627">
        <w:rPr>
          <w:rFonts w:cs="Arial"/>
          <w:b/>
          <w:lang w:val="sr-Cyrl-RS"/>
        </w:rPr>
        <w:t xml:space="preserve"> А</w:t>
      </w:r>
      <w:r w:rsidR="00C27DCE">
        <w:rPr>
          <w:rFonts w:cs="Arial"/>
          <w:b/>
          <w:lang w:val="sr-Cyrl-RS"/>
        </w:rPr>
        <w:t>.</w:t>
      </w:r>
      <w:r w:rsidR="00C27DCE" w:rsidRPr="00F10346">
        <w:rPr>
          <w:rFonts w:eastAsia="Calibri" w:cs="Arial"/>
        </w:rPr>
        <w:t xml:space="preserve"> </w:t>
      </w:r>
    </w:p>
    <w:p w:rsidR="00343A18" w:rsidRPr="00AB3DA2"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r w:rsidR="00AB3DA2">
        <w:rPr>
          <w:rFonts w:eastAsia="Calibri" w:cs="Arial"/>
          <w:lang w:val="sr-Cyrl-RS"/>
        </w:rPr>
        <w:t xml:space="preserve">, а Купац </w:t>
      </w:r>
      <w:r w:rsidR="00AB3DA2" w:rsidRPr="005A1E01">
        <w:rPr>
          <w:rFonts w:eastAsia="Calibri" w:cs="Arial"/>
          <w:lang w:val="sr-Cyrl-RS"/>
        </w:rPr>
        <w:t>се обавезује да плати уговорену вредност за испоручена добра</w:t>
      </w:r>
      <w:r w:rsidR="00AB3DA2">
        <w:rPr>
          <w:rFonts w:eastAsia="Calibri" w:cs="Arial"/>
          <w:lang w:val="sr-Cyrl-RS"/>
        </w:rPr>
        <w:t xml:space="preserve"> </w:t>
      </w:r>
      <w:r w:rsidR="00AB3DA2" w:rsidRPr="005A1E01">
        <w:rPr>
          <w:rFonts w:eastAsia="Calibri" w:cs="Arial"/>
          <w:lang w:val="sr-Cyrl-RS"/>
        </w:rPr>
        <w:t>Продавцу</w:t>
      </w:r>
      <w:r w:rsidR="00AB3DA2">
        <w:rPr>
          <w:rFonts w:eastAsia="Calibri" w:cs="Arial"/>
          <w:lang w:val="sr-Cyrl-RS"/>
        </w:rPr>
        <w:t>.</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416E1E" w:rsidRDefault="00416E1E"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w:t>
      </w:r>
      <w:r w:rsidR="00416E1E">
        <w:rPr>
          <w:rFonts w:cs="Arial"/>
          <w:lang w:val="sr-Cyrl-RS"/>
        </w:rPr>
        <w:t>___________</w:t>
      </w:r>
      <w:r w:rsidRPr="002E521B">
        <w:rPr>
          <w:rFonts w:cs="Arial"/>
        </w:rPr>
        <w:t>)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BA2108" w:rsidRDefault="00BA2108"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633662" w:rsidRDefault="00D366FB" w:rsidP="00D366FB">
      <w:pPr>
        <w:tabs>
          <w:tab w:val="left" w:pos="567"/>
        </w:tabs>
        <w:spacing w:before="0"/>
        <w:rPr>
          <w:rFonts w:cs="Arial"/>
          <w:lang w:val="sr-Cyrl-RS"/>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r w:rsidR="00633662">
        <w:rPr>
          <w:rFonts w:cs="Arial"/>
          <w:lang w:val="sr-Cyrl-RS"/>
        </w:rPr>
        <w:t xml:space="preserve"> </w:t>
      </w:r>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416E1E" w:rsidRDefault="00416E1E" w:rsidP="00481437">
      <w:pPr>
        <w:pStyle w:val="KDParagraf"/>
        <w:spacing w:before="0"/>
        <w:rPr>
          <w:rFonts w:cs="Arial"/>
          <w:b/>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BA2108" w:rsidRPr="00BA2108" w:rsidRDefault="00BA2108" w:rsidP="00343A18">
      <w:pPr>
        <w:pStyle w:val="KDParagraf"/>
        <w:spacing w:before="0"/>
        <w:rPr>
          <w:rFonts w:cs="Arial"/>
          <w:sz w:val="6"/>
          <w:szCs w:val="6"/>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BA2108" w:rsidRPr="00BA2108" w:rsidRDefault="00BA2108" w:rsidP="00343A18">
      <w:pPr>
        <w:pStyle w:val="KDParagraf"/>
        <w:spacing w:before="0"/>
        <w:rPr>
          <w:rFonts w:cs="Arial"/>
          <w:sz w:val="6"/>
          <w:szCs w:val="6"/>
          <w:lang w:val="sr-Cyrl-RS"/>
        </w:rPr>
      </w:pP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BB5112">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BB5112" w:rsidRDefault="00BB5112" w:rsidP="00BB5112">
      <w:pPr>
        <w:spacing w:before="0"/>
        <w:rPr>
          <w:rFonts w:cs="Arial"/>
          <w:b/>
          <w:bCs/>
          <w:lang w:val="sr-Cyrl-RS"/>
        </w:rPr>
      </w:pPr>
    </w:p>
    <w:p w:rsidR="00BA2108" w:rsidRDefault="00BA2108" w:rsidP="00BB5112">
      <w:pPr>
        <w:spacing w:before="0"/>
        <w:rPr>
          <w:rFonts w:cs="Arial"/>
          <w:b/>
          <w:bCs/>
          <w:lang w:val="sr-Cyrl-RS"/>
        </w:rPr>
      </w:pPr>
    </w:p>
    <w:p w:rsidR="00BA2108" w:rsidRDefault="00BA2108" w:rsidP="00BB5112">
      <w:pPr>
        <w:spacing w:before="0"/>
        <w:rPr>
          <w:rFonts w:cs="Arial"/>
          <w:b/>
          <w:bCs/>
          <w:lang w:val="sr-Cyrl-RS"/>
        </w:rPr>
      </w:pPr>
    </w:p>
    <w:p w:rsidR="00BA2108" w:rsidRDefault="00BA2108" w:rsidP="00BB5112">
      <w:pPr>
        <w:spacing w:before="0"/>
        <w:rPr>
          <w:rFonts w:cs="Arial"/>
          <w:b/>
          <w:bCs/>
          <w:lang w:val="sr-Cyrl-RS"/>
        </w:rPr>
      </w:pPr>
    </w:p>
    <w:p w:rsidR="00BA2108" w:rsidRDefault="00BA2108" w:rsidP="00BB5112">
      <w:pPr>
        <w:spacing w:before="0"/>
        <w:rPr>
          <w:rFonts w:cs="Arial"/>
          <w:b/>
          <w:bCs/>
          <w:lang w:val="sr-Cyrl-RS"/>
        </w:rPr>
      </w:pPr>
    </w:p>
    <w:p w:rsidR="00BA2108" w:rsidRDefault="00BA2108" w:rsidP="00BB5112">
      <w:pPr>
        <w:spacing w:before="0"/>
        <w:rPr>
          <w:rFonts w:cs="Arial"/>
          <w:b/>
          <w:bCs/>
          <w:lang w:val="sr-Cyrl-RS"/>
        </w:rPr>
      </w:pPr>
    </w:p>
    <w:p w:rsidR="00BA2108" w:rsidRDefault="00BA2108" w:rsidP="00BB5112">
      <w:pPr>
        <w:spacing w:before="0"/>
        <w:rPr>
          <w:rFonts w:cs="Arial"/>
          <w:b/>
          <w:bCs/>
          <w:lang w:val="sr-Cyrl-RS"/>
        </w:rPr>
      </w:pPr>
    </w:p>
    <w:p w:rsidR="005D7E62" w:rsidRDefault="005D7E62" w:rsidP="00BB5112">
      <w:pPr>
        <w:spacing w:before="0"/>
        <w:rPr>
          <w:rFonts w:cs="Arial"/>
          <w:b/>
          <w:bCs/>
        </w:rPr>
      </w:pPr>
      <w:r>
        <w:rPr>
          <w:rFonts w:cs="Arial"/>
          <w:b/>
          <w:bCs/>
        </w:rPr>
        <w:lastRenderedPageBreak/>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BB5112">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416E1E">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A66857">
        <w:rPr>
          <w:rFonts w:cs="Arial"/>
          <w:lang w:val="sr-Cyrl-RS"/>
        </w:rPr>
        <w:t>__________________________</w:t>
      </w:r>
    </w:p>
    <w:p w:rsidR="005D7E62" w:rsidRPr="007B32FB" w:rsidRDefault="005D7E62" w:rsidP="00416E1E">
      <w:pPr>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BB5112">
      <w:pPr>
        <w:spacing w:before="0"/>
        <w:rPr>
          <w:rFonts w:cs="Arial"/>
          <w:sz w:val="12"/>
          <w:szCs w:val="12"/>
          <w:lang w:val="sr-Cyrl-RS"/>
        </w:rPr>
      </w:pPr>
    </w:p>
    <w:p w:rsidR="005D7E62" w:rsidRDefault="005D7E62" w:rsidP="00BB5112">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BB5112">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BB5112">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BB5112">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BB5112" w:rsidRDefault="00BB5112" w:rsidP="00BB5112">
      <w:pPr>
        <w:spacing w:before="0"/>
        <w:rPr>
          <w:rFonts w:cs="Arial"/>
          <w:b/>
          <w:lang w:val="sr-Cyrl-RS"/>
        </w:rPr>
      </w:pPr>
      <w:r w:rsidRPr="00B56F28">
        <w:rPr>
          <w:rFonts w:cs="Arial"/>
          <w:b/>
        </w:rPr>
        <w:t>КВАЛИТАТИВНИ И КВАНТИТАТИВНИ ПРИЈЕМ</w:t>
      </w:r>
    </w:p>
    <w:p w:rsidR="00F763DF" w:rsidRDefault="00F763DF" w:rsidP="00F763DF">
      <w:pPr>
        <w:spacing w:before="0"/>
        <w:jc w:val="center"/>
        <w:rPr>
          <w:rFonts w:cs="Arial"/>
          <w:b/>
          <w:lang w:val="sr-Cyrl-RS"/>
        </w:rPr>
      </w:pPr>
    </w:p>
    <w:p w:rsidR="00BB5112" w:rsidRPr="00B56F28" w:rsidRDefault="00BB5112" w:rsidP="00BB5112">
      <w:pPr>
        <w:spacing w:before="0"/>
        <w:jc w:val="center"/>
        <w:rPr>
          <w:rFonts w:cs="Arial"/>
          <w:b/>
        </w:rPr>
      </w:pPr>
      <w:proofErr w:type="gramStart"/>
      <w:r w:rsidRPr="00B56F28">
        <w:rPr>
          <w:rFonts w:cs="Arial"/>
          <w:b/>
        </w:rPr>
        <w:t xml:space="preserve">Члан </w:t>
      </w:r>
      <w:r w:rsidR="00BA2108">
        <w:rPr>
          <w:rFonts w:cs="Arial"/>
          <w:b/>
          <w:lang w:val="sr-Cyrl-RS"/>
        </w:rPr>
        <w:t>7</w:t>
      </w:r>
      <w:r w:rsidRPr="00B56F28">
        <w:rPr>
          <w:rFonts w:cs="Arial"/>
          <w:b/>
        </w:rPr>
        <w:t>.</w:t>
      </w:r>
      <w:proofErr w:type="gramEnd"/>
    </w:p>
    <w:p w:rsidR="00BB5112" w:rsidRDefault="00BB5112" w:rsidP="00BB5112">
      <w:pPr>
        <w:spacing w:before="0"/>
        <w:rPr>
          <w:rFonts w:cs="Arial"/>
          <w:b/>
          <w:lang w:val="sr-Cyrl-RS"/>
        </w:rPr>
      </w:pPr>
      <w:r w:rsidRPr="00B56F28">
        <w:rPr>
          <w:rFonts w:cs="Arial"/>
          <w:b/>
        </w:rPr>
        <w:t>Квантитативни пријем</w:t>
      </w:r>
    </w:p>
    <w:p w:rsidR="00BB5112" w:rsidRPr="00B56F28" w:rsidRDefault="00BB5112" w:rsidP="00BB5112">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BB5112" w:rsidRDefault="00BB5112" w:rsidP="00BB5112">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B5112" w:rsidRPr="00B56F28" w:rsidRDefault="00BB5112" w:rsidP="00BB5112">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BA2108" w:rsidRPr="00B56F28" w:rsidRDefault="00BA2108" w:rsidP="00BA2108">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BA2108" w:rsidRPr="00B56F28" w:rsidRDefault="00BA2108" w:rsidP="00BA2108">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BA2108" w:rsidRPr="00B56F28" w:rsidRDefault="00BA2108" w:rsidP="00BA2108">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BA2108" w:rsidRPr="00AE7ABF" w:rsidRDefault="00BA2108" w:rsidP="00BA2108">
      <w:pPr>
        <w:pStyle w:val="KDNabrajanje"/>
        <w:tabs>
          <w:tab w:val="num" w:pos="567"/>
        </w:tabs>
        <w:spacing w:before="0"/>
        <w:ind w:left="568" w:hanging="284"/>
        <w:rPr>
          <w:rFonts w:cs="Arial"/>
        </w:rPr>
      </w:pPr>
      <w:r w:rsidRPr="00B56F28">
        <w:rPr>
          <w:rFonts w:cs="Arial"/>
        </w:rPr>
        <w:t>да ли су добра без видљивог оштећења</w:t>
      </w:r>
    </w:p>
    <w:p w:rsidR="00BA2108" w:rsidRPr="007009BB" w:rsidRDefault="00BA2108" w:rsidP="00AB7468">
      <w:pPr>
        <w:pStyle w:val="KDNabrajanje"/>
        <w:tabs>
          <w:tab w:val="clear" w:pos="630"/>
          <w:tab w:val="num" w:pos="567"/>
        </w:tabs>
        <w:spacing w:before="0"/>
        <w:rPr>
          <w:b/>
        </w:rPr>
      </w:pPr>
      <w:r>
        <w:rPr>
          <w:lang w:val="sr-Cyrl-RS"/>
        </w:rPr>
        <w:t xml:space="preserve">да ли је достављена </w:t>
      </w:r>
      <w:r>
        <w:t>декларациј</w:t>
      </w:r>
      <w:r>
        <w:rPr>
          <w:lang w:val="sr-Cyrl-RS"/>
        </w:rPr>
        <w:t>а</w:t>
      </w:r>
      <w:r>
        <w:t xml:space="preserve"> о усаглашености </w:t>
      </w:r>
      <w:r>
        <w:rPr>
          <w:lang w:val="sr-Cyrl-RS"/>
        </w:rPr>
        <w:t xml:space="preserve">предметних добара </w:t>
      </w:r>
    </w:p>
    <w:p w:rsidR="00BA2108" w:rsidRPr="0054523C" w:rsidRDefault="00BA2108" w:rsidP="00AB7468">
      <w:pPr>
        <w:pStyle w:val="KDNabrajanje"/>
        <w:tabs>
          <w:tab w:val="clear" w:pos="630"/>
          <w:tab w:val="num" w:pos="567"/>
        </w:tabs>
        <w:spacing w:before="0"/>
        <w:rPr>
          <w:b/>
        </w:rPr>
      </w:pPr>
      <w:r>
        <w:rPr>
          <w:lang w:val="sr-Cyrl-RS"/>
        </w:rPr>
        <w:t xml:space="preserve">да ли је достављен </w:t>
      </w:r>
      <w:r>
        <w:t>гарантни лист са важећим атестима (сертификати или уверења) којим се потврђује и гарантује квалитет предмет</w:t>
      </w:r>
      <w:r>
        <w:rPr>
          <w:lang w:val="sr-Cyrl-RS"/>
        </w:rPr>
        <w:t>них добара</w:t>
      </w:r>
    </w:p>
    <w:p w:rsidR="00BA2108" w:rsidRPr="007C2F10" w:rsidRDefault="00BA2108" w:rsidP="00AB7468">
      <w:pPr>
        <w:pStyle w:val="KDNabrajanje"/>
        <w:tabs>
          <w:tab w:val="clear" w:pos="630"/>
          <w:tab w:val="num" w:pos="567"/>
        </w:tabs>
        <w:spacing w:before="0"/>
        <w:rPr>
          <w:b/>
        </w:rPr>
      </w:pPr>
      <w:r>
        <w:rPr>
          <w:lang w:val="sr-Cyrl-RS"/>
        </w:rPr>
        <w:t xml:space="preserve">да ли су достављене </w:t>
      </w:r>
      <w:r>
        <w:t>натписн</w:t>
      </w:r>
      <w:r>
        <w:rPr>
          <w:lang w:val="sr-Latn-CS"/>
        </w:rPr>
        <w:t>e</w:t>
      </w:r>
      <w:r>
        <w:t xml:space="preserve"> плочиц</w:t>
      </w:r>
      <w:r>
        <w:rPr>
          <w:lang w:val="sr-Latn-CS"/>
        </w:rPr>
        <w:t>e</w:t>
      </w:r>
      <w:r>
        <w:t xml:space="preserve"> са неопходним подацима за улож</w:t>
      </w:r>
      <w:r w:rsidR="00064AEA">
        <w:rPr>
          <w:lang w:val="sr-Cyrl-RS"/>
        </w:rPr>
        <w:t>ак</w:t>
      </w:r>
      <w:r>
        <w:t xml:space="preserve"> и пумпе</w:t>
      </w:r>
    </w:p>
    <w:p w:rsidR="00BA2108" w:rsidRPr="007C2F10" w:rsidRDefault="00BA2108" w:rsidP="00AB7468">
      <w:pPr>
        <w:pStyle w:val="KDNabrajanje"/>
        <w:tabs>
          <w:tab w:val="clear" w:pos="630"/>
          <w:tab w:val="num" w:pos="567"/>
        </w:tabs>
        <w:spacing w:before="0"/>
        <w:rPr>
          <w:b/>
        </w:rPr>
      </w:pPr>
      <w:r>
        <w:rPr>
          <w:lang w:val="sr-Cyrl-RS"/>
        </w:rPr>
        <w:t xml:space="preserve">да ли је достављен </w:t>
      </w:r>
      <w:r>
        <w:t xml:space="preserve">детаљан опис и инструкције за рад и одржавање </w:t>
      </w:r>
      <w:r w:rsidR="00064AEA">
        <w:rPr>
          <w:lang w:val="sr-Cyrl-RS"/>
        </w:rPr>
        <w:t>пумпе</w:t>
      </w:r>
    </w:p>
    <w:p w:rsidR="00BA2108" w:rsidRPr="007C2F10" w:rsidRDefault="00BA2108" w:rsidP="00AB7468">
      <w:pPr>
        <w:pStyle w:val="KDNabrajanje"/>
        <w:tabs>
          <w:tab w:val="clear" w:pos="630"/>
          <w:tab w:val="num" w:pos="567"/>
        </w:tabs>
        <w:spacing w:before="0"/>
        <w:rPr>
          <w:b/>
        </w:rPr>
      </w:pPr>
      <w:r>
        <w:rPr>
          <w:lang w:val="sr-Cyrl-RS"/>
        </w:rPr>
        <w:t xml:space="preserve">да ли је достављен </w:t>
      </w:r>
      <w:r>
        <w:t>списак препоручених резервних делова</w:t>
      </w:r>
      <w:r w:rsidR="00064AEA">
        <w:rPr>
          <w:lang w:val="sr-Cyrl-RS"/>
        </w:rPr>
        <w:t xml:space="preserve"> пумпи</w:t>
      </w:r>
    </w:p>
    <w:p w:rsidR="00BA2108" w:rsidRPr="00416A01" w:rsidRDefault="00BA2108" w:rsidP="00AB7468">
      <w:pPr>
        <w:pStyle w:val="KDNabrajanje"/>
        <w:tabs>
          <w:tab w:val="clear" w:pos="630"/>
          <w:tab w:val="num" w:pos="567"/>
        </w:tabs>
        <w:spacing w:before="0"/>
        <w:rPr>
          <w:b/>
        </w:rPr>
      </w:pPr>
      <w:r>
        <w:rPr>
          <w:lang w:val="sr-Cyrl-RS"/>
        </w:rPr>
        <w:t xml:space="preserve">да ли су достављени </w:t>
      </w:r>
      <w:r>
        <w:t>цртеж</w:t>
      </w:r>
      <w:r>
        <w:rPr>
          <w:lang w:val="sr-Cyrl-RS"/>
        </w:rPr>
        <w:t>и</w:t>
      </w:r>
      <w:r>
        <w:t xml:space="preserve"> уложка и пумпе са димензијама и саставницом делова</w:t>
      </w:r>
      <w:r>
        <w:rPr>
          <w:b/>
        </w:rPr>
        <w:t xml:space="preserve"> </w:t>
      </w:r>
    </w:p>
    <w:p w:rsidR="00AE7ABF" w:rsidRPr="00AE7ABF" w:rsidRDefault="00AE7ABF" w:rsidP="00BB5112">
      <w:pPr>
        <w:pStyle w:val="KDParagraf"/>
        <w:spacing w:before="0"/>
        <w:rPr>
          <w:rFonts w:cs="Arial"/>
          <w:sz w:val="8"/>
          <w:szCs w:val="8"/>
          <w:lang w:val="ru-RU"/>
        </w:rPr>
      </w:pPr>
    </w:p>
    <w:p w:rsidR="00BB5112" w:rsidRPr="00B56F28" w:rsidRDefault="00BB5112" w:rsidP="00BB5112">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BB5112" w:rsidRDefault="00BB5112" w:rsidP="00BB5112">
      <w:pPr>
        <w:spacing w:before="0"/>
        <w:jc w:val="center"/>
        <w:rPr>
          <w:rFonts w:cs="Arial"/>
          <w:b/>
          <w:lang w:val="sr-Cyrl-RS"/>
        </w:rPr>
      </w:pPr>
    </w:p>
    <w:p w:rsidR="00BB5112" w:rsidRPr="00B56F28" w:rsidRDefault="00BB5112" w:rsidP="00BB5112">
      <w:pPr>
        <w:spacing w:before="0"/>
        <w:jc w:val="center"/>
        <w:rPr>
          <w:rFonts w:cs="Arial"/>
          <w:b/>
        </w:rPr>
      </w:pPr>
      <w:proofErr w:type="gramStart"/>
      <w:r w:rsidRPr="00B56F28">
        <w:rPr>
          <w:rFonts w:cs="Arial"/>
          <w:b/>
        </w:rPr>
        <w:t xml:space="preserve">Члан </w:t>
      </w:r>
      <w:r w:rsidR="00BA2108">
        <w:rPr>
          <w:rFonts w:cs="Arial"/>
          <w:b/>
          <w:lang w:val="sr-Cyrl-RS"/>
        </w:rPr>
        <w:t>8</w:t>
      </w:r>
      <w:r w:rsidRPr="00B56F28">
        <w:rPr>
          <w:rFonts w:cs="Arial"/>
          <w:b/>
        </w:rPr>
        <w:t>.</w:t>
      </w:r>
      <w:proofErr w:type="gramEnd"/>
    </w:p>
    <w:p w:rsidR="00BB5112" w:rsidRDefault="00BB5112" w:rsidP="00BB5112">
      <w:pPr>
        <w:spacing w:before="0"/>
        <w:rPr>
          <w:rFonts w:cs="Arial"/>
          <w:b/>
          <w:lang w:val="sr-Cyrl-RS"/>
        </w:rPr>
      </w:pPr>
      <w:r w:rsidRPr="00B56F28">
        <w:rPr>
          <w:rFonts w:cs="Arial"/>
          <w:b/>
        </w:rPr>
        <w:t>Квалитативни пријем</w:t>
      </w:r>
    </w:p>
    <w:p w:rsidR="00BB5112" w:rsidRPr="00B56F28" w:rsidRDefault="00BB5112" w:rsidP="00BB5112">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BB5112" w:rsidRPr="00B56F28" w:rsidRDefault="00BB5112" w:rsidP="00BB5112">
      <w:pPr>
        <w:tabs>
          <w:tab w:val="left" w:pos="9090"/>
        </w:tabs>
        <w:spacing w:before="0"/>
        <w:rPr>
          <w:rFonts w:cs="Arial"/>
        </w:rPr>
      </w:pPr>
      <w:proofErr w:type="gramStart"/>
      <w:r w:rsidRPr="00B56F28">
        <w:rPr>
          <w:rFonts w:cs="Arial"/>
        </w:rPr>
        <w:lastRenderedPageBreak/>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BB5112" w:rsidRDefault="00BB5112" w:rsidP="00BB5112">
      <w:pPr>
        <w:tabs>
          <w:tab w:val="left" w:pos="9090"/>
        </w:tabs>
        <w:spacing w:before="0"/>
        <w:rPr>
          <w:rFonts w:cs="Arial"/>
          <w:lang w:val="sr-Cyrl-RS"/>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461EA" w:rsidRDefault="00BB5112" w:rsidP="00BB5112">
      <w:pPr>
        <w:tabs>
          <w:tab w:val="left" w:pos="9090"/>
        </w:tabs>
        <w:spacing w:before="0"/>
        <w:rPr>
          <w:rFonts w:cs="Arial"/>
          <w:lang w:val="sr-Cyrl-RS"/>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w:t>
      </w:r>
    </w:p>
    <w:p w:rsidR="00BB5112" w:rsidRPr="00B56F28" w:rsidRDefault="00BB5112" w:rsidP="00BB5112">
      <w:pPr>
        <w:tabs>
          <w:tab w:val="left" w:pos="9090"/>
        </w:tabs>
        <w:spacing w:before="0"/>
        <w:rPr>
          <w:rFonts w:cs="Arial"/>
        </w:rPr>
      </w:pPr>
      <w:r w:rsidRPr="00B56F28">
        <w:rPr>
          <w:rFonts w:cs="Arial"/>
        </w:rPr>
        <w:t xml:space="preserve">Продавац је обавезан да у року од 7 (седам) дана од дана пријема приговора из става </w:t>
      </w:r>
      <w:proofErr w:type="gramStart"/>
      <w:r w:rsidRPr="00B56F28">
        <w:rPr>
          <w:rFonts w:cs="Arial"/>
        </w:rPr>
        <w:t>3.</w:t>
      </w:r>
      <w:r w:rsidR="00AA37F7">
        <w:rPr>
          <w:rFonts w:cs="Arial"/>
          <w:lang w:val="sr-Cyrl-RS"/>
        </w:rPr>
        <w:t>,</w:t>
      </w:r>
      <w:proofErr w:type="gramEnd"/>
      <w:r w:rsidR="00AA37F7">
        <w:rPr>
          <w:rFonts w:cs="Arial"/>
          <w:lang w:val="sr-Cyrl-RS"/>
        </w:rPr>
        <w:t xml:space="preserve"> 4. </w:t>
      </w:r>
      <w:proofErr w:type="gramStart"/>
      <w:r w:rsidRPr="00B56F28">
        <w:rPr>
          <w:rFonts w:cs="Arial"/>
        </w:rPr>
        <w:t>и</w:t>
      </w:r>
      <w:proofErr w:type="gramEnd"/>
      <w:r w:rsidRPr="00B56F28">
        <w:rPr>
          <w:rFonts w:cs="Arial"/>
        </w:rPr>
        <w:t xml:space="preserve"> става </w:t>
      </w:r>
      <w:r w:rsidR="00AA37F7">
        <w:rPr>
          <w:rFonts w:cs="Arial"/>
          <w:lang w:val="sr-Cyrl-RS"/>
        </w:rPr>
        <w:t>5</w:t>
      </w:r>
      <w:r w:rsidRPr="00B56F28">
        <w:rPr>
          <w:rFonts w:cs="Arial"/>
        </w:rPr>
        <w:t xml:space="preserve">.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BB5112" w:rsidRPr="00B56F28" w:rsidRDefault="00BB5112" w:rsidP="00BB5112">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B5112" w:rsidRPr="00B56F28" w:rsidRDefault="00BB5112" w:rsidP="00BB5112">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BB5112" w:rsidRPr="00B56F28" w:rsidRDefault="00BB5112" w:rsidP="00BB5112">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B5112" w:rsidRPr="00ED345E" w:rsidRDefault="00BB5112" w:rsidP="00BB5112">
      <w:pPr>
        <w:pStyle w:val="KDNabrajanje"/>
        <w:tabs>
          <w:tab w:val="num" w:pos="567"/>
        </w:tabs>
        <w:spacing w:before="0"/>
        <w:ind w:left="568" w:hanging="284"/>
        <w:rPr>
          <w:rFonts w:cs="Arial"/>
        </w:rPr>
      </w:pPr>
      <w:r w:rsidRPr="00B56F28">
        <w:rPr>
          <w:rFonts w:cs="Arial"/>
        </w:rPr>
        <w:t>да одбије пријем добра са недостацима.</w:t>
      </w:r>
    </w:p>
    <w:p w:rsidR="00ED345E" w:rsidRPr="00B56F28" w:rsidRDefault="00ED345E" w:rsidP="00ED345E">
      <w:pPr>
        <w:tabs>
          <w:tab w:val="left" w:pos="9090"/>
        </w:tabs>
        <w:spacing w:before="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ED345E" w:rsidRPr="00B56F28" w:rsidRDefault="00ED345E" w:rsidP="00ED345E">
      <w:pPr>
        <w:tabs>
          <w:tab w:val="left" w:pos="9090"/>
        </w:tabs>
        <w:spacing w:before="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ED345E" w:rsidRPr="00ED345E" w:rsidRDefault="00ED345E" w:rsidP="00ED345E">
      <w:pPr>
        <w:pStyle w:val="KDNabrajanje"/>
        <w:numPr>
          <w:ilvl w:val="0"/>
          <w:numId w:val="0"/>
        </w:numPr>
        <w:spacing w:before="0"/>
        <w:ind w:left="630" w:hanging="360"/>
        <w:rPr>
          <w:rFonts w:cs="Arial"/>
          <w:sz w:val="8"/>
          <w:szCs w:val="8"/>
          <w:lang w:val="sr-Cyrl-RS"/>
        </w:rPr>
      </w:pPr>
    </w:p>
    <w:p w:rsidR="00B67352" w:rsidRPr="00297017" w:rsidRDefault="00B67352" w:rsidP="00B67352">
      <w:pPr>
        <w:spacing w:before="0"/>
        <w:rPr>
          <w:rFonts w:cs="Arial"/>
          <w:b/>
        </w:rPr>
      </w:pPr>
      <w:r w:rsidRPr="001974E9">
        <w:rPr>
          <w:rFonts w:cs="Arial"/>
          <w:b/>
          <w:lang w:val="sr-Cyrl-CS"/>
        </w:rPr>
        <w:t xml:space="preserve">У случају немогућности или отежане уградње испоручених делова пумпи, а која би се обавила у току 12 (дванаест) месеци од дана испоруке, </w:t>
      </w:r>
      <w:r>
        <w:rPr>
          <w:rFonts w:cs="Arial"/>
          <w:b/>
          <w:lang w:val="sr-Cyrl-CS"/>
        </w:rPr>
        <w:t>Продавац</w:t>
      </w:r>
      <w:r w:rsidRPr="001974E9">
        <w:rPr>
          <w:rFonts w:cs="Arial"/>
          <w:b/>
          <w:lang w:val="sr-Cyrl-CS"/>
        </w:rPr>
        <w:t xml:space="preserve"> је у обавези да обезбеди стручно особље на објекту ТЕНТ-А, које ће присуствовати уградњи и дати инструкције за правилну уградњу и пуштање у погон  пумпи, без додатних трошкова</w:t>
      </w:r>
      <w:r w:rsidRPr="00297017">
        <w:rPr>
          <w:rFonts w:cs="Arial"/>
          <w:b/>
          <w:lang w:val="sr-Cyrl-CS"/>
        </w:rPr>
        <w:t xml:space="preserve"> </w:t>
      </w:r>
      <w:r>
        <w:rPr>
          <w:rFonts w:cs="Arial"/>
          <w:b/>
          <w:lang w:val="sr-Cyrl-CS"/>
        </w:rPr>
        <w:t>Купца</w:t>
      </w:r>
      <w:r w:rsidRPr="00297017">
        <w:rPr>
          <w:rFonts w:cs="Arial"/>
          <w:b/>
          <w:lang w:val="sr-Cyrl-CS"/>
        </w:rPr>
        <w:t xml:space="preserve">. </w:t>
      </w:r>
      <w:r>
        <w:rPr>
          <w:rFonts w:cs="Arial"/>
          <w:b/>
          <w:lang w:val="sr-Cyrl-CS"/>
        </w:rPr>
        <w:t>Продавац</w:t>
      </w:r>
      <w:r w:rsidRPr="00297017">
        <w:rPr>
          <w:rFonts w:cs="Arial"/>
          <w:b/>
          <w:lang w:val="sr-Cyrl-CS"/>
        </w:rPr>
        <w:t xml:space="preserve"> је у обавези да у року од 24 часа од пријема обавештења, обезбеди стручно особље, за наведене активности. </w:t>
      </w:r>
      <w:r>
        <w:rPr>
          <w:rFonts w:cs="Arial"/>
          <w:b/>
          <w:lang w:val="sr-Cyrl-CS"/>
        </w:rPr>
        <w:t>Продавац</w:t>
      </w:r>
      <w:r w:rsidRPr="00297017">
        <w:rPr>
          <w:rFonts w:cs="Arial"/>
          <w:b/>
          <w:lang w:val="sr-Cyrl-CS"/>
        </w:rPr>
        <w:t xml:space="preserve"> је у обавези да са </w:t>
      </w:r>
      <w:r>
        <w:rPr>
          <w:rFonts w:cs="Arial"/>
          <w:b/>
          <w:lang w:val="sr-Cyrl-CS"/>
        </w:rPr>
        <w:t>Купцем</w:t>
      </w:r>
      <w:r w:rsidRPr="00297017">
        <w:rPr>
          <w:rFonts w:cs="Arial"/>
          <w:b/>
          <w:lang w:val="sr-Cyrl-CS"/>
        </w:rPr>
        <w:t xml:space="preserve"> састави записник о предузетим активности</w:t>
      </w:r>
      <w:r>
        <w:rPr>
          <w:rFonts w:cs="Arial"/>
          <w:b/>
          <w:lang w:val="sr-Cyrl-CS"/>
        </w:rPr>
        <w:t>ма</w:t>
      </w:r>
      <w:r w:rsidRPr="00297017">
        <w:rPr>
          <w:rFonts w:cs="Arial"/>
          <w:b/>
          <w:lang w:val="sr-Cyrl-CS"/>
        </w:rPr>
        <w:t xml:space="preserve"> од стране ангажованог стручног особља, током уградње и пуштања у погон.</w:t>
      </w:r>
    </w:p>
    <w:p w:rsidR="00BB5112" w:rsidRPr="008E6AC0" w:rsidRDefault="00BB5112" w:rsidP="00BB5112">
      <w:pPr>
        <w:tabs>
          <w:tab w:val="left" w:pos="9090"/>
        </w:tabs>
        <w:spacing w:before="0"/>
        <w:rPr>
          <w:rFonts w:cs="Arial"/>
          <w:sz w:val="6"/>
          <w:szCs w:val="6"/>
          <w:lang w:val="sr-Cyrl-RS"/>
        </w:rPr>
      </w:pPr>
    </w:p>
    <w:p w:rsidR="00ED345E" w:rsidRDefault="00ED345E" w:rsidP="00BB5112">
      <w:pPr>
        <w:tabs>
          <w:tab w:val="left" w:pos="9090"/>
        </w:tabs>
        <w:spacing w:before="0"/>
        <w:rPr>
          <w:rFonts w:cs="Arial"/>
          <w:sz w:val="6"/>
          <w:szCs w:val="6"/>
          <w:lang w:val="sr-Cyrl-RS"/>
        </w:rPr>
      </w:pPr>
    </w:p>
    <w:p w:rsidR="008E6AC0" w:rsidRPr="00B56F28" w:rsidRDefault="008E6AC0" w:rsidP="00BB5112">
      <w:pPr>
        <w:tabs>
          <w:tab w:val="left" w:pos="9090"/>
        </w:tabs>
        <w:spacing w:before="0"/>
        <w:rPr>
          <w:rFonts w:cs="Arial"/>
          <w:sz w:val="6"/>
          <w:szCs w:val="6"/>
          <w:lang w:val="sr-Cyrl-RS"/>
        </w:rPr>
      </w:pPr>
    </w:p>
    <w:p w:rsidR="00BB5112" w:rsidRPr="00F10346" w:rsidRDefault="00BB5112" w:rsidP="00BB5112">
      <w:pPr>
        <w:spacing w:before="0"/>
        <w:rPr>
          <w:rFonts w:cs="Arial"/>
          <w:b/>
        </w:rPr>
      </w:pPr>
      <w:r w:rsidRPr="00F10346">
        <w:rPr>
          <w:rFonts w:cs="Arial"/>
          <w:b/>
        </w:rPr>
        <w:t>ГАРАНТНИ РОК</w:t>
      </w:r>
    </w:p>
    <w:p w:rsidR="00BB5112" w:rsidRPr="00F10346" w:rsidRDefault="00BB5112" w:rsidP="00BB5112">
      <w:pPr>
        <w:spacing w:before="0"/>
        <w:jc w:val="center"/>
        <w:rPr>
          <w:rFonts w:cs="Arial"/>
        </w:rPr>
      </w:pPr>
      <w:proofErr w:type="gramStart"/>
      <w:r w:rsidRPr="00F10346">
        <w:rPr>
          <w:rFonts w:cs="Arial"/>
          <w:b/>
        </w:rPr>
        <w:t xml:space="preserve">Члан </w:t>
      </w:r>
      <w:r w:rsidR="00BA2108">
        <w:rPr>
          <w:rFonts w:cs="Arial"/>
          <w:b/>
          <w:lang w:val="sr-Cyrl-RS"/>
        </w:rPr>
        <w:t>9</w:t>
      </w:r>
      <w:r w:rsidRPr="00F10346">
        <w:rPr>
          <w:rFonts w:cs="Arial"/>
          <w:b/>
        </w:rPr>
        <w:t>.</w:t>
      </w:r>
      <w:proofErr w:type="gramEnd"/>
    </w:p>
    <w:p w:rsidR="0045105A" w:rsidRPr="009C6EA7" w:rsidRDefault="0045105A" w:rsidP="00991A99">
      <w:pPr>
        <w:spacing w:before="0"/>
        <w:rPr>
          <w:rFonts w:cs="Arial"/>
          <w:lang w:val="sr-Cyrl-RS"/>
        </w:rPr>
      </w:pPr>
      <w:proofErr w:type="gramStart"/>
      <w:r w:rsidRPr="005B728A">
        <w:rPr>
          <w:rFonts w:cs="Arial"/>
          <w:lang w:eastAsia="zh-CN"/>
        </w:rPr>
        <w:t xml:space="preserve">Гарантни рок за предмет набавке </w:t>
      </w:r>
      <w:r w:rsidRPr="00AB7468">
        <w:rPr>
          <w:rFonts w:cs="Arial"/>
          <w:lang w:eastAsia="zh-CN"/>
        </w:rPr>
        <w:t xml:space="preserve">је минимум </w:t>
      </w:r>
      <w:r w:rsidR="009C6EA7" w:rsidRPr="00AB7468">
        <w:rPr>
          <w:rFonts w:cs="Arial"/>
          <w:lang w:val="sr-Cyrl-RS" w:eastAsia="zh-CN"/>
        </w:rPr>
        <w:t>12</w:t>
      </w:r>
      <w:r w:rsidR="0066647F" w:rsidRPr="00AB7468">
        <w:rPr>
          <w:rFonts w:cs="Arial"/>
          <w:lang w:val="sr-Cyrl-RS" w:eastAsia="zh-CN"/>
        </w:rPr>
        <w:t xml:space="preserve"> месец</w:t>
      </w:r>
      <w:r w:rsidR="009C6EA7" w:rsidRPr="00AB7468">
        <w:rPr>
          <w:rFonts w:cs="Arial"/>
          <w:lang w:val="sr-Cyrl-RS" w:eastAsia="zh-CN"/>
        </w:rPr>
        <w:t>и</w:t>
      </w:r>
      <w:r w:rsidRPr="00AB7468">
        <w:rPr>
          <w:rFonts w:cs="Arial"/>
          <w:lang w:val="sr-Cyrl-CS" w:eastAsia="zh-CN"/>
        </w:rPr>
        <w:t xml:space="preserve"> </w:t>
      </w:r>
      <w:r w:rsidRPr="00AB7468">
        <w:rPr>
          <w:rFonts w:cs="Arial"/>
          <w:lang w:eastAsia="zh-CN"/>
        </w:rPr>
        <w:t xml:space="preserve">од дана </w:t>
      </w:r>
      <w:r w:rsidR="009C6EA7" w:rsidRPr="00AB7468">
        <w:rPr>
          <w:rFonts w:cs="Arial"/>
          <w:lang w:val="sr-Cyrl-RS" w:eastAsia="zh-CN"/>
        </w:rPr>
        <w:t>испоруке</w:t>
      </w:r>
      <w:r w:rsidR="009C6EA7">
        <w:rPr>
          <w:rFonts w:cs="Arial"/>
          <w:lang w:val="sr-Cyrl-RS" w:eastAsia="zh-CN"/>
        </w:rPr>
        <w:t>.</w:t>
      </w:r>
      <w:proofErr w:type="gramEnd"/>
    </w:p>
    <w:p w:rsidR="00991A99" w:rsidRPr="00991A99" w:rsidRDefault="00991A99" w:rsidP="00991A99">
      <w:pPr>
        <w:spacing w:before="0"/>
        <w:rPr>
          <w:rFonts w:cs="Arial"/>
          <w:b/>
          <w:sz w:val="8"/>
          <w:szCs w:val="8"/>
          <w:lang w:val="sr-Cyrl-RS"/>
        </w:rPr>
      </w:pPr>
    </w:p>
    <w:p w:rsidR="00BA2108" w:rsidRPr="00BA2108" w:rsidRDefault="00BA2108" w:rsidP="001B54C4">
      <w:pPr>
        <w:tabs>
          <w:tab w:val="left" w:pos="9090"/>
        </w:tabs>
        <w:spacing w:before="0"/>
        <w:rPr>
          <w:rFonts w:cs="Arial"/>
          <w:sz w:val="6"/>
          <w:szCs w:val="6"/>
          <w:lang w:val="sr-Cyrl-RS"/>
        </w:rPr>
      </w:pPr>
    </w:p>
    <w:p w:rsidR="00BA2108" w:rsidRPr="00725F4C" w:rsidRDefault="00BA2108" w:rsidP="00725F4C">
      <w:pPr>
        <w:spacing w:before="0"/>
        <w:rPr>
          <w:rFonts w:cs="Arial"/>
          <w:b/>
        </w:rPr>
      </w:pPr>
      <w:r w:rsidRPr="00725F4C">
        <w:rPr>
          <w:rFonts w:cs="Arial"/>
          <w:lang w:val="sr-Cyrl-CS"/>
        </w:rPr>
        <w:t xml:space="preserve">У случају отказа рада испоручених делова у гарантном периоду или да пумпе не остварују захтеване радне услове из захтева </w:t>
      </w:r>
      <w:r w:rsidR="00725F4C">
        <w:rPr>
          <w:rFonts w:cs="Arial"/>
          <w:lang w:val="sr-Cyrl-CS"/>
        </w:rPr>
        <w:t>Купца</w:t>
      </w:r>
      <w:r w:rsidRPr="00725F4C">
        <w:rPr>
          <w:rFonts w:cs="Arial"/>
          <w:lang w:val="sr-Cyrl-CS"/>
        </w:rPr>
        <w:t xml:space="preserve">, Продавац је у обавези да у току од 24 часа од пријема обавештења, обезбеди стручно особље (о свом трошку), које ће заједно са представником Купца утврдити узрок превременог отказа рада, као и разлоге због којих испоручени делови не остварују захтеване радне параметре. Ако је отказ рада пумпе или неког њеног дела пумпе не остварују захтеване радне параметре, а узроковано лоше одабраним, некомпатибилним елементима улошка пумпе, као и проблема чији је узрок лоше израђени и испоручени предмет набавке или његов део, Продвац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или обави сервис и репарацију. </w:t>
      </w:r>
    </w:p>
    <w:p w:rsidR="00725F4C" w:rsidRPr="00725F4C" w:rsidRDefault="00725F4C" w:rsidP="00725F4C">
      <w:pPr>
        <w:spacing w:before="0"/>
        <w:rPr>
          <w:rFonts w:cs="Arial"/>
          <w:sz w:val="6"/>
          <w:szCs w:val="6"/>
          <w:lang w:val="sr-Cyrl-CS"/>
        </w:rPr>
      </w:pPr>
    </w:p>
    <w:p w:rsidR="00725F4C" w:rsidRPr="00B56F28" w:rsidRDefault="00BA2108" w:rsidP="00725F4C">
      <w:pPr>
        <w:tabs>
          <w:tab w:val="left" w:pos="9090"/>
        </w:tabs>
        <w:spacing w:before="0"/>
        <w:rPr>
          <w:rFonts w:cs="Arial"/>
        </w:rPr>
      </w:pPr>
      <w:r w:rsidRPr="00725F4C">
        <w:rPr>
          <w:rFonts w:cs="Arial"/>
          <w:lang w:val="sr-Cyrl-CS"/>
        </w:rPr>
        <w:lastRenderedPageBreak/>
        <w:t>У случају сервиса и репарације предмета набавке или неког његовог дела у гарантном периоду, као и замене предмета набавке новим, неопходно је обавити продужење гарантног периода</w:t>
      </w:r>
      <w:r w:rsidR="00725F4C">
        <w:rPr>
          <w:rFonts w:cs="Arial"/>
          <w:lang w:val="sr-Cyrl-CS"/>
        </w:rPr>
        <w:t xml:space="preserve">. </w:t>
      </w:r>
      <w:r w:rsidRPr="00725F4C">
        <w:rPr>
          <w:rFonts w:cs="Arial"/>
          <w:lang w:val="sr-Cyrl-CS"/>
        </w:rPr>
        <w:t xml:space="preserve"> </w:t>
      </w:r>
      <w:proofErr w:type="gramStart"/>
      <w:r w:rsidR="00725F4C"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00725F4C" w:rsidRPr="00B56F28">
        <w:rPr>
          <w:rFonts w:cs="Arial"/>
        </w:rPr>
        <w:t xml:space="preserve"> </w:t>
      </w:r>
      <w:proofErr w:type="gramStart"/>
      <w:r w:rsidR="00725F4C" w:rsidRPr="00B56F28">
        <w:rPr>
          <w:rFonts w:cs="Arial"/>
        </w:rPr>
        <w:t xml:space="preserve">На замењеном добру тече нови гарантни рок </w:t>
      </w:r>
      <w:r w:rsidR="00725F4C" w:rsidRPr="00725F4C">
        <w:rPr>
          <w:rFonts w:cs="Arial"/>
        </w:rPr>
        <w:t xml:space="preserve">и износи </w:t>
      </w:r>
      <w:r w:rsidR="00725F4C" w:rsidRPr="00725F4C">
        <w:rPr>
          <w:rFonts w:cs="Arial"/>
          <w:lang w:val="sr-Cyrl-RS"/>
        </w:rPr>
        <w:t>12 месеци</w:t>
      </w:r>
      <w:r w:rsidR="00725F4C" w:rsidRPr="00B56F28">
        <w:rPr>
          <w:rFonts w:cs="Arial"/>
        </w:rPr>
        <w:t xml:space="preserve"> од датума замене.</w:t>
      </w:r>
      <w:proofErr w:type="gramEnd"/>
    </w:p>
    <w:p w:rsidR="00725F4C" w:rsidRPr="00725F4C" w:rsidRDefault="00725F4C" w:rsidP="00725F4C">
      <w:pPr>
        <w:spacing w:before="0"/>
        <w:rPr>
          <w:rFonts w:cs="Arial"/>
          <w:sz w:val="6"/>
          <w:szCs w:val="6"/>
          <w:lang w:val="sr-Cyrl-CS"/>
        </w:rPr>
      </w:pPr>
    </w:p>
    <w:p w:rsidR="00BA2108" w:rsidRPr="00725F4C" w:rsidRDefault="00BA2108" w:rsidP="00725F4C">
      <w:pPr>
        <w:spacing w:before="0"/>
        <w:rPr>
          <w:rFonts w:cs="Arial"/>
          <w:b/>
        </w:rPr>
      </w:pPr>
      <w:r w:rsidRPr="00725F4C">
        <w:rPr>
          <w:rFonts w:cs="Arial"/>
          <w:lang w:val="sr-Cyrl-CS"/>
        </w:rPr>
        <w:t>Продавац ће преузети све трошкове Купца, који би настали неодазивањем на позив Купца ради ангажовања стручног особља упућеног у случају немогућности или отежане уградње  испоручених елемената, отказа рада испоручених пумпи у гарантном периоду или да пумпе не остварују захтеване радне услове из захтева наручиоца.</w:t>
      </w:r>
    </w:p>
    <w:p w:rsidR="009D0EBA" w:rsidRDefault="00BB5112" w:rsidP="009C6EA7">
      <w:pPr>
        <w:tabs>
          <w:tab w:val="left" w:pos="9090"/>
        </w:tabs>
        <w:spacing w:before="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C6EA7" w:rsidRPr="009D0EBA" w:rsidRDefault="009C6EA7" w:rsidP="009C6EA7">
      <w:pPr>
        <w:tabs>
          <w:tab w:val="left" w:pos="9090"/>
        </w:tabs>
        <w:spacing w:before="0"/>
        <w:rPr>
          <w:rFonts w:cs="Arial"/>
          <w:color w:val="00B0F0"/>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BB5112">
        <w:rPr>
          <w:rFonts w:cs="Arial"/>
          <w:b/>
          <w:lang w:val="sr-Cyrl-RS"/>
        </w:rPr>
        <w:t>1</w:t>
      </w:r>
      <w:r w:rsidR="00BA2108">
        <w:rPr>
          <w:rFonts w:cs="Arial"/>
          <w:b/>
          <w:lang w:val="sr-Cyrl-RS"/>
        </w:rPr>
        <w:t>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FA67BA">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FA67BA">
      <w:pPr>
        <w:pStyle w:val="ListParagraph"/>
        <w:numPr>
          <w:ilvl w:val="0"/>
          <w:numId w:val="27"/>
        </w:numPr>
        <w:spacing w:before="0" w:after="0" w:line="240" w:lineRule="auto"/>
        <w:rPr>
          <w:rFonts w:ascii="Arial" w:hAnsi="Arial" w:cs="Arial"/>
        </w:rPr>
      </w:pPr>
      <w:r w:rsidRPr="00000C74">
        <w:rPr>
          <w:rFonts w:ascii="Arial" w:hAnsi="Arial" w:cs="Arial"/>
        </w:rPr>
        <w:t>Меницу која је:</w:t>
      </w:r>
    </w:p>
    <w:p w:rsidR="00A2024D" w:rsidRPr="009B3D34" w:rsidRDefault="00A2024D" w:rsidP="00FA67BA">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FA67BA">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FA67BA">
      <w:pPr>
        <w:pStyle w:val="ListParagraph"/>
        <w:numPr>
          <w:ilvl w:val="0"/>
          <w:numId w:val="27"/>
        </w:numPr>
        <w:spacing w:before="0" w:after="0" w:line="240" w:lineRule="auto"/>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FA67BA">
      <w:pPr>
        <w:pStyle w:val="ListParagraph"/>
        <w:numPr>
          <w:ilvl w:val="0"/>
          <w:numId w:val="27"/>
        </w:numPr>
        <w:spacing w:before="0" w:after="0" w:line="240" w:lineRule="auto"/>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FA67BA">
      <w:pPr>
        <w:pStyle w:val="ListParagraph"/>
        <w:numPr>
          <w:ilvl w:val="0"/>
          <w:numId w:val="27"/>
        </w:numPr>
        <w:spacing w:before="0" w:after="0" w:line="240" w:lineRule="auto"/>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FA67BA">
      <w:pPr>
        <w:pStyle w:val="ListParagraph"/>
        <w:numPr>
          <w:ilvl w:val="0"/>
          <w:numId w:val="27"/>
        </w:numPr>
        <w:spacing w:before="0" w:after="0" w:line="240" w:lineRule="auto"/>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FA67BA">
      <w:pPr>
        <w:pStyle w:val="ListParagraph"/>
        <w:numPr>
          <w:ilvl w:val="0"/>
          <w:numId w:val="27"/>
        </w:numPr>
        <w:spacing w:before="0" w:after="0" w:line="240" w:lineRule="auto"/>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FA67BA">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lastRenderedPageBreak/>
        <w:t xml:space="preserve">Члан </w:t>
      </w:r>
      <w:r w:rsidR="007B32FB">
        <w:rPr>
          <w:rFonts w:cs="Arial"/>
          <w:b/>
          <w:lang w:val="sr-Cyrl-RS"/>
        </w:rPr>
        <w:t>1</w:t>
      </w:r>
      <w:r w:rsidR="00BA2108">
        <w:rPr>
          <w:rFonts w:cs="Arial"/>
          <w:b/>
          <w:lang w:val="sr-Cyrl-RS"/>
        </w:rPr>
        <w:t>1</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FA67BA">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FA67BA">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FA67BA">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FA67BA">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FA67BA">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BB5112">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FA67BA">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8E6AC0" w:rsidRDefault="00A2024D" w:rsidP="00FA67BA">
      <w:pPr>
        <w:pStyle w:val="KDParagraf"/>
        <w:numPr>
          <w:ilvl w:val="0"/>
          <w:numId w:val="28"/>
        </w:numPr>
        <w:spacing w:before="0"/>
        <w:rPr>
          <w:rFonts w:eastAsia="TimesNewRomanPSMT" w:cs="Arial"/>
          <w:iCs/>
        </w:rPr>
      </w:pPr>
      <w:r w:rsidRPr="008E6AC0">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8E6893" w:rsidRDefault="00A2024D" w:rsidP="00FA67BA">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FA67BA">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FA67BA">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FA67BA">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1B54C4" w:rsidRDefault="001B54C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Pr="001B54C4" w:rsidRDefault="00F62D94" w:rsidP="000D7315">
      <w:pPr>
        <w:spacing w:before="0"/>
        <w:jc w:val="center"/>
        <w:rPr>
          <w:rFonts w:cs="Arial"/>
          <w:b/>
          <w:sz w:val="12"/>
          <w:szCs w:val="12"/>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BA2108">
        <w:rPr>
          <w:rFonts w:cs="Arial"/>
          <w:b/>
          <w:lang w:val="sr-Cyrl-RS"/>
        </w:rPr>
        <w:t>2</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87388" w:rsidRPr="00171F38" w:rsidRDefault="00787388" w:rsidP="00787388">
      <w:pPr>
        <w:tabs>
          <w:tab w:val="left" w:pos="9090"/>
        </w:tabs>
        <w:spacing w:before="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00B743E6">
        <w:rPr>
          <w:rFonts w:cs="Arial"/>
          <w:bCs/>
          <w:lang w:val="sr-Cyrl-RS"/>
        </w:rPr>
        <w:t xml:space="preserve"> </w:t>
      </w:r>
      <w:r w:rsidRPr="00171F38">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w:t>
      </w:r>
      <w:r w:rsidR="00B743E6">
        <w:rPr>
          <w:rFonts w:cs="Arial"/>
          <w:lang w:val="sr-Cyrl-RS"/>
        </w:rPr>
        <w:t xml:space="preserve"> </w:t>
      </w:r>
      <w:r w:rsidRPr="000D7315">
        <w:rPr>
          <w:rFonts w:cs="Arial"/>
        </w:rPr>
        <w:t>(четрдесетпет)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lastRenderedPageBreak/>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1B54C4" w:rsidRDefault="00343A18" w:rsidP="00343A18">
      <w:pPr>
        <w:autoSpaceDE w:val="0"/>
        <w:autoSpaceDN w:val="0"/>
        <w:adjustRightInd w:val="0"/>
        <w:spacing w:before="0"/>
        <w:rPr>
          <w:rFonts w:cs="Arial"/>
          <w:b/>
          <w:sz w:val="12"/>
          <w:szCs w:val="12"/>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BA2108">
        <w:rPr>
          <w:rFonts w:cs="Arial"/>
          <w:b/>
          <w:lang w:val="sr-Cyrl-RS"/>
        </w:rPr>
        <w:t>3</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00B743E6">
        <w:rPr>
          <w:rFonts w:cs="Arial"/>
          <w:lang w:val="sr-Cyrl-RS"/>
        </w:rPr>
        <w:t xml:space="preserve"> </w:t>
      </w:r>
      <w:r w:rsidRPr="00F10346">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8E6AC0" w:rsidRDefault="008E6AC0" w:rsidP="001B54C4">
      <w:pPr>
        <w:spacing w:before="0"/>
        <w:rPr>
          <w:rFonts w:cs="Arial"/>
          <w:b/>
          <w:lang w:val="sr-Cyrl-RS"/>
        </w:rPr>
      </w:pPr>
    </w:p>
    <w:p w:rsidR="00343A18" w:rsidRPr="00F10346" w:rsidRDefault="00343A18" w:rsidP="001B54C4">
      <w:pPr>
        <w:spacing w:before="0"/>
        <w:rPr>
          <w:rFonts w:cs="Arial"/>
          <w:b/>
        </w:rPr>
      </w:pPr>
      <w:r w:rsidRPr="00F10346">
        <w:rPr>
          <w:rFonts w:cs="Arial"/>
          <w:b/>
        </w:rPr>
        <w:t>РАСКИД УГОВОРА</w:t>
      </w:r>
    </w:p>
    <w:p w:rsidR="00343A18" w:rsidRPr="00F10346" w:rsidRDefault="00343A18" w:rsidP="001B54C4">
      <w:pPr>
        <w:spacing w:before="0"/>
        <w:jc w:val="center"/>
        <w:rPr>
          <w:rFonts w:cs="Arial"/>
        </w:rPr>
      </w:pPr>
      <w:proofErr w:type="gramStart"/>
      <w:r w:rsidRPr="00F10346">
        <w:rPr>
          <w:rFonts w:cs="Arial"/>
          <w:b/>
        </w:rPr>
        <w:t>Члан 1</w:t>
      </w:r>
      <w:r w:rsidR="00BA2108">
        <w:rPr>
          <w:rFonts w:cs="Arial"/>
          <w:b/>
          <w:lang w:val="sr-Cyrl-RS"/>
        </w:rPr>
        <w:t>4</w:t>
      </w:r>
      <w:r w:rsidRPr="00F10346">
        <w:rPr>
          <w:rFonts w:cs="Arial"/>
          <w:b/>
        </w:rPr>
        <w:t>.</w:t>
      </w:r>
      <w:proofErr w:type="gramEnd"/>
    </w:p>
    <w:p w:rsidR="00343A18" w:rsidRPr="00F10346" w:rsidRDefault="00343A18" w:rsidP="00A42F4A">
      <w:pPr>
        <w:tabs>
          <w:tab w:val="left" w:pos="9090"/>
        </w:tabs>
        <w:spacing w:before="6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A42F4A">
      <w:pPr>
        <w:tabs>
          <w:tab w:val="left" w:pos="9090"/>
        </w:tabs>
        <w:spacing w:before="6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A42F4A">
      <w:pPr>
        <w:tabs>
          <w:tab w:val="left" w:pos="9090"/>
        </w:tabs>
        <w:spacing w:before="6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A42F4A">
      <w:pPr>
        <w:tabs>
          <w:tab w:val="left" w:pos="9090"/>
        </w:tabs>
        <w:spacing w:before="6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BA2108">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A61E7B"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BA2108">
        <w:rPr>
          <w:rFonts w:cs="Arial"/>
          <w:b/>
          <w:lang w:val="sr-Cyrl-RS"/>
        </w:rPr>
        <w:t>6</w:t>
      </w:r>
      <w:r w:rsidRPr="00F10346">
        <w:rPr>
          <w:rFonts w:cs="Arial"/>
          <w:b/>
        </w:rPr>
        <w:t>.</w:t>
      </w:r>
      <w:proofErr w:type="gramEnd"/>
    </w:p>
    <w:p w:rsidR="00343A18" w:rsidRPr="00F10346" w:rsidRDefault="00343A18" w:rsidP="00A42F4A">
      <w:pPr>
        <w:spacing w:before="6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A42F4A">
      <w:pPr>
        <w:spacing w:before="60"/>
        <w:rPr>
          <w:rFonts w:cs="Arial"/>
        </w:rPr>
      </w:pPr>
      <w:proofErr w:type="gramStart"/>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FA67BA" w:rsidRDefault="00FA67BA"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BA2108">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61E7B"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BA2108">
        <w:rPr>
          <w:rFonts w:cs="Arial"/>
          <w:b/>
          <w:lang w:val="sr-Cyrl-RS"/>
        </w:rPr>
        <w:t>8</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1B54C4" w:rsidRDefault="00343A18" w:rsidP="00343A18">
      <w:pPr>
        <w:pStyle w:val="KDParagraf"/>
        <w:spacing w:before="0"/>
        <w:rPr>
          <w:rFonts w:cs="Arial"/>
          <w:b/>
          <w:sz w:val="12"/>
          <w:szCs w:val="12"/>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BA2108">
        <w:rPr>
          <w:rFonts w:cs="Arial"/>
          <w:b/>
          <w:lang w:val="sr-Cyrl-RS"/>
        </w:rPr>
        <w:t>19</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A66857">
        <w:rPr>
          <w:lang w:val="sr-Cyrl-RS"/>
        </w:rPr>
        <w:t xml:space="preserve"> за добро извршење посла</w:t>
      </w:r>
      <w:r>
        <w:t>.</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A61E7B"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BB5112">
        <w:rPr>
          <w:rFonts w:cs="Arial"/>
          <w:b/>
          <w:lang w:val="sr-Cyrl-RS"/>
        </w:rPr>
        <w:t>2</w:t>
      </w:r>
      <w:r w:rsidR="00BA2108">
        <w:rPr>
          <w:rFonts w:cs="Arial"/>
          <w:b/>
          <w:lang w:val="sr-Cyrl-RS"/>
        </w:rPr>
        <w:t>0</w:t>
      </w:r>
      <w:r w:rsidR="00343A18" w:rsidRPr="00F10346">
        <w:rPr>
          <w:rFonts w:cs="Arial"/>
          <w:b/>
        </w:rPr>
        <w:t>.</w:t>
      </w:r>
      <w:proofErr w:type="gramEnd"/>
    </w:p>
    <w:p w:rsidR="00DC301C" w:rsidRDefault="000363AC" w:rsidP="00A42F4A">
      <w:pPr>
        <w:spacing w:before="60"/>
        <w:rPr>
          <w:rFonts w:cs="Arial"/>
          <w:lang w:val="sr-Cyrl-RS"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0363AC" w:rsidRPr="005D7E62" w:rsidRDefault="000363AC" w:rsidP="00A42F4A">
      <w:pPr>
        <w:spacing w:before="6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0363AC" w:rsidRPr="005D7E62" w:rsidRDefault="000363AC" w:rsidP="00A42F4A">
      <w:pPr>
        <w:spacing w:before="6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BB5112" w:rsidRDefault="00BB5112" w:rsidP="00BB5112">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BA2108">
        <w:rPr>
          <w:rFonts w:cs="Arial"/>
          <w:b/>
          <w:lang w:val="sr-Cyrl-RS"/>
        </w:rPr>
        <w:t>1</w:t>
      </w:r>
      <w:r w:rsidRPr="00F10346">
        <w:rPr>
          <w:rFonts w:cs="Arial"/>
          <w:b/>
        </w:rPr>
        <w:t>.</w:t>
      </w:r>
      <w:proofErr w:type="gramEnd"/>
    </w:p>
    <w:p w:rsidR="00343A18"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FA67BA" w:rsidRDefault="00FA67BA" w:rsidP="00F35478">
      <w:pPr>
        <w:spacing w:before="0"/>
        <w:jc w:val="center"/>
        <w:rPr>
          <w:rFonts w:cs="Arial"/>
          <w:b/>
          <w:lang w:val="ru-RU"/>
        </w:rPr>
      </w:pPr>
    </w:p>
    <w:p w:rsidR="00FA67BA" w:rsidRDefault="00FA67BA" w:rsidP="00F35478">
      <w:pPr>
        <w:spacing w:before="0"/>
        <w:jc w:val="center"/>
        <w:rPr>
          <w:rFonts w:cs="Arial"/>
          <w:b/>
          <w:lang w:val="ru-RU"/>
        </w:rPr>
      </w:pPr>
    </w:p>
    <w:p w:rsidR="00343A18" w:rsidRPr="00F10346" w:rsidRDefault="00343A18" w:rsidP="00F35478">
      <w:pPr>
        <w:spacing w:before="0"/>
        <w:jc w:val="center"/>
        <w:rPr>
          <w:rFonts w:cs="Arial"/>
          <w:b/>
        </w:rPr>
      </w:pPr>
      <w:r w:rsidRPr="00F10346">
        <w:rPr>
          <w:rFonts w:cs="Arial"/>
          <w:b/>
          <w:lang w:val="ru-RU"/>
        </w:rPr>
        <w:lastRenderedPageBreak/>
        <w:t xml:space="preserve">Члан </w:t>
      </w:r>
      <w:r w:rsidRPr="00F10346">
        <w:rPr>
          <w:rFonts w:cs="Arial"/>
          <w:b/>
        </w:rPr>
        <w:t>2</w:t>
      </w:r>
      <w:r w:rsidR="00BA2108">
        <w:rPr>
          <w:rFonts w:cs="Arial"/>
          <w:b/>
          <w:lang w:val="sr-Cyrl-RS"/>
        </w:rPr>
        <w:t>2</w:t>
      </w:r>
      <w:r w:rsidRPr="00F10346">
        <w:rPr>
          <w:rFonts w:cs="Arial"/>
          <w:b/>
          <w:lang w:val="ru-RU"/>
        </w:rPr>
        <w:t>.</w:t>
      </w:r>
    </w:p>
    <w:p w:rsidR="008E6AC0" w:rsidRDefault="00343A18" w:rsidP="00A42F4A">
      <w:pPr>
        <w:tabs>
          <w:tab w:val="left" w:pos="9090"/>
        </w:tabs>
        <w:spacing w:before="60"/>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66647F" w:rsidRDefault="00343A18" w:rsidP="00A42F4A">
      <w:pPr>
        <w:tabs>
          <w:tab w:val="left" w:pos="9090"/>
        </w:tabs>
        <w:spacing w:before="60"/>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A42F4A" w:rsidRPr="00A42F4A" w:rsidRDefault="00A42F4A" w:rsidP="008E6AC0">
      <w:pPr>
        <w:tabs>
          <w:tab w:val="left" w:pos="9090"/>
        </w:tabs>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BA2108">
        <w:rPr>
          <w:rFonts w:cs="Arial"/>
          <w:b/>
          <w:lang w:val="sr-Cyrl-RS"/>
        </w:rPr>
        <w:t>3</w:t>
      </w:r>
      <w:r w:rsidRPr="00F10346">
        <w:rPr>
          <w:rFonts w:cs="Arial"/>
          <w:b/>
        </w:rPr>
        <w:t>.</w:t>
      </w:r>
      <w:proofErr w:type="gramEnd"/>
    </w:p>
    <w:p w:rsidR="00826664" w:rsidRPr="007641AB" w:rsidRDefault="00826664" w:rsidP="001B54C4">
      <w:pPr>
        <w:suppressAutoHyphens/>
        <w:spacing w:before="0"/>
        <w:ind w:left="720"/>
        <w:jc w:val="left"/>
        <w:rPr>
          <w:rFonts w:cs="Arial"/>
          <w:spacing w:val="2"/>
          <w:sz w:val="4"/>
          <w:szCs w:val="4"/>
          <w:lang w:val="sr-Cyrl-CS" w:eastAsia="sr-Latn-CS"/>
        </w:rPr>
      </w:pPr>
    </w:p>
    <w:p w:rsidR="001353DA" w:rsidRPr="00F10346" w:rsidRDefault="001353DA" w:rsidP="001B54C4">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BA2108">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A42F4A" w:rsidRPr="00A42F4A" w:rsidRDefault="00A42F4A" w:rsidP="00677614">
      <w:pPr>
        <w:tabs>
          <w:tab w:val="left" w:pos="9090"/>
        </w:tabs>
        <w:spacing w:before="0"/>
        <w:rPr>
          <w:rFonts w:cs="Arial"/>
          <w:sz w:val="10"/>
          <w:szCs w:val="10"/>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BA5621" w:rsidRDefault="00BA5621" w:rsidP="00DC301C">
      <w:pPr>
        <w:tabs>
          <w:tab w:val="left" w:pos="9090"/>
        </w:tabs>
        <w:spacing w:before="0"/>
        <w:rPr>
          <w:rFonts w:cs="Arial"/>
          <w:lang w:val="sr-Cyrl-RS"/>
        </w:rPr>
      </w:pPr>
      <w:r>
        <w:rPr>
          <w:rFonts w:cs="Arial"/>
          <w:lang w:val="sr-Cyrl-RS"/>
        </w:rPr>
        <w:t xml:space="preserve">Прилог </w:t>
      </w:r>
      <w:r w:rsidR="00870379">
        <w:rPr>
          <w:rFonts w:cs="Arial"/>
          <w:lang w:val="sr-Cyrl-RS"/>
        </w:rPr>
        <w:t>3</w:t>
      </w:r>
      <w:r>
        <w:rPr>
          <w:rFonts w:cs="Arial"/>
          <w:lang w:val="sr-Cyrl-RS"/>
        </w:rPr>
        <w:t xml:space="preserve"> Техничка спецификација</w:t>
      </w:r>
    </w:p>
    <w:p w:rsidR="00870379" w:rsidRDefault="00870379" w:rsidP="00870379">
      <w:pPr>
        <w:tabs>
          <w:tab w:val="left" w:pos="9090"/>
        </w:tabs>
        <w:spacing w:before="0"/>
        <w:jc w:val="left"/>
        <w:rPr>
          <w:rFonts w:cs="Arial"/>
          <w:lang w:val="sr-Cyrl-RS"/>
        </w:rPr>
      </w:pPr>
      <w:r w:rsidRPr="000D7315">
        <w:rPr>
          <w:rFonts w:cs="Arial"/>
        </w:rPr>
        <w:t xml:space="preserve">Прилог </w:t>
      </w:r>
      <w:r>
        <w:rPr>
          <w:rFonts w:cs="Arial"/>
          <w:lang w:val="sr-Cyrl-RS"/>
        </w:rPr>
        <w:t>4</w:t>
      </w:r>
      <w:r w:rsidRPr="000D7315">
        <w:rPr>
          <w:rFonts w:cs="Arial"/>
        </w:rPr>
        <w:t xml:space="preserve"> Конкурсна документација (на Порталу јавних набавки под </w:t>
      </w:r>
      <w:r>
        <w:rPr>
          <w:rFonts w:cs="Arial"/>
          <w:lang w:val="sr-Cyrl-RS"/>
        </w:rPr>
        <w:t>ш</w:t>
      </w:r>
      <w:r>
        <w:rPr>
          <w:rFonts w:cs="Arial"/>
        </w:rPr>
        <w:t>ифром_____</w:t>
      </w:r>
      <w:r w:rsidRPr="000D7315">
        <w:rPr>
          <w:rFonts w:cs="Arial"/>
        </w:rPr>
        <w:t>)</w:t>
      </w:r>
    </w:p>
    <w:p w:rsidR="00DC301C" w:rsidRDefault="000D6ACE" w:rsidP="00DC301C">
      <w:pPr>
        <w:spacing w:before="0"/>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DC301C">
        <w:rPr>
          <w:rFonts w:eastAsia="Calibri" w:cs="Arial"/>
          <w:lang w:val="sr-Cyrl-RS" w:eastAsia="zh-CN"/>
        </w:rPr>
        <w:t>Споразум о заједничком извршењу (уколико понуду подноси група понуђача)</w:t>
      </w:r>
    </w:p>
    <w:p w:rsidR="008E6AC0" w:rsidRPr="008E6AC0" w:rsidRDefault="008E6AC0" w:rsidP="001353DA">
      <w:pPr>
        <w:spacing w:before="0"/>
        <w:rPr>
          <w:rFonts w:cs="Arial"/>
          <w:spacing w:val="2"/>
          <w:sz w:val="4"/>
          <w:szCs w:val="4"/>
          <w:lang w:val="sr-Cyrl-CS"/>
        </w:rPr>
      </w:pPr>
    </w:p>
    <w:p w:rsidR="00A42F4A" w:rsidRPr="00FA67BA" w:rsidRDefault="00A42F4A" w:rsidP="001353DA">
      <w:pPr>
        <w:spacing w:before="0"/>
        <w:rPr>
          <w:rFonts w:cs="Arial"/>
          <w:spacing w:val="2"/>
          <w:sz w:val="10"/>
          <w:szCs w:val="10"/>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66647F" w:rsidRDefault="0066647F"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BA2108">
        <w:rPr>
          <w:rFonts w:cs="Arial"/>
          <w:b/>
          <w:lang w:val="sr-Cyrl-RS"/>
        </w:rPr>
        <w:t>5</w:t>
      </w:r>
      <w:r w:rsidRPr="00F10346">
        <w:rPr>
          <w:rFonts w:cs="Arial"/>
          <w:b/>
        </w:rPr>
        <w:t>.</w:t>
      </w:r>
      <w:proofErr w:type="gramEnd"/>
    </w:p>
    <w:p w:rsidR="00343A18"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8E6AC0" w:rsidRDefault="008E6AC0" w:rsidP="00343A18">
      <w:pPr>
        <w:pStyle w:val="KDParagraf"/>
        <w:spacing w:before="0"/>
        <w:rPr>
          <w:rFonts w:cs="Arial"/>
          <w:lang w:val="sr-Cyrl-RS"/>
        </w:rPr>
      </w:pPr>
    </w:p>
    <w:p w:rsidR="00A42F4A" w:rsidRDefault="00A42F4A" w:rsidP="00343A18">
      <w:pPr>
        <w:pStyle w:val="KDParagraf"/>
        <w:spacing w:before="0"/>
        <w:rPr>
          <w:rFonts w:cs="Arial"/>
          <w:lang w:val="sr-Cyrl-RS"/>
        </w:rPr>
      </w:pPr>
    </w:p>
    <w:p w:rsidR="00FA67BA" w:rsidRDefault="00FA67BA" w:rsidP="00343A18">
      <w:pPr>
        <w:pStyle w:val="KDParagraf"/>
        <w:spacing w:before="0"/>
        <w:rPr>
          <w:rFonts w:cs="Arial"/>
          <w:lang w:val="sr-Cyrl-RS"/>
        </w:rPr>
      </w:pPr>
    </w:p>
    <w:p w:rsidR="00A42F4A" w:rsidRPr="008E6AC0" w:rsidRDefault="00A42F4A"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4535DF" w:rsidRDefault="00677614" w:rsidP="00343A18">
      <w:pPr>
        <w:pStyle w:val="KDParagraf"/>
        <w:spacing w:before="0"/>
        <w:rPr>
          <w:rFonts w:cs="Arial"/>
          <w:lang w:val="sr-Cyrl-RS"/>
        </w:rPr>
      </w:pPr>
      <w:r w:rsidRPr="00B963FD">
        <w:rPr>
          <w:rFonts w:cs="Arial"/>
        </w:rPr>
        <w:t>_____________________________</w:t>
      </w:r>
      <w:r w:rsidR="0066647F">
        <w:rPr>
          <w:rFonts w:cs="Arial"/>
        </w:rPr>
        <w:t>__</w:t>
      </w:r>
      <w:r w:rsidRPr="00B963FD">
        <w:rPr>
          <w:rFonts w:cs="Arial"/>
        </w:rPr>
        <w:t xml:space="preserve">                       ________________________</w:t>
      </w:r>
      <w:r w:rsidR="004535DF">
        <w:rPr>
          <w:rFonts w:cs="Arial"/>
          <w:lang w:val="sr-Cyrl-RS"/>
        </w:rPr>
        <w:t>___</w:t>
      </w:r>
      <w:r w:rsidR="0066647F">
        <w:rPr>
          <w:rFonts w:cs="Arial"/>
          <w:lang w:val="sr-Cyrl-RS"/>
        </w:rPr>
        <w:t>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1F4F15" w:rsidRDefault="00926F25" w:rsidP="00DC301C">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sectPr w:rsidR="001F4F15" w:rsidSect="00455F03">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2B" w:rsidRDefault="0040252B">
      <w:r>
        <w:separator/>
      </w:r>
    </w:p>
    <w:p w:rsidR="0040252B" w:rsidRDefault="0040252B"/>
  </w:endnote>
  <w:endnote w:type="continuationSeparator" w:id="0">
    <w:p w:rsidR="0040252B" w:rsidRDefault="0040252B">
      <w:r>
        <w:continuationSeparator/>
      </w:r>
    </w:p>
    <w:p w:rsidR="0040252B" w:rsidRDefault="00402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E8" w:rsidRDefault="008B0FE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FE8" w:rsidRDefault="008B0FE8" w:rsidP="00841BE7">
    <w:pPr>
      <w:pStyle w:val="Footer"/>
      <w:ind w:right="360"/>
    </w:pPr>
  </w:p>
  <w:p w:rsidR="008B0FE8" w:rsidRDefault="008B0FE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E8" w:rsidRPr="00EC5BB4" w:rsidRDefault="008B0FE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287C">
      <w:rPr>
        <w:rStyle w:val="PageNumber"/>
        <w:rFonts w:cs="Arial"/>
        <w:b/>
        <w:noProof/>
        <w:szCs w:val="24"/>
      </w:rPr>
      <w:t>60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287C">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E8" w:rsidRPr="00EC5BB4" w:rsidRDefault="008B0FE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287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287C">
      <w:rPr>
        <w:rStyle w:val="PageNumber"/>
        <w:rFonts w:cs="Arial"/>
        <w:b/>
        <w:noProof/>
        <w:szCs w:val="24"/>
      </w:rPr>
      <w:t>60</w:t>
    </w:r>
    <w:r w:rsidRPr="00EC5BB4">
      <w:rPr>
        <w:rStyle w:val="PageNumber"/>
        <w:rFonts w:cs="Arial"/>
        <w:b/>
        <w:szCs w:val="24"/>
      </w:rPr>
      <w:fldChar w:fldCharType="end"/>
    </w:r>
  </w:p>
  <w:p w:rsidR="008B0FE8" w:rsidRDefault="008B0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2B" w:rsidRDefault="0040252B">
      <w:r>
        <w:separator/>
      </w:r>
    </w:p>
    <w:p w:rsidR="0040252B" w:rsidRDefault="0040252B"/>
  </w:footnote>
  <w:footnote w:type="continuationSeparator" w:id="0">
    <w:p w:rsidR="0040252B" w:rsidRDefault="0040252B">
      <w:r>
        <w:continuationSeparator/>
      </w:r>
    </w:p>
    <w:p w:rsidR="0040252B" w:rsidRDefault="004025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E8" w:rsidRDefault="008B0FE8" w:rsidP="004276AD">
    <w:pPr>
      <w:pStyle w:val="Header"/>
      <w:rPr>
        <w:sz w:val="20"/>
      </w:rPr>
    </w:pPr>
  </w:p>
  <w:p w:rsidR="008B0FE8" w:rsidRDefault="008B0FE8"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8B0FE8" w:rsidRPr="00432117" w:rsidRDefault="008B0FE8" w:rsidP="00CE7415">
    <w:pPr>
      <w:pStyle w:val="Header"/>
      <w:spacing w:before="0"/>
      <w:jc w:val="left"/>
      <w:rPr>
        <w:szCs w:val="24"/>
        <w:lang w:val="sr-Cyrl-RS"/>
      </w:rPr>
    </w:pPr>
    <w:r w:rsidRPr="00EC5BB4">
      <w:rPr>
        <w:szCs w:val="24"/>
      </w:rPr>
      <w:t>ЈН</w:t>
    </w:r>
    <w:r>
      <w:rPr>
        <w:szCs w:val="24"/>
        <w:lang w:val="sr-Cyrl-RS"/>
      </w:rPr>
      <w:t xml:space="preserve"> </w:t>
    </w:r>
    <w:r w:rsidRPr="00506DA0">
      <w:t>3000/</w:t>
    </w:r>
    <w:r>
      <w:t>1960</w:t>
    </w:r>
    <w:r w:rsidRPr="00506DA0">
      <w:t>/201</w:t>
    </w:r>
    <w:r>
      <w:t>7</w:t>
    </w:r>
    <w:r>
      <w:rPr>
        <w:lang w:val="sr-Latn-RS"/>
      </w:rPr>
      <w:t xml:space="preserve"> </w:t>
    </w:r>
    <w:r w:rsidRPr="00ED1FC8">
      <w:rPr>
        <w:szCs w:val="24"/>
      </w:rPr>
      <w:t>(</w:t>
    </w:r>
    <w:r>
      <w:rPr>
        <w:szCs w:val="24"/>
        <w:lang w:val="sr-Cyrl-RS"/>
      </w:rPr>
      <w:t>НН 2097/</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E8" w:rsidRDefault="008B0FE8" w:rsidP="004276AD">
    <w:pPr>
      <w:pStyle w:val="Header"/>
    </w:pPr>
  </w:p>
  <w:p w:rsidR="008B0FE8" w:rsidRDefault="008B0FE8"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8B0FE8" w:rsidRPr="00FC4A81" w:rsidRDefault="008B0FE8" w:rsidP="00CE7415">
    <w:pPr>
      <w:pStyle w:val="Header"/>
      <w:spacing w:before="0"/>
      <w:jc w:val="left"/>
      <w:rPr>
        <w:szCs w:val="24"/>
      </w:rPr>
    </w:pPr>
    <w:r w:rsidRPr="00113B84">
      <w:rPr>
        <w:szCs w:val="24"/>
      </w:rPr>
      <w:t>ЈН</w:t>
    </w:r>
    <w:r>
      <w:rPr>
        <w:szCs w:val="24"/>
      </w:rPr>
      <w:t xml:space="preserve"> </w:t>
    </w:r>
    <w:r w:rsidRPr="00FC4A81">
      <w:rPr>
        <w:rFonts w:cs="Arial"/>
        <w:sz w:val="22"/>
        <w:szCs w:val="22"/>
        <w:lang w:val="sr-Cyrl-CS"/>
      </w:rPr>
      <w:t>3000/</w:t>
    </w:r>
    <w:r w:rsidRPr="00FC4A81">
      <w:rPr>
        <w:rFonts w:cs="Arial"/>
        <w:sz w:val="22"/>
        <w:szCs w:val="22"/>
        <w:lang w:val="sr-Latn-RS"/>
      </w:rPr>
      <w:t>1960</w:t>
    </w:r>
    <w:r w:rsidRPr="00FC4A81">
      <w:rPr>
        <w:rFonts w:cs="Arial"/>
        <w:sz w:val="22"/>
        <w:szCs w:val="22"/>
        <w:lang w:val="sr-Cyrl-CS"/>
      </w:rPr>
      <w:t xml:space="preserve">/2017 (НН </w:t>
    </w:r>
    <w:r w:rsidRPr="00FC4A81">
      <w:rPr>
        <w:rFonts w:cs="Arial"/>
        <w:sz w:val="22"/>
        <w:szCs w:val="22"/>
        <w:lang w:val="sr-Latn-RS"/>
      </w:rPr>
      <w:t>2097</w:t>
    </w:r>
    <w:r w:rsidRPr="00FC4A81">
      <w:rPr>
        <w:rFonts w:cs="Arial"/>
        <w:sz w:val="22"/>
        <w:szCs w:val="22"/>
        <w:lang w:val="sr-Cyrl-CS"/>
      </w:rPr>
      <w:t>/2017)</w:t>
    </w:r>
  </w:p>
  <w:p w:rsidR="008B0FE8" w:rsidRPr="00210557" w:rsidRDefault="008B0FE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D01DD8"/>
    <w:multiLevelType w:val="hybridMultilevel"/>
    <w:tmpl w:val="76D44028"/>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2052A4"/>
    <w:multiLevelType w:val="hybridMultilevel"/>
    <w:tmpl w:val="92623F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575F3C"/>
    <w:multiLevelType w:val="hybridMultilevel"/>
    <w:tmpl w:val="D0FE463C"/>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AE00745"/>
    <w:multiLevelType w:val="hybridMultilevel"/>
    <w:tmpl w:val="CD641FF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04571"/>
    <w:multiLevelType w:val="hybridMultilevel"/>
    <w:tmpl w:val="AB86BA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4B25C11"/>
    <w:multiLevelType w:val="multilevel"/>
    <w:tmpl w:val="87FE7B7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9C205F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1394DDD"/>
    <w:multiLevelType w:val="hybridMultilevel"/>
    <w:tmpl w:val="9628F3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5"/>
  </w:num>
  <w:num w:numId="3">
    <w:abstractNumId w:val="86"/>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70"/>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6"/>
  </w:num>
  <w:num w:numId="12">
    <w:abstractNumId w:val="67"/>
  </w:num>
  <w:num w:numId="13">
    <w:abstractNumId w:val="60"/>
  </w:num>
  <w:num w:numId="14">
    <w:abstractNumId w:val="57"/>
  </w:num>
  <w:num w:numId="15">
    <w:abstractNumId w:val="77"/>
  </w:num>
  <w:num w:numId="16">
    <w:abstractNumId w:val="64"/>
  </w:num>
  <w:num w:numId="17">
    <w:abstractNumId w:val="87"/>
  </w:num>
  <w:num w:numId="18">
    <w:abstractNumId w:val="90"/>
  </w:num>
  <w:num w:numId="19">
    <w:abstractNumId w:val="87"/>
  </w:num>
  <w:num w:numId="20">
    <w:abstractNumId w:val="50"/>
  </w:num>
  <w:num w:numId="21">
    <w:abstractNumId w:val="80"/>
  </w:num>
  <w:num w:numId="22">
    <w:abstractNumId w:val="66"/>
  </w:num>
  <w:num w:numId="23">
    <w:abstractNumId w:val="51"/>
  </w:num>
  <w:num w:numId="24">
    <w:abstractNumId w:val="74"/>
  </w:num>
  <w:num w:numId="25">
    <w:abstractNumId w:val="89"/>
  </w:num>
  <w:num w:numId="26">
    <w:abstractNumId w:val="78"/>
  </w:num>
  <w:num w:numId="27">
    <w:abstractNumId w:val="92"/>
  </w:num>
  <w:num w:numId="28">
    <w:abstractNumId w:val="82"/>
  </w:num>
  <w:num w:numId="29">
    <w:abstractNumId w:val="72"/>
  </w:num>
  <w:num w:numId="30">
    <w:abstractNumId w:val="81"/>
  </w:num>
  <w:num w:numId="31">
    <w:abstractNumId w:val="73"/>
  </w:num>
  <w:num w:numId="32">
    <w:abstractNumId w:val="71"/>
  </w:num>
  <w:num w:numId="33">
    <w:abstractNumId w:val="58"/>
  </w:num>
  <w:num w:numId="34">
    <w:abstractNumId w:val="49"/>
  </w:num>
  <w:num w:numId="35">
    <w:abstractNumId w:val="63"/>
  </w:num>
  <w:num w:numId="36">
    <w:abstractNumId w:val="68"/>
  </w:num>
  <w:num w:numId="37">
    <w:abstractNumId w:val="6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DB3"/>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972"/>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3AC"/>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1C1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AEA"/>
    <w:rsid w:val="00065071"/>
    <w:rsid w:val="0006514D"/>
    <w:rsid w:val="00065368"/>
    <w:rsid w:val="00065492"/>
    <w:rsid w:val="00065849"/>
    <w:rsid w:val="00065CA1"/>
    <w:rsid w:val="00065DE7"/>
    <w:rsid w:val="000663EE"/>
    <w:rsid w:val="00066E57"/>
    <w:rsid w:val="00067717"/>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CBF"/>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4EFB"/>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4F46"/>
    <w:rsid w:val="000C50A0"/>
    <w:rsid w:val="000C5468"/>
    <w:rsid w:val="000C547B"/>
    <w:rsid w:val="000C562B"/>
    <w:rsid w:val="000C5731"/>
    <w:rsid w:val="000C5D43"/>
    <w:rsid w:val="000C67B2"/>
    <w:rsid w:val="000C7024"/>
    <w:rsid w:val="000C7B91"/>
    <w:rsid w:val="000C7BB7"/>
    <w:rsid w:val="000D003F"/>
    <w:rsid w:val="000D02E0"/>
    <w:rsid w:val="000D0A7F"/>
    <w:rsid w:val="000D0D30"/>
    <w:rsid w:val="000D1051"/>
    <w:rsid w:val="000D13DB"/>
    <w:rsid w:val="000D14F7"/>
    <w:rsid w:val="000D18B7"/>
    <w:rsid w:val="000D1CFB"/>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2FCD"/>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5D8"/>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A"/>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860"/>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D42"/>
    <w:rsid w:val="00176E06"/>
    <w:rsid w:val="00176FF7"/>
    <w:rsid w:val="0017701F"/>
    <w:rsid w:val="0017727A"/>
    <w:rsid w:val="00177669"/>
    <w:rsid w:val="00177A9A"/>
    <w:rsid w:val="00177CD2"/>
    <w:rsid w:val="00180100"/>
    <w:rsid w:val="00180408"/>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4E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4C4"/>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5B"/>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734"/>
    <w:rsid w:val="002008DA"/>
    <w:rsid w:val="002009BF"/>
    <w:rsid w:val="00200C66"/>
    <w:rsid w:val="00200CBB"/>
    <w:rsid w:val="00200E58"/>
    <w:rsid w:val="00200E82"/>
    <w:rsid w:val="002019F6"/>
    <w:rsid w:val="0020243A"/>
    <w:rsid w:val="002028A7"/>
    <w:rsid w:val="00202CCD"/>
    <w:rsid w:val="00202CD8"/>
    <w:rsid w:val="00202D27"/>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85D"/>
    <w:rsid w:val="00221994"/>
    <w:rsid w:val="002227E8"/>
    <w:rsid w:val="00222BA3"/>
    <w:rsid w:val="00222C12"/>
    <w:rsid w:val="00222E33"/>
    <w:rsid w:val="00222EC2"/>
    <w:rsid w:val="0022305B"/>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90A"/>
    <w:rsid w:val="00230DAD"/>
    <w:rsid w:val="00230DC9"/>
    <w:rsid w:val="00232552"/>
    <w:rsid w:val="00232912"/>
    <w:rsid w:val="00232AB4"/>
    <w:rsid w:val="00232BD9"/>
    <w:rsid w:val="00232DF7"/>
    <w:rsid w:val="002330AB"/>
    <w:rsid w:val="00233121"/>
    <w:rsid w:val="00233412"/>
    <w:rsid w:val="00233981"/>
    <w:rsid w:val="00233B0E"/>
    <w:rsid w:val="00233B9E"/>
    <w:rsid w:val="00233EC5"/>
    <w:rsid w:val="00234135"/>
    <w:rsid w:val="00234AB4"/>
    <w:rsid w:val="00234AFE"/>
    <w:rsid w:val="00235005"/>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70E"/>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72F"/>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246"/>
    <w:rsid w:val="002963F0"/>
    <w:rsid w:val="00296950"/>
    <w:rsid w:val="00296972"/>
    <w:rsid w:val="00297017"/>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D08"/>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7DD"/>
    <w:rsid w:val="002C1D56"/>
    <w:rsid w:val="002C229F"/>
    <w:rsid w:val="002C2378"/>
    <w:rsid w:val="002C247D"/>
    <w:rsid w:val="002C2733"/>
    <w:rsid w:val="002C2AC1"/>
    <w:rsid w:val="002C2AF6"/>
    <w:rsid w:val="002C3141"/>
    <w:rsid w:val="002C3274"/>
    <w:rsid w:val="002C3283"/>
    <w:rsid w:val="002C342F"/>
    <w:rsid w:val="002C34EE"/>
    <w:rsid w:val="002C352C"/>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C7DAE"/>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58B"/>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8A"/>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4A45"/>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60F"/>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DE0"/>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545"/>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363"/>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2B"/>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668"/>
    <w:rsid w:val="0040775A"/>
    <w:rsid w:val="004077E5"/>
    <w:rsid w:val="00410307"/>
    <w:rsid w:val="004107FE"/>
    <w:rsid w:val="004109FA"/>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6E1E"/>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A3B"/>
    <w:rsid w:val="00446EC0"/>
    <w:rsid w:val="00447244"/>
    <w:rsid w:val="00447702"/>
    <w:rsid w:val="0044779D"/>
    <w:rsid w:val="00447B18"/>
    <w:rsid w:val="00447D24"/>
    <w:rsid w:val="00450C9B"/>
    <w:rsid w:val="00450EB3"/>
    <w:rsid w:val="0045105A"/>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5B5"/>
    <w:rsid w:val="0045469A"/>
    <w:rsid w:val="0045575A"/>
    <w:rsid w:val="004559F1"/>
    <w:rsid w:val="00455D19"/>
    <w:rsid w:val="00455E5C"/>
    <w:rsid w:val="00455F03"/>
    <w:rsid w:val="004563DE"/>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188"/>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A7E6A"/>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259"/>
    <w:rsid w:val="004C57A6"/>
    <w:rsid w:val="004C5DFB"/>
    <w:rsid w:val="004C612A"/>
    <w:rsid w:val="004C6778"/>
    <w:rsid w:val="004C6B3C"/>
    <w:rsid w:val="004C6BA7"/>
    <w:rsid w:val="004C6F2C"/>
    <w:rsid w:val="004C70B4"/>
    <w:rsid w:val="004C7474"/>
    <w:rsid w:val="004C75D3"/>
    <w:rsid w:val="004C76E8"/>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CD1"/>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2C62"/>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DB6"/>
    <w:rsid w:val="0052736F"/>
    <w:rsid w:val="00527AD1"/>
    <w:rsid w:val="00527D2B"/>
    <w:rsid w:val="005302BC"/>
    <w:rsid w:val="005309C9"/>
    <w:rsid w:val="00530A5C"/>
    <w:rsid w:val="00530AB7"/>
    <w:rsid w:val="00530BEF"/>
    <w:rsid w:val="0053102B"/>
    <w:rsid w:val="00531165"/>
    <w:rsid w:val="005311B1"/>
    <w:rsid w:val="0053125F"/>
    <w:rsid w:val="00531ACB"/>
    <w:rsid w:val="00531B86"/>
    <w:rsid w:val="00531CA5"/>
    <w:rsid w:val="00532360"/>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7E"/>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887"/>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BDA"/>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267"/>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0E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17"/>
    <w:rsid w:val="005C2435"/>
    <w:rsid w:val="005C2A56"/>
    <w:rsid w:val="005C2EF7"/>
    <w:rsid w:val="005C301A"/>
    <w:rsid w:val="005C305B"/>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39"/>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09D"/>
    <w:rsid w:val="00617242"/>
    <w:rsid w:val="006204E2"/>
    <w:rsid w:val="00620511"/>
    <w:rsid w:val="00620723"/>
    <w:rsid w:val="00620D0B"/>
    <w:rsid w:val="00620E07"/>
    <w:rsid w:val="006213F4"/>
    <w:rsid w:val="00621752"/>
    <w:rsid w:val="00621765"/>
    <w:rsid w:val="006220D5"/>
    <w:rsid w:val="006222FF"/>
    <w:rsid w:val="00622459"/>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23D"/>
    <w:rsid w:val="00631454"/>
    <w:rsid w:val="006318B6"/>
    <w:rsid w:val="00631E7E"/>
    <w:rsid w:val="00631EB7"/>
    <w:rsid w:val="006327A1"/>
    <w:rsid w:val="006328D3"/>
    <w:rsid w:val="00632FBA"/>
    <w:rsid w:val="00633020"/>
    <w:rsid w:val="00633662"/>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232"/>
    <w:rsid w:val="00641918"/>
    <w:rsid w:val="00641947"/>
    <w:rsid w:val="00641AAF"/>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E5F"/>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7F"/>
    <w:rsid w:val="006664D5"/>
    <w:rsid w:val="00666A36"/>
    <w:rsid w:val="00666FF0"/>
    <w:rsid w:val="0066786C"/>
    <w:rsid w:val="00667A08"/>
    <w:rsid w:val="00670208"/>
    <w:rsid w:val="00670461"/>
    <w:rsid w:val="00670808"/>
    <w:rsid w:val="006709E5"/>
    <w:rsid w:val="00670C4B"/>
    <w:rsid w:val="00670DB0"/>
    <w:rsid w:val="006720CE"/>
    <w:rsid w:val="00672264"/>
    <w:rsid w:val="00672C02"/>
    <w:rsid w:val="00672DAC"/>
    <w:rsid w:val="00673399"/>
    <w:rsid w:val="006734A8"/>
    <w:rsid w:val="0067367A"/>
    <w:rsid w:val="00673B4A"/>
    <w:rsid w:val="00673D4B"/>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C23"/>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37"/>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685"/>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4811"/>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4B41"/>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170"/>
    <w:rsid w:val="006F3560"/>
    <w:rsid w:val="006F35C3"/>
    <w:rsid w:val="006F3750"/>
    <w:rsid w:val="006F3A60"/>
    <w:rsid w:val="006F41BB"/>
    <w:rsid w:val="006F48D1"/>
    <w:rsid w:val="006F48E4"/>
    <w:rsid w:val="006F549A"/>
    <w:rsid w:val="006F570F"/>
    <w:rsid w:val="006F571D"/>
    <w:rsid w:val="006F59FA"/>
    <w:rsid w:val="006F5E76"/>
    <w:rsid w:val="006F602A"/>
    <w:rsid w:val="006F6115"/>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5F4C"/>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AF3"/>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0F"/>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3B69"/>
    <w:rsid w:val="00784653"/>
    <w:rsid w:val="00785033"/>
    <w:rsid w:val="00785302"/>
    <w:rsid w:val="007854CE"/>
    <w:rsid w:val="00785A36"/>
    <w:rsid w:val="0078604C"/>
    <w:rsid w:val="00786594"/>
    <w:rsid w:val="0078666F"/>
    <w:rsid w:val="00786746"/>
    <w:rsid w:val="00786775"/>
    <w:rsid w:val="00786904"/>
    <w:rsid w:val="00786A21"/>
    <w:rsid w:val="00786E5B"/>
    <w:rsid w:val="00787388"/>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97F80"/>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909"/>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31A"/>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5D6C"/>
    <w:rsid w:val="008260CD"/>
    <w:rsid w:val="00826664"/>
    <w:rsid w:val="00827257"/>
    <w:rsid w:val="00827917"/>
    <w:rsid w:val="00830956"/>
    <w:rsid w:val="008310C4"/>
    <w:rsid w:val="0083122D"/>
    <w:rsid w:val="0083139A"/>
    <w:rsid w:val="00831BD7"/>
    <w:rsid w:val="00832564"/>
    <w:rsid w:val="00833768"/>
    <w:rsid w:val="008337DE"/>
    <w:rsid w:val="00833911"/>
    <w:rsid w:val="00833A37"/>
    <w:rsid w:val="00834673"/>
    <w:rsid w:val="00834839"/>
    <w:rsid w:val="00834929"/>
    <w:rsid w:val="00834A47"/>
    <w:rsid w:val="00834F58"/>
    <w:rsid w:val="00835CD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627"/>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9"/>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33"/>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0FE8"/>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1CE"/>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854"/>
    <w:rsid w:val="008E3DE9"/>
    <w:rsid w:val="008E42BF"/>
    <w:rsid w:val="008E4331"/>
    <w:rsid w:val="008E449F"/>
    <w:rsid w:val="008E528D"/>
    <w:rsid w:val="008E52D9"/>
    <w:rsid w:val="008E5400"/>
    <w:rsid w:val="008E55AF"/>
    <w:rsid w:val="008E583F"/>
    <w:rsid w:val="008E585A"/>
    <w:rsid w:val="008E5BBB"/>
    <w:rsid w:val="008E6530"/>
    <w:rsid w:val="008E6893"/>
    <w:rsid w:val="008E6AC0"/>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5DA1"/>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05D"/>
    <w:rsid w:val="00915173"/>
    <w:rsid w:val="00915590"/>
    <w:rsid w:val="00915B26"/>
    <w:rsid w:val="00915BB7"/>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1C8B"/>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452"/>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4C8"/>
    <w:rsid w:val="00972CFE"/>
    <w:rsid w:val="00973044"/>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EE4"/>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1A99"/>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6E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6EA7"/>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349"/>
    <w:rsid w:val="009D2510"/>
    <w:rsid w:val="009D2639"/>
    <w:rsid w:val="009D287C"/>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5F1A"/>
    <w:rsid w:val="009D639F"/>
    <w:rsid w:val="009D6D05"/>
    <w:rsid w:val="009D74B5"/>
    <w:rsid w:val="009D791C"/>
    <w:rsid w:val="009D7B3C"/>
    <w:rsid w:val="009D7C04"/>
    <w:rsid w:val="009E00BF"/>
    <w:rsid w:val="009E0408"/>
    <w:rsid w:val="009E0772"/>
    <w:rsid w:val="009E099D"/>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6EA"/>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E07"/>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816"/>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2F4A"/>
    <w:rsid w:val="00A43292"/>
    <w:rsid w:val="00A43519"/>
    <w:rsid w:val="00A43BE3"/>
    <w:rsid w:val="00A43EFF"/>
    <w:rsid w:val="00A444CB"/>
    <w:rsid w:val="00A4489B"/>
    <w:rsid w:val="00A4490C"/>
    <w:rsid w:val="00A44B7E"/>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E7B"/>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857"/>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2DD2"/>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7F7"/>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782"/>
    <w:rsid w:val="00AB3921"/>
    <w:rsid w:val="00AB3DA2"/>
    <w:rsid w:val="00AB3E2C"/>
    <w:rsid w:val="00AB3F73"/>
    <w:rsid w:val="00AB416F"/>
    <w:rsid w:val="00AB4555"/>
    <w:rsid w:val="00AB4ACA"/>
    <w:rsid w:val="00AB51E6"/>
    <w:rsid w:val="00AB603E"/>
    <w:rsid w:val="00AB628B"/>
    <w:rsid w:val="00AB63DA"/>
    <w:rsid w:val="00AB6BBB"/>
    <w:rsid w:val="00AB70D2"/>
    <w:rsid w:val="00AB71FF"/>
    <w:rsid w:val="00AB7468"/>
    <w:rsid w:val="00AB7882"/>
    <w:rsid w:val="00AB78F1"/>
    <w:rsid w:val="00AB7CD9"/>
    <w:rsid w:val="00AC043E"/>
    <w:rsid w:val="00AC0714"/>
    <w:rsid w:val="00AC0777"/>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A05"/>
    <w:rsid w:val="00AD0BDD"/>
    <w:rsid w:val="00AD0C24"/>
    <w:rsid w:val="00AD0CF5"/>
    <w:rsid w:val="00AD0E3E"/>
    <w:rsid w:val="00AD0FBA"/>
    <w:rsid w:val="00AD1340"/>
    <w:rsid w:val="00AD1363"/>
    <w:rsid w:val="00AD1370"/>
    <w:rsid w:val="00AD1BB1"/>
    <w:rsid w:val="00AD1D00"/>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5DA"/>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A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950"/>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4F"/>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BA9"/>
    <w:rsid w:val="00B14CFF"/>
    <w:rsid w:val="00B14D96"/>
    <w:rsid w:val="00B154F0"/>
    <w:rsid w:val="00B15823"/>
    <w:rsid w:val="00B15BD5"/>
    <w:rsid w:val="00B15E46"/>
    <w:rsid w:val="00B16257"/>
    <w:rsid w:val="00B16538"/>
    <w:rsid w:val="00B16670"/>
    <w:rsid w:val="00B17150"/>
    <w:rsid w:val="00B173E0"/>
    <w:rsid w:val="00B17472"/>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A3D"/>
    <w:rsid w:val="00B27F64"/>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1EA"/>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2"/>
    <w:rsid w:val="00B677C8"/>
    <w:rsid w:val="00B67A37"/>
    <w:rsid w:val="00B67C02"/>
    <w:rsid w:val="00B67C31"/>
    <w:rsid w:val="00B700D3"/>
    <w:rsid w:val="00B70BD6"/>
    <w:rsid w:val="00B71B46"/>
    <w:rsid w:val="00B72190"/>
    <w:rsid w:val="00B722F4"/>
    <w:rsid w:val="00B72DA0"/>
    <w:rsid w:val="00B72F2E"/>
    <w:rsid w:val="00B73336"/>
    <w:rsid w:val="00B7342A"/>
    <w:rsid w:val="00B73437"/>
    <w:rsid w:val="00B73EB4"/>
    <w:rsid w:val="00B73F08"/>
    <w:rsid w:val="00B740FF"/>
    <w:rsid w:val="00B743E6"/>
    <w:rsid w:val="00B7442A"/>
    <w:rsid w:val="00B74703"/>
    <w:rsid w:val="00B753FE"/>
    <w:rsid w:val="00B75414"/>
    <w:rsid w:val="00B75528"/>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108"/>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0A"/>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AED"/>
    <w:rsid w:val="00BB2C48"/>
    <w:rsid w:val="00BB2CC1"/>
    <w:rsid w:val="00BB2CF4"/>
    <w:rsid w:val="00BB2E09"/>
    <w:rsid w:val="00BB38DB"/>
    <w:rsid w:val="00BB3A9D"/>
    <w:rsid w:val="00BB3DA3"/>
    <w:rsid w:val="00BB4028"/>
    <w:rsid w:val="00BB4103"/>
    <w:rsid w:val="00BB4431"/>
    <w:rsid w:val="00BB443C"/>
    <w:rsid w:val="00BB4DD1"/>
    <w:rsid w:val="00BB5112"/>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892"/>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1588"/>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E0"/>
    <w:rsid w:val="00C1530A"/>
    <w:rsid w:val="00C158C6"/>
    <w:rsid w:val="00C16743"/>
    <w:rsid w:val="00C16FD9"/>
    <w:rsid w:val="00C172AB"/>
    <w:rsid w:val="00C17734"/>
    <w:rsid w:val="00C17816"/>
    <w:rsid w:val="00C17B23"/>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2F02"/>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0CC"/>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6EE"/>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169"/>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A3E"/>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47A"/>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357"/>
    <w:rsid w:val="00CC6633"/>
    <w:rsid w:val="00CC6771"/>
    <w:rsid w:val="00CC683A"/>
    <w:rsid w:val="00CC68C3"/>
    <w:rsid w:val="00CC6E50"/>
    <w:rsid w:val="00CC70C0"/>
    <w:rsid w:val="00CC724D"/>
    <w:rsid w:val="00CC74E7"/>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92F"/>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BF3"/>
    <w:rsid w:val="00D17C24"/>
    <w:rsid w:val="00D202A7"/>
    <w:rsid w:val="00D206CB"/>
    <w:rsid w:val="00D20B17"/>
    <w:rsid w:val="00D20E51"/>
    <w:rsid w:val="00D2130B"/>
    <w:rsid w:val="00D2180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19A"/>
    <w:rsid w:val="00D251A7"/>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6D6"/>
    <w:rsid w:val="00D35B83"/>
    <w:rsid w:val="00D35C02"/>
    <w:rsid w:val="00D366FB"/>
    <w:rsid w:val="00D36996"/>
    <w:rsid w:val="00D3701C"/>
    <w:rsid w:val="00D370AF"/>
    <w:rsid w:val="00D370DA"/>
    <w:rsid w:val="00D372C8"/>
    <w:rsid w:val="00D37560"/>
    <w:rsid w:val="00D379CA"/>
    <w:rsid w:val="00D40190"/>
    <w:rsid w:val="00D406FC"/>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8E"/>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3D"/>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AC2"/>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026"/>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01C"/>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1F"/>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ACF"/>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1FFF"/>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60D"/>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5EA"/>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2BE"/>
    <w:rsid w:val="00E4759D"/>
    <w:rsid w:val="00E4764D"/>
    <w:rsid w:val="00E50E50"/>
    <w:rsid w:val="00E514C3"/>
    <w:rsid w:val="00E514E8"/>
    <w:rsid w:val="00E51FF0"/>
    <w:rsid w:val="00E52596"/>
    <w:rsid w:val="00E525DC"/>
    <w:rsid w:val="00E52BEC"/>
    <w:rsid w:val="00E52C59"/>
    <w:rsid w:val="00E52D85"/>
    <w:rsid w:val="00E52FC1"/>
    <w:rsid w:val="00E5345E"/>
    <w:rsid w:val="00E5377F"/>
    <w:rsid w:val="00E53EF1"/>
    <w:rsid w:val="00E5439A"/>
    <w:rsid w:val="00E54496"/>
    <w:rsid w:val="00E54716"/>
    <w:rsid w:val="00E54963"/>
    <w:rsid w:val="00E54F1C"/>
    <w:rsid w:val="00E54F2B"/>
    <w:rsid w:val="00E54F6D"/>
    <w:rsid w:val="00E5548B"/>
    <w:rsid w:val="00E557CB"/>
    <w:rsid w:val="00E55B8F"/>
    <w:rsid w:val="00E55C0C"/>
    <w:rsid w:val="00E562D1"/>
    <w:rsid w:val="00E56365"/>
    <w:rsid w:val="00E5698F"/>
    <w:rsid w:val="00E56AAE"/>
    <w:rsid w:val="00E571CA"/>
    <w:rsid w:val="00E5743D"/>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EAD"/>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983"/>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20"/>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9C1"/>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F11"/>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7A7"/>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2DC"/>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C7DF6"/>
    <w:rsid w:val="00ED0014"/>
    <w:rsid w:val="00ED009C"/>
    <w:rsid w:val="00ED022F"/>
    <w:rsid w:val="00ED11CE"/>
    <w:rsid w:val="00ED13B2"/>
    <w:rsid w:val="00ED1C41"/>
    <w:rsid w:val="00ED1FC8"/>
    <w:rsid w:val="00ED2894"/>
    <w:rsid w:val="00ED2B45"/>
    <w:rsid w:val="00ED2E35"/>
    <w:rsid w:val="00ED303A"/>
    <w:rsid w:val="00ED3182"/>
    <w:rsid w:val="00ED345E"/>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70F"/>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A4F"/>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794"/>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3DF"/>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0E6"/>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7BA"/>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4A81"/>
    <w:rsid w:val="00FC546A"/>
    <w:rsid w:val="00FC58AF"/>
    <w:rsid w:val="00FC5F24"/>
    <w:rsid w:val="00FC5F8E"/>
    <w:rsid w:val="00FC6284"/>
    <w:rsid w:val="00FC68BA"/>
    <w:rsid w:val="00FC6A5C"/>
    <w:rsid w:val="00FC6C92"/>
    <w:rsid w:val="00FC7212"/>
    <w:rsid w:val="00FC7857"/>
    <w:rsid w:val="00FC7F04"/>
    <w:rsid w:val="00FD041C"/>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607"/>
    <w:rsid w:val="00FE4C19"/>
    <w:rsid w:val="00FE4C95"/>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8472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character" w:styleId="Emphasis">
    <w:name w:val="Emphasis"/>
    <w:qFormat/>
    <w:rsid w:val="00A14E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8472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character" w:styleId="Emphasis">
    <w:name w:val="Emphasis"/>
    <w:qFormat/>
    <w:rsid w:val="00A14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35768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2B95091-3214-474F-94AB-1A5AD85E1782}">
  <ds:schemaRefs>
    <ds:schemaRef ds:uri="http://schemas.openxmlformats.org/officeDocument/2006/bibliography"/>
  </ds:schemaRefs>
</ds:datastoreItem>
</file>

<file path=customXml/itemProps100.xml><?xml version="1.0" encoding="utf-8"?>
<ds:datastoreItem xmlns:ds="http://schemas.openxmlformats.org/officeDocument/2006/customXml" ds:itemID="{D125036A-73F6-49AF-87F2-FED1372742AF}">
  <ds:schemaRefs>
    <ds:schemaRef ds:uri="http://schemas.openxmlformats.org/officeDocument/2006/bibliography"/>
  </ds:schemaRefs>
</ds:datastoreItem>
</file>

<file path=customXml/itemProps101.xml><?xml version="1.0" encoding="utf-8"?>
<ds:datastoreItem xmlns:ds="http://schemas.openxmlformats.org/officeDocument/2006/customXml" ds:itemID="{CF52833B-915A-4E99-A181-ED5D5CBC9847}">
  <ds:schemaRefs>
    <ds:schemaRef ds:uri="http://schemas.openxmlformats.org/officeDocument/2006/bibliography"/>
  </ds:schemaRefs>
</ds:datastoreItem>
</file>

<file path=customXml/itemProps102.xml><?xml version="1.0" encoding="utf-8"?>
<ds:datastoreItem xmlns:ds="http://schemas.openxmlformats.org/officeDocument/2006/customXml" ds:itemID="{3FD0921F-72DC-4CF8-949C-95CA44873419}">
  <ds:schemaRefs>
    <ds:schemaRef ds:uri="http://schemas.openxmlformats.org/officeDocument/2006/bibliography"/>
  </ds:schemaRefs>
</ds:datastoreItem>
</file>

<file path=customXml/itemProps103.xml><?xml version="1.0" encoding="utf-8"?>
<ds:datastoreItem xmlns:ds="http://schemas.openxmlformats.org/officeDocument/2006/customXml" ds:itemID="{A015BAB2-6DD9-4FE9-8A64-5FAB8C3DB586}">
  <ds:schemaRefs>
    <ds:schemaRef ds:uri="http://schemas.openxmlformats.org/officeDocument/2006/bibliography"/>
  </ds:schemaRefs>
</ds:datastoreItem>
</file>

<file path=customXml/itemProps104.xml><?xml version="1.0" encoding="utf-8"?>
<ds:datastoreItem xmlns:ds="http://schemas.openxmlformats.org/officeDocument/2006/customXml" ds:itemID="{3F0ADE8D-487B-4ED2-BFBD-BB39B9C5E5C9}">
  <ds:schemaRefs>
    <ds:schemaRef ds:uri="http://schemas.openxmlformats.org/officeDocument/2006/bibliography"/>
  </ds:schemaRefs>
</ds:datastoreItem>
</file>

<file path=customXml/itemProps105.xml><?xml version="1.0" encoding="utf-8"?>
<ds:datastoreItem xmlns:ds="http://schemas.openxmlformats.org/officeDocument/2006/customXml" ds:itemID="{F3FAA5C7-61A6-4DB7-A27B-7DC7B425F10A}">
  <ds:schemaRefs>
    <ds:schemaRef ds:uri="http://schemas.openxmlformats.org/officeDocument/2006/bibliography"/>
  </ds:schemaRefs>
</ds:datastoreItem>
</file>

<file path=customXml/itemProps106.xml><?xml version="1.0" encoding="utf-8"?>
<ds:datastoreItem xmlns:ds="http://schemas.openxmlformats.org/officeDocument/2006/customXml" ds:itemID="{8FA1155D-CA6B-427E-B0CF-139FC25FFC28}">
  <ds:schemaRefs>
    <ds:schemaRef ds:uri="http://schemas.openxmlformats.org/officeDocument/2006/bibliography"/>
  </ds:schemaRefs>
</ds:datastoreItem>
</file>

<file path=customXml/itemProps107.xml><?xml version="1.0" encoding="utf-8"?>
<ds:datastoreItem xmlns:ds="http://schemas.openxmlformats.org/officeDocument/2006/customXml" ds:itemID="{45D08999-1DFA-4688-B702-DC711DD691E5}">
  <ds:schemaRefs>
    <ds:schemaRef ds:uri="http://schemas.openxmlformats.org/officeDocument/2006/bibliography"/>
  </ds:schemaRefs>
</ds:datastoreItem>
</file>

<file path=customXml/itemProps108.xml><?xml version="1.0" encoding="utf-8"?>
<ds:datastoreItem xmlns:ds="http://schemas.openxmlformats.org/officeDocument/2006/customXml" ds:itemID="{10BDE7D3-5EEF-4D7C-9866-73CEF44AEB40}">
  <ds:schemaRefs>
    <ds:schemaRef ds:uri="http://schemas.openxmlformats.org/officeDocument/2006/bibliography"/>
  </ds:schemaRefs>
</ds:datastoreItem>
</file>

<file path=customXml/itemProps109.xml><?xml version="1.0" encoding="utf-8"?>
<ds:datastoreItem xmlns:ds="http://schemas.openxmlformats.org/officeDocument/2006/customXml" ds:itemID="{9429A7BC-1874-4D9E-A7D0-7097060DDC6F}">
  <ds:schemaRefs>
    <ds:schemaRef ds:uri="http://schemas.openxmlformats.org/officeDocument/2006/bibliography"/>
  </ds:schemaRefs>
</ds:datastoreItem>
</file>

<file path=customXml/itemProps11.xml><?xml version="1.0" encoding="utf-8"?>
<ds:datastoreItem xmlns:ds="http://schemas.openxmlformats.org/officeDocument/2006/customXml" ds:itemID="{0CC3D642-3808-4170-9BAD-1C5B9A9B709C}">
  <ds:schemaRefs>
    <ds:schemaRef ds:uri="http://schemas.openxmlformats.org/officeDocument/2006/bibliography"/>
  </ds:schemaRefs>
</ds:datastoreItem>
</file>

<file path=customXml/itemProps110.xml><?xml version="1.0" encoding="utf-8"?>
<ds:datastoreItem xmlns:ds="http://schemas.openxmlformats.org/officeDocument/2006/customXml" ds:itemID="{DE039C0D-4F27-46E4-8EEA-01B4498781BD}">
  <ds:schemaRefs>
    <ds:schemaRef ds:uri="http://schemas.openxmlformats.org/officeDocument/2006/bibliography"/>
  </ds:schemaRefs>
</ds:datastoreItem>
</file>

<file path=customXml/itemProps111.xml><?xml version="1.0" encoding="utf-8"?>
<ds:datastoreItem xmlns:ds="http://schemas.openxmlformats.org/officeDocument/2006/customXml" ds:itemID="{0D1AB239-F850-454D-A371-1A8AD7F918B7}">
  <ds:schemaRefs>
    <ds:schemaRef ds:uri="http://schemas.openxmlformats.org/officeDocument/2006/bibliography"/>
  </ds:schemaRefs>
</ds:datastoreItem>
</file>

<file path=customXml/itemProps112.xml><?xml version="1.0" encoding="utf-8"?>
<ds:datastoreItem xmlns:ds="http://schemas.openxmlformats.org/officeDocument/2006/customXml" ds:itemID="{BD7ED3FB-E7E4-4DD4-A83C-E01670F5FC67}">
  <ds:schemaRefs>
    <ds:schemaRef ds:uri="http://schemas.openxmlformats.org/officeDocument/2006/bibliography"/>
  </ds:schemaRefs>
</ds:datastoreItem>
</file>

<file path=customXml/itemProps113.xml><?xml version="1.0" encoding="utf-8"?>
<ds:datastoreItem xmlns:ds="http://schemas.openxmlformats.org/officeDocument/2006/customXml" ds:itemID="{68571A3C-A5F3-4480-A514-321478664BBA}">
  <ds:schemaRefs>
    <ds:schemaRef ds:uri="http://schemas.openxmlformats.org/officeDocument/2006/bibliography"/>
  </ds:schemaRefs>
</ds:datastoreItem>
</file>

<file path=customXml/itemProps114.xml><?xml version="1.0" encoding="utf-8"?>
<ds:datastoreItem xmlns:ds="http://schemas.openxmlformats.org/officeDocument/2006/customXml" ds:itemID="{9AD2F29A-B9DC-48C6-AA3F-7190C6696822}">
  <ds:schemaRefs>
    <ds:schemaRef ds:uri="http://schemas.openxmlformats.org/officeDocument/2006/bibliography"/>
  </ds:schemaRefs>
</ds:datastoreItem>
</file>

<file path=customXml/itemProps115.xml><?xml version="1.0" encoding="utf-8"?>
<ds:datastoreItem xmlns:ds="http://schemas.openxmlformats.org/officeDocument/2006/customXml" ds:itemID="{6310B31B-9DB6-48D2-AE35-004188E2D6AC}">
  <ds:schemaRefs>
    <ds:schemaRef ds:uri="http://schemas.openxmlformats.org/officeDocument/2006/bibliography"/>
  </ds:schemaRefs>
</ds:datastoreItem>
</file>

<file path=customXml/itemProps116.xml><?xml version="1.0" encoding="utf-8"?>
<ds:datastoreItem xmlns:ds="http://schemas.openxmlformats.org/officeDocument/2006/customXml" ds:itemID="{03967E33-648D-4B21-8374-D70AFBB79194}">
  <ds:schemaRefs>
    <ds:schemaRef ds:uri="http://schemas.openxmlformats.org/officeDocument/2006/bibliography"/>
  </ds:schemaRefs>
</ds:datastoreItem>
</file>

<file path=customXml/itemProps117.xml><?xml version="1.0" encoding="utf-8"?>
<ds:datastoreItem xmlns:ds="http://schemas.openxmlformats.org/officeDocument/2006/customXml" ds:itemID="{1C53EC98-1E13-4F5A-80F2-5C2D2A4C54E7}">
  <ds:schemaRefs>
    <ds:schemaRef ds:uri="http://schemas.openxmlformats.org/officeDocument/2006/bibliography"/>
  </ds:schemaRefs>
</ds:datastoreItem>
</file>

<file path=customXml/itemProps118.xml><?xml version="1.0" encoding="utf-8"?>
<ds:datastoreItem xmlns:ds="http://schemas.openxmlformats.org/officeDocument/2006/customXml" ds:itemID="{6C1F1331-D1C9-45EF-8AB2-00547BFB8D04}">
  <ds:schemaRefs>
    <ds:schemaRef ds:uri="http://schemas.openxmlformats.org/officeDocument/2006/bibliography"/>
  </ds:schemaRefs>
</ds:datastoreItem>
</file>

<file path=customXml/itemProps119.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12.xml><?xml version="1.0" encoding="utf-8"?>
<ds:datastoreItem xmlns:ds="http://schemas.openxmlformats.org/officeDocument/2006/customXml" ds:itemID="{10F8CC13-AA3B-4000-94C8-CB54C1DD9EA5}">
  <ds:schemaRefs>
    <ds:schemaRef ds:uri="http://schemas.openxmlformats.org/officeDocument/2006/bibliography"/>
  </ds:schemaRefs>
</ds:datastoreItem>
</file>

<file path=customXml/itemProps120.xml><?xml version="1.0" encoding="utf-8"?>
<ds:datastoreItem xmlns:ds="http://schemas.openxmlformats.org/officeDocument/2006/customXml" ds:itemID="{BB061059-1702-4162-B1BB-CF55EF12BA77}">
  <ds:schemaRefs>
    <ds:schemaRef ds:uri="http://schemas.openxmlformats.org/officeDocument/2006/bibliography"/>
  </ds:schemaRefs>
</ds:datastoreItem>
</file>

<file path=customXml/itemProps121.xml><?xml version="1.0" encoding="utf-8"?>
<ds:datastoreItem xmlns:ds="http://schemas.openxmlformats.org/officeDocument/2006/customXml" ds:itemID="{A1F375AE-1565-4F92-9F5D-3754E84BFD41}">
  <ds:schemaRefs>
    <ds:schemaRef ds:uri="http://schemas.openxmlformats.org/officeDocument/2006/bibliography"/>
  </ds:schemaRefs>
</ds:datastoreItem>
</file>

<file path=customXml/itemProps122.xml><?xml version="1.0" encoding="utf-8"?>
<ds:datastoreItem xmlns:ds="http://schemas.openxmlformats.org/officeDocument/2006/customXml" ds:itemID="{8F29E192-2014-43CA-AE16-8B203B869EF6}">
  <ds:schemaRefs>
    <ds:schemaRef ds:uri="http://schemas.openxmlformats.org/officeDocument/2006/bibliography"/>
  </ds:schemaRefs>
</ds:datastoreItem>
</file>

<file path=customXml/itemProps123.xml><?xml version="1.0" encoding="utf-8"?>
<ds:datastoreItem xmlns:ds="http://schemas.openxmlformats.org/officeDocument/2006/customXml" ds:itemID="{23066DCE-A57B-4257-8CED-6BAA6632E788}">
  <ds:schemaRefs>
    <ds:schemaRef ds:uri="http://schemas.openxmlformats.org/officeDocument/2006/bibliography"/>
  </ds:schemaRefs>
</ds:datastoreItem>
</file>

<file path=customXml/itemProps124.xml><?xml version="1.0" encoding="utf-8"?>
<ds:datastoreItem xmlns:ds="http://schemas.openxmlformats.org/officeDocument/2006/customXml" ds:itemID="{78B6A73C-939E-4D87-92EC-1F55C7A92215}">
  <ds:schemaRefs>
    <ds:schemaRef ds:uri="http://schemas.openxmlformats.org/officeDocument/2006/bibliography"/>
  </ds:schemaRefs>
</ds:datastoreItem>
</file>

<file path=customXml/itemProps125.xml><?xml version="1.0" encoding="utf-8"?>
<ds:datastoreItem xmlns:ds="http://schemas.openxmlformats.org/officeDocument/2006/customXml" ds:itemID="{7008C34E-996C-4A9C-87C2-725D45986FC2}">
  <ds:schemaRefs>
    <ds:schemaRef ds:uri="http://schemas.openxmlformats.org/officeDocument/2006/bibliography"/>
  </ds:schemaRefs>
</ds:datastoreItem>
</file>

<file path=customXml/itemProps126.xml><?xml version="1.0" encoding="utf-8"?>
<ds:datastoreItem xmlns:ds="http://schemas.openxmlformats.org/officeDocument/2006/customXml" ds:itemID="{963BB2AA-8D01-4930-B420-E09508E31CF8}">
  <ds:schemaRefs>
    <ds:schemaRef ds:uri="http://schemas.openxmlformats.org/officeDocument/2006/bibliography"/>
  </ds:schemaRefs>
</ds:datastoreItem>
</file>

<file path=customXml/itemProps127.xml><?xml version="1.0" encoding="utf-8"?>
<ds:datastoreItem xmlns:ds="http://schemas.openxmlformats.org/officeDocument/2006/customXml" ds:itemID="{1F78D797-8111-4E45-8A27-05DB678980BA}">
  <ds:schemaRefs>
    <ds:schemaRef ds:uri="http://schemas.openxmlformats.org/officeDocument/2006/bibliography"/>
  </ds:schemaRefs>
</ds:datastoreItem>
</file>

<file path=customXml/itemProps128.xml><?xml version="1.0" encoding="utf-8"?>
<ds:datastoreItem xmlns:ds="http://schemas.openxmlformats.org/officeDocument/2006/customXml" ds:itemID="{B3CC3099-CD81-45DE-A779-7DC2F57D5042}">
  <ds:schemaRefs>
    <ds:schemaRef ds:uri="http://schemas.openxmlformats.org/officeDocument/2006/bibliography"/>
  </ds:schemaRefs>
</ds:datastoreItem>
</file>

<file path=customXml/itemProps129.xml><?xml version="1.0" encoding="utf-8"?>
<ds:datastoreItem xmlns:ds="http://schemas.openxmlformats.org/officeDocument/2006/customXml" ds:itemID="{BCA9785F-CE52-4C90-9239-91BA2438C728}">
  <ds:schemaRefs>
    <ds:schemaRef ds:uri="http://schemas.openxmlformats.org/officeDocument/2006/bibliography"/>
  </ds:schemaRefs>
</ds:datastoreItem>
</file>

<file path=customXml/itemProps13.xml><?xml version="1.0" encoding="utf-8"?>
<ds:datastoreItem xmlns:ds="http://schemas.openxmlformats.org/officeDocument/2006/customXml" ds:itemID="{7DA2EFE3-2644-4D01-84CF-F49909F1B915}">
  <ds:schemaRefs>
    <ds:schemaRef ds:uri="http://schemas.openxmlformats.org/officeDocument/2006/bibliography"/>
  </ds:schemaRefs>
</ds:datastoreItem>
</file>

<file path=customXml/itemProps130.xml><?xml version="1.0" encoding="utf-8"?>
<ds:datastoreItem xmlns:ds="http://schemas.openxmlformats.org/officeDocument/2006/customXml" ds:itemID="{9DA264E8-0586-4F1F-8ACC-1FB48AB4900D}">
  <ds:schemaRefs>
    <ds:schemaRef ds:uri="http://schemas.openxmlformats.org/officeDocument/2006/bibliography"/>
  </ds:schemaRefs>
</ds:datastoreItem>
</file>

<file path=customXml/itemProps131.xml><?xml version="1.0" encoding="utf-8"?>
<ds:datastoreItem xmlns:ds="http://schemas.openxmlformats.org/officeDocument/2006/customXml" ds:itemID="{92A8486A-45EF-4AF9-B180-2CF78C21C81A}">
  <ds:schemaRefs>
    <ds:schemaRef ds:uri="http://schemas.openxmlformats.org/officeDocument/2006/bibliography"/>
  </ds:schemaRefs>
</ds:datastoreItem>
</file>

<file path=customXml/itemProps132.xml><?xml version="1.0" encoding="utf-8"?>
<ds:datastoreItem xmlns:ds="http://schemas.openxmlformats.org/officeDocument/2006/customXml" ds:itemID="{56C04A1D-BA92-4527-9F91-B26FE042014B}">
  <ds:schemaRefs>
    <ds:schemaRef ds:uri="http://schemas.openxmlformats.org/officeDocument/2006/bibliography"/>
  </ds:schemaRefs>
</ds:datastoreItem>
</file>

<file path=customXml/itemProps133.xml><?xml version="1.0" encoding="utf-8"?>
<ds:datastoreItem xmlns:ds="http://schemas.openxmlformats.org/officeDocument/2006/customXml" ds:itemID="{78666A27-3ECA-43C5-B760-A8BD00C164DF}">
  <ds:schemaRefs>
    <ds:schemaRef ds:uri="http://schemas.openxmlformats.org/officeDocument/2006/bibliography"/>
  </ds:schemaRefs>
</ds:datastoreItem>
</file>

<file path=customXml/itemProps134.xml><?xml version="1.0" encoding="utf-8"?>
<ds:datastoreItem xmlns:ds="http://schemas.openxmlformats.org/officeDocument/2006/customXml" ds:itemID="{19AC119A-9E7A-4428-92AB-06D0989418F1}">
  <ds:schemaRefs>
    <ds:schemaRef ds:uri="http://schemas.openxmlformats.org/officeDocument/2006/bibliography"/>
  </ds:schemaRefs>
</ds:datastoreItem>
</file>

<file path=customXml/itemProps135.xml><?xml version="1.0" encoding="utf-8"?>
<ds:datastoreItem xmlns:ds="http://schemas.openxmlformats.org/officeDocument/2006/customXml" ds:itemID="{5AC9911E-BE96-42B8-99C2-1CE2B3F34F43}">
  <ds:schemaRefs>
    <ds:schemaRef ds:uri="http://schemas.openxmlformats.org/officeDocument/2006/bibliography"/>
  </ds:schemaRefs>
</ds:datastoreItem>
</file>

<file path=customXml/itemProps136.xml><?xml version="1.0" encoding="utf-8"?>
<ds:datastoreItem xmlns:ds="http://schemas.openxmlformats.org/officeDocument/2006/customXml" ds:itemID="{A15C9210-DA70-4F13-9D0C-6674567D0795}">
  <ds:schemaRefs>
    <ds:schemaRef ds:uri="http://schemas.openxmlformats.org/officeDocument/2006/bibliography"/>
  </ds:schemaRefs>
</ds:datastoreItem>
</file>

<file path=customXml/itemProps137.xml><?xml version="1.0" encoding="utf-8"?>
<ds:datastoreItem xmlns:ds="http://schemas.openxmlformats.org/officeDocument/2006/customXml" ds:itemID="{436DE39F-BC9F-463E-B05B-137BE70178BE}">
  <ds:schemaRefs>
    <ds:schemaRef ds:uri="http://schemas.openxmlformats.org/officeDocument/2006/bibliography"/>
  </ds:schemaRefs>
</ds:datastoreItem>
</file>

<file path=customXml/itemProps138.xml><?xml version="1.0" encoding="utf-8"?>
<ds:datastoreItem xmlns:ds="http://schemas.openxmlformats.org/officeDocument/2006/customXml" ds:itemID="{F0F7D49F-9226-491F-B774-263B90B9A332}">
  <ds:schemaRefs>
    <ds:schemaRef ds:uri="http://schemas.openxmlformats.org/officeDocument/2006/bibliography"/>
  </ds:schemaRefs>
</ds:datastoreItem>
</file>

<file path=customXml/itemProps139.xml><?xml version="1.0" encoding="utf-8"?>
<ds:datastoreItem xmlns:ds="http://schemas.openxmlformats.org/officeDocument/2006/customXml" ds:itemID="{56B36D19-B4E9-49FC-AD22-4E50C78EAB5D}">
  <ds:schemaRefs>
    <ds:schemaRef ds:uri="http://schemas.openxmlformats.org/officeDocument/2006/bibliography"/>
  </ds:schemaRefs>
</ds:datastoreItem>
</file>

<file path=customXml/itemProps14.xml><?xml version="1.0" encoding="utf-8"?>
<ds:datastoreItem xmlns:ds="http://schemas.openxmlformats.org/officeDocument/2006/customXml" ds:itemID="{5F8DAF79-7878-4E82-8AE6-07BF66D09AFC}">
  <ds:schemaRefs>
    <ds:schemaRef ds:uri="http://schemas.openxmlformats.org/officeDocument/2006/bibliography"/>
  </ds:schemaRefs>
</ds:datastoreItem>
</file>

<file path=customXml/itemProps140.xml><?xml version="1.0" encoding="utf-8"?>
<ds:datastoreItem xmlns:ds="http://schemas.openxmlformats.org/officeDocument/2006/customXml" ds:itemID="{7A3176BC-08C3-4405-ABA3-996552127AEA}">
  <ds:schemaRefs>
    <ds:schemaRef ds:uri="http://schemas.openxmlformats.org/officeDocument/2006/bibliography"/>
  </ds:schemaRefs>
</ds:datastoreItem>
</file>

<file path=customXml/itemProps141.xml><?xml version="1.0" encoding="utf-8"?>
<ds:datastoreItem xmlns:ds="http://schemas.openxmlformats.org/officeDocument/2006/customXml" ds:itemID="{9000E6AB-AC5A-4B8C-9DCF-0114517C8768}">
  <ds:schemaRefs>
    <ds:schemaRef ds:uri="http://schemas.openxmlformats.org/officeDocument/2006/bibliography"/>
  </ds:schemaRefs>
</ds:datastoreItem>
</file>

<file path=customXml/itemProps142.xml><?xml version="1.0" encoding="utf-8"?>
<ds:datastoreItem xmlns:ds="http://schemas.openxmlformats.org/officeDocument/2006/customXml" ds:itemID="{5F75C8FA-6B7C-423C-90A8-3B0C0803DE5E}">
  <ds:schemaRefs>
    <ds:schemaRef ds:uri="http://schemas.openxmlformats.org/officeDocument/2006/bibliography"/>
  </ds:schemaRefs>
</ds:datastoreItem>
</file>

<file path=customXml/itemProps143.xml><?xml version="1.0" encoding="utf-8"?>
<ds:datastoreItem xmlns:ds="http://schemas.openxmlformats.org/officeDocument/2006/customXml" ds:itemID="{A5E5F7F4-9215-4483-A16E-2BFD4B501FAF}">
  <ds:schemaRefs>
    <ds:schemaRef ds:uri="http://schemas.openxmlformats.org/officeDocument/2006/bibliography"/>
  </ds:schemaRefs>
</ds:datastoreItem>
</file>

<file path=customXml/itemProps144.xml><?xml version="1.0" encoding="utf-8"?>
<ds:datastoreItem xmlns:ds="http://schemas.openxmlformats.org/officeDocument/2006/customXml" ds:itemID="{C4F0FB6B-3161-4A53-A34F-AD8BDDD33D93}">
  <ds:schemaRefs>
    <ds:schemaRef ds:uri="http://schemas.openxmlformats.org/officeDocument/2006/bibliography"/>
  </ds:schemaRefs>
</ds:datastoreItem>
</file>

<file path=customXml/itemProps145.xml><?xml version="1.0" encoding="utf-8"?>
<ds:datastoreItem xmlns:ds="http://schemas.openxmlformats.org/officeDocument/2006/customXml" ds:itemID="{047A0F68-3DF3-4837-960E-7A2E50A8191C}">
  <ds:schemaRefs>
    <ds:schemaRef ds:uri="http://schemas.openxmlformats.org/officeDocument/2006/bibliography"/>
  </ds:schemaRefs>
</ds:datastoreItem>
</file>

<file path=customXml/itemProps146.xml><?xml version="1.0" encoding="utf-8"?>
<ds:datastoreItem xmlns:ds="http://schemas.openxmlformats.org/officeDocument/2006/customXml" ds:itemID="{DE381784-8512-494E-9C9F-658DD9C7A8C8}">
  <ds:schemaRefs>
    <ds:schemaRef ds:uri="http://schemas.openxmlformats.org/officeDocument/2006/bibliography"/>
  </ds:schemaRefs>
</ds:datastoreItem>
</file>

<file path=customXml/itemProps147.xml><?xml version="1.0" encoding="utf-8"?>
<ds:datastoreItem xmlns:ds="http://schemas.openxmlformats.org/officeDocument/2006/customXml" ds:itemID="{DD499B6C-B4E3-429F-A88E-1395A11744D1}">
  <ds:schemaRefs>
    <ds:schemaRef ds:uri="http://schemas.openxmlformats.org/officeDocument/2006/bibliography"/>
  </ds:schemaRefs>
</ds:datastoreItem>
</file>

<file path=customXml/itemProps148.xml><?xml version="1.0" encoding="utf-8"?>
<ds:datastoreItem xmlns:ds="http://schemas.openxmlformats.org/officeDocument/2006/customXml" ds:itemID="{28A6371D-E6F6-4152-A6F2-2D8539CC14EA}">
  <ds:schemaRefs>
    <ds:schemaRef ds:uri="http://schemas.openxmlformats.org/officeDocument/2006/bibliography"/>
  </ds:schemaRefs>
</ds:datastoreItem>
</file>

<file path=customXml/itemProps149.xml><?xml version="1.0" encoding="utf-8"?>
<ds:datastoreItem xmlns:ds="http://schemas.openxmlformats.org/officeDocument/2006/customXml" ds:itemID="{2920C23C-DA78-42B5-91BA-401956F1D8DA}">
  <ds:schemaRefs>
    <ds:schemaRef ds:uri="http://schemas.openxmlformats.org/officeDocument/2006/bibliography"/>
  </ds:schemaRefs>
</ds:datastoreItem>
</file>

<file path=customXml/itemProps15.xml><?xml version="1.0" encoding="utf-8"?>
<ds:datastoreItem xmlns:ds="http://schemas.openxmlformats.org/officeDocument/2006/customXml" ds:itemID="{C4B74D84-BD05-4946-9E76-39EC0B6E3EEE}">
  <ds:schemaRefs>
    <ds:schemaRef ds:uri="http://schemas.openxmlformats.org/officeDocument/2006/bibliography"/>
  </ds:schemaRefs>
</ds:datastoreItem>
</file>

<file path=customXml/itemProps150.xml><?xml version="1.0" encoding="utf-8"?>
<ds:datastoreItem xmlns:ds="http://schemas.openxmlformats.org/officeDocument/2006/customXml" ds:itemID="{05BD4410-D642-4DAA-9DAC-4AE557C2E6AB}">
  <ds:schemaRefs>
    <ds:schemaRef ds:uri="http://schemas.openxmlformats.org/officeDocument/2006/bibliography"/>
  </ds:schemaRefs>
</ds:datastoreItem>
</file>

<file path=customXml/itemProps151.xml><?xml version="1.0" encoding="utf-8"?>
<ds:datastoreItem xmlns:ds="http://schemas.openxmlformats.org/officeDocument/2006/customXml" ds:itemID="{39005FDF-3958-4B50-9981-B890DE5F6659}">
  <ds:schemaRefs>
    <ds:schemaRef ds:uri="http://schemas.openxmlformats.org/officeDocument/2006/bibliography"/>
  </ds:schemaRefs>
</ds:datastoreItem>
</file>

<file path=customXml/itemProps152.xml><?xml version="1.0" encoding="utf-8"?>
<ds:datastoreItem xmlns:ds="http://schemas.openxmlformats.org/officeDocument/2006/customXml" ds:itemID="{AFF36D11-8C04-4BFC-A0B7-A2BAAF0D2013}">
  <ds:schemaRefs>
    <ds:schemaRef ds:uri="http://schemas.openxmlformats.org/officeDocument/2006/bibliography"/>
  </ds:schemaRefs>
</ds:datastoreItem>
</file>

<file path=customXml/itemProps153.xml><?xml version="1.0" encoding="utf-8"?>
<ds:datastoreItem xmlns:ds="http://schemas.openxmlformats.org/officeDocument/2006/customXml" ds:itemID="{FEFD32CF-0AED-44C4-890C-4B0AF4395AF9}">
  <ds:schemaRefs>
    <ds:schemaRef ds:uri="http://schemas.openxmlformats.org/officeDocument/2006/bibliography"/>
  </ds:schemaRefs>
</ds:datastoreItem>
</file>

<file path=customXml/itemProps154.xml><?xml version="1.0" encoding="utf-8"?>
<ds:datastoreItem xmlns:ds="http://schemas.openxmlformats.org/officeDocument/2006/customXml" ds:itemID="{3FCC7384-4E15-4716-BBDD-034CFACC8B89}">
  <ds:schemaRefs>
    <ds:schemaRef ds:uri="http://schemas.openxmlformats.org/officeDocument/2006/bibliography"/>
  </ds:schemaRefs>
</ds:datastoreItem>
</file>

<file path=customXml/itemProps155.xml><?xml version="1.0" encoding="utf-8"?>
<ds:datastoreItem xmlns:ds="http://schemas.openxmlformats.org/officeDocument/2006/customXml" ds:itemID="{E2D14158-4CE8-4298-82A9-1CEF0700934D}">
  <ds:schemaRefs>
    <ds:schemaRef ds:uri="http://schemas.openxmlformats.org/officeDocument/2006/bibliography"/>
  </ds:schemaRefs>
</ds:datastoreItem>
</file>

<file path=customXml/itemProps156.xml><?xml version="1.0" encoding="utf-8"?>
<ds:datastoreItem xmlns:ds="http://schemas.openxmlformats.org/officeDocument/2006/customXml" ds:itemID="{6AF714B9-AD8D-4DAF-BA64-A2361BAC6C34}">
  <ds:schemaRefs>
    <ds:schemaRef ds:uri="http://schemas.openxmlformats.org/officeDocument/2006/bibliography"/>
  </ds:schemaRefs>
</ds:datastoreItem>
</file>

<file path=customXml/itemProps157.xml><?xml version="1.0" encoding="utf-8"?>
<ds:datastoreItem xmlns:ds="http://schemas.openxmlformats.org/officeDocument/2006/customXml" ds:itemID="{726D68B4-72C4-426F-810E-EF2AB5B4E2DC}">
  <ds:schemaRefs>
    <ds:schemaRef ds:uri="http://schemas.openxmlformats.org/officeDocument/2006/bibliography"/>
  </ds:schemaRefs>
</ds:datastoreItem>
</file>

<file path=customXml/itemProps16.xml><?xml version="1.0" encoding="utf-8"?>
<ds:datastoreItem xmlns:ds="http://schemas.openxmlformats.org/officeDocument/2006/customXml" ds:itemID="{06E40C70-4322-48A0-ACE1-55B9DD089B92}">
  <ds:schemaRefs>
    <ds:schemaRef ds:uri="http://schemas.openxmlformats.org/officeDocument/2006/bibliography"/>
  </ds:schemaRefs>
</ds:datastoreItem>
</file>

<file path=customXml/itemProps17.xml><?xml version="1.0" encoding="utf-8"?>
<ds:datastoreItem xmlns:ds="http://schemas.openxmlformats.org/officeDocument/2006/customXml" ds:itemID="{499FCA6F-591D-4335-9D33-2810B1F1A0DF}">
  <ds:schemaRefs>
    <ds:schemaRef ds:uri="http://schemas.openxmlformats.org/officeDocument/2006/bibliography"/>
  </ds:schemaRefs>
</ds:datastoreItem>
</file>

<file path=customXml/itemProps18.xml><?xml version="1.0" encoding="utf-8"?>
<ds:datastoreItem xmlns:ds="http://schemas.openxmlformats.org/officeDocument/2006/customXml" ds:itemID="{1408F446-9A03-4397-B0DF-44B3D3CF6E51}">
  <ds:schemaRefs>
    <ds:schemaRef ds:uri="http://schemas.openxmlformats.org/officeDocument/2006/bibliography"/>
  </ds:schemaRefs>
</ds:datastoreItem>
</file>

<file path=customXml/itemProps19.xml><?xml version="1.0" encoding="utf-8"?>
<ds:datastoreItem xmlns:ds="http://schemas.openxmlformats.org/officeDocument/2006/customXml" ds:itemID="{328761E5-B682-4437-9AD8-595DE222B746}">
  <ds:schemaRefs>
    <ds:schemaRef ds:uri="http://schemas.openxmlformats.org/officeDocument/2006/bibliography"/>
  </ds:schemaRefs>
</ds:datastoreItem>
</file>

<file path=customXml/itemProps2.xml><?xml version="1.0" encoding="utf-8"?>
<ds:datastoreItem xmlns:ds="http://schemas.openxmlformats.org/officeDocument/2006/customXml" ds:itemID="{BBE48A5A-8382-4C6E-AC37-C6BC474F286E}">
  <ds:schemaRefs>
    <ds:schemaRef ds:uri="http://schemas.openxmlformats.org/officeDocument/2006/bibliography"/>
  </ds:schemaRefs>
</ds:datastoreItem>
</file>

<file path=customXml/itemProps20.xml><?xml version="1.0" encoding="utf-8"?>
<ds:datastoreItem xmlns:ds="http://schemas.openxmlformats.org/officeDocument/2006/customXml" ds:itemID="{0F425C8C-B2D8-475B-A13D-6D5D46DF95FD}">
  <ds:schemaRefs>
    <ds:schemaRef ds:uri="http://schemas.openxmlformats.org/officeDocument/2006/bibliography"/>
  </ds:schemaRefs>
</ds:datastoreItem>
</file>

<file path=customXml/itemProps21.xml><?xml version="1.0" encoding="utf-8"?>
<ds:datastoreItem xmlns:ds="http://schemas.openxmlformats.org/officeDocument/2006/customXml" ds:itemID="{D07858B9-BEF7-433B-8E07-95909EFCF628}">
  <ds:schemaRefs>
    <ds:schemaRef ds:uri="http://schemas.openxmlformats.org/officeDocument/2006/bibliography"/>
  </ds:schemaRefs>
</ds:datastoreItem>
</file>

<file path=customXml/itemProps22.xml><?xml version="1.0" encoding="utf-8"?>
<ds:datastoreItem xmlns:ds="http://schemas.openxmlformats.org/officeDocument/2006/customXml" ds:itemID="{3E46B70B-7B8B-489F-8F9C-20ABED7C3BE7}">
  <ds:schemaRefs>
    <ds:schemaRef ds:uri="http://schemas.openxmlformats.org/officeDocument/2006/bibliography"/>
  </ds:schemaRefs>
</ds:datastoreItem>
</file>

<file path=customXml/itemProps23.xml><?xml version="1.0" encoding="utf-8"?>
<ds:datastoreItem xmlns:ds="http://schemas.openxmlformats.org/officeDocument/2006/customXml" ds:itemID="{C4E3DB9C-51DF-4667-8D4A-62CDC055A581}">
  <ds:schemaRefs>
    <ds:schemaRef ds:uri="http://schemas.openxmlformats.org/officeDocument/2006/bibliography"/>
  </ds:schemaRefs>
</ds:datastoreItem>
</file>

<file path=customXml/itemProps24.xml><?xml version="1.0" encoding="utf-8"?>
<ds:datastoreItem xmlns:ds="http://schemas.openxmlformats.org/officeDocument/2006/customXml" ds:itemID="{654A64DC-152C-4563-B016-20F457127DEA}">
  <ds:schemaRefs>
    <ds:schemaRef ds:uri="http://schemas.openxmlformats.org/officeDocument/2006/bibliography"/>
  </ds:schemaRefs>
</ds:datastoreItem>
</file>

<file path=customXml/itemProps25.xml><?xml version="1.0" encoding="utf-8"?>
<ds:datastoreItem xmlns:ds="http://schemas.openxmlformats.org/officeDocument/2006/customXml" ds:itemID="{EFC78E5D-647E-4E23-B421-A0C0EF193F87}">
  <ds:schemaRefs>
    <ds:schemaRef ds:uri="http://schemas.openxmlformats.org/officeDocument/2006/bibliography"/>
  </ds:schemaRefs>
</ds:datastoreItem>
</file>

<file path=customXml/itemProps26.xml><?xml version="1.0" encoding="utf-8"?>
<ds:datastoreItem xmlns:ds="http://schemas.openxmlformats.org/officeDocument/2006/customXml" ds:itemID="{84C7BAD5-C23B-4A1F-9254-256DC533AA46}">
  <ds:schemaRefs>
    <ds:schemaRef ds:uri="http://schemas.openxmlformats.org/officeDocument/2006/bibliography"/>
  </ds:schemaRefs>
</ds:datastoreItem>
</file>

<file path=customXml/itemProps27.xml><?xml version="1.0" encoding="utf-8"?>
<ds:datastoreItem xmlns:ds="http://schemas.openxmlformats.org/officeDocument/2006/customXml" ds:itemID="{6FA380FB-E366-4F2B-B0A5-51E7F08FF201}">
  <ds:schemaRefs>
    <ds:schemaRef ds:uri="http://schemas.openxmlformats.org/officeDocument/2006/bibliography"/>
  </ds:schemaRefs>
</ds:datastoreItem>
</file>

<file path=customXml/itemProps28.xml><?xml version="1.0" encoding="utf-8"?>
<ds:datastoreItem xmlns:ds="http://schemas.openxmlformats.org/officeDocument/2006/customXml" ds:itemID="{D39BB86B-76BD-40DD-B7A9-9E088C972951}">
  <ds:schemaRefs>
    <ds:schemaRef ds:uri="http://schemas.openxmlformats.org/officeDocument/2006/bibliography"/>
  </ds:schemaRefs>
</ds:datastoreItem>
</file>

<file path=customXml/itemProps29.xml><?xml version="1.0" encoding="utf-8"?>
<ds:datastoreItem xmlns:ds="http://schemas.openxmlformats.org/officeDocument/2006/customXml" ds:itemID="{A7D31F03-7911-4C7D-A281-E48245C8A423}">
  <ds:schemaRefs>
    <ds:schemaRef ds:uri="http://schemas.openxmlformats.org/officeDocument/2006/bibliography"/>
  </ds:schemaRefs>
</ds:datastoreItem>
</file>

<file path=customXml/itemProps3.xml><?xml version="1.0" encoding="utf-8"?>
<ds:datastoreItem xmlns:ds="http://schemas.openxmlformats.org/officeDocument/2006/customXml" ds:itemID="{4255359C-34B8-4E55-981B-B4D8A6A6B137}">
  <ds:schemaRefs>
    <ds:schemaRef ds:uri="http://schemas.openxmlformats.org/officeDocument/2006/bibliography"/>
  </ds:schemaRefs>
</ds:datastoreItem>
</file>

<file path=customXml/itemProps30.xml><?xml version="1.0" encoding="utf-8"?>
<ds:datastoreItem xmlns:ds="http://schemas.openxmlformats.org/officeDocument/2006/customXml" ds:itemID="{1CA677B0-38C8-4F06-9095-B7383DF455D2}">
  <ds:schemaRefs>
    <ds:schemaRef ds:uri="http://schemas.openxmlformats.org/officeDocument/2006/bibliography"/>
  </ds:schemaRefs>
</ds:datastoreItem>
</file>

<file path=customXml/itemProps31.xml><?xml version="1.0" encoding="utf-8"?>
<ds:datastoreItem xmlns:ds="http://schemas.openxmlformats.org/officeDocument/2006/customXml" ds:itemID="{A1A36839-08FB-4819-8978-C534956C4743}">
  <ds:schemaRefs>
    <ds:schemaRef ds:uri="http://schemas.openxmlformats.org/officeDocument/2006/bibliography"/>
  </ds:schemaRefs>
</ds:datastoreItem>
</file>

<file path=customXml/itemProps32.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33.xml><?xml version="1.0" encoding="utf-8"?>
<ds:datastoreItem xmlns:ds="http://schemas.openxmlformats.org/officeDocument/2006/customXml" ds:itemID="{46F978A2-9478-497A-863A-F9FB00AA24FD}">
  <ds:schemaRefs>
    <ds:schemaRef ds:uri="http://schemas.openxmlformats.org/officeDocument/2006/bibliography"/>
  </ds:schemaRefs>
</ds:datastoreItem>
</file>

<file path=customXml/itemProps34.xml><?xml version="1.0" encoding="utf-8"?>
<ds:datastoreItem xmlns:ds="http://schemas.openxmlformats.org/officeDocument/2006/customXml" ds:itemID="{6C4A44EA-7080-417C-B46F-CB00B652D073}">
  <ds:schemaRefs>
    <ds:schemaRef ds:uri="http://schemas.openxmlformats.org/officeDocument/2006/bibliography"/>
  </ds:schemaRefs>
</ds:datastoreItem>
</file>

<file path=customXml/itemProps35.xml><?xml version="1.0" encoding="utf-8"?>
<ds:datastoreItem xmlns:ds="http://schemas.openxmlformats.org/officeDocument/2006/customXml" ds:itemID="{7FDA5850-3B1F-4A31-9FF3-BDD8145DE0DD}">
  <ds:schemaRefs>
    <ds:schemaRef ds:uri="http://schemas.openxmlformats.org/officeDocument/2006/bibliography"/>
  </ds:schemaRefs>
</ds:datastoreItem>
</file>

<file path=customXml/itemProps36.xml><?xml version="1.0" encoding="utf-8"?>
<ds:datastoreItem xmlns:ds="http://schemas.openxmlformats.org/officeDocument/2006/customXml" ds:itemID="{777858FA-C097-494F-9AA6-21609083EA31}">
  <ds:schemaRefs>
    <ds:schemaRef ds:uri="http://schemas.openxmlformats.org/officeDocument/2006/bibliography"/>
  </ds:schemaRefs>
</ds:datastoreItem>
</file>

<file path=customXml/itemProps37.xml><?xml version="1.0" encoding="utf-8"?>
<ds:datastoreItem xmlns:ds="http://schemas.openxmlformats.org/officeDocument/2006/customXml" ds:itemID="{3AADDD42-59DA-4FAE-B49C-B84737AF0F7C}">
  <ds:schemaRefs>
    <ds:schemaRef ds:uri="http://schemas.openxmlformats.org/officeDocument/2006/bibliography"/>
  </ds:schemaRefs>
</ds:datastoreItem>
</file>

<file path=customXml/itemProps38.xml><?xml version="1.0" encoding="utf-8"?>
<ds:datastoreItem xmlns:ds="http://schemas.openxmlformats.org/officeDocument/2006/customXml" ds:itemID="{78918319-D5D9-417B-A576-DE9648DF5559}">
  <ds:schemaRefs>
    <ds:schemaRef ds:uri="http://schemas.openxmlformats.org/officeDocument/2006/bibliography"/>
  </ds:schemaRefs>
</ds:datastoreItem>
</file>

<file path=customXml/itemProps39.xml><?xml version="1.0" encoding="utf-8"?>
<ds:datastoreItem xmlns:ds="http://schemas.openxmlformats.org/officeDocument/2006/customXml" ds:itemID="{129AB52F-8466-4742-BCD4-D7006B74AC51}">
  <ds:schemaRefs>
    <ds:schemaRef ds:uri="http://schemas.openxmlformats.org/officeDocument/2006/bibliography"/>
  </ds:schemaRefs>
</ds:datastoreItem>
</file>

<file path=customXml/itemProps4.xml><?xml version="1.0" encoding="utf-8"?>
<ds:datastoreItem xmlns:ds="http://schemas.openxmlformats.org/officeDocument/2006/customXml" ds:itemID="{6B6B6249-61F0-40DE-AB63-461D5F8A87A3}">
  <ds:schemaRefs>
    <ds:schemaRef ds:uri="http://schemas.openxmlformats.org/officeDocument/2006/bibliography"/>
  </ds:schemaRefs>
</ds:datastoreItem>
</file>

<file path=customXml/itemProps40.xml><?xml version="1.0" encoding="utf-8"?>
<ds:datastoreItem xmlns:ds="http://schemas.openxmlformats.org/officeDocument/2006/customXml" ds:itemID="{074AC0EA-17CA-4E6A-9168-5BFFC5AEDD1C}">
  <ds:schemaRefs>
    <ds:schemaRef ds:uri="http://schemas.openxmlformats.org/officeDocument/2006/bibliography"/>
  </ds:schemaRefs>
</ds:datastoreItem>
</file>

<file path=customXml/itemProps41.xml><?xml version="1.0" encoding="utf-8"?>
<ds:datastoreItem xmlns:ds="http://schemas.openxmlformats.org/officeDocument/2006/customXml" ds:itemID="{7C1B3179-0293-45D5-A75E-D9CB1C45142C}">
  <ds:schemaRefs>
    <ds:schemaRef ds:uri="http://schemas.openxmlformats.org/officeDocument/2006/bibliography"/>
  </ds:schemaRefs>
</ds:datastoreItem>
</file>

<file path=customXml/itemProps42.xml><?xml version="1.0" encoding="utf-8"?>
<ds:datastoreItem xmlns:ds="http://schemas.openxmlformats.org/officeDocument/2006/customXml" ds:itemID="{1E6D0820-45DF-4B42-9D18-23A31D04ED52}">
  <ds:schemaRefs>
    <ds:schemaRef ds:uri="http://schemas.openxmlformats.org/officeDocument/2006/bibliography"/>
  </ds:schemaRefs>
</ds:datastoreItem>
</file>

<file path=customXml/itemProps43.xml><?xml version="1.0" encoding="utf-8"?>
<ds:datastoreItem xmlns:ds="http://schemas.openxmlformats.org/officeDocument/2006/customXml" ds:itemID="{2E4ECCFC-9ABA-4234-B4D2-D2CDC2E0CA48}">
  <ds:schemaRefs>
    <ds:schemaRef ds:uri="http://schemas.openxmlformats.org/officeDocument/2006/bibliography"/>
  </ds:schemaRefs>
</ds:datastoreItem>
</file>

<file path=customXml/itemProps44.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45.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46.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47.xml><?xml version="1.0" encoding="utf-8"?>
<ds:datastoreItem xmlns:ds="http://schemas.openxmlformats.org/officeDocument/2006/customXml" ds:itemID="{AC0C4930-922F-4E05-AF3F-B3F3EF2C5192}">
  <ds:schemaRefs>
    <ds:schemaRef ds:uri="http://schemas.openxmlformats.org/officeDocument/2006/bibliography"/>
  </ds:schemaRefs>
</ds:datastoreItem>
</file>

<file path=customXml/itemProps48.xml><?xml version="1.0" encoding="utf-8"?>
<ds:datastoreItem xmlns:ds="http://schemas.openxmlformats.org/officeDocument/2006/customXml" ds:itemID="{B9C7FC48-959E-4E1F-8169-6726FFF0443C}">
  <ds:schemaRefs>
    <ds:schemaRef ds:uri="http://schemas.openxmlformats.org/officeDocument/2006/bibliography"/>
  </ds:schemaRefs>
</ds:datastoreItem>
</file>

<file path=customXml/itemProps49.xml><?xml version="1.0" encoding="utf-8"?>
<ds:datastoreItem xmlns:ds="http://schemas.openxmlformats.org/officeDocument/2006/customXml" ds:itemID="{314CBBE3-DB7C-48BB-AAAD-37B1432FA485}">
  <ds:schemaRefs>
    <ds:schemaRef ds:uri="http://schemas.openxmlformats.org/officeDocument/2006/bibliography"/>
  </ds:schemaRefs>
</ds:datastoreItem>
</file>

<file path=customXml/itemProps5.xml><?xml version="1.0" encoding="utf-8"?>
<ds:datastoreItem xmlns:ds="http://schemas.openxmlformats.org/officeDocument/2006/customXml" ds:itemID="{905A2583-02B6-45F6-8A24-6AB853288685}">
  <ds:schemaRefs>
    <ds:schemaRef ds:uri="http://schemas.openxmlformats.org/officeDocument/2006/bibliography"/>
  </ds:schemaRefs>
</ds:datastoreItem>
</file>

<file path=customXml/itemProps50.xml><?xml version="1.0" encoding="utf-8"?>
<ds:datastoreItem xmlns:ds="http://schemas.openxmlformats.org/officeDocument/2006/customXml" ds:itemID="{60BC0F87-91A4-4ABE-AF74-B191CC451513}">
  <ds:schemaRefs>
    <ds:schemaRef ds:uri="http://schemas.openxmlformats.org/officeDocument/2006/bibliography"/>
  </ds:schemaRefs>
</ds:datastoreItem>
</file>

<file path=customXml/itemProps51.xml><?xml version="1.0" encoding="utf-8"?>
<ds:datastoreItem xmlns:ds="http://schemas.openxmlformats.org/officeDocument/2006/customXml" ds:itemID="{C0C59363-D24E-4489-A891-E8E83E4B6C84}">
  <ds:schemaRefs>
    <ds:schemaRef ds:uri="http://schemas.openxmlformats.org/officeDocument/2006/bibliography"/>
  </ds:schemaRefs>
</ds:datastoreItem>
</file>

<file path=customXml/itemProps52.xml><?xml version="1.0" encoding="utf-8"?>
<ds:datastoreItem xmlns:ds="http://schemas.openxmlformats.org/officeDocument/2006/customXml" ds:itemID="{875D3651-EF80-460F-93FA-84F34CE5B19A}">
  <ds:schemaRefs>
    <ds:schemaRef ds:uri="http://schemas.openxmlformats.org/officeDocument/2006/bibliography"/>
  </ds:schemaRefs>
</ds:datastoreItem>
</file>

<file path=customXml/itemProps53.xml><?xml version="1.0" encoding="utf-8"?>
<ds:datastoreItem xmlns:ds="http://schemas.openxmlformats.org/officeDocument/2006/customXml" ds:itemID="{7FB43F1A-C43B-4A67-AD61-18E318CBC022}">
  <ds:schemaRefs>
    <ds:schemaRef ds:uri="http://schemas.openxmlformats.org/officeDocument/2006/bibliography"/>
  </ds:schemaRefs>
</ds:datastoreItem>
</file>

<file path=customXml/itemProps54.xml><?xml version="1.0" encoding="utf-8"?>
<ds:datastoreItem xmlns:ds="http://schemas.openxmlformats.org/officeDocument/2006/customXml" ds:itemID="{B33F6A92-65ED-44ED-A9D1-599BEC45729F}">
  <ds:schemaRefs>
    <ds:schemaRef ds:uri="http://schemas.openxmlformats.org/officeDocument/2006/bibliography"/>
  </ds:schemaRefs>
</ds:datastoreItem>
</file>

<file path=customXml/itemProps55.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56.xml><?xml version="1.0" encoding="utf-8"?>
<ds:datastoreItem xmlns:ds="http://schemas.openxmlformats.org/officeDocument/2006/customXml" ds:itemID="{97789BEB-B8DA-48D1-B68E-369E14EC4BDD}">
  <ds:schemaRefs>
    <ds:schemaRef ds:uri="http://schemas.openxmlformats.org/officeDocument/2006/bibliography"/>
  </ds:schemaRefs>
</ds:datastoreItem>
</file>

<file path=customXml/itemProps57.xml><?xml version="1.0" encoding="utf-8"?>
<ds:datastoreItem xmlns:ds="http://schemas.openxmlformats.org/officeDocument/2006/customXml" ds:itemID="{73096A30-7F3A-4A58-A40B-4310DCACDD12}">
  <ds:schemaRefs>
    <ds:schemaRef ds:uri="http://schemas.openxmlformats.org/officeDocument/2006/bibliography"/>
  </ds:schemaRefs>
</ds:datastoreItem>
</file>

<file path=customXml/itemProps58.xml><?xml version="1.0" encoding="utf-8"?>
<ds:datastoreItem xmlns:ds="http://schemas.openxmlformats.org/officeDocument/2006/customXml" ds:itemID="{7C27DFF1-663F-4C77-81FD-066145297272}">
  <ds:schemaRefs>
    <ds:schemaRef ds:uri="http://schemas.openxmlformats.org/officeDocument/2006/bibliography"/>
  </ds:schemaRefs>
</ds:datastoreItem>
</file>

<file path=customXml/itemProps59.xml><?xml version="1.0" encoding="utf-8"?>
<ds:datastoreItem xmlns:ds="http://schemas.openxmlformats.org/officeDocument/2006/customXml" ds:itemID="{B365C52F-6E6D-4A47-A317-DD546F9B0573}">
  <ds:schemaRefs>
    <ds:schemaRef ds:uri="http://schemas.openxmlformats.org/officeDocument/2006/bibliography"/>
  </ds:schemaRefs>
</ds:datastoreItem>
</file>

<file path=customXml/itemProps6.xml><?xml version="1.0" encoding="utf-8"?>
<ds:datastoreItem xmlns:ds="http://schemas.openxmlformats.org/officeDocument/2006/customXml" ds:itemID="{C08E6C76-DEB5-4095-A5DE-1AD65EA63435}">
  <ds:schemaRefs>
    <ds:schemaRef ds:uri="http://schemas.openxmlformats.org/officeDocument/2006/bibliography"/>
  </ds:schemaRefs>
</ds:datastoreItem>
</file>

<file path=customXml/itemProps60.xml><?xml version="1.0" encoding="utf-8"?>
<ds:datastoreItem xmlns:ds="http://schemas.openxmlformats.org/officeDocument/2006/customXml" ds:itemID="{59C94618-9C2E-40F8-9048-4642256966CE}">
  <ds:schemaRefs>
    <ds:schemaRef ds:uri="http://schemas.openxmlformats.org/officeDocument/2006/bibliography"/>
  </ds:schemaRefs>
</ds:datastoreItem>
</file>

<file path=customXml/itemProps61.xml><?xml version="1.0" encoding="utf-8"?>
<ds:datastoreItem xmlns:ds="http://schemas.openxmlformats.org/officeDocument/2006/customXml" ds:itemID="{8922F462-52DD-4D14-9C3F-BD4DBC6C76D6}">
  <ds:schemaRefs>
    <ds:schemaRef ds:uri="http://schemas.openxmlformats.org/officeDocument/2006/bibliography"/>
  </ds:schemaRefs>
</ds:datastoreItem>
</file>

<file path=customXml/itemProps62.xml><?xml version="1.0" encoding="utf-8"?>
<ds:datastoreItem xmlns:ds="http://schemas.openxmlformats.org/officeDocument/2006/customXml" ds:itemID="{0AC9A66D-5CB5-4D54-AFB9-8A83F0592CF3}">
  <ds:schemaRefs>
    <ds:schemaRef ds:uri="http://schemas.openxmlformats.org/officeDocument/2006/bibliography"/>
  </ds:schemaRefs>
</ds:datastoreItem>
</file>

<file path=customXml/itemProps63.xml><?xml version="1.0" encoding="utf-8"?>
<ds:datastoreItem xmlns:ds="http://schemas.openxmlformats.org/officeDocument/2006/customXml" ds:itemID="{E26CE846-77E8-4A3D-88EE-362D08C4C0E9}">
  <ds:schemaRefs>
    <ds:schemaRef ds:uri="http://schemas.openxmlformats.org/officeDocument/2006/bibliography"/>
  </ds:schemaRefs>
</ds:datastoreItem>
</file>

<file path=customXml/itemProps64.xml><?xml version="1.0" encoding="utf-8"?>
<ds:datastoreItem xmlns:ds="http://schemas.openxmlformats.org/officeDocument/2006/customXml" ds:itemID="{C998AC8D-89DE-4471-B95C-AF552652C8F5}">
  <ds:schemaRefs>
    <ds:schemaRef ds:uri="http://schemas.openxmlformats.org/officeDocument/2006/bibliography"/>
  </ds:schemaRefs>
</ds:datastoreItem>
</file>

<file path=customXml/itemProps65.xml><?xml version="1.0" encoding="utf-8"?>
<ds:datastoreItem xmlns:ds="http://schemas.openxmlformats.org/officeDocument/2006/customXml" ds:itemID="{9E55106A-73AE-43BF-A0ED-1E1099EA33E0}">
  <ds:schemaRefs>
    <ds:schemaRef ds:uri="http://schemas.openxmlformats.org/officeDocument/2006/bibliography"/>
  </ds:schemaRefs>
</ds:datastoreItem>
</file>

<file path=customXml/itemProps66.xml><?xml version="1.0" encoding="utf-8"?>
<ds:datastoreItem xmlns:ds="http://schemas.openxmlformats.org/officeDocument/2006/customXml" ds:itemID="{73683F85-824F-49A9-B523-B0C78A9DC34B}">
  <ds:schemaRefs>
    <ds:schemaRef ds:uri="http://schemas.openxmlformats.org/officeDocument/2006/bibliography"/>
  </ds:schemaRefs>
</ds:datastoreItem>
</file>

<file path=customXml/itemProps67.xml><?xml version="1.0" encoding="utf-8"?>
<ds:datastoreItem xmlns:ds="http://schemas.openxmlformats.org/officeDocument/2006/customXml" ds:itemID="{7F0FD1FE-A3C9-4D0A-B7F4-18AD7B459017}">
  <ds:schemaRefs>
    <ds:schemaRef ds:uri="http://schemas.openxmlformats.org/officeDocument/2006/bibliography"/>
  </ds:schemaRefs>
</ds:datastoreItem>
</file>

<file path=customXml/itemProps68.xml><?xml version="1.0" encoding="utf-8"?>
<ds:datastoreItem xmlns:ds="http://schemas.openxmlformats.org/officeDocument/2006/customXml" ds:itemID="{B371F3A1-B091-43A0-8D54-330D80765956}">
  <ds:schemaRefs>
    <ds:schemaRef ds:uri="http://schemas.openxmlformats.org/officeDocument/2006/bibliography"/>
  </ds:schemaRefs>
</ds:datastoreItem>
</file>

<file path=customXml/itemProps69.xml><?xml version="1.0" encoding="utf-8"?>
<ds:datastoreItem xmlns:ds="http://schemas.openxmlformats.org/officeDocument/2006/customXml" ds:itemID="{E6289E22-120F-43C7-89B5-D4679D4BC92C}">
  <ds:schemaRefs>
    <ds:schemaRef ds:uri="http://schemas.openxmlformats.org/officeDocument/2006/bibliography"/>
  </ds:schemaRefs>
</ds:datastoreItem>
</file>

<file path=customXml/itemProps7.xml><?xml version="1.0" encoding="utf-8"?>
<ds:datastoreItem xmlns:ds="http://schemas.openxmlformats.org/officeDocument/2006/customXml" ds:itemID="{7A2D8428-796A-4956-B8BA-313AAD86DD6F}">
  <ds:schemaRefs>
    <ds:schemaRef ds:uri="http://schemas.openxmlformats.org/officeDocument/2006/bibliography"/>
  </ds:schemaRefs>
</ds:datastoreItem>
</file>

<file path=customXml/itemProps70.xml><?xml version="1.0" encoding="utf-8"?>
<ds:datastoreItem xmlns:ds="http://schemas.openxmlformats.org/officeDocument/2006/customXml" ds:itemID="{1E969C2D-4027-4121-8D0B-8C837FA7976B}">
  <ds:schemaRefs>
    <ds:schemaRef ds:uri="http://schemas.openxmlformats.org/officeDocument/2006/bibliography"/>
  </ds:schemaRefs>
</ds:datastoreItem>
</file>

<file path=customXml/itemProps71.xml><?xml version="1.0" encoding="utf-8"?>
<ds:datastoreItem xmlns:ds="http://schemas.openxmlformats.org/officeDocument/2006/customXml" ds:itemID="{80B24C0E-8364-4D7A-919D-74D7E206D3B9}">
  <ds:schemaRefs>
    <ds:schemaRef ds:uri="http://schemas.openxmlformats.org/officeDocument/2006/bibliography"/>
  </ds:schemaRefs>
</ds:datastoreItem>
</file>

<file path=customXml/itemProps72.xml><?xml version="1.0" encoding="utf-8"?>
<ds:datastoreItem xmlns:ds="http://schemas.openxmlformats.org/officeDocument/2006/customXml" ds:itemID="{E5E69450-3C16-4AAD-9C2C-FA2845F21EC4}">
  <ds:schemaRefs>
    <ds:schemaRef ds:uri="http://schemas.openxmlformats.org/officeDocument/2006/bibliography"/>
  </ds:schemaRefs>
</ds:datastoreItem>
</file>

<file path=customXml/itemProps73.xml><?xml version="1.0" encoding="utf-8"?>
<ds:datastoreItem xmlns:ds="http://schemas.openxmlformats.org/officeDocument/2006/customXml" ds:itemID="{2A67B29B-B63E-4278-B5CF-936AE3D57BBE}">
  <ds:schemaRefs>
    <ds:schemaRef ds:uri="http://schemas.openxmlformats.org/officeDocument/2006/bibliography"/>
  </ds:schemaRefs>
</ds:datastoreItem>
</file>

<file path=customXml/itemProps74.xml><?xml version="1.0" encoding="utf-8"?>
<ds:datastoreItem xmlns:ds="http://schemas.openxmlformats.org/officeDocument/2006/customXml" ds:itemID="{9E1A9A4F-7FD4-4AA4-81C7-450E96038501}">
  <ds:schemaRefs>
    <ds:schemaRef ds:uri="http://schemas.openxmlformats.org/officeDocument/2006/bibliography"/>
  </ds:schemaRefs>
</ds:datastoreItem>
</file>

<file path=customXml/itemProps75.xml><?xml version="1.0" encoding="utf-8"?>
<ds:datastoreItem xmlns:ds="http://schemas.openxmlformats.org/officeDocument/2006/customXml" ds:itemID="{C51B3E68-F089-46D9-A49D-3C642E69D204}">
  <ds:schemaRefs>
    <ds:schemaRef ds:uri="http://schemas.openxmlformats.org/officeDocument/2006/bibliography"/>
  </ds:schemaRefs>
</ds:datastoreItem>
</file>

<file path=customXml/itemProps76.xml><?xml version="1.0" encoding="utf-8"?>
<ds:datastoreItem xmlns:ds="http://schemas.openxmlformats.org/officeDocument/2006/customXml" ds:itemID="{BBCFB6C8-D888-49BF-947C-F2E0C164557D}">
  <ds:schemaRefs>
    <ds:schemaRef ds:uri="http://schemas.openxmlformats.org/officeDocument/2006/bibliography"/>
  </ds:schemaRefs>
</ds:datastoreItem>
</file>

<file path=customXml/itemProps77.xml><?xml version="1.0" encoding="utf-8"?>
<ds:datastoreItem xmlns:ds="http://schemas.openxmlformats.org/officeDocument/2006/customXml" ds:itemID="{386E9026-B856-49FB-A36E-DBD5A1CCAD87}">
  <ds:schemaRefs>
    <ds:schemaRef ds:uri="http://schemas.openxmlformats.org/officeDocument/2006/bibliography"/>
  </ds:schemaRefs>
</ds:datastoreItem>
</file>

<file path=customXml/itemProps78.xml><?xml version="1.0" encoding="utf-8"?>
<ds:datastoreItem xmlns:ds="http://schemas.openxmlformats.org/officeDocument/2006/customXml" ds:itemID="{9FE356D2-1CC9-414B-92AD-13C8E5B311C4}">
  <ds:schemaRefs>
    <ds:schemaRef ds:uri="http://schemas.openxmlformats.org/officeDocument/2006/bibliography"/>
  </ds:schemaRefs>
</ds:datastoreItem>
</file>

<file path=customXml/itemProps79.xml><?xml version="1.0" encoding="utf-8"?>
<ds:datastoreItem xmlns:ds="http://schemas.openxmlformats.org/officeDocument/2006/customXml" ds:itemID="{1721B09B-BE8C-422A-AEC4-3E9DD59140D1}">
  <ds:schemaRefs>
    <ds:schemaRef ds:uri="http://schemas.openxmlformats.org/officeDocument/2006/bibliography"/>
  </ds:schemaRefs>
</ds:datastoreItem>
</file>

<file path=customXml/itemProps8.xml><?xml version="1.0" encoding="utf-8"?>
<ds:datastoreItem xmlns:ds="http://schemas.openxmlformats.org/officeDocument/2006/customXml" ds:itemID="{0A0D276B-41E0-407F-820D-9DB46AFD29AB}">
  <ds:schemaRefs>
    <ds:schemaRef ds:uri="http://schemas.openxmlformats.org/officeDocument/2006/bibliography"/>
  </ds:schemaRefs>
</ds:datastoreItem>
</file>

<file path=customXml/itemProps80.xml><?xml version="1.0" encoding="utf-8"?>
<ds:datastoreItem xmlns:ds="http://schemas.openxmlformats.org/officeDocument/2006/customXml" ds:itemID="{0A37250B-D97D-4C34-8701-E7EBDCE14CED}">
  <ds:schemaRefs>
    <ds:schemaRef ds:uri="http://schemas.openxmlformats.org/officeDocument/2006/bibliography"/>
  </ds:schemaRefs>
</ds:datastoreItem>
</file>

<file path=customXml/itemProps81.xml><?xml version="1.0" encoding="utf-8"?>
<ds:datastoreItem xmlns:ds="http://schemas.openxmlformats.org/officeDocument/2006/customXml" ds:itemID="{5AFFAA32-AAA0-49F7-94CB-6ED21DEFEA3B}">
  <ds:schemaRefs>
    <ds:schemaRef ds:uri="http://schemas.openxmlformats.org/officeDocument/2006/bibliography"/>
  </ds:schemaRefs>
</ds:datastoreItem>
</file>

<file path=customXml/itemProps82.xml><?xml version="1.0" encoding="utf-8"?>
<ds:datastoreItem xmlns:ds="http://schemas.openxmlformats.org/officeDocument/2006/customXml" ds:itemID="{BD4A3ABA-AD62-4BA5-9A61-2C8812B894BC}">
  <ds:schemaRefs>
    <ds:schemaRef ds:uri="http://schemas.openxmlformats.org/officeDocument/2006/bibliography"/>
  </ds:schemaRefs>
</ds:datastoreItem>
</file>

<file path=customXml/itemProps83.xml><?xml version="1.0" encoding="utf-8"?>
<ds:datastoreItem xmlns:ds="http://schemas.openxmlformats.org/officeDocument/2006/customXml" ds:itemID="{9CCBA3AE-8B12-4F6C-AC0B-AF02B52B1753}">
  <ds:schemaRefs>
    <ds:schemaRef ds:uri="http://schemas.openxmlformats.org/officeDocument/2006/bibliography"/>
  </ds:schemaRefs>
</ds:datastoreItem>
</file>

<file path=customXml/itemProps84.xml><?xml version="1.0" encoding="utf-8"?>
<ds:datastoreItem xmlns:ds="http://schemas.openxmlformats.org/officeDocument/2006/customXml" ds:itemID="{6D333F64-AB33-4017-8C96-7ED7935F4AFF}">
  <ds:schemaRefs>
    <ds:schemaRef ds:uri="http://schemas.openxmlformats.org/officeDocument/2006/bibliography"/>
  </ds:schemaRefs>
</ds:datastoreItem>
</file>

<file path=customXml/itemProps85.xml><?xml version="1.0" encoding="utf-8"?>
<ds:datastoreItem xmlns:ds="http://schemas.openxmlformats.org/officeDocument/2006/customXml" ds:itemID="{F33A1E01-CF6C-40C4-92C6-1649CBCF9EA8}">
  <ds:schemaRefs>
    <ds:schemaRef ds:uri="http://schemas.openxmlformats.org/officeDocument/2006/bibliography"/>
  </ds:schemaRefs>
</ds:datastoreItem>
</file>

<file path=customXml/itemProps86.xml><?xml version="1.0" encoding="utf-8"?>
<ds:datastoreItem xmlns:ds="http://schemas.openxmlformats.org/officeDocument/2006/customXml" ds:itemID="{3610AFDF-BD74-4DA6-A377-77F35CC97EFB}">
  <ds:schemaRefs>
    <ds:schemaRef ds:uri="http://schemas.openxmlformats.org/officeDocument/2006/bibliography"/>
  </ds:schemaRefs>
</ds:datastoreItem>
</file>

<file path=customXml/itemProps87.xml><?xml version="1.0" encoding="utf-8"?>
<ds:datastoreItem xmlns:ds="http://schemas.openxmlformats.org/officeDocument/2006/customXml" ds:itemID="{843B1268-088E-46E5-997C-B44A96BEB711}">
  <ds:schemaRefs>
    <ds:schemaRef ds:uri="http://schemas.openxmlformats.org/officeDocument/2006/bibliography"/>
  </ds:schemaRefs>
</ds:datastoreItem>
</file>

<file path=customXml/itemProps88.xml><?xml version="1.0" encoding="utf-8"?>
<ds:datastoreItem xmlns:ds="http://schemas.openxmlformats.org/officeDocument/2006/customXml" ds:itemID="{9C92F3C9-DF52-4887-99C5-450BCC9581CC}">
  <ds:schemaRefs>
    <ds:schemaRef ds:uri="http://schemas.openxmlformats.org/officeDocument/2006/bibliography"/>
  </ds:schemaRefs>
</ds:datastoreItem>
</file>

<file path=customXml/itemProps89.xml><?xml version="1.0" encoding="utf-8"?>
<ds:datastoreItem xmlns:ds="http://schemas.openxmlformats.org/officeDocument/2006/customXml" ds:itemID="{0093A78F-40A2-4622-AF25-DF412AC7C27C}">
  <ds:schemaRefs>
    <ds:schemaRef ds:uri="http://schemas.openxmlformats.org/officeDocument/2006/bibliography"/>
  </ds:schemaRefs>
</ds:datastoreItem>
</file>

<file path=customXml/itemProps9.xml><?xml version="1.0" encoding="utf-8"?>
<ds:datastoreItem xmlns:ds="http://schemas.openxmlformats.org/officeDocument/2006/customXml" ds:itemID="{DDB9A923-C3B7-4677-81F9-253D8EFBDCE8}">
  <ds:schemaRefs>
    <ds:schemaRef ds:uri="http://schemas.openxmlformats.org/officeDocument/2006/bibliography"/>
  </ds:schemaRefs>
</ds:datastoreItem>
</file>

<file path=customXml/itemProps90.xml><?xml version="1.0" encoding="utf-8"?>
<ds:datastoreItem xmlns:ds="http://schemas.openxmlformats.org/officeDocument/2006/customXml" ds:itemID="{7F1C3BA0-3CF0-4505-8F93-DA60C9876C13}">
  <ds:schemaRefs>
    <ds:schemaRef ds:uri="http://schemas.openxmlformats.org/officeDocument/2006/bibliography"/>
  </ds:schemaRefs>
</ds:datastoreItem>
</file>

<file path=customXml/itemProps91.xml><?xml version="1.0" encoding="utf-8"?>
<ds:datastoreItem xmlns:ds="http://schemas.openxmlformats.org/officeDocument/2006/customXml" ds:itemID="{B183942A-B349-4016-8F02-B42E0E118D6D}">
  <ds:schemaRefs>
    <ds:schemaRef ds:uri="http://schemas.openxmlformats.org/officeDocument/2006/bibliography"/>
  </ds:schemaRefs>
</ds:datastoreItem>
</file>

<file path=customXml/itemProps92.xml><?xml version="1.0" encoding="utf-8"?>
<ds:datastoreItem xmlns:ds="http://schemas.openxmlformats.org/officeDocument/2006/customXml" ds:itemID="{896C5A18-51D4-4953-84DF-AD196B40626A}">
  <ds:schemaRefs>
    <ds:schemaRef ds:uri="http://schemas.openxmlformats.org/officeDocument/2006/bibliography"/>
  </ds:schemaRefs>
</ds:datastoreItem>
</file>

<file path=customXml/itemProps93.xml><?xml version="1.0" encoding="utf-8"?>
<ds:datastoreItem xmlns:ds="http://schemas.openxmlformats.org/officeDocument/2006/customXml" ds:itemID="{8E866868-8A14-4A2B-92C5-8E21DCCDE2EF}">
  <ds:schemaRefs>
    <ds:schemaRef ds:uri="http://schemas.openxmlformats.org/officeDocument/2006/bibliography"/>
  </ds:schemaRefs>
</ds:datastoreItem>
</file>

<file path=customXml/itemProps94.xml><?xml version="1.0" encoding="utf-8"?>
<ds:datastoreItem xmlns:ds="http://schemas.openxmlformats.org/officeDocument/2006/customXml" ds:itemID="{6F8D164A-9149-4E5B-A7F1-189DB6FCB805}">
  <ds:schemaRefs>
    <ds:schemaRef ds:uri="http://schemas.openxmlformats.org/officeDocument/2006/bibliography"/>
  </ds:schemaRefs>
</ds:datastoreItem>
</file>

<file path=customXml/itemProps95.xml><?xml version="1.0" encoding="utf-8"?>
<ds:datastoreItem xmlns:ds="http://schemas.openxmlformats.org/officeDocument/2006/customXml" ds:itemID="{441DB7E4-5EAC-4B73-9082-C070DE382348}">
  <ds:schemaRefs>
    <ds:schemaRef ds:uri="http://schemas.openxmlformats.org/officeDocument/2006/bibliography"/>
  </ds:schemaRefs>
</ds:datastoreItem>
</file>

<file path=customXml/itemProps96.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97.xml><?xml version="1.0" encoding="utf-8"?>
<ds:datastoreItem xmlns:ds="http://schemas.openxmlformats.org/officeDocument/2006/customXml" ds:itemID="{BB0EE1B1-FE6F-4E2F-A2A7-AB694306E4D7}">
  <ds:schemaRefs>
    <ds:schemaRef ds:uri="http://schemas.openxmlformats.org/officeDocument/2006/bibliography"/>
  </ds:schemaRefs>
</ds:datastoreItem>
</file>

<file path=customXml/itemProps98.xml><?xml version="1.0" encoding="utf-8"?>
<ds:datastoreItem xmlns:ds="http://schemas.openxmlformats.org/officeDocument/2006/customXml" ds:itemID="{B1B2E8ED-3081-4810-BE80-2CA89FB3FF16}">
  <ds:schemaRefs>
    <ds:schemaRef ds:uri="http://schemas.openxmlformats.org/officeDocument/2006/bibliography"/>
  </ds:schemaRefs>
</ds:datastoreItem>
</file>

<file path=customXml/itemProps99.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60</Pages>
  <Words>19856</Words>
  <Characters>113182</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132773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231</cp:revision>
  <cp:lastPrinted>2017-12-25T12:21:00Z</cp:lastPrinted>
  <dcterms:created xsi:type="dcterms:W3CDTF">2016-11-10T13:15:00Z</dcterms:created>
  <dcterms:modified xsi:type="dcterms:W3CDTF">2017-12-27T11:13:00Z</dcterms:modified>
</cp:coreProperties>
</file>