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937755" w:rsidRPr="00937755">
        <w:rPr>
          <w:rFonts w:eastAsia="Arial" w:cs="Arial"/>
          <w:color w:val="000000"/>
        </w:rPr>
        <w:t xml:space="preserve"> </w:t>
      </w:r>
      <w:r w:rsidR="00937755" w:rsidRPr="004732D1">
        <w:rPr>
          <w:rFonts w:eastAsia="Arial" w:cs="Arial"/>
          <w:color w:val="000000"/>
        </w:rPr>
        <w:t xml:space="preserve">3000/1681/2018 </w:t>
      </w:r>
      <w:r w:rsidR="00937755" w:rsidRPr="004732D1">
        <w:rPr>
          <w:lang w:val="sr-Cyrl-RS"/>
        </w:rPr>
        <w:t>(</w:t>
      </w:r>
      <w:r w:rsidR="00937755" w:rsidRPr="004732D1">
        <w:rPr>
          <w:rFonts w:eastAsia="Arial" w:cs="Arial"/>
          <w:color w:val="000000"/>
        </w:rPr>
        <w:t>2032/2018</w:t>
      </w:r>
      <w:r w:rsidR="00937755" w:rsidRPr="004732D1">
        <w:rPr>
          <w:rFonts w:eastAsia="Arial" w:cs="Arial"/>
          <w:color w:val="000000"/>
          <w:lang w:val="sr-Cyrl-RS"/>
        </w:rPr>
        <w:t>)</w:t>
      </w:r>
    </w:p>
    <w:p w:rsidR="00210557" w:rsidRPr="00E47C2E" w:rsidRDefault="00210557" w:rsidP="00781B02">
      <w:pPr>
        <w:rPr>
          <w:rFonts w:cs="Arial"/>
        </w:rPr>
      </w:pPr>
    </w:p>
    <w:p w:rsidR="00210557" w:rsidRPr="00937755" w:rsidRDefault="00937755" w:rsidP="00937755">
      <w:pPr>
        <w:pStyle w:val="Title"/>
        <w:tabs>
          <w:tab w:val="center" w:pos="4514"/>
          <w:tab w:val="left" w:pos="6750"/>
        </w:tabs>
        <w:spacing w:before="0"/>
        <w:rPr>
          <w:rFonts w:cs="Arial"/>
          <w:color w:val="FF0000"/>
          <w:sz w:val="22"/>
          <w:szCs w:val="22"/>
        </w:rPr>
      </w:pPr>
      <w:r w:rsidRPr="00937755">
        <w:rPr>
          <w:rFonts w:eastAsia="Arial" w:cs="Arial"/>
          <w:color w:val="000000"/>
          <w:sz w:val="22"/>
        </w:rPr>
        <w:t>Контрола овешења на пароводним линијама блокова у ремонтима - ТЕНТ</w:t>
      </w:r>
    </w:p>
    <w:p w:rsidR="00F16226" w:rsidRPr="00937755" w:rsidRDefault="00937755" w:rsidP="00937755">
      <w:pPr>
        <w:jc w:val="center"/>
        <w:rPr>
          <w:rFonts w:eastAsia="Arial Unicode MS" w:cs="Arial"/>
          <w:b/>
          <w:kern w:val="2"/>
        </w:rPr>
      </w:pPr>
      <w:r w:rsidRPr="00937755">
        <w:rPr>
          <w:rFonts w:eastAsia="Arial" w:cs="Arial"/>
          <w:b/>
          <w:color w:val="000000"/>
        </w:rPr>
        <w:t>Партија 1. Контрола овешења на пароводним линијама блокова у ремонтима - ТЕ "Колубара"</w:t>
      </w:r>
    </w:p>
    <w:p w:rsidR="00C6752E" w:rsidRPr="00937755" w:rsidRDefault="00937755" w:rsidP="00937755">
      <w:pPr>
        <w:jc w:val="center"/>
        <w:rPr>
          <w:rFonts w:eastAsia="Arial Unicode MS" w:cs="Arial"/>
          <w:b/>
          <w:kern w:val="2"/>
        </w:rPr>
      </w:pPr>
      <w:r w:rsidRPr="00937755">
        <w:rPr>
          <w:rFonts w:eastAsia="Arial" w:cs="Arial"/>
          <w:b/>
          <w:color w:val="000000"/>
        </w:rPr>
        <w:t>Партија 2. Контрола овешења на пароводним линијама блокова у ремонтима – ТЕНТ</w:t>
      </w:r>
      <w:r w:rsidRPr="00937755">
        <w:rPr>
          <w:rFonts w:eastAsia="Arial" w:cs="Arial"/>
          <w:b/>
          <w:color w:val="000000"/>
          <w:lang w:val="sr-Cyrl-RS"/>
        </w:rPr>
        <w:t xml:space="preserve"> </w:t>
      </w:r>
      <w:r w:rsidRPr="00937755">
        <w:rPr>
          <w:rFonts w:eastAsia="Arial" w:cs="Arial"/>
          <w:b/>
          <w:color w:val="000000"/>
        </w:rPr>
        <w:t>А</w:t>
      </w:r>
    </w:p>
    <w:p w:rsidR="00C6752E" w:rsidRPr="00937755" w:rsidRDefault="00937755" w:rsidP="00937755">
      <w:pPr>
        <w:jc w:val="center"/>
        <w:rPr>
          <w:rFonts w:eastAsia="Arial Unicode MS" w:cs="Arial"/>
          <w:b/>
          <w:kern w:val="2"/>
        </w:rPr>
      </w:pPr>
      <w:r w:rsidRPr="00937755">
        <w:rPr>
          <w:rFonts w:eastAsia="Arial" w:cs="Arial"/>
          <w:b/>
          <w:color w:val="000000"/>
        </w:rPr>
        <w:t>Партија 3. Контрола система овешења  паровода, повезних цевовода блока Б1  и Б2 и техничка подршка за преподешавање овешења - ТЕНТ Б</w:t>
      </w:r>
    </w:p>
    <w:p w:rsidR="00C6752E" w:rsidRPr="00E47C2E" w:rsidRDefault="00C6752E" w:rsidP="00C6752E">
      <w:pPr>
        <w:rPr>
          <w:rFonts w:eastAsia="Arial Unicode MS" w:cs="Arial"/>
          <w:b/>
          <w:kern w:val="2"/>
        </w:rPr>
      </w:pPr>
    </w:p>
    <w:p w:rsidR="00937755" w:rsidRPr="00E47C2E" w:rsidRDefault="00937755" w:rsidP="00937755">
      <w:pPr>
        <w:jc w:val="right"/>
        <w:rPr>
          <w:rFonts w:eastAsia="Arial Unicode MS" w:cs="Arial"/>
          <w:kern w:val="2"/>
        </w:rPr>
      </w:pPr>
      <w:r w:rsidRPr="00E47C2E">
        <w:rPr>
          <w:rFonts w:eastAsia="Arial Unicode MS" w:cs="Arial"/>
          <w:b/>
          <w:kern w:val="2"/>
          <w:lang w:val="ru-RU"/>
        </w:rPr>
        <w:t>К О М И С И Ј А</w:t>
      </w:r>
      <w:r w:rsidRPr="00E47C2E">
        <w:rPr>
          <w:rFonts w:eastAsia="Arial Unicode MS" w:cs="Arial"/>
          <w:kern w:val="2"/>
          <w:lang w:val="ru-RU"/>
        </w:rPr>
        <w:t xml:space="preserve">                                                                     </w:t>
      </w:r>
    </w:p>
    <w:p w:rsidR="00937755" w:rsidRPr="00104164" w:rsidRDefault="00937755" w:rsidP="00937755">
      <w:pPr>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формирана Решењем бр.</w:t>
      </w:r>
      <w:r>
        <w:rPr>
          <w:rFonts w:eastAsia="Arial Unicode MS" w:cs="Arial"/>
          <w:kern w:val="2"/>
          <w:lang w:val="sr-Latn-RS"/>
        </w:rPr>
        <w:t>105-E.03.01-</w:t>
      </w:r>
      <w:r>
        <w:rPr>
          <w:rFonts w:eastAsia="Arial Unicode MS" w:cs="Arial"/>
          <w:kern w:val="2"/>
          <w:lang w:val="sr-Cyrl-RS"/>
        </w:rPr>
        <w:t>559779</w:t>
      </w:r>
      <w:r>
        <w:rPr>
          <w:rFonts w:eastAsia="Arial Unicode MS" w:cs="Arial"/>
          <w:kern w:val="2"/>
          <w:lang w:val="sr-Latn-RS"/>
        </w:rPr>
        <w:t xml:space="preserve">/2-2018 </w:t>
      </w:r>
      <w:r>
        <w:rPr>
          <w:rFonts w:eastAsia="Arial Unicode MS" w:cs="Arial"/>
          <w:kern w:val="2"/>
          <w:lang w:val="sr-Cyrl-RS"/>
        </w:rPr>
        <w:t>од</w:t>
      </w:r>
      <w:r>
        <w:rPr>
          <w:rFonts w:eastAsia="Arial Unicode MS" w:cs="Arial"/>
          <w:kern w:val="2"/>
          <w:lang w:val="sr-Latn-RS"/>
        </w:rPr>
        <w:t xml:space="preserve"> </w:t>
      </w:r>
      <w:r>
        <w:rPr>
          <w:rFonts w:eastAsia="Arial Unicode MS" w:cs="Arial"/>
          <w:kern w:val="2"/>
          <w:lang w:val="sr-Cyrl-RS"/>
        </w:rPr>
        <w:t>08.11.2018.</w:t>
      </w:r>
    </w:p>
    <w:p w:rsidR="00937755" w:rsidRPr="00E47C2E" w:rsidRDefault="00937755" w:rsidP="00937755">
      <w:pPr>
        <w:pStyle w:val="Title"/>
        <w:spacing w:before="0"/>
        <w:rPr>
          <w:rFonts w:cs="Arial"/>
          <w:b w:val="0"/>
          <w:color w:val="FF0000"/>
          <w:sz w:val="22"/>
          <w:szCs w:val="22"/>
        </w:rPr>
      </w:pPr>
    </w:p>
    <w:p w:rsidR="00937755" w:rsidRPr="00E47C2E" w:rsidRDefault="00937755" w:rsidP="00937755">
      <w:pPr>
        <w:pStyle w:val="Title"/>
        <w:spacing w:before="0"/>
        <w:rPr>
          <w:rFonts w:cs="Arial"/>
          <w:b w:val="0"/>
          <w:color w:val="FF0000"/>
          <w:sz w:val="22"/>
          <w:szCs w:val="22"/>
        </w:rPr>
      </w:pPr>
    </w:p>
    <w:p w:rsidR="00937755" w:rsidRDefault="00937755" w:rsidP="00937755">
      <w:pPr>
        <w:rPr>
          <w:rFonts w:eastAsia="Arial Unicode MS" w:cs="Arial"/>
          <w:b/>
          <w:kern w:val="2"/>
        </w:rPr>
      </w:pPr>
    </w:p>
    <w:p w:rsidR="005525D4" w:rsidRDefault="005525D4" w:rsidP="00937755">
      <w:pPr>
        <w:rPr>
          <w:rFonts w:eastAsia="Arial Unicode MS" w:cs="Arial"/>
          <w:b/>
          <w:kern w:val="2"/>
        </w:rPr>
      </w:pPr>
    </w:p>
    <w:p w:rsidR="005525D4" w:rsidRDefault="005525D4" w:rsidP="00937755">
      <w:pPr>
        <w:rPr>
          <w:rFonts w:eastAsia="Arial Unicode MS" w:cs="Arial"/>
          <w:b/>
          <w:kern w:val="2"/>
        </w:rPr>
      </w:pPr>
    </w:p>
    <w:p w:rsidR="005525D4" w:rsidRDefault="005525D4" w:rsidP="00937755">
      <w:pPr>
        <w:rPr>
          <w:rFonts w:eastAsia="Arial Unicode MS" w:cs="Arial"/>
          <w:b/>
          <w:kern w:val="2"/>
        </w:rPr>
      </w:pPr>
    </w:p>
    <w:p w:rsidR="005525D4" w:rsidRDefault="005525D4" w:rsidP="00937755">
      <w:pPr>
        <w:rPr>
          <w:rFonts w:eastAsia="Arial Unicode MS" w:cs="Arial"/>
          <w:b/>
          <w:kern w:val="2"/>
        </w:rPr>
      </w:pPr>
    </w:p>
    <w:p w:rsidR="005525D4" w:rsidRDefault="005525D4" w:rsidP="00937755">
      <w:pPr>
        <w:rPr>
          <w:rFonts w:eastAsia="Arial Unicode MS" w:cs="Arial"/>
          <w:b/>
          <w:kern w:val="2"/>
        </w:rPr>
      </w:pPr>
    </w:p>
    <w:p w:rsidR="005525D4" w:rsidRPr="00E47C2E" w:rsidRDefault="005525D4" w:rsidP="00937755">
      <w:pPr>
        <w:rPr>
          <w:rFonts w:eastAsia="Arial Unicode MS" w:cs="Arial"/>
          <w:b/>
          <w:kern w:val="2"/>
        </w:rPr>
      </w:pPr>
    </w:p>
    <w:p w:rsidR="00937755" w:rsidRPr="00E47C2E" w:rsidRDefault="00937755" w:rsidP="00937755">
      <w:pPr>
        <w:pStyle w:val="BodyText"/>
        <w:spacing w:before="0"/>
        <w:jc w:val="center"/>
        <w:rPr>
          <w:rFonts w:cs="Arial"/>
          <w:sz w:val="22"/>
          <w:szCs w:val="22"/>
          <w:lang w:val="en-US"/>
        </w:rPr>
      </w:pPr>
    </w:p>
    <w:p w:rsidR="00937755" w:rsidRPr="00E47C2E" w:rsidRDefault="00937755" w:rsidP="00937755">
      <w:pPr>
        <w:pStyle w:val="BodyText"/>
        <w:spacing w:before="0"/>
        <w:jc w:val="center"/>
        <w:rPr>
          <w:rFonts w:cs="Arial"/>
          <w:sz w:val="22"/>
          <w:szCs w:val="22"/>
          <w:lang w:val="en-US"/>
        </w:rPr>
      </w:pPr>
    </w:p>
    <w:p w:rsidR="00937755" w:rsidRPr="00E47C2E" w:rsidRDefault="00937755" w:rsidP="00937755">
      <w:pPr>
        <w:pStyle w:val="BodyText"/>
        <w:spacing w:before="0"/>
        <w:jc w:val="center"/>
        <w:rPr>
          <w:rFonts w:cs="Arial"/>
          <w:sz w:val="22"/>
          <w:szCs w:val="22"/>
          <w:lang w:val="ru-RU"/>
        </w:rPr>
      </w:pPr>
    </w:p>
    <w:p w:rsidR="00937755" w:rsidRPr="00E47C2E" w:rsidRDefault="00937755" w:rsidP="00937755">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Pr>
          <w:rFonts w:eastAsia="Arial Unicode MS" w:cs="Arial"/>
          <w:kern w:val="2"/>
          <w:lang w:val="sr-Latn-RS"/>
        </w:rPr>
        <w:t>105-</w:t>
      </w:r>
      <w:r>
        <w:rPr>
          <w:rFonts w:eastAsia="Arial Unicode MS" w:cs="Arial"/>
          <w:kern w:val="2"/>
          <w:lang w:val="sr-Cyrl-RS"/>
        </w:rPr>
        <w:t>Е</w:t>
      </w:r>
      <w:r>
        <w:rPr>
          <w:rFonts w:eastAsia="Arial Unicode MS" w:cs="Arial"/>
          <w:kern w:val="2"/>
          <w:lang w:val="sr-Latn-RS"/>
        </w:rPr>
        <w:t>.03.01-</w:t>
      </w:r>
      <w:r w:rsidR="0070386E">
        <w:rPr>
          <w:rFonts w:eastAsia="Arial Unicode MS" w:cs="Arial"/>
          <w:kern w:val="2"/>
          <w:lang w:val="en-GB"/>
        </w:rPr>
        <w:t>37999</w:t>
      </w:r>
      <w:r>
        <w:rPr>
          <w:rFonts w:eastAsia="Arial Unicode MS" w:cs="Arial"/>
          <w:kern w:val="2"/>
          <w:lang w:val="sr-Latn-RS"/>
        </w:rPr>
        <w:t>/</w:t>
      </w:r>
      <w:r w:rsidR="0070386E">
        <w:rPr>
          <w:rFonts w:eastAsia="Arial Unicode MS" w:cs="Arial"/>
          <w:kern w:val="2"/>
          <w:lang w:val="sr-Latn-RS"/>
        </w:rPr>
        <w:t>2</w:t>
      </w:r>
      <w:bookmarkStart w:id="6" w:name="_GoBack"/>
      <w:bookmarkEnd w:id="6"/>
      <w:r w:rsidRPr="00E47C2E">
        <w:rPr>
          <w:rFonts w:eastAsia="Arial Unicode MS" w:cs="Arial"/>
          <w:kern w:val="2"/>
          <w:lang w:val="ru-RU"/>
        </w:rPr>
        <w:t>-1</w:t>
      </w:r>
      <w:r w:rsidR="005525D4">
        <w:rPr>
          <w:rFonts w:eastAsia="Arial Unicode MS" w:cs="Arial"/>
          <w:kern w:val="2"/>
          <w:lang w:val="sr-Cyrl-RS"/>
        </w:rPr>
        <w:t>9</w:t>
      </w:r>
      <w:r w:rsidRPr="00E47C2E">
        <w:rPr>
          <w:rFonts w:eastAsia="Arial Unicode MS" w:cs="Arial"/>
          <w:kern w:val="2"/>
          <w:lang w:val="ru-RU"/>
        </w:rPr>
        <w:t xml:space="preserve"> од </w:t>
      </w:r>
      <w:r w:rsidR="005525D4">
        <w:rPr>
          <w:rFonts w:eastAsia="Arial Unicode MS" w:cs="Arial"/>
          <w:kern w:val="2"/>
          <w:lang w:val="ru-RU"/>
        </w:rPr>
        <w:t>23.01.2019</w:t>
      </w:r>
      <w:r w:rsidRPr="00E47C2E">
        <w:rPr>
          <w:rFonts w:eastAsia="Arial Unicode MS" w:cs="Arial"/>
          <w:kern w:val="2"/>
          <w:lang w:val="ru-RU"/>
        </w:rPr>
        <w:t>. године)</w:t>
      </w:r>
    </w:p>
    <w:p w:rsidR="00937755" w:rsidRPr="00E47C2E" w:rsidRDefault="00937755" w:rsidP="00937755">
      <w:pPr>
        <w:spacing w:before="0"/>
        <w:jc w:val="center"/>
        <w:rPr>
          <w:rFonts w:eastAsia="Arial Unicode MS" w:cs="Arial"/>
          <w:kern w:val="2"/>
          <w:lang w:val="ru-RU"/>
        </w:rPr>
      </w:pPr>
    </w:p>
    <w:p w:rsidR="00937755" w:rsidRPr="00E47C2E" w:rsidRDefault="00937755" w:rsidP="00937755">
      <w:pPr>
        <w:spacing w:before="0"/>
        <w:jc w:val="center"/>
        <w:rPr>
          <w:rFonts w:eastAsia="Arial Unicode MS" w:cs="Arial"/>
          <w:kern w:val="2"/>
          <w:lang w:val="ru-RU"/>
        </w:rPr>
      </w:pPr>
    </w:p>
    <w:p w:rsidR="00937755" w:rsidRDefault="00937755" w:rsidP="00937755">
      <w:pPr>
        <w:spacing w:before="0"/>
        <w:jc w:val="center"/>
        <w:rPr>
          <w:rFonts w:cs="Arial"/>
          <w:lang w:val="ru-RU"/>
        </w:rPr>
      </w:pPr>
      <w:r>
        <w:rPr>
          <w:rFonts w:cs="Arial"/>
          <w:lang w:val="sr-Cyrl-RS"/>
        </w:rPr>
        <w:t xml:space="preserve">Обреновац, </w:t>
      </w:r>
      <w:r w:rsidR="005525D4">
        <w:rPr>
          <w:rFonts w:cs="Arial"/>
          <w:lang w:val="sr-Cyrl-RS"/>
        </w:rPr>
        <w:t>јануар 2019. г</w:t>
      </w:r>
      <w:r w:rsidRPr="00E47C2E">
        <w:rPr>
          <w:rFonts w:cs="Arial"/>
          <w:lang w:val="ru-RU"/>
        </w:rPr>
        <w:t>одине</w:t>
      </w:r>
    </w:p>
    <w:p w:rsidR="00937755" w:rsidRDefault="00937755">
      <w:pPr>
        <w:spacing w:before="0"/>
        <w:jc w:val="left"/>
        <w:rPr>
          <w:rFonts w:cs="Arial"/>
          <w:lang w:val="ru-RU"/>
        </w:rPr>
      </w:pPr>
      <w:r>
        <w:rPr>
          <w:rFonts w:cs="Arial"/>
          <w:lang w:val="ru-RU"/>
        </w:rPr>
        <w:br w:type="page"/>
      </w: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937755">
        <w:rPr>
          <w:rFonts w:eastAsia="TimesNewRomanPSMT" w:cs="Arial"/>
          <w:color w:val="000000"/>
          <w:kern w:val="2"/>
          <w:lang w:val="sr-Cyrl-RS"/>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w:t>
      </w:r>
      <w:r w:rsidR="008806D3">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8806D3">
        <w:rPr>
          <w:rFonts w:eastAsia="TimesNewRomanPSMT" w:cs="Arial"/>
          <w:color w:val="000000"/>
          <w:kern w:val="2"/>
          <w:lang w:val="ru-RU"/>
        </w:rPr>
        <w:t xml:space="preserve"> 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AB3507">
        <w:rPr>
          <w:rFonts w:eastAsia="Arial Unicode MS" w:cs="Arial"/>
          <w:kern w:val="2"/>
          <w:lang w:val="sr-Latn-RS"/>
        </w:rPr>
        <w:t>105-E.03.01-</w:t>
      </w:r>
      <w:r w:rsidR="00AB3507">
        <w:rPr>
          <w:rFonts w:eastAsia="Arial Unicode MS" w:cs="Arial"/>
          <w:kern w:val="2"/>
          <w:lang w:val="sr-Cyrl-RS"/>
        </w:rPr>
        <w:t>559779</w:t>
      </w:r>
      <w:r w:rsidR="00AB3507">
        <w:rPr>
          <w:rFonts w:eastAsia="Arial Unicode MS" w:cs="Arial"/>
          <w:kern w:val="2"/>
          <w:lang w:val="sr-Latn-RS"/>
        </w:rPr>
        <w:t>/</w:t>
      </w:r>
      <w:r w:rsidR="00AB3507">
        <w:rPr>
          <w:rFonts w:eastAsia="Arial Unicode MS" w:cs="Arial"/>
          <w:kern w:val="2"/>
          <w:lang w:val="sr-Cyrl-RS"/>
        </w:rPr>
        <w:t>1</w:t>
      </w:r>
      <w:r w:rsidR="00AB3507">
        <w:rPr>
          <w:rFonts w:eastAsia="Arial Unicode MS" w:cs="Arial"/>
          <w:kern w:val="2"/>
          <w:lang w:val="sr-Latn-RS"/>
        </w:rPr>
        <w:t xml:space="preserve">-2018 </w:t>
      </w:r>
      <w:r w:rsidR="00AB3507">
        <w:rPr>
          <w:rFonts w:eastAsia="Arial Unicode MS" w:cs="Arial"/>
          <w:kern w:val="2"/>
          <w:lang w:val="sr-Cyrl-RS"/>
        </w:rPr>
        <w:t>од</w:t>
      </w:r>
      <w:r w:rsidR="00AB3507">
        <w:rPr>
          <w:rFonts w:eastAsia="Arial Unicode MS" w:cs="Arial"/>
          <w:kern w:val="2"/>
          <w:lang w:val="sr-Latn-RS"/>
        </w:rPr>
        <w:t xml:space="preserve"> </w:t>
      </w:r>
      <w:r w:rsidR="00AB3507">
        <w:rPr>
          <w:rFonts w:eastAsia="Arial Unicode MS" w:cs="Arial"/>
          <w:kern w:val="2"/>
          <w:lang w:val="sr-Cyrl-RS"/>
        </w:rPr>
        <w:t>08.11.2018</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AB3507">
        <w:rPr>
          <w:rFonts w:eastAsia="Arial Unicode MS" w:cs="Arial"/>
          <w:kern w:val="2"/>
          <w:lang w:val="sr-Latn-RS"/>
        </w:rPr>
        <w:t>105-E.03.01-</w:t>
      </w:r>
      <w:r w:rsidR="00AB3507">
        <w:rPr>
          <w:rFonts w:eastAsia="Arial Unicode MS" w:cs="Arial"/>
          <w:kern w:val="2"/>
          <w:lang w:val="sr-Cyrl-RS"/>
        </w:rPr>
        <w:t>559779</w:t>
      </w:r>
      <w:r w:rsidR="00AB3507">
        <w:rPr>
          <w:rFonts w:eastAsia="Arial Unicode MS" w:cs="Arial"/>
          <w:kern w:val="2"/>
          <w:lang w:val="sr-Latn-RS"/>
        </w:rPr>
        <w:t xml:space="preserve">/2-2018 </w:t>
      </w:r>
      <w:r w:rsidR="00AB3507">
        <w:rPr>
          <w:rFonts w:eastAsia="Arial Unicode MS" w:cs="Arial"/>
          <w:kern w:val="2"/>
          <w:lang w:val="sr-Cyrl-RS"/>
        </w:rPr>
        <w:t>од</w:t>
      </w:r>
      <w:r w:rsidR="00AB3507">
        <w:rPr>
          <w:rFonts w:eastAsia="Arial Unicode MS" w:cs="Arial"/>
          <w:kern w:val="2"/>
          <w:lang w:val="sr-Latn-RS"/>
        </w:rPr>
        <w:t xml:space="preserve"> </w:t>
      </w:r>
      <w:r w:rsidR="00AB3507">
        <w:rPr>
          <w:rFonts w:eastAsia="Arial Unicode MS" w:cs="Arial"/>
          <w:kern w:val="2"/>
          <w:lang w:val="sr-Cyrl-RS"/>
        </w:rPr>
        <w:t>08.11.2018</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AB3507" w:rsidRPr="00AB3507">
        <w:rPr>
          <w:rFonts w:cs="Arial"/>
          <w:b/>
        </w:rPr>
        <w:t xml:space="preserve"> 3000/1681/2018 (2032/2018)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D7701C" w:rsidRDefault="00D7701C"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D7701C" w:rsidRDefault="00D7701C"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D7701C" w:rsidRDefault="00D7701C"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D7701C" w:rsidRDefault="00D7701C" w:rsidP="004C3B38">
            <w:pPr>
              <w:tabs>
                <w:tab w:val="left" w:pos="360"/>
                <w:tab w:val="left" w:pos="567"/>
                <w:tab w:val="right" w:leader="dot" w:pos="9639"/>
              </w:tabs>
              <w:jc w:val="center"/>
              <w:rPr>
                <w:rFonts w:cs="Arial"/>
                <w:lang w:val="sr-Cyrl-RS"/>
              </w:rPr>
            </w:pPr>
            <w:r>
              <w:rPr>
                <w:rFonts w:cs="Arial"/>
                <w:lang w:val="sr-Cyrl-RS"/>
              </w:rPr>
              <w:t>21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D7701C" w:rsidRDefault="00D7701C" w:rsidP="004C3B38">
            <w:pPr>
              <w:tabs>
                <w:tab w:val="left" w:pos="360"/>
                <w:tab w:val="left" w:pos="567"/>
                <w:tab w:val="right" w:leader="dot" w:pos="9639"/>
              </w:tabs>
              <w:jc w:val="center"/>
              <w:rPr>
                <w:rFonts w:cs="Arial"/>
                <w:lang w:val="sr-Cyrl-RS"/>
              </w:rPr>
            </w:pPr>
            <w:r>
              <w:rPr>
                <w:rFonts w:cs="Arial"/>
                <w:lang w:val="sr-Cyrl-RS"/>
              </w:rPr>
              <w:t>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7701C" w:rsidRDefault="00D7701C" w:rsidP="004C3B38">
            <w:pPr>
              <w:tabs>
                <w:tab w:val="left" w:pos="360"/>
                <w:tab w:val="left" w:pos="567"/>
                <w:tab w:val="right" w:leader="dot" w:pos="9639"/>
              </w:tabs>
              <w:jc w:val="center"/>
              <w:rPr>
                <w:rFonts w:cs="Arial"/>
                <w:lang w:val="sr-Cyrl-RS"/>
              </w:rPr>
            </w:pPr>
            <w:r>
              <w:rPr>
                <w:rFonts w:cs="Arial"/>
                <w:lang w:val="sr-Cyrl-RS"/>
              </w:rPr>
              <w:t>30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D7701C" w:rsidRDefault="00D7701C" w:rsidP="00D7701C">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lang w:val="sr-Cyrl-RS"/>
              </w:rPr>
              <w:t>8</w:t>
            </w:r>
            <w:r w:rsidR="00C62AA7" w:rsidRPr="00E47C2E">
              <w:rPr>
                <w:rFonts w:cs="Arial"/>
              </w:rPr>
              <w:t>)</w:t>
            </w:r>
            <w:r>
              <w:rPr>
                <w:rFonts w:cs="Arial"/>
                <w:lang w:val="sr-Cyrl-RS"/>
              </w:rPr>
              <w:t xml:space="preserve"> и прилози (1-5)</w:t>
            </w:r>
          </w:p>
        </w:tc>
        <w:tc>
          <w:tcPr>
            <w:tcW w:w="810" w:type="dxa"/>
          </w:tcPr>
          <w:p w:rsidR="00C62AA7" w:rsidRPr="00D7701C" w:rsidRDefault="00D7701C" w:rsidP="004C3B38">
            <w:pPr>
              <w:tabs>
                <w:tab w:val="left" w:pos="360"/>
                <w:tab w:val="left" w:pos="567"/>
                <w:tab w:val="right" w:leader="dot" w:pos="9639"/>
              </w:tabs>
              <w:jc w:val="center"/>
              <w:rPr>
                <w:rFonts w:cs="Arial"/>
                <w:lang w:val="sr-Cyrl-RS"/>
              </w:rPr>
            </w:pPr>
            <w:r>
              <w:rPr>
                <w:rFonts w:cs="Arial"/>
                <w:lang w:val="sr-Cyrl-RS"/>
              </w:rPr>
              <w:t>49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D7701C" w:rsidRDefault="00D7701C" w:rsidP="004C3B38">
            <w:pPr>
              <w:tabs>
                <w:tab w:val="left" w:pos="360"/>
                <w:tab w:val="left" w:pos="567"/>
                <w:tab w:val="right" w:leader="dot" w:pos="9639"/>
              </w:tabs>
              <w:jc w:val="center"/>
              <w:rPr>
                <w:rFonts w:cs="Arial"/>
                <w:lang w:val="sr-Cyrl-RS"/>
              </w:rPr>
            </w:pPr>
            <w:r>
              <w:rPr>
                <w:rFonts w:cs="Arial"/>
                <w:lang w:val="sr-Cyrl-RS"/>
              </w:rPr>
              <w:t>83</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w:t>
      </w:r>
      <w:r w:rsidR="00D7701C">
        <w:rPr>
          <w:rFonts w:cs="Arial"/>
          <w:bCs/>
          <w:noProof/>
          <w:lang w:val="sr-Cyrl-CS"/>
        </w:rPr>
        <w:t>пан број страна документације: 98</w:t>
      </w:r>
    </w:p>
    <w:p w:rsidR="001853E1" w:rsidRPr="00E47C2E" w:rsidRDefault="001853E1" w:rsidP="000C50A0">
      <w:pPr>
        <w:pStyle w:val="BodyText"/>
        <w:spacing w:before="0"/>
        <w:rPr>
          <w:rFonts w:cs="Arial"/>
          <w:sz w:val="22"/>
          <w:szCs w:val="22"/>
        </w:rPr>
      </w:pPr>
    </w:p>
    <w:p w:rsidR="00FA0E61" w:rsidRPr="00E47C2E" w:rsidRDefault="00473AD5" w:rsidP="00B358E4">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AB3507" w:rsidRPr="00AB3507">
              <w:rPr>
                <w:rFonts w:cs="Arial"/>
              </w:rPr>
              <w:t>Балканска</w:t>
            </w:r>
            <w:r w:rsidRPr="00E47C2E">
              <w:rPr>
                <w:rFonts w:cs="Arial"/>
              </w:rPr>
              <w:t xml:space="preserve"> бр.</w:t>
            </w:r>
            <w:r w:rsidR="00AB3507">
              <w:rPr>
                <w:rFonts w:cs="Arial"/>
                <w:lang w:val="sr-Cyrl-RS"/>
              </w:rPr>
              <w:t xml:space="preserve">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w:t>
            </w:r>
            <w:r w:rsidR="008806D3">
              <w:rPr>
                <w:rFonts w:cs="Arial"/>
                <w:lang w:val="sr-Cyrl-RS"/>
              </w:rPr>
              <w:t xml:space="preserve"> </w:t>
            </w:r>
            <w:r w:rsidRPr="00E47C2E">
              <w:rPr>
                <w:rFonts w:cs="Arial"/>
              </w:rPr>
              <w:t xml:space="preserve">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F060B"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Default="004276AD" w:rsidP="00AB3507">
            <w:pPr>
              <w:pStyle w:val="Heading10"/>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w:t>
            </w:r>
            <w:bookmarkEnd w:id="16"/>
          </w:p>
          <w:p w:rsidR="00AB3507" w:rsidRPr="00AB3507" w:rsidRDefault="00AB3507" w:rsidP="00AB3507">
            <w:pPr>
              <w:pStyle w:val="Title"/>
              <w:tabs>
                <w:tab w:val="center" w:pos="4514"/>
                <w:tab w:val="left" w:pos="6750"/>
              </w:tabs>
              <w:spacing w:before="0"/>
              <w:jc w:val="both"/>
              <w:rPr>
                <w:rFonts w:cs="Arial"/>
                <w:b w:val="0"/>
                <w:bCs w:val="0"/>
                <w:sz w:val="22"/>
                <w:szCs w:val="22"/>
              </w:rPr>
            </w:pPr>
            <w:r w:rsidRPr="00AB3507">
              <w:rPr>
                <w:rFonts w:cs="Arial"/>
                <w:b w:val="0"/>
                <w:bCs w:val="0"/>
                <w:sz w:val="22"/>
                <w:szCs w:val="22"/>
              </w:rPr>
              <w:t>Контрола овешења на пароводним линијама блокова у ремонтима - ТЕНТ</w:t>
            </w:r>
          </w:p>
          <w:p w:rsidR="00AB3507" w:rsidRPr="00AB3507" w:rsidRDefault="00AB3507" w:rsidP="00AB3507">
            <w:pPr>
              <w:rPr>
                <w:rFonts w:cs="Arial"/>
                <w:lang w:val="sr-Cyrl-CS" w:eastAsia="ar-SA"/>
              </w:rPr>
            </w:pPr>
            <w:r w:rsidRPr="00AB3507">
              <w:rPr>
                <w:rFonts w:cs="Arial"/>
                <w:lang w:val="sr-Cyrl-CS" w:eastAsia="ar-SA"/>
              </w:rPr>
              <w:t>Партија 1. Контрола овешења на пароводним линијама блокова у ремонтима - ТЕ "Колубара"</w:t>
            </w:r>
          </w:p>
          <w:p w:rsidR="00AB3507" w:rsidRPr="00AB3507" w:rsidRDefault="00AB3507" w:rsidP="00AB3507">
            <w:pPr>
              <w:rPr>
                <w:rFonts w:cs="Arial"/>
                <w:lang w:val="sr-Cyrl-CS" w:eastAsia="ar-SA"/>
              </w:rPr>
            </w:pPr>
            <w:r w:rsidRPr="00AB3507">
              <w:rPr>
                <w:rFonts w:cs="Arial"/>
                <w:lang w:val="sr-Cyrl-CS" w:eastAsia="ar-SA"/>
              </w:rPr>
              <w:t>Партија 2. Контрола овешења на пароводним линијама блокова у ремонтима – ТЕНТ А</w:t>
            </w:r>
          </w:p>
          <w:p w:rsidR="004276AD" w:rsidRPr="00AB3507" w:rsidRDefault="00AB3507" w:rsidP="004276AD">
            <w:pPr>
              <w:rPr>
                <w:rFonts w:cs="Arial"/>
                <w:lang w:val="sr-Cyrl-CS" w:eastAsia="ar-SA"/>
              </w:rPr>
            </w:pPr>
            <w:r w:rsidRPr="00AB3507">
              <w:rPr>
                <w:rFonts w:cs="Arial"/>
                <w:lang w:val="sr-Cyrl-CS" w:eastAsia="ar-SA"/>
              </w:rPr>
              <w:t>Партија 3. Контрола система овешења  паровода, повезних цевовода блока Б1  и Б2 и техничка подршка за преподешавање овешења - ТЕНТ Б</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AB3507" w:rsidRDefault="00AB3507" w:rsidP="00E4124D">
            <w:pPr>
              <w:pStyle w:val="ListParagraph"/>
              <w:widowControl w:val="0"/>
              <w:ind w:left="0"/>
              <w:rPr>
                <w:rFonts w:ascii="Arial" w:hAnsi="Arial" w:cs="Arial"/>
                <w:lang w:val="sr-Cyrl-RS"/>
              </w:rPr>
            </w:pPr>
            <w:r w:rsidRPr="00AB3507">
              <w:rPr>
                <w:rFonts w:ascii="Arial" w:hAnsi="Arial" w:cs="Arial"/>
              </w:rPr>
              <w:t xml:space="preserve">Jавна набавка </w:t>
            </w:r>
            <w:r w:rsidR="002E12CC" w:rsidRPr="00AB3507">
              <w:rPr>
                <w:rFonts w:ascii="Arial" w:hAnsi="Arial" w:cs="Arial"/>
              </w:rPr>
              <w:t xml:space="preserve">је обликована </w:t>
            </w:r>
            <w:r w:rsidRPr="00AB3507">
              <w:rPr>
                <w:rFonts w:ascii="Arial" w:hAnsi="Arial" w:cs="Arial"/>
                <w:lang w:val="sr-Cyrl-RS"/>
              </w:rPr>
              <w:t>у три партије:</w:t>
            </w:r>
          </w:p>
          <w:p w:rsidR="00AB3507" w:rsidRPr="00AB3507" w:rsidRDefault="00AB3507" w:rsidP="00AB3507">
            <w:pPr>
              <w:rPr>
                <w:rFonts w:cs="Arial"/>
                <w:lang w:val="sr-Cyrl-CS" w:eastAsia="ar-SA"/>
              </w:rPr>
            </w:pPr>
            <w:r w:rsidRPr="00AB3507">
              <w:rPr>
                <w:rFonts w:cs="Arial"/>
                <w:lang w:val="sr-Cyrl-CS" w:eastAsia="ar-SA"/>
              </w:rPr>
              <w:t>Партија 1. Контрола овешења на пароводним линијама блокова у ремонтима - ТЕ "Колубара"</w:t>
            </w:r>
          </w:p>
          <w:p w:rsidR="00AB3507" w:rsidRPr="00AB3507" w:rsidRDefault="00AB3507" w:rsidP="00AB3507">
            <w:pPr>
              <w:rPr>
                <w:rFonts w:cs="Arial"/>
                <w:lang w:val="sr-Cyrl-CS" w:eastAsia="ar-SA"/>
              </w:rPr>
            </w:pPr>
            <w:r w:rsidRPr="00AB3507">
              <w:rPr>
                <w:rFonts w:cs="Arial"/>
                <w:lang w:val="sr-Cyrl-CS" w:eastAsia="ar-SA"/>
              </w:rPr>
              <w:t>Партија 2. Контрола овешења на пароводним линијама блокова у ремонтима – ТЕНТ А</w:t>
            </w:r>
          </w:p>
          <w:p w:rsidR="002E12CC" w:rsidRPr="00E47C2E" w:rsidRDefault="00AB3507" w:rsidP="00AB3507">
            <w:pPr>
              <w:autoSpaceDE w:val="0"/>
              <w:autoSpaceDN w:val="0"/>
              <w:adjustRightInd w:val="0"/>
              <w:rPr>
                <w:rFonts w:eastAsia="TimesNewRomanPSMT" w:cs="Arial"/>
                <w:b/>
                <w:bCs/>
              </w:rPr>
            </w:pPr>
            <w:r w:rsidRPr="00AB3507">
              <w:rPr>
                <w:rFonts w:cs="Arial"/>
                <w:lang w:val="sr-Cyrl-CS" w:eastAsia="ar-SA"/>
              </w:rPr>
              <w:t>Партија 3. Контрола система овешења  паровода, повезних цевовода блока Б1  и Б2 и техничка подршка за преподешавање овешења - ТЕНТ Б</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AB3507" w:rsidRDefault="00AB3507" w:rsidP="00E13FFC">
            <w:pPr>
              <w:jc w:val="center"/>
              <w:rPr>
                <w:rFonts w:cs="Arial"/>
                <w:color w:val="00B0F0"/>
                <w:lang w:val="sr-Latn-RS"/>
              </w:rPr>
            </w:pPr>
            <w:r>
              <w:rPr>
                <w:rFonts w:cs="Arial"/>
                <w:lang w:val="sr-Cyrl-RS"/>
              </w:rPr>
              <w:t>Наташа Матић</w:t>
            </w:r>
          </w:p>
          <w:p w:rsidR="00E13FFC" w:rsidRPr="00E47C2E" w:rsidRDefault="00E13FFC" w:rsidP="00E13FFC">
            <w:pPr>
              <w:jc w:val="center"/>
              <w:rPr>
                <w:rFonts w:cs="Arial"/>
              </w:rPr>
            </w:pPr>
            <w:r w:rsidRPr="00E47C2E">
              <w:rPr>
                <w:rFonts w:cs="Arial"/>
              </w:rPr>
              <w:t xml:space="preserve">e-mail: </w:t>
            </w:r>
            <w:hyperlink r:id="rId166" w:history="1">
              <w:r w:rsidR="00AB3507" w:rsidRPr="00DD0C12">
                <w:rPr>
                  <w:rStyle w:val="Hyperlink"/>
                  <w:rFonts w:cs="Arial"/>
                </w:rPr>
                <w:t>matic.natasa@</w:t>
              </w:r>
            </w:hyperlink>
            <w:r w:rsidRPr="00E47C2E">
              <w:rPr>
                <w:rStyle w:val="Hyperlink"/>
                <w:rFonts w:cs="Arial"/>
              </w:rPr>
              <w:t>eps.rs</w:t>
            </w:r>
          </w:p>
          <w:p w:rsidR="004276AD" w:rsidRPr="00E47C2E" w:rsidRDefault="004276AD" w:rsidP="004276AD">
            <w:pPr>
              <w:jc w:val="center"/>
              <w:rPr>
                <w:rFonts w:cs="Arial"/>
              </w:rPr>
            </w:pPr>
          </w:p>
        </w:tc>
      </w:tr>
    </w:tbl>
    <w:p w:rsidR="00AB3507" w:rsidRDefault="00AB3507" w:rsidP="000C50A0">
      <w:pPr>
        <w:spacing w:before="0"/>
        <w:rPr>
          <w:rFonts w:cs="Arial"/>
        </w:rPr>
      </w:pPr>
    </w:p>
    <w:p w:rsidR="00AB3507" w:rsidRDefault="00AB3507">
      <w:pPr>
        <w:spacing w:before="0"/>
        <w:jc w:val="left"/>
        <w:rPr>
          <w:rFonts w:cs="Arial"/>
        </w:rPr>
      </w:pPr>
      <w:r>
        <w:rPr>
          <w:rFonts w:cs="Arial"/>
        </w:rPr>
        <w:br w:type="page"/>
      </w:r>
    </w:p>
    <w:p w:rsidR="002E12CC" w:rsidRPr="00E47C2E" w:rsidRDefault="002E12CC" w:rsidP="00B358E4">
      <w:pPr>
        <w:pStyle w:val="Heading10"/>
        <w:numPr>
          <w:ilvl w:val="0"/>
          <w:numId w:val="15"/>
        </w:numPr>
        <w:jc w:val="both"/>
        <w:rPr>
          <w:rFonts w:cs="Arial"/>
        </w:rPr>
      </w:pPr>
      <w:bookmarkStart w:id="17" w:name="_Toc442559878"/>
      <w:bookmarkStart w:id="18" w:name="_Toc427817448"/>
      <w:r w:rsidRPr="00E47C2E">
        <w:rPr>
          <w:rFonts w:cs="Arial"/>
        </w:rPr>
        <w:lastRenderedPageBreak/>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AB3507" w:rsidRDefault="002E12CC" w:rsidP="00AB3507">
      <w:pPr>
        <w:pStyle w:val="Title"/>
        <w:tabs>
          <w:tab w:val="center" w:pos="4514"/>
          <w:tab w:val="left" w:pos="6750"/>
        </w:tabs>
        <w:spacing w:before="0"/>
        <w:jc w:val="both"/>
        <w:rPr>
          <w:rFonts w:cs="Arial"/>
          <w:lang w:eastAsia="zh-CN"/>
        </w:rPr>
      </w:pPr>
      <w:r w:rsidRPr="00E47C2E">
        <w:rPr>
          <w:rFonts w:cs="Arial"/>
          <w:lang w:eastAsia="zh-CN"/>
        </w:rPr>
        <w:t>Опис предмета јавне набавке:</w:t>
      </w:r>
    </w:p>
    <w:p w:rsidR="00AB3507" w:rsidRPr="00AB3507" w:rsidRDefault="00AB3507" w:rsidP="00AB3507">
      <w:pPr>
        <w:pStyle w:val="Title"/>
        <w:tabs>
          <w:tab w:val="center" w:pos="4514"/>
          <w:tab w:val="left" w:pos="6750"/>
        </w:tabs>
        <w:spacing w:before="0"/>
        <w:jc w:val="both"/>
        <w:rPr>
          <w:rFonts w:cs="Arial"/>
          <w:b w:val="0"/>
          <w:bCs w:val="0"/>
          <w:sz w:val="22"/>
          <w:szCs w:val="22"/>
        </w:rPr>
      </w:pPr>
      <w:r w:rsidRPr="00AB3507">
        <w:rPr>
          <w:rFonts w:cs="Arial"/>
          <w:b w:val="0"/>
          <w:bCs w:val="0"/>
          <w:sz w:val="22"/>
          <w:szCs w:val="22"/>
        </w:rPr>
        <w:t>Контрола овешења на пароводним линијама блокова у ремонтима - ТЕНТ</w:t>
      </w:r>
    </w:p>
    <w:p w:rsidR="00AB3507" w:rsidRPr="00AB3507" w:rsidRDefault="00AB3507" w:rsidP="00AB3507">
      <w:pPr>
        <w:rPr>
          <w:rFonts w:cs="Arial"/>
          <w:lang w:val="sr-Cyrl-CS" w:eastAsia="ar-SA"/>
        </w:rPr>
      </w:pPr>
      <w:r w:rsidRPr="00AB3507">
        <w:rPr>
          <w:rFonts w:cs="Arial"/>
          <w:lang w:val="sr-Cyrl-CS" w:eastAsia="ar-SA"/>
        </w:rPr>
        <w:t>Партија 1. Контрола овешења на пароводним линијама блокова у ремонтима - ТЕ "Колубара"</w:t>
      </w:r>
    </w:p>
    <w:p w:rsidR="00AB3507" w:rsidRPr="00AB3507" w:rsidRDefault="00AB3507" w:rsidP="00AB3507">
      <w:pPr>
        <w:rPr>
          <w:rFonts w:cs="Arial"/>
          <w:lang w:val="sr-Cyrl-CS" w:eastAsia="ar-SA"/>
        </w:rPr>
      </w:pPr>
      <w:r w:rsidRPr="00AB3507">
        <w:rPr>
          <w:rFonts w:cs="Arial"/>
          <w:lang w:val="sr-Cyrl-CS" w:eastAsia="ar-SA"/>
        </w:rPr>
        <w:t>Партија 2. Контрола овешења на пароводним линијама блокова у ремонтима – ТЕНТ А</w:t>
      </w:r>
    </w:p>
    <w:p w:rsidR="002E12CC" w:rsidRPr="00E47C2E" w:rsidRDefault="00AB3507" w:rsidP="00AB3507">
      <w:pPr>
        <w:spacing w:before="0"/>
        <w:rPr>
          <w:rFonts w:cs="Arial"/>
          <w:lang w:eastAsia="zh-CN"/>
        </w:rPr>
      </w:pPr>
      <w:r w:rsidRPr="00AB3507">
        <w:rPr>
          <w:rFonts w:cs="Arial"/>
          <w:lang w:val="sr-Cyrl-CS" w:eastAsia="ar-SA"/>
        </w:rPr>
        <w:t>Партија 3. Контрола система овешења  паровода, повезних цевовода блока Б1  и Б2 и техничка подршка за преподешавање овешења - ТЕНТ Б</w:t>
      </w:r>
    </w:p>
    <w:p w:rsidR="00AB3507" w:rsidRDefault="00AB3507"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B3507">
        <w:rPr>
          <w:rFonts w:cs="Arial"/>
          <w:lang w:eastAsia="zh-CN"/>
        </w:rPr>
        <w:t xml:space="preserve"> </w:t>
      </w:r>
      <w:r w:rsidR="00AB3507">
        <w:rPr>
          <w:rFonts w:cs="Arial"/>
          <w:lang w:val="sr-Cyrl-RS" w:eastAsia="zh-CN"/>
        </w:rPr>
        <w:t>за све три партије</w:t>
      </w:r>
      <w:r w:rsidRPr="00E47C2E">
        <w:rPr>
          <w:rFonts w:cs="Arial"/>
          <w:lang w:eastAsia="zh-CN"/>
        </w:rPr>
        <w:t>:</w:t>
      </w:r>
      <w:r w:rsidR="00AB3507" w:rsidRPr="00AB3507">
        <w:rPr>
          <w:rFonts w:eastAsia="Arial" w:cs="Arial"/>
          <w:color w:val="000000"/>
        </w:rPr>
        <w:t xml:space="preserve"> </w:t>
      </w:r>
      <w:r w:rsidR="00AB3507">
        <w:rPr>
          <w:rFonts w:eastAsia="Arial" w:cs="Arial"/>
          <w:color w:val="000000"/>
        </w:rPr>
        <w:t>Услуге поправке и одржавања котлова</w:t>
      </w:r>
    </w:p>
    <w:p w:rsidR="002E12CC" w:rsidRPr="00E47C2E" w:rsidRDefault="002E12CC" w:rsidP="0032186E">
      <w:pPr>
        <w:spacing w:before="0"/>
        <w:rPr>
          <w:rFonts w:cs="Arial"/>
          <w:lang w:eastAsia="zh-CN"/>
        </w:rPr>
      </w:pPr>
      <w:r w:rsidRPr="00E47C2E">
        <w:rPr>
          <w:rFonts w:cs="Arial"/>
          <w:lang w:eastAsia="zh-CN"/>
        </w:rPr>
        <w:t>Ознака из општег речника набавке</w:t>
      </w:r>
      <w:r w:rsidR="00AB3507" w:rsidRPr="00AB3507">
        <w:rPr>
          <w:rFonts w:cs="Arial"/>
          <w:lang w:val="sr-Cyrl-RS" w:eastAsia="zh-CN"/>
        </w:rPr>
        <w:t xml:space="preserve"> </w:t>
      </w:r>
      <w:r w:rsidR="00AB3507">
        <w:rPr>
          <w:rFonts w:cs="Arial"/>
          <w:lang w:val="sr-Cyrl-RS" w:eastAsia="zh-CN"/>
        </w:rPr>
        <w:t>за све три партије</w:t>
      </w:r>
      <w:r w:rsidRPr="00E47C2E">
        <w:rPr>
          <w:rFonts w:cs="Arial"/>
          <w:lang w:eastAsia="zh-CN"/>
        </w:rPr>
        <w:t>:</w:t>
      </w:r>
      <w:r w:rsidR="00AB3507" w:rsidRPr="00AB3507">
        <w:rPr>
          <w:rFonts w:eastAsia="Arial" w:cs="Arial"/>
          <w:color w:val="000000"/>
        </w:rPr>
        <w:t xml:space="preserve"> </w:t>
      </w:r>
      <w:r w:rsidR="00AB3507">
        <w:rPr>
          <w:rFonts w:eastAsia="Arial" w:cs="Arial"/>
          <w:color w:val="000000"/>
        </w:rPr>
        <w:t>50531100</w:t>
      </w:r>
    </w:p>
    <w:p w:rsidR="0032186E" w:rsidRPr="00E47C2E" w:rsidRDefault="0032186E" w:rsidP="0032186E">
      <w:pPr>
        <w:spacing w:before="0"/>
        <w:rPr>
          <w:rFonts w:cs="Arial"/>
          <w:lang w:eastAsia="zh-CN"/>
        </w:rPr>
      </w:pPr>
    </w:p>
    <w:p w:rsidR="00AB3507" w:rsidRDefault="002E12CC" w:rsidP="00AB3507">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AB3507" w:rsidRDefault="00AB3507">
      <w:pPr>
        <w:spacing w:before="0"/>
        <w:jc w:val="left"/>
        <w:rPr>
          <w:rFonts w:cs="Arial"/>
          <w:lang w:eastAsia="zh-CN"/>
        </w:rPr>
      </w:pPr>
      <w:r>
        <w:rPr>
          <w:rFonts w:cs="Arial"/>
          <w:lang w:eastAsia="zh-CN"/>
        </w:rPr>
        <w:br w:type="page"/>
      </w:r>
    </w:p>
    <w:p w:rsidR="00C6752E" w:rsidRDefault="00C6752E" w:rsidP="00AB3507">
      <w:pPr>
        <w:spacing w:before="0"/>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B358E4">
      <w:pPr>
        <w:pStyle w:val="Heading10"/>
        <w:numPr>
          <w:ilvl w:val="0"/>
          <w:numId w:val="15"/>
        </w:numPr>
        <w:jc w:val="both"/>
        <w:rPr>
          <w:rFonts w:cs="Arial"/>
        </w:rPr>
      </w:pPr>
      <w:r w:rsidRPr="00E47C2E">
        <w:rPr>
          <w:rFonts w:cs="Arial"/>
        </w:rPr>
        <w:t>ТЕХНИЧК</w:t>
      </w:r>
      <w:r w:rsidR="0032186E" w:rsidRPr="00E47C2E">
        <w:rPr>
          <w:rFonts w:cs="Arial"/>
        </w:rPr>
        <w:t>АСПЕЦИФИКАЦИЈА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DB369C" w:rsidRDefault="0032186E" w:rsidP="0032186E">
      <w:pPr>
        <w:pStyle w:val="Heading10"/>
        <w:ind w:left="0" w:firstLine="0"/>
        <w:jc w:val="both"/>
        <w:rPr>
          <w:rFonts w:cs="Arial"/>
        </w:rPr>
      </w:pPr>
      <w:bookmarkStart w:id="19" w:name="_Toc441651541"/>
      <w:bookmarkStart w:id="20" w:name="_Toc442559879"/>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211D9B" w:rsidRPr="00211D9B" w:rsidRDefault="00211D9B" w:rsidP="00211D9B">
      <w:pPr>
        <w:rPr>
          <w:lang w:val="sr-Cyrl-CS" w:eastAsia="ar-SA"/>
        </w:rPr>
      </w:pPr>
    </w:p>
    <w:p w:rsidR="0032186E" w:rsidRPr="00742695" w:rsidRDefault="00742695" w:rsidP="00742695">
      <w:pPr>
        <w:pStyle w:val="ListParagraph"/>
        <w:autoSpaceDE w:val="0"/>
        <w:autoSpaceDN w:val="0"/>
        <w:adjustRightInd w:val="0"/>
        <w:spacing w:before="0" w:after="0" w:line="240" w:lineRule="auto"/>
        <w:ind w:left="0"/>
        <w:contextualSpacing w:val="0"/>
        <w:rPr>
          <w:rFonts w:ascii="Arial" w:hAnsi="Arial" w:cs="Arial"/>
          <w:b/>
          <w:lang w:val="sr-Cyrl-RS"/>
        </w:rPr>
      </w:pPr>
      <w:r w:rsidRPr="00742695">
        <w:rPr>
          <w:rFonts w:ascii="Arial" w:hAnsi="Arial" w:cs="Arial"/>
          <w:b/>
          <w:lang w:val="sr-Cyrl-RS"/>
        </w:rPr>
        <w:t>3.1.1 Партија 1</w:t>
      </w:r>
      <w:r>
        <w:rPr>
          <w:rFonts w:ascii="Arial" w:hAnsi="Arial" w:cs="Arial"/>
          <w:b/>
          <w:lang w:val="sr-Cyrl-RS"/>
        </w:rPr>
        <w:t xml:space="preserve"> - </w:t>
      </w:r>
      <w:r w:rsidRPr="00742695">
        <w:rPr>
          <w:rFonts w:ascii="Arial" w:hAnsi="Arial" w:cs="Arial"/>
          <w:b/>
          <w:lang w:val="sr-Cyrl-RS"/>
        </w:rPr>
        <w:t>Контрола овешења на пароводним линијама блокова у</w:t>
      </w:r>
      <w:r>
        <w:rPr>
          <w:rFonts w:ascii="Arial" w:hAnsi="Arial" w:cs="Arial"/>
          <w:b/>
          <w:lang w:val="sr-Cyrl-RS"/>
        </w:rPr>
        <w:t xml:space="preserve"> </w:t>
      </w:r>
      <w:r w:rsidRPr="00742695">
        <w:rPr>
          <w:rFonts w:ascii="Arial" w:hAnsi="Arial" w:cs="Arial"/>
          <w:b/>
          <w:lang w:val="sr-Cyrl-RS"/>
        </w:rPr>
        <w:t>ремонтима - ТЕ "Колубара"</w:t>
      </w:r>
    </w:p>
    <w:tbl>
      <w:tblPr>
        <w:tblW w:w="94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93"/>
        <w:gridCol w:w="5063"/>
        <w:gridCol w:w="2206"/>
        <w:gridCol w:w="1226"/>
      </w:tblGrid>
      <w:tr w:rsidR="00742695" w:rsidRPr="00930E8A" w:rsidTr="00742695">
        <w:trPr>
          <w:jc w:val="center"/>
        </w:trPr>
        <w:tc>
          <w:tcPr>
            <w:tcW w:w="993" w:type="dxa"/>
            <w:shd w:val="clear" w:color="auto" w:fill="E0E0E0"/>
            <w:vAlign w:val="center"/>
          </w:tcPr>
          <w:p w:rsidR="00742695" w:rsidRPr="00930E8A" w:rsidRDefault="00742695" w:rsidP="00090D9B">
            <w:pPr>
              <w:jc w:val="center"/>
              <w:rPr>
                <w:rFonts w:cs="Arial"/>
                <w:sz w:val="20"/>
                <w:szCs w:val="20"/>
                <w:lang w:val="sr-Cyrl-CS" w:eastAsia="hr-HR"/>
              </w:rPr>
            </w:pPr>
            <w:r w:rsidRPr="00930E8A">
              <w:rPr>
                <w:rFonts w:cs="Arial"/>
                <w:sz w:val="20"/>
                <w:szCs w:val="20"/>
                <w:lang w:val="sr-Cyrl-CS" w:eastAsia="hr-HR"/>
              </w:rPr>
              <w:t>Р. бр.</w:t>
            </w:r>
          </w:p>
        </w:tc>
        <w:tc>
          <w:tcPr>
            <w:tcW w:w="5063" w:type="dxa"/>
            <w:shd w:val="clear" w:color="auto" w:fill="E0E0E0"/>
            <w:vAlign w:val="center"/>
          </w:tcPr>
          <w:p w:rsidR="00742695" w:rsidRPr="001633F8" w:rsidRDefault="00742695" w:rsidP="002465F1">
            <w:pPr>
              <w:jc w:val="center"/>
              <w:rPr>
                <w:rFonts w:cs="Arial"/>
                <w:sz w:val="20"/>
                <w:szCs w:val="20"/>
                <w:lang w:eastAsia="hr-HR"/>
              </w:rPr>
            </w:pPr>
            <w:r w:rsidRPr="00930E8A">
              <w:rPr>
                <w:rFonts w:cs="Arial"/>
                <w:sz w:val="20"/>
                <w:szCs w:val="20"/>
                <w:lang w:val="sr-Cyrl-CS" w:eastAsia="hr-HR"/>
              </w:rPr>
              <w:t xml:space="preserve">Предмет </w:t>
            </w:r>
            <w:r>
              <w:rPr>
                <w:rFonts w:cs="Arial"/>
                <w:sz w:val="20"/>
                <w:szCs w:val="20"/>
                <w:lang w:val="sr-Cyrl-CS" w:eastAsia="hr-HR"/>
              </w:rPr>
              <w:t xml:space="preserve">набавке </w:t>
            </w:r>
            <w:r w:rsidRPr="00930E8A">
              <w:rPr>
                <w:rFonts w:cs="Arial"/>
                <w:sz w:val="20"/>
                <w:szCs w:val="20"/>
                <w:lang w:val="sr-Cyrl-CS" w:eastAsia="hr-HR"/>
              </w:rPr>
              <w:t>услуге</w:t>
            </w:r>
          </w:p>
        </w:tc>
        <w:tc>
          <w:tcPr>
            <w:tcW w:w="2206" w:type="dxa"/>
            <w:shd w:val="clear" w:color="auto" w:fill="E0E0E0"/>
            <w:vAlign w:val="center"/>
          </w:tcPr>
          <w:p w:rsidR="00742695" w:rsidRPr="00930E8A" w:rsidRDefault="00742695" w:rsidP="00090D9B">
            <w:pPr>
              <w:jc w:val="center"/>
              <w:rPr>
                <w:rFonts w:cs="Arial"/>
                <w:sz w:val="20"/>
                <w:szCs w:val="20"/>
                <w:lang w:val="sr-Cyrl-CS" w:eastAsia="hr-HR"/>
              </w:rPr>
            </w:pPr>
            <w:r w:rsidRPr="00930E8A">
              <w:rPr>
                <w:rFonts w:cs="Arial"/>
                <w:sz w:val="20"/>
                <w:szCs w:val="20"/>
                <w:lang w:val="sr-Cyrl-CS" w:eastAsia="hr-HR"/>
              </w:rPr>
              <w:t>Јед.</w:t>
            </w:r>
          </w:p>
          <w:p w:rsidR="00742695" w:rsidRPr="00930E8A" w:rsidRDefault="00742695" w:rsidP="00090D9B">
            <w:pPr>
              <w:jc w:val="center"/>
              <w:rPr>
                <w:rFonts w:cs="Arial"/>
                <w:sz w:val="20"/>
                <w:szCs w:val="20"/>
                <w:lang w:val="sr-Cyrl-CS" w:eastAsia="hr-HR"/>
              </w:rPr>
            </w:pPr>
            <w:r w:rsidRPr="00930E8A">
              <w:rPr>
                <w:rFonts w:cs="Arial"/>
                <w:sz w:val="20"/>
                <w:szCs w:val="20"/>
                <w:lang w:val="sr-Cyrl-CS" w:eastAsia="hr-HR"/>
              </w:rPr>
              <w:t>мере</w:t>
            </w:r>
          </w:p>
        </w:tc>
        <w:tc>
          <w:tcPr>
            <w:tcW w:w="1226" w:type="dxa"/>
            <w:shd w:val="clear" w:color="auto" w:fill="E0E0E0"/>
            <w:vAlign w:val="center"/>
          </w:tcPr>
          <w:p w:rsidR="00742695" w:rsidRPr="00930E8A" w:rsidRDefault="00742695" w:rsidP="00090D9B">
            <w:pPr>
              <w:jc w:val="center"/>
              <w:rPr>
                <w:rFonts w:cs="Arial"/>
                <w:sz w:val="20"/>
                <w:szCs w:val="20"/>
                <w:lang w:val="sr-Cyrl-CS" w:eastAsia="hr-HR"/>
              </w:rPr>
            </w:pPr>
            <w:r w:rsidRPr="00930E8A">
              <w:rPr>
                <w:rFonts w:cs="Arial"/>
                <w:sz w:val="20"/>
                <w:szCs w:val="20"/>
                <w:lang w:val="sr-Cyrl-CS" w:eastAsia="hr-HR"/>
              </w:rPr>
              <w:t>Кол.</w:t>
            </w:r>
          </w:p>
        </w:tc>
      </w:tr>
      <w:tr w:rsidR="00742695" w:rsidRPr="007D0A1A" w:rsidTr="00742695">
        <w:trPr>
          <w:trHeight w:val="419"/>
          <w:jc w:val="center"/>
        </w:trPr>
        <w:tc>
          <w:tcPr>
            <w:tcW w:w="993" w:type="dxa"/>
            <w:shd w:val="clear" w:color="auto" w:fill="auto"/>
            <w:vAlign w:val="center"/>
          </w:tcPr>
          <w:p w:rsidR="00742695" w:rsidRPr="00742695" w:rsidRDefault="00742695" w:rsidP="00090D9B">
            <w:pPr>
              <w:jc w:val="center"/>
              <w:rPr>
                <w:rFonts w:cs="Arial"/>
              </w:rPr>
            </w:pPr>
            <w:r w:rsidRPr="00742695">
              <w:rPr>
                <w:rFonts w:cs="Arial"/>
              </w:rPr>
              <w:t>1.</w:t>
            </w:r>
          </w:p>
        </w:tc>
        <w:tc>
          <w:tcPr>
            <w:tcW w:w="5063" w:type="dxa"/>
            <w:shd w:val="clear" w:color="auto" w:fill="auto"/>
            <w:vAlign w:val="center"/>
          </w:tcPr>
          <w:p w:rsidR="00742695" w:rsidRPr="00742695" w:rsidRDefault="00742695" w:rsidP="00090D9B">
            <w:pPr>
              <w:rPr>
                <w:rFonts w:cs="Arial"/>
                <w:lang w:val="sr-Cyrl-RS"/>
              </w:rPr>
            </w:pPr>
            <w:r w:rsidRPr="00742695">
              <w:rPr>
                <w:rFonts w:cs="Arial"/>
                <w:lang w:val="sr-Cyrl-RS"/>
              </w:rPr>
              <w:t xml:space="preserve">- </w:t>
            </w:r>
            <w:r w:rsidRPr="00742695">
              <w:rPr>
                <w:rFonts w:cs="Arial"/>
                <w:lang w:val="sr-Latn-RS"/>
              </w:rPr>
              <w:t xml:space="preserve">Контролисање, подешавање радног опсега и проверa функционалности овешења паровода РА, РБ, РЦ линије, повезних цевовода </w:t>
            </w:r>
            <w:r w:rsidRPr="00742695">
              <w:rPr>
                <w:rFonts w:cs="Arial"/>
                <w:lang w:val="sr-Cyrl-RS"/>
              </w:rPr>
              <w:t>мп</w:t>
            </w:r>
            <w:r w:rsidRPr="00742695">
              <w:rPr>
                <w:rFonts w:cs="Arial"/>
                <w:lang w:val="sr-Latn-RS"/>
              </w:rPr>
              <w:t xml:space="preserve"> паре и цевовода напојне воде (РЛ) на блок</w:t>
            </w:r>
            <w:r w:rsidRPr="00742695">
              <w:rPr>
                <w:rFonts w:cs="Arial"/>
                <w:lang w:val="sr-Cyrl-RS"/>
              </w:rPr>
              <w:t xml:space="preserve">у </w:t>
            </w:r>
            <w:r w:rsidRPr="00742695">
              <w:rPr>
                <w:rFonts w:cs="Arial"/>
                <w:lang w:val="sr-Latn-RS"/>
              </w:rPr>
              <w:t xml:space="preserve">  А5 у  2019. год</w:t>
            </w:r>
            <w:r w:rsidRPr="00742695">
              <w:rPr>
                <w:rFonts w:cs="Arial"/>
                <w:lang w:val="sr-Cyrl-RS"/>
              </w:rPr>
              <w:t xml:space="preserve">. </w:t>
            </w:r>
          </w:p>
          <w:p w:rsidR="00742695" w:rsidRPr="00742695" w:rsidRDefault="00742695" w:rsidP="00090D9B">
            <w:pPr>
              <w:rPr>
                <w:rFonts w:cs="Arial"/>
                <w:lang w:val="sr-Cyrl-RS"/>
              </w:rPr>
            </w:pPr>
            <w:r w:rsidRPr="00742695">
              <w:rPr>
                <w:rFonts w:cs="Arial"/>
                <w:lang w:val="sr-Cyrl-RS"/>
              </w:rPr>
              <w:t>- Врста и обим  услуге  дати у техничком опису набавке</w:t>
            </w:r>
          </w:p>
          <w:p w:rsidR="00742695" w:rsidRPr="00742695" w:rsidRDefault="00742695" w:rsidP="00090D9B">
            <w:pPr>
              <w:rPr>
                <w:rFonts w:cs="Arial"/>
                <w:lang w:val="sr-Cyrl-RS"/>
              </w:rPr>
            </w:pPr>
            <w:r w:rsidRPr="00742695">
              <w:rPr>
                <w:rFonts w:cs="Arial"/>
                <w:lang w:val="sr-Cyrl-RS"/>
              </w:rPr>
              <w:t xml:space="preserve">- Напомена: </w:t>
            </w:r>
            <w:r w:rsidRPr="00742695">
              <w:rPr>
                <w:rFonts w:cs="Arial"/>
                <w:lang w:val="sr-Cyrl-RS"/>
              </w:rPr>
              <w:tab/>
              <w:t xml:space="preserve">Екипа представља 2 квалификована радника/специјалиста за овешења, за обављање послова контролисања овешења. </w:t>
            </w:r>
          </w:p>
          <w:p w:rsidR="00742695" w:rsidRPr="00742695" w:rsidRDefault="00742695" w:rsidP="00090D9B">
            <w:pPr>
              <w:rPr>
                <w:rFonts w:cs="Arial"/>
                <w:lang w:val="sr-Cyrl-RS"/>
              </w:rPr>
            </w:pPr>
            <w:r w:rsidRPr="00742695">
              <w:rPr>
                <w:rFonts w:cs="Arial"/>
                <w:lang w:val="sr-Cyrl-RS"/>
              </w:rPr>
              <w:t>Дан представља временски интервал од 8 h у оквиру кога је екипа ангажована.</w:t>
            </w:r>
          </w:p>
        </w:tc>
        <w:tc>
          <w:tcPr>
            <w:tcW w:w="2206" w:type="dxa"/>
            <w:shd w:val="clear" w:color="auto" w:fill="auto"/>
            <w:vAlign w:val="center"/>
          </w:tcPr>
          <w:p w:rsidR="00742695" w:rsidRPr="00742695" w:rsidRDefault="00742695" w:rsidP="00090D9B">
            <w:pPr>
              <w:ind w:right="-1149"/>
              <w:rPr>
                <w:rFonts w:cs="Arial"/>
                <w:lang w:val="sr-Cyrl-RS"/>
              </w:rPr>
            </w:pPr>
            <w:r w:rsidRPr="00742695">
              <w:rPr>
                <w:rFonts w:cs="Arial"/>
              </w:rPr>
              <w:t>екипа/дан</w:t>
            </w:r>
          </w:p>
        </w:tc>
        <w:tc>
          <w:tcPr>
            <w:tcW w:w="1226" w:type="dxa"/>
            <w:shd w:val="clear" w:color="auto" w:fill="auto"/>
            <w:vAlign w:val="center"/>
          </w:tcPr>
          <w:p w:rsidR="00742695" w:rsidRPr="00742695" w:rsidRDefault="00742695" w:rsidP="00090D9B">
            <w:pPr>
              <w:jc w:val="center"/>
              <w:rPr>
                <w:rFonts w:cs="Arial"/>
                <w:lang w:val="sr-Latn-RS"/>
              </w:rPr>
            </w:pPr>
            <w:r w:rsidRPr="00742695">
              <w:rPr>
                <w:rFonts w:cs="Arial"/>
                <w:lang w:val="sr-Latn-RS"/>
              </w:rPr>
              <w:t>25</w:t>
            </w:r>
          </w:p>
        </w:tc>
      </w:tr>
    </w:tbl>
    <w:p w:rsidR="00E13FFC"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742695" w:rsidRDefault="00742695" w:rsidP="00742695">
      <w:pPr>
        <w:ind w:right="175"/>
        <w:rPr>
          <w:rFonts w:cs="Arial"/>
          <w:lang w:val="sr-Cyrl-CS"/>
        </w:rPr>
      </w:pPr>
      <w:r>
        <w:rPr>
          <w:rFonts w:cs="Arial"/>
          <w:lang w:val="sr-Cyrl-CS"/>
        </w:rPr>
        <w:t xml:space="preserve">Врсте услуга по овом захтеву: </w:t>
      </w:r>
    </w:p>
    <w:p w:rsidR="00742695" w:rsidRPr="00061C86" w:rsidRDefault="00742695" w:rsidP="00742695">
      <w:pPr>
        <w:ind w:right="175"/>
        <w:rPr>
          <w:rFonts w:cs="Arial"/>
          <w:lang w:val="sr-Cyrl-CS"/>
        </w:rPr>
      </w:pPr>
      <w:r w:rsidRPr="00061C86">
        <w:rPr>
          <w:rFonts w:cs="Arial"/>
          <w:lang w:val="sr-Cyrl-CS"/>
        </w:rPr>
        <w:t>- Визуелна контрола овешења 100%.</w:t>
      </w:r>
    </w:p>
    <w:p w:rsidR="00742695" w:rsidRPr="00061C86" w:rsidRDefault="00742695" w:rsidP="00742695">
      <w:pPr>
        <w:ind w:right="175"/>
        <w:rPr>
          <w:rFonts w:cs="Arial"/>
          <w:lang w:val="sr-Cyrl-CS"/>
        </w:rPr>
      </w:pPr>
      <w:r w:rsidRPr="00061C86">
        <w:rPr>
          <w:rFonts w:cs="Arial"/>
          <w:lang w:val="sr-Cyrl-CS"/>
        </w:rPr>
        <w:t>- Мерење положаја овешења у топлом стању (пре з</w:t>
      </w:r>
      <w:r>
        <w:rPr>
          <w:rFonts w:cs="Arial"/>
          <w:lang w:val="sr-Cyrl-CS"/>
        </w:rPr>
        <w:t xml:space="preserve">астоја и након кретања блока </w:t>
      </w:r>
      <w:r>
        <w:rPr>
          <w:rFonts w:cs="Arial"/>
          <w:lang w:val="sr-Cyrl-RS"/>
        </w:rPr>
        <w:t>из</w:t>
      </w:r>
      <w:r w:rsidRPr="00061C86">
        <w:rPr>
          <w:rFonts w:cs="Arial"/>
          <w:lang w:val="sr-Cyrl-CS"/>
        </w:rPr>
        <w:t xml:space="preserve"> ремонта)</w:t>
      </w:r>
    </w:p>
    <w:p w:rsidR="00742695" w:rsidRPr="00061C86" w:rsidRDefault="00742695" w:rsidP="00742695">
      <w:pPr>
        <w:ind w:right="175"/>
        <w:rPr>
          <w:rFonts w:cs="Arial"/>
          <w:lang w:val="sr-Cyrl-CS"/>
        </w:rPr>
      </w:pPr>
      <w:r w:rsidRPr="00061C86">
        <w:rPr>
          <w:rFonts w:cs="Arial"/>
          <w:lang w:val="sr-Cyrl-CS"/>
        </w:rPr>
        <w:t>- Мерење положаја овешења у хладном стању</w:t>
      </w:r>
    </w:p>
    <w:p w:rsidR="00742695" w:rsidRPr="00061C86" w:rsidRDefault="00742695" w:rsidP="00742695">
      <w:pPr>
        <w:ind w:right="175"/>
        <w:rPr>
          <w:rFonts w:cs="Arial"/>
          <w:lang w:val="sr-Cyrl-CS"/>
        </w:rPr>
      </w:pPr>
      <w:r w:rsidRPr="00061C86">
        <w:rPr>
          <w:rFonts w:cs="Arial"/>
          <w:lang w:val="sr-Cyrl-CS"/>
        </w:rPr>
        <w:t xml:space="preserve">- Евидентирање недостатака на овешењима са предлогом санације. </w:t>
      </w:r>
    </w:p>
    <w:p w:rsidR="00742695" w:rsidRPr="00061C86" w:rsidRDefault="00742695" w:rsidP="00742695">
      <w:pPr>
        <w:ind w:right="175"/>
        <w:rPr>
          <w:rFonts w:cs="Arial"/>
          <w:lang w:val="sr-Cyrl-CS"/>
        </w:rPr>
      </w:pPr>
      <w:r w:rsidRPr="00061C86">
        <w:rPr>
          <w:rFonts w:cs="Arial"/>
          <w:lang w:val="sr-Cyrl-CS"/>
        </w:rPr>
        <w:t xml:space="preserve">- Израда извештаја о стању и функционалности </w:t>
      </w:r>
      <w:r w:rsidRPr="00FE22D0">
        <w:rPr>
          <w:rFonts w:cs="Arial"/>
          <w:lang w:val="sr-Cyrl-CS"/>
        </w:rPr>
        <w:t>овешења г</w:t>
      </w:r>
      <w:r w:rsidRPr="00061C86">
        <w:rPr>
          <w:rFonts w:cs="Arial"/>
          <w:lang w:val="sr-Cyrl-CS"/>
        </w:rPr>
        <w:t>лавних    пароводних линија (РА, РБ, РЦ), цевовода напојне воде (РЛ).</w:t>
      </w:r>
    </w:p>
    <w:p w:rsidR="00742695" w:rsidRDefault="00742695"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263F0E" w:rsidRDefault="00263F0E" w:rsidP="0032186E">
      <w:pPr>
        <w:pStyle w:val="ListParagraph"/>
        <w:autoSpaceDE w:val="0"/>
        <w:autoSpaceDN w:val="0"/>
        <w:adjustRightInd w:val="0"/>
        <w:spacing w:before="0" w:after="0" w:line="240" w:lineRule="auto"/>
        <w:ind w:left="0"/>
        <w:contextualSpacing w:val="0"/>
        <w:jc w:val="left"/>
        <w:rPr>
          <w:rFonts w:ascii="Arial" w:hAnsi="Arial" w:cs="Arial"/>
          <w:b/>
          <w:lang w:val="sr-Cyrl-RS"/>
        </w:rPr>
      </w:pPr>
    </w:p>
    <w:p w:rsidR="00263F0E" w:rsidRDefault="00263F0E" w:rsidP="00A37057">
      <w:pPr>
        <w:pStyle w:val="ListParagraph"/>
        <w:autoSpaceDE w:val="0"/>
        <w:autoSpaceDN w:val="0"/>
        <w:adjustRightInd w:val="0"/>
        <w:spacing w:before="0" w:after="0" w:line="240" w:lineRule="auto"/>
        <w:ind w:left="0"/>
        <w:contextualSpacing w:val="0"/>
        <w:rPr>
          <w:rFonts w:ascii="Arial" w:hAnsi="Arial" w:cs="Arial"/>
          <w:lang w:val="sr-Cyrl-CS"/>
        </w:rPr>
      </w:pPr>
      <w:r w:rsidRPr="00263F0E">
        <w:rPr>
          <w:rFonts w:ascii="Arial" w:hAnsi="Arial" w:cs="Arial"/>
          <w:b/>
          <w:lang w:val="sr-Cyrl-RS"/>
        </w:rPr>
        <w:t>Напомена:</w:t>
      </w:r>
      <w:r>
        <w:rPr>
          <w:rFonts w:ascii="Arial" w:hAnsi="Arial" w:cs="Arial"/>
          <w:lang w:val="sr-Cyrl-RS"/>
        </w:rPr>
        <w:t xml:space="preserve"> </w:t>
      </w:r>
      <w:r>
        <w:rPr>
          <w:rFonts w:ascii="Arial" w:hAnsi="Arial" w:cs="Arial"/>
          <w:lang w:val="sr-Cyrl-CS"/>
        </w:rPr>
        <w:t>Обим  из овог захтева је орјентациони, односно Наручи</w:t>
      </w:r>
      <w:r w:rsidR="00A37057">
        <w:rPr>
          <w:rFonts w:ascii="Arial" w:hAnsi="Arial" w:cs="Arial"/>
          <w:lang w:val="sr-Cyrl-CS"/>
        </w:rPr>
        <w:t>ла</w:t>
      </w:r>
      <w:r>
        <w:rPr>
          <w:rFonts w:ascii="Arial" w:hAnsi="Arial" w:cs="Arial"/>
          <w:lang w:val="sr-Cyrl-CS"/>
        </w:rPr>
        <w:t>ц нема обавезу да Извршиоцу  обезбеди извршење у наведеној количини , ако за тим не буде стварних потреба.</w:t>
      </w:r>
    </w:p>
    <w:p w:rsidR="00263F0E" w:rsidRDefault="00263F0E" w:rsidP="0032186E">
      <w:pPr>
        <w:pStyle w:val="ListParagraph"/>
        <w:autoSpaceDE w:val="0"/>
        <w:autoSpaceDN w:val="0"/>
        <w:adjustRightInd w:val="0"/>
        <w:spacing w:before="0" w:after="0" w:line="240" w:lineRule="auto"/>
        <w:ind w:left="0"/>
        <w:contextualSpacing w:val="0"/>
        <w:jc w:val="left"/>
        <w:rPr>
          <w:rFonts w:ascii="Arial" w:hAnsi="Arial" w:cs="Arial"/>
          <w:b/>
          <w:lang w:val="sr-Cyrl-RS"/>
        </w:rPr>
      </w:pPr>
    </w:p>
    <w:p w:rsidR="00742695" w:rsidRPr="00263F0E" w:rsidRDefault="00263F0E" w:rsidP="0032186E">
      <w:pPr>
        <w:pStyle w:val="ListParagraph"/>
        <w:autoSpaceDE w:val="0"/>
        <w:autoSpaceDN w:val="0"/>
        <w:adjustRightInd w:val="0"/>
        <w:spacing w:before="0" w:after="0" w:line="240" w:lineRule="auto"/>
        <w:ind w:left="0"/>
        <w:contextualSpacing w:val="0"/>
        <w:jc w:val="left"/>
        <w:rPr>
          <w:rFonts w:ascii="Arial" w:hAnsi="Arial" w:cs="Arial"/>
          <w:b/>
          <w:lang w:val="sr-Cyrl-RS"/>
        </w:rPr>
      </w:pPr>
      <w:r w:rsidRPr="00263F0E">
        <w:rPr>
          <w:rFonts w:ascii="Arial" w:hAnsi="Arial" w:cs="Arial"/>
          <w:b/>
          <w:lang w:val="sr-Cyrl-RS"/>
        </w:rPr>
        <w:t>Обавезе Изабраног понуђача</w:t>
      </w:r>
      <w:r w:rsidRPr="00263F0E">
        <w:rPr>
          <w:rFonts w:ascii="Arial" w:hAnsi="Arial" w:cs="Arial"/>
          <w:lang w:val="sr-Cyrl-CS"/>
        </w:rPr>
        <w:t xml:space="preserve"> </w:t>
      </w:r>
      <w:r w:rsidRPr="00A326D4">
        <w:rPr>
          <w:rFonts w:ascii="Arial" w:hAnsi="Arial" w:cs="Arial"/>
          <w:lang w:val="sr-Cyrl-CS"/>
        </w:rPr>
        <w:t>на реализацији посла</w:t>
      </w:r>
    </w:p>
    <w:p w:rsidR="00263F0E" w:rsidRPr="00A326D4" w:rsidRDefault="00263F0E" w:rsidP="00263F0E">
      <w:pPr>
        <w:ind w:right="49"/>
        <w:rPr>
          <w:rFonts w:cs="Arial"/>
          <w:lang w:val="sr-Cyrl-CS"/>
        </w:rPr>
      </w:pPr>
      <w:r>
        <w:rPr>
          <w:rFonts w:cs="Arial"/>
          <w:lang w:val="sr-Cyrl-CS"/>
        </w:rPr>
        <w:t>-</w:t>
      </w:r>
      <w:r w:rsidRPr="00A326D4">
        <w:rPr>
          <w:rFonts w:cs="Arial"/>
          <w:lang w:val="sr-Cyrl-CS"/>
        </w:rPr>
        <w:t xml:space="preserve">Обавити </w:t>
      </w:r>
      <w:r w:rsidR="002465F1">
        <w:rPr>
          <w:rFonts w:cs="Arial"/>
          <w:lang w:val="sr-Cyrl-CS"/>
        </w:rPr>
        <w:t xml:space="preserve">услиге </w:t>
      </w:r>
      <w:r w:rsidRPr="00A326D4">
        <w:rPr>
          <w:rFonts w:cs="Arial"/>
          <w:lang w:val="sr-Cyrl-CS"/>
        </w:rPr>
        <w:t>према опису датом у предмету набавке.</w:t>
      </w:r>
    </w:p>
    <w:p w:rsidR="00263F0E" w:rsidRPr="00A326D4" w:rsidRDefault="00263F0E" w:rsidP="00263F0E">
      <w:pPr>
        <w:ind w:right="49"/>
        <w:rPr>
          <w:rFonts w:cs="Arial"/>
          <w:lang w:val="sr-Cyrl-CS"/>
        </w:rPr>
      </w:pPr>
      <w:r>
        <w:rPr>
          <w:rFonts w:cs="Arial"/>
          <w:lang w:val="sr-Cyrl-CS"/>
        </w:rPr>
        <w:t>-</w:t>
      </w:r>
      <w:r w:rsidRPr="00A326D4">
        <w:rPr>
          <w:rFonts w:cs="Arial"/>
          <w:lang w:val="sr-Cyrl-CS"/>
        </w:rPr>
        <w:t xml:space="preserve">Пре почетка активности очитавања овешења неопходно је специфицирати позиције на којима је неопходно обавити израду скела и доставити наручиоцу списак десет дана пре почетка </w:t>
      </w:r>
      <w:r w:rsidR="002465F1">
        <w:rPr>
          <w:rFonts w:cs="Arial"/>
          <w:lang w:val="sr-Cyrl-CS"/>
        </w:rPr>
        <w:t>услуга</w:t>
      </w:r>
      <w:r w:rsidRPr="00A326D4">
        <w:rPr>
          <w:rFonts w:cs="Arial"/>
          <w:lang w:val="sr-Cyrl-CS"/>
        </w:rPr>
        <w:t xml:space="preserve"> очитавања. </w:t>
      </w:r>
    </w:p>
    <w:p w:rsidR="00263F0E" w:rsidRPr="00A326D4" w:rsidRDefault="00263F0E" w:rsidP="00263F0E">
      <w:pPr>
        <w:ind w:right="49"/>
        <w:rPr>
          <w:rFonts w:cs="Arial"/>
          <w:lang w:val="sr-Cyrl-CS"/>
        </w:rPr>
      </w:pPr>
      <w:r>
        <w:rPr>
          <w:rFonts w:cs="Arial"/>
          <w:lang w:val="sr-Cyrl-CS"/>
        </w:rPr>
        <w:lastRenderedPageBreak/>
        <w:t>-</w:t>
      </w:r>
      <w:r w:rsidRPr="00A326D4">
        <w:rPr>
          <w:rFonts w:cs="Arial"/>
          <w:lang w:val="sr-Cyrl-CS"/>
        </w:rPr>
        <w:t xml:space="preserve">Током </w:t>
      </w:r>
      <w:r w:rsidR="002465F1">
        <w:rPr>
          <w:rFonts w:cs="Arial"/>
          <w:lang w:val="sr-Cyrl-CS"/>
        </w:rPr>
        <w:t>услуга</w:t>
      </w:r>
      <w:r w:rsidRPr="00A326D4">
        <w:rPr>
          <w:rFonts w:cs="Arial"/>
          <w:lang w:val="sr-Cyrl-CS"/>
        </w:rPr>
        <w:t xml:space="preserve"> очитавања, представнику наручиоца доставити предлоге санације овешења мањег обима (радна верзија), које је могуће извршити током ремонта блока у циљу довођења опруга у функционално стање, а у случају захтеване санације већег обима у финалном извештају доставити предлог сервисирања или евентуалне замене овешења.</w:t>
      </w:r>
    </w:p>
    <w:p w:rsidR="00263F0E" w:rsidRPr="00A326D4" w:rsidRDefault="00263F0E" w:rsidP="00263F0E">
      <w:pPr>
        <w:ind w:right="49"/>
        <w:rPr>
          <w:rFonts w:cs="Arial"/>
          <w:lang w:val="sr-Cyrl-CS"/>
        </w:rPr>
      </w:pPr>
      <w:r>
        <w:rPr>
          <w:rFonts w:cs="Arial"/>
          <w:lang w:val="sr-Cyrl-CS"/>
        </w:rPr>
        <w:t>-</w:t>
      </w:r>
      <w:r w:rsidRPr="00A326D4">
        <w:rPr>
          <w:rFonts w:cs="Arial"/>
          <w:lang w:val="sr-Cyrl-CS"/>
        </w:rPr>
        <w:t>Израдити листу за очитавање вредности топло/хладно/топло стање , која ће бити део финалног извештаја (за све линије на којима се обавља очитавање овешења).</w:t>
      </w:r>
    </w:p>
    <w:p w:rsidR="00263F0E" w:rsidRPr="00A326D4" w:rsidRDefault="00263F0E" w:rsidP="00263F0E">
      <w:pPr>
        <w:ind w:right="49"/>
        <w:rPr>
          <w:rFonts w:cs="Arial"/>
          <w:lang w:val="sr-Cyrl-CS"/>
        </w:rPr>
      </w:pPr>
      <w:r>
        <w:rPr>
          <w:rFonts w:cs="Arial"/>
          <w:lang w:val="sr-Cyrl-CS"/>
        </w:rPr>
        <w:t>-</w:t>
      </w:r>
      <w:r w:rsidRPr="00A326D4">
        <w:rPr>
          <w:rFonts w:cs="Arial"/>
          <w:lang w:val="sr-Cyrl-CS"/>
        </w:rPr>
        <w:t>Координација од стране специјалисте за овешења на извођењу активности предложене санације мањег обима на отклањању уочених неправилности на овешењима (нпр. поједине  опруге након заустављања блока и хлађења паровода се нису вратиле у свој положај у хладном стању).</w:t>
      </w:r>
    </w:p>
    <w:p w:rsidR="00263F0E" w:rsidRPr="00A326D4" w:rsidRDefault="00263F0E" w:rsidP="00263F0E">
      <w:pPr>
        <w:ind w:right="49"/>
        <w:rPr>
          <w:rFonts w:cs="Arial"/>
          <w:lang w:val="sr-Cyrl-CS"/>
        </w:rPr>
      </w:pPr>
      <w:r>
        <w:rPr>
          <w:rFonts w:cs="Arial"/>
          <w:lang w:val="sr-Cyrl-CS"/>
        </w:rPr>
        <w:t>-</w:t>
      </w:r>
      <w:r w:rsidRPr="00A326D4">
        <w:rPr>
          <w:rFonts w:cs="Arial"/>
          <w:lang w:val="sr-Cyrl-CS"/>
        </w:rPr>
        <w:t>Током активности евидентирања недостатака на појединим овешењима предвидети могућност испитивања карактеристика овешења динамометром и у ту сврху обезбедити баждарени динамометар.</w:t>
      </w:r>
    </w:p>
    <w:p w:rsidR="00263F0E" w:rsidRPr="00A326D4" w:rsidRDefault="00263F0E" w:rsidP="00263F0E">
      <w:pPr>
        <w:ind w:right="49"/>
        <w:rPr>
          <w:rFonts w:cs="Arial"/>
          <w:lang w:val="sr-Cyrl-CS"/>
        </w:rPr>
      </w:pPr>
      <w:r>
        <w:rPr>
          <w:rFonts w:cs="Arial"/>
          <w:lang w:val="sr-Cyrl-CS"/>
        </w:rPr>
        <w:t>-</w:t>
      </w:r>
      <w:r w:rsidRPr="00A326D4">
        <w:rPr>
          <w:rFonts w:cs="Arial"/>
          <w:lang w:val="sr-Cyrl-CS"/>
        </w:rPr>
        <w:t>За овешења за која скоро да немају или имају незнатних померања ∆z, као и овешења на којима недостају натписне плочице и овешења која имају искривљене показиваче или показивачи потпуно недостају потребно је извршити испитивања баждареним динамометром на појединим овешењима ради провере функционалности,</w:t>
      </w:r>
    </w:p>
    <w:p w:rsidR="00263F0E" w:rsidRPr="00A326D4" w:rsidRDefault="00263F0E" w:rsidP="00263F0E">
      <w:pPr>
        <w:ind w:right="49"/>
        <w:rPr>
          <w:rFonts w:cs="Arial"/>
          <w:lang w:val="sr-Cyrl-CS"/>
        </w:rPr>
      </w:pPr>
      <w:r>
        <w:rPr>
          <w:rFonts w:cs="Arial"/>
          <w:lang w:val="sr-Cyrl-CS"/>
        </w:rPr>
        <w:t>-</w:t>
      </w:r>
      <w:r w:rsidRPr="00A326D4">
        <w:rPr>
          <w:rFonts w:cs="Arial"/>
          <w:lang w:val="sr-Cyrl-CS"/>
        </w:rPr>
        <w:t xml:space="preserve">Да обезбеди сопствено осветљење за </w:t>
      </w:r>
      <w:r w:rsidR="002465F1">
        <w:rPr>
          <w:rFonts w:cs="Arial"/>
          <w:lang w:val="sr-Cyrl-CS"/>
        </w:rPr>
        <w:t>услуге</w:t>
      </w:r>
      <w:r w:rsidRPr="00A326D4">
        <w:rPr>
          <w:rFonts w:cs="Arial"/>
          <w:lang w:val="sr-Cyrl-CS"/>
        </w:rPr>
        <w:t>контроле овешења.</w:t>
      </w:r>
    </w:p>
    <w:p w:rsidR="00263F0E" w:rsidRPr="00A326D4" w:rsidRDefault="00263F0E" w:rsidP="00263F0E">
      <w:pPr>
        <w:ind w:right="49"/>
        <w:rPr>
          <w:rFonts w:cs="Arial"/>
          <w:lang w:val="sr-Cyrl-CS"/>
        </w:rPr>
      </w:pPr>
      <w:r>
        <w:rPr>
          <w:rFonts w:cs="Arial"/>
          <w:lang w:val="sr-Cyrl-CS"/>
        </w:rPr>
        <w:t>-</w:t>
      </w:r>
      <w:r w:rsidRPr="00A326D4">
        <w:rPr>
          <w:rFonts w:cs="Arial"/>
          <w:lang w:val="sr-Cyrl-CS"/>
        </w:rPr>
        <w:t>Да строго поштује договорене термине радиографског снимања током ремонтних активности у котларници и машинској хали.</w:t>
      </w:r>
    </w:p>
    <w:p w:rsidR="00263F0E" w:rsidRPr="00A326D4" w:rsidRDefault="00263F0E" w:rsidP="00A37057">
      <w:pPr>
        <w:ind w:right="49"/>
        <w:rPr>
          <w:rFonts w:cs="Arial"/>
          <w:lang w:val="sr-Cyrl-CS"/>
        </w:rPr>
      </w:pPr>
      <w:r>
        <w:rPr>
          <w:rFonts w:cs="Arial"/>
          <w:lang w:val="sr-Cyrl-CS"/>
        </w:rPr>
        <w:t>-</w:t>
      </w:r>
      <w:r w:rsidRPr="00A326D4">
        <w:rPr>
          <w:rFonts w:cs="Arial"/>
          <w:lang w:val="sr-Cyrl-CS"/>
        </w:rPr>
        <w:t>Да располаже са опремом за испитивање сила у овешењима (баждарени динамометри – 10 и 15 тона) приложити сертификат о подешености.</w:t>
      </w:r>
    </w:p>
    <w:p w:rsidR="00263F0E" w:rsidRDefault="00263F0E" w:rsidP="00A37057">
      <w:pPr>
        <w:pStyle w:val="ListParagraph"/>
        <w:autoSpaceDE w:val="0"/>
        <w:autoSpaceDN w:val="0"/>
        <w:adjustRightInd w:val="0"/>
        <w:spacing w:before="0" w:after="0" w:line="240" w:lineRule="auto"/>
        <w:ind w:left="0"/>
        <w:contextualSpacing w:val="0"/>
        <w:rPr>
          <w:rFonts w:ascii="Arial" w:hAnsi="Arial" w:cs="Arial"/>
          <w:lang w:val="sr-Cyrl-CS"/>
        </w:rPr>
      </w:pPr>
      <w:r>
        <w:rPr>
          <w:rFonts w:ascii="Arial" w:hAnsi="Arial" w:cs="Arial"/>
          <w:lang w:val="sr-Cyrl-CS"/>
        </w:rPr>
        <w:t>-</w:t>
      </w:r>
      <w:r w:rsidRPr="00A326D4">
        <w:rPr>
          <w:rFonts w:ascii="Arial" w:hAnsi="Arial" w:cs="Arial"/>
          <w:lang w:val="sr-Cyrl-CS"/>
        </w:rPr>
        <w:t xml:space="preserve">Након обављених </w:t>
      </w:r>
      <w:r w:rsidR="002465F1">
        <w:rPr>
          <w:rFonts w:ascii="Arial" w:hAnsi="Arial" w:cs="Arial"/>
          <w:lang w:val="sr-Cyrl-CS"/>
        </w:rPr>
        <w:t>услуга</w:t>
      </w:r>
      <w:r w:rsidRPr="00A326D4">
        <w:rPr>
          <w:rFonts w:ascii="Arial" w:hAnsi="Arial" w:cs="Arial"/>
          <w:lang w:val="sr-Cyrl-CS"/>
        </w:rPr>
        <w:t xml:space="preserve"> доставити извештаје о стању и функционалности за сваку контролисану линију посебно (у штампаном и електронском облику) са коментаром и предлозима за даље праћење или санирање постојећих</w:t>
      </w:r>
      <w:r>
        <w:rPr>
          <w:rFonts w:ascii="Arial" w:hAnsi="Arial" w:cs="Arial"/>
          <w:lang w:val="sr-Cyrl-CS"/>
        </w:rPr>
        <w:t>.</w:t>
      </w:r>
    </w:p>
    <w:p w:rsidR="00263F0E" w:rsidRDefault="00263F0E" w:rsidP="00263F0E">
      <w:pPr>
        <w:pStyle w:val="ListParagraph"/>
        <w:autoSpaceDE w:val="0"/>
        <w:autoSpaceDN w:val="0"/>
        <w:adjustRightInd w:val="0"/>
        <w:spacing w:before="0" w:after="0" w:line="240" w:lineRule="auto"/>
        <w:ind w:left="0"/>
        <w:contextualSpacing w:val="0"/>
        <w:jc w:val="left"/>
        <w:rPr>
          <w:rFonts w:ascii="Arial" w:hAnsi="Arial" w:cs="Arial"/>
          <w:lang w:val="sr-Cyrl-CS"/>
        </w:rPr>
      </w:pPr>
    </w:p>
    <w:p w:rsidR="00263F0E" w:rsidRDefault="00263F0E" w:rsidP="00263F0E">
      <w:pPr>
        <w:tabs>
          <w:tab w:val="right" w:pos="10255"/>
        </w:tabs>
        <w:jc w:val="left"/>
        <w:rPr>
          <w:rFonts w:cs="Arial"/>
          <w:b/>
          <w:lang w:val="sr-Cyrl-CS"/>
        </w:rPr>
      </w:pPr>
      <w:r>
        <w:rPr>
          <w:rFonts w:cs="Arial"/>
          <w:b/>
          <w:lang w:val="sr-Cyrl-CS"/>
        </w:rPr>
        <w:t>Обавезе наручиоца</w:t>
      </w:r>
    </w:p>
    <w:p w:rsidR="00263F0E" w:rsidRPr="00A326D4" w:rsidRDefault="00263F0E" w:rsidP="00263F0E">
      <w:pPr>
        <w:ind w:right="49"/>
        <w:rPr>
          <w:rFonts w:cs="Arial"/>
          <w:b/>
          <w:lang w:val="sr-Cyrl-CS"/>
        </w:rPr>
      </w:pPr>
      <w:r>
        <w:rPr>
          <w:rFonts w:cs="Arial"/>
          <w:lang w:val="sr-Cyrl-RS"/>
        </w:rPr>
        <w:t>-</w:t>
      </w:r>
      <w:r w:rsidRPr="00A326D4">
        <w:rPr>
          <w:rFonts w:cs="Arial"/>
          <w:lang w:val="sr-Latn-CS"/>
        </w:rPr>
        <w:t>Израда скела и платформи или постављањ</w:t>
      </w:r>
      <w:r w:rsidRPr="00A326D4">
        <w:rPr>
          <w:rFonts w:cs="Arial"/>
          <w:lang w:val="sr-Cyrl-CS"/>
        </w:rPr>
        <w:t>е</w:t>
      </w:r>
      <w:r w:rsidRPr="00A326D4">
        <w:rPr>
          <w:rFonts w:cs="Arial"/>
          <w:lang w:val="sr-Latn-CS"/>
        </w:rPr>
        <w:t xml:space="preserve"> мердевина у зонама где није могуће приступити овешењима са постојећих подеста.</w:t>
      </w:r>
    </w:p>
    <w:p w:rsidR="00263F0E" w:rsidRPr="00A326D4" w:rsidRDefault="00263F0E" w:rsidP="00263F0E">
      <w:pPr>
        <w:ind w:right="49"/>
        <w:rPr>
          <w:rFonts w:cs="Arial"/>
          <w:b/>
          <w:lang w:val="sr-Cyrl-CS"/>
        </w:rPr>
      </w:pPr>
      <w:r>
        <w:rPr>
          <w:rFonts w:cs="Arial"/>
          <w:lang w:val="sr-Cyrl-RS"/>
        </w:rPr>
        <w:t>-</w:t>
      </w:r>
      <w:r w:rsidRPr="00A326D4">
        <w:rPr>
          <w:rFonts w:cs="Arial"/>
          <w:lang w:val="sr-Latn-CS"/>
        </w:rPr>
        <w:t>Демонтажа изолације на местима где је  потребно.</w:t>
      </w:r>
    </w:p>
    <w:p w:rsidR="00263F0E" w:rsidRPr="00A326D4" w:rsidRDefault="00263F0E" w:rsidP="00263F0E">
      <w:pPr>
        <w:ind w:right="49"/>
        <w:rPr>
          <w:rFonts w:cs="Arial"/>
          <w:b/>
          <w:lang w:val="sr-Cyrl-CS"/>
        </w:rPr>
      </w:pPr>
      <w:r>
        <w:rPr>
          <w:rFonts w:cs="Arial"/>
          <w:lang w:val="sr-Cyrl-RS"/>
        </w:rPr>
        <w:t>-</w:t>
      </w:r>
      <w:r w:rsidRPr="00A326D4">
        <w:rPr>
          <w:rFonts w:cs="Arial"/>
          <w:lang w:val="sr-Latn-CS"/>
        </w:rPr>
        <w:t>Обезбеђење радника са неопходним алатом и опремом (сајле и опрема за подизање, профили за укрућења и др..) који би обављали послове санације овешења под надзором специјалисте за овешења.</w:t>
      </w:r>
    </w:p>
    <w:p w:rsidR="00263F0E" w:rsidRPr="00A326D4" w:rsidRDefault="00263F0E" w:rsidP="00263F0E">
      <w:pPr>
        <w:ind w:right="49"/>
        <w:rPr>
          <w:rFonts w:cs="Arial"/>
          <w:lang w:val="sr-Cyrl-CS"/>
        </w:rPr>
      </w:pPr>
      <w:r>
        <w:rPr>
          <w:rFonts w:cs="Arial"/>
          <w:lang w:val="sr-Cyrl-RS"/>
        </w:rPr>
        <w:t>-</w:t>
      </w:r>
      <w:r w:rsidRPr="00A326D4">
        <w:rPr>
          <w:rFonts w:cs="Arial"/>
          <w:lang w:val="sr-Latn-CS"/>
        </w:rPr>
        <w:t xml:space="preserve">Обезбеђење довољног броја прикључних места за електричну струју </w:t>
      </w:r>
    </w:p>
    <w:p w:rsidR="00263F0E" w:rsidRPr="00A326D4" w:rsidRDefault="00263F0E" w:rsidP="00263F0E">
      <w:pPr>
        <w:ind w:right="49"/>
        <w:rPr>
          <w:rFonts w:cs="Arial"/>
          <w:lang w:val="sr-Cyrl-CS"/>
        </w:rPr>
      </w:pPr>
      <w:r>
        <w:rPr>
          <w:rFonts w:cs="Arial"/>
          <w:lang w:val="sr-Cyrl-RS"/>
        </w:rPr>
        <w:t>-</w:t>
      </w:r>
      <w:r w:rsidRPr="00A326D4">
        <w:rPr>
          <w:rFonts w:cs="Arial"/>
          <w:lang w:val="sr-Latn-CS"/>
        </w:rPr>
        <w:t>Обезбеђење неопходне документације и изометрика цевовода.</w:t>
      </w:r>
    </w:p>
    <w:p w:rsidR="00263F0E" w:rsidRDefault="00263F0E" w:rsidP="00263F0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263F0E" w:rsidRPr="00263F0E" w:rsidRDefault="00263F0E" w:rsidP="00263F0E">
      <w:pPr>
        <w:pStyle w:val="ListParagraph"/>
        <w:autoSpaceDE w:val="0"/>
        <w:autoSpaceDN w:val="0"/>
        <w:adjustRightInd w:val="0"/>
        <w:spacing w:before="0" w:after="0" w:line="240" w:lineRule="auto"/>
        <w:ind w:left="0"/>
        <w:contextualSpacing w:val="0"/>
        <w:jc w:val="left"/>
        <w:rPr>
          <w:rFonts w:ascii="Arial" w:hAnsi="Arial" w:cs="Arial"/>
          <w:b/>
          <w:lang w:val="sr-Cyrl-RS"/>
        </w:rPr>
      </w:pPr>
      <w:r w:rsidRPr="00263F0E">
        <w:rPr>
          <w:rFonts w:ascii="Arial" w:hAnsi="Arial" w:cs="Arial"/>
          <w:b/>
          <w:lang w:val="sr-Cyrl-RS"/>
        </w:rPr>
        <w:t>Обрачун услуга</w:t>
      </w:r>
    </w:p>
    <w:p w:rsidR="00263F0E" w:rsidRDefault="00263F0E" w:rsidP="002465F1">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11D9B" w:rsidRDefault="00263F0E" w:rsidP="002465F1">
      <w:pPr>
        <w:pStyle w:val="ListParagraph"/>
        <w:autoSpaceDE w:val="0"/>
        <w:autoSpaceDN w:val="0"/>
        <w:adjustRightInd w:val="0"/>
        <w:spacing w:before="0" w:after="0" w:line="240" w:lineRule="auto"/>
        <w:ind w:left="0"/>
        <w:contextualSpacing w:val="0"/>
        <w:rPr>
          <w:rFonts w:ascii="Arial" w:hAnsi="Arial" w:cs="Arial"/>
          <w:lang w:val="sr-Cyrl-CS"/>
        </w:rPr>
      </w:pPr>
      <w:r w:rsidRPr="00DC1F56">
        <w:rPr>
          <w:rFonts w:ascii="Arial" w:hAnsi="Arial" w:cs="Arial"/>
        </w:rPr>
        <w:t>Укупно</w:t>
      </w:r>
      <w:r w:rsidRPr="00DC1F56">
        <w:rPr>
          <w:rFonts w:ascii="Arial" w:hAnsi="Arial" w:cs="Arial"/>
          <w:lang w:val="sr-Cyrl-CS"/>
        </w:rPr>
        <w:t xml:space="preserve"> </w:t>
      </w:r>
      <w:r w:rsidRPr="00DC1F56">
        <w:rPr>
          <w:rFonts w:ascii="Arial" w:hAnsi="Arial" w:cs="Arial"/>
        </w:rPr>
        <w:t>остварени</w:t>
      </w:r>
      <w:r w:rsidRPr="00DC1F56">
        <w:rPr>
          <w:rFonts w:ascii="Arial" w:hAnsi="Arial" w:cs="Arial"/>
          <w:lang w:val="sr-Cyrl-CS"/>
        </w:rPr>
        <w:t xml:space="preserve"> </w:t>
      </w:r>
      <w:r w:rsidRPr="00DC1F56">
        <w:rPr>
          <w:rFonts w:ascii="Arial" w:hAnsi="Arial" w:cs="Arial"/>
        </w:rPr>
        <w:t>обим</w:t>
      </w:r>
      <w:r w:rsidRPr="00DC1F56">
        <w:rPr>
          <w:rFonts w:ascii="Arial" w:hAnsi="Arial" w:cs="Arial"/>
          <w:lang w:val="sr-Cyrl-CS"/>
        </w:rPr>
        <w:t xml:space="preserve"> </w:t>
      </w:r>
      <w:r w:rsidRPr="00DC1F56">
        <w:rPr>
          <w:rFonts w:ascii="Arial" w:hAnsi="Arial" w:cs="Arial"/>
        </w:rPr>
        <w:t>посла</w:t>
      </w:r>
      <w:r w:rsidRPr="00DC1F56">
        <w:rPr>
          <w:rFonts w:ascii="Arial" w:hAnsi="Arial" w:cs="Arial"/>
          <w:lang w:val="sr-Cyrl-CS"/>
        </w:rPr>
        <w:t xml:space="preserve"> ћ</w:t>
      </w:r>
      <w:r w:rsidRPr="00DC1F56">
        <w:rPr>
          <w:rFonts w:ascii="Arial" w:hAnsi="Arial" w:cs="Arial"/>
        </w:rPr>
        <w:t>е</w:t>
      </w:r>
      <w:r w:rsidRPr="00DC1F56">
        <w:rPr>
          <w:rFonts w:ascii="Arial" w:hAnsi="Arial" w:cs="Arial"/>
          <w:lang w:val="sr-Cyrl-CS"/>
        </w:rPr>
        <w:t xml:space="preserve"> </w:t>
      </w:r>
      <w:r w:rsidRPr="00DC1F56">
        <w:rPr>
          <w:rFonts w:ascii="Arial" w:hAnsi="Arial" w:cs="Arial"/>
        </w:rPr>
        <w:t>бити</w:t>
      </w:r>
      <w:r w:rsidRPr="00DC1F56">
        <w:rPr>
          <w:rFonts w:ascii="Arial" w:hAnsi="Arial" w:cs="Arial"/>
          <w:lang w:val="sr-Cyrl-CS"/>
        </w:rPr>
        <w:t xml:space="preserve"> </w:t>
      </w:r>
      <w:r w:rsidRPr="00DC1F56">
        <w:rPr>
          <w:rFonts w:ascii="Arial" w:hAnsi="Arial" w:cs="Arial"/>
        </w:rPr>
        <w:t>дефинисан</w:t>
      </w:r>
      <w:r w:rsidRPr="00DC1F56">
        <w:rPr>
          <w:rFonts w:ascii="Arial" w:hAnsi="Arial" w:cs="Arial"/>
          <w:lang w:val="sr-Cyrl-CS"/>
        </w:rPr>
        <w:t xml:space="preserve"> </w:t>
      </w:r>
      <w:r w:rsidRPr="00DC1F56">
        <w:rPr>
          <w:rFonts w:ascii="Arial" w:hAnsi="Arial" w:cs="Arial"/>
        </w:rPr>
        <w:t>након</w:t>
      </w:r>
      <w:r w:rsidRPr="00DC1F56">
        <w:rPr>
          <w:rFonts w:ascii="Arial" w:hAnsi="Arial" w:cs="Arial"/>
          <w:lang w:val="sr-Cyrl-CS"/>
        </w:rPr>
        <w:t xml:space="preserve"> </w:t>
      </w:r>
      <w:r w:rsidRPr="00DC1F56">
        <w:rPr>
          <w:rFonts w:ascii="Arial" w:hAnsi="Arial" w:cs="Arial"/>
        </w:rPr>
        <w:t>завр</w:t>
      </w:r>
      <w:r w:rsidRPr="00DC1F56">
        <w:rPr>
          <w:rFonts w:ascii="Arial" w:hAnsi="Arial" w:cs="Arial"/>
          <w:lang w:val="sr-Cyrl-CS"/>
        </w:rPr>
        <w:t>ш</w:t>
      </w:r>
      <w:r w:rsidRPr="00DC1F56">
        <w:rPr>
          <w:rFonts w:ascii="Arial" w:hAnsi="Arial" w:cs="Arial"/>
        </w:rPr>
        <w:t>етка</w:t>
      </w:r>
      <w:r w:rsidRPr="00DC1F56">
        <w:rPr>
          <w:rFonts w:ascii="Arial" w:hAnsi="Arial" w:cs="Arial"/>
          <w:lang w:val="sr-Cyrl-CS"/>
        </w:rPr>
        <w:t xml:space="preserve"> </w:t>
      </w:r>
      <w:r w:rsidRPr="00DC1F56">
        <w:rPr>
          <w:rFonts w:ascii="Arial" w:hAnsi="Arial" w:cs="Arial"/>
        </w:rPr>
        <w:t>свих</w:t>
      </w:r>
      <w:r w:rsidRPr="00DC1F56">
        <w:rPr>
          <w:rFonts w:ascii="Arial" w:hAnsi="Arial" w:cs="Arial"/>
          <w:lang w:val="sr-Cyrl-CS"/>
        </w:rPr>
        <w:t xml:space="preserve"> </w:t>
      </w:r>
      <w:r w:rsidR="002465F1">
        <w:rPr>
          <w:rFonts w:ascii="Arial" w:hAnsi="Arial" w:cs="Arial"/>
          <w:lang w:val="sr-Cyrl-RS"/>
        </w:rPr>
        <w:t>услуга</w:t>
      </w:r>
      <w:r w:rsidRPr="00DC1F56">
        <w:rPr>
          <w:rFonts w:ascii="Arial" w:hAnsi="Arial" w:cs="Arial"/>
          <w:lang w:val="sr-Cyrl-CS"/>
        </w:rPr>
        <w:t xml:space="preserve"> </w:t>
      </w:r>
      <w:r w:rsidRPr="00DC1F56">
        <w:rPr>
          <w:rFonts w:ascii="Arial" w:hAnsi="Arial" w:cs="Arial"/>
        </w:rPr>
        <w:t>у</w:t>
      </w:r>
      <w:r w:rsidRPr="00DC1F56">
        <w:rPr>
          <w:rFonts w:ascii="Arial" w:hAnsi="Arial" w:cs="Arial"/>
          <w:lang w:val="sr-Cyrl-CS"/>
        </w:rPr>
        <w:t xml:space="preserve"> </w:t>
      </w:r>
      <w:r w:rsidRPr="00DC1F56">
        <w:rPr>
          <w:rFonts w:ascii="Arial" w:hAnsi="Arial" w:cs="Arial"/>
        </w:rPr>
        <w:t>складу</w:t>
      </w:r>
      <w:r w:rsidRPr="00DC1F56">
        <w:rPr>
          <w:rFonts w:ascii="Arial" w:hAnsi="Arial" w:cs="Arial"/>
          <w:lang w:val="sr-Cyrl-CS"/>
        </w:rPr>
        <w:t xml:space="preserve"> </w:t>
      </w:r>
      <w:r w:rsidRPr="00DC1F56">
        <w:rPr>
          <w:rFonts w:ascii="Arial" w:hAnsi="Arial" w:cs="Arial"/>
        </w:rPr>
        <w:t>са</w:t>
      </w:r>
      <w:r w:rsidRPr="00DC1F56">
        <w:rPr>
          <w:rFonts w:ascii="Arial" w:hAnsi="Arial" w:cs="Arial"/>
          <w:lang w:val="sr-Cyrl-CS"/>
        </w:rPr>
        <w:t xml:space="preserve"> </w:t>
      </w:r>
      <w:r w:rsidRPr="00DC1F56">
        <w:rPr>
          <w:rFonts w:ascii="Arial" w:hAnsi="Arial" w:cs="Arial"/>
        </w:rPr>
        <w:t>коли</w:t>
      </w:r>
      <w:r w:rsidRPr="00DC1F56">
        <w:rPr>
          <w:rFonts w:ascii="Arial" w:hAnsi="Arial" w:cs="Arial"/>
          <w:lang w:val="sr-Cyrl-CS"/>
        </w:rPr>
        <w:t>ч</w:t>
      </w:r>
      <w:r w:rsidRPr="00DC1F56">
        <w:rPr>
          <w:rFonts w:ascii="Arial" w:hAnsi="Arial" w:cs="Arial"/>
        </w:rPr>
        <w:t>ином</w:t>
      </w:r>
      <w:r w:rsidRPr="00DC1F56">
        <w:rPr>
          <w:rFonts w:ascii="Arial" w:hAnsi="Arial" w:cs="Arial"/>
          <w:lang w:val="sr-Cyrl-CS"/>
        </w:rPr>
        <w:t xml:space="preserve"> </w:t>
      </w:r>
      <w:r w:rsidRPr="00DC1F56">
        <w:rPr>
          <w:rFonts w:ascii="Arial" w:hAnsi="Arial" w:cs="Arial"/>
        </w:rPr>
        <w:t>обављених</w:t>
      </w:r>
      <w:r w:rsidRPr="00DC1F56">
        <w:rPr>
          <w:rFonts w:ascii="Arial" w:hAnsi="Arial" w:cs="Arial"/>
          <w:lang w:val="sr-Cyrl-CS"/>
        </w:rPr>
        <w:t xml:space="preserve"> </w:t>
      </w:r>
      <w:r w:rsidR="002465F1">
        <w:rPr>
          <w:rFonts w:ascii="Arial" w:hAnsi="Arial" w:cs="Arial"/>
          <w:lang w:val="sr-Cyrl-RS"/>
        </w:rPr>
        <w:t>услуга</w:t>
      </w:r>
      <w:r w:rsidRPr="00DC1F56">
        <w:rPr>
          <w:rFonts w:ascii="Arial" w:hAnsi="Arial" w:cs="Arial"/>
          <w:lang w:val="sr-Cyrl-CS"/>
        </w:rPr>
        <w:t xml:space="preserve"> </w:t>
      </w:r>
      <w:r w:rsidRPr="00DC1F56">
        <w:rPr>
          <w:rFonts w:ascii="Arial" w:hAnsi="Arial" w:cs="Arial"/>
        </w:rPr>
        <w:t>и</w:t>
      </w:r>
      <w:r w:rsidRPr="00DC1F56">
        <w:rPr>
          <w:rFonts w:ascii="Arial" w:hAnsi="Arial" w:cs="Arial"/>
          <w:lang w:val="sr-Cyrl-CS"/>
        </w:rPr>
        <w:t xml:space="preserve"> </w:t>
      </w:r>
      <w:r w:rsidRPr="00DC1F56">
        <w:rPr>
          <w:rFonts w:ascii="Arial" w:hAnsi="Arial" w:cs="Arial"/>
        </w:rPr>
        <w:t>би</w:t>
      </w:r>
      <w:r w:rsidRPr="00DC1F56">
        <w:rPr>
          <w:rFonts w:ascii="Arial" w:hAnsi="Arial" w:cs="Arial"/>
          <w:lang w:val="sr-Cyrl-CS"/>
        </w:rPr>
        <w:t>ћ</w:t>
      </w:r>
      <w:r w:rsidRPr="00DC1F56">
        <w:rPr>
          <w:rFonts w:ascii="Arial" w:hAnsi="Arial" w:cs="Arial"/>
        </w:rPr>
        <w:t>е</w:t>
      </w:r>
      <w:r w:rsidRPr="00DC1F56">
        <w:rPr>
          <w:rFonts w:ascii="Arial" w:hAnsi="Arial" w:cs="Arial"/>
          <w:lang w:val="sr-Cyrl-CS"/>
        </w:rPr>
        <w:t xml:space="preserve"> </w:t>
      </w:r>
      <w:r w:rsidRPr="00DC1F56">
        <w:rPr>
          <w:rFonts w:ascii="Arial" w:hAnsi="Arial" w:cs="Arial"/>
        </w:rPr>
        <w:t>обра</w:t>
      </w:r>
      <w:r w:rsidRPr="00DC1F56">
        <w:rPr>
          <w:rFonts w:ascii="Arial" w:hAnsi="Arial" w:cs="Arial"/>
          <w:lang w:val="sr-Cyrl-CS"/>
        </w:rPr>
        <w:t>ч</w:t>
      </w:r>
      <w:r w:rsidRPr="00DC1F56">
        <w:rPr>
          <w:rFonts w:ascii="Arial" w:hAnsi="Arial" w:cs="Arial"/>
        </w:rPr>
        <w:t>унат</w:t>
      </w:r>
      <w:r w:rsidRPr="00DC1F56">
        <w:rPr>
          <w:rFonts w:ascii="Arial" w:hAnsi="Arial" w:cs="Arial"/>
          <w:lang w:val="sr-Cyrl-CS"/>
        </w:rPr>
        <w:t xml:space="preserve"> </w:t>
      </w:r>
      <w:r w:rsidRPr="00DC1F56">
        <w:rPr>
          <w:rFonts w:ascii="Arial" w:hAnsi="Arial" w:cs="Arial"/>
        </w:rPr>
        <w:t>према</w:t>
      </w:r>
      <w:r w:rsidRPr="00DC1F56">
        <w:rPr>
          <w:rFonts w:ascii="Arial" w:hAnsi="Arial" w:cs="Arial"/>
          <w:lang w:val="sr-Cyrl-CS"/>
        </w:rPr>
        <w:t xml:space="preserve"> </w:t>
      </w:r>
      <w:r w:rsidRPr="00DC1F56">
        <w:rPr>
          <w:rFonts w:ascii="Arial" w:hAnsi="Arial" w:cs="Arial"/>
        </w:rPr>
        <w:t>датим</w:t>
      </w:r>
      <w:r w:rsidRPr="00DC1F56">
        <w:rPr>
          <w:rFonts w:ascii="Arial" w:hAnsi="Arial" w:cs="Arial"/>
          <w:lang w:val="sr-Cyrl-CS"/>
        </w:rPr>
        <w:t xml:space="preserve"> </w:t>
      </w:r>
      <w:r w:rsidRPr="00DC1F56">
        <w:rPr>
          <w:rFonts w:ascii="Arial" w:hAnsi="Arial" w:cs="Arial"/>
        </w:rPr>
        <w:t>једини</w:t>
      </w:r>
      <w:r w:rsidRPr="00DC1F56">
        <w:rPr>
          <w:rFonts w:ascii="Arial" w:hAnsi="Arial" w:cs="Arial"/>
          <w:lang w:val="sr-Cyrl-CS"/>
        </w:rPr>
        <w:t>ч</w:t>
      </w:r>
      <w:r w:rsidRPr="00DC1F56">
        <w:rPr>
          <w:rFonts w:ascii="Arial" w:hAnsi="Arial" w:cs="Arial"/>
        </w:rPr>
        <w:t>ним</w:t>
      </w:r>
      <w:r w:rsidRPr="00DC1F56">
        <w:rPr>
          <w:rFonts w:ascii="Arial" w:hAnsi="Arial" w:cs="Arial"/>
          <w:lang w:val="sr-Cyrl-CS"/>
        </w:rPr>
        <w:t xml:space="preserve"> </w:t>
      </w:r>
      <w:r w:rsidRPr="00DC1F56">
        <w:rPr>
          <w:rFonts w:ascii="Arial" w:hAnsi="Arial" w:cs="Arial"/>
        </w:rPr>
        <w:t>ценама, након достављања извештаја о обављеним испитивањима</w:t>
      </w:r>
      <w:r w:rsidRPr="00DC1F56">
        <w:rPr>
          <w:rFonts w:ascii="Arial" w:hAnsi="Arial" w:cs="Arial"/>
          <w:lang w:val="sr-Cyrl-CS"/>
        </w:rPr>
        <w:t xml:space="preserve">.  </w:t>
      </w:r>
    </w:p>
    <w:p w:rsidR="00211D9B" w:rsidRDefault="00211D9B">
      <w:pPr>
        <w:spacing w:before="0"/>
        <w:jc w:val="left"/>
        <w:rPr>
          <w:rFonts w:eastAsia="Calibri" w:cs="Arial"/>
          <w:lang w:val="sr-Cyrl-CS"/>
        </w:rPr>
      </w:pPr>
      <w:r>
        <w:rPr>
          <w:rFonts w:cs="Arial"/>
          <w:lang w:val="sr-Cyrl-CS"/>
        </w:rPr>
        <w:br w:type="page"/>
      </w:r>
    </w:p>
    <w:p w:rsidR="00702F0D" w:rsidRPr="00742695" w:rsidRDefault="00702F0D" w:rsidP="00702F0D">
      <w:pPr>
        <w:pStyle w:val="ListParagraph"/>
        <w:autoSpaceDE w:val="0"/>
        <w:autoSpaceDN w:val="0"/>
        <w:adjustRightInd w:val="0"/>
        <w:spacing w:before="0" w:after="0" w:line="240" w:lineRule="auto"/>
        <w:ind w:left="0"/>
        <w:contextualSpacing w:val="0"/>
        <w:rPr>
          <w:rFonts w:ascii="Arial" w:hAnsi="Arial" w:cs="Arial"/>
          <w:b/>
          <w:lang w:val="sr-Cyrl-RS"/>
        </w:rPr>
      </w:pPr>
      <w:r w:rsidRPr="00742695">
        <w:rPr>
          <w:rFonts w:ascii="Arial" w:hAnsi="Arial" w:cs="Arial"/>
          <w:b/>
          <w:lang w:val="sr-Cyrl-RS"/>
        </w:rPr>
        <w:lastRenderedPageBreak/>
        <w:t>3.1.</w:t>
      </w:r>
      <w:r>
        <w:rPr>
          <w:rFonts w:ascii="Arial" w:hAnsi="Arial" w:cs="Arial"/>
          <w:b/>
          <w:lang w:val="sr-Cyrl-RS"/>
        </w:rPr>
        <w:t>2</w:t>
      </w:r>
      <w:r w:rsidRPr="00742695">
        <w:rPr>
          <w:rFonts w:ascii="Arial" w:hAnsi="Arial" w:cs="Arial"/>
          <w:b/>
          <w:lang w:val="sr-Cyrl-RS"/>
        </w:rPr>
        <w:t xml:space="preserve"> Партија </w:t>
      </w:r>
      <w:r>
        <w:rPr>
          <w:rFonts w:ascii="Arial" w:hAnsi="Arial" w:cs="Arial"/>
          <w:b/>
          <w:lang w:val="sr-Cyrl-RS"/>
        </w:rPr>
        <w:t xml:space="preserve">2 - </w:t>
      </w:r>
      <w:r w:rsidRPr="00742695">
        <w:rPr>
          <w:rFonts w:ascii="Arial" w:hAnsi="Arial" w:cs="Arial"/>
          <w:b/>
          <w:lang w:val="sr-Cyrl-RS"/>
        </w:rPr>
        <w:t>Контрола овешења на пароводним линијама блокова у</w:t>
      </w:r>
      <w:r>
        <w:rPr>
          <w:rFonts w:ascii="Arial" w:hAnsi="Arial" w:cs="Arial"/>
          <w:b/>
          <w:lang w:val="sr-Cyrl-RS"/>
        </w:rPr>
        <w:t xml:space="preserve"> </w:t>
      </w:r>
      <w:r w:rsidRPr="00742695">
        <w:rPr>
          <w:rFonts w:ascii="Arial" w:hAnsi="Arial" w:cs="Arial"/>
          <w:b/>
          <w:lang w:val="sr-Cyrl-RS"/>
        </w:rPr>
        <w:t xml:space="preserve">ремонтима </w:t>
      </w:r>
      <w:r>
        <w:rPr>
          <w:rFonts w:ascii="Arial" w:hAnsi="Arial" w:cs="Arial"/>
          <w:b/>
          <w:lang w:val="sr-Cyrl-RS"/>
        </w:rPr>
        <w:t>ТЕНТ А</w:t>
      </w:r>
    </w:p>
    <w:p w:rsidR="00702F0D" w:rsidRPr="009948C3" w:rsidRDefault="00702F0D" w:rsidP="00702F0D">
      <w:pPr>
        <w:spacing w:before="0"/>
        <w:rPr>
          <w:rFonts w:cs="Arial"/>
          <w:lang w:val="sr-Cyrl-RS"/>
        </w:rPr>
      </w:pPr>
      <w:r w:rsidRPr="009948C3">
        <w:rPr>
          <w:rFonts w:cs="Arial"/>
        </w:rPr>
        <w:t xml:space="preserve">На блоковима А1 </w:t>
      </w:r>
      <w:r w:rsidRPr="009948C3">
        <w:rPr>
          <w:rFonts w:cs="Arial"/>
          <w:lang w:val="sr-Cyrl-CS"/>
        </w:rPr>
        <w:t>до</w:t>
      </w:r>
      <w:r w:rsidRPr="009948C3">
        <w:rPr>
          <w:rFonts w:cs="Arial"/>
        </w:rPr>
        <w:t xml:space="preserve"> А6 обавити контролисање, </w:t>
      </w:r>
      <w:r w:rsidRPr="009948C3">
        <w:rPr>
          <w:rFonts w:cs="Arial"/>
          <w:lang w:val="sr-Latn-CS"/>
        </w:rPr>
        <w:t>подешавање радног опсега</w:t>
      </w:r>
      <w:r w:rsidRPr="009948C3">
        <w:rPr>
          <w:rFonts w:cs="Arial"/>
          <w:lang w:val="sr-Cyrl-CS"/>
        </w:rPr>
        <w:t xml:space="preserve"> и проверу функционалности </w:t>
      </w:r>
      <w:r w:rsidRPr="009948C3">
        <w:rPr>
          <w:rFonts w:cs="Arial"/>
          <w:lang w:val="sr-Latn-CS"/>
        </w:rPr>
        <w:t>овешења паровода РА, РБ, РЦ линијa и цевовода напојне воде (РЛ-линије)</w:t>
      </w:r>
      <w:r w:rsidRPr="009948C3">
        <w:rPr>
          <w:rFonts w:cs="Arial"/>
          <w:lang w:val="sr-Cyrl-RS"/>
        </w:rPr>
        <w:t>.</w:t>
      </w:r>
    </w:p>
    <w:p w:rsidR="00702F0D" w:rsidRPr="009948C3" w:rsidRDefault="00702F0D" w:rsidP="00702F0D">
      <w:pPr>
        <w:spacing w:before="0"/>
        <w:rPr>
          <w:rFonts w:cs="Arial"/>
          <w:i/>
          <w:lang w:val="sr-Cyrl-RS"/>
        </w:rPr>
      </w:pPr>
    </w:p>
    <w:p w:rsidR="00702F0D" w:rsidRPr="009948C3" w:rsidRDefault="00702F0D" w:rsidP="00702F0D">
      <w:pPr>
        <w:spacing w:before="0"/>
        <w:rPr>
          <w:rFonts w:cs="Arial"/>
        </w:rPr>
      </w:pPr>
      <w:r w:rsidRPr="009948C3">
        <w:rPr>
          <w:rFonts w:cs="Arial"/>
        </w:rPr>
        <w:t>Преглед обима предвиђених активности дат је у доњој табели:</w:t>
      </w:r>
    </w:p>
    <w:p w:rsidR="00702F0D" w:rsidRPr="00702F0D" w:rsidRDefault="00702F0D" w:rsidP="00702F0D">
      <w:pPr>
        <w:spacing w:before="0"/>
        <w:jc w:val="left"/>
        <w:rPr>
          <w:rFonts w:cs="Arial"/>
          <w:sz w:val="20"/>
          <w:szCs w:val="20"/>
        </w:rPr>
      </w:pPr>
    </w:p>
    <w:tbl>
      <w:tblPr>
        <w:tblW w:w="9375"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667"/>
        <w:gridCol w:w="5731"/>
        <w:gridCol w:w="1134"/>
        <w:gridCol w:w="1843"/>
      </w:tblGrid>
      <w:tr w:rsidR="00702F0D" w:rsidRPr="00702F0D" w:rsidTr="00702F0D">
        <w:trPr>
          <w:trHeight w:val="235"/>
        </w:trPr>
        <w:tc>
          <w:tcPr>
            <w:tcW w:w="667" w:type="dxa"/>
            <w:tcBorders>
              <w:top w:val="double" w:sz="4" w:space="0" w:color="auto"/>
              <w:bottom w:val="single" w:sz="6" w:space="0" w:color="auto"/>
            </w:tcBorders>
            <w:shd w:val="clear" w:color="auto" w:fill="E0E0E0"/>
            <w:vAlign w:val="center"/>
          </w:tcPr>
          <w:p w:rsidR="00702F0D" w:rsidRPr="00702F0D" w:rsidRDefault="00702F0D" w:rsidP="00702F0D">
            <w:pPr>
              <w:spacing w:before="0"/>
              <w:jc w:val="center"/>
              <w:rPr>
                <w:rFonts w:cs="Arial"/>
                <w:b/>
                <w:sz w:val="20"/>
                <w:szCs w:val="20"/>
              </w:rPr>
            </w:pPr>
            <w:r w:rsidRPr="00702F0D">
              <w:rPr>
                <w:rFonts w:cs="Arial"/>
                <w:b/>
                <w:sz w:val="20"/>
                <w:szCs w:val="20"/>
              </w:rPr>
              <w:t>Ред бр.</w:t>
            </w:r>
          </w:p>
        </w:tc>
        <w:tc>
          <w:tcPr>
            <w:tcW w:w="5731" w:type="dxa"/>
            <w:tcBorders>
              <w:top w:val="double" w:sz="4" w:space="0" w:color="auto"/>
              <w:bottom w:val="single" w:sz="6" w:space="0" w:color="auto"/>
            </w:tcBorders>
            <w:shd w:val="clear" w:color="auto" w:fill="E0E0E0"/>
            <w:vAlign w:val="center"/>
          </w:tcPr>
          <w:p w:rsidR="00702F0D" w:rsidRPr="00702F0D" w:rsidRDefault="00702F0D" w:rsidP="00702F0D">
            <w:pPr>
              <w:spacing w:before="0"/>
              <w:jc w:val="center"/>
              <w:rPr>
                <w:rFonts w:cs="Arial"/>
                <w:b/>
                <w:sz w:val="20"/>
                <w:szCs w:val="20"/>
              </w:rPr>
            </w:pPr>
            <w:r w:rsidRPr="00702F0D">
              <w:rPr>
                <w:rFonts w:cs="Arial"/>
                <w:b/>
                <w:sz w:val="20"/>
                <w:szCs w:val="20"/>
              </w:rPr>
              <w:t>Предмет набавке</w:t>
            </w:r>
          </w:p>
        </w:tc>
        <w:tc>
          <w:tcPr>
            <w:tcW w:w="1134" w:type="dxa"/>
            <w:tcBorders>
              <w:top w:val="double" w:sz="4" w:space="0" w:color="auto"/>
              <w:bottom w:val="single" w:sz="6" w:space="0" w:color="auto"/>
            </w:tcBorders>
            <w:shd w:val="clear" w:color="auto" w:fill="E0E0E0"/>
            <w:vAlign w:val="center"/>
          </w:tcPr>
          <w:p w:rsidR="00702F0D" w:rsidRPr="00702F0D" w:rsidRDefault="00702F0D" w:rsidP="00702F0D">
            <w:pPr>
              <w:spacing w:before="0"/>
              <w:jc w:val="center"/>
              <w:rPr>
                <w:rFonts w:cs="Arial"/>
                <w:b/>
                <w:sz w:val="20"/>
                <w:szCs w:val="20"/>
              </w:rPr>
            </w:pPr>
            <w:r w:rsidRPr="00702F0D">
              <w:rPr>
                <w:rFonts w:cs="Arial"/>
                <w:b/>
                <w:sz w:val="20"/>
                <w:szCs w:val="20"/>
              </w:rPr>
              <w:t>Јед. мере</w:t>
            </w:r>
          </w:p>
        </w:tc>
        <w:tc>
          <w:tcPr>
            <w:tcW w:w="1843" w:type="dxa"/>
            <w:tcBorders>
              <w:top w:val="double" w:sz="4" w:space="0" w:color="auto"/>
              <w:bottom w:val="single" w:sz="6" w:space="0" w:color="auto"/>
            </w:tcBorders>
            <w:shd w:val="clear" w:color="auto" w:fill="E0E0E0"/>
            <w:vAlign w:val="center"/>
          </w:tcPr>
          <w:p w:rsidR="00702F0D" w:rsidRPr="00702F0D" w:rsidRDefault="00702F0D" w:rsidP="00702F0D">
            <w:pPr>
              <w:spacing w:before="0"/>
              <w:jc w:val="center"/>
              <w:rPr>
                <w:rFonts w:cs="Arial"/>
                <w:b/>
                <w:sz w:val="20"/>
                <w:szCs w:val="20"/>
              </w:rPr>
            </w:pPr>
            <w:r w:rsidRPr="00702F0D">
              <w:rPr>
                <w:rFonts w:cs="Arial"/>
                <w:b/>
                <w:sz w:val="20"/>
                <w:szCs w:val="20"/>
              </w:rPr>
              <w:t>О</w:t>
            </w:r>
            <w:r w:rsidRPr="00702F0D">
              <w:rPr>
                <w:rFonts w:cs="Arial"/>
                <w:b/>
                <w:sz w:val="20"/>
                <w:szCs w:val="20"/>
                <w:lang w:val="sr-Latn-CS"/>
              </w:rPr>
              <w:t xml:space="preserve">чекив. </w:t>
            </w:r>
            <w:r w:rsidRPr="00702F0D">
              <w:rPr>
                <w:rFonts w:cs="Arial"/>
                <w:b/>
                <w:sz w:val="20"/>
                <w:szCs w:val="20"/>
              </w:rPr>
              <w:t>количина</w:t>
            </w:r>
          </w:p>
        </w:tc>
      </w:tr>
      <w:tr w:rsidR="00702F0D" w:rsidRPr="004160F3" w:rsidTr="00702F0D">
        <w:trPr>
          <w:cantSplit/>
          <w:trHeight w:val="1161"/>
        </w:trPr>
        <w:tc>
          <w:tcPr>
            <w:tcW w:w="667" w:type="dxa"/>
            <w:tcBorders>
              <w:top w:val="single" w:sz="6" w:space="0" w:color="auto"/>
            </w:tcBorders>
            <w:vAlign w:val="center"/>
          </w:tcPr>
          <w:p w:rsidR="00702F0D" w:rsidRPr="004160F3" w:rsidRDefault="00702F0D" w:rsidP="004160F3">
            <w:pPr>
              <w:spacing w:before="0"/>
              <w:rPr>
                <w:rFonts w:cs="Arial"/>
                <w:b/>
              </w:rPr>
            </w:pPr>
            <w:r w:rsidRPr="004160F3">
              <w:rPr>
                <w:rFonts w:cs="Arial"/>
                <w:b/>
              </w:rPr>
              <w:t>1.</w:t>
            </w:r>
          </w:p>
        </w:tc>
        <w:tc>
          <w:tcPr>
            <w:tcW w:w="5731" w:type="dxa"/>
            <w:tcBorders>
              <w:top w:val="single" w:sz="6" w:space="0" w:color="auto"/>
            </w:tcBorders>
          </w:tcPr>
          <w:p w:rsidR="00702F0D" w:rsidRPr="004160F3" w:rsidRDefault="00702F0D" w:rsidP="004160F3">
            <w:pPr>
              <w:spacing w:before="0"/>
              <w:ind w:right="34"/>
              <w:rPr>
                <w:rFonts w:cs="Arial"/>
                <w:b/>
              </w:rPr>
            </w:pPr>
            <w:r w:rsidRPr="004160F3">
              <w:rPr>
                <w:rFonts w:cs="Arial"/>
                <w:b/>
              </w:rPr>
              <w:t xml:space="preserve">Контролисање, </w:t>
            </w:r>
            <w:r w:rsidRPr="004160F3">
              <w:rPr>
                <w:rFonts w:cs="Arial"/>
                <w:b/>
                <w:lang w:val="sr-Latn-CS"/>
              </w:rPr>
              <w:t>подешавање радног опсега</w:t>
            </w:r>
            <w:r w:rsidRPr="004160F3">
              <w:rPr>
                <w:rFonts w:cs="Arial"/>
                <w:b/>
                <w:lang w:val="sr-Cyrl-CS"/>
              </w:rPr>
              <w:t xml:space="preserve"> и провер</w:t>
            </w:r>
            <w:r w:rsidRPr="004160F3">
              <w:rPr>
                <w:rFonts w:cs="Arial"/>
                <w:b/>
                <w:lang w:val="sr-Latn-CS"/>
              </w:rPr>
              <w:t>a</w:t>
            </w:r>
            <w:r w:rsidRPr="004160F3">
              <w:rPr>
                <w:rFonts w:cs="Arial"/>
                <w:b/>
                <w:lang w:val="sr-Cyrl-CS"/>
              </w:rPr>
              <w:t xml:space="preserve"> функционалности </w:t>
            </w:r>
            <w:r w:rsidRPr="004160F3">
              <w:rPr>
                <w:rFonts w:cs="Arial"/>
                <w:b/>
                <w:lang w:val="sr-Latn-CS"/>
              </w:rPr>
              <w:t>овешења</w:t>
            </w:r>
            <w:r w:rsidRPr="004160F3">
              <w:rPr>
                <w:rFonts w:cs="Arial"/>
                <w:b/>
              </w:rPr>
              <w:t xml:space="preserve"> </w:t>
            </w:r>
            <w:r w:rsidRPr="004160F3">
              <w:rPr>
                <w:rFonts w:cs="Arial"/>
                <w:b/>
                <w:lang w:val="sr-Latn-CS"/>
              </w:rPr>
              <w:t xml:space="preserve">паровода РА, РБ, РЦ </w:t>
            </w:r>
            <w:r w:rsidRPr="004160F3">
              <w:rPr>
                <w:rFonts w:cs="Arial"/>
                <w:b/>
                <w:lang w:val="sr-Cyrl-CS"/>
              </w:rPr>
              <w:t xml:space="preserve">линије, </w:t>
            </w:r>
            <w:r w:rsidRPr="004160F3">
              <w:rPr>
                <w:rFonts w:cs="Arial"/>
                <w:b/>
                <w:lang w:val="sr-Latn-CS"/>
              </w:rPr>
              <w:t xml:space="preserve">повезних цевовода прегрејане и међупрегрејане паре и цевовода напојне воде (РЛ-линије) </w:t>
            </w:r>
            <w:r w:rsidRPr="004160F3">
              <w:rPr>
                <w:rFonts w:cs="Arial"/>
                <w:b/>
              </w:rPr>
              <w:t xml:space="preserve">на блоковима А1 </w:t>
            </w:r>
            <w:r w:rsidRPr="004160F3">
              <w:rPr>
                <w:rFonts w:cs="Arial"/>
                <w:b/>
                <w:lang w:val="sr-Cyrl-CS"/>
              </w:rPr>
              <w:t>до</w:t>
            </w:r>
            <w:r w:rsidRPr="004160F3">
              <w:rPr>
                <w:rFonts w:cs="Arial"/>
                <w:b/>
              </w:rPr>
              <w:t xml:space="preserve"> А6 у  2019. год.</w:t>
            </w:r>
          </w:p>
          <w:p w:rsidR="00702F0D" w:rsidRPr="004160F3" w:rsidRDefault="00702F0D" w:rsidP="004160F3">
            <w:pPr>
              <w:pBdr>
                <w:top w:val="single" w:sz="4" w:space="1" w:color="auto"/>
                <w:left w:val="single" w:sz="4" w:space="24" w:color="auto"/>
                <w:bottom w:val="single" w:sz="4" w:space="1" w:color="auto"/>
                <w:right w:val="single" w:sz="4" w:space="4" w:color="auto"/>
              </w:pBdr>
              <w:spacing w:before="0"/>
              <w:rPr>
                <w:rFonts w:cs="Arial"/>
                <w:lang w:val="sr-Cyrl-CS"/>
              </w:rPr>
            </w:pPr>
            <w:r w:rsidRPr="004160F3">
              <w:rPr>
                <w:rFonts w:cs="Arial"/>
                <w:lang w:val="sl-SI"/>
              </w:rPr>
              <w:t>-</w:t>
            </w:r>
            <w:r w:rsidRPr="004160F3">
              <w:rPr>
                <w:rFonts w:cs="Arial"/>
              </w:rPr>
              <w:t xml:space="preserve"> </w:t>
            </w:r>
            <w:r w:rsidRPr="004160F3">
              <w:rPr>
                <w:rFonts w:cs="Arial"/>
                <w:lang w:val="sl-SI"/>
              </w:rPr>
              <w:t>Визуелна контрола овешења 100%</w:t>
            </w:r>
            <w:r w:rsidRPr="004160F3">
              <w:rPr>
                <w:rFonts w:cs="Arial"/>
                <w:lang w:val="sr-Cyrl-CS"/>
              </w:rPr>
              <w:t>.</w:t>
            </w:r>
          </w:p>
          <w:p w:rsidR="00702F0D" w:rsidRPr="004160F3" w:rsidRDefault="00702F0D" w:rsidP="004160F3">
            <w:pPr>
              <w:pBdr>
                <w:top w:val="single" w:sz="4" w:space="1" w:color="auto"/>
                <w:left w:val="single" w:sz="4" w:space="24" w:color="auto"/>
                <w:bottom w:val="single" w:sz="4" w:space="1" w:color="auto"/>
                <w:right w:val="single" w:sz="4" w:space="4" w:color="auto"/>
              </w:pBdr>
              <w:spacing w:before="0"/>
              <w:rPr>
                <w:rFonts w:cs="Arial"/>
                <w:lang w:val="sr-Cyrl-CS"/>
              </w:rPr>
            </w:pPr>
            <w:r w:rsidRPr="004160F3">
              <w:rPr>
                <w:rFonts w:cs="Arial"/>
                <w:lang w:val="sl-SI"/>
              </w:rPr>
              <w:t>-</w:t>
            </w:r>
            <w:r w:rsidRPr="004160F3">
              <w:rPr>
                <w:rFonts w:cs="Arial"/>
              </w:rPr>
              <w:t xml:space="preserve"> </w:t>
            </w:r>
            <w:r w:rsidRPr="004160F3">
              <w:rPr>
                <w:rFonts w:cs="Arial"/>
                <w:lang w:val="sl-SI"/>
              </w:rPr>
              <w:t xml:space="preserve">Мерење положаја овешења у топлом стању </w:t>
            </w:r>
            <w:r w:rsidRPr="004160F3">
              <w:rPr>
                <w:rFonts w:cs="Arial"/>
                <w:lang w:val="sr-Cyrl-CS"/>
              </w:rPr>
              <w:t>(пре застоја и након кретања блока за овешења која су била у реконструкцији током ремонта)</w:t>
            </w:r>
          </w:p>
          <w:p w:rsidR="00702F0D" w:rsidRPr="004160F3" w:rsidRDefault="00702F0D" w:rsidP="004160F3">
            <w:pPr>
              <w:pBdr>
                <w:top w:val="single" w:sz="4" w:space="1" w:color="auto"/>
                <w:left w:val="single" w:sz="4" w:space="24" w:color="auto"/>
                <w:bottom w:val="single" w:sz="4" w:space="1" w:color="auto"/>
                <w:right w:val="single" w:sz="4" w:space="4" w:color="auto"/>
              </w:pBdr>
              <w:spacing w:before="0"/>
              <w:rPr>
                <w:rFonts w:cs="Arial"/>
                <w:lang w:val="sr-Cyrl-CS"/>
              </w:rPr>
            </w:pPr>
            <w:r w:rsidRPr="004160F3">
              <w:rPr>
                <w:rFonts w:cs="Arial"/>
                <w:lang w:val="sl-SI"/>
              </w:rPr>
              <w:t>-</w:t>
            </w:r>
            <w:r w:rsidRPr="004160F3">
              <w:rPr>
                <w:rFonts w:cs="Arial"/>
              </w:rPr>
              <w:t xml:space="preserve"> </w:t>
            </w:r>
            <w:r w:rsidRPr="004160F3">
              <w:rPr>
                <w:rFonts w:cs="Arial"/>
                <w:lang w:val="sl-SI"/>
              </w:rPr>
              <w:t>Мерење положаја овешења у хладном стању</w:t>
            </w:r>
          </w:p>
          <w:p w:rsidR="00702F0D" w:rsidRPr="004160F3" w:rsidRDefault="00702F0D" w:rsidP="004160F3">
            <w:pPr>
              <w:pBdr>
                <w:top w:val="single" w:sz="4" w:space="1" w:color="auto"/>
                <w:left w:val="single" w:sz="4" w:space="24" w:color="auto"/>
                <w:bottom w:val="single" w:sz="4" w:space="1" w:color="auto"/>
                <w:right w:val="single" w:sz="4" w:space="4" w:color="auto"/>
              </w:pBdr>
              <w:spacing w:before="0"/>
              <w:rPr>
                <w:rFonts w:cs="Arial"/>
                <w:lang w:val="sr-Cyrl-CS"/>
              </w:rPr>
            </w:pPr>
            <w:r w:rsidRPr="004160F3">
              <w:rPr>
                <w:rFonts w:cs="Arial"/>
                <w:lang w:val="sl-SI"/>
              </w:rPr>
              <w:t>-</w:t>
            </w:r>
            <w:r w:rsidRPr="004160F3">
              <w:rPr>
                <w:rFonts w:cs="Arial"/>
              </w:rPr>
              <w:t xml:space="preserve"> </w:t>
            </w:r>
            <w:r w:rsidRPr="004160F3">
              <w:rPr>
                <w:rFonts w:cs="Arial"/>
                <w:lang w:val="sl-SI"/>
              </w:rPr>
              <w:t>Евидентирање недостатака на овешењима са предлогом санације</w:t>
            </w:r>
            <w:r w:rsidRPr="004160F3">
              <w:rPr>
                <w:rFonts w:cs="Arial"/>
                <w:lang w:val="sr-Cyrl-CS"/>
              </w:rPr>
              <w:t>.</w:t>
            </w:r>
            <w:r w:rsidRPr="004160F3">
              <w:rPr>
                <w:rFonts w:cs="Arial"/>
                <w:lang w:val="sl-SI"/>
              </w:rPr>
              <w:t xml:space="preserve"> </w:t>
            </w:r>
          </w:p>
          <w:p w:rsidR="00702F0D" w:rsidRPr="004160F3" w:rsidRDefault="00702F0D" w:rsidP="004160F3">
            <w:pPr>
              <w:pBdr>
                <w:top w:val="single" w:sz="4" w:space="1" w:color="auto"/>
                <w:left w:val="single" w:sz="4" w:space="24" w:color="auto"/>
                <w:bottom w:val="single" w:sz="4" w:space="1" w:color="auto"/>
                <w:right w:val="single" w:sz="4" w:space="4" w:color="auto"/>
              </w:pBdr>
              <w:spacing w:before="0"/>
              <w:rPr>
                <w:rFonts w:cs="Arial"/>
              </w:rPr>
            </w:pPr>
            <w:r w:rsidRPr="004160F3">
              <w:rPr>
                <w:rFonts w:cs="Arial"/>
                <w:lang w:val="sl-SI"/>
              </w:rPr>
              <w:t>-</w:t>
            </w:r>
            <w:r w:rsidRPr="004160F3">
              <w:rPr>
                <w:rFonts w:cs="Arial"/>
              </w:rPr>
              <w:t xml:space="preserve"> </w:t>
            </w:r>
            <w:r w:rsidRPr="004160F3">
              <w:rPr>
                <w:rFonts w:cs="Arial"/>
                <w:lang w:val="sl-SI"/>
              </w:rPr>
              <w:t>Израда извештаја о стању и функционалности главних    пароводних линија (РА, РБ, РЦ), цевовода напојне воде (РЛ).</w:t>
            </w:r>
          </w:p>
          <w:p w:rsidR="00702F0D" w:rsidRPr="004160F3" w:rsidRDefault="00702F0D" w:rsidP="004160F3">
            <w:pPr>
              <w:pBdr>
                <w:top w:val="single" w:sz="4" w:space="1" w:color="auto"/>
                <w:left w:val="single" w:sz="4" w:space="24" w:color="auto"/>
                <w:bottom w:val="single" w:sz="4" w:space="1" w:color="auto"/>
                <w:right w:val="single" w:sz="4" w:space="4" w:color="auto"/>
              </w:pBdr>
              <w:spacing w:before="0"/>
              <w:rPr>
                <w:rFonts w:cs="Arial"/>
              </w:rPr>
            </w:pPr>
            <w:r w:rsidRPr="004160F3">
              <w:rPr>
                <w:rFonts w:cs="Arial"/>
              </w:rPr>
              <w:t>- Израда прорачуна самокомпензације за деонице линија на којима се ради реконструкција овешења која не задовољавају (по потреби)</w:t>
            </w:r>
          </w:p>
        </w:tc>
        <w:tc>
          <w:tcPr>
            <w:tcW w:w="1134" w:type="dxa"/>
            <w:tcBorders>
              <w:top w:val="single" w:sz="6" w:space="0" w:color="auto"/>
            </w:tcBorders>
            <w:textDirection w:val="btLr"/>
            <w:vAlign w:val="center"/>
          </w:tcPr>
          <w:p w:rsidR="00702F0D" w:rsidRPr="004160F3" w:rsidRDefault="00702F0D" w:rsidP="004160F3">
            <w:pPr>
              <w:spacing w:before="0"/>
              <w:ind w:left="113" w:right="-108"/>
              <w:rPr>
                <w:rFonts w:cs="Arial"/>
              </w:rPr>
            </w:pPr>
            <w:r w:rsidRPr="004160F3">
              <w:rPr>
                <w:rFonts w:cs="Arial"/>
              </w:rPr>
              <w:t>екипа/дан</w:t>
            </w:r>
          </w:p>
        </w:tc>
        <w:tc>
          <w:tcPr>
            <w:tcW w:w="1843" w:type="dxa"/>
            <w:tcBorders>
              <w:top w:val="single" w:sz="6" w:space="0" w:color="auto"/>
            </w:tcBorders>
            <w:vAlign w:val="center"/>
          </w:tcPr>
          <w:p w:rsidR="00702F0D" w:rsidRPr="004160F3" w:rsidRDefault="00702F0D" w:rsidP="004160F3">
            <w:pPr>
              <w:spacing w:before="0"/>
              <w:rPr>
                <w:rFonts w:cs="Arial"/>
                <w:lang w:val="sr-Latn-CS"/>
              </w:rPr>
            </w:pPr>
            <w:r w:rsidRPr="004160F3">
              <w:rPr>
                <w:rFonts w:cs="Arial"/>
                <w:lang w:val="sr-Latn-CS"/>
              </w:rPr>
              <w:t>150</w:t>
            </w:r>
          </w:p>
        </w:tc>
      </w:tr>
    </w:tbl>
    <w:p w:rsidR="00702F0D" w:rsidRPr="004160F3" w:rsidRDefault="00702F0D" w:rsidP="004160F3">
      <w:pPr>
        <w:spacing w:before="0"/>
        <w:ind w:left="1440" w:right="-234" w:hanging="1080"/>
        <w:rPr>
          <w:rFonts w:cs="Arial"/>
          <w:b/>
          <w:lang w:val="sr-Cyrl-CS"/>
        </w:rPr>
      </w:pPr>
    </w:p>
    <w:p w:rsidR="00702F0D" w:rsidRPr="004160F3" w:rsidRDefault="00702F0D" w:rsidP="004160F3">
      <w:pPr>
        <w:spacing w:before="0"/>
        <w:ind w:left="426" w:right="-234" w:hanging="66"/>
        <w:rPr>
          <w:rFonts w:cs="Arial"/>
          <w:b/>
          <w:lang w:val="sr-Cyrl-CS"/>
        </w:rPr>
      </w:pPr>
      <w:r w:rsidRPr="004160F3">
        <w:rPr>
          <w:rFonts w:cs="Arial"/>
          <w:b/>
          <w:lang w:val="sr-Latn-CS"/>
        </w:rPr>
        <w:t xml:space="preserve">Напомена: Екипа представља 2 </w:t>
      </w:r>
      <w:r w:rsidRPr="004160F3">
        <w:rPr>
          <w:rFonts w:cs="Arial"/>
          <w:b/>
        </w:rPr>
        <w:t>квалификована радника/специјалист</w:t>
      </w:r>
      <w:r w:rsidRPr="004160F3">
        <w:rPr>
          <w:rFonts w:cs="Arial"/>
          <w:b/>
          <w:lang w:val="sr-Cyrl-CS"/>
        </w:rPr>
        <w:t>а</w:t>
      </w:r>
      <w:r w:rsidRPr="004160F3">
        <w:rPr>
          <w:rFonts w:cs="Arial"/>
          <w:b/>
        </w:rPr>
        <w:t xml:space="preserve"> за овешења/, за обављање послова контролисања ове</w:t>
      </w:r>
      <w:r w:rsidRPr="004160F3">
        <w:rPr>
          <w:rFonts w:cs="Arial"/>
          <w:b/>
          <w:lang w:val="sr-Latn-CS"/>
        </w:rPr>
        <w:t>шења</w:t>
      </w:r>
      <w:r w:rsidRPr="004160F3">
        <w:rPr>
          <w:rFonts w:cs="Arial"/>
          <w:b/>
          <w:lang w:val="sr-Cyrl-CS"/>
        </w:rPr>
        <w:t xml:space="preserve">. </w:t>
      </w:r>
    </w:p>
    <w:p w:rsidR="00702F0D" w:rsidRPr="004160F3" w:rsidRDefault="00702F0D" w:rsidP="004160F3">
      <w:pPr>
        <w:spacing w:before="0"/>
        <w:ind w:left="426" w:right="-234" w:hanging="66"/>
        <w:rPr>
          <w:rFonts w:cs="Arial"/>
          <w:b/>
          <w:lang w:val="sr-Latn-CS"/>
        </w:rPr>
      </w:pPr>
      <w:r w:rsidRPr="004160F3">
        <w:rPr>
          <w:rFonts w:cs="Arial"/>
          <w:b/>
        </w:rPr>
        <w:t>Дан представља временски интервал од 8 h</w:t>
      </w:r>
      <w:r w:rsidRPr="004160F3">
        <w:rPr>
          <w:rFonts w:cs="Arial"/>
          <w:b/>
          <w:lang w:val="sr-Cyrl-CS"/>
        </w:rPr>
        <w:t xml:space="preserve"> у оквиру кога је екипа ангажована</w:t>
      </w:r>
      <w:r w:rsidRPr="004160F3">
        <w:rPr>
          <w:rFonts w:cs="Arial"/>
          <w:b/>
        </w:rPr>
        <w:t>.</w:t>
      </w:r>
    </w:p>
    <w:p w:rsidR="00702F0D" w:rsidRPr="004160F3" w:rsidRDefault="00702F0D" w:rsidP="004160F3">
      <w:pPr>
        <w:spacing w:before="0"/>
        <w:ind w:firstLine="360"/>
        <w:rPr>
          <w:rFonts w:cs="Arial"/>
          <w:b/>
          <w:lang w:val="sr-Cyrl-CS"/>
        </w:rPr>
      </w:pPr>
    </w:p>
    <w:p w:rsidR="00702F0D" w:rsidRPr="004160F3" w:rsidRDefault="00702F0D" w:rsidP="004160F3">
      <w:pPr>
        <w:spacing w:before="0"/>
        <w:ind w:firstLine="360"/>
        <w:rPr>
          <w:rFonts w:cs="Arial"/>
          <w:b/>
          <w:lang w:val="sr-Cyrl-RS"/>
        </w:rPr>
      </w:pPr>
      <w:r w:rsidRPr="004160F3">
        <w:rPr>
          <w:rFonts w:cs="Arial"/>
          <w:b/>
        </w:rPr>
        <w:t xml:space="preserve">Рокови за </w:t>
      </w:r>
      <w:r w:rsidRPr="004160F3">
        <w:rPr>
          <w:rFonts w:cs="Arial"/>
          <w:b/>
          <w:lang w:val="sr-Cyrl-RS"/>
        </w:rPr>
        <w:t>извршење</w:t>
      </w:r>
      <w:r w:rsidRPr="004160F3">
        <w:rPr>
          <w:rFonts w:cs="Arial"/>
          <w:b/>
        </w:rPr>
        <w:t xml:space="preserve"> </w:t>
      </w:r>
      <w:r w:rsidRPr="004160F3">
        <w:rPr>
          <w:rFonts w:cs="Arial"/>
          <w:b/>
          <w:lang w:val="sr-Cyrl-RS"/>
        </w:rPr>
        <w:t>услуга</w:t>
      </w:r>
    </w:p>
    <w:p w:rsidR="00702F0D" w:rsidRPr="004160F3" w:rsidRDefault="00702F0D" w:rsidP="00B358E4">
      <w:pPr>
        <w:numPr>
          <w:ilvl w:val="0"/>
          <w:numId w:val="29"/>
        </w:numPr>
        <w:tabs>
          <w:tab w:val="num" w:pos="720"/>
        </w:tabs>
        <w:spacing w:before="0"/>
        <w:ind w:left="720"/>
        <w:rPr>
          <w:rFonts w:cs="Arial"/>
          <w:lang w:val="sr-Latn-CS"/>
        </w:rPr>
      </w:pPr>
      <w:r w:rsidRPr="004160F3">
        <w:rPr>
          <w:rFonts w:cs="Arial"/>
          <w:lang w:val="sr-Cyrl-RS"/>
        </w:rPr>
        <w:t>Услуге</w:t>
      </w:r>
      <w:r w:rsidRPr="004160F3">
        <w:rPr>
          <w:rFonts w:cs="Arial"/>
        </w:rPr>
        <w:t xml:space="preserve"> визуелне контроле овешења и елемената овешења, као и мерења положаја овешења обавити у топлом и хладном стању. </w:t>
      </w:r>
      <w:r w:rsidRPr="004160F3">
        <w:rPr>
          <w:rFonts w:cs="Arial"/>
          <w:lang w:val="sl-SI"/>
        </w:rPr>
        <w:t>Активности прегледа и мерења у топлом стању неопходно је извршити пре застоја блокова за ремонт како би се обавила припрема за евентуално отклањање недостатака у ремонтном периоду</w:t>
      </w:r>
      <w:r w:rsidRPr="004160F3">
        <w:rPr>
          <w:rFonts w:cs="Arial"/>
        </w:rPr>
        <w:t xml:space="preserve">.  </w:t>
      </w:r>
    </w:p>
    <w:p w:rsidR="00702F0D" w:rsidRPr="004160F3" w:rsidRDefault="00702F0D" w:rsidP="00B358E4">
      <w:pPr>
        <w:numPr>
          <w:ilvl w:val="0"/>
          <w:numId w:val="29"/>
        </w:numPr>
        <w:tabs>
          <w:tab w:val="num" w:pos="720"/>
        </w:tabs>
        <w:spacing w:before="0"/>
        <w:ind w:left="720"/>
        <w:rPr>
          <w:rFonts w:cs="Arial"/>
          <w:lang w:val="sr-Latn-CS"/>
        </w:rPr>
      </w:pPr>
      <w:r w:rsidRPr="004160F3">
        <w:rPr>
          <w:rFonts w:cs="Arial"/>
        </w:rPr>
        <w:t>Прегледе и мерења овешења у хладном стању обавити у планираним ремонтним периодима. Након мерења у хладном стању и извршеним евентуалним санацијама овешења у ремонтном периоду, за деонице на којима је извршена реконструкција, обавезно извршити поновно мерење на топло након пуштања блокова у рад.</w:t>
      </w:r>
    </w:p>
    <w:p w:rsidR="00702F0D" w:rsidRPr="004160F3" w:rsidRDefault="00702F0D" w:rsidP="004160F3">
      <w:pPr>
        <w:spacing w:before="0"/>
        <w:ind w:firstLine="540"/>
        <w:rPr>
          <w:rFonts w:cs="Arial"/>
          <w:b/>
        </w:rPr>
      </w:pPr>
    </w:p>
    <w:p w:rsidR="00702F0D" w:rsidRPr="004160F3" w:rsidRDefault="00702F0D" w:rsidP="004160F3">
      <w:pPr>
        <w:spacing w:before="0"/>
        <w:ind w:firstLine="540"/>
        <w:rPr>
          <w:rFonts w:cs="Arial"/>
          <w:b/>
        </w:rPr>
      </w:pPr>
    </w:p>
    <w:p w:rsidR="00702F0D" w:rsidRPr="004160F3" w:rsidRDefault="00702F0D" w:rsidP="004160F3">
      <w:pPr>
        <w:spacing w:before="0"/>
        <w:ind w:firstLine="540"/>
        <w:rPr>
          <w:rFonts w:cs="Arial"/>
          <w:b/>
        </w:rPr>
      </w:pPr>
      <w:r w:rsidRPr="004160F3">
        <w:rPr>
          <w:rFonts w:cs="Arial"/>
          <w:b/>
        </w:rPr>
        <w:t xml:space="preserve">Обавезе </w:t>
      </w:r>
      <w:r w:rsidRPr="004160F3">
        <w:rPr>
          <w:rFonts w:cs="Arial"/>
          <w:b/>
          <w:lang w:val="sr-Cyrl-RS"/>
        </w:rPr>
        <w:t>изабраног понуђача</w:t>
      </w:r>
      <w:r w:rsidRPr="004160F3">
        <w:rPr>
          <w:rFonts w:cs="Arial"/>
          <w:b/>
        </w:rPr>
        <w:t xml:space="preserve"> на реализацији посла</w:t>
      </w:r>
      <w:r w:rsidRPr="004160F3">
        <w:rPr>
          <w:rFonts w:cs="Arial"/>
          <w:b/>
          <w:lang w:val="sr-Latn-CS"/>
        </w:rPr>
        <w:t>;</w:t>
      </w:r>
      <w:r w:rsidRPr="004160F3">
        <w:rPr>
          <w:rFonts w:cs="Arial"/>
          <w:b/>
        </w:rPr>
        <w:t xml:space="preserve"> </w:t>
      </w:r>
    </w:p>
    <w:p w:rsidR="00702F0D" w:rsidRPr="004160F3" w:rsidRDefault="00702F0D" w:rsidP="00B358E4">
      <w:pPr>
        <w:numPr>
          <w:ilvl w:val="0"/>
          <w:numId w:val="29"/>
        </w:numPr>
        <w:tabs>
          <w:tab w:val="num" w:pos="720"/>
        </w:tabs>
        <w:spacing w:before="0"/>
        <w:ind w:left="720"/>
        <w:rPr>
          <w:rFonts w:cs="Arial"/>
          <w:lang w:val="sr-Latn-CS"/>
        </w:rPr>
      </w:pPr>
      <w:r w:rsidRPr="004160F3">
        <w:rPr>
          <w:rFonts w:cs="Arial"/>
          <w:lang w:val="sr-Cyrl-CS"/>
        </w:rPr>
        <w:t>Обавити услуге према опису датом у предмету набавке.</w:t>
      </w:r>
    </w:p>
    <w:p w:rsidR="00702F0D" w:rsidRPr="004160F3" w:rsidRDefault="00702F0D" w:rsidP="00B358E4">
      <w:pPr>
        <w:numPr>
          <w:ilvl w:val="0"/>
          <w:numId w:val="29"/>
        </w:numPr>
        <w:tabs>
          <w:tab w:val="num" w:pos="720"/>
        </w:tabs>
        <w:spacing w:before="0"/>
        <w:ind w:left="720"/>
        <w:rPr>
          <w:rFonts w:cs="Arial"/>
          <w:lang w:val="sr-Latn-CS"/>
        </w:rPr>
      </w:pPr>
      <w:r w:rsidRPr="004160F3">
        <w:rPr>
          <w:rFonts w:cs="Arial"/>
          <w:lang w:val="sr-Latn-CS"/>
        </w:rPr>
        <w:t>Пре почетка активности очитавања овешења неопходно је специфицирати позиције на којима је неопходно обавити израду скела</w:t>
      </w:r>
      <w:r w:rsidRPr="004160F3">
        <w:rPr>
          <w:rFonts w:cs="Arial"/>
          <w:lang w:val="sr-Cyrl-CS"/>
        </w:rPr>
        <w:t xml:space="preserve"> и доставити наручиоцу списак десет дана пре почетка </w:t>
      </w:r>
      <w:r w:rsidR="005D625B">
        <w:rPr>
          <w:rFonts w:cs="Arial"/>
          <w:lang w:val="sr-Cyrl-CS"/>
        </w:rPr>
        <w:t xml:space="preserve">услуга </w:t>
      </w:r>
      <w:r w:rsidRPr="004160F3">
        <w:rPr>
          <w:rFonts w:cs="Arial"/>
          <w:lang w:val="sr-Cyrl-CS"/>
        </w:rPr>
        <w:t>очитавања</w:t>
      </w:r>
      <w:r w:rsidRPr="004160F3">
        <w:rPr>
          <w:rFonts w:cs="Arial"/>
          <w:lang w:val="sr-Latn-CS"/>
        </w:rPr>
        <w:t xml:space="preserve">. </w:t>
      </w:r>
    </w:p>
    <w:p w:rsidR="00702F0D" w:rsidRPr="004160F3" w:rsidRDefault="00702F0D" w:rsidP="00B358E4">
      <w:pPr>
        <w:numPr>
          <w:ilvl w:val="0"/>
          <w:numId w:val="29"/>
        </w:numPr>
        <w:tabs>
          <w:tab w:val="num" w:pos="720"/>
        </w:tabs>
        <w:spacing w:before="0"/>
        <w:ind w:left="720"/>
        <w:rPr>
          <w:rFonts w:cs="Arial"/>
          <w:lang w:val="sr-Latn-CS"/>
        </w:rPr>
      </w:pPr>
      <w:r w:rsidRPr="004160F3">
        <w:rPr>
          <w:rFonts w:cs="Arial"/>
          <w:lang w:val="sr-Cyrl-CS"/>
        </w:rPr>
        <w:t xml:space="preserve">Током </w:t>
      </w:r>
      <w:r w:rsidR="009948C3" w:rsidRPr="004160F3">
        <w:rPr>
          <w:rFonts w:cs="Arial"/>
          <w:lang w:val="sr-Cyrl-CS"/>
        </w:rPr>
        <w:t>услуга</w:t>
      </w:r>
      <w:r w:rsidRPr="004160F3">
        <w:rPr>
          <w:rFonts w:cs="Arial"/>
          <w:lang w:val="sr-Cyrl-CS"/>
        </w:rPr>
        <w:t xml:space="preserve"> очитавања</w:t>
      </w:r>
      <w:r w:rsidRPr="004160F3">
        <w:rPr>
          <w:rFonts w:cs="Arial"/>
          <w:lang w:val="sr-Latn-RS"/>
        </w:rPr>
        <w:t>,</w:t>
      </w:r>
      <w:r w:rsidRPr="004160F3">
        <w:rPr>
          <w:rFonts w:cs="Arial"/>
          <w:lang w:val="sr-Cyrl-CS"/>
        </w:rPr>
        <w:t xml:space="preserve"> п</w:t>
      </w:r>
      <w:r w:rsidRPr="004160F3">
        <w:rPr>
          <w:rFonts w:cs="Arial"/>
          <w:lang w:val="sr-Latn-CS"/>
        </w:rPr>
        <w:t>редставнику наручиоца доставити предлоге санације овешења</w:t>
      </w:r>
      <w:r w:rsidRPr="004160F3">
        <w:rPr>
          <w:rFonts w:cs="Arial"/>
          <w:noProof/>
          <w:lang w:val="sl-SI"/>
        </w:rPr>
        <w:t xml:space="preserve"> </w:t>
      </w:r>
      <w:r w:rsidRPr="004160F3">
        <w:rPr>
          <w:rFonts w:cs="Arial"/>
          <w:lang w:val="sr-Latn-CS"/>
        </w:rPr>
        <w:t xml:space="preserve">мањег обима (радна верзија), које је могуће извршити током ремонта </w:t>
      </w:r>
      <w:r w:rsidRPr="004160F3">
        <w:rPr>
          <w:rFonts w:cs="Arial"/>
        </w:rPr>
        <w:t>блока</w:t>
      </w:r>
      <w:r w:rsidRPr="004160F3">
        <w:rPr>
          <w:rFonts w:cs="Arial"/>
          <w:lang w:val="sr-Latn-CS"/>
        </w:rPr>
        <w:t xml:space="preserve"> у циљу </w:t>
      </w:r>
      <w:r w:rsidRPr="004160F3">
        <w:rPr>
          <w:rFonts w:cs="Arial"/>
          <w:noProof/>
          <w:lang w:val="sl-SI"/>
        </w:rPr>
        <w:t>довођења опруга у функционално стање</w:t>
      </w:r>
      <w:r w:rsidRPr="004160F3">
        <w:rPr>
          <w:rFonts w:cs="Arial"/>
          <w:lang w:val="sr-Latn-CS"/>
        </w:rPr>
        <w:t xml:space="preserve">, а у случају </w:t>
      </w:r>
      <w:r w:rsidRPr="004160F3">
        <w:rPr>
          <w:rFonts w:cs="Arial"/>
          <w:lang w:val="sl-SI"/>
        </w:rPr>
        <w:t xml:space="preserve">захтеване </w:t>
      </w:r>
      <w:r w:rsidRPr="004160F3">
        <w:rPr>
          <w:rFonts w:cs="Arial"/>
          <w:lang w:val="sl-SI"/>
        </w:rPr>
        <w:lastRenderedPageBreak/>
        <w:t>санације већег обима у финалном извештају доставити предлог сервисирања или евентуалне замене овешења.</w:t>
      </w:r>
    </w:p>
    <w:p w:rsidR="00702F0D" w:rsidRPr="004160F3" w:rsidRDefault="00702F0D" w:rsidP="00B358E4">
      <w:pPr>
        <w:numPr>
          <w:ilvl w:val="0"/>
          <w:numId w:val="29"/>
        </w:numPr>
        <w:tabs>
          <w:tab w:val="num" w:pos="720"/>
        </w:tabs>
        <w:spacing w:before="0"/>
        <w:ind w:left="720"/>
        <w:rPr>
          <w:rFonts w:cs="Arial"/>
          <w:lang w:val="sr-Latn-CS"/>
        </w:rPr>
      </w:pPr>
      <w:r w:rsidRPr="004160F3">
        <w:rPr>
          <w:rFonts w:cs="Arial"/>
        </w:rPr>
        <w:t>Израдити листу за очитавање вредности топло/хладно</w:t>
      </w:r>
      <w:r w:rsidRPr="004160F3">
        <w:rPr>
          <w:rFonts w:cs="Arial"/>
          <w:lang w:val="sr-Cyrl-CS"/>
        </w:rPr>
        <w:t>/топло</w:t>
      </w:r>
      <w:r w:rsidRPr="004160F3">
        <w:rPr>
          <w:rFonts w:cs="Arial"/>
        </w:rPr>
        <w:t xml:space="preserve"> стање</w:t>
      </w:r>
      <w:r w:rsidRPr="004160F3">
        <w:rPr>
          <w:rFonts w:cs="Arial"/>
          <w:lang w:val="sr-Cyrl-CS"/>
        </w:rPr>
        <w:t xml:space="preserve"> </w:t>
      </w:r>
      <w:r w:rsidRPr="004160F3">
        <w:rPr>
          <w:rFonts w:cs="Arial"/>
        </w:rPr>
        <w:t>, која ће бити део финалног извештаја (за све линије на којима се обавља очитавање овешења).</w:t>
      </w:r>
    </w:p>
    <w:p w:rsidR="00702F0D" w:rsidRPr="004160F3" w:rsidRDefault="00702F0D" w:rsidP="00B358E4">
      <w:pPr>
        <w:numPr>
          <w:ilvl w:val="0"/>
          <w:numId w:val="29"/>
        </w:numPr>
        <w:tabs>
          <w:tab w:val="num" w:pos="720"/>
        </w:tabs>
        <w:spacing w:before="0"/>
        <w:ind w:left="720"/>
        <w:rPr>
          <w:rFonts w:cs="Arial"/>
          <w:lang w:val="sr-Latn-CS"/>
        </w:rPr>
      </w:pPr>
      <w:r w:rsidRPr="004160F3">
        <w:rPr>
          <w:rFonts w:cs="Arial"/>
        </w:rPr>
        <w:t>Координација од стране специјалисте за овешења на извођењу активности</w:t>
      </w:r>
      <w:r w:rsidRPr="004160F3">
        <w:rPr>
          <w:rFonts w:cs="Arial"/>
          <w:lang w:val="sl-SI"/>
        </w:rPr>
        <w:t xml:space="preserve"> предложене санације</w:t>
      </w:r>
      <w:r w:rsidRPr="004160F3">
        <w:rPr>
          <w:rFonts w:cs="Arial"/>
        </w:rPr>
        <w:t xml:space="preserve"> мањег обима на отклањању </w:t>
      </w:r>
      <w:r w:rsidRPr="004160F3">
        <w:rPr>
          <w:rFonts w:cs="Arial"/>
          <w:lang w:val="sl-SI"/>
        </w:rPr>
        <w:t>уочених неправилности на овешењима</w:t>
      </w:r>
      <w:r w:rsidRPr="004160F3">
        <w:rPr>
          <w:rFonts w:cs="Arial"/>
          <w:b/>
        </w:rPr>
        <w:t xml:space="preserve"> (</w:t>
      </w:r>
      <w:r w:rsidRPr="004160F3">
        <w:rPr>
          <w:rFonts w:cs="Arial"/>
        </w:rPr>
        <w:t xml:space="preserve">нпр. </w:t>
      </w:r>
      <w:r w:rsidRPr="004160F3">
        <w:rPr>
          <w:rFonts w:cs="Arial"/>
          <w:noProof/>
          <w:lang w:val="sl-SI"/>
        </w:rPr>
        <w:t>поједине  опруге након заустављања блока и хлађења паровода се нису вратиле у свој положај у хладном стању</w:t>
      </w:r>
      <w:r w:rsidRPr="004160F3">
        <w:rPr>
          <w:rFonts w:cs="Arial"/>
          <w:b/>
        </w:rPr>
        <w:t>)</w:t>
      </w:r>
      <w:r w:rsidRPr="004160F3">
        <w:rPr>
          <w:rFonts w:cs="Arial"/>
          <w:lang w:val="sl-SI"/>
        </w:rPr>
        <w:t>.</w:t>
      </w:r>
    </w:p>
    <w:p w:rsidR="00702F0D" w:rsidRPr="004160F3" w:rsidRDefault="00702F0D" w:rsidP="00B358E4">
      <w:pPr>
        <w:numPr>
          <w:ilvl w:val="0"/>
          <w:numId w:val="29"/>
        </w:numPr>
        <w:tabs>
          <w:tab w:val="num" w:pos="720"/>
        </w:tabs>
        <w:spacing w:before="0"/>
        <w:ind w:left="720"/>
        <w:rPr>
          <w:rFonts w:cs="Arial"/>
          <w:lang w:val="sr-Latn-CS"/>
        </w:rPr>
      </w:pPr>
      <w:r w:rsidRPr="004160F3">
        <w:rPr>
          <w:rFonts w:cs="Arial"/>
          <w:lang w:val="sr-Latn-CS"/>
        </w:rPr>
        <w:t>Током активности евидентирања недостатака на појединим овешењима предвидети могућност испитивања карактеристика овешења динамометром и у ту сврху обезбедити баждарени динамометар.</w:t>
      </w:r>
    </w:p>
    <w:p w:rsidR="00702F0D" w:rsidRPr="004160F3" w:rsidRDefault="00702F0D" w:rsidP="00B358E4">
      <w:pPr>
        <w:numPr>
          <w:ilvl w:val="0"/>
          <w:numId w:val="29"/>
        </w:numPr>
        <w:tabs>
          <w:tab w:val="num" w:pos="720"/>
        </w:tabs>
        <w:spacing w:before="0"/>
        <w:ind w:left="720"/>
        <w:rPr>
          <w:rFonts w:cs="Arial"/>
          <w:lang w:val="sr-Latn-CS"/>
        </w:rPr>
      </w:pPr>
      <w:r w:rsidRPr="004160F3">
        <w:rPr>
          <w:rFonts w:cs="Arial"/>
          <w:lang w:val="sr-Cyrl-CS"/>
        </w:rPr>
        <w:t>За овешења за која скоро да немају или имају незнатних померања ∆z, као и овешења на којима недостају натписне плочице и овешења која имају искривљене показиваче или показивачи потпуно недостају потребно је извршити испитивања баждареним динамометром на појединим овешењима ради провере функционалности,</w:t>
      </w:r>
    </w:p>
    <w:p w:rsidR="00702F0D" w:rsidRPr="004160F3" w:rsidRDefault="00702F0D" w:rsidP="00B358E4">
      <w:pPr>
        <w:numPr>
          <w:ilvl w:val="0"/>
          <w:numId w:val="29"/>
        </w:numPr>
        <w:tabs>
          <w:tab w:val="num" w:pos="720"/>
        </w:tabs>
        <w:spacing w:before="0"/>
        <w:ind w:left="720"/>
        <w:rPr>
          <w:rFonts w:cs="Arial"/>
          <w:lang w:val="sr-Latn-CS"/>
        </w:rPr>
      </w:pPr>
      <w:r w:rsidRPr="004160F3">
        <w:rPr>
          <w:rFonts w:cs="Arial"/>
          <w:lang w:val="sr-Latn-CS"/>
        </w:rPr>
        <w:t xml:space="preserve">Да обезбеди сопствено осветљење за </w:t>
      </w:r>
      <w:r w:rsidR="005D625B">
        <w:rPr>
          <w:rFonts w:cs="Arial"/>
          <w:lang w:val="sr-Cyrl-RS"/>
        </w:rPr>
        <w:t>услуге</w:t>
      </w:r>
      <w:r w:rsidRPr="004160F3">
        <w:rPr>
          <w:rFonts w:cs="Arial"/>
          <w:lang w:val="sr-Latn-CS"/>
        </w:rPr>
        <w:t xml:space="preserve"> контроле овешења.</w:t>
      </w:r>
    </w:p>
    <w:p w:rsidR="00702F0D" w:rsidRPr="004160F3" w:rsidRDefault="00702F0D" w:rsidP="00B358E4">
      <w:pPr>
        <w:numPr>
          <w:ilvl w:val="0"/>
          <w:numId w:val="29"/>
        </w:numPr>
        <w:tabs>
          <w:tab w:val="num" w:pos="720"/>
        </w:tabs>
        <w:spacing w:before="0"/>
        <w:ind w:left="720"/>
        <w:rPr>
          <w:rFonts w:cs="Arial"/>
          <w:lang w:val="sr-Latn-CS"/>
        </w:rPr>
      </w:pPr>
      <w:r w:rsidRPr="004160F3">
        <w:rPr>
          <w:rFonts w:cs="Arial"/>
          <w:lang w:val="sr-Latn-CS"/>
        </w:rPr>
        <w:t>Да строго поштује договорене термине радиографског снимања током ремонтних активности у котларници и машинској хали.</w:t>
      </w:r>
    </w:p>
    <w:p w:rsidR="00702F0D" w:rsidRPr="004160F3" w:rsidRDefault="00702F0D" w:rsidP="00B358E4">
      <w:pPr>
        <w:numPr>
          <w:ilvl w:val="0"/>
          <w:numId w:val="29"/>
        </w:numPr>
        <w:tabs>
          <w:tab w:val="num" w:pos="720"/>
        </w:tabs>
        <w:spacing w:before="0"/>
        <w:ind w:left="720"/>
        <w:rPr>
          <w:rFonts w:cs="Arial"/>
          <w:lang w:val="sr-Latn-CS"/>
        </w:rPr>
      </w:pPr>
      <w:r w:rsidRPr="004160F3">
        <w:rPr>
          <w:rFonts w:cs="Arial"/>
        </w:rPr>
        <w:t xml:space="preserve">Да располаже са опремом за испитивање сила у овешењима (баждарени динамометри – 10 и 15 тона) </w:t>
      </w:r>
      <w:r w:rsidRPr="004160F3">
        <w:rPr>
          <w:rFonts w:cs="Arial"/>
          <w:lang w:val="sr-Cyrl-CS"/>
        </w:rPr>
        <w:t xml:space="preserve">приложити сертификат </w:t>
      </w:r>
      <w:r w:rsidRPr="004160F3">
        <w:rPr>
          <w:rFonts w:cs="Arial"/>
        </w:rPr>
        <w:t>о подешености.</w:t>
      </w:r>
    </w:p>
    <w:p w:rsidR="00702F0D" w:rsidRPr="004160F3" w:rsidRDefault="00702F0D" w:rsidP="00B358E4">
      <w:pPr>
        <w:numPr>
          <w:ilvl w:val="0"/>
          <w:numId w:val="29"/>
        </w:numPr>
        <w:tabs>
          <w:tab w:val="num" w:pos="720"/>
        </w:tabs>
        <w:spacing w:before="0"/>
        <w:ind w:left="720"/>
        <w:rPr>
          <w:rFonts w:cs="Arial"/>
          <w:lang w:val="sr-Latn-CS"/>
        </w:rPr>
      </w:pPr>
      <w:r w:rsidRPr="004160F3">
        <w:rPr>
          <w:rFonts w:cs="Arial"/>
        </w:rPr>
        <w:t xml:space="preserve">Након обављених </w:t>
      </w:r>
      <w:r w:rsidR="009948C3" w:rsidRPr="004160F3">
        <w:rPr>
          <w:rFonts w:cs="Arial"/>
          <w:lang w:val="sr-Cyrl-RS"/>
        </w:rPr>
        <w:t xml:space="preserve">услуга </w:t>
      </w:r>
      <w:r w:rsidRPr="004160F3">
        <w:rPr>
          <w:rFonts w:cs="Arial"/>
        </w:rPr>
        <w:t>доставити извештаје о стању и функционалности за сваку контролисану линију посебно (у штампаном и електронском облику)</w:t>
      </w:r>
      <w:r w:rsidRPr="004160F3">
        <w:rPr>
          <w:rFonts w:cs="Arial"/>
          <w:lang w:val="sr-Cyrl-CS"/>
        </w:rPr>
        <w:t xml:space="preserve"> са коментаром и предлозима за даље праћење или санирање постојећих </w:t>
      </w:r>
      <w:r w:rsidRPr="004160F3">
        <w:rPr>
          <w:rFonts w:cs="Arial"/>
        </w:rPr>
        <w:t>.</w:t>
      </w:r>
    </w:p>
    <w:p w:rsidR="00702F0D" w:rsidRPr="004160F3" w:rsidRDefault="00702F0D" w:rsidP="004160F3">
      <w:pPr>
        <w:spacing w:before="0"/>
        <w:rPr>
          <w:rFonts w:cs="Arial"/>
          <w:b/>
          <w:lang w:val="sr-Cyrl-CS"/>
        </w:rPr>
      </w:pPr>
    </w:p>
    <w:p w:rsidR="00702F0D" w:rsidRPr="004160F3" w:rsidRDefault="00702F0D" w:rsidP="004160F3">
      <w:pPr>
        <w:spacing w:before="0"/>
        <w:ind w:firstLine="360"/>
        <w:rPr>
          <w:rFonts w:cs="Arial"/>
          <w:b/>
          <w:lang w:val="sr-Cyrl-CS"/>
        </w:rPr>
      </w:pPr>
      <w:r w:rsidRPr="004160F3">
        <w:rPr>
          <w:rFonts w:cs="Arial"/>
          <w:b/>
          <w:lang w:val="sr-Cyrl-CS"/>
        </w:rPr>
        <w:t>Обавезе</w:t>
      </w:r>
      <w:r w:rsidRPr="004160F3">
        <w:rPr>
          <w:rFonts w:cs="Arial"/>
          <w:b/>
          <w:lang w:val="sr-Latn-CS"/>
        </w:rPr>
        <w:t xml:space="preserve"> наручиоца </w:t>
      </w:r>
      <w:r w:rsidRPr="004160F3">
        <w:rPr>
          <w:rFonts w:cs="Arial"/>
          <w:b/>
          <w:lang w:val="sr-Cyrl-CS"/>
        </w:rPr>
        <w:t>:</w:t>
      </w:r>
    </w:p>
    <w:p w:rsidR="00702F0D" w:rsidRPr="004160F3" w:rsidRDefault="00702F0D" w:rsidP="00B358E4">
      <w:pPr>
        <w:numPr>
          <w:ilvl w:val="0"/>
          <w:numId w:val="30"/>
        </w:numPr>
        <w:spacing w:before="0"/>
        <w:rPr>
          <w:rFonts w:cs="Arial"/>
          <w:b/>
          <w:lang w:val="sr-Cyrl-CS"/>
        </w:rPr>
      </w:pPr>
      <w:r w:rsidRPr="004160F3">
        <w:rPr>
          <w:rFonts w:cs="Arial"/>
          <w:lang w:val="sr-Latn-CS"/>
        </w:rPr>
        <w:t>Израда скела и платформи или постављањ</w:t>
      </w:r>
      <w:r w:rsidRPr="004160F3">
        <w:rPr>
          <w:rFonts w:cs="Arial"/>
          <w:lang w:val="sr-Cyrl-CS"/>
        </w:rPr>
        <w:t>е</w:t>
      </w:r>
      <w:r w:rsidRPr="004160F3">
        <w:rPr>
          <w:rFonts w:cs="Arial"/>
          <w:lang w:val="sr-Latn-CS"/>
        </w:rPr>
        <w:t xml:space="preserve"> мердевина у зонама где није могуће приступити овешењима са постојећих подеста.</w:t>
      </w:r>
    </w:p>
    <w:p w:rsidR="00702F0D" w:rsidRPr="004160F3" w:rsidRDefault="00702F0D" w:rsidP="00B358E4">
      <w:pPr>
        <w:numPr>
          <w:ilvl w:val="0"/>
          <w:numId w:val="30"/>
        </w:numPr>
        <w:spacing w:before="0"/>
        <w:rPr>
          <w:rFonts w:cs="Arial"/>
          <w:b/>
          <w:lang w:val="sr-Cyrl-CS"/>
        </w:rPr>
      </w:pPr>
      <w:r w:rsidRPr="004160F3">
        <w:rPr>
          <w:rFonts w:cs="Arial"/>
          <w:lang w:val="sr-Latn-CS"/>
        </w:rPr>
        <w:t>Демонтажа изолације на местима где је  потребно.</w:t>
      </w:r>
    </w:p>
    <w:p w:rsidR="00702F0D" w:rsidRPr="004160F3" w:rsidRDefault="00702F0D" w:rsidP="00B358E4">
      <w:pPr>
        <w:numPr>
          <w:ilvl w:val="0"/>
          <w:numId w:val="30"/>
        </w:numPr>
        <w:spacing w:before="0"/>
        <w:rPr>
          <w:rFonts w:cs="Arial"/>
          <w:b/>
          <w:lang w:val="sr-Cyrl-CS"/>
        </w:rPr>
      </w:pPr>
      <w:r w:rsidRPr="004160F3">
        <w:rPr>
          <w:rFonts w:cs="Arial"/>
          <w:lang w:val="sr-Latn-CS"/>
        </w:rPr>
        <w:t>Обезбеђење радника са неопходним алатом и опремом (сајле и опрема за подизање, профили за укрућења и др..) који би обављали послове санације овешења под надзором специјалисте за овешења.</w:t>
      </w:r>
    </w:p>
    <w:p w:rsidR="00702F0D" w:rsidRPr="004160F3" w:rsidRDefault="00702F0D" w:rsidP="00B358E4">
      <w:pPr>
        <w:numPr>
          <w:ilvl w:val="0"/>
          <w:numId w:val="30"/>
        </w:numPr>
        <w:spacing w:before="0"/>
        <w:rPr>
          <w:rFonts w:cs="Arial"/>
          <w:lang w:val="sr-Cyrl-CS"/>
        </w:rPr>
      </w:pPr>
      <w:r w:rsidRPr="004160F3">
        <w:rPr>
          <w:rFonts w:cs="Arial"/>
          <w:lang w:val="sr-Latn-CS"/>
        </w:rPr>
        <w:t xml:space="preserve">Обезбеђење довољног броја прикључних места за електричну струју </w:t>
      </w:r>
    </w:p>
    <w:p w:rsidR="00702F0D" w:rsidRPr="004160F3" w:rsidRDefault="00702F0D" w:rsidP="00B358E4">
      <w:pPr>
        <w:numPr>
          <w:ilvl w:val="0"/>
          <w:numId w:val="30"/>
        </w:numPr>
        <w:spacing w:before="0"/>
        <w:rPr>
          <w:rFonts w:cs="Arial"/>
          <w:lang w:val="sr-Cyrl-CS"/>
        </w:rPr>
      </w:pPr>
      <w:r w:rsidRPr="004160F3">
        <w:rPr>
          <w:rFonts w:cs="Arial"/>
          <w:lang w:val="sr-Latn-CS"/>
        </w:rPr>
        <w:t>Обезбеђење неопходне документације и изометрика цевовода.</w:t>
      </w:r>
    </w:p>
    <w:p w:rsidR="00702F0D" w:rsidRPr="004160F3" w:rsidRDefault="00702F0D" w:rsidP="004160F3">
      <w:pPr>
        <w:spacing w:before="0"/>
        <w:ind w:firstLine="360"/>
        <w:rPr>
          <w:rFonts w:cs="Arial"/>
          <w:b/>
          <w:lang w:val="sr-Latn-CS"/>
        </w:rPr>
      </w:pPr>
    </w:p>
    <w:p w:rsidR="00211D9B" w:rsidRDefault="00702F0D" w:rsidP="004160F3">
      <w:pPr>
        <w:spacing w:before="0"/>
        <w:rPr>
          <w:rFonts w:ascii="Times New Roman" w:hAnsi="Times New Roman"/>
          <w:lang w:val="sr-Cyrl-CS"/>
        </w:rPr>
      </w:pPr>
      <w:r w:rsidRPr="004160F3">
        <w:rPr>
          <w:rFonts w:cs="Arial"/>
          <w:b/>
          <w:u w:val="single"/>
          <w:lang w:val="sr-Cyrl-CS"/>
        </w:rPr>
        <w:t xml:space="preserve">Напомена: </w:t>
      </w:r>
      <w:r w:rsidRPr="004160F3">
        <w:rPr>
          <w:rFonts w:cs="Arial"/>
          <w:b/>
        </w:rPr>
        <w:t>Укупно</w:t>
      </w:r>
      <w:r w:rsidRPr="004160F3">
        <w:rPr>
          <w:rFonts w:cs="Arial"/>
          <w:b/>
          <w:lang w:val="sr-Cyrl-CS"/>
        </w:rPr>
        <w:t xml:space="preserve"> </w:t>
      </w:r>
      <w:r w:rsidRPr="004160F3">
        <w:rPr>
          <w:rFonts w:cs="Arial"/>
          <w:b/>
        </w:rPr>
        <w:t>остварени</w:t>
      </w:r>
      <w:r w:rsidRPr="004160F3">
        <w:rPr>
          <w:rFonts w:cs="Arial"/>
          <w:b/>
          <w:lang w:val="sr-Cyrl-CS"/>
        </w:rPr>
        <w:t xml:space="preserve"> </w:t>
      </w:r>
      <w:r w:rsidRPr="004160F3">
        <w:rPr>
          <w:rFonts w:cs="Arial"/>
          <w:b/>
        </w:rPr>
        <w:t>обим</w:t>
      </w:r>
      <w:r w:rsidRPr="004160F3">
        <w:rPr>
          <w:rFonts w:cs="Arial"/>
          <w:b/>
          <w:lang w:val="sr-Cyrl-CS"/>
        </w:rPr>
        <w:t xml:space="preserve"> </w:t>
      </w:r>
      <w:r w:rsidRPr="004160F3">
        <w:rPr>
          <w:rFonts w:cs="Arial"/>
          <w:b/>
        </w:rPr>
        <w:t>посла</w:t>
      </w:r>
      <w:r w:rsidRPr="004160F3">
        <w:rPr>
          <w:rFonts w:cs="Arial"/>
          <w:b/>
          <w:lang w:val="sr-Cyrl-CS"/>
        </w:rPr>
        <w:t xml:space="preserve"> ћ</w:t>
      </w:r>
      <w:r w:rsidRPr="004160F3">
        <w:rPr>
          <w:rFonts w:cs="Arial"/>
          <w:b/>
        </w:rPr>
        <w:t>е</w:t>
      </w:r>
      <w:r w:rsidRPr="004160F3">
        <w:rPr>
          <w:rFonts w:cs="Arial"/>
          <w:b/>
          <w:lang w:val="sr-Cyrl-CS"/>
        </w:rPr>
        <w:t xml:space="preserve"> </w:t>
      </w:r>
      <w:r w:rsidRPr="004160F3">
        <w:rPr>
          <w:rFonts w:cs="Arial"/>
          <w:b/>
        </w:rPr>
        <w:t>бити</w:t>
      </w:r>
      <w:r w:rsidRPr="004160F3">
        <w:rPr>
          <w:rFonts w:cs="Arial"/>
          <w:b/>
          <w:lang w:val="sr-Cyrl-CS"/>
        </w:rPr>
        <w:t xml:space="preserve"> </w:t>
      </w:r>
      <w:r w:rsidRPr="004160F3">
        <w:rPr>
          <w:rFonts w:cs="Arial"/>
          <w:b/>
        </w:rPr>
        <w:t>дефинисан</w:t>
      </w:r>
      <w:r w:rsidRPr="004160F3">
        <w:rPr>
          <w:rFonts w:cs="Arial"/>
          <w:b/>
          <w:lang w:val="sr-Cyrl-CS"/>
        </w:rPr>
        <w:t xml:space="preserve"> </w:t>
      </w:r>
      <w:r w:rsidRPr="004160F3">
        <w:rPr>
          <w:rFonts w:cs="Arial"/>
          <w:b/>
        </w:rPr>
        <w:t>након</w:t>
      </w:r>
      <w:r w:rsidRPr="004160F3">
        <w:rPr>
          <w:rFonts w:cs="Arial"/>
          <w:b/>
          <w:lang w:val="sr-Cyrl-CS"/>
        </w:rPr>
        <w:t xml:space="preserve"> </w:t>
      </w:r>
      <w:r w:rsidRPr="004160F3">
        <w:rPr>
          <w:rFonts w:cs="Arial"/>
          <w:b/>
        </w:rPr>
        <w:t>завр</w:t>
      </w:r>
      <w:r w:rsidRPr="004160F3">
        <w:rPr>
          <w:rFonts w:cs="Arial"/>
          <w:b/>
          <w:lang w:val="sr-Cyrl-CS"/>
        </w:rPr>
        <w:t>ш</w:t>
      </w:r>
      <w:r w:rsidRPr="004160F3">
        <w:rPr>
          <w:rFonts w:cs="Arial"/>
          <w:b/>
        </w:rPr>
        <w:t>етка</w:t>
      </w:r>
      <w:r w:rsidRPr="004160F3">
        <w:rPr>
          <w:rFonts w:cs="Arial"/>
          <w:b/>
          <w:lang w:val="sr-Cyrl-CS"/>
        </w:rPr>
        <w:t xml:space="preserve"> </w:t>
      </w:r>
      <w:r w:rsidRPr="004160F3">
        <w:rPr>
          <w:rFonts w:cs="Arial"/>
          <w:b/>
        </w:rPr>
        <w:t>свих</w:t>
      </w:r>
      <w:r w:rsidRPr="004160F3">
        <w:rPr>
          <w:rFonts w:cs="Arial"/>
          <w:b/>
          <w:lang w:val="sr-Cyrl-CS"/>
        </w:rPr>
        <w:t xml:space="preserve"> </w:t>
      </w:r>
      <w:r w:rsidR="009948C3" w:rsidRPr="004160F3">
        <w:rPr>
          <w:rFonts w:cs="Arial"/>
          <w:b/>
          <w:lang w:val="sr-Cyrl-RS"/>
        </w:rPr>
        <w:t>услуга</w:t>
      </w:r>
      <w:r w:rsidRPr="004160F3">
        <w:rPr>
          <w:rFonts w:cs="Arial"/>
          <w:b/>
          <w:lang w:val="sr-Cyrl-CS"/>
        </w:rPr>
        <w:t xml:space="preserve"> </w:t>
      </w:r>
      <w:r w:rsidRPr="004160F3">
        <w:rPr>
          <w:rFonts w:cs="Arial"/>
          <w:b/>
        </w:rPr>
        <w:t>у</w:t>
      </w:r>
      <w:r w:rsidRPr="004160F3">
        <w:rPr>
          <w:rFonts w:cs="Arial"/>
          <w:b/>
          <w:lang w:val="sr-Cyrl-CS"/>
        </w:rPr>
        <w:t xml:space="preserve"> </w:t>
      </w:r>
      <w:r w:rsidRPr="004160F3">
        <w:rPr>
          <w:rFonts w:cs="Arial"/>
          <w:b/>
        </w:rPr>
        <w:t>складу</w:t>
      </w:r>
      <w:r w:rsidRPr="004160F3">
        <w:rPr>
          <w:rFonts w:cs="Arial"/>
          <w:b/>
          <w:lang w:val="sr-Cyrl-CS"/>
        </w:rPr>
        <w:t xml:space="preserve"> </w:t>
      </w:r>
      <w:r w:rsidRPr="004160F3">
        <w:rPr>
          <w:rFonts w:cs="Arial"/>
          <w:b/>
        </w:rPr>
        <w:t>са</w:t>
      </w:r>
      <w:r w:rsidRPr="004160F3">
        <w:rPr>
          <w:rFonts w:cs="Arial"/>
          <w:b/>
          <w:lang w:val="sr-Cyrl-CS"/>
        </w:rPr>
        <w:t xml:space="preserve"> </w:t>
      </w:r>
      <w:r w:rsidRPr="004160F3">
        <w:rPr>
          <w:rFonts w:cs="Arial"/>
          <w:b/>
        </w:rPr>
        <w:t>коли</w:t>
      </w:r>
      <w:r w:rsidRPr="004160F3">
        <w:rPr>
          <w:rFonts w:cs="Arial"/>
          <w:b/>
          <w:lang w:val="sr-Cyrl-CS"/>
        </w:rPr>
        <w:t>ч</w:t>
      </w:r>
      <w:r w:rsidRPr="004160F3">
        <w:rPr>
          <w:rFonts w:cs="Arial"/>
          <w:b/>
        </w:rPr>
        <w:t>ином</w:t>
      </w:r>
      <w:r w:rsidRPr="004160F3">
        <w:rPr>
          <w:rFonts w:cs="Arial"/>
          <w:b/>
          <w:lang w:val="sr-Cyrl-CS"/>
        </w:rPr>
        <w:t xml:space="preserve"> </w:t>
      </w:r>
      <w:r w:rsidRPr="004160F3">
        <w:rPr>
          <w:rFonts w:cs="Arial"/>
          <w:b/>
        </w:rPr>
        <w:t>обављених</w:t>
      </w:r>
      <w:r w:rsidRPr="004160F3">
        <w:rPr>
          <w:rFonts w:cs="Arial"/>
          <w:b/>
          <w:lang w:val="sr-Cyrl-CS"/>
        </w:rPr>
        <w:t xml:space="preserve"> </w:t>
      </w:r>
      <w:r w:rsidR="009948C3" w:rsidRPr="004160F3">
        <w:rPr>
          <w:rFonts w:cs="Arial"/>
          <w:b/>
          <w:lang w:val="sr-Cyrl-RS"/>
        </w:rPr>
        <w:t>услуга</w:t>
      </w:r>
      <w:r w:rsidRPr="004160F3">
        <w:rPr>
          <w:rFonts w:cs="Arial"/>
          <w:b/>
          <w:lang w:val="sr-Cyrl-CS"/>
        </w:rPr>
        <w:t xml:space="preserve"> </w:t>
      </w:r>
      <w:r w:rsidRPr="004160F3">
        <w:rPr>
          <w:rFonts w:cs="Arial"/>
          <w:b/>
        </w:rPr>
        <w:t>и</w:t>
      </w:r>
      <w:r w:rsidRPr="004160F3">
        <w:rPr>
          <w:rFonts w:cs="Arial"/>
          <w:b/>
          <w:lang w:val="sr-Cyrl-CS"/>
        </w:rPr>
        <w:t xml:space="preserve"> </w:t>
      </w:r>
      <w:r w:rsidRPr="004160F3">
        <w:rPr>
          <w:rFonts w:cs="Arial"/>
          <w:b/>
        </w:rPr>
        <w:t>би</w:t>
      </w:r>
      <w:r w:rsidRPr="004160F3">
        <w:rPr>
          <w:rFonts w:cs="Arial"/>
          <w:b/>
          <w:lang w:val="sr-Cyrl-CS"/>
        </w:rPr>
        <w:t>ћ</w:t>
      </w:r>
      <w:r w:rsidRPr="004160F3">
        <w:rPr>
          <w:rFonts w:cs="Arial"/>
          <w:b/>
        </w:rPr>
        <w:t>е</w:t>
      </w:r>
      <w:r w:rsidRPr="004160F3">
        <w:rPr>
          <w:rFonts w:cs="Arial"/>
          <w:b/>
          <w:lang w:val="sr-Cyrl-CS"/>
        </w:rPr>
        <w:t xml:space="preserve"> </w:t>
      </w:r>
      <w:r w:rsidRPr="004160F3">
        <w:rPr>
          <w:rFonts w:cs="Arial"/>
          <w:b/>
        </w:rPr>
        <w:t>обра</w:t>
      </w:r>
      <w:r w:rsidRPr="004160F3">
        <w:rPr>
          <w:rFonts w:cs="Arial"/>
          <w:b/>
          <w:lang w:val="sr-Cyrl-CS"/>
        </w:rPr>
        <w:t>ч</w:t>
      </w:r>
      <w:r w:rsidRPr="004160F3">
        <w:rPr>
          <w:rFonts w:cs="Arial"/>
          <w:b/>
        </w:rPr>
        <w:t>унат</w:t>
      </w:r>
      <w:r w:rsidRPr="004160F3">
        <w:rPr>
          <w:rFonts w:cs="Arial"/>
          <w:b/>
          <w:lang w:val="sr-Cyrl-CS"/>
        </w:rPr>
        <w:t xml:space="preserve"> </w:t>
      </w:r>
      <w:r w:rsidRPr="004160F3">
        <w:rPr>
          <w:rFonts w:cs="Arial"/>
          <w:b/>
        </w:rPr>
        <w:t>према</w:t>
      </w:r>
      <w:r w:rsidRPr="004160F3">
        <w:rPr>
          <w:rFonts w:cs="Arial"/>
          <w:b/>
          <w:lang w:val="sr-Cyrl-CS"/>
        </w:rPr>
        <w:t xml:space="preserve"> </w:t>
      </w:r>
      <w:r w:rsidRPr="004160F3">
        <w:rPr>
          <w:rFonts w:cs="Arial"/>
          <w:b/>
        </w:rPr>
        <w:t>датим</w:t>
      </w:r>
      <w:r w:rsidRPr="004160F3">
        <w:rPr>
          <w:rFonts w:cs="Arial"/>
          <w:b/>
          <w:lang w:val="sr-Cyrl-CS"/>
        </w:rPr>
        <w:t xml:space="preserve"> </w:t>
      </w:r>
      <w:r w:rsidRPr="004160F3">
        <w:rPr>
          <w:rFonts w:cs="Arial"/>
          <w:b/>
        </w:rPr>
        <w:t>једини</w:t>
      </w:r>
      <w:r w:rsidRPr="004160F3">
        <w:rPr>
          <w:rFonts w:cs="Arial"/>
          <w:b/>
          <w:lang w:val="sr-Cyrl-CS"/>
        </w:rPr>
        <w:t>ч</w:t>
      </w:r>
      <w:r w:rsidRPr="004160F3">
        <w:rPr>
          <w:rFonts w:cs="Arial"/>
          <w:b/>
        </w:rPr>
        <w:t>ним</w:t>
      </w:r>
      <w:r w:rsidRPr="004160F3">
        <w:rPr>
          <w:rFonts w:cs="Arial"/>
          <w:b/>
          <w:lang w:val="sr-Cyrl-CS"/>
        </w:rPr>
        <w:t xml:space="preserve"> </w:t>
      </w:r>
      <w:r w:rsidRPr="004160F3">
        <w:rPr>
          <w:rFonts w:cs="Arial"/>
          <w:b/>
        </w:rPr>
        <w:t>ценама, након достављања извештаја о обављеним испитивањима</w:t>
      </w:r>
      <w:r w:rsidRPr="004160F3">
        <w:rPr>
          <w:rFonts w:cs="Arial"/>
          <w:b/>
          <w:lang w:val="sr-Cyrl-CS"/>
        </w:rPr>
        <w:t>.</w:t>
      </w:r>
      <w:r w:rsidRPr="004160F3">
        <w:rPr>
          <w:rFonts w:ascii="Times New Roman" w:hAnsi="Times New Roman"/>
          <w:lang w:val="sr-Cyrl-CS"/>
        </w:rPr>
        <w:t xml:space="preserve"> </w:t>
      </w:r>
    </w:p>
    <w:p w:rsidR="00211D9B" w:rsidRDefault="00211D9B">
      <w:pPr>
        <w:spacing w:before="0"/>
        <w:jc w:val="left"/>
        <w:rPr>
          <w:rFonts w:ascii="Times New Roman" w:hAnsi="Times New Roman"/>
          <w:lang w:val="sr-Cyrl-CS"/>
        </w:rPr>
      </w:pPr>
      <w:r>
        <w:rPr>
          <w:rFonts w:ascii="Times New Roman" w:hAnsi="Times New Roman"/>
          <w:lang w:val="sr-Cyrl-CS"/>
        </w:rPr>
        <w:br w:type="page"/>
      </w:r>
    </w:p>
    <w:p w:rsidR="00211D9B" w:rsidRPr="00742695" w:rsidRDefault="00211D9B" w:rsidP="00211D9B">
      <w:pPr>
        <w:pStyle w:val="ListParagraph"/>
        <w:autoSpaceDE w:val="0"/>
        <w:autoSpaceDN w:val="0"/>
        <w:adjustRightInd w:val="0"/>
        <w:spacing w:before="0" w:after="0" w:line="240" w:lineRule="auto"/>
        <w:ind w:left="0"/>
        <w:contextualSpacing w:val="0"/>
        <w:rPr>
          <w:rFonts w:ascii="Arial" w:hAnsi="Arial" w:cs="Arial"/>
          <w:b/>
          <w:lang w:val="sr-Cyrl-RS"/>
        </w:rPr>
      </w:pPr>
      <w:r w:rsidRPr="00742695">
        <w:rPr>
          <w:rFonts w:ascii="Arial" w:hAnsi="Arial" w:cs="Arial"/>
          <w:b/>
          <w:lang w:val="sr-Cyrl-RS"/>
        </w:rPr>
        <w:lastRenderedPageBreak/>
        <w:t>3.1.</w:t>
      </w:r>
      <w:r>
        <w:rPr>
          <w:rFonts w:ascii="Arial" w:hAnsi="Arial" w:cs="Arial"/>
          <w:b/>
          <w:lang w:val="sr-Latn-RS"/>
        </w:rPr>
        <w:t>3</w:t>
      </w:r>
      <w:r w:rsidRPr="00742695">
        <w:rPr>
          <w:rFonts w:ascii="Arial" w:hAnsi="Arial" w:cs="Arial"/>
          <w:b/>
          <w:lang w:val="sr-Cyrl-RS"/>
        </w:rPr>
        <w:t xml:space="preserve"> Партија </w:t>
      </w:r>
      <w:r>
        <w:rPr>
          <w:rFonts w:ascii="Arial" w:hAnsi="Arial" w:cs="Arial"/>
          <w:b/>
          <w:lang w:val="sr-Latn-RS"/>
        </w:rPr>
        <w:t>3</w:t>
      </w:r>
      <w:r>
        <w:rPr>
          <w:rFonts w:ascii="Arial" w:hAnsi="Arial" w:cs="Arial"/>
          <w:b/>
          <w:lang w:val="sr-Cyrl-RS"/>
        </w:rPr>
        <w:t xml:space="preserve"> - </w:t>
      </w:r>
      <w:r w:rsidRPr="00555CC4">
        <w:rPr>
          <w:rFonts w:ascii="Arial" w:hAnsi="Arial" w:cs="Arial"/>
          <w:b/>
        </w:rPr>
        <w:t xml:space="preserve">Контрола система овешења  паровода, повезних цевовода </w:t>
      </w:r>
      <w:r w:rsidRPr="00555CC4">
        <w:rPr>
          <w:rFonts w:ascii="Arial" w:hAnsi="Arial" w:cs="Arial"/>
          <w:b/>
          <w:lang w:val="sr-Cyrl-RS"/>
        </w:rPr>
        <w:t>и других цевовода</w:t>
      </w:r>
      <w:r w:rsidRPr="00555CC4">
        <w:rPr>
          <w:rFonts w:ascii="Arial" w:hAnsi="Arial" w:cs="Arial"/>
          <w:b/>
        </w:rPr>
        <w:t xml:space="preserve"> блока Б1  и Б2 и техничка подршка за преподешавање овешења - ТЕНТ Б</w:t>
      </w:r>
      <w:r w:rsidRPr="00742695">
        <w:rPr>
          <w:rFonts w:ascii="Arial" w:hAnsi="Arial" w:cs="Arial"/>
          <w:b/>
          <w:lang w:val="sr-Cyrl-RS"/>
        </w:rPr>
        <w:t xml:space="preserve"> </w:t>
      </w:r>
    </w:p>
    <w:p w:rsidR="002C20E5" w:rsidRDefault="002C20E5" w:rsidP="004160F3">
      <w:pPr>
        <w:spacing w:before="0"/>
        <w:rPr>
          <w:rFonts w:ascii="Times New Roman" w:hAnsi="Times New Roman"/>
          <w:lang w:val="sr-Cyrl-CS"/>
        </w:rPr>
      </w:pPr>
    </w:p>
    <w:p w:rsidR="00211D9B" w:rsidRPr="00211D9B" w:rsidRDefault="00211D9B" w:rsidP="00211D9B">
      <w:pPr>
        <w:rPr>
          <w:rFonts w:cs="Arial"/>
          <w:lang w:val="sr-Cyrl-CS"/>
        </w:rPr>
      </w:pPr>
      <w:r w:rsidRPr="00211D9B">
        <w:rPr>
          <w:rFonts w:cs="Arial"/>
        </w:rPr>
        <w:t xml:space="preserve">На блоковима Б1 и Б2 </w:t>
      </w:r>
      <w:r w:rsidRPr="00211D9B">
        <w:rPr>
          <w:rFonts w:cs="Arial"/>
          <w:lang w:val="sr-Cyrl-RS"/>
        </w:rPr>
        <w:t xml:space="preserve">обавити </w:t>
      </w:r>
      <w:r w:rsidRPr="00211D9B">
        <w:rPr>
          <w:rFonts w:cs="Arial"/>
        </w:rPr>
        <w:t xml:space="preserve">послове </w:t>
      </w:r>
      <w:r w:rsidRPr="00211D9B">
        <w:rPr>
          <w:rFonts w:cs="Arial"/>
          <w:lang w:val="sr-Cyrl-CS"/>
        </w:rPr>
        <w:t xml:space="preserve"> контроле и провере функционалности система овешења</w:t>
      </w:r>
      <w:r w:rsidRPr="00211D9B">
        <w:rPr>
          <w:rFonts w:cs="Arial"/>
          <w:lang w:val="sr-Cyrl-RS"/>
        </w:rPr>
        <w:t xml:space="preserve">, евидентирања недостатака и оштећења на системима овешења, достављање предлога санације и теничке подршке током </w:t>
      </w:r>
      <w:r w:rsidR="005D625B">
        <w:rPr>
          <w:rFonts w:cs="Arial"/>
          <w:lang w:val="sr-Cyrl-RS"/>
        </w:rPr>
        <w:t>вршења услуга</w:t>
      </w:r>
      <w:r w:rsidRPr="00211D9B">
        <w:rPr>
          <w:rFonts w:cs="Arial"/>
          <w:lang w:val="sr-Cyrl-RS"/>
        </w:rPr>
        <w:t xml:space="preserve"> на санацији и отклањању недостатака и оштећења на овешењима</w:t>
      </w:r>
      <w:r w:rsidRPr="00211D9B">
        <w:rPr>
          <w:rFonts w:cs="Arial"/>
          <w:lang w:val="sr-Cyrl-CS"/>
        </w:rPr>
        <w:t xml:space="preserve">  </w:t>
      </w:r>
      <w:r w:rsidRPr="00211D9B">
        <w:rPr>
          <w:rFonts w:cs="Arial"/>
          <w:lang w:val="sr-Cyrl-RS"/>
        </w:rPr>
        <w:t xml:space="preserve">главних и помоћних линија </w:t>
      </w:r>
      <w:r w:rsidRPr="00211D9B">
        <w:rPr>
          <w:rFonts w:cs="Arial"/>
          <w:lang w:val="sr-Latn-CS"/>
        </w:rPr>
        <w:t xml:space="preserve">паровода РА, РБ, РЦ  </w:t>
      </w:r>
      <w:r w:rsidRPr="00211D9B">
        <w:rPr>
          <w:rFonts w:cs="Arial"/>
          <w:lang w:val="sr-Cyrl-CS"/>
        </w:rPr>
        <w:t>линија</w:t>
      </w:r>
      <w:r w:rsidRPr="00211D9B">
        <w:rPr>
          <w:rFonts w:cs="Arial"/>
        </w:rPr>
        <w:t>,</w:t>
      </w:r>
      <w:r w:rsidRPr="00211D9B">
        <w:rPr>
          <w:rFonts w:cs="Arial"/>
          <w:lang w:val="sr-Cyrl-CS"/>
        </w:rPr>
        <w:t xml:space="preserve"> </w:t>
      </w:r>
      <w:r w:rsidRPr="00211D9B">
        <w:rPr>
          <w:rFonts w:cs="Arial"/>
          <w:lang w:val="sr-Latn-CS"/>
        </w:rPr>
        <w:t xml:space="preserve">повезних цевовода прегрејане и међупрегрејане паре, цевовода напојне воде (РЛ-линије) </w:t>
      </w:r>
      <w:r w:rsidRPr="00211D9B">
        <w:rPr>
          <w:rFonts w:cs="Arial"/>
          <w:lang w:val="sr-Cyrl-RS"/>
        </w:rPr>
        <w:t xml:space="preserve">као и цевовода помоћне паре </w:t>
      </w:r>
      <w:r w:rsidRPr="00211D9B">
        <w:rPr>
          <w:rFonts w:cs="Arial"/>
          <w:lang w:val="sr-Latn-RS"/>
        </w:rPr>
        <w:t xml:space="preserve">RQ </w:t>
      </w:r>
      <w:r w:rsidRPr="00211D9B">
        <w:rPr>
          <w:rFonts w:cs="Arial"/>
          <w:lang w:val="sr-Cyrl-RS"/>
        </w:rPr>
        <w:t>линије</w:t>
      </w:r>
      <w:r w:rsidRPr="00211D9B">
        <w:rPr>
          <w:rFonts w:cs="Arial"/>
          <w:lang w:val="sr-Cyrl-CS"/>
        </w:rPr>
        <w:t xml:space="preserve">. За све активности обавити израду </w:t>
      </w:r>
      <w:r w:rsidRPr="00211D9B">
        <w:rPr>
          <w:rFonts w:cs="Arial"/>
          <w:lang w:val="sr-Cyrl-RS"/>
        </w:rPr>
        <w:t xml:space="preserve">стручних </w:t>
      </w:r>
      <w:r w:rsidRPr="00211D9B">
        <w:rPr>
          <w:rFonts w:cs="Arial"/>
        </w:rPr>
        <w:t>извештаја</w:t>
      </w:r>
      <w:r w:rsidRPr="00211D9B">
        <w:rPr>
          <w:rFonts w:cs="Arial"/>
          <w:lang w:val="sr-Cyrl-RS"/>
        </w:rPr>
        <w:t>, са табеларним прегледом очитаних вредности и изометрицима, за блок Б1 и блок Б2.</w:t>
      </w:r>
    </w:p>
    <w:p w:rsidR="00211D9B" w:rsidRPr="009E410D" w:rsidRDefault="00211D9B" w:rsidP="00211D9B">
      <w:pPr>
        <w:rPr>
          <w:rFonts w:cs="Arial"/>
          <w:i/>
          <w:sz w:val="20"/>
          <w:szCs w:val="20"/>
          <w:lang w:val="sr-Cyrl-RS"/>
        </w:rPr>
      </w:pPr>
    </w:p>
    <w:p w:rsidR="00211D9B" w:rsidRPr="00211D9B" w:rsidRDefault="00211D9B" w:rsidP="00211D9B">
      <w:pPr>
        <w:rPr>
          <w:rFonts w:cs="Arial"/>
        </w:rPr>
      </w:pPr>
      <w:r w:rsidRPr="00211D9B">
        <w:rPr>
          <w:rFonts w:cs="Arial"/>
        </w:rPr>
        <w:t>Преглед обима предвиђених активности дат је у доњој табели:</w:t>
      </w:r>
    </w:p>
    <w:p w:rsidR="00211D9B" w:rsidRPr="00211D9B" w:rsidRDefault="00211D9B" w:rsidP="00211D9B">
      <w:pPr>
        <w:rPr>
          <w:rFonts w:cs="Arial"/>
        </w:rPr>
      </w:pPr>
    </w:p>
    <w:tbl>
      <w:tblPr>
        <w:tblW w:w="884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0"/>
        <w:gridCol w:w="5961"/>
        <w:gridCol w:w="900"/>
        <w:gridCol w:w="1260"/>
      </w:tblGrid>
      <w:tr w:rsidR="00211D9B" w:rsidRPr="009E410D" w:rsidTr="00211D9B">
        <w:trPr>
          <w:trHeight w:val="229"/>
        </w:trPr>
        <w:tc>
          <w:tcPr>
            <w:tcW w:w="720" w:type="dxa"/>
            <w:tcBorders>
              <w:top w:val="double" w:sz="4" w:space="0" w:color="auto"/>
              <w:bottom w:val="single" w:sz="6" w:space="0" w:color="auto"/>
            </w:tcBorders>
            <w:shd w:val="clear" w:color="auto" w:fill="E0E0E0"/>
            <w:vAlign w:val="center"/>
          </w:tcPr>
          <w:p w:rsidR="00211D9B" w:rsidRPr="009E410D" w:rsidRDefault="00211D9B" w:rsidP="00D471A4">
            <w:pPr>
              <w:jc w:val="center"/>
              <w:rPr>
                <w:rFonts w:cs="Arial"/>
                <w:b/>
                <w:sz w:val="20"/>
                <w:szCs w:val="20"/>
              </w:rPr>
            </w:pPr>
            <w:r w:rsidRPr="009E410D">
              <w:rPr>
                <w:rFonts w:cs="Arial"/>
                <w:b/>
                <w:sz w:val="20"/>
                <w:szCs w:val="20"/>
              </w:rPr>
              <w:t>Ред бр.</w:t>
            </w:r>
          </w:p>
        </w:tc>
        <w:tc>
          <w:tcPr>
            <w:tcW w:w="5961" w:type="dxa"/>
            <w:tcBorders>
              <w:top w:val="double" w:sz="4" w:space="0" w:color="auto"/>
              <w:bottom w:val="single" w:sz="6" w:space="0" w:color="auto"/>
            </w:tcBorders>
            <w:shd w:val="clear" w:color="auto" w:fill="E0E0E0"/>
            <w:vAlign w:val="center"/>
          </w:tcPr>
          <w:p w:rsidR="00211D9B" w:rsidRPr="009E410D" w:rsidRDefault="00211D9B" w:rsidP="00D471A4">
            <w:pPr>
              <w:jc w:val="center"/>
              <w:rPr>
                <w:rFonts w:cs="Arial"/>
                <w:b/>
                <w:sz w:val="20"/>
                <w:szCs w:val="20"/>
              </w:rPr>
            </w:pPr>
            <w:r w:rsidRPr="009E410D">
              <w:rPr>
                <w:rFonts w:cs="Arial"/>
                <w:b/>
                <w:sz w:val="20"/>
                <w:szCs w:val="20"/>
              </w:rPr>
              <w:t>Предмет набавке</w:t>
            </w:r>
          </w:p>
        </w:tc>
        <w:tc>
          <w:tcPr>
            <w:tcW w:w="900" w:type="dxa"/>
            <w:tcBorders>
              <w:top w:val="double" w:sz="4" w:space="0" w:color="auto"/>
              <w:bottom w:val="single" w:sz="6" w:space="0" w:color="auto"/>
            </w:tcBorders>
            <w:shd w:val="clear" w:color="auto" w:fill="E0E0E0"/>
            <w:vAlign w:val="center"/>
          </w:tcPr>
          <w:p w:rsidR="00211D9B" w:rsidRPr="009E410D" w:rsidRDefault="00211D9B" w:rsidP="00D471A4">
            <w:pPr>
              <w:jc w:val="center"/>
              <w:rPr>
                <w:rFonts w:cs="Arial"/>
                <w:b/>
                <w:sz w:val="20"/>
                <w:szCs w:val="20"/>
              </w:rPr>
            </w:pPr>
            <w:r w:rsidRPr="009E410D">
              <w:rPr>
                <w:rFonts w:cs="Arial"/>
                <w:b/>
                <w:sz w:val="20"/>
                <w:szCs w:val="20"/>
              </w:rPr>
              <w:t>Јед. мере</w:t>
            </w:r>
          </w:p>
        </w:tc>
        <w:tc>
          <w:tcPr>
            <w:tcW w:w="1260" w:type="dxa"/>
            <w:tcBorders>
              <w:top w:val="double" w:sz="4" w:space="0" w:color="auto"/>
              <w:bottom w:val="single" w:sz="6" w:space="0" w:color="auto"/>
            </w:tcBorders>
            <w:shd w:val="clear" w:color="auto" w:fill="E0E0E0"/>
            <w:vAlign w:val="center"/>
          </w:tcPr>
          <w:p w:rsidR="00211D9B" w:rsidRPr="009E410D" w:rsidRDefault="00211D9B" w:rsidP="00D471A4">
            <w:pPr>
              <w:jc w:val="center"/>
              <w:rPr>
                <w:rFonts w:cs="Arial"/>
                <w:b/>
                <w:sz w:val="20"/>
                <w:szCs w:val="20"/>
              </w:rPr>
            </w:pPr>
            <w:r w:rsidRPr="009E410D">
              <w:rPr>
                <w:rFonts w:cs="Arial"/>
                <w:b/>
                <w:sz w:val="20"/>
                <w:szCs w:val="20"/>
              </w:rPr>
              <w:t>О</w:t>
            </w:r>
            <w:r w:rsidRPr="009E410D">
              <w:rPr>
                <w:rFonts w:cs="Arial"/>
                <w:b/>
                <w:sz w:val="20"/>
                <w:szCs w:val="20"/>
                <w:lang w:val="sr-Latn-CS"/>
              </w:rPr>
              <w:t xml:space="preserve">чекив. </w:t>
            </w:r>
            <w:r w:rsidRPr="009E410D">
              <w:rPr>
                <w:rFonts w:cs="Arial"/>
                <w:b/>
                <w:sz w:val="20"/>
                <w:szCs w:val="20"/>
              </w:rPr>
              <w:t>количина</w:t>
            </w:r>
          </w:p>
        </w:tc>
      </w:tr>
      <w:tr w:rsidR="00211D9B" w:rsidRPr="009E410D" w:rsidTr="00211D9B">
        <w:trPr>
          <w:cantSplit/>
          <w:trHeight w:val="1134"/>
        </w:trPr>
        <w:tc>
          <w:tcPr>
            <w:tcW w:w="720" w:type="dxa"/>
            <w:tcBorders>
              <w:top w:val="single" w:sz="6" w:space="0" w:color="auto"/>
            </w:tcBorders>
            <w:shd w:val="clear" w:color="auto" w:fill="auto"/>
            <w:vAlign w:val="center"/>
          </w:tcPr>
          <w:p w:rsidR="00211D9B" w:rsidRPr="009E410D" w:rsidRDefault="00211D9B" w:rsidP="00D471A4">
            <w:pPr>
              <w:jc w:val="center"/>
              <w:rPr>
                <w:rFonts w:cs="Arial"/>
                <w:b/>
                <w:sz w:val="20"/>
                <w:szCs w:val="20"/>
              </w:rPr>
            </w:pPr>
            <w:r w:rsidRPr="009E410D">
              <w:rPr>
                <w:rFonts w:cs="Arial"/>
                <w:b/>
                <w:sz w:val="20"/>
                <w:szCs w:val="20"/>
              </w:rPr>
              <w:t>1.</w:t>
            </w:r>
          </w:p>
        </w:tc>
        <w:tc>
          <w:tcPr>
            <w:tcW w:w="5961" w:type="dxa"/>
            <w:tcBorders>
              <w:top w:val="single" w:sz="6" w:space="0" w:color="auto"/>
            </w:tcBorders>
            <w:shd w:val="clear" w:color="auto" w:fill="auto"/>
          </w:tcPr>
          <w:p w:rsidR="00211D9B" w:rsidRPr="009E410D" w:rsidRDefault="00211D9B" w:rsidP="00211D9B">
            <w:pPr>
              <w:ind w:right="33"/>
              <w:rPr>
                <w:rFonts w:cs="Arial"/>
                <w:sz w:val="20"/>
                <w:szCs w:val="20"/>
                <w:lang w:val="sr-Cyrl-RS"/>
              </w:rPr>
            </w:pPr>
            <w:r w:rsidRPr="009E410D">
              <w:rPr>
                <w:rFonts w:cs="Arial"/>
                <w:sz w:val="20"/>
                <w:szCs w:val="20"/>
              </w:rPr>
              <w:t xml:space="preserve">Контролисање, </w:t>
            </w:r>
            <w:r w:rsidRPr="009E410D">
              <w:rPr>
                <w:rFonts w:cs="Arial"/>
                <w:sz w:val="20"/>
                <w:szCs w:val="20"/>
                <w:lang w:val="sr-Latn-CS"/>
              </w:rPr>
              <w:t>подешавање радног опсега</w:t>
            </w:r>
            <w:r w:rsidRPr="009E410D">
              <w:rPr>
                <w:rFonts w:cs="Arial"/>
                <w:sz w:val="20"/>
                <w:szCs w:val="20"/>
                <w:lang w:val="sr-Cyrl-CS"/>
              </w:rPr>
              <w:t xml:space="preserve"> и провер</w:t>
            </w:r>
            <w:r w:rsidRPr="009E410D">
              <w:rPr>
                <w:rFonts w:cs="Arial"/>
                <w:sz w:val="20"/>
                <w:szCs w:val="20"/>
                <w:lang w:val="sr-Latn-CS"/>
              </w:rPr>
              <w:t>a</w:t>
            </w:r>
            <w:r w:rsidRPr="009E410D">
              <w:rPr>
                <w:rFonts w:cs="Arial"/>
                <w:sz w:val="20"/>
                <w:szCs w:val="20"/>
                <w:lang w:val="sr-Cyrl-CS"/>
              </w:rPr>
              <w:t xml:space="preserve"> функционалности система </w:t>
            </w:r>
            <w:r w:rsidRPr="009E410D">
              <w:rPr>
                <w:rFonts w:cs="Arial"/>
                <w:sz w:val="20"/>
                <w:szCs w:val="20"/>
                <w:lang w:val="sr-Latn-CS"/>
              </w:rPr>
              <w:t>овешења</w:t>
            </w:r>
            <w:r w:rsidRPr="009E410D">
              <w:rPr>
                <w:rFonts w:cs="Arial"/>
                <w:sz w:val="20"/>
                <w:szCs w:val="20"/>
              </w:rPr>
              <w:t xml:space="preserve"> главних и помоћних линија</w:t>
            </w:r>
            <w:r w:rsidRPr="009E410D">
              <w:rPr>
                <w:rFonts w:cs="Arial"/>
                <w:sz w:val="20"/>
                <w:szCs w:val="20"/>
                <w:lang w:val="sr-Cyrl-RS"/>
              </w:rPr>
              <w:t>, као и припадајућих цевовода одводњавања и прогревања</w:t>
            </w:r>
            <w:r w:rsidRPr="009E410D">
              <w:rPr>
                <w:rFonts w:cs="Arial"/>
                <w:sz w:val="20"/>
                <w:szCs w:val="20"/>
              </w:rPr>
              <w:t xml:space="preserve"> </w:t>
            </w:r>
            <w:r w:rsidRPr="009E410D">
              <w:rPr>
                <w:rFonts w:cs="Arial"/>
                <w:sz w:val="20"/>
                <w:szCs w:val="20"/>
                <w:lang w:val="sr-Latn-CS"/>
              </w:rPr>
              <w:t xml:space="preserve">паровода РА, РБ, РЦ </w:t>
            </w:r>
            <w:r w:rsidRPr="009E410D">
              <w:rPr>
                <w:rFonts w:cs="Arial"/>
                <w:sz w:val="20"/>
                <w:szCs w:val="20"/>
                <w:lang w:val="sr-Cyrl-CS"/>
              </w:rPr>
              <w:t xml:space="preserve">линије, </w:t>
            </w:r>
            <w:r w:rsidRPr="009E410D">
              <w:rPr>
                <w:rFonts w:cs="Arial"/>
                <w:sz w:val="20"/>
                <w:szCs w:val="20"/>
                <w:lang w:val="sr-Latn-CS"/>
              </w:rPr>
              <w:t>повезних цевовода прегрејане и међупрегрејане паре</w:t>
            </w:r>
            <w:r w:rsidRPr="009E410D">
              <w:rPr>
                <w:rFonts w:cs="Arial"/>
                <w:sz w:val="20"/>
                <w:szCs w:val="20"/>
                <w:lang w:val="sr-Cyrl-RS"/>
              </w:rPr>
              <w:t xml:space="preserve">, </w:t>
            </w:r>
            <w:r w:rsidRPr="009E410D">
              <w:rPr>
                <w:rFonts w:cs="Arial"/>
                <w:sz w:val="20"/>
                <w:szCs w:val="20"/>
                <w:lang w:val="sr-Latn-CS"/>
              </w:rPr>
              <w:t>цевовода напојне воде (РЛ-линије)</w:t>
            </w:r>
            <w:r>
              <w:rPr>
                <w:rFonts w:cs="Arial"/>
                <w:sz w:val="20"/>
                <w:szCs w:val="20"/>
                <w:lang w:val="sr-Cyrl-RS"/>
              </w:rPr>
              <w:t xml:space="preserve">, </w:t>
            </w:r>
            <w:r w:rsidRPr="009E410D">
              <w:rPr>
                <w:rFonts w:cs="Arial"/>
                <w:sz w:val="20"/>
                <w:szCs w:val="20"/>
                <w:lang w:val="sr-Cyrl-RS"/>
              </w:rPr>
              <w:t>цевовода додатног напојног вода ЕКО1А</w:t>
            </w:r>
            <w:r>
              <w:rPr>
                <w:rFonts w:cs="Arial"/>
                <w:sz w:val="20"/>
                <w:szCs w:val="20"/>
                <w:lang w:val="sr-Cyrl-RS"/>
              </w:rPr>
              <w:t xml:space="preserve"> као и цевовода помоћне паре </w:t>
            </w:r>
            <w:r>
              <w:rPr>
                <w:rFonts w:cs="Arial"/>
                <w:sz w:val="20"/>
                <w:szCs w:val="20"/>
                <w:lang w:val="sr-Latn-RS"/>
              </w:rPr>
              <w:t xml:space="preserve">RQ </w:t>
            </w:r>
            <w:r>
              <w:rPr>
                <w:rFonts w:cs="Arial"/>
                <w:sz w:val="20"/>
                <w:szCs w:val="20"/>
                <w:lang w:val="sr-Cyrl-RS"/>
              </w:rPr>
              <w:t xml:space="preserve">линије </w:t>
            </w:r>
            <w:r w:rsidRPr="009E410D">
              <w:rPr>
                <w:rFonts w:cs="Arial"/>
                <w:sz w:val="20"/>
                <w:szCs w:val="20"/>
                <w:lang w:val="sr-Cyrl-RS"/>
              </w:rPr>
              <w:t>,</w:t>
            </w:r>
            <w:r w:rsidRPr="009E410D">
              <w:rPr>
                <w:rFonts w:cs="Arial"/>
                <w:sz w:val="20"/>
                <w:szCs w:val="20"/>
                <w:lang w:val="sr-Latn-CS"/>
              </w:rPr>
              <w:t xml:space="preserve"> </w:t>
            </w:r>
            <w:r w:rsidRPr="009E410D">
              <w:rPr>
                <w:rFonts w:cs="Arial"/>
                <w:sz w:val="20"/>
                <w:szCs w:val="20"/>
              </w:rPr>
              <w:t>на блоку Б1</w:t>
            </w:r>
            <w:r>
              <w:rPr>
                <w:rFonts w:cs="Arial"/>
                <w:sz w:val="20"/>
                <w:szCs w:val="20"/>
                <w:lang w:val="sr-Cyrl-RS"/>
              </w:rPr>
              <w:t>.</w:t>
            </w:r>
            <w:r w:rsidRPr="009E410D">
              <w:rPr>
                <w:rFonts w:cs="Arial"/>
                <w:sz w:val="20"/>
                <w:szCs w:val="20"/>
              </w:rPr>
              <w:t xml:space="preserve"> </w:t>
            </w:r>
          </w:p>
        </w:tc>
        <w:tc>
          <w:tcPr>
            <w:tcW w:w="900" w:type="dxa"/>
            <w:tcBorders>
              <w:top w:val="single" w:sz="6" w:space="0" w:color="auto"/>
            </w:tcBorders>
            <w:shd w:val="clear" w:color="auto" w:fill="auto"/>
            <w:textDirection w:val="btLr"/>
            <w:vAlign w:val="center"/>
          </w:tcPr>
          <w:p w:rsidR="00211D9B" w:rsidRPr="009E410D" w:rsidRDefault="00211D9B" w:rsidP="00D471A4">
            <w:pPr>
              <w:ind w:left="113" w:right="-108"/>
              <w:jc w:val="center"/>
              <w:rPr>
                <w:rFonts w:cs="Arial"/>
                <w:sz w:val="20"/>
                <w:szCs w:val="20"/>
              </w:rPr>
            </w:pPr>
            <w:r w:rsidRPr="009E410D">
              <w:rPr>
                <w:rFonts w:cs="Arial"/>
                <w:sz w:val="20"/>
                <w:szCs w:val="20"/>
              </w:rPr>
              <w:t>екипа/дан</w:t>
            </w:r>
          </w:p>
        </w:tc>
        <w:tc>
          <w:tcPr>
            <w:tcW w:w="1260" w:type="dxa"/>
            <w:tcBorders>
              <w:top w:val="single" w:sz="6" w:space="0" w:color="auto"/>
            </w:tcBorders>
            <w:shd w:val="clear" w:color="auto" w:fill="auto"/>
            <w:vAlign w:val="center"/>
          </w:tcPr>
          <w:p w:rsidR="00211D9B" w:rsidRPr="009E410D" w:rsidRDefault="00211D9B" w:rsidP="00D471A4">
            <w:pPr>
              <w:jc w:val="center"/>
              <w:rPr>
                <w:rFonts w:cs="Arial"/>
                <w:sz w:val="20"/>
                <w:szCs w:val="20"/>
                <w:lang w:val="sr-Cyrl-RS"/>
              </w:rPr>
            </w:pPr>
            <w:r w:rsidRPr="009E410D">
              <w:rPr>
                <w:rFonts w:cs="Arial"/>
                <w:sz w:val="20"/>
                <w:szCs w:val="20"/>
                <w:lang w:val="sr-Cyrl-RS"/>
              </w:rPr>
              <w:t>25</w:t>
            </w:r>
          </w:p>
        </w:tc>
      </w:tr>
      <w:tr w:rsidR="00211D9B" w:rsidRPr="009E410D" w:rsidTr="00211D9B">
        <w:trPr>
          <w:cantSplit/>
          <w:trHeight w:val="1134"/>
        </w:trPr>
        <w:tc>
          <w:tcPr>
            <w:tcW w:w="720" w:type="dxa"/>
            <w:tcBorders>
              <w:top w:val="single" w:sz="6" w:space="0" w:color="auto"/>
            </w:tcBorders>
            <w:shd w:val="clear" w:color="auto" w:fill="auto"/>
            <w:vAlign w:val="center"/>
          </w:tcPr>
          <w:p w:rsidR="00211D9B" w:rsidRPr="009E410D" w:rsidRDefault="00211D9B" w:rsidP="00D471A4">
            <w:pPr>
              <w:jc w:val="center"/>
              <w:rPr>
                <w:rFonts w:cs="Arial"/>
                <w:b/>
                <w:sz w:val="20"/>
                <w:szCs w:val="20"/>
                <w:lang w:val="sr-Cyrl-RS"/>
              </w:rPr>
            </w:pPr>
            <w:r w:rsidRPr="009E410D">
              <w:rPr>
                <w:rFonts w:cs="Arial"/>
                <w:b/>
                <w:sz w:val="20"/>
                <w:szCs w:val="20"/>
                <w:lang w:val="sr-Cyrl-RS"/>
              </w:rPr>
              <w:t>2.</w:t>
            </w:r>
          </w:p>
        </w:tc>
        <w:tc>
          <w:tcPr>
            <w:tcW w:w="5961" w:type="dxa"/>
            <w:tcBorders>
              <w:top w:val="single" w:sz="6" w:space="0" w:color="auto"/>
            </w:tcBorders>
            <w:shd w:val="clear" w:color="auto" w:fill="auto"/>
          </w:tcPr>
          <w:p w:rsidR="00211D9B" w:rsidRPr="00CC34FA" w:rsidRDefault="00211D9B" w:rsidP="00211D9B">
            <w:pPr>
              <w:ind w:right="33"/>
              <w:rPr>
                <w:rFonts w:cs="Arial"/>
                <w:sz w:val="20"/>
                <w:szCs w:val="20"/>
                <w:lang w:val="sr-Cyrl-RS"/>
              </w:rPr>
            </w:pPr>
            <w:r w:rsidRPr="009E410D">
              <w:rPr>
                <w:rFonts w:cs="Arial"/>
                <w:sz w:val="20"/>
                <w:szCs w:val="20"/>
                <w:lang w:val="sr-Cyrl-RS"/>
              </w:rPr>
              <w:t xml:space="preserve">Израда извештаја о стању и функционалности </w:t>
            </w:r>
            <w:r w:rsidRPr="009E410D">
              <w:rPr>
                <w:rFonts w:cs="Arial"/>
                <w:sz w:val="20"/>
                <w:szCs w:val="20"/>
                <w:lang w:val="sr-Cyrl-CS"/>
              </w:rPr>
              <w:t xml:space="preserve">система </w:t>
            </w:r>
            <w:r w:rsidRPr="009E410D">
              <w:rPr>
                <w:rFonts w:cs="Arial"/>
                <w:sz w:val="20"/>
                <w:szCs w:val="20"/>
                <w:lang w:val="sr-Latn-CS"/>
              </w:rPr>
              <w:t>овешења</w:t>
            </w:r>
            <w:r w:rsidRPr="009E410D">
              <w:rPr>
                <w:rFonts w:cs="Arial"/>
                <w:sz w:val="20"/>
                <w:szCs w:val="20"/>
                <w:lang w:val="sr-Cyrl-RS"/>
              </w:rPr>
              <w:t>,</w:t>
            </w:r>
            <w:r w:rsidRPr="009E410D">
              <w:rPr>
                <w:rFonts w:cs="Arial"/>
                <w:sz w:val="20"/>
                <w:szCs w:val="20"/>
              </w:rPr>
              <w:t xml:space="preserve"> </w:t>
            </w:r>
            <w:r w:rsidRPr="009E410D">
              <w:rPr>
                <w:rFonts w:cs="Arial"/>
                <w:sz w:val="20"/>
                <w:szCs w:val="20"/>
                <w:lang w:val="sr-Cyrl-RS"/>
              </w:rPr>
              <w:t>главних и помоћних пароводних линија, као и припадајућих цевовода одводњавања и прогревања</w:t>
            </w:r>
            <w:r w:rsidRPr="009E410D">
              <w:rPr>
                <w:rFonts w:cs="Arial"/>
                <w:i/>
                <w:sz w:val="20"/>
                <w:szCs w:val="20"/>
                <w:lang w:val="sr-Cyrl-RS"/>
              </w:rPr>
              <w:t xml:space="preserve"> </w:t>
            </w:r>
            <w:r w:rsidRPr="009E410D">
              <w:rPr>
                <w:rFonts w:cs="Arial"/>
                <w:sz w:val="20"/>
                <w:szCs w:val="20"/>
                <w:lang w:val="sr-Latn-CS"/>
              </w:rPr>
              <w:t xml:space="preserve">паровода РА, РБ, РЦ </w:t>
            </w:r>
            <w:r w:rsidRPr="009E410D">
              <w:rPr>
                <w:rFonts w:cs="Arial"/>
                <w:sz w:val="20"/>
                <w:szCs w:val="20"/>
                <w:lang w:val="sr-Cyrl-CS"/>
              </w:rPr>
              <w:t>линије</w:t>
            </w:r>
            <w:r w:rsidRPr="009E410D">
              <w:rPr>
                <w:rFonts w:cs="Arial"/>
                <w:sz w:val="20"/>
                <w:szCs w:val="20"/>
                <w:lang w:val="sr-Cyrl-RS"/>
              </w:rPr>
              <w:t>, повезних цевовода прегрејане и међупрегрејане паре и цевовода напојне воде (РЛ линије), и цевовода додатног напојног вода ЕКО1А</w:t>
            </w:r>
            <w:r>
              <w:rPr>
                <w:rFonts w:cs="Arial"/>
                <w:sz w:val="20"/>
                <w:szCs w:val="20"/>
                <w:lang w:val="sr-Cyrl-RS"/>
              </w:rPr>
              <w:t xml:space="preserve"> као и цевовода помоћне паре </w:t>
            </w:r>
            <w:r>
              <w:rPr>
                <w:rFonts w:cs="Arial"/>
                <w:sz w:val="20"/>
                <w:szCs w:val="20"/>
                <w:lang w:val="sr-Latn-RS"/>
              </w:rPr>
              <w:t xml:space="preserve">RQ </w:t>
            </w:r>
            <w:r>
              <w:rPr>
                <w:rFonts w:cs="Arial"/>
                <w:sz w:val="20"/>
                <w:szCs w:val="20"/>
                <w:lang w:val="sr-Cyrl-RS"/>
              </w:rPr>
              <w:t>линије</w:t>
            </w:r>
            <w:r w:rsidRPr="009E410D">
              <w:rPr>
                <w:rFonts w:cs="Arial"/>
                <w:sz w:val="20"/>
                <w:szCs w:val="20"/>
                <w:lang w:val="sr-Cyrl-RS"/>
              </w:rPr>
              <w:t>,</w:t>
            </w:r>
            <w:r w:rsidRPr="009E410D">
              <w:rPr>
                <w:rFonts w:cs="Arial"/>
                <w:sz w:val="20"/>
                <w:szCs w:val="20"/>
                <w:lang w:val="sr-Latn-CS"/>
              </w:rPr>
              <w:t xml:space="preserve"> </w:t>
            </w:r>
            <w:r w:rsidRPr="009E410D">
              <w:rPr>
                <w:rFonts w:cs="Arial"/>
                <w:sz w:val="20"/>
                <w:szCs w:val="20"/>
              </w:rPr>
              <w:t>на блоку Б1</w:t>
            </w:r>
            <w:r>
              <w:rPr>
                <w:rFonts w:cs="Arial"/>
                <w:sz w:val="20"/>
                <w:szCs w:val="20"/>
                <w:lang w:val="sr-Cyrl-RS"/>
              </w:rPr>
              <w:t>.</w:t>
            </w:r>
          </w:p>
        </w:tc>
        <w:tc>
          <w:tcPr>
            <w:tcW w:w="900" w:type="dxa"/>
            <w:tcBorders>
              <w:top w:val="single" w:sz="6" w:space="0" w:color="auto"/>
            </w:tcBorders>
            <w:shd w:val="clear" w:color="auto" w:fill="auto"/>
            <w:textDirection w:val="btLr"/>
            <w:vAlign w:val="center"/>
          </w:tcPr>
          <w:p w:rsidR="00211D9B" w:rsidRPr="009E410D" w:rsidRDefault="00211D9B" w:rsidP="00D471A4">
            <w:pPr>
              <w:ind w:left="113" w:right="-108"/>
              <w:jc w:val="center"/>
              <w:rPr>
                <w:rFonts w:cs="Arial"/>
                <w:sz w:val="20"/>
                <w:szCs w:val="20"/>
                <w:lang w:val="sr-Cyrl-RS"/>
              </w:rPr>
            </w:pPr>
            <w:r w:rsidRPr="009E410D">
              <w:rPr>
                <w:rFonts w:cs="Arial"/>
                <w:sz w:val="20"/>
                <w:szCs w:val="20"/>
                <w:lang w:val="sr-Cyrl-RS"/>
              </w:rPr>
              <w:t>комплет</w:t>
            </w:r>
          </w:p>
        </w:tc>
        <w:tc>
          <w:tcPr>
            <w:tcW w:w="1260" w:type="dxa"/>
            <w:tcBorders>
              <w:top w:val="single" w:sz="6" w:space="0" w:color="auto"/>
            </w:tcBorders>
            <w:shd w:val="clear" w:color="auto" w:fill="auto"/>
            <w:vAlign w:val="center"/>
          </w:tcPr>
          <w:p w:rsidR="00211D9B" w:rsidRPr="009E410D" w:rsidRDefault="00211D9B" w:rsidP="00D471A4">
            <w:pPr>
              <w:jc w:val="center"/>
              <w:rPr>
                <w:rFonts w:cs="Arial"/>
                <w:sz w:val="20"/>
                <w:szCs w:val="20"/>
                <w:lang w:val="sr-Cyrl-RS"/>
              </w:rPr>
            </w:pPr>
            <w:r w:rsidRPr="009E410D">
              <w:rPr>
                <w:rFonts w:cs="Arial"/>
                <w:sz w:val="20"/>
                <w:szCs w:val="20"/>
                <w:lang w:val="sr-Cyrl-RS"/>
              </w:rPr>
              <w:t>1</w:t>
            </w:r>
          </w:p>
        </w:tc>
      </w:tr>
      <w:tr w:rsidR="00211D9B" w:rsidRPr="009E410D" w:rsidTr="00211D9B">
        <w:trPr>
          <w:cantSplit/>
          <w:trHeight w:val="1134"/>
        </w:trPr>
        <w:tc>
          <w:tcPr>
            <w:tcW w:w="720" w:type="dxa"/>
            <w:tcBorders>
              <w:top w:val="single" w:sz="6" w:space="0" w:color="auto"/>
            </w:tcBorders>
            <w:shd w:val="clear" w:color="auto" w:fill="auto"/>
            <w:vAlign w:val="center"/>
          </w:tcPr>
          <w:p w:rsidR="00211D9B" w:rsidRPr="009E410D" w:rsidRDefault="00211D9B" w:rsidP="00D471A4">
            <w:pPr>
              <w:jc w:val="center"/>
              <w:rPr>
                <w:rFonts w:cs="Arial"/>
                <w:b/>
                <w:sz w:val="20"/>
                <w:szCs w:val="20"/>
              </w:rPr>
            </w:pPr>
            <w:r w:rsidRPr="009E410D">
              <w:rPr>
                <w:rFonts w:cs="Arial"/>
                <w:b/>
                <w:sz w:val="20"/>
                <w:szCs w:val="20"/>
                <w:lang w:val="sr-Cyrl-RS"/>
              </w:rPr>
              <w:t>3</w:t>
            </w:r>
            <w:r w:rsidRPr="009E410D">
              <w:rPr>
                <w:rFonts w:cs="Arial"/>
                <w:b/>
                <w:sz w:val="20"/>
                <w:szCs w:val="20"/>
              </w:rPr>
              <w:t>.</w:t>
            </w:r>
          </w:p>
        </w:tc>
        <w:tc>
          <w:tcPr>
            <w:tcW w:w="5961" w:type="dxa"/>
            <w:tcBorders>
              <w:top w:val="single" w:sz="6" w:space="0" w:color="auto"/>
            </w:tcBorders>
            <w:shd w:val="clear" w:color="auto" w:fill="auto"/>
          </w:tcPr>
          <w:p w:rsidR="00211D9B" w:rsidRPr="009E410D" w:rsidRDefault="00211D9B" w:rsidP="00211D9B">
            <w:pPr>
              <w:ind w:right="33"/>
              <w:rPr>
                <w:rFonts w:cs="Arial"/>
                <w:sz w:val="20"/>
                <w:szCs w:val="20"/>
                <w:lang w:val="sr-Cyrl-RS"/>
              </w:rPr>
            </w:pPr>
            <w:r w:rsidRPr="009E410D">
              <w:rPr>
                <w:rFonts w:cs="Arial"/>
                <w:sz w:val="20"/>
                <w:szCs w:val="20"/>
              </w:rPr>
              <w:t xml:space="preserve">Контролисање, </w:t>
            </w:r>
            <w:r w:rsidRPr="009E410D">
              <w:rPr>
                <w:rFonts w:cs="Arial"/>
                <w:sz w:val="20"/>
                <w:szCs w:val="20"/>
                <w:lang w:val="sr-Latn-CS"/>
              </w:rPr>
              <w:t>подешавање радног опсега</w:t>
            </w:r>
            <w:r w:rsidRPr="009E410D">
              <w:rPr>
                <w:rFonts w:cs="Arial"/>
                <w:sz w:val="20"/>
                <w:szCs w:val="20"/>
                <w:lang w:val="sr-Cyrl-CS"/>
              </w:rPr>
              <w:t xml:space="preserve"> и провер</w:t>
            </w:r>
            <w:r w:rsidRPr="009E410D">
              <w:rPr>
                <w:rFonts w:cs="Arial"/>
                <w:sz w:val="20"/>
                <w:szCs w:val="20"/>
                <w:lang w:val="sr-Latn-CS"/>
              </w:rPr>
              <w:t>a</w:t>
            </w:r>
            <w:r w:rsidRPr="009E410D">
              <w:rPr>
                <w:rFonts w:cs="Arial"/>
                <w:sz w:val="20"/>
                <w:szCs w:val="20"/>
                <w:lang w:val="sr-Cyrl-CS"/>
              </w:rPr>
              <w:t xml:space="preserve"> функционалности система </w:t>
            </w:r>
            <w:r w:rsidRPr="009E410D">
              <w:rPr>
                <w:rFonts w:cs="Arial"/>
                <w:sz w:val="20"/>
                <w:szCs w:val="20"/>
                <w:lang w:val="sr-Latn-CS"/>
              </w:rPr>
              <w:t>овешења</w:t>
            </w:r>
            <w:r w:rsidRPr="009E410D">
              <w:rPr>
                <w:rFonts w:cs="Arial"/>
                <w:sz w:val="20"/>
                <w:szCs w:val="20"/>
              </w:rPr>
              <w:t xml:space="preserve"> главних и помоћних линија</w:t>
            </w:r>
            <w:r w:rsidRPr="009E410D">
              <w:rPr>
                <w:rFonts w:cs="Arial"/>
                <w:sz w:val="20"/>
                <w:szCs w:val="20"/>
                <w:lang w:val="sr-Cyrl-RS"/>
              </w:rPr>
              <w:t>, као и припадајућих цевовода одводњавања и прогревања</w:t>
            </w:r>
            <w:r w:rsidRPr="009E410D">
              <w:rPr>
                <w:rFonts w:cs="Arial"/>
                <w:i/>
                <w:sz w:val="20"/>
                <w:szCs w:val="20"/>
                <w:lang w:val="sr-Cyrl-RS"/>
              </w:rPr>
              <w:t xml:space="preserve"> </w:t>
            </w:r>
            <w:r w:rsidRPr="009E410D">
              <w:rPr>
                <w:rFonts w:cs="Arial"/>
                <w:sz w:val="20"/>
                <w:szCs w:val="20"/>
              </w:rPr>
              <w:t xml:space="preserve"> </w:t>
            </w:r>
            <w:r w:rsidRPr="009E410D">
              <w:rPr>
                <w:rFonts w:cs="Arial"/>
                <w:sz w:val="20"/>
                <w:szCs w:val="20"/>
                <w:lang w:val="sr-Latn-CS"/>
              </w:rPr>
              <w:t xml:space="preserve">паровода РА, РБ, РЦ </w:t>
            </w:r>
            <w:r w:rsidRPr="009E410D">
              <w:rPr>
                <w:rFonts w:cs="Arial"/>
                <w:sz w:val="20"/>
                <w:szCs w:val="20"/>
                <w:lang w:val="sr-Cyrl-CS"/>
              </w:rPr>
              <w:t xml:space="preserve">линије, повезних цевовода прегрејане и међупрегрејане паре </w:t>
            </w:r>
            <w:r w:rsidRPr="00593EC1">
              <w:rPr>
                <w:rFonts w:cs="Arial"/>
                <w:sz w:val="20"/>
                <w:szCs w:val="20"/>
                <w:lang w:val="sr-Latn-CS"/>
              </w:rPr>
              <w:t>цевовода напојне воде (РЛ-линије)</w:t>
            </w:r>
            <w:r w:rsidRPr="00593EC1">
              <w:rPr>
                <w:rFonts w:cs="Arial"/>
                <w:sz w:val="20"/>
                <w:szCs w:val="20"/>
                <w:lang w:val="sr-Cyrl-RS"/>
              </w:rPr>
              <w:t xml:space="preserve"> и цевовода додатног напојног вода ЕКО1А</w:t>
            </w:r>
            <w:r>
              <w:rPr>
                <w:rFonts w:cs="Arial"/>
                <w:sz w:val="20"/>
                <w:szCs w:val="20"/>
                <w:lang w:val="sr-Cyrl-RS"/>
              </w:rPr>
              <w:t xml:space="preserve"> као и цевовода помоћне паре </w:t>
            </w:r>
            <w:r>
              <w:rPr>
                <w:rFonts w:cs="Arial"/>
                <w:sz w:val="20"/>
                <w:szCs w:val="20"/>
                <w:lang w:val="sr-Latn-RS"/>
              </w:rPr>
              <w:t xml:space="preserve">RQ </w:t>
            </w:r>
            <w:r>
              <w:rPr>
                <w:rFonts w:cs="Arial"/>
                <w:sz w:val="20"/>
                <w:szCs w:val="20"/>
                <w:lang w:val="sr-Cyrl-RS"/>
              </w:rPr>
              <w:t>линије</w:t>
            </w:r>
            <w:r w:rsidRPr="00593EC1">
              <w:rPr>
                <w:rFonts w:cs="Arial"/>
                <w:sz w:val="20"/>
                <w:szCs w:val="20"/>
                <w:lang w:val="sr-Cyrl-RS"/>
              </w:rPr>
              <w:t>,</w:t>
            </w:r>
            <w:r w:rsidRPr="00593EC1">
              <w:rPr>
                <w:rFonts w:cs="Arial"/>
                <w:sz w:val="20"/>
                <w:szCs w:val="20"/>
                <w:lang w:val="sr-Latn-CS"/>
              </w:rPr>
              <w:t xml:space="preserve"> </w:t>
            </w:r>
            <w:r w:rsidRPr="00593EC1">
              <w:rPr>
                <w:rFonts w:cs="Arial"/>
                <w:sz w:val="20"/>
                <w:szCs w:val="20"/>
              </w:rPr>
              <w:t>на блоку</w:t>
            </w:r>
            <w:r>
              <w:rPr>
                <w:rFonts w:cs="Arial"/>
                <w:sz w:val="20"/>
                <w:szCs w:val="20"/>
                <w:lang w:val="sr-Cyrl-RS"/>
              </w:rPr>
              <w:t xml:space="preserve"> </w:t>
            </w:r>
            <w:r w:rsidRPr="009E410D">
              <w:rPr>
                <w:rFonts w:cs="Arial"/>
                <w:sz w:val="20"/>
                <w:szCs w:val="20"/>
              </w:rPr>
              <w:t>Б2</w:t>
            </w:r>
            <w:r>
              <w:rPr>
                <w:rFonts w:cs="Arial"/>
                <w:sz w:val="20"/>
                <w:szCs w:val="20"/>
                <w:lang w:val="sr-Cyrl-RS"/>
              </w:rPr>
              <w:t>.</w:t>
            </w:r>
            <w:r w:rsidRPr="009E410D">
              <w:rPr>
                <w:rFonts w:cs="Arial"/>
                <w:sz w:val="20"/>
                <w:szCs w:val="20"/>
              </w:rPr>
              <w:t xml:space="preserve"> </w:t>
            </w:r>
          </w:p>
        </w:tc>
        <w:tc>
          <w:tcPr>
            <w:tcW w:w="900" w:type="dxa"/>
            <w:tcBorders>
              <w:top w:val="single" w:sz="6" w:space="0" w:color="auto"/>
            </w:tcBorders>
            <w:shd w:val="clear" w:color="auto" w:fill="auto"/>
            <w:textDirection w:val="btLr"/>
            <w:vAlign w:val="center"/>
          </w:tcPr>
          <w:p w:rsidR="00211D9B" w:rsidRPr="009E410D" w:rsidRDefault="00211D9B" w:rsidP="00D471A4">
            <w:pPr>
              <w:ind w:left="113" w:right="-108"/>
              <w:jc w:val="center"/>
              <w:rPr>
                <w:rFonts w:cs="Arial"/>
                <w:sz w:val="20"/>
                <w:szCs w:val="20"/>
              </w:rPr>
            </w:pPr>
            <w:r w:rsidRPr="009E410D">
              <w:rPr>
                <w:rFonts w:cs="Arial"/>
                <w:sz w:val="20"/>
                <w:szCs w:val="20"/>
              </w:rPr>
              <w:t>екипа/дан</w:t>
            </w:r>
          </w:p>
        </w:tc>
        <w:tc>
          <w:tcPr>
            <w:tcW w:w="1260" w:type="dxa"/>
            <w:tcBorders>
              <w:top w:val="single" w:sz="6" w:space="0" w:color="auto"/>
            </w:tcBorders>
            <w:shd w:val="clear" w:color="auto" w:fill="auto"/>
            <w:vAlign w:val="center"/>
          </w:tcPr>
          <w:p w:rsidR="00211D9B" w:rsidRPr="009E410D" w:rsidRDefault="00211D9B" w:rsidP="00D471A4">
            <w:pPr>
              <w:jc w:val="center"/>
              <w:rPr>
                <w:rFonts w:cs="Arial"/>
                <w:sz w:val="20"/>
                <w:szCs w:val="20"/>
                <w:lang w:val="sr-Cyrl-RS"/>
              </w:rPr>
            </w:pPr>
            <w:r w:rsidRPr="009E410D">
              <w:rPr>
                <w:rFonts w:cs="Arial"/>
                <w:sz w:val="20"/>
                <w:szCs w:val="20"/>
                <w:lang w:val="sr-Cyrl-RS"/>
              </w:rPr>
              <w:t>25</w:t>
            </w:r>
          </w:p>
        </w:tc>
      </w:tr>
      <w:tr w:rsidR="00211D9B" w:rsidRPr="009E410D" w:rsidTr="00211D9B">
        <w:trPr>
          <w:cantSplit/>
          <w:trHeight w:val="1134"/>
        </w:trPr>
        <w:tc>
          <w:tcPr>
            <w:tcW w:w="720" w:type="dxa"/>
            <w:tcBorders>
              <w:top w:val="single" w:sz="6" w:space="0" w:color="auto"/>
            </w:tcBorders>
            <w:shd w:val="clear" w:color="auto" w:fill="auto"/>
            <w:vAlign w:val="center"/>
          </w:tcPr>
          <w:p w:rsidR="00211D9B" w:rsidRPr="009E410D" w:rsidRDefault="00211D9B" w:rsidP="00D471A4">
            <w:pPr>
              <w:jc w:val="center"/>
              <w:rPr>
                <w:rFonts w:cs="Arial"/>
                <w:b/>
                <w:sz w:val="20"/>
                <w:szCs w:val="20"/>
                <w:lang w:val="sr-Cyrl-RS"/>
              </w:rPr>
            </w:pPr>
            <w:r w:rsidRPr="009E410D">
              <w:rPr>
                <w:rFonts w:cs="Arial"/>
                <w:b/>
                <w:sz w:val="20"/>
                <w:szCs w:val="20"/>
                <w:lang w:val="sr-Cyrl-RS"/>
              </w:rPr>
              <w:t>4.</w:t>
            </w:r>
          </w:p>
        </w:tc>
        <w:tc>
          <w:tcPr>
            <w:tcW w:w="5961" w:type="dxa"/>
            <w:tcBorders>
              <w:top w:val="single" w:sz="6" w:space="0" w:color="auto"/>
            </w:tcBorders>
            <w:shd w:val="clear" w:color="auto" w:fill="auto"/>
          </w:tcPr>
          <w:p w:rsidR="00211D9B" w:rsidRPr="009E410D" w:rsidRDefault="00211D9B" w:rsidP="00211D9B">
            <w:pPr>
              <w:rPr>
                <w:rFonts w:cs="Arial"/>
                <w:sz w:val="20"/>
                <w:szCs w:val="20"/>
                <w:lang w:val="sr-Cyrl-RS"/>
              </w:rPr>
            </w:pPr>
            <w:r w:rsidRPr="009E410D">
              <w:rPr>
                <w:rFonts w:cs="Arial"/>
                <w:sz w:val="20"/>
                <w:szCs w:val="20"/>
              </w:rPr>
              <w:t>Израда извештаја о стању и функционалности</w:t>
            </w:r>
            <w:r w:rsidRPr="009E410D">
              <w:rPr>
                <w:rFonts w:cs="Arial"/>
                <w:sz w:val="20"/>
                <w:szCs w:val="20"/>
                <w:lang w:val="sr-Cyrl-CS"/>
              </w:rPr>
              <w:t xml:space="preserve"> система </w:t>
            </w:r>
            <w:r w:rsidRPr="009E410D">
              <w:rPr>
                <w:rFonts w:cs="Arial"/>
                <w:sz w:val="20"/>
                <w:szCs w:val="20"/>
                <w:lang w:val="sr-Latn-CS"/>
              </w:rPr>
              <w:t>овешења</w:t>
            </w:r>
            <w:r w:rsidRPr="009E410D">
              <w:rPr>
                <w:rFonts w:cs="Arial"/>
                <w:sz w:val="20"/>
                <w:szCs w:val="20"/>
                <w:lang w:val="sr-Cyrl-RS"/>
              </w:rPr>
              <w:t>,</w:t>
            </w:r>
            <w:r w:rsidRPr="009E410D">
              <w:rPr>
                <w:rFonts w:cs="Arial"/>
                <w:sz w:val="20"/>
                <w:szCs w:val="20"/>
              </w:rPr>
              <w:t xml:space="preserve"> главних и помоћних</w:t>
            </w:r>
            <w:r w:rsidRPr="009E410D">
              <w:rPr>
                <w:rFonts w:cs="Arial"/>
                <w:sz w:val="20"/>
                <w:szCs w:val="20"/>
                <w:lang w:val="sr-Cyrl-RS"/>
              </w:rPr>
              <w:t>,</w:t>
            </w:r>
            <w:r w:rsidRPr="009E410D">
              <w:rPr>
                <w:rFonts w:cs="Arial"/>
                <w:i/>
                <w:sz w:val="20"/>
                <w:szCs w:val="20"/>
                <w:lang w:val="sr-Cyrl-RS"/>
              </w:rPr>
              <w:t xml:space="preserve"> </w:t>
            </w:r>
            <w:r w:rsidRPr="009E410D">
              <w:rPr>
                <w:rFonts w:cs="Arial"/>
                <w:sz w:val="20"/>
                <w:szCs w:val="20"/>
                <w:lang w:val="sr-Cyrl-RS"/>
              </w:rPr>
              <w:t>као и припадајућих цевовода одводњавања и прогревања</w:t>
            </w:r>
            <w:r w:rsidRPr="009E410D">
              <w:rPr>
                <w:rFonts w:cs="Arial"/>
                <w:sz w:val="20"/>
                <w:szCs w:val="20"/>
              </w:rPr>
              <w:t xml:space="preserve">  </w:t>
            </w:r>
            <w:r w:rsidRPr="009E410D">
              <w:rPr>
                <w:rFonts w:cs="Arial"/>
                <w:sz w:val="20"/>
                <w:szCs w:val="20"/>
                <w:lang w:val="sr-Latn-CS"/>
              </w:rPr>
              <w:t xml:space="preserve">паровода РА, РБ, РЦ </w:t>
            </w:r>
            <w:r w:rsidRPr="009E410D">
              <w:rPr>
                <w:rFonts w:cs="Arial"/>
                <w:sz w:val="20"/>
                <w:szCs w:val="20"/>
                <w:lang w:val="sr-Cyrl-CS"/>
              </w:rPr>
              <w:t>линије</w:t>
            </w:r>
            <w:r w:rsidRPr="009E410D">
              <w:rPr>
                <w:rFonts w:cs="Arial"/>
                <w:sz w:val="20"/>
                <w:szCs w:val="20"/>
              </w:rPr>
              <w:t>, повезних цевовода прегрејане и међупрегрејане паре</w:t>
            </w:r>
            <w:r>
              <w:rPr>
                <w:rFonts w:cs="Arial"/>
                <w:sz w:val="20"/>
                <w:szCs w:val="20"/>
                <w:lang w:val="sr-Cyrl-RS"/>
              </w:rPr>
              <w:t>,</w:t>
            </w:r>
            <w:r w:rsidRPr="009E410D">
              <w:rPr>
                <w:rFonts w:cs="Arial"/>
                <w:sz w:val="20"/>
                <w:szCs w:val="20"/>
              </w:rPr>
              <w:t xml:space="preserve"> </w:t>
            </w:r>
            <w:r w:rsidRPr="00593EC1">
              <w:rPr>
                <w:rFonts w:cs="Arial"/>
                <w:sz w:val="20"/>
                <w:szCs w:val="20"/>
                <w:lang w:val="sr-Latn-CS"/>
              </w:rPr>
              <w:t>цевовода напојне воде (РЛ-линије)</w:t>
            </w:r>
            <w:r w:rsidRPr="00593EC1">
              <w:rPr>
                <w:rFonts w:cs="Arial"/>
                <w:sz w:val="20"/>
                <w:szCs w:val="20"/>
                <w:lang w:val="sr-Cyrl-RS"/>
              </w:rPr>
              <w:t xml:space="preserve"> и цевовода додатног напојног вода ЕКО1А</w:t>
            </w:r>
            <w:r>
              <w:rPr>
                <w:rFonts w:cs="Arial"/>
                <w:sz w:val="20"/>
                <w:szCs w:val="20"/>
                <w:lang w:val="sr-Cyrl-RS"/>
              </w:rPr>
              <w:t xml:space="preserve"> као и цевовода помоћне паре </w:t>
            </w:r>
            <w:r>
              <w:rPr>
                <w:rFonts w:cs="Arial"/>
                <w:sz w:val="20"/>
                <w:szCs w:val="20"/>
                <w:lang w:val="sr-Latn-RS"/>
              </w:rPr>
              <w:t xml:space="preserve">RQ </w:t>
            </w:r>
            <w:r>
              <w:rPr>
                <w:rFonts w:cs="Arial"/>
                <w:sz w:val="20"/>
                <w:szCs w:val="20"/>
                <w:lang w:val="sr-Cyrl-RS"/>
              </w:rPr>
              <w:t>линије</w:t>
            </w:r>
            <w:r w:rsidRPr="00593EC1">
              <w:rPr>
                <w:rFonts w:cs="Arial"/>
                <w:sz w:val="20"/>
                <w:szCs w:val="20"/>
                <w:lang w:val="sr-Cyrl-RS"/>
              </w:rPr>
              <w:t>,</w:t>
            </w:r>
            <w:r w:rsidRPr="00593EC1">
              <w:rPr>
                <w:rFonts w:cs="Arial"/>
                <w:sz w:val="20"/>
                <w:szCs w:val="20"/>
                <w:lang w:val="sr-Latn-CS"/>
              </w:rPr>
              <w:t xml:space="preserve"> </w:t>
            </w:r>
            <w:r w:rsidRPr="00593EC1">
              <w:rPr>
                <w:rFonts w:cs="Arial"/>
                <w:sz w:val="20"/>
                <w:szCs w:val="20"/>
              </w:rPr>
              <w:t xml:space="preserve">на блоку </w:t>
            </w:r>
            <w:r w:rsidRPr="009E410D">
              <w:rPr>
                <w:rFonts w:cs="Arial"/>
                <w:sz w:val="20"/>
                <w:szCs w:val="20"/>
              </w:rPr>
              <w:t>Б</w:t>
            </w:r>
            <w:r w:rsidRPr="009E410D">
              <w:rPr>
                <w:rFonts w:cs="Arial"/>
                <w:sz w:val="20"/>
                <w:szCs w:val="20"/>
                <w:lang w:val="sr-Cyrl-RS"/>
              </w:rPr>
              <w:t>2</w:t>
            </w:r>
            <w:r>
              <w:rPr>
                <w:rFonts w:cs="Arial"/>
                <w:sz w:val="20"/>
                <w:szCs w:val="20"/>
                <w:lang w:val="sr-Cyrl-RS"/>
              </w:rPr>
              <w:t>.</w:t>
            </w:r>
          </w:p>
        </w:tc>
        <w:tc>
          <w:tcPr>
            <w:tcW w:w="900" w:type="dxa"/>
            <w:tcBorders>
              <w:top w:val="single" w:sz="6" w:space="0" w:color="auto"/>
            </w:tcBorders>
            <w:shd w:val="clear" w:color="auto" w:fill="auto"/>
            <w:textDirection w:val="btLr"/>
            <w:vAlign w:val="center"/>
          </w:tcPr>
          <w:p w:rsidR="00211D9B" w:rsidRPr="009E410D" w:rsidRDefault="00211D9B" w:rsidP="00D471A4">
            <w:pPr>
              <w:ind w:left="113" w:right="-108"/>
              <w:jc w:val="center"/>
              <w:rPr>
                <w:rFonts w:cs="Arial"/>
                <w:sz w:val="20"/>
                <w:szCs w:val="20"/>
                <w:lang w:val="sr-Cyrl-RS"/>
              </w:rPr>
            </w:pPr>
            <w:r w:rsidRPr="009E410D">
              <w:rPr>
                <w:rFonts w:cs="Arial"/>
                <w:sz w:val="20"/>
                <w:szCs w:val="20"/>
                <w:lang w:val="sr-Cyrl-RS"/>
              </w:rPr>
              <w:t>комплет</w:t>
            </w:r>
          </w:p>
        </w:tc>
        <w:tc>
          <w:tcPr>
            <w:tcW w:w="1260" w:type="dxa"/>
            <w:tcBorders>
              <w:top w:val="single" w:sz="6" w:space="0" w:color="auto"/>
            </w:tcBorders>
            <w:shd w:val="clear" w:color="auto" w:fill="auto"/>
            <w:vAlign w:val="center"/>
          </w:tcPr>
          <w:p w:rsidR="00211D9B" w:rsidRPr="009E410D" w:rsidRDefault="00211D9B" w:rsidP="00D471A4">
            <w:pPr>
              <w:jc w:val="center"/>
              <w:rPr>
                <w:rFonts w:cs="Arial"/>
                <w:sz w:val="20"/>
                <w:szCs w:val="20"/>
                <w:lang w:val="sr-Cyrl-RS"/>
              </w:rPr>
            </w:pPr>
            <w:r w:rsidRPr="009E410D">
              <w:rPr>
                <w:rFonts w:cs="Arial"/>
                <w:sz w:val="20"/>
                <w:szCs w:val="20"/>
                <w:lang w:val="sr-Cyrl-RS"/>
              </w:rPr>
              <w:t>1</w:t>
            </w:r>
          </w:p>
        </w:tc>
      </w:tr>
    </w:tbl>
    <w:p w:rsidR="00211D9B" w:rsidRPr="009E410D" w:rsidRDefault="00211D9B" w:rsidP="00211D9B">
      <w:pPr>
        <w:ind w:left="1440" w:right="-234" w:hanging="1080"/>
        <w:rPr>
          <w:rFonts w:cs="Arial"/>
          <w:b/>
          <w:sz w:val="16"/>
          <w:szCs w:val="16"/>
          <w:lang w:val="sr-Cyrl-CS"/>
        </w:rPr>
      </w:pPr>
    </w:p>
    <w:p w:rsidR="00211D9B" w:rsidRPr="00211D9B" w:rsidRDefault="00211D9B" w:rsidP="00211D9B">
      <w:pPr>
        <w:ind w:left="1440" w:right="-234" w:hanging="1080"/>
        <w:rPr>
          <w:rFonts w:cs="Arial"/>
          <w:b/>
          <w:lang w:val="sr-Cyrl-CS"/>
        </w:rPr>
      </w:pPr>
      <w:r w:rsidRPr="00211D9B">
        <w:rPr>
          <w:rFonts w:cs="Arial"/>
          <w:b/>
          <w:lang w:val="sr-Latn-CS"/>
        </w:rPr>
        <w:t xml:space="preserve">Напомена: </w:t>
      </w:r>
      <w:r w:rsidRPr="00211D9B">
        <w:rPr>
          <w:rFonts w:cs="Arial"/>
          <w:b/>
          <w:lang w:val="sr-Cyrl-CS"/>
        </w:rPr>
        <w:tab/>
      </w:r>
    </w:p>
    <w:p w:rsidR="00211D9B" w:rsidRPr="00211D9B" w:rsidRDefault="00211D9B" w:rsidP="00B358E4">
      <w:pPr>
        <w:numPr>
          <w:ilvl w:val="0"/>
          <w:numId w:val="31"/>
        </w:numPr>
        <w:spacing w:before="0"/>
        <w:ind w:left="426" w:right="-234" w:firstLine="0"/>
        <w:rPr>
          <w:rFonts w:cs="Arial"/>
          <w:b/>
          <w:lang w:val="sr-Cyrl-CS"/>
        </w:rPr>
      </w:pPr>
      <w:r w:rsidRPr="00211D9B">
        <w:rPr>
          <w:rFonts w:cs="Arial"/>
          <w:b/>
          <w:lang w:val="sr-Latn-CS"/>
        </w:rPr>
        <w:t xml:space="preserve">Екипа представља 2 </w:t>
      </w:r>
      <w:r w:rsidRPr="00211D9B">
        <w:rPr>
          <w:rFonts w:cs="Arial"/>
          <w:b/>
          <w:lang w:val="sr-Cyrl-CS"/>
        </w:rPr>
        <w:t>квалификована радника /специјалисте за овешења/, за обављање послова визуелног прегледа овешења, очитавања положаја ове</w:t>
      </w:r>
      <w:r w:rsidRPr="00211D9B">
        <w:rPr>
          <w:rFonts w:cs="Arial"/>
          <w:b/>
          <w:lang w:val="sr-Latn-CS"/>
        </w:rPr>
        <w:t>шења</w:t>
      </w:r>
      <w:r w:rsidRPr="00211D9B">
        <w:rPr>
          <w:rFonts w:cs="Arial"/>
          <w:b/>
          <w:lang w:val="sr-Cyrl-RS"/>
        </w:rPr>
        <w:t>, евидентирања недостатака и оштећења</w:t>
      </w:r>
    </w:p>
    <w:p w:rsidR="00211D9B" w:rsidRPr="00211D9B" w:rsidRDefault="00211D9B" w:rsidP="00211D9B">
      <w:pPr>
        <w:ind w:left="426" w:right="-234"/>
        <w:rPr>
          <w:rFonts w:cs="Arial"/>
          <w:b/>
          <w:lang w:val="sr-Cyrl-CS"/>
        </w:rPr>
      </w:pPr>
      <w:r w:rsidRPr="00211D9B">
        <w:rPr>
          <w:rFonts w:cs="Arial"/>
          <w:b/>
          <w:lang w:val="sr-Cyrl-RS"/>
        </w:rPr>
        <w:lastRenderedPageBreak/>
        <w:t xml:space="preserve">на системима овешења, достављање предлога санације и вршење надзора током </w:t>
      </w:r>
      <w:r w:rsidR="005D625B">
        <w:rPr>
          <w:rFonts w:cs="Arial"/>
          <w:b/>
          <w:lang w:val="sr-Cyrl-RS"/>
        </w:rPr>
        <w:t>услуга</w:t>
      </w:r>
      <w:r w:rsidRPr="00211D9B">
        <w:rPr>
          <w:rFonts w:cs="Arial"/>
          <w:b/>
          <w:lang w:val="sr-Cyrl-RS"/>
        </w:rPr>
        <w:t xml:space="preserve"> на санацији недостатака и оштећења на овешењима</w:t>
      </w:r>
      <w:r w:rsidRPr="00211D9B">
        <w:rPr>
          <w:rFonts w:cs="Arial"/>
          <w:b/>
          <w:lang w:val="sr-Cyrl-CS"/>
        </w:rPr>
        <w:t>.</w:t>
      </w:r>
      <w:r w:rsidRPr="00211D9B">
        <w:rPr>
          <w:rFonts w:cs="Arial"/>
          <w:lang w:val="sr-Cyrl-CS"/>
        </w:rPr>
        <w:t xml:space="preserve"> </w:t>
      </w:r>
      <w:r w:rsidRPr="00211D9B">
        <w:rPr>
          <w:rFonts w:cs="Arial"/>
          <w:b/>
          <w:lang w:val="sr-Cyrl-CS"/>
        </w:rPr>
        <w:t xml:space="preserve">Наведена лица треба да имају </w:t>
      </w:r>
      <w:r w:rsidRPr="00211D9B">
        <w:rPr>
          <w:rFonts w:cs="Arial"/>
          <w:b/>
          <w:lang w:val="sr-Latn-CS"/>
        </w:rPr>
        <w:t xml:space="preserve">завршен </w:t>
      </w:r>
      <w:r w:rsidRPr="00211D9B">
        <w:rPr>
          <w:rFonts w:cs="Arial"/>
          <w:b/>
          <w:lang w:val="sr-Cyrl-RS"/>
        </w:rPr>
        <w:t xml:space="preserve">минимум </w:t>
      </w:r>
      <w:r w:rsidRPr="00211D9B">
        <w:rPr>
          <w:rFonts w:cs="Arial"/>
          <w:b/>
          <w:lang w:val="sr-Latn-CS"/>
        </w:rPr>
        <w:t xml:space="preserve">VI степен </w:t>
      </w:r>
      <w:r w:rsidRPr="00211D9B">
        <w:rPr>
          <w:rFonts w:cs="Arial"/>
          <w:b/>
        </w:rPr>
        <w:t>машинске струке</w:t>
      </w:r>
      <w:r w:rsidRPr="00211D9B">
        <w:rPr>
          <w:rFonts w:cs="Arial"/>
          <w:b/>
          <w:lang w:val="sr-Cyrl-RS"/>
        </w:rPr>
        <w:t>.</w:t>
      </w:r>
    </w:p>
    <w:p w:rsidR="00211D9B" w:rsidRPr="00211D9B" w:rsidRDefault="00211D9B" w:rsidP="00B358E4">
      <w:pPr>
        <w:numPr>
          <w:ilvl w:val="0"/>
          <w:numId w:val="31"/>
        </w:numPr>
        <w:spacing w:before="0"/>
        <w:ind w:left="426" w:right="-234" w:firstLine="0"/>
        <w:rPr>
          <w:rFonts w:cs="Arial"/>
          <w:b/>
          <w:lang w:val="sr-Cyrl-CS"/>
        </w:rPr>
      </w:pPr>
      <w:r w:rsidRPr="00211D9B">
        <w:rPr>
          <w:rFonts w:cs="Arial"/>
          <w:b/>
          <w:lang w:val="sr-Cyrl-CS"/>
        </w:rPr>
        <w:t xml:space="preserve">Дан представља временски интервал од 12 </w:t>
      </w:r>
      <w:r w:rsidRPr="00211D9B">
        <w:rPr>
          <w:rFonts w:cs="Arial"/>
          <w:b/>
        </w:rPr>
        <w:t>h</w:t>
      </w:r>
      <w:r w:rsidRPr="00211D9B">
        <w:rPr>
          <w:rFonts w:cs="Arial"/>
          <w:b/>
          <w:lang w:val="sr-Cyrl-RS"/>
        </w:rPr>
        <w:t>,</w:t>
      </w:r>
      <w:r w:rsidRPr="00211D9B">
        <w:rPr>
          <w:rFonts w:cs="Arial"/>
          <w:b/>
          <w:lang w:val="sr-Cyrl-CS"/>
        </w:rPr>
        <w:t xml:space="preserve"> у оквиру кога је екипа ангажована.</w:t>
      </w:r>
    </w:p>
    <w:p w:rsidR="00211D9B" w:rsidRPr="00211D9B" w:rsidRDefault="00211D9B" w:rsidP="00B358E4">
      <w:pPr>
        <w:numPr>
          <w:ilvl w:val="0"/>
          <w:numId w:val="31"/>
        </w:numPr>
        <w:spacing w:before="0"/>
        <w:ind w:left="426" w:right="-234" w:firstLine="0"/>
        <w:rPr>
          <w:rFonts w:cs="Arial"/>
          <w:b/>
          <w:lang w:val="sr-Cyrl-CS"/>
        </w:rPr>
      </w:pPr>
      <w:r w:rsidRPr="00211D9B">
        <w:rPr>
          <w:rFonts w:cs="Arial"/>
          <w:b/>
          <w:lang w:val="sr-Cyrl-CS"/>
        </w:rPr>
        <w:t>Послови контроле система овешења ће се обављати под надзором наручиоца, а у складу са планом ремоната цевног система котла и паровода блокова ТЕНТ-Б, за 201</w:t>
      </w:r>
      <w:r w:rsidRPr="00211D9B">
        <w:rPr>
          <w:rFonts w:cs="Arial"/>
          <w:b/>
        </w:rPr>
        <w:t>9</w:t>
      </w:r>
      <w:r w:rsidRPr="00211D9B">
        <w:rPr>
          <w:rFonts w:cs="Arial"/>
          <w:b/>
          <w:lang w:val="sr-Cyrl-CS"/>
        </w:rPr>
        <w:t>.год. Наручилац задржава право да</w:t>
      </w:r>
    </w:p>
    <w:p w:rsidR="00211D9B" w:rsidRPr="00211D9B" w:rsidRDefault="00211D9B" w:rsidP="00211D9B">
      <w:pPr>
        <w:ind w:left="426" w:right="-234"/>
        <w:rPr>
          <w:rFonts w:cs="Arial"/>
          <w:b/>
          <w:lang w:val="sr-Cyrl-CS"/>
        </w:rPr>
      </w:pPr>
      <w:r w:rsidRPr="00211D9B">
        <w:rPr>
          <w:rFonts w:cs="Arial"/>
          <w:b/>
          <w:lang w:val="sr-Cyrl-CS"/>
        </w:rPr>
        <w:t>у случају потребе захтева ангажовање екипе /специјалисте за овешења/</w:t>
      </w:r>
      <w:r w:rsidRPr="00211D9B">
        <w:rPr>
          <w:rFonts w:cs="Arial"/>
          <w:b/>
          <w:i/>
          <w:lang w:val="sr-Cyrl-CS"/>
        </w:rPr>
        <w:t xml:space="preserve"> </w:t>
      </w:r>
      <w:r w:rsidRPr="00211D9B">
        <w:rPr>
          <w:rFonts w:cs="Arial"/>
          <w:b/>
          <w:lang w:val="sr-Cyrl-CS"/>
        </w:rPr>
        <w:t xml:space="preserve">и током викенда и празника, а без додатних трошкова по наручиоца. </w:t>
      </w:r>
    </w:p>
    <w:p w:rsidR="00211D9B" w:rsidRPr="00211D9B" w:rsidRDefault="00211D9B" w:rsidP="00B358E4">
      <w:pPr>
        <w:numPr>
          <w:ilvl w:val="0"/>
          <w:numId w:val="31"/>
        </w:numPr>
        <w:spacing w:before="0"/>
        <w:ind w:left="426" w:right="-234" w:firstLine="0"/>
        <w:rPr>
          <w:rFonts w:cs="Arial"/>
          <w:b/>
          <w:lang w:val="sr-Cyrl-CS"/>
        </w:rPr>
      </w:pPr>
      <w:r w:rsidRPr="00211D9B">
        <w:rPr>
          <w:rFonts w:cs="Arial"/>
          <w:b/>
          <w:lang w:val="sr-Cyrl-CS"/>
        </w:rPr>
        <w:t xml:space="preserve">Очекивана количина </w:t>
      </w:r>
      <w:r w:rsidR="005D625B">
        <w:rPr>
          <w:rFonts w:cs="Arial"/>
          <w:b/>
          <w:lang w:val="sr-Cyrl-CS"/>
        </w:rPr>
        <w:t>услуга</w:t>
      </w:r>
      <w:r w:rsidRPr="00211D9B">
        <w:rPr>
          <w:rFonts w:cs="Arial"/>
          <w:b/>
          <w:lang w:val="sr-Cyrl-CS"/>
        </w:rPr>
        <w:t xml:space="preserve"> екипа/дан, из предмета набавке су орјентациони. Наручилац задржава право да у складу са својом динамиком и потребама током ремонтих радова умањи наведену количину </w:t>
      </w:r>
      <w:r w:rsidR="005D625B">
        <w:rPr>
          <w:rFonts w:cs="Arial"/>
          <w:b/>
          <w:lang w:val="sr-Cyrl-CS"/>
        </w:rPr>
        <w:t>услуга</w:t>
      </w:r>
      <w:r w:rsidRPr="00211D9B">
        <w:rPr>
          <w:rFonts w:cs="Arial"/>
          <w:b/>
          <w:lang w:val="sr-Cyrl-CS"/>
        </w:rPr>
        <w:t xml:space="preserve">. </w:t>
      </w:r>
      <w:r w:rsidR="005D625B">
        <w:rPr>
          <w:rFonts w:cs="Arial"/>
          <w:b/>
          <w:lang w:val="sr-Cyrl-CS"/>
        </w:rPr>
        <w:t>Услуге</w:t>
      </w:r>
      <w:r w:rsidRPr="00211D9B">
        <w:rPr>
          <w:rFonts w:cs="Arial"/>
          <w:b/>
          <w:lang w:val="sr-Cyrl-CS"/>
        </w:rPr>
        <w:t xml:space="preserve"> ће бити обрачунати према изведеној количини </w:t>
      </w:r>
      <w:r w:rsidR="005D625B">
        <w:rPr>
          <w:rFonts w:cs="Arial"/>
          <w:b/>
          <w:lang w:val="sr-Cyrl-CS"/>
        </w:rPr>
        <w:t>услуга</w:t>
      </w:r>
      <w:r w:rsidRPr="00211D9B">
        <w:rPr>
          <w:rFonts w:cs="Arial"/>
          <w:b/>
          <w:lang w:val="sr-Cyrl-CS"/>
        </w:rPr>
        <w:t xml:space="preserve"> и потписаном грађевинском дневнику.</w:t>
      </w:r>
    </w:p>
    <w:p w:rsidR="00211D9B" w:rsidRPr="00D70DF3" w:rsidRDefault="00211D9B" w:rsidP="00D70DF3">
      <w:pPr>
        <w:ind w:firstLine="426"/>
        <w:rPr>
          <w:rFonts w:cs="Arial"/>
          <w:b/>
          <w:lang w:val="sr-Cyrl-RS"/>
        </w:rPr>
      </w:pPr>
      <w:r w:rsidRPr="00D70DF3">
        <w:rPr>
          <w:rFonts w:cs="Arial"/>
          <w:b/>
        </w:rPr>
        <w:t xml:space="preserve">Обавезе </w:t>
      </w:r>
      <w:r w:rsidR="00D70DF3" w:rsidRPr="00D70DF3">
        <w:rPr>
          <w:rFonts w:cs="Arial"/>
          <w:b/>
          <w:lang w:val="sr-Cyrl-RS"/>
        </w:rPr>
        <w:t>Изабраног понуђача</w:t>
      </w:r>
      <w:r w:rsidRPr="00D70DF3">
        <w:rPr>
          <w:rFonts w:cs="Arial"/>
          <w:b/>
          <w:lang w:val="sr-Cyrl-RS"/>
        </w:rPr>
        <w:t>:</w:t>
      </w:r>
    </w:p>
    <w:p w:rsidR="00211D9B" w:rsidRPr="00D70DF3" w:rsidRDefault="00211D9B" w:rsidP="00D70DF3">
      <w:pPr>
        <w:rPr>
          <w:rFonts w:cs="Arial"/>
          <w:b/>
          <w:lang w:val="sr-Cyrl-RS"/>
        </w:rPr>
      </w:pPr>
    </w:p>
    <w:p w:rsidR="00211D9B" w:rsidRPr="00D70DF3" w:rsidRDefault="00D70DF3" w:rsidP="00B358E4">
      <w:pPr>
        <w:numPr>
          <w:ilvl w:val="0"/>
          <w:numId w:val="29"/>
        </w:numPr>
        <w:tabs>
          <w:tab w:val="clear" w:pos="900"/>
          <w:tab w:val="num" w:pos="284"/>
          <w:tab w:val="num" w:pos="786"/>
        </w:tabs>
        <w:spacing w:before="0" w:after="240"/>
        <w:ind w:left="720" w:hanging="436"/>
        <w:rPr>
          <w:rFonts w:cs="Arial"/>
          <w:lang w:val="sr-Cyrl-RS"/>
        </w:rPr>
      </w:pPr>
      <w:r>
        <w:rPr>
          <w:rFonts w:cs="Arial"/>
          <w:lang w:val="sr-Cyrl-RS"/>
        </w:rPr>
        <w:t>Изабрани понуђач</w:t>
      </w:r>
      <w:r w:rsidR="00211D9B" w:rsidRPr="00D70DF3">
        <w:rPr>
          <w:rFonts w:cs="Arial"/>
          <w:lang w:val="sr-Latn-CS"/>
        </w:rPr>
        <w:t xml:space="preserve"> </w:t>
      </w:r>
      <w:r w:rsidR="00211D9B" w:rsidRPr="00D70DF3">
        <w:rPr>
          <w:rFonts w:cs="Arial"/>
          <w:lang w:val="sr-Cyrl-RS"/>
        </w:rPr>
        <w:t xml:space="preserve">треба да обезбеди два квалификована радника /специјалисте за овешења/ </w:t>
      </w:r>
      <w:r w:rsidR="00211D9B" w:rsidRPr="00D70DF3">
        <w:rPr>
          <w:rFonts w:cs="Arial"/>
        </w:rPr>
        <w:t xml:space="preserve">за послове </w:t>
      </w:r>
      <w:r w:rsidR="00211D9B" w:rsidRPr="00D70DF3">
        <w:rPr>
          <w:rFonts w:cs="Arial"/>
          <w:lang w:val="sr-Cyrl-CS"/>
        </w:rPr>
        <w:t xml:space="preserve"> визуелног прегледа овешења, очитавања положаја ове</w:t>
      </w:r>
      <w:r w:rsidR="00211D9B" w:rsidRPr="00D70DF3">
        <w:rPr>
          <w:rFonts w:cs="Arial"/>
          <w:lang w:val="sr-Latn-CS"/>
        </w:rPr>
        <w:t>шења</w:t>
      </w:r>
      <w:r w:rsidR="00211D9B" w:rsidRPr="00D70DF3">
        <w:rPr>
          <w:rFonts w:cs="Arial"/>
          <w:lang w:val="sr-Cyrl-RS"/>
        </w:rPr>
        <w:t xml:space="preserve">, евидентирања недостатака и оштећења на системима овешења, достављање предлога санације и техничке подршке, </w:t>
      </w:r>
      <w:r w:rsidR="00211D9B" w:rsidRPr="005D625B">
        <w:rPr>
          <w:rFonts w:cs="Arial"/>
          <w:lang w:val="sr-Cyrl-RS"/>
        </w:rPr>
        <w:t xml:space="preserve">током </w:t>
      </w:r>
      <w:r w:rsidR="005D625B" w:rsidRPr="005D625B">
        <w:rPr>
          <w:rFonts w:cs="Arial"/>
          <w:lang w:val="sr-Cyrl-CS"/>
        </w:rPr>
        <w:t>услуга</w:t>
      </w:r>
      <w:r w:rsidR="00211D9B" w:rsidRPr="00D70DF3">
        <w:rPr>
          <w:rFonts w:cs="Arial"/>
          <w:lang w:val="sr-Cyrl-RS"/>
        </w:rPr>
        <w:t xml:space="preserve"> на санацији недостатака и оштећења на овешењима</w:t>
      </w:r>
      <w:r w:rsidR="00211D9B" w:rsidRPr="00D70DF3">
        <w:rPr>
          <w:rFonts w:cs="Arial"/>
          <w:lang w:val="sr-Cyrl-CS"/>
        </w:rPr>
        <w:t xml:space="preserve">. Наведена лица треба да имају </w:t>
      </w:r>
      <w:r w:rsidR="00211D9B" w:rsidRPr="00D70DF3">
        <w:rPr>
          <w:rFonts w:cs="Arial"/>
          <w:lang w:val="sr-Latn-CS"/>
        </w:rPr>
        <w:t xml:space="preserve">завршен </w:t>
      </w:r>
      <w:r w:rsidR="00211D9B" w:rsidRPr="00D70DF3">
        <w:rPr>
          <w:rFonts w:cs="Arial"/>
          <w:lang w:val="sr-Cyrl-RS"/>
        </w:rPr>
        <w:t xml:space="preserve">минимум </w:t>
      </w:r>
      <w:r w:rsidR="00211D9B" w:rsidRPr="00D70DF3">
        <w:rPr>
          <w:rFonts w:cs="Arial"/>
          <w:lang w:val="sr-Latn-CS"/>
        </w:rPr>
        <w:t xml:space="preserve">VI степен </w:t>
      </w:r>
      <w:r w:rsidR="00211D9B" w:rsidRPr="00D70DF3">
        <w:rPr>
          <w:rFonts w:cs="Arial"/>
        </w:rPr>
        <w:t>машинске струке</w:t>
      </w:r>
      <w:r w:rsidR="00211D9B" w:rsidRPr="00D70DF3">
        <w:rPr>
          <w:rFonts w:cs="Arial"/>
          <w:lang w:val="sr-Cyrl-RS"/>
        </w:rPr>
        <w:t>.</w:t>
      </w:r>
    </w:p>
    <w:p w:rsidR="00211D9B" w:rsidRPr="00D70DF3" w:rsidRDefault="00211D9B" w:rsidP="00B358E4">
      <w:pPr>
        <w:numPr>
          <w:ilvl w:val="0"/>
          <w:numId w:val="29"/>
        </w:numPr>
        <w:tabs>
          <w:tab w:val="clear" w:pos="900"/>
          <w:tab w:val="num" w:pos="720"/>
          <w:tab w:val="num" w:pos="786"/>
        </w:tabs>
        <w:spacing w:before="0" w:after="240"/>
        <w:ind w:left="786" w:hanging="436"/>
        <w:rPr>
          <w:rFonts w:cs="Arial"/>
          <w:lang w:val="sr-Cyrl-RS"/>
        </w:rPr>
      </w:pPr>
      <w:r w:rsidRPr="00D70DF3">
        <w:rPr>
          <w:rFonts w:cs="Arial"/>
          <w:lang w:val="sr-Cyrl-RS"/>
        </w:rPr>
        <w:t>Н</w:t>
      </w:r>
      <w:r w:rsidRPr="00D70DF3">
        <w:rPr>
          <w:rFonts w:cs="Arial"/>
          <w:lang w:val="sr-Latn-CS"/>
        </w:rPr>
        <w:t xml:space="preserve">еопходно је </w:t>
      </w:r>
      <w:r w:rsidRPr="00D70DF3">
        <w:rPr>
          <w:rFonts w:cs="Arial"/>
          <w:lang w:val="sr-Cyrl-RS"/>
        </w:rPr>
        <w:t xml:space="preserve">да </w:t>
      </w:r>
      <w:r w:rsidR="0040259C">
        <w:rPr>
          <w:rFonts w:cs="Arial"/>
          <w:lang w:val="sr-Cyrl-RS"/>
        </w:rPr>
        <w:t>Изабрани понуђач</w:t>
      </w:r>
      <w:r w:rsidRPr="00D70DF3">
        <w:rPr>
          <w:rFonts w:cs="Arial"/>
          <w:lang w:val="sr-Cyrl-RS"/>
        </w:rPr>
        <w:t xml:space="preserve">, пре почетка </w:t>
      </w:r>
      <w:r w:rsidR="00EF5D1D" w:rsidRPr="005D625B">
        <w:rPr>
          <w:rFonts w:cs="Arial"/>
          <w:lang w:val="sr-Cyrl-CS"/>
        </w:rPr>
        <w:t>услуга</w:t>
      </w:r>
      <w:r w:rsidRPr="00D70DF3">
        <w:rPr>
          <w:rFonts w:cs="Arial"/>
          <w:lang w:val="sr-Cyrl-RS"/>
        </w:rPr>
        <w:t xml:space="preserve"> контроле овешења, </w:t>
      </w:r>
      <w:r w:rsidRPr="00D70DF3">
        <w:rPr>
          <w:rFonts w:cs="Arial"/>
          <w:lang w:val="sr-Latn-CS"/>
        </w:rPr>
        <w:t>на објекту ТЕНТ-Б</w:t>
      </w:r>
      <w:r w:rsidRPr="00D70DF3">
        <w:rPr>
          <w:rFonts w:cs="Arial"/>
          <w:lang w:val="sr-Cyrl-RS"/>
        </w:rPr>
        <w:t>, сагледа динамику неопходну за комплетно извођење активности и одреди</w:t>
      </w:r>
      <w:r w:rsidRPr="00D70DF3">
        <w:rPr>
          <w:rFonts w:cs="Arial"/>
          <w:lang w:val="sr-Latn-CS"/>
        </w:rPr>
        <w:t xml:space="preserve"> позиције</w:t>
      </w:r>
      <w:r w:rsidRPr="00D70DF3">
        <w:rPr>
          <w:rFonts w:cs="Arial"/>
          <w:lang w:val="sr-Cyrl-RS"/>
        </w:rPr>
        <w:t xml:space="preserve"> </w:t>
      </w:r>
      <w:r w:rsidRPr="00D70DF3">
        <w:rPr>
          <w:rFonts w:cs="Arial"/>
          <w:lang w:val="sr-Latn-CS"/>
        </w:rPr>
        <w:t xml:space="preserve">на којима је </w:t>
      </w:r>
      <w:r w:rsidRPr="00D70DF3">
        <w:rPr>
          <w:rFonts w:cs="Arial"/>
          <w:lang w:val="sr-Cyrl-RS"/>
        </w:rPr>
        <w:t xml:space="preserve">у зони овешења </w:t>
      </w:r>
      <w:r w:rsidRPr="00D70DF3">
        <w:rPr>
          <w:rFonts w:cs="Arial"/>
          <w:lang w:val="sr-Latn-CS"/>
        </w:rPr>
        <w:t>неопходно обавити израду скела</w:t>
      </w:r>
      <w:r w:rsidRPr="00D70DF3">
        <w:rPr>
          <w:rFonts w:cs="Arial"/>
          <w:lang w:val="sr-Cyrl-RS"/>
        </w:rPr>
        <w:t>.</w:t>
      </w:r>
      <w:r w:rsidRPr="00D70DF3">
        <w:rPr>
          <w:rFonts w:cs="Arial"/>
          <w:lang w:val="sr-Cyrl-CS"/>
        </w:rPr>
        <w:t xml:space="preserve"> Седам дана пре почетка контроле овешења </w:t>
      </w:r>
      <w:r w:rsidRPr="00D70DF3">
        <w:rPr>
          <w:rFonts w:cs="Arial"/>
        </w:rPr>
        <w:t>(</w:t>
      </w:r>
      <w:r w:rsidRPr="00D70DF3">
        <w:rPr>
          <w:rFonts w:cs="Arial"/>
          <w:lang w:val="sr-Cyrl-RS"/>
        </w:rPr>
        <w:t xml:space="preserve">контрола овешења у топлом стању, пре почетка ремонта Б1, односно Б2) </w:t>
      </w:r>
      <w:r w:rsidR="0040259C">
        <w:rPr>
          <w:rFonts w:cs="Arial"/>
          <w:lang w:val="sr-Cyrl-RS"/>
        </w:rPr>
        <w:t>Изабрани понуђач</w:t>
      </w:r>
      <w:r w:rsidRPr="00D70DF3">
        <w:rPr>
          <w:rFonts w:cs="Arial"/>
          <w:lang w:val="sr-Cyrl-CS"/>
        </w:rPr>
        <w:t xml:space="preserve"> је у обавези да достави наручиоцу списак са позицијама на којима је неопходно обавити израду скела</w:t>
      </w:r>
      <w:r w:rsidRPr="00D70DF3">
        <w:rPr>
          <w:rFonts w:cs="Arial"/>
          <w:lang w:val="sr-Latn-CS"/>
        </w:rPr>
        <w:t xml:space="preserve">. </w:t>
      </w:r>
    </w:p>
    <w:p w:rsidR="00211D9B" w:rsidRPr="00D70DF3" w:rsidRDefault="0040259C" w:rsidP="00B358E4">
      <w:pPr>
        <w:numPr>
          <w:ilvl w:val="0"/>
          <w:numId w:val="29"/>
        </w:numPr>
        <w:tabs>
          <w:tab w:val="clear" w:pos="900"/>
          <w:tab w:val="num" w:pos="720"/>
          <w:tab w:val="num" w:pos="786"/>
        </w:tabs>
        <w:spacing w:before="0" w:after="240"/>
        <w:ind w:left="786" w:hanging="436"/>
        <w:rPr>
          <w:rFonts w:cs="Arial"/>
          <w:lang w:val="sr-Cyrl-RS"/>
        </w:rPr>
      </w:pPr>
      <w:r>
        <w:rPr>
          <w:rFonts w:cs="Arial"/>
          <w:lang w:val="sr-Cyrl-RS"/>
        </w:rPr>
        <w:t>Изабрани понуђач</w:t>
      </w:r>
      <w:r w:rsidR="00211D9B" w:rsidRPr="00D70DF3">
        <w:rPr>
          <w:rFonts w:cs="Arial"/>
          <w:lang w:val="sr-Cyrl-RS"/>
        </w:rPr>
        <w:t xml:space="preserve"> мора организовати своје </w:t>
      </w:r>
      <w:r w:rsidR="00EF5D1D">
        <w:rPr>
          <w:rFonts w:cs="Arial"/>
          <w:lang w:val="sr-Cyrl-CS"/>
        </w:rPr>
        <w:t>услуге</w:t>
      </w:r>
      <w:r w:rsidR="00211D9B" w:rsidRPr="00D70DF3">
        <w:rPr>
          <w:rFonts w:cs="Arial"/>
          <w:lang w:val="sr-Cyrl-RS"/>
        </w:rPr>
        <w:t xml:space="preserve">, тако да у расположивом периоду: пре застоја блока, током периода ремонта и након кретања блока из ремонта обави све активности захтеване техничком спецификацијом. </w:t>
      </w:r>
      <w:r>
        <w:rPr>
          <w:rFonts w:cs="Arial"/>
          <w:lang w:val="sr-Cyrl-RS"/>
        </w:rPr>
        <w:t>Изабрани понуђач</w:t>
      </w:r>
      <w:r w:rsidRPr="00D70DF3">
        <w:rPr>
          <w:rFonts w:cs="Arial"/>
          <w:lang w:val="sr-Latn-CS"/>
        </w:rPr>
        <w:t xml:space="preserve"> </w:t>
      </w:r>
      <w:r w:rsidR="00211D9B" w:rsidRPr="00D70DF3">
        <w:rPr>
          <w:rFonts w:cs="Arial"/>
          <w:lang w:val="sr-Cyrl-RS"/>
        </w:rPr>
        <w:t xml:space="preserve">своје </w:t>
      </w:r>
      <w:r w:rsidR="00EF5D1D" w:rsidRPr="005D625B">
        <w:rPr>
          <w:rFonts w:cs="Arial"/>
          <w:lang w:val="sr-Cyrl-CS"/>
        </w:rPr>
        <w:t>услуг</w:t>
      </w:r>
      <w:r w:rsidR="00EF5D1D">
        <w:rPr>
          <w:rFonts w:cs="Arial"/>
          <w:lang w:val="sr-Cyrl-CS"/>
        </w:rPr>
        <w:t>е</w:t>
      </w:r>
      <w:r w:rsidR="00211D9B" w:rsidRPr="00D70DF3">
        <w:rPr>
          <w:rFonts w:cs="Arial"/>
          <w:lang w:val="sr-Cyrl-RS"/>
        </w:rPr>
        <w:t xml:space="preserve"> у свему мора прилагодити захтеву наручиоца.</w:t>
      </w:r>
      <w:r w:rsidR="00211D9B" w:rsidRPr="00D70DF3">
        <w:rPr>
          <w:rFonts w:cs="Arial"/>
        </w:rPr>
        <w:t xml:space="preserve"> </w:t>
      </w:r>
      <w:r w:rsidR="00211D9B" w:rsidRPr="00D70DF3">
        <w:rPr>
          <w:rFonts w:cs="Arial"/>
          <w:lang w:val="sr-Cyrl-RS"/>
        </w:rPr>
        <w:t>Наручилац задржава право да у случају потребе захтева ангажовање екипе /специјалисте за овешења/ и током викенда и празника, а без додатних трошкова по наручиоца.</w:t>
      </w:r>
    </w:p>
    <w:p w:rsidR="00211D9B" w:rsidRPr="00D70DF3" w:rsidRDefault="00211D9B" w:rsidP="00B358E4">
      <w:pPr>
        <w:numPr>
          <w:ilvl w:val="0"/>
          <w:numId w:val="29"/>
        </w:numPr>
        <w:tabs>
          <w:tab w:val="clear" w:pos="900"/>
          <w:tab w:val="num" w:pos="786"/>
        </w:tabs>
        <w:spacing w:before="0" w:after="240"/>
        <w:ind w:left="786" w:firstLine="0"/>
        <w:rPr>
          <w:rFonts w:cs="Arial"/>
          <w:lang w:val="sr-Cyrl-RS"/>
        </w:rPr>
      </w:pPr>
      <w:r w:rsidRPr="00D70DF3">
        <w:rPr>
          <w:rFonts w:cs="Arial"/>
          <w:lang w:val="sr-Cyrl-RS"/>
        </w:rPr>
        <w:t>Обави</w:t>
      </w:r>
      <w:r w:rsidRPr="00D70DF3">
        <w:rPr>
          <w:rFonts w:cs="Arial"/>
        </w:rPr>
        <w:t xml:space="preserve"> </w:t>
      </w:r>
      <w:r w:rsidRPr="00D70DF3">
        <w:rPr>
          <w:rFonts w:cs="Arial"/>
          <w:lang w:val="sr-Cyrl-RS"/>
        </w:rPr>
        <w:t xml:space="preserve">контролисање, подешавање радног опсега и проверу функционалности на системима овешења главних и помоћних линија </w:t>
      </w:r>
      <w:r w:rsidRPr="00D70DF3">
        <w:rPr>
          <w:rFonts w:cs="Arial"/>
          <w:lang w:val="sr-Latn-CS"/>
        </w:rPr>
        <w:t>паровода</w:t>
      </w:r>
      <w:r w:rsidRPr="00D70DF3">
        <w:rPr>
          <w:rFonts w:cs="Arial"/>
          <w:lang w:val="sr-Cyrl-RS"/>
        </w:rPr>
        <w:t xml:space="preserve"> као и припадајућих цевовода одводњавања и прогревања РА, РБ, РЦ  линија, повезних цевовода прегрејане и међупрегрејане паре и цевовода напојне воде (РЛ-линије), као и цевовода додатног напојног вода ЕКО1А, блока Б1 и Б2, што обухвата  следеће активности: </w:t>
      </w:r>
    </w:p>
    <w:p w:rsidR="00211D9B" w:rsidRPr="00D70DF3" w:rsidRDefault="00211D9B" w:rsidP="00B358E4">
      <w:pPr>
        <w:numPr>
          <w:ilvl w:val="1"/>
          <w:numId w:val="34"/>
        </w:numPr>
        <w:spacing w:before="0"/>
        <w:ind w:firstLine="0"/>
        <w:rPr>
          <w:rFonts w:cs="Arial"/>
          <w:lang w:val="sr-Latn-CS"/>
        </w:rPr>
      </w:pPr>
      <w:r w:rsidRPr="00D70DF3">
        <w:rPr>
          <w:rFonts w:cs="Arial"/>
          <w:lang w:val="sr-Cyrl-CS"/>
        </w:rPr>
        <w:t>Визуелну контролу система овешења, у обиму 100%,</w:t>
      </w:r>
    </w:p>
    <w:p w:rsidR="00211D9B" w:rsidRPr="00D70DF3" w:rsidRDefault="00211D9B" w:rsidP="00B358E4">
      <w:pPr>
        <w:numPr>
          <w:ilvl w:val="1"/>
          <w:numId w:val="34"/>
        </w:numPr>
        <w:spacing w:before="0"/>
        <w:ind w:firstLine="0"/>
        <w:rPr>
          <w:rFonts w:cs="Arial"/>
          <w:lang w:val="sr-Latn-CS"/>
        </w:rPr>
      </w:pPr>
      <w:r w:rsidRPr="00D70DF3">
        <w:rPr>
          <w:rFonts w:cs="Arial"/>
          <w:lang w:val="sr-Cyrl-CS"/>
        </w:rPr>
        <w:t xml:space="preserve">Очитавање и евиденцију свих очитаних вредности положаја овешења </w:t>
      </w:r>
      <w:r w:rsidRPr="00D70DF3">
        <w:rPr>
          <w:rFonts w:cs="Arial"/>
          <w:lang w:val="sr-Cyrl-RS"/>
        </w:rPr>
        <w:t>у топлом стању (режим рада пре заустављања блока и режим рада након кретања блока), у обиму 100%</w:t>
      </w:r>
    </w:p>
    <w:p w:rsidR="00211D9B" w:rsidRPr="00D70DF3" w:rsidRDefault="00211D9B" w:rsidP="00B358E4">
      <w:pPr>
        <w:numPr>
          <w:ilvl w:val="1"/>
          <w:numId w:val="34"/>
        </w:numPr>
        <w:spacing w:before="0"/>
        <w:ind w:firstLine="0"/>
        <w:rPr>
          <w:rFonts w:cs="Arial"/>
          <w:lang w:val="sr-Latn-CS"/>
        </w:rPr>
      </w:pPr>
      <w:r w:rsidRPr="00D70DF3">
        <w:rPr>
          <w:rFonts w:cs="Arial"/>
          <w:lang w:val="sr-Cyrl-RS"/>
        </w:rPr>
        <w:t>Очитавање и евиденцију свих очитаних вредности положаја овешења у хладном стању (током ремонта блока), у обиму 100%</w:t>
      </w:r>
    </w:p>
    <w:p w:rsidR="00211D9B" w:rsidRPr="00D70DF3" w:rsidRDefault="00211D9B" w:rsidP="00B358E4">
      <w:pPr>
        <w:numPr>
          <w:ilvl w:val="1"/>
          <w:numId w:val="34"/>
        </w:numPr>
        <w:spacing w:before="0"/>
        <w:ind w:firstLine="0"/>
        <w:rPr>
          <w:rFonts w:cs="Arial"/>
          <w:lang w:val="sr-Latn-CS"/>
        </w:rPr>
      </w:pPr>
      <w:r w:rsidRPr="00D70DF3">
        <w:rPr>
          <w:rFonts w:cs="Arial"/>
          <w:lang w:val="sr-Cyrl-RS"/>
        </w:rPr>
        <w:lastRenderedPageBreak/>
        <w:t>Евидентирање недостатака и оштећења на овешењима са предлогом санације,</w:t>
      </w:r>
    </w:p>
    <w:p w:rsidR="00211D9B" w:rsidRPr="00D70DF3" w:rsidRDefault="00211D9B" w:rsidP="00B358E4">
      <w:pPr>
        <w:numPr>
          <w:ilvl w:val="1"/>
          <w:numId w:val="34"/>
        </w:numPr>
        <w:spacing w:before="0"/>
        <w:ind w:firstLine="0"/>
        <w:rPr>
          <w:rFonts w:cs="Arial"/>
          <w:lang w:val="sr-Latn-CS"/>
        </w:rPr>
      </w:pPr>
      <w:r w:rsidRPr="00D70DF3">
        <w:rPr>
          <w:rFonts w:cs="Arial"/>
          <w:lang w:val="sr-Cyrl-RS"/>
        </w:rPr>
        <w:t>По потреби, подешавање радног опсега и проверу функционалности овешења,</w:t>
      </w:r>
    </w:p>
    <w:p w:rsidR="00211D9B" w:rsidRPr="00D70DF3" w:rsidRDefault="00211D9B" w:rsidP="00B358E4">
      <w:pPr>
        <w:numPr>
          <w:ilvl w:val="1"/>
          <w:numId w:val="34"/>
        </w:numPr>
        <w:spacing w:before="0"/>
        <w:ind w:firstLine="0"/>
        <w:rPr>
          <w:rFonts w:cs="Arial"/>
          <w:lang w:val="sr-Latn-CS"/>
        </w:rPr>
      </w:pPr>
      <w:r w:rsidRPr="00D70DF3">
        <w:rPr>
          <w:rFonts w:cs="Arial"/>
          <w:lang w:val="sr-Cyrl-RS"/>
        </w:rPr>
        <w:t xml:space="preserve">Достављање техничког решења за санацију уочених </w:t>
      </w:r>
      <w:r w:rsidRPr="00D70DF3">
        <w:rPr>
          <w:rFonts w:cs="Arial"/>
          <w:lang w:val="sr-Cyrl-CS"/>
        </w:rPr>
        <w:t>неправилности или оштећења</w:t>
      </w:r>
      <w:r w:rsidRPr="00D70DF3">
        <w:rPr>
          <w:rFonts w:cs="Arial"/>
        </w:rPr>
        <w:t xml:space="preserve"> </w:t>
      </w:r>
      <w:r w:rsidRPr="00D70DF3">
        <w:rPr>
          <w:rFonts w:cs="Arial"/>
          <w:lang w:val="sr-Cyrl-CS"/>
        </w:rPr>
        <w:t>мањег обима</w:t>
      </w:r>
      <w:r w:rsidRPr="00D70DF3">
        <w:rPr>
          <w:rFonts w:cs="Arial"/>
          <w:lang w:val="sr-Cyrl-RS"/>
        </w:rPr>
        <w:t xml:space="preserve"> на овешењима,</w:t>
      </w:r>
    </w:p>
    <w:p w:rsidR="00211D9B" w:rsidRPr="00D70DF3" w:rsidRDefault="00211D9B" w:rsidP="00B358E4">
      <w:pPr>
        <w:numPr>
          <w:ilvl w:val="1"/>
          <w:numId w:val="34"/>
        </w:numPr>
        <w:spacing w:before="0"/>
        <w:ind w:firstLine="0"/>
        <w:rPr>
          <w:rFonts w:cs="Arial"/>
          <w:lang w:val="sr-Latn-CS"/>
        </w:rPr>
      </w:pPr>
      <w:r w:rsidRPr="00D70DF3">
        <w:rPr>
          <w:rFonts w:cs="Arial"/>
          <w:lang w:val="sr-Cyrl-RS"/>
        </w:rPr>
        <w:t xml:space="preserve">Обавља надзор и даје инструкције, током </w:t>
      </w:r>
      <w:r w:rsidR="00EF5D1D" w:rsidRPr="005D625B">
        <w:rPr>
          <w:rFonts w:cs="Arial"/>
          <w:lang w:val="sr-Cyrl-CS"/>
        </w:rPr>
        <w:t>услуга</w:t>
      </w:r>
      <w:r w:rsidRPr="00D70DF3">
        <w:rPr>
          <w:rFonts w:cs="Arial"/>
          <w:lang w:val="sr-Cyrl-RS"/>
        </w:rPr>
        <w:t xml:space="preserve"> отклањања уочених недостатака,</w:t>
      </w:r>
    </w:p>
    <w:p w:rsidR="00211D9B" w:rsidRPr="00D70DF3" w:rsidRDefault="00211D9B" w:rsidP="00B358E4">
      <w:pPr>
        <w:numPr>
          <w:ilvl w:val="1"/>
          <w:numId w:val="34"/>
        </w:numPr>
        <w:spacing w:before="0"/>
        <w:ind w:firstLine="0"/>
        <w:rPr>
          <w:rFonts w:cs="Arial"/>
          <w:lang w:val="sr-Latn-CS"/>
        </w:rPr>
      </w:pPr>
      <w:r w:rsidRPr="00D70DF3">
        <w:rPr>
          <w:rFonts w:cs="Arial"/>
          <w:lang w:val="sr-Cyrl-RS"/>
        </w:rPr>
        <w:t>Упоређивање пројектних и очитаних резултата,</w:t>
      </w:r>
    </w:p>
    <w:p w:rsidR="00211D9B" w:rsidRPr="00D70DF3" w:rsidRDefault="00211D9B" w:rsidP="00B358E4">
      <w:pPr>
        <w:numPr>
          <w:ilvl w:val="1"/>
          <w:numId w:val="34"/>
        </w:numPr>
        <w:spacing w:before="0"/>
        <w:ind w:firstLine="0"/>
        <w:rPr>
          <w:rFonts w:cs="Arial"/>
          <w:lang w:val="sr-Latn-CS"/>
        </w:rPr>
      </w:pPr>
      <w:r w:rsidRPr="00D70DF3">
        <w:rPr>
          <w:rFonts w:cs="Arial"/>
          <w:lang w:val="sr-Cyrl-RS"/>
        </w:rPr>
        <w:t xml:space="preserve">Предлог даљих мера на основу констатованог стања. </w:t>
      </w:r>
    </w:p>
    <w:p w:rsidR="00211D9B" w:rsidRPr="00D70DF3" w:rsidRDefault="00211D9B" w:rsidP="00B358E4">
      <w:pPr>
        <w:numPr>
          <w:ilvl w:val="0"/>
          <w:numId w:val="29"/>
        </w:numPr>
        <w:tabs>
          <w:tab w:val="clear" w:pos="900"/>
          <w:tab w:val="num" w:pos="786"/>
          <w:tab w:val="num" w:pos="851"/>
        </w:tabs>
        <w:spacing w:before="240"/>
        <w:ind w:left="786" w:firstLine="0"/>
        <w:rPr>
          <w:rFonts w:cs="Arial"/>
          <w:lang w:val="sr-Cyrl-RS"/>
        </w:rPr>
      </w:pPr>
      <w:r w:rsidRPr="00D70DF3">
        <w:rPr>
          <w:rFonts w:cs="Arial"/>
          <w:lang w:val="sr-Cyrl-RS"/>
        </w:rPr>
        <w:t>Системи о</w:t>
      </w:r>
      <w:r w:rsidRPr="00D70DF3">
        <w:rPr>
          <w:rFonts w:cs="Arial"/>
          <w:lang w:val="sr-Latn-CS"/>
        </w:rPr>
        <w:t>вешења</w:t>
      </w:r>
      <w:r w:rsidRPr="00D70DF3">
        <w:rPr>
          <w:rFonts w:cs="Arial"/>
        </w:rPr>
        <w:t xml:space="preserve"> главних и помоћних линија</w:t>
      </w:r>
      <w:r w:rsidRPr="00D70DF3">
        <w:rPr>
          <w:rFonts w:cs="Arial"/>
          <w:lang w:val="sr-Cyrl-RS"/>
        </w:rPr>
        <w:t>, обухватају комплетне линије и огранке линија, на</w:t>
      </w:r>
      <w:r w:rsidRPr="00D70DF3">
        <w:rPr>
          <w:rFonts w:cs="Arial"/>
          <w:lang w:val="sr-Latn-CS"/>
        </w:rPr>
        <w:t xml:space="preserve"> </w:t>
      </w:r>
      <w:r w:rsidRPr="00D70DF3">
        <w:rPr>
          <w:rFonts w:cs="Arial"/>
          <w:lang w:val="sr-Cyrl-RS"/>
        </w:rPr>
        <w:t xml:space="preserve">пароводима </w:t>
      </w:r>
      <w:r w:rsidRPr="00D70DF3">
        <w:rPr>
          <w:rFonts w:cs="Arial"/>
          <w:lang w:val="sr-Latn-CS"/>
        </w:rPr>
        <w:t xml:space="preserve">РА, РБ, РЦ </w:t>
      </w:r>
      <w:r w:rsidRPr="00D70DF3">
        <w:rPr>
          <w:rFonts w:cs="Arial"/>
          <w:lang w:val="sr-Cyrl-CS"/>
        </w:rPr>
        <w:t xml:space="preserve">линије, </w:t>
      </w:r>
      <w:r w:rsidRPr="00D70DF3">
        <w:rPr>
          <w:rFonts w:cs="Arial"/>
          <w:lang w:val="sr-Latn-CS"/>
        </w:rPr>
        <w:t>повезни</w:t>
      </w:r>
      <w:r w:rsidRPr="00D70DF3">
        <w:rPr>
          <w:rFonts w:cs="Arial"/>
          <w:lang w:val="sr-Cyrl-RS"/>
        </w:rPr>
        <w:t>м</w:t>
      </w:r>
      <w:r w:rsidRPr="00D70DF3">
        <w:rPr>
          <w:rFonts w:cs="Arial"/>
          <w:lang w:val="sr-Latn-CS"/>
        </w:rPr>
        <w:t xml:space="preserve"> цевовод</w:t>
      </w:r>
      <w:r w:rsidRPr="00D70DF3">
        <w:rPr>
          <w:rFonts w:cs="Arial"/>
          <w:lang w:val="sr-Cyrl-RS"/>
        </w:rPr>
        <w:t>има</w:t>
      </w:r>
      <w:r w:rsidRPr="00D70DF3">
        <w:rPr>
          <w:rFonts w:cs="Arial"/>
          <w:lang w:val="sr-Latn-CS"/>
        </w:rPr>
        <w:t xml:space="preserve"> прегрејане и међупрегрејане паре</w:t>
      </w:r>
      <w:r w:rsidRPr="00D70DF3">
        <w:rPr>
          <w:rFonts w:cs="Arial"/>
          <w:lang w:val="sr-Cyrl-RS"/>
        </w:rPr>
        <w:t xml:space="preserve">, </w:t>
      </w:r>
      <w:r w:rsidRPr="00D70DF3">
        <w:rPr>
          <w:rFonts w:cs="Arial"/>
          <w:lang w:val="sr-Latn-CS"/>
        </w:rPr>
        <w:t>цевовод</w:t>
      </w:r>
      <w:r w:rsidRPr="00D70DF3">
        <w:rPr>
          <w:rFonts w:cs="Arial"/>
          <w:lang w:val="sr-Cyrl-RS"/>
        </w:rPr>
        <w:t>има</w:t>
      </w:r>
      <w:r w:rsidRPr="00D70DF3">
        <w:rPr>
          <w:rFonts w:cs="Arial"/>
          <w:lang w:val="sr-Latn-CS"/>
        </w:rPr>
        <w:t xml:space="preserve"> напојне воде (РЛ-линије)</w:t>
      </w:r>
      <w:r w:rsidRPr="00D70DF3">
        <w:rPr>
          <w:rFonts w:cs="Arial"/>
          <w:lang w:val="sr-Cyrl-RS"/>
        </w:rPr>
        <w:t>, блока Б1 и Б2 и цевоводима додатног напојног вода ЕКО1А,</w:t>
      </w:r>
      <w:r w:rsidRPr="00D70DF3">
        <w:rPr>
          <w:rFonts w:cs="Arial"/>
          <w:lang w:val="sr-Latn-CS"/>
        </w:rPr>
        <w:t xml:space="preserve"> </w:t>
      </w:r>
      <w:r w:rsidRPr="00D70DF3">
        <w:rPr>
          <w:rFonts w:cs="Arial"/>
        </w:rPr>
        <w:t>на блоку Б1</w:t>
      </w:r>
      <w:r w:rsidRPr="00D70DF3">
        <w:rPr>
          <w:rFonts w:cs="Arial"/>
          <w:lang w:val="sr-Cyrl-RS"/>
        </w:rPr>
        <w:t>, следећих технолошких ознака:</w:t>
      </w:r>
    </w:p>
    <w:p w:rsidR="00211D9B" w:rsidRPr="00D70DF3" w:rsidRDefault="00211D9B" w:rsidP="00B358E4">
      <w:pPr>
        <w:numPr>
          <w:ilvl w:val="1"/>
          <w:numId w:val="34"/>
        </w:numPr>
        <w:spacing w:before="0"/>
        <w:ind w:firstLine="0"/>
        <w:rPr>
          <w:rFonts w:cs="Arial"/>
          <w:lang w:val="sr-Latn-CS"/>
        </w:rPr>
      </w:pPr>
      <w:r w:rsidRPr="00D70DF3">
        <w:rPr>
          <w:rFonts w:cs="Arial"/>
          <w:lang w:val="sr-Latn-CS"/>
        </w:rPr>
        <w:t>РА</w:t>
      </w:r>
      <w:r w:rsidRPr="00D70DF3">
        <w:rPr>
          <w:rFonts w:cs="Arial"/>
          <w:lang w:val="sr-Cyrl-RS"/>
        </w:rPr>
        <w:t xml:space="preserve"> линија</w:t>
      </w:r>
      <w:r w:rsidRPr="00D70DF3">
        <w:rPr>
          <w:rFonts w:cs="Arial"/>
          <w:lang w:val="sr-Latn-CS"/>
        </w:rPr>
        <w:t xml:space="preserve"> (</w:t>
      </w:r>
      <w:r w:rsidRPr="00D70DF3">
        <w:rPr>
          <w:rFonts w:cs="Arial"/>
          <w:lang w:val="sr-Cyrl-RS"/>
        </w:rPr>
        <w:t>Р</w:t>
      </w:r>
      <w:r w:rsidRPr="00D70DF3">
        <w:rPr>
          <w:rFonts w:cs="Arial"/>
          <w:lang w:val="sr-Latn-CS"/>
        </w:rPr>
        <w:t xml:space="preserve">A 1, </w:t>
      </w:r>
      <w:r w:rsidRPr="00D70DF3">
        <w:rPr>
          <w:rFonts w:cs="Arial"/>
          <w:lang w:val="sr-Cyrl-RS"/>
        </w:rPr>
        <w:t>Р</w:t>
      </w:r>
      <w:r w:rsidRPr="00D70DF3">
        <w:rPr>
          <w:rFonts w:cs="Arial"/>
          <w:lang w:val="sr-Latn-CS"/>
        </w:rPr>
        <w:t xml:space="preserve">A 2, </w:t>
      </w:r>
      <w:r w:rsidRPr="00D70DF3">
        <w:rPr>
          <w:rFonts w:cs="Arial"/>
          <w:lang w:val="sr-Cyrl-RS"/>
        </w:rPr>
        <w:t>Р</w:t>
      </w:r>
      <w:r w:rsidRPr="00D70DF3">
        <w:rPr>
          <w:rFonts w:cs="Arial"/>
          <w:lang w:val="sr-Latn-CS"/>
        </w:rPr>
        <w:t xml:space="preserve">A 3, </w:t>
      </w:r>
      <w:r w:rsidRPr="00D70DF3">
        <w:rPr>
          <w:rFonts w:cs="Arial"/>
          <w:lang w:val="sr-Cyrl-RS"/>
        </w:rPr>
        <w:t>Р</w:t>
      </w:r>
      <w:r w:rsidRPr="00D70DF3">
        <w:rPr>
          <w:rFonts w:cs="Arial"/>
          <w:lang w:val="sr-Latn-CS"/>
        </w:rPr>
        <w:t xml:space="preserve">A 4, RA 10, RA 20, </w:t>
      </w:r>
      <w:r w:rsidRPr="00D70DF3">
        <w:rPr>
          <w:rFonts w:cs="Arial"/>
          <w:lang w:val="sr-Cyrl-RS"/>
        </w:rPr>
        <w:t>Р</w:t>
      </w:r>
      <w:r w:rsidRPr="00D70DF3">
        <w:rPr>
          <w:rFonts w:cs="Arial"/>
          <w:lang w:val="sr-Latn-CS"/>
        </w:rPr>
        <w:t xml:space="preserve">A 30, </w:t>
      </w:r>
      <w:r w:rsidRPr="00D70DF3">
        <w:rPr>
          <w:rFonts w:cs="Arial"/>
          <w:lang w:val="sr-Cyrl-RS"/>
        </w:rPr>
        <w:t>Р</w:t>
      </w:r>
      <w:r w:rsidRPr="00D70DF3">
        <w:rPr>
          <w:rFonts w:cs="Arial"/>
          <w:lang w:val="sr-Latn-CS"/>
        </w:rPr>
        <w:t xml:space="preserve">A 40, </w:t>
      </w:r>
      <w:r w:rsidRPr="00D70DF3">
        <w:rPr>
          <w:rFonts w:cs="Arial"/>
          <w:lang w:val="sr-Cyrl-RS"/>
        </w:rPr>
        <w:t>Р</w:t>
      </w:r>
      <w:r w:rsidRPr="00D70DF3">
        <w:rPr>
          <w:rFonts w:cs="Arial"/>
          <w:lang w:val="sr-Latn-CS"/>
        </w:rPr>
        <w:t xml:space="preserve">A 50, </w:t>
      </w:r>
      <w:r w:rsidRPr="00D70DF3">
        <w:rPr>
          <w:rFonts w:cs="Arial"/>
          <w:lang w:val="sr-Cyrl-RS"/>
        </w:rPr>
        <w:t>Р</w:t>
      </w:r>
      <w:r w:rsidRPr="00D70DF3">
        <w:rPr>
          <w:rFonts w:cs="Arial"/>
          <w:lang w:val="sr-Latn-CS"/>
        </w:rPr>
        <w:t xml:space="preserve">A 60, </w:t>
      </w:r>
      <w:r w:rsidRPr="00D70DF3">
        <w:rPr>
          <w:rFonts w:cs="Arial"/>
          <w:lang w:val="sr-Cyrl-RS"/>
        </w:rPr>
        <w:t>Р</w:t>
      </w:r>
      <w:r w:rsidRPr="00D70DF3">
        <w:rPr>
          <w:rFonts w:cs="Arial"/>
          <w:lang w:val="sr-Latn-CS"/>
        </w:rPr>
        <w:t xml:space="preserve">A 70, </w:t>
      </w:r>
      <w:r w:rsidRPr="00D70DF3">
        <w:rPr>
          <w:rFonts w:cs="Arial"/>
          <w:lang w:val="sr-Cyrl-RS"/>
        </w:rPr>
        <w:t>Р</w:t>
      </w:r>
      <w:r w:rsidRPr="00D70DF3">
        <w:rPr>
          <w:rFonts w:cs="Arial"/>
          <w:lang w:val="sr-Latn-CS"/>
        </w:rPr>
        <w:t xml:space="preserve">A 31, </w:t>
      </w:r>
      <w:r w:rsidRPr="00D70DF3">
        <w:rPr>
          <w:rFonts w:cs="Arial"/>
          <w:lang w:val="sr-Cyrl-RS"/>
        </w:rPr>
        <w:t>Р</w:t>
      </w:r>
      <w:r w:rsidRPr="00D70DF3">
        <w:rPr>
          <w:rFonts w:cs="Arial"/>
          <w:lang w:val="sr-Latn-CS"/>
        </w:rPr>
        <w:t xml:space="preserve">A 32, </w:t>
      </w:r>
      <w:r w:rsidRPr="00D70DF3">
        <w:rPr>
          <w:rFonts w:cs="Arial"/>
          <w:lang w:val="sr-Cyrl-RS"/>
        </w:rPr>
        <w:t>Р</w:t>
      </w:r>
      <w:r w:rsidRPr="00D70DF3">
        <w:rPr>
          <w:rFonts w:cs="Arial"/>
          <w:lang w:val="sr-Latn-CS"/>
        </w:rPr>
        <w:t xml:space="preserve">A 33, </w:t>
      </w:r>
      <w:r w:rsidRPr="00D70DF3">
        <w:rPr>
          <w:rFonts w:cs="Arial"/>
          <w:lang w:val="sr-Cyrl-RS"/>
        </w:rPr>
        <w:t>Р</w:t>
      </w:r>
      <w:r w:rsidRPr="00D70DF3">
        <w:rPr>
          <w:rFonts w:cs="Arial"/>
          <w:lang w:val="sr-Latn-CS"/>
        </w:rPr>
        <w:t>A 34</w:t>
      </w:r>
      <w:r w:rsidRPr="00D70DF3">
        <w:rPr>
          <w:rFonts w:cs="Arial"/>
          <w:lang w:val="sr-Cyrl-RS"/>
        </w:rPr>
        <w:t>, Р</w:t>
      </w:r>
      <w:r w:rsidRPr="00D70DF3">
        <w:rPr>
          <w:rFonts w:cs="Arial"/>
          <w:lang w:val="sr-Latn-CS"/>
        </w:rPr>
        <w:t>A</w:t>
      </w:r>
      <w:r w:rsidRPr="00D70DF3">
        <w:rPr>
          <w:rFonts w:cs="Arial"/>
          <w:lang w:val="sr-Cyrl-RS"/>
        </w:rPr>
        <w:t xml:space="preserve"> 35, РА 300, РА 301, РА 302</w:t>
      </w:r>
      <w:r w:rsidRPr="00D70DF3">
        <w:rPr>
          <w:rFonts w:cs="Arial"/>
          <w:lang w:val="sr-Latn-CS"/>
        </w:rPr>
        <w:t>),</w:t>
      </w:r>
    </w:p>
    <w:p w:rsidR="00211D9B" w:rsidRPr="00D70DF3" w:rsidRDefault="00211D9B" w:rsidP="00B358E4">
      <w:pPr>
        <w:numPr>
          <w:ilvl w:val="1"/>
          <w:numId w:val="34"/>
        </w:numPr>
        <w:spacing w:before="0"/>
        <w:ind w:firstLine="0"/>
        <w:rPr>
          <w:rFonts w:cs="Arial"/>
          <w:lang w:val="sr-Latn-CS"/>
        </w:rPr>
      </w:pPr>
      <w:r w:rsidRPr="00D70DF3">
        <w:rPr>
          <w:rFonts w:cs="Arial"/>
          <w:lang w:val="sr-Latn-CS"/>
        </w:rPr>
        <w:t>РБ</w:t>
      </w:r>
      <w:r w:rsidRPr="00D70DF3">
        <w:rPr>
          <w:rFonts w:cs="Arial"/>
          <w:lang w:val="sr-Cyrl-RS"/>
        </w:rPr>
        <w:t xml:space="preserve"> линија (</w:t>
      </w:r>
      <w:r w:rsidRPr="00D70DF3">
        <w:rPr>
          <w:rFonts w:cs="Arial"/>
          <w:lang w:val="sr-Latn-CS"/>
        </w:rPr>
        <w:t>РБ</w:t>
      </w:r>
      <w:r w:rsidRPr="00D70DF3">
        <w:rPr>
          <w:rFonts w:cs="Arial"/>
          <w:lang w:val="sr-Cyrl-RS"/>
        </w:rPr>
        <w:t xml:space="preserve"> 1, </w:t>
      </w:r>
      <w:r w:rsidRPr="00D70DF3">
        <w:rPr>
          <w:rFonts w:cs="Arial"/>
          <w:lang w:val="sr-Latn-CS"/>
        </w:rPr>
        <w:t>РБ</w:t>
      </w:r>
      <w:r w:rsidRPr="00D70DF3">
        <w:rPr>
          <w:rFonts w:cs="Arial"/>
          <w:lang w:val="sr-Cyrl-RS"/>
        </w:rPr>
        <w:t xml:space="preserve"> 2, </w:t>
      </w:r>
      <w:r w:rsidRPr="00D70DF3">
        <w:rPr>
          <w:rFonts w:cs="Arial"/>
          <w:lang w:val="sr-Latn-CS"/>
        </w:rPr>
        <w:t>РБ</w:t>
      </w:r>
      <w:r w:rsidRPr="00D70DF3">
        <w:rPr>
          <w:rFonts w:cs="Arial"/>
          <w:lang w:val="sr-Cyrl-RS"/>
        </w:rPr>
        <w:t xml:space="preserve"> 3, </w:t>
      </w:r>
      <w:r w:rsidRPr="00D70DF3">
        <w:rPr>
          <w:rFonts w:cs="Arial"/>
          <w:lang w:val="sr-Latn-CS"/>
        </w:rPr>
        <w:t>РБ</w:t>
      </w:r>
      <w:r w:rsidRPr="00D70DF3">
        <w:rPr>
          <w:rFonts w:cs="Arial"/>
          <w:lang w:val="sr-Cyrl-RS"/>
        </w:rPr>
        <w:t xml:space="preserve"> 4, </w:t>
      </w:r>
      <w:r w:rsidRPr="00D70DF3">
        <w:rPr>
          <w:rFonts w:cs="Arial"/>
          <w:lang w:val="sr-Latn-CS"/>
        </w:rPr>
        <w:t>РБ</w:t>
      </w:r>
      <w:r w:rsidRPr="00D70DF3">
        <w:rPr>
          <w:rFonts w:cs="Arial"/>
          <w:lang w:val="sr-Cyrl-RS"/>
        </w:rPr>
        <w:t xml:space="preserve"> 10, </w:t>
      </w:r>
      <w:r w:rsidRPr="00D70DF3">
        <w:rPr>
          <w:rFonts w:cs="Arial"/>
          <w:lang w:val="sr-Latn-CS"/>
        </w:rPr>
        <w:t>РБ</w:t>
      </w:r>
      <w:r w:rsidRPr="00D70DF3">
        <w:rPr>
          <w:rFonts w:cs="Arial"/>
          <w:lang w:val="sr-Cyrl-RS"/>
        </w:rPr>
        <w:t xml:space="preserve"> 20, </w:t>
      </w:r>
      <w:r w:rsidRPr="00D70DF3">
        <w:rPr>
          <w:rFonts w:cs="Arial"/>
          <w:lang w:val="sr-Latn-CS"/>
        </w:rPr>
        <w:t>РБ</w:t>
      </w:r>
      <w:r w:rsidRPr="00D70DF3">
        <w:rPr>
          <w:rFonts w:cs="Arial"/>
          <w:lang w:val="sr-Cyrl-RS"/>
        </w:rPr>
        <w:t xml:space="preserve"> 11, </w:t>
      </w:r>
      <w:r w:rsidRPr="00D70DF3">
        <w:rPr>
          <w:rFonts w:cs="Arial"/>
          <w:lang w:val="sr-Latn-CS"/>
        </w:rPr>
        <w:t>РБ</w:t>
      </w:r>
      <w:r w:rsidRPr="00D70DF3">
        <w:rPr>
          <w:rFonts w:cs="Arial"/>
          <w:lang w:val="sr-Cyrl-RS"/>
        </w:rPr>
        <w:t xml:space="preserve"> 12, </w:t>
      </w:r>
      <w:r w:rsidRPr="00D70DF3">
        <w:rPr>
          <w:rFonts w:cs="Arial"/>
          <w:lang w:val="sr-Latn-CS"/>
        </w:rPr>
        <w:t>РБ</w:t>
      </w:r>
      <w:r w:rsidRPr="00D70DF3">
        <w:rPr>
          <w:rFonts w:cs="Arial"/>
          <w:lang w:val="sr-Cyrl-RS"/>
        </w:rPr>
        <w:t xml:space="preserve"> 21, </w:t>
      </w:r>
      <w:r w:rsidRPr="00D70DF3">
        <w:rPr>
          <w:rFonts w:cs="Arial"/>
          <w:lang w:val="sr-Latn-CS"/>
        </w:rPr>
        <w:t>РБ</w:t>
      </w:r>
      <w:r w:rsidRPr="00D70DF3">
        <w:rPr>
          <w:rFonts w:cs="Arial"/>
          <w:lang w:val="sr-Cyrl-RS"/>
        </w:rPr>
        <w:t xml:space="preserve"> 22, </w:t>
      </w:r>
      <w:r w:rsidRPr="00D70DF3">
        <w:rPr>
          <w:rFonts w:cs="Arial"/>
          <w:lang w:val="sr-Latn-CS"/>
        </w:rPr>
        <w:t>РБ</w:t>
      </w:r>
      <w:r w:rsidRPr="00D70DF3">
        <w:rPr>
          <w:rFonts w:cs="Arial"/>
          <w:lang w:val="sr-Cyrl-RS"/>
        </w:rPr>
        <w:t xml:space="preserve"> 30, </w:t>
      </w:r>
      <w:r w:rsidRPr="00D70DF3">
        <w:rPr>
          <w:rFonts w:cs="Arial"/>
          <w:lang w:val="sr-Latn-CS"/>
        </w:rPr>
        <w:t>РБ</w:t>
      </w:r>
      <w:r w:rsidRPr="00D70DF3">
        <w:rPr>
          <w:rFonts w:cs="Arial"/>
          <w:lang w:val="sr-Cyrl-RS"/>
        </w:rPr>
        <w:t xml:space="preserve"> 31, </w:t>
      </w:r>
      <w:r w:rsidRPr="00D70DF3">
        <w:rPr>
          <w:rFonts w:cs="Arial"/>
          <w:lang w:val="sr-Latn-CS"/>
        </w:rPr>
        <w:t>РБ</w:t>
      </w:r>
      <w:r w:rsidRPr="00D70DF3">
        <w:rPr>
          <w:rFonts w:cs="Arial"/>
          <w:lang w:val="sr-Cyrl-RS"/>
        </w:rPr>
        <w:t xml:space="preserve">32, </w:t>
      </w:r>
      <w:r w:rsidRPr="00D70DF3">
        <w:rPr>
          <w:rFonts w:cs="Arial"/>
          <w:lang w:val="sr-Latn-CS"/>
        </w:rPr>
        <w:t>РБ</w:t>
      </w:r>
      <w:r w:rsidRPr="00D70DF3">
        <w:rPr>
          <w:rFonts w:cs="Arial"/>
          <w:lang w:val="sr-Cyrl-RS"/>
        </w:rPr>
        <w:t xml:space="preserve"> 40, </w:t>
      </w:r>
      <w:r w:rsidRPr="00D70DF3">
        <w:rPr>
          <w:rFonts w:cs="Arial"/>
          <w:lang w:val="sr-Latn-CS"/>
        </w:rPr>
        <w:t>РБ</w:t>
      </w:r>
      <w:r w:rsidRPr="00D70DF3">
        <w:rPr>
          <w:rFonts w:cs="Arial"/>
          <w:lang w:val="sr-Cyrl-RS"/>
        </w:rPr>
        <w:t xml:space="preserve"> 50, </w:t>
      </w:r>
      <w:r w:rsidRPr="00D70DF3">
        <w:rPr>
          <w:rFonts w:cs="Arial"/>
          <w:lang w:val="sr-Latn-CS"/>
        </w:rPr>
        <w:t>РБ</w:t>
      </w:r>
      <w:r w:rsidRPr="00D70DF3">
        <w:rPr>
          <w:rFonts w:cs="Arial"/>
          <w:lang w:val="sr-Cyrl-RS"/>
        </w:rPr>
        <w:t xml:space="preserve"> 60, </w:t>
      </w:r>
      <w:r w:rsidRPr="00D70DF3">
        <w:rPr>
          <w:rFonts w:cs="Arial"/>
          <w:lang w:val="sr-Latn-CS"/>
        </w:rPr>
        <w:t>РБ</w:t>
      </w:r>
      <w:r w:rsidRPr="00D70DF3">
        <w:rPr>
          <w:rFonts w:cs="Arial"/>
          <w:lang w:val="sr-Cyrl-RS"/>
        </w:rPr>
        <w:t xml:space="preserve"> 70, </w:t>
      </w:r>
      <w:r w:rsidRPr="00D70DF3">
        <w:rPr>
          <w:rFonts w:cs="Arial"/>
          <w:lang w:val="sr-Latn-CS"/>
        </w:rPr>
        <w:t>РБ</w:t>
      </w:r>
      <w:r w:rsidRPr="00D70DF3">
        <w:rPr>
          <w:rFonts w:cs="Arial"/>
          <w:lang w:val="sr-Cyrl-RS"/>
        </w:rPr>
        <w:t xml:space="preserve"> 100, </w:t>
      </w:r>
      <w:r w:rsidRPr="00D70DF3">
        <w:rPr>
          <w:rFonts w:cs="Arial"/>
          <w:lang w:val="sr-Latn-CS"/>
        </w:rPr>
        <w:t>РБ</w:t>
      </w:r>
      <w:r w:rsidRPr="00D70DF3">
        <w:rPr>
          <w:rFonts w:cs="Arial"/>
          <w:lang w:val="sr-Cyrl-RS"/>
        </w:rPr>
        <w:t xml:space="preserve"> 110, </w:t>
      </w:r>
      <w:r w:rsidRPr="00D70DF3">
        <w:rPr>
          <w:rFonts w:cs="Arial"/>
          <w:lang w:val="sr-Latn-CS"/>
        </w:rPr>
        <w:t>РБ</w:t>
      </w:r>
      <w:r w:rsidRPr="00D70DF3">
        <w:rPr>
          <w:rFonts w:cs="Arial"/>
          <w:lang w:val="sr-Cyrl-RS"/>
        </w:rPr>
        <w:t xml:space="preserve"> 111, </w:t>
      </w:r>
      <w:r w:rsidRPr="00D70DF3">
        <w:rPr>
          <w:rFonts w:cs="Arial"/>
          <w:lang w:val="sr-Latn-CS"/>
        </w:rPr>
        <w:t>РБ</w:t>
      </w:r>
      <w:r w:rsidRPr="00D70DF3">
        <w:rPr>
          <w:rFonts w:cs="Arial"/>
          <w:lang w:val="sr-Cyrl-RS"/>
        </w:rPr>
        <w:t xml:space="preserve"> 120, </w:t>
      </w:r>
      <w:r w:rsidRPr="00D70DF3">
        <w:rPr>
          <w:rFonts w:cs="Arial"/>
          <w:lang w:val="sr-Latn-CS"/>
        </w:rPr>
        <w:t>РБ</w:t>
      </w:r>
      <w:r w:rsidRPr="00D70DF3">
        <w:rPr>
          <w:rFonts w:cs="Arial"/>
          <w:lang w:val="sr-Cyrl-RS"/>
        </w:rPr>
        <w:t xml:space="preserve"> 131, </w:t>
      </w:r>
      <w:r w:rsidRPr="00D70DF3">
        <w:rPr>
          <w:rFonts w:cs="Arial"/>
          <w:lang w:val="sr-Latn-CS"/>
        </w:rPr>
        <w:t>РБ</w:t>
      </w:r>
      <w:r w:rsidRPr="00D70DF3">
        <w:rPr>
          <w:rFonts w:cs="Arial"/>
          <w:lang w:val="sr-Cyrl-RS"/>
        </w:rPr>
        <w:t xml:space="preserve"> 300, </w:t>
      </w:r>
      <w:r w:rsidRPr="00D70DF3">
        <w:rPr>
          <w:rFonts w:cs="Arial"/>
          <w:lang w:val="sr-Latn-CS"/>
        </w:rPr>
        <w:t>РБ</w:t>
      </w:r>
      <w:r w:rsidRPr="00D70DF3">
        <w:rPr>
          <w:rFonts w:cs="Arial"/>
          <w:lang w:val="sr-Cyrl-RS"/>
        </w:rPr>
        <w:t xml:space="preserve"> 301, </w:t>
      </w:r>
      <w:r w:rsidRPr="00D70DF3">
        <w:rPr>
          <w:rFonts w:cs="Arial"/>
          <w:lang w:val="sr-Latn-CS"/>
        </w:rPr>
        <w:t>РБ</w:t>
      </w:r>
      <w:r w:rsidRPr="00D70DF3">
        <w:rPr>
          <w:rFonts w:cs="Arial"/>
          <w:lang w:val="sr-Cyrl-RS"/>
        </w:rPr>
        <w:t xml:space="preserve"> 302, </w:t>
      </w:r>
      <w:r w:rsidRPr="00D70DF3">
        <w:rPr>
          <w:rFonts w:cs="Arial"/>
          <w:lang w:val="sr-Latn-CS"/>
        </w:rPr>
        <w:t>РБ</w:t>
      </w:r>
      <w:r w:rsidRPr="00D70DF3">
        <w:rPr>
          <w:rFonts w:cs="Arial"/>
          <w:lang w:val="sr-Cyrl-RS"/>
        </w:rPr>
        <w:t xml:space="preserve"> 303, </w:t>
      </w:r>
      <w:r w:rsidRPr="00D70DF3">
        <w:rPr>
          <w:rFonts w:cs="Arial"/>
          <w:lang w:val="sr-Latn-CS"/>
        </w:rPr>
        <w:t>РБ</w:t>
      </w:r>
      <w:r w:rsidRPr="00D70DF3">
        <w:rPr>
          <w:rFonts w:cs="Arial"/>
          <w:lang w:val="sr-Cyrl-RS"/>
        </w:rPr>
        <w:t xml:space="preserve"> 310, </w:t>
      </w:r>
      <w:r w:rsidRPr="00D70DF3">
        <w:rPr>
          <w:rFonts w:cs="Arial"/>
          <w:lang w:val="sr-Latn-CS"/>
        </w:rPr>
        <w:t>РБ</w:t>
      </w:r>
      <w:r w:rsidRPr="00D70DF3">
        <w:rPr>
          <w:rFonts w:cs="Arial"/>
          <w:lang w:val="sr-Cyrl-RS"/>
        </w:rPr>
        <w:t xml:space="preserve"> 311, </w:t>
      </w:r>
      <w:r w:rsidRPr="00D70DF3">
        <w:rPr>
          <w:rFonts w:cs="Arial"/>
          <w:lang w:val="sr-Latn-CS"/>
        </w:rPr>
        <w:t>РБ</w:t>
      </w:r>
      <w:r w:rsidRPr="00D70DF3">
        <w:rPr>
          <w:rFonts w:cs="Arial"/>
          <w:lang w:val="sr-Cyrl-RS"/>
        </w:rPr>
        <w:t xml:space="preserve"> 320, </w:t>
      </w:r>
      <w:r w:rsidRPr="00D70DF3">
        <w:rPr>
          <w:rFonts w:cs="Arial"/>
          <w:lang w:val="sr-Latn-CS"/>
        </w:rPr>
        <w:t>РБ</w:t>
      </w:r>
      <w:r w:rsidRPr="00D70DF3">
        <w:rPr>
          <w:rFonts w:cs="Arial"/>
          <w:lang w:val="sr-Cyrl-RS"/>
        </w:rPr>
        <w:t xml:space="preserve"> 321,</w:t>
      </w:r>
      <w:r w:rsidRPr="00D70DF3">
        <w:rPr>
          <w:rFonts w:cs="Arial"/>
          <w:lang w:val="sr-Latn-CS"/>
        </w:rPr>
        <w:t xml:space="preserve"> РБ</w:t>
      </w:r>
      <w:r w:rsidRPr="00D70DF3">
        <w:rPr>
          <w:rFonts w:cs="Arial"/>
          <w:lang w:val="sr-Cyrl-RS"/>
        </w:rPr>
        <w:t xml:space="preserve"> 330)</w:t>
      </w:r>
      <w:r w:rsidRPr="00D70DF3">
        <w:rPr>
          <w:rFonts w:cs="Arial"/>
          <w:lang w:val="sr-Latn-CS"/>
        </w:rPr>
        <w:t xml:space="preserve">, </w:t>
      </w:r>
    </w:p>
    <w:p w:rsidR="00211D9B" w:rsidRPr="00D70DF3" w:rsidRDefault="00211D9B" w:rsidP="00B358E4">
      <w:pPr>
        <w:numPr>
          <w:ilvl w:val="1"/>
          <w:numId w:val="34"/>
        </w:numPr>
        <w:spacing w:before="0"/>
        <w:ind w:firstLine="0"/>
        <w:rPr>
          <w:rFonts w:cs="Arial"/>
          <w:lang w:val="sr-Latn-CS"/>
        </w:rPr>
      </w:pPr>
      <w:r w:rsidRPr="00D70DF3">
        <w:rPr>
          <w:rFonts w:cs="Arial"/>
          <w:lang w:val="sr-Latn-CS"/>
        </w:rPr>
        <w:t xml:space="preserve">РЦ </w:t>
      </w:r>
      <w:r w:rsidRPr="00D70DF3">
        <w:rPr>
          <w:rFonts w:cs="Arial"/>
          <w:lang w:val="sr-Cyrl-RS"/>
        </w:rPr>
        <w:t xml:space="preserve">– </w:t>
      </w:r>
      <w:r w:rsidRPr="00D70DF3">
        <w:rPr>
          <w:rFonts w:cs="Arial"/>
          <w:lang w:val="sr-Cyrl-CS"/>
        </w:rPr>
        <w:t xml:space="preserve">линија (РЦ 1, РЦ 2, РЦ 3, РЦ 4, РЦ 11, РЦ 12, РЦ 13, РЦ 14, РЦ 15, РЦ 16, РЦ 10, РЦ 20, РЦ 30, РЦ 40, РЦ 50, РЦ 60, РЦ 70,  РЦ 100, РЦ 101 ), </w:t>
      </w:r>
    </w:p>
    <w:p w:rsidR="00211D9B" w:rsidRPr="00D70DF3" w:rsidRDefault="00211D9B" w:rsidP="00B358E4">
      <w:pPr>
        <w:numPr>
          <w:ilvl w:val="1"/>
          <w:numId w:val="34"/>
        </w:numPr>
        <w:spacing w:before="0"/>
        <w:ind w:firstLine="0"/>
        <w:rPr>
          <w:rFonts w:cs="Arial"/>
          <w:lang w:val="sr-Latn-CS"/>
        </w:rPr>
      </w:pPr>
      <w:r w:rsidRPr="00D70DF3">
        <w:rPr>
          <w:rFonts w:cs="Arial"/>
          <w:lang w:val="sr-Cyrl-CS"/>
        </w:rPr>
        <w:t>повезни цевоводи прегрејане паре (повезни цевовод Прегрејач 1-  2, повезни цевовод Прегрејач паре 2- 3, повезни цевовод Прегрејач паре 3- 4),</w:t>
      </w:r>
    </w:p>
    <w:p w:rsidR="00211D9B" w:rsidRPr="00D70DF3" w:rsidRDefault="00211D9B" w:rsidP="00B358E4">
      <w:pPr>
        <w:numPr>
          <w:ilvl w:val="1"/>
          <w:numId w:val="34"/>
        </w:numPr>
        <w:spacing w:before="0"/>
        <w:ind w:firstLine="0"/>
        <w:rPr>
          <w:rFonts w:cs="Arial"/>
          <w:lang w:val="sr-Latn-CS"/>
        </w:rPr>
      </w:pPr>
      <w:r w:rsidRPr="00D70DF3">
        <w:rPr>
          <w:rFonts w:cs="Arial"/>
          <w:lang w:val="sr-Cyrl-CS"/>
        </w:rPr>
        <w:t>повезни цевоводи међупрегрејане паре (повезни цевовод међупрегрејача 1-2, повезни цевовод међупрегрејача 3-4)</w:t>
      </w:r>
    </w:p>
    <w:p w:rsidR="00211D9B" w:rsidRPr="00D70DF3" w:rsidRDefault="00211D9B" w:rsidP="00B358E4">
      <w:pPr>
        <w:numPr>
          <w:ilvl w:val="1"/>
          <w:numId w:val="34"/>
        </w:numPr>
        <w:spacing w:before="0"/>
        <w:ind w:firstLine="0"/>
        <w:rPr>
          <w:rFonts w:cs="Arial"/>
          <w:lang w:val="sr-Latn-CS"/>
        </w:rPr>
      </w:pPr>
      <w:r w:rsidRPr="00D70DF3">
        <w:rPr>
          <w:rFonts w:cs="Arial"/>
          <w:lang w:val="sr-Latn-CS"/>
        </w:rPr>
        <w:t>цевовод</w:t>
      </w:r>
      <w:r w:rsidRPr="00D70DF3">
        <w:rPr>
          <w:rFonts w:cs="Arial"/>
          <w:lang w:val="sr-Cyrl-RS"/>
        </w:rPr>
        <w:t>и</w:t>
      </w:r>
      <w:r w:rsidRPr="00D70DF3">
        <w:rPr>
          <w:rFonts w:cs="Arial"/>
          <w:lang w:val="sr-Latn-CS"/>
        </w:rPr>
        <w:t xml:space="preserve"> напојне воде (РЛ-линије)</w:t>
      </w:r>
      <w:r w:rsidRPr="00D70DF3">
        <w:rPr>
          <w:rFonts w:cs="Arial"/>
          <w:lang w:val="sr-Cyrl-RS"/>
        </w:rPr>
        <w:t xml:space="preserve"> (РЛ 11,  РЛ 21, РЛ 31, РЛ 40, РЛ 50, РЛ 53-55, РЛ 56-59, РЛ 60, РЛ 63-65, РЛ 66-69, РЛ 70, РЛ 74-76) </w:t>
      </w:r>
    </w:p>
    <w:p w:rsidR="00211D9B" w:rsidRPr="00D70DF3" w:rsidRDefault="00211D9B" w:rsidP="00B358E4">
      <w:pPr>
        <w:numPr>
          <w:ilvl w:val="1"/>
          <w:numId w:val="34"/>
        </w:numPr>
        <w:spacing w:before="0"/>
        <w:ind w:firstLine="0"/>
        <w:rPr>
          <w:rFonts w:cs="Arial"/>
          <w:lang w:val="sr-Latn-CS"/>
        </w:rPr>
      </w:pPr>
      <w:r w:rsidRPr="00D70DF3">
        <w:rPr>
          <w:rFonts w:cs="Arial"/>
          <w:lang w:val="sr-Cyrl-RS"/>
        </w:rPr>
        <w:t>цевовод додатне линије напојне воде ЕКО1А:РЛ80, РЛ81, РЛ82, РЛ83,РЛ84.</w:t>
      </w:r>
    </w:p>
    <w:p w:rsidR="00211D9B" w:rsidRPr="00D70DF3" w:rsidRDefault="00211D9B" w:rsidP="00B358E4">
      <w:pPr>
        <w:numPr>
          <w:ilvl w:val="1"/>
          <w:numId w:val="34"/>
        </w:numPr>
        <w:spacing w:before="0"/>
        <w:ind w:firstLine="0"/>
        <w:rPr>
          <w:rFonts w:cs="Arial"/>
          <w:lang w:val="sr-Latn-CS"/>
        </w:rPr>
      </w:pPr>
      <w:r w:rsidRPr="00D70DF3">
        <w:rPr>
          <w:rFonts w:cs="Arial"/>
          <w:lang w:val="sr-Cyrl-RS"/>
        </w:rPr>
        <w:t xml:space="preserve">цевовод помоћне паре </w:t>
      </w:r>
      <w:r w:rsidRPr="00D70DF3">
        <w:rPr>
          <w:rFonts w:cs="Arial"/>
          <w:lang w:val="sr-Latn-RS"/>
        </w:rPr>
        <w:t>RQ 10, RQ 11, RQ 12, RQ 14, RQ 30-34, RQ 70-75.</w:t>
      </w:r>
    </w:p>
    <w:p w:rsidR="00211D9B" w:rsidRPr="00D70DF3" w:rsidRDefault="00211D9B" w:rsidP="00B358E4">
      <w:pPr>
        <w:numPr>
          <w:ilvl w:val="1"/>
          <w:numId w:val="34"/>
        </w:numPr>
        <w:spacing w:before="0"/>
        <w:ind w:firstLine="0"/>
        <w:rPr>
          <w:rFonts w:cs="Arial"/>
          <w:lang w:val="sr-Latn-CS"/>
        </w:rPr>
      </w:pPr>
      <w:r w:rsidRPr="00D70DF3">
        <w:rPr>
          <w:rFonts w:cs="Arial"/>
          <w:lang w:val="sr-Cyrl-RS"/>
        </w:rPr>
        <w:t xml:space="preserve">као и њихове припадајуће цевоводе одводњавања и прогревања са припадајућом арматуром (који нису горе наведени), а  границе </w:t>
      </w:r>
      <w:r w:rsidR="00B43C2D">
        <w:rPr>
          <w:rFonts w:cs="Arial"/>
          <w:lang w:val="sr-Cyrl-RS"/>
        </w:rPr>
        <w:t xml:space="preserve">услуга </w:t>
      </w:r>
      <w:r w:rsidRPr="00D70DF3">
        <w:rPr>
          <w:rFonts w:cs="Arial"/>
          <w:lang w:val="sr-Cyrl-RS"/>
        </w:rPr>
        <w:t xml:space="preserve"> налазе се на прикључцима колектора, турбине, резервоара и друге опреме (пумпе, посуде и др.) која је спојена са цевоводима који су предмет контроле. Под системом овешења подразумевају се сви елементи овешења и ослонаца са припадајућом челичном конструкцијом.</w:t>
      </w:r>
    </w:p>
    <w:p w:rsidR="00211D9B" w:rsidRPr="00D70DF3" w:rsidRDefault="00211D9B" w:rsidP="00D70DF3">
      <w:pPr>
        <w:rPr>
          <w:rFonts w:cs="Arial"/>
          <w:lang w:val="sr-Cyrl-RS"/>
        </w:rPr>
      </w:pPr>
    </w:p>
    <w:p w:rsidR="00211D9B" w:rsidRPr="00D70DF3" w:rsidRDefault="00211D9B" w:rsidP="00D70DF3">
      <w:pPr>
        <w:rPr>
          <w:rFonts w:cs="Arial"/>
          <w:lang w:val="sr-Cyrl-RS"/>
        </w:rPr>
      </w:pPr>
    </w:p>
    <w:p w:rsidR="00211D9B" w:rsidRPr="00D70DF3" w:rsidRDefault="00211D9B" w:rsidP="00D70DF3">
      <w:pPr>
        <w:rPr>
          <w:rFonts w:cs="Arial"/>
          <w:lang w:val="sr-Cyrl-RS"/>
        </w:rPr>
      </w:pPr>
    </w:p>
    <w:p w:rsidR="00211D9B" w:rsidRPr="00D70DF3" w:rsidRDefault="00211D9B" w:rsidP="00D70DF3">
      <w:pPr>
        <w:rPr>
          <w:rFonts w:cs="Arial"/>
          <w:lang w:val="sr-Cyrl-RS"/>
        </w:rPr>
      </w:pPr>
    </w:p>
    <w:p w:rsidR="00211D9B" w:rsidRPr="00D70DF3" w:rsidRDefault="00211D9B" w:rsidP="00D70DF3">
      <w:pPr>
        <w:rPr>
          <w:rFonts w:cs="Arial"/>
          <w:lang w:val="sr-Cyrl-RS"/>
        </w:rPr>
      </w:pPr>
    </w:p>
    <w:p w:rsidR="00211D9B" w:rsidRPr="00D70DF3" w:rsidRDefault="00211D9B" w:rsidP="00D70DF3">
      <w:pPr>
        <w:rPr>
          <w:rFonts w:cs="Arial"/>
          <w:lang w:val="sr-Latn-CS"/>
        </w:rPr>
      </w:pPr>
    </w:p>
    <w:p w:rsidR="00211D9B" w:rsidRPr="00D70DF3" w:rsidRDefault="00211D9B" w:rsidP="00D70DF3">
      <w:pPr>
        <w:rPr>
          <w:rFonts w:cs="Arial"/>
          <w:lang w:val="sr-Latn-CS"/>
        </w:rPr>
      </w:pPr>
    </w:p>
    <w:p w:rsidR="00211D9B" w:rsidRPr="00D70DF3" w:rsidRDefault="00211D9B" w:rsidP="00B358E4">
      <w:pPr>
        <w:numPr>
          <w:ilvl w:val="0"/>
          <w:numId w:val="29"/>
        </w:numPr>
        <w:tabs>
          <w:tab w:val="clear" w:pos="900"/>
          <w:tab w:val="num" w:pos="786"/>
        </w:tabs>
        <w:spacing w:before="0"/>
        <w:ind w:left="786" w:firstLine="0"/>
        <w:rPr>
          <w:rFonts w:cs="Arial"/>
          <w:lang w:val="sr-Cyrl-RS"/>
        </w:rPr>
      </w:pPr>
      <w:r w:rsidRPr="00D70DF3">
        <w:rPr>
          <w:rFonts w:cs="Arial"/>
          <w:lang w:val="sr-Cyrl-RS"/>
        </w:rPr>
        <w:lastRenderedPageBreak/>
        <w:t>Евиденцију очитаних података са овешења приказати табеларно, у следећем облику:</w:t>
      </w:r>
    </w:p>
    <w:p w:rsidR="00211D9B" w:rsidRPr="00D70DF3" w:rsidRDefault="00211D9B" w:rsidP="00D70DF3">
      <w:pPr>
        <w:rPr>
          <w:rFonts w:cs="Arial"/>
          <w:lang w:val="sr-Cyrl-RS"/>
        </w:rPr>
      </w:pPr>
    </w:p>
    <w:p w:rsidR="00211D9B" w:rsidRPr="00D70DF3" w:rsidRDefault="00211D9B" w:rsidP="00D70DF3">
      <w:pPr>
        <w:rPr>
          <w:rFonts w:cs="Arial"/>
          <w:lang w:val="sr-Cyrl-RS"/>
        </w:rPr>
      </w:pPr>
      <w:r w:rsidRPr="00D70DF3">
        <w:rPr>
          <w:rFonts w:cs="Arial"/>
          <w:noProof/>
        </w:rPr>
        <w:drawing>
          <wp:inline distT="0" distB="0" distL="0" distR="0">
            <wp:extent cx="5800725" cy="77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00725" cy="771525"/>
                    </a:xfrm>
                    <a:prstGeom prst="rect">
                      <a:avLst/>
                    </a:prstGeom>
                    <a:noFill/>
                    <a:ln>
                      <a:noFill/>
                    </a:ln>
                  </pic:spPr>
                </pic:pic>
              </a:graphicData>
            </a:graphic>
          </wp:inline>
        </w:drawing>
      </w:r>
    </w:p>
    <w:p w:rsidR="00211D9B" w:rsidRPr="00D70DF3" w:rsidRDefault="00211D9B" w:rsidP="00D70DF3">
      <w:pPr>
        <w:rPr>
          <w:rFonts w:cs="Arial"/>
          <w:lang w:val="sr-Cyrl-RS"/>
        </w:rPr>
      </w:pPr>
    </w:p>
    <w:p w:rsidR="00211D9B" w:rsidRPr="00D70DF3" w:rsidRDefault="00211D9B" w:rsidP="00D70DF3">
      <w:pPr>
        <w:rPr>
          <w:rFonts w:cs="Arial"/>
          <w:lang w:val="sr-Cyrl-RS"/>
        </w:rPr>
      </w:pPr>
    </w:p>
    <w:p w:rsidR="00211D9B" w:rsidRPr="00D70DF3" w:rsidRDefault="00211D9B" w:rsidP="00B358E4">
      <w:pPr>
        <w:numPr>
          <w:ilvl w:val="0"/>
          <w:numId w:val="29"/>
        </w:numPr>
        <w:tabs>
          <w:tab w:val="clear" w:pos="900"/>
          <w:tab w:val="num" w:pos="786"/>
        </w:tabs>
        <w:spacing w:before="0" w:after="240"/>
        <w:ind w:left="786" w:firstLine="0"/>
        <w:rPr>
          <w:rFonts w:cs="Arial"/>
          <w:lang w:val="sr-Cyrl-RS"/>
        </w:rPr>
      </w:pPr>
      <w:r w:rsidRPr="00D70DF3">
        <w:rPr>
          <w:rFonts w:cs="Arial"/>
          <w:lang w:val="sr-Cyrl-RS"/>
        </w:rPr>
        <w:t xml:space="preserve">За све цевоводе из обима </w:t>
      </w:r>
      <w:r w:rsidR="00EF5D1D">
        <w:rPr>
          <w:rFonts w:cs="Arial"/>
          <w:lang w:val="sr-Cyrl-RS"/>
        </w:rPr>
        <w:t>услуга</w:t>
      </w:r>
      <w:r w:rsidRPr="00D70DF3">
        <w:rPr>
          <w:rFonts w:cs="Arial"/>
          <w:lang w:val="sr-Cyrl-RS"/>
        </w:rPr>
        <w:t xml:space="preserve"> израдити одговарајуће изометрике са ознакама овешења. </w:t>
      </w:r>
    </w:p>
    <w:p w:rsidR="00211D9B" w:rsidRPr="00D70DF3" w:rsidRDefault="00EF5D1D" w:rsidP="00B358E4">
      <w:pPr>
        <w:numPr>
          <w:ilvl w:val="0"/>
          <w:numId w:val="29"/>
        </w:numPr>
        <w:tabs>
          <w:tab w:val="clear" w:pos="900"/>
          <w:tab w:val="num" w:pos="786"/>
        </w:tabs>
        <w:spacing w:before="0" w:after="240"/>
        <w:ind w:left="786" w:firstLine="0"/>
        <w:rPr>
          <w:rFonts w:cs="Arial"/>
          <w:lang w:val="sr-Latn-CS"/>
        </w:rPr>
      </w:pPr>
      <w:r>
        <w:rPr>
          <w:rFonts w:cs="Arial"/>
          <w:lang w:val="sr-Cyrl-RS"/>
        </w:rPr>
        <w:t>Услуге</w:t>
      </w:r>
      <w:r w:rsidR="00211D9B" w:rsidRPr="00D70DF3">
        <w:rPr>
          <w:rFonts w:cs="Arial"/>
          <w:lang w:val="sr-Latn-CS"/>
        </w:rPr>
        <w:t xml:space="preserve"> </w:t>
      </w:r>
      <w:r w:rsidR="00211D9B" w:rsidRPr="00D70DF3">
        <w:rPr>
          <w:rFonts w:cs="Arial"/>
          <w:lang w:val="sr-Cyrl-RS"/>
        </w:rPr>
        <w:t xml:space="preserve">контроле и прегледа овешења </w:t>
      </w:r>
      <w:r w:rsidR="00211D9B" w:rsidRPr="00D70DF3">
        <w:rPr>
          <w:rFonts w:cs="Arial"/>
          <w:lang w:val="sr-Latn-CS"/>
        </w:rPr>
        <w:t xml:space="preserve">није дозвољено започети и изводити на скелама и платформама, без </w:t>
      </w:r>
      <w:r w:rsidR="00211D9B" w:rsidRPr="00D70DF3">
        <w:rPr>
          <w:rFonts w:cs="Arial"/>
          <w:lang w:val="sr-Cyrl-RS"/>
        </w:rPr>
        <w:t xml:space="preserve">претходно </w:t>
      </w:r>
      <w:r w:rsidR="00211D9B" w:rsidRPr="00D70DF3">
        <w:rPr>
          <w:rFonts w:cs="Arial"/>
          <w:lang w:val="sr-Latn-CS"/>
        </w:rPr>
        <w:t xml:space="preserve">обављеног пријема скела и платформи. Представник </w:t>
      </w:r>
      <w:r w:rsidR="0040259C">
        <w:rPr>
          <w:rFonts w:cs="Arial"/>
          <w:lang w:val="sr-Cyrl-RS"/>
        </w:rPr>
        <w:t>Изабраног понуђача</w:t>
      </w:r>
      <w:r w:rsidR="00211D9B" w:rsidRPr="00D70DF3">
        <w:rPr>
          <w:rFonts w:cs="Arial"/>
          <w:lang w:val="sr-Latn-CS"/>
        </w:rPr>
        <w:t xml:space="preserve"> је дужан да са представницима ТЕНТ-Б (надзор за машинске и грађевинске радове) записнички обави пријем скела и радних платформи,  пре почетка извођења </w:t>
      </w:r>
      <w:r>
        <w:rPr>
          <w:rFonts w:cs="Arial"/>
          <w:lang w:val="sr-Cyrl-RS"/>
        </w:rPr>
        <w:t>услуга</w:t>
      </w:r>
      <w:r w:rsidR="00211D9B" w:rsidRPr="00D70DF3">
        <w:rPr>
          <w:rFonts w:cs="Arial"/>
          <w:lang w:val="sr-Latn-CS"/>
        </w:rPr>
        <w:t xml:space="preserve">. За извођење </w:t>
      </w:r>
      <w:r>
        <w:rPr>
          <w:rFonts w:cs="Arial"/>
          <w:lang w:val="sr-Cyrl-RS"/>
        </w:rPr>
        <w:t>услуга</w:t>
      </w:r>
      <w:r w:rsidR="00211D9B" w:rsidRPr="00D70DF3">
        <w:rPr>
          <w:rFonts w:cs="Arial"/>
          <w:lang w:val="sr-Latn-CS"/>
        </w:rPr>
        <w:t xml:space="preserve"> на скелама и платформама које нису примљене по овој процедури, сву одговорност сноси </w:t>
      </w:r>
      <w:r w:rsidR="0040259C">
        <w:rPr>
          <w:rFonts w:cs="Arial"/>
          <w:lang w:val="sr-Cyrl-RS"/>
        </w:rPr>
        <w:t>Изабрани понуђач</w:t>
      </w:r>
      <w:r w:rsidR="00211D9B" w:rsidRPr="00D70DF3">
        <w:rPr>
          <w:rFonts w:cs="Arial"/>
          <w:lang w:val="sr-Latn-CS"/>
        </w:rPr>
        <w:t>.</w:t>
      </w:r>
    </w:p>
    <w:p w:rsidR="00211D9B" w:rsidRPr="00D70DF3" w:rsidRDefault="00211D9B" w:rsidP="00B358E4">
      <w:pPr>
        <w:numPr>
          <w:ilvl w:val="0"/>
          <w:numId w:val="29"/>
        </w:numPr>
        <w:tabs>
          <w:tab w:val="clear" w:pos="900"/>
          <w:tab w:val="num" w:pos="786"/>
        </w:tabs>
        <w:spacing w:before="240" w:after="240"/>
        <w:ind w:left="786" w:firstLine="0"/>
        <w:rPr>
          <w:rFonts w:cs="Arial"/>
          <w:lang w:val="sr-Latn-CS"/>
        </w:rPr>
      </w:pPr>
      <w:r w:rsidRPr="00D70DF3">
        <w:rPr>
          <w:rFonts w:cs="Arial"/>
          <w:lang w:val="sr-Cyrl-CS"/>
        </w:rPr>
        <w:t>За сва овешења на којима нису констатована померања, односно на којима постоје незнатна померања ∆z, као и овешења на којима недостају натписне плочице и овешења која имају искривљене показиваче или показивачи потпуно недостају потребно је предвидети контролна испитивања баждареним динамометром ради провере функционалности.</w:t>
      </w:r>
    </w:p>
    <w:p w:rsidR="00211D9B" w:rsidRPr="00D70DF3" w:rsidRDefault="00211D9B" w:rsidP="00B358E4">
      <w:pPr>
        <w:numPr>
          <w:ilvl w:val="0"/>
          <w:numId w:val="29"/>
        </w:numPr>
        <w:tabs>
          <w:tab w:val="clear" w:pos="900"/>
          <w:tab w:val="num" w:pos="786"/>
        </w:tabs>
        <w:spacing w:before="0" w:after="240"/>
        <w:ind w:left="786" w:firstLine="0"/>
        <w:rPr>
          <w:rFonts w:cs="Arial"/>
          <w:lang w:val="sr-Latn-CS"/>
        </w:rPr>
      </w:pPr>
      <w:r w:rsidRPr="00D70DF3">
        <w:rPr>
          <w:rFonts w:cs="Arial"/>
          <w:lang w:val="sr-Cyrl-RS"/>
        </w:rPr>
        <w:t>О</w:t>
      </w:r>
      <w:r w:rsidRPr="00D70DF3">
        <w:rPr>
          <w:rFonts w:cs="Arial"/>
          <w:lang w:val="sr-Latn-CS"/>
        </w:rPr>
        <w:t xml:space="preserve">безбеди баждарени динамометар </w:t>
      </w:r>
      <w:r w:rsidRPr="00D70DF3">
        <w:rPr>
          <w:rFonts w:cs="Arial"/>
          <w:lang w:val="sr-Cyrl-RS"/>
        </w:rPr>
        <w:t xml:space="preserve">ради </w:t>
      </w:r>
      <w:r w:rsidRPr="00D70DF3">
        <w:rPr>
          <w:rFonts w:cs="Arial"/>
          <w:lang w:val="sr-Latn-CS"/>
        </w:rPr>
        <w:t>испитивања карактеристика овешења</w:t>
      </w:r>
      <w:r w:rsidRPr="00D70DF3">
        <w:rPr>
          <w:rFonts w:cs="Arial"/>
          <w:lang w:val="sr-Cyrl-RS"/>
        </w:rPr>
        <w:t xml:space="preserve">. Као доказ, </w:t>
      </w:r>
      <w:r w:rsidR="0040259C">
        <w:rPr>
          <w:rFonts w:cs="Arial"/>
          <w:lang w:val="sr-Cyrl-RS"/>
        </w:rPr>
        <w:t>Изабрани понуђач</w:t>
      </w:r>
      <w:r w:rsidRPr="00D70DF3">
        <w:rPr>
          <w:rFonts w:cs="Arial"/>
          <w:lang w:val="sr-Cyrl-RS"/>
        </w:rPr>
        <w:t xml:space="preserve"> је у обавези да пре почетка испитивања, достави наручиоцу важеће уверење (атест) о баждарењу динамометра.</w:t>
      </w:r>
    </w:p>
    <w:p w:rsidR="00211D9B" w:rsidRPr="00D70DF3" w:rsidRDefault="00211D9B" w:rsidP="00B358E4">
      <w:pPr>
        <w:numPr>
          <w:ilvl w:val="0"/>
          <w:numId w:val="29"/>
        </w:numPr>
        <w:tabs>
          <w:tab w:val="clear" w:pos="900"/>
          <w:tab w:val="num" w:pos="786"/>
        </w:tabs>
        <w:spacing w:before="0" w:after="240"/>
        <w:ind w:left="786" w:firstLine="0"/>
        <w:rPr>
          <w:rFonts w:cs="Arial"/>
          <w:lang w:val="sr-Latn-CS"/>
        </w:rPr>
      </w:pPr>
      <w:r w:rsidRPr="00D70DF3">
        <w:rPr>
          <w:rFonts w:cs="Arial"/>
          <w:lang w:val="sr-Cyrl-CS"/>
        </w:rPr>
        <w:t xml:space="preserve">Изврши испитивање динамометром носивости и техничке исправности  овешења, на којима се контролом утврди </w:t>
      </w:r>
      <w:r w:rsidRPr="00D70DF3">
        <w:rPr>
          <w:rFonts w:cs="Arial"/>
          <w:lang w:val="sr-Cyrl-RS"/>
        </w:rPr>
        <w:t>да има потребе. Обим испитивања динамометром одредити у договору са наручиоцем, а на основу расположивог времена и приоритета.</w:t>
      </w:r>
    </w:p>
    <w:p w:rsidR="00211D9B" w:rsidRPr="00D70DF3" w:rsidRDefault="00211D9B" w:rsidP="00B358E4">
      <w:pPr>
        <w:numPr>
          <w:ilvl w:val="0"/>
          <w:numId w:val="29"/>
        </w:numPr>
        <w:tabs>
          <w:tab w:val="clear" w:pos="900"/>
          <w:tab w:val="num" w:pos="786"/>
        </w:tabs>
        <w:spacing w:before="0" w:after="240"/>
        <w:ind w:left="786" w:firstLine="0"/>
        <w:rPr>
          <w:rFonts w:cs="Arial"/>
          <w:lang w:val="sr-Latn-CS"/>
        </w:rPr>
      </w:pPr>
      <w:r w:rsidRPr="00D70DF3">
        <w:rPr>
          <w:rFonts w:cs="Arial"/>
          <w:lang w:val="sr-Cyrl-CS"/>
        </w:rPr>
        <w:t>Уколико се током визуелног прегледа и контроле овешења констатују неправилности или оштећења</w:t>
      </w:r>
      <w:r w:rsidRPr="00D70DF3">
        <w:rPr>
          <w:rFonts w:cs="Arial"/>
        </w:rPr>
        <w:t xml:space="preserve"> </w:t>
      </w:r>
      <w:r w:rsidRPr="00D70DF3">
        <w:rPr>
          <w:rFonts w:cs="Arial"/>
          <w:lang w:val="sr-Cyrl-CS"/>
        </w:rPr>
        <w:t xml:space="preserve">мањег обима, </w:t>
      </w:r>
      <w:r w:rsidR="0040259C">
        <w:rPr>
          <w:rFonts w:cs="Arial"/>
          <w:lang w:val="sr-Cyrl-RS"/>
        </w:rPr>
        <w:t>Изабрани понуђач</w:t>
      </w:r>
      <w:r w:rsidRPr="00D70DF3">
        <w:rPr>
          <w:rFonts w:cs="Arial"/>
          <w:lang w:val="sr-Cyrl-CS"/>
        </w:rPr>
        <w:t xml:space="preserve"> је у обавези да п</w:t>
      </w:r>
      <w:r w:rsidRPr="00D70DF3">
        <w:rPr>
          <w:rFonts w:cs="Arial"/>
          <w:lang w:val="sr-Latn-CS"/>
        </w:rPr>
        <w:t>редставнику наручиоца достави предлоге санације овешења</w:t>
      </w:r>
      <w:r w:rsidRPr="00D70DF3">
        <w:rPr>
          <w:rFonts w:cs="Arial"/>
          <w:noProof/>
          <w:lang w:val="sl-SI"/>
        </w:rPr>
        <w:t xml:space="preserve"> </w:t>
      </w:r>
      <w:r w:rsidRPr="00D70DF3">
        <w:rPr>
          <w:rFonts w:cs="Arial"/>
          <w:lang w:val="sr-Latn-CS"/>
        </w:rPr>
        <w:t>(радна верзија)</w:t>
      </w:r>
      <w:r w:rsidRPr="00D70DF3">
        <w:rPr>
          <w:rFonts w:cs="Arial"/>
          <w:lang w:val="sr-Cyrl-RS"/>
        </w:rPr>
        <w:t>. У том случају специјалиста за овешења је у обавези  да обави и следеће:</w:t>
      </w:r>
    </w:p>
    <w:p w:rsidR="00211D9B" w:rsidRPr="00D70DF3" w:rsidRDefault="00211D9B" w:rsidP="00B358E4">
      <w:pPr>
        <w:numPr>
          <w:ilvl w:val="1"/>
          <w:numId w:val="34"/>
        </w:numPr>
        <w:tabs>
          <w:tab w:val="clear" w:pos="1800"/>
          <w:tab w:val="num" w:pos="1701"/>
        </w:tabs>
        <w:spacing w:before="0"/>
        <w:ind w:left="1701" w:firstLine="0"/>
        <w:rPr>
          <w:rFonts w:cs="Arial"/>
          <w:lang w:val="sr-Latn-CS"/>
        </w:rPr>
      </w:pPr>
      <w:r w:rsidRPr="00D70DF3">
        <w:rPr>
          <w:rFonts w:cs="Arial"/>
          <w:lang w:val="sr-Cyrl-RS"/>
        </w:rPr>
        <w:t>Достави предлог и адекватно техничко решење за отклањање неправилности и уочених оштећења на свим системима ослањања из предмета набавке,</w:t>
      </w:r>
    </w:p>
    <w:p w:rsidR="00211D9B" w:rsidRPr="00D70DF3" w:rsidRDefault="00211D9B" w:rsidP="00B358E4">
      <w:pPr>
        <w:numPr>
          <w:ilvl w:val="1"/>
          <w:numId w:val="34"/>
        </w:numPr>
        <w:tabs>
          <w:tab w:val="clear" w:pos="1800"/>
          <w:tab w:val="num" w:pos="1701"/>
        </w:tabs>
        <w:spacing w:before="0"/>
        <w:ind w:left="1701" w:firstLine="0"/>
        <w:rPr>
          <w:rFonts w:cs="Arial"/>
          <w:lang w:val="sr-Latn-CS"/>
        </w:rPr>
      </w:pPr>
      <w:r w:rsidRPr="00D70DF3">
        <w:rPr>
          <w:rFonts w:cs="Arial"/>
          <w:lang w:val="sr-Cyrl-RS"/>
        </w:rPr>
        <w:t>Достави податке за преподешавање силе и полазног положаја полужних механизама овешења,</w:t>
      </w:r>
    </w:p>
    <w:p w:rsidR="00211D9B" w:rsidRPr="00D70DF3" w:rsidRDefault="00211D9B" w:rsidP="00B358E4">
      <w:pPr>
        <w:numPr>
          <w:ilvl w:val="1"/>
          <w:numId w:val="34"/>
        </w:numPr>
        <w:tabs>
          <w:tab w:val="clear" w:pos="1800"/>
          <w:tab w:val="num" w:pos="1701"/>
        </w:tabs>
        <w:spacing w:before="0"/>
        <w:ind w:left="1701" w:firstLine="0"/>
        <w:rPr>
          <w:rFonts w:cs="Arial"/>
          <w:lang w:val="sr-Latn-CS"/>
        </w:rPr>
      </w:pPr>
      <w:r w:rsidRPr="00D70DF3">
        <w:rPr>
          <w:rFonts w:cs="Arial"/>
          <w:lang w:val="sr-Cyrl-RS"/>
        </w:rPr>
        <w:t xml:space="preserve">Координира све активности током испитивања овешења динамометром, </w:t>
      </w:r>
    </w:p>
    <w:p w:rsidR="00211D9B" w:rsidRPr="00D70DF3" w:rsidRDefault="00211D9B" w:rsidP="00B358E4">
      <w:pPr>
        <w:numPr>
          <w:ilvl w:val="1"/>
          <w:numId w:val="34"/>
        </w:numPr>
        <w:tabs>
          <w:tab w:val="clear" w:pos="1800"/>
          <w:tab w:val="num" w:pos="1701"/>
        </w:tabs>
        <w:spacing w:before="0"/>
        <w:ind w:left="1701" w:firstLine="0"/>
        <w:rPr>
          <w:rFonts w:cs="Arial"/>
          <w:lang w:val="sr-Latn-CS"/>
        </w:rPr>
      </w:pPr>
      <w:r w:rsidRPr="00D70DF3">
        <w:rPr>
          <w:rFonts w:cs="Arial"/>
          <w:lang w:val="sr-Cyrl-RS"/>
        </w:rPr>
        <w:t>Обави одабир одговарајућег заменског типа овешења или места уградње додатног овешења (ако се укаже потреба) и сл.,</w:t>
      </w:r>
    </w:p>
    <w:p w:rsidR="00211D9B" w:rsidRPr="00D70DF3" w:rsidRDefault="00211D9B" w:rsidP="00B358E4">
      <w:pPr>
        <w:numPr>
          <w:ilvl w:val="1"/>
          <w:numId w:val="34"/>
        </w:numPr>
        <w:tabs>
          <w:tab w:val="clear" w:pos="1800"/>
          <w:tab w:val="num" w:pos="1701"/>
        </w:tabs>
        <w:spacing w:before="0"/>
        <w:ind w:left="1701" w:firstLine="0"/>
        <w:rPr>
          <w:rFonts w:cs="Arial"/>
          <w:lang w:val="sr-Latn-CS"/>
        </w:rPr>
      </w:pPr>
      <w:r w:rsidRPr="00D70DF3">
        <w:rPr>
          <w:rFonts w:cs="Arial"/>
          <w:lang w:val="sr-Cyrl-RS"/>
        </w:rPr>
        <w:t xml:space="preserve">Достави одговарајуће техничко решење и скицу (по потреби) за: израду неопходние привремене и помоћне челичне конструкције за прихватање делова који ће изгубити ослонац, укрућење (фиксирање) </w:t>
      </w:r>
      <w:r w:rsidRPr="00D70DF3">
        <w:rPr>
          <w:rFonts w:cs="Arial"/>
          <w:lang w:val="sr-Cyrl-RS"/>
        </w:rPr>
        <w:lastRenderedPageBreak/>
        <w:t xml:space="preserve">цевовода или израду ојачања постојеће челичне конструкције током </w:t>
      </w:r>
      <w:r w:rsidR="00EF5D1D" w:rsidRPr="005D625B">
        <w:rPr>
          <w:rFonts w:cs="Arial"/>
          <w:lang w:val="sr-Cyrl-CS"/>
        </w:rPr>
        <w:t>услуга</w:t>
      </w:r>
      <w:r w:rsidRPr="00D70DF3">
        <w:rPr>
          <w:rFonts w:cs="Arial"/>
          <w:lang w:val="sr-Cyrl-RS"/>
        </w:rPr>
        <w:t xml:space="preserve"> санације оштећеног овешења. У склопу ових активности доставити одговарајући контролни прорачун, у циљу потврде техничког решења. </w:t>
      </w:r>
    </w:p>
    <w:p w:rsidR="00211D9B" w:rsidRPr="00D70DF3" w:rsidRDefault="00211D9B" w:rsidP="00B358E4">
      <w:pPr>
        <w:numPr>
          <w:ilvl w:val="1"/>
          <w:numId w:val="34"/>
        </w:numPr>
        <w:tabs>
          <w:tab w:val="clear" w:pos="1800"/>
          <w:tab w:val="num" w:pos="1701"/>
        </w:tabs>
        <w:spacing w:before="0"/>
        <w:ind w:left="1701" w:firstLine="0"/>
        <w:rPr>
          <w:rFonts w:cs="Arial"/>
          <w:lang w:val="sr-Latn-CS"/>
        </w:rPr>
      </w:pPr>
      <w:r w:rsidRPr="00D70DF3">
        <w:rPr>
          <w:rFonts w:cs="Arial"/>
          <w:lang w:val="sr-Cyrl-RS"/>
        </w:rPr>
        <w:t xml:space="preserve">Обавља надзор током </w:t>
      </w:r>
      <w:r w:rsidR="00EF5D1D" w:rsidRPr="005D625B">
        <w:rPr>
          <w:rFonts w:cs="Arial"/>
          <w:lang w:val="sr-Cyrl-CS"/>
        </w:rPr>
        <w:t>услуга</w:t>
      </w:r>
      <w:r w:rsidRPr="00D70DF3">
        <w:rPr>
          <w:rFonts w:cs="Arial"/>
          <w:lang w:val="sr-Cyrl-RS"/>
        </w:rPr>
        <w:t xml:space="preserve"> и даје инструкције током отклањања уочених недостатака на постојећим овешењима, како би </w:t>
      </w:r>
      <w:r w:rsidR="00EF5D1D">
        <w:rPr>
          <w:rFonts w:cs="Arial"/>
          <w:lang w:val="sr-Cyrl-CS"/>
        </w:rPr>
        <w:t>услуге</w:t>
      </w:r>
      <w:r w:rsidRPr="00D70DF3">
        <w:rPr>
          <w:rFonts w:cs="Arial"/>
          <w:lang w:val="sr-Cyrl-RS"/>
        </w:rPr>
        <w:t xml:space="preserve"> на санацији у потпуности били изведени према датом предлогу санације, а у циљу довођења овешења у исправно и функционално стање. </w:t>
      </w:r>
    </w:p>
    <w:p w:rsidR="00211D9B" w:rsidRPr="00D70DF3" w:rsidRDefault="00211D9B" w:rsidP="00B358E4">
      <w:pPr>
        <w:numPr>
          <w:ilvl w:val="0"/>
          <w:numId w:val="29"/>
        </w:numPr>
        <w:tabs>
          <w:tab w:val="clear" w:pos="900"/>
          <w:tab w:val="num" w:pos="786"/>
        </w:tabs>
        <w:spacing w:before="240" w:after="240"/>
        <w:ind w:left="786" w:firstLine="0"/>
        <w:rPr>
          <w:rFonts w:cs="Arial"/>
          <w:lang w:val="sr-Latn-CS"/>
        </w:rPr>
      </w:pPr>
      <w:r w:rsidRPr="00D70DF3">
        <w:rPr>
          <w:rFonts w:cs="Arial"/>
          <w:lang w:val="sr-Cyrl-RS"/>
        </w:rPr>
        <w:t>У</w:t>
      </w:r>
      <w:r w:rsidRPr="00D70DF3">
        <w:rPr>
          <w:rFonts w:cs="Arial"/>
          <w:lang w:val="sr-Latn-CS"/>
        </w:rPr>
        <w:t xml:space="preserve"> случају </w:t>
      </w:r>
      <w:r w:rsidRPr="00D70DF3">
        <w:rPr>
          <w:rFonts w:cs="Arial"/>
          <w:lang w:val="sl-SI"/>
        </w:rPr>
        <w:t>потребе</w:t>
      </w:r>
      <w:r w:rsidRPr="00D70DF3">
        <w:rPr>
          <w:rFonts w:cs="Arial"/>
          <w:lang w:val="sr-Cyrl-RS"/>
        </w:rPr>
        <w:t>,</w:t>
      </w:r>
      <w:r w:rsidRPr="00D70DF3">
        <w:rPr>
          <w:rFonts w:cs="Arial"/>
          <w:lang w:val="sl-SI"/>
        </w:rPr>
        <w:t xml:space="preserve"> </w:t>
      </w:r>
      <w:r w:rsidRPr="00D70DF3">
        <w:rPr>
          <w:rFonts w:cs="Arial"/>
          <w:lang w:val="sr-Cyrl-RS"/>
        </w:rPr>
        <w:t xml:space="preserve">да се на овешењима обави </w:t>
      </w:r>
      <w:r w:rsidRPr="00D70DF3">
        <w:rPr>
          <w:rFonts w:cs="Arial"/>
          <w:lang w:val="sl-SI"/>
        </w:rPr>
        <w:t>санациј</w:t>
      </w:r>
      <w:r w:rsidRPr="00D70DF3">
        <w:rPr>
          <w:rFonts w:cs="Arial"/>
          <w:lang w:val="sr-Cyrl-RS"/>
        </w:rPr>
        <w:t xml:space="preserve">а и отклањање неправилности </w:t>
      </w:r>
      <w:r w:rsidRPr="00D70DF3">
        <w:rPr>
          <w:rFonts w:cs="Arial"/>
          <w:lang w:val="sl-SI"/>
        </w:rPr>
        <w:t>већег обима</w:t>
      </w:r>
      <w:r w:rsidRPr="00D70DF3">
        <w:rPr>
          <w:rFonts w:cs="Arial"/>
          <w:lang w:val="sr-Cyrl-RS"/>
        </w:rPr>
        <w:t>,</w:t>
      </w:r>
      <w:r w:rsidRPr="00D70DF3">
        <w:rPr>
          <w:rFonts w:cs="Arial"/>
          <w:lang w:val="sl-SI"/>
        </w:rPr>
        <w:t xml:space="preserve"> у финалном извештају</w:t>
      </w:r>
      <w:r w:rsidRPr="00D70DF3">
        <w:rPr>
          <w:rFonts w:cs="Arial"/>
          <w:lang w:val="sr-Cyrl-RS"/>
        </w:rPr>
        <w:t xml:space="preserve"> о стању овешења</w:t>
      </w:r>
      <w:r w:rsidRPr="00D70DF3">
        <w:rPr>
          <w:rFonts w:cs="Arial"/>
          <w:lang w:val="sl-SI"/>
        </w:rPr>
        <w:t xml:space="preserve"> доставити предлог</w:t>
      </w:r>
      <w:r w:rsidRPr="00D70DF3">
        <w:rPr>
          <w:rFonts w:cs="Arial"/>
          <w:lang w:val="sr-Cyrl-RS"/>
        </w:rPr>
        <w:t xml:space="preserve">(е) неопходних активности будућег </w:t>
      </w:r>
      <w:r w:rsidRPr="00D70DF3">
        <w:rPr>
          <w:rFonts w:cs="Arial"/>
          <w:lang w:val="sl-SI"/>
        </w:rPr>
        <w:t>сервисирања</w:t>
      </w:r>
      <w:r w:rsidRPr="00D70DF3">
        <w:rPr>
          <w:rFonts w:cs="Arial"/>
          <w:lang w:val="sr-Cyrl-RS"/>
        </w:rPr>
        <w:t>, праћења, прорачуна</w:t>
      </w:r>
      <w:r w:rsidRPr="00D70DF3">
        <w:rPr>
          <w:rFonts w:cs="Arial"/>
          <w:lang w:val="sl-SI"/>
        </w:rPr>
        <w:t xml:space="preserve"> или евентуалне замене овешења</w:t>
      </w:r>
      <w:r w:rsidRPr="00D70DF3">
        <w:rPr>
          <w:rFonts w:cs="Arial"/>
          <w:lang w:val="sr-Cyrl-RS"/>
        </w:rPr>
        <w:t xml:space="preserve">. </w:t>
      </w:r>
    </w:p>
    <w:p w:rsidR="00211D9B" w:rsidRPr="00D70DF3" w:rsidRDefault="00211D9B" w:rsidP="00B358E4">
      <w:pPr>
        <w:numPr>
          <w:ilvl w:val="0"/>
          <w:numId w:val="29"/>
        </w:numPr>
        <w:tabs>
          <w:tab w:val="clear" w:pos="900"/>
          <w:tab w:val="num" w:pos="786"/>
        </w:tabs>
        <w:spacing w:before="0" w:after="240"/>
        <w:ind w:left="786" w:firstLine="0"/>
        <w:rPr>
          <w:rFonts w:cs="Arial"/>
          <w:lang w:val="sr-Cyrl-RS"/>
        </w:rPr>
      </w:pPr>
      <w:r w:rsidRPr="00D70DF3">
        <w:rPr>
          <w:rFonts w:cs="Arial"/>
          <w:lang w:val="sr-Latn-CS"/>
        </w:rPr>
        <w:t xml:space="preserve">Да на објекту ТЕ“Никола Тесла-Б“, прибави и допуни све недостајуће техничке податке,  </w:t>
      </w:r>
      <w:r w:rsidRPr="00D70DF3">
        <w:rPr>
          <w:rFonts w:cs="Arial"/>
          <w:lang w:val="sr-Cyrl-RS"/>
        </w:rPr>
        <w:t xml:space="preserve">податке неопходне за евентуални прорачун, податке </w:t>
      </w:r>
      <w:r w:rsidRPr="00D70DF3">
        <w:rPr>
          <w:rFonts w:cs="Arial"/>
          <w:lang w:val="sr-Latn-CS"/>
        </w:rPr>
        <w:t xml:space="preserve">неопходне за </w:t>
      </w:r>
      <w:r w:rsidRPr="00D70DF3">
        <w:rPr>
          <w:rFonts w:cs="Arial"/>
          <w:lang w:val="sr-Cyrl-RS"/>
        </w:rPr>
        <w:t>контролу и подешавање овешења, податке неопходне за израду табела овешења, односно податке неопходне за израду цртежа изометрика цевовода</w:t>
      </w:r>
      <w:r w:rsidRPr="00D70DF3">
        <w:rPr>
          <w:rFonts w:cs="Arial"/>
          <w:lang w:val="sr-Latn-CS"/>
        </w:rPr>
        <w:t xml:space="preserve">. Наведене активности ће </w:t>
      </w:r>
      <w:r w:rsidR="0040259C">
        <w:rPr>
          <w:rFonts w:cs="Arial"/>
          <w:lang w:val="sr-Cyrl-RS"/>
        </w:rPr>
        <w:t>Изабрани понуђач</w:t>
      </w:r>
      <w:r w:rsidRPr="00D70DF3">
        <w:rPr>
          <w:rFonts w:cs="Arial"/>
          <w:lang w:val="sr-Latn-CS"/>
        </w:rPr>
        <w:t xml:space="preserve"> извршити на следећи начин:</w:t>
      </w:r>
    </w:p>
    <w:p w:rsidR="00211D9B" w:rsidRPr="00D70DF3" w:rsidRDefault="00211D9B" w:rsidP="00B358E4">
      <w:pPr>
        <w:numPr>
          <w:ilvl w:val="1"/>
          <w:numId w:val="34"/>
        </w:numPr>
        <w:tabs>
          <w:tab w:val="clear" w:pos="1800"/>
          <w:tab w:val="num" w:pos="1701"/>
        </w:tabs>
        <w:spacing w:before="0"/>
        <w:ind w:left="1701" w:firstLine="0"/>
        <w:rPr>
          <w:rFonts w:cs="Arial"/>
          <w:lang w:val="sr-Cyrl-RS"/>
        </w:rPr>
      </w:pPr>
      <w:r w:rsidRPr="00D70DF3">
        <w:rPr>
          <w:rFonts w:cs="Arial"/>
          <w:lang w:val="sr-Latn-CS"/>
        </w:rPr>
        <w:t xml:space="preserve">увидом у техничку документацију </w:t>
      </w:r>
      <w:r w:rsidRPr="00D70DF3">
        <w:rPr>
          <w:rFonts w:cs="Arial"/>
          <w:lang w:val="sr-Cyrl-RS"/>
        </w:rPr>
        <w:t>паровода  и цевовода</w:t>
      </w:r>
      <w:r w:rsidRPr="00D70DF3">
        <w:rPr>
          <w:rFonts w:cs="Arial"/>
          <w:lang w:val="sr-Latn-CS"/>
        </w:rPr>
        <w:t xml:space="preserve"> која је предмет </w:t>
      </w:r>
      <w:r w:rsidR="00EF5D1D" w:rsidRPr="005D625B">
        <w:rPr>
          <w:rFonts w:cs="Arial"/>
          <w:lang w:val="sr-Cyrl-CS"/>
        </w:rPr>
        <w:t>услуга</w:t>
      </w:r>
      <w:r w:rsidR="00EF5D1D" w:rsidRPr="00D70DF3">
        <w:rPr>
          <w:rFonts w:cs="Arial"/>
          <w:lang w:val="sr-Cyrl-RS"/>
        </w:rPr>
        <w:t xml:space="preserve"> </w:t>
      </w:r>
      <w:r w:rsidRPr="00D70DF3">
        <w:rPr>
          <w:rFonts w:cs="Arial"/>
          <w:lang w:val="sr-Latn-CS"/>
        </w:rPr>
        <w:t>(технолошке шеме, цртежи, пројектн</w:t>
      </w:r>
      <w:r w:rsidRPr="00D70DF3">
        <w:rPr>
          <w:rFonts w:cs="Arial"/>
          <w:lang w:val="sr-Cyrl-RS"/>
        </w:rPr>
        <w:t>а</w:t>
      </w:r>
      <w:r w:rsidRPr="00D70DF3">
        <w:rPr>
          <w:rFonts w:cs="Arial"/>
          <w:lang w:val="sr-Latn-CS"/>
        </w:rPr>
        <w:t xml:space="preserve"> документациј</w:t>
      </w:r>
      <w:r w:rsidRPr="00D70DF3">
        <w:rPr>
          <w:rFonts w:cs="Arial"/>
          <w:lang w:val="sr-Cyrl-RS"/>
        </w:rPr>
        <w:t xml:space="preserve">а </w:t>
      </w:r>
      <w:r w:rsidRPr="00D70DF3">
        <w:rPr>
          <w:rFonts w:cs="Arial"/>
          <w:lang w:val="sr-Latn-CS"/>
        </w:rPr>
        <w:t>и  др.).</w:t>
      </w:r>
    </w:p>
    <w:p w:rsidR="00211D9B" w:rsidRPr="00D70DF3" w:rsidRDefault="00211D9B" w:rsidP="00B358E4">
      <w:pPr>
        <w:numPr>
          <w:ilvl w:val="1"/>
          <w:numId w:val="34"/>
        </w:numPr>
        <w:tabs>
          <w:tab w:val="clear" w:pos="1800"/>
          <w:tab w:val="num" w:pos="1701"/>
        </w:tabs>
        <w:spacing w:before="0"/>
        <w:ind w:left="1701" w:firstLine="0"/>
        <w:rPr>
          <w:rFonts w:cs="Arial"/>
          <w:lang w:val="sr-Cyrl-CS"/>
        </w:rPr>
      </w:pPr>
      <w:r w:rsidRPr="00D70DF3">
        <w:rPr>
          <w:rFonts w:cs="Arial"/>
          <w:lang w:val="sr-Cyrl-RS"/>
        </w:rPr>
        <w:t>обиласком локације (све опреме паровода  и цевовода), у циљу провере</w:t>
      </w:r>
      <w:r w:rsidRPr="00D70DF3">
        <w:rPr>
          <w:rFonts w:cs="Arial"/>
          <w:lang w:val="sr-Cyrl-CS"/>
        </w:rPr>
        <w:t>,</w:t>
      </w:r>
      <w:r w:rsidRPr="00D70DF3">
        <w:rPr>
          <w:rFonts w:cs="Arial"/>
          <w:lang w:val="sr-Cyrl-RS"/>
        </w:rPr>
        <w:t xml:space="preserve"> очитавања података са натписне плочице овешења. Уколико постоје неусаглашености између техничке документације и стања на објекту, неопходно је констатовати разлике, обавестити наручиоца о томе, уцртати на изометрицима све разлике и назначити их у завршном извештају.</w:t>
      </w:r>
    </w:p>
    <w:p w:rsidR="00211D9B" w:rsidRPr="00D70DF3" w:rsidRDefault="00211D9B" w:rsidP="00D70DF3">
      <w:pPr>
        <w:ind w:left="709"/>
        <w:rPr>
          <w:rFonts w:cs="Arial"/>
          <w:lang w:val="sr-Cyrl-RS"/>
        </w:rPr>
      </w:pPr>
      <w:r w:rsidRPr="00D70DF3">
        <w:rPr>
          <w:rFonts w:cs="Arial"/>
          <w:lang w:val="sr-Latn-CS"/>
        </w:rPr>
        <w:t xml:space="preserve">НАПОМЕНА: </w:t>
      </w:r>
      <w:r w:rsidR="0040259C">
        <w:rPr>
          <w:rFonts w:cs="Arial"/>
          <w:lang w:val="sr-Cyrl-RS"/>
        </w:rPr>
        <w:t>Изабраном понуђачу</w:t>
      </w:r>
      <w:r w:rsidRPr="00D70DF3">
        <w:rPr>
          <w:rFonts w:cs="Arial"/>
          <w:lang w:val="sr-Latn-CS"/>
        </w:rPr>
        <w:t xml:space="preserve"> ће бити омогућено да </w:t>
      </w:r>
      <w:r w:rsidRPr="00D70DF3">
        <w:rPr>
          <w:rFonts w:cs="Arial"/>
          <w:lang w:val="sr-Cyrl-RS"/>
        </w:rPr>
        <w:t xml:space="preserve">обави </w:t>
      </w:r>
      <w:r w:rsidRPr="00D70DF3">
        <w:rPr>
          <w:rFonts w:cs="Arial"/>
          <w:lang w:val="sr-Latn-CS"/>
        </w:rPr>
        <w:t xml:space="preserve">преглед оригиналне документације, у циљу провере тачности достављених података, као и </w:t>
      </w:r>
      <w:r w:rsidRPr="00D70DF3">
        <w:rPr>
          <w:rFonts w:cs="Arial"/>
          <w:lang w:val="sr-Cyrl-RS"/>
        </w:rPr>
        <w:t xml:space="preserve">да </w:t>
      </w:r>
      <w:r w:rsidRPr="00D70DF3">
        <w:rPr>
          <w:rFonts w:cs="Arial"/>
          <w:lang w:val="sr-Latn-CS"/>
        </w:rPr>
        <w:t>допуне недостајућих података, обави у просторијама наручиоца. Оригиналну документацију није дозвољено износити из објекта ТЕНТ-Б.</w:t>
      </w:r>
    </w:p>
    <w:p w:rsidR="00211D9B" w:rsidRPr="00D70DF3" w:rsidRDefault="00211D9B" w:rsidP="00B358E4">
      <w:pPr>
        <w:numPr>
          <w:ilvl w:val="0"/>
          <w:numId w:val="29"/>
        </w:numPr>
        <w:tabs>
          <w:tab w:val="clear" w:pos="900"/>
          <w:tab w:val="num" w:pos="786"/>
        </w:tabs>
        <w:spacing w:before="240"/>
        <w:ind w:left="786" w:firstLine="0"/>
        <w:rPr>
          <w:rFonts w:cs="Arial"/>
          <w:lang w:val="sr-Cyrl-RS"/>
        </w:rPr>
      </w:pPr>
      <w:r w:rsidRPr="00D70DF3">
        <w:rPr>
          <w:rFonts w:cs="Arial"/>
          <w:lang w:val="sr-Cyrl-RS"/>
        </w:rPr>
        <w:t xml:space="preserve">Пре почетка </w:t>
      </w:r>
      <w:r w:rsidRPr="00D70DF3">
        <w:rPr>
          <w:rFonts w:cs="Arial"/>
        </w:rPr>
        <w:t xml:space="preserve">снимања на топло </w:t>
      </w:r>
      <w:r w:rsidR="0040259C">
        <w:rPr>
          <w:rFonts w:cs="Arial"/>
          <w:lang w:val="sr-Cyrl-RS"/>
        </w:rPr>
        <w:t>Изабрани понуђач</w:t>
      </w:r>
      <w:r w:rsidRPr="00D70DF3">
        <w:rPr>
          <w:rFonts w:cs="Arial"/>
          <w:lang w:val="sr-Cyrl-RS"/>
        </w:rPr>
        <w:t xml:space="preserve"> је у обавези  да провери и очита податке о </w:t>
      </w:r>
      <w:r w:rsidRPr="00D70DF3">
        <w:rPr>
          <w:rFonts w:cs="Arial"/>
        </w:rPr>
        <w:t>радн</w:t>
      </w:r>
      <w:r w:rsidRPr="00D70DF3">
        <w:rPr>
          <w:rFonts w:cs="Arial"/>
          <w:lang w:val="sr-Cyrl-RS"/>
        </w:rPr>
        <w:t>о</w:t>
      </w:r>
      <w:r w:rsidRPr="00D70DF3">
        <w:rPr>
          <w:rFonts w:cs="Arial"/>
        </w:rPr>
        <w:t>м оптерећењ</w:t>
      </w:r>
      <w:r w:rsidRPr="00D70DF3">
        <w:rPr>
          <w:rFonts w:cs="Arial"/>
          <w:lang w:val="sr-Cyrl-RS"/>
        </w:rPr>
        <w:t xml:space="preserve">у и параметрима, </w:t>
      </w:r>
      <w:r w:rsidRPr="00D70DF3">
        <w:rPr>
          <w:rFonts w:cs="Arial"/>
        </w:rPr>
        <w:t xml:space="preserve"> са показивача у командној соби</w:t>
      </w:r>
      <w:r w:rsidRPr="00D70DF3">
        <w:rPr>
          <w:rFonts w:cs="Arial"/>
          <w:lang w:val="sr-Cyrl-RS"/>
        </w:rPr>
        <w:t>, блока Б1 или Б2.</w:t>
      </w:r>
    </w:p>
    <w:p w:rsidR="00211D9B" w:rsidRPr="00D70DF3" w:rsidRDefault="00211D9B" w:rsidP="00B358E4">
      <w:pPr>
        <w:numPr>
          <w:ilvl w:val="0"/>
          <w:numId w:val="29"/>
        </w:numPr>
        <w:tabs>
          <w:tab w:val="clear" w:pos="900"/>
          <w:tab w:val="num" w:pos="720"/>
          <w:tab w:val="num" w:pos="786"/>
        </w:tabs>
        <w:spacing w:before="240"/>
        <w:ind w:left="786" w:firstLine="0"/>
        <w:rPr>
          <w:rFonts w:cs="Arial"/>
          <w:lang w:val="sr-Cyrl-RS"/>
        </w:rPr>
      </w:pPr>
      <w:r w:rsidRPr="00D70DF3">
        <w:rPr>
          <w:rFonts w:cs="Arial"/>
          <w:lang w:val="sr-Cyrl-CS"/>
        </w:rPr>
        <w:t xml:space="preserve">У случају неадекватног састава ангажоване радне снаге </w:t>
      </w:r>
      <w:r w:rsidR="0040259C">
        <w:rPr>
          <w:rFonts w:cs="Arial"/>
          <w:lang w:val="sr-Cyrl-RS"/>
        </w:rPr>
        <w:t>Изабрани понуђач</w:t>
      </w:r>
      <w:r w:rsidRPr="00D70DF3">
        <w:rPr>
          <w:rFonts w:cs="Arial"/>
          <w:lang w:val="sr-Cyrl-CS"/>
        </w:rPr>
        <w:t xml:space="preserve"> </w:t>
      </w:r>
      <w:r w:rsidRPr="00D70DF3">
        <w:rPr>
          <w:rFonts w:cs="Arial"/>
          <w:lang w:val="sr-Cyrl-RS"/>
        </w:rPr>
        <w:t>и у</w:t>
      </w:r>
      <w:r w:rsidRPr="00D70DF3">
        <w:rPr>
          <w:rFonts w:cs="Arial"/>
          <w:lang w:val="sr-Latn-CS"/>
        </w:rPr>
        <w:t xml:space="preserve">колико </w:t>
      </w:r>
      <w:r w:rsidRPr="00D70DF3">
        <w:rPr>
          <w:rFonts w:cs="Arial"/>
          <w:lang w:val="sr-Cyrl-RS"/>
        </w:rPr>
        <w:t xml:space="preserve">током извођења </w:t>
      </w:r>
      <w:r w:rsidR="00EF5D1D">
        <w:rPr>
          <w:rFonts w:cs="Arial"/>
          <w:lang w:val="sr-Cyrl-RS"/>
        </w:rPr>
        <w:t>услуга</w:t>
      </w:r>
      <w:r w:rsidRPr="00D70DF3">
        <w:rPr>
          <w:rFonts w:cs="Arial"/>
        </w:rPr>
        <w:t xml:space="preserve"> </w:t>
      </w:r>
      <w:r w:rsidRPr="00D70DF3">
        <w:rPr>
          <w:rFonts w:cs="Arial"/>
          <w:lang w:val="sr-Latn-CS"/>
        </w:rPr>
        <w:t>надзорни орган</w:t>
      </w:r>
      <w:r w:rsidRPr="00D70DF3">
        <w:rPr>
          <w:rFonts w:cs="Arial"/>
          <w:lang w:val="sr-Cyrl-RS"/>
        </w:rPr>
        <w:t xml:space="preserve"> наручиоца,</w:t>
      </w:r>
      <w:r w:rsidRPr="00D70DF3">
        <w:rPr>
          <w:rFonts w:cs="Arial"/>
          <w:lang w:val="sr-Latn-CS"/>
        </w:rPr>
        <w:t xml:space="preserve"> утврди да </w:t>
      </w:r>
      <w:r w:rsidRPr="00D70DF3">
        <w:rPr>
          <w:rFonts w:cs="Arial"/>
          <w:lang w:val="sr-Cyrl-RS"/>
        </w:rPr>
        <w:t xml:space="preserve">ангажовано особље </w:t>
      </w:r>
      <w:r w:rsidR="002465F1">
        <w:rPr>
          <w:rFonts w:cs="Arial"/>
          <w:lang w:val="sr-Cyrl-RS"/>
        </w:rPr>
        <w:t>Изабраног понуђача</w:t>
      </w:r>
      <w:r w:rsidRPr="00D70DF3">
        <w:rPr>
          <w:rFonts w:cs="Arial"/>
          <w:lang w:val="sr-Latn-CS"/>
        </w:rPr>
        <w:t xml:space="preserve"> није стручно оспособљен</w:t>
      </w:r>
      <w:r w:rsidRPr="00D70DF3">
        <w:rPr>
          <w:rFonts w:cs="Arial"/>
          <w:lang w:val="sr-Cyrl-RS"/>
        </w:rPr>
        <w:t>о</w:t>
      </w:r>
      <w:r w:rsidRPr="00D70DF3">
        <w:rPr>
          <w:rFonts w:cs="Arial"/>
          <w:lang w:val="sr-Latn-CS"/>
        </w:rPr>
        <w:t xml:space="preserve"> за обављање захтеваних послова</w:t>
      </w:r>
      <w:r w:rsidRPr="00D70DF3">
        <w:rPr>
          <w:rFonts w:cs="Arial"/>
          <w:lang w:val="sr-Cyrl-RS"/>
        </w:rPr>
        <w:t xml:space="preserve">, као и  да током извођења активности на санацији и подешавању овешења грешком </w:t>
      </w:r>
      <w:r w:rsidR="002465F1">
        <w:rPr>
          <w:rFonts w:cs="Arial"/>
          <w:lang w:val="sr-Cyrl-RS"/>
        </w:rPr>
        <w:t>Изабраног понуђача</w:t>
      </w:r>
      <w:r w:rsidR="002465F1" w:rsidRPr="00D70DF3">
        <w:rPr>
          <w:rFonts w:cs="Arial"/>
          <w:lang w:val="sr-Cyrl-RS"/>
        </w:rPr>
        <w:t xml:space="preserve"> </w:t>
      </w:r>
      <w:r w:rsidRPr="00D70DF3">
        <w:rPr>
          <w:rFonts w:cs="Arial"/>
          <w:lang w:val="sr-Cyrl-RS"/>
        </w:rPr>
        <w:t xml:space="preserve">или </w:t>
      </w:r>
      <w:r w:rsidRPr="00D70DF3">
        <w:rPr>
          <w:rFonts w:cs="Arial"/>
        </w:rPr>
        <w:t>неадекватним начином из</w:t>
      </w:r>
      <w:r w:rsidRPr="00D70DF3">
        <w:rPr>
          <w:rFonts w:cs="Arial"/>
          <w:lang w:val="sr-Cyrl-RS"/>
        </w:rPr>
        <w:t>в</w:t>
      </w:r>
      <w:r w:rsidRPr="00D70DF3">
        <w:rPr>
          <w:rFonts w:cs="Arial"/>
        </w:rPr>
        <w:t xml:space="preserve">ођења </w:t>
      </w:r>
      <w:r w:rsidR="00EF5D1D">
        <w:rPr>
          <w:rFonts w:cs="Arial"/>
          <w:lang w:val="sr-Cyrl-RS"/>
        </w:rPr>
        <w:t>услуга</w:t>
      </w:r>
      <w:r w:rsidRPr="00D70DF3">
        <w:rPr>
          <w:rFonts w:cs="Arial"/>
          <w:lang w:val="sr-Cyrl-RS"/>
        </w:rPr>
        <w:t xml:space="preserve"> доведе до оштећења опреме и уређаја која је власништво ТЕНТ-а,</w:t>
      </w:r>
      <w:r w:rsidRPr="00D70DF3">
        <w:rPr>
          <w:rFonts w:cs="Arial"/>
          <w:lang w:val="sr-Cyrl-CS"/>
        </w:rPr>
        <w:t xml:space="preserve"> Наручилац може захтевати промену у саставу радне снаге </w:t>
      </w:r>
      <w:r w:rsidR="002465F1">
        <w:rPr>
          <w:rFonts w:cs="Arial"/>
          <w:lang w:val="sr-Cyrl-RS"/>
        </w:rPr>
        <w:t>Изабраног понуђача</w:t>
      </w:r>
      <w:r w:rsidRPr="00D70DF3">
        <w:rPr>
          <w:rFonts w:cs="Arial"/>
          <w:lang w:val="sr-Cyrl-CS"/>
        </w:rPr>
        <w:t xml:space="preserve">, као и да то особље што хитније </w:t>
      </w:r>
      <w:r w:rsidRPr="00D70DF3">
        <w:rPr>
          <w:rFonts w:cs="Arial"/>
          <w:lang w:val="sr-Latn-CS"/>
        </w:rPr>
        <w:t>уклони са градилишта</w:t>
      </w:r>
      <w:r w:rsidRPr="00D70DF3">
        <w:rPr>
          <w:rFonts w:cs="Arial"/>
          <w:lang w:val="sr-Cyrl-RS"/>
        </w:rPr>
        <w:t>. А</w:t>
      </w:r>
      <w:r w:rsidRPr="00D70DF3">
        <w:rPr>
          <w:rFonts w:cs="Arial"/>
          <w:lang w:val="sr-Cyrl-CS"/>
        </w:rPr>
        <w:t xml:space="preserve">декватну </w:t>
      </w:r>
      <w:r w:rsidRPr="00D70DF3">
        <w:rPr>
          <w:rFonts w:cs="Arial"/>
          <w:lang w:val="sr-Latn-CS"/>
        </w:rPr>
        <w:t>замену</w:t>
      </w:r>
      <w:r w:rsidRPr="00D70DF3">
        <w:rPr>
          <w:rFonts w:cs="Arial"/>
          <w:lang w:val="sr-Cyrl-RS"/>
        </w:rPr>
        <w:t xml:space="preserve"> је </w:t>
      </w:r>
      <w:r w:rsidR="0040259C">
        <w:rPr>
          <w:rFonts w:cs="Arial"/>
          <w:lang w:val="sr-Cyrl-RS"/>
        </w:rPr>
        <w:t>Изабрани понуђач</w:t>
      </w:r>
      <w:r w:rsidRPr="00D70DF3">
        <w:rPr>
          <w:rFonts w:cs="Arial"/>
          <w:lang w:val="sr-Cyrl-RS"/>
        </w:rPr>
        <w:t xml:space="preserve"> у обавези да обезбеди у року од 24 сата</w:t>
      </w:r>
      <w:r w:rsidRPr="00D70DF3">
        <w:rPr>
          <w:rFonts w:cs="Arial"/>
          <w:lang w:val="sr-Latn-CS"/>
        </w:rPr>
        <w:t>.</w:t>
      </w:r>
      <w:r w:rsidRPr="00D70DF3">
        <w:rPr>
          <w:rFonts w:cs="Arial"/>
          <w:lang w:val="sr-Cyrl-RS"/>
        </w:rPr>
        <w:t xml:space="preserve"> </w:t>
      </w:r>
    </w:p>
    <w:p w:rsidR="00211D9B" w:rsidRPr="00D70DF3" w:rsidRDefault="00211D9B" w:rsidP="00B358E4">
      <w:pPr>
        <w:numPr>
          <w:ilvl w:val="0"/>
          <w:numId w:val="29"/>
        </w:numPr>
        <w:tabs>
          <w:tab w:val="clear" w:pos="900"/>
          <w:tab w:val="num" w:pos="786"/>
        </w:tabs>
        <w:spacing w:before="240"/>
        <w:ind w:left="786" w:firstLine="0"/>
        <w:rPr>
          <w:rFonts w:cs="Arial"/>
          <w:lang w:val="sr-Latn-CS"/>
        </w:rPr>
      </w:pPr>
      <w:r w:rsidRPr="00D70DF3">
        <w:rPr>
          <w:rFonts w:cs="Arial"/>
          <w:lang w:val="sr-Cyrl-RS"/>
        </w:rPr>
        <w:t>Контролу овешења</w:t>
      </w:r>
      <w:r w:rsidRPr="00D70DF3">
        <w:rPr>
          <w:rFonts w:cs="Arial"/>
          <w:lang w:val="sr-Latn-CS"/>
        </w:rPr>
        <w:t xml:space="preserve"> и пратеће послове извести према важећим SRPS</w:t>
      </w:r>
      <w:r w:rsidRPr="00D70DF3">
        <w:rPr>
          <w:rFonts w:cs="Arial"/>
          <w:lang w:val="sr-Cyrl-RS"/>
        </w:rPr>
        <w:t xml:space="preserve"> Е</w:t>
      </w:r>
      <w:r w:rsidRPr="00D70DF3">
        <w:rPr>
          <w:rFonts w:cs="Arial"/>
          <w:lang w:val="sr-Latn-RS"/>
        </w:rPr>
        <w:t>N</w:t>
      </w:r>
      <w:r w:rsidRPr="00D70DF3">
        <w:rPr>
          <w:rFonts w:cs="Arial"/>
          <w:lang w:val="sr-Latn-CS"/>
        </w:rPr>
        <w:t>, EN нормама</w:t>
      </w:r>
      <w:r w:rsidRPr="00D70DF3">
        <w:rPr>
          <w:rFonts w:cs="Arial"/>
          <w:lang w:val="sr-Cyrl-RS"/>
        </w:rPr>
        <w:t>, правилницима</w:t>
      </w:r>
      <w:r w:rsidRPr="00D70DF3">
        <w:rPr>
          <w:rFonts w:cs="Arial"/>
          <w:lang w:val="sr-Latn-CS"/>
        </w:rPr>
        <w:t xml:space="preserve"> или важећим DIN нормама</w:t>
      </w:r>
      <w:r w:rsidRPr="00D70DF3">
        <w:rPr>
          <w:rFonts w:cs="Arial"/>
          <w:lang w:val="sr-Cyrl-RS"/>
        </w:rPr>
        <w:t xml:space="preserve"> за ову врсту опреме</w:t>
      </w:r>
      <w:r w:rsidRPr="00D70DF3">
        <w:rPr>
          <w:rFonts w:cs="Arial"/>
          <w:lang w:val="sr-Latn-CS"/>
        </w:rPr>
        <w:t>, а сагласно са важећим законским прописима у Србији</w:t>
      </w:r>
      <w:r w:rsidRPr="00D70DF3">
        <w:rPr>
          <w:rFonts w:cs="Arial"/>
          <w:lang w:val="sr-Cyrl-RS"/>
        </w:rPr>
        <w:t>.</w:t>
      </w:r>
    </w:p>
    <w:p w:rsidR="00211D9B" w:rsidRPr="00D70DF3" w:rsidRDefault="00211D9B" w:rsidP="00B358E4">
      <w:pPr>
        <w:numPr>
          <w:ilvl w:val="0"/>
          <w:numId w:val="29"/>
        </w:numPr>
        <w:tabs>
          <w:tab w:val="clear" w:pos="900"/>
          <w:tab w:val="num" w:pos="786"/>
        </w:tabs>
        <w:spacing w:before="240"/>
        <w:ind w:left="786" w:firstLine="0"/>
        <w:rPr>
          <w:rFonts w:cs="Arial"/>
          <w:lang w:val="sr-Latn-CS"/>
        </w:rPr>
      </w:pPr>
      <w:r w:rsidRPr="00D70DF3">
        <w:rPr>
          <w:rFonts w:cs="Arial"/>
          <w:lang w:val="sr-Latn-CS"/>
        </w:rPr>
        <w:lastRenderedPageBreak/>
        <w:t xml:space="preserve">Да праћење свакодневних активности спроводи кроз грађевински дневник, који се дневно доставља на увид надзорном особљу наручиоца. </w:t>
      </w:r>
      <w:r w:rsidR="00EF5D1D">
        <w:rPr>
          <w:rFonts w:cs="Arial"/>
          <w:lang w:val="sr-Cyrl-RS"/>
        </w:rPr>
        <w:t>Услуге</w:t>
      </w:r>
      <w:r w:rsidRPr="00D70DF3">
        <w:rPr>
          <w:rFonts w:cs="Arial"/>
          <w:lang w:val="sr-Latn-CS"/>
        </w:rPr>
        <w:t xml:space="preserve"> ће бити обрач</w:t>
      </w:r>
      <w:r w:rsidR="00EF5D1D">
        <w:rPr>
          <w:rFonts w:cs="Arial"/>
          <w:lang w:val="sr-Latn-CS"/>
        </w:rPr>
        <w:t>унати према изведеној количини услуга</w:t>
      </w:r>
      <w:r w:rsidRPr="00D70DF3">
        <w:rPr>
          <w:rFonts w:cs="Arial"/>
          <w:lang w:val="sr-Latn-CS"/>
        </w:rPr>
        <w:t xml:space="preserve"> и потписаном грађевинском дневнику.</w:t>
      </w:r>
      <w:r w:rsidRPr="00D70DF3">
        <w:rPr>
          <w:rFonts w:cs="Arial"/>
        </w:rPr>
        <w:t xml:space="preserve"> </w:t>
      </w:r>
      <w:r w:rsidRPr="00D70DF3">
        <w:rPr>
          <w:rFonts w:cs="Arial"/>
          <w:lang w:val="sr-Latn-CS"/>
        </w:rPr>
        <w:t xml:space="preserve">Наручилац задржава право да у складу са својом динамиком и потребама током ремонтих радова умањи наведену количину </w:t>
      </w:r>
      <w:r w:rsidR="00B43C2D">
        <w:rPr>
          <w:rFonts w:cs="Arial"/>
          <w:lang w:val="sr-Cyrl-RS"/>
        </w:rPr>
        <w:t>ислуга</w:t>
      </w:r>
      <w:r w:rsidRPr="00D70DF3">
        <w:rPr>
          <w:rFonts w:cs="Arial"/>
          <w:lang w:val="sr-Latn-CS"/>
        </w:rPr>
        <w:t>.</w:t>
      </w:r>
    </w:p>
    <w:p w:rsidR="00211D9B" w:rsidRPr="00D70DF3" w:rsidRDefault="00211D9B" w:rsidP="00B358E4">
      <w:pPr>
        <w:numPr>
          <w:ilvl w:val="0"/>
          <w:numId w:val="29"/>
        </w:numPr>
        <w:tabs>
          <w:tab w:val="clear" w:pos="900"/>
          <w:tab w:val="num" w:pos="786"/>
        </w:tabs>
        <w:spacing w:before="240"/>
        <w:ind w:left="786" w:firstLine="0"/>
        <w:rPr>
          <w:rFonts w:cs="Arial"/>
          <w:lang w:val="sr-Latn-CS"/>
        </w:rPr>
      </w:pPr>
      <w:r w:rsidRPr="00D70DF3">
        <w:rPr>
          <w:rFonts w:cs="Arial"/>
          <w:lang w:val="sr-Latn-CS"/>
        </w:rPr>
        <w:t xml:space="preserve">Да обезбеди сопствено осветљење за </w:t>
      </w:r>
      <w:r w:rsidR="00EF5D1D">
        <w:rPr>
          <w:rFonts w:cs="Arial"/>
          <w:lang w:val="sr-Cyrl-RS"/>
        </w:rPr>
        <w:t>услуге</w:t>
      </w:r>
      <w:r w:rsidRPr="00D70DF3">
        <w:rPr>
          <w:rFonts w:cs="Arial"/>
          <w:lang w:val="sr-Latn-CS"/>
        </w:rPr>
        <w:t xml:space="preserve"> контроле овешења.</w:t>
      </w:r>
    </w:p>
    <w:p w:rsidR="00211D9B" w:rsidRPr="00D70DF3" w:rsidRDefault="00211D9B" w:rsidP="00B358E4">
      <w:pPr>
        <w:numPr>
          <w:ilvl w:val="0"/>
          <w:numId w:val="29"/>
        </w:numPr>
        <w:tabs>
          <w:tab w:val="clear" w:pos="900"/>
          <w:tab w:val="num" w:pos="644"/>
          <w:tab w:val="num" w:pos="786"/>
        </w:tabs>
        <w:spacing w:before="240"/>
        <w:ind w:left="786" w:firstLine="0"/>
        <w:jc w:val="left"/>
        <w:rPr>
          <w:rFonts w:cs="Arial"/>
          <w:spacing w:val="-2"/>
          <w:lang w:val="sr-Latn-CS"/>
        </w:rPr>
      </w:pPr>
      <w:r w:rsidRPr="00D70DF3">
        <w:rPr>
          <w:rFonts w:cs="Arial"/>
          <w:lang w:val="sr-Latn-CS"/>
        </w:rPr>
        <w:t xml:space="preserve">За све </w:t>
      </w:r>
      <w:r w:rsidR="00EF5D1D">
        <w:rPr>
          <w:rFonts w:cs="Arial"/>
          <w:lang w:val="sr-Cyrl-RS"/>
        </w:rPr>
        <w:t>услуге</w:t>
      </w:r>
      <w:r w:rsidRPr="00D70DF3">
        <w:rPr>
          <w:rFonts w:cs="Arial"/>
          <w:lang w:val="sr-Latn-CS"/>
        </w:rPr>
        <w:t xml:space="preserve">, неопходно је обезбедити свим радницима </w:t>
      </w:r>
      <w:r w:rsidRPr="00D70DF3">
        <w:rPr>
          <w:rFonts w:cs="Arial"/>
          <w:lang w:val="sr-Cyrl-CS"/>
        </w:rPr>
        <w:t>одговарајућа</w:t>
      </w:r>
      <w:r w:rsidRPr="00D70DF3">
        <w:rPr>
          <w:rFonts w:cs="Arial"/>
          <w:lang w:val="sr-Latn-CS"/>
        </w:rPr>
        <w:t xml:space="preserve"> заштитна средства</w:t>
      </w:r>
      <w:r w:rsidRPr="00D70DF3">
        <w:rPr>
          <w:rFonts w:cs="Arial"/>
          <w:lang w:val="sr-Cyrl-RS"/>
        </w:rPr>
        <w:t xml:space="preserve"> и опрему</w:t>
      </w:r>
      <w:r w:rsidRPr="00D70DF3">
        <w:rPr>
          <w:rFonts w:cs="Arial"/>
          <w:lang w:val="sr-Latn-CS"/>
        </w:rPr>
        <w:t xml:space="preserve"> за рад на висини</w:t>
      </w:r>
      <w:r w:rsidRPr="00D70DF3">
        <w:rPr>
          <w:rFonts w:cs="Arial"/>
          <w:lang w:val="sr-Cyrl-RS"/>
        </w:rPr>
        <w:t xml:space="preserve">, </w:t>
      </w:r>
      <w:r w:rsidRPr="00D70DF3">
        <w:rPr>
          <w:rFonts w:cs="Arial"/>
          <w:lang w:val="sl-SI"/>
        </w:rPr>
        <w:t>кој</w:t>
      </w:r>
      <w:r w:rsidRPr="00D70DF3">
        <w:rPr>
          <w:rFonts w:cs="Arial"/>
          <w:lang w:val="sr-Cyrl-RS"/>
        </w:rPr>
        <w:t xml:space="preserve">а </w:t>
      </w:r>
      <w:r w:rsidRPr="00D70DF3">
        <w:rPr>
          <w:rFonts w:cs="Arial"/>
          <w:lang w:val="sl-SI"/>
        </w:rPr>
        <w:t>испуњавају важеће техничке нормативе у тој области</w:t>
      </w:r>
      <w:r w:rsidRPr="00D70DF3">
        <w:rPr>
          <w:rFonts w:cs="Arial"/>
          <w:lang w:val="sr-Cyrl-RS"/>
        </w:rPr>
        <w:t>.</w:t>
      </w:r>
    </w:p>
    <w:p w:rsidR="00211D9B" w:rsidRPr="00D70DF3" w:rsidRDefault="002465F1" w:rsidP="00B358E4">
      <w:pPr>
        <w:numPr>
          <w:ilvl w:val="0"/>
          <w:numId w:val="29"/>
        </w:numPr>
        <w:tabs>
          <w:tab w:val="clear" w:pos="900"/>
          <w:tab w:val="num" w:pos="786"/>
        </w:tabs>
        <w:spacing w:before="240"/>
        <w:ind w:left="786" w:firstLine="0"/>
        <w:rPr>
          <w:rFonts w:cs="Arial"/>
          <w:lang w:val="sr-Latn-CS"/>
        </w:rPr>
      </w:pPr>
      <w:r>
        <w:rPr>
          <w:rFonts w:cs="Arial"/>
          <w:lang w:val="sr-Cyrl-RS"/>
        </w:rPr>
        <w:t>Изабрани понуђач</w:t>
      </w:r>
      <w:r w:rsidR="00211D9B" w:rsidRPr="00D70DF3">
        <w:rPr>
          <w:rFonts w:cs="Arial"/>
          <w:lang w:val="sr-Latn-CS"/>
        </w:rPr>
        <w:t xml:space="preserve"> је дужан да поштује и спроводи важеће процедуре ТЕНТ,  као и да примени све обавезе из документа ТЕНТ-а, Правила безбедности на раду.</w:t>
      </w:r>
    </w:p>
    <w:p w:rsidR="00211D9B" w:rsidRPr="00D70DF3" w:rsidRDefault="00211D9B" w:rsidP="00B358E4">
      <w:pPr>
        <w:numPr>
          <w:ilvl w:val="0"/>
          <w:numId w:val="29"/>
        </w:numPr>
        <w:tabs>
          <w:tab w:val="clear" w:pos="900"/>
          <w:tab w:val="num" w:pos="786"/>
        </w:tabs>
        <w:spacing w:before="240" w:after="240"/>
        <w:ind w:left="786" w:firstLine="0"/>
        <w:rPr>
          <w:rFonts w:cs="Arial"/>
          <w:lang w:val="sr-Latn-CS"/>
        </w:rPr>
      </w:pPr>
      <w:r w:rsidRPr="00D70DF3">
        <w:rPr>
          <w:rFonts w:cs="Arial"/>
          <w:lang w:val="sr-Latn-CS"/>
        </w:rPr>
        <w:t>Да строго поштује договорене термине радиографског снимања током ремонтних активности у котларници и машинској хали.</w:t>
      </w:r>
    </w:p>
    <w:p w:rsidR="00211D9B" w:rsidRPr="00D70DF3" w:rsidRDefault="00211D9B" w:rsidP="00B358E4">
      <w:pPr>
        <w:numPr>
          <w:ilvl w:val="0"/>
          <w:numId w:val="29"/>
        </w:numPr>
        <w:tabs>
          <w:tab w:val="clear" w:pos="900"/>
          <w:tab w:val="num" w:pos="720"/>
          <w:tab w:val="num" w:pos="786"/>
        </w:tabs>
        <w:spacing w:before="0" w:after="240"/>
        <w:ind w:left="786" w:firstLine="0"/>
        <w:rPr>
          <w:rFonts w:cs="Arial"/>
          <w:lang w:val="sr-Latn-CS"/>
        </w:rPr>
      </w:pPr>
      <w:r w:rsidRPr="00D70DF3">
        <w:rPr>
          <w:rFonts w:cs="Arial"/>
          <w:lang w:val="sr-Cyrl-CS"/>
        </w:rPr>
        <w:t xml:space="preserve">За сваку штету на опреми наручиоца, за коју се установи да ју је </w:t>
      </w:r>
      <w:r w:rsidR="002465F1">
        <w:rPr>
          <w:rFonts w:cs="Arial"/>
          <w:lang w:val="sr-Cyrl-RS"/>
        </w:rPr>
        <w:t>Изабрани понуђач</w:t>
      </w:r>
      <w:r w:rsidR="002465F1" w:rsidRPr="00D70DF3">
        <w:rPr>
          <w:rFonts w:cs="Arial"/>
          <w:lang w:val="sr-Latn-CS"/>
        </w:rPr>
        <w:t xml:space="preserve"> </w:t>
      </w:r>
      <w:r w:rsidRPr="00D70DF3">
        <w:rPr>
          <w:rFonts w:cs="Arial"/>
          <w:lang w:val="sr-Cyrl-CS"/>
        </w:rPr>
        <w:t>причинио</w:t>
      </w:r>
      <w:r w:rsidRPr="00D70DF3">
        <w:rPr>
          <w:rFonts w:cs="Arial"/>
          <w:lang w:val="sr-Latn-CS"/>
        </w:rPr>
        <w:t xml:space="preserve">  намерно</w:t>
      </w:r>
      <w:r w:rsidRPr="00D70DF3">
        <w:rPr>
          <w:rFonts w:cs="Arial"/>
          <w:lang w:val="sr-Cyrl-RS"/>
        </w:rPr>
        <w:t xml:space="preserve"> или</w:t>
      </w:r>
      <w:r w:rsidRPr="00D70DF3">
        <w:rPr>
          <w:rFonts w:cs="Arial"/>
          <w:lang w:val="sr-Latn-CS"/>
        </w:rPr>
        <w:t xml:space="preserve"> услед недовољне стручности или услед немарности, односно необазривости</w:t>
      </w:r>
      <w:r w:rsidRPr="00D70DF3">
        <w:rPr>
          <w:rFonts w:cs="Arial"/>
          <w:lang w:val="sr-Cyrl-RS"/>
        </w:rPr>
        <w:t>,</w:t>
      </w:r>
      <w:r w:rsidRPr="00D70DF3">
        <w:rPr>
          <w:rFonts w:cs="Arial"/>
          <w:lang w:val="sr-Latn-CS"/>
        </w:rPr>
        <w:t xml:space="preserve"> </w:t>
      </w:r>
      <w:r w:rsidRPr="00D70DF3">
        <w:rPr>
          <w:rFonts w:cs="Arial"/>
          <w:lang w:val="sr-Cyrl-RS"/>
        </w:rPr>
        <w:t xml:space="preserve">а </w:t>
      </w:r>
      <w:r w:rsidRPr="00D70DF3">
        <w:rPr>
          <w:rFonts w:cs="Arial"/>
          <w:lang w:val="sr-Latn-CS"/>
        </w:rPr>
        <w:t xml:space="preserve"> </w:t>
      </w:r>
      <w:r w:rsidRPr="00D70DF3">
        <w:rPr>
          <w:rFonts w:cs="Arial"/>
          <w:lang w:val="sl-SI"/>
        </w:rPr>
        <w:t>кој</w:t>
      </w:r>
      <w:r w:rsidRPr="00D70DF3">
        <w:rPr>
          <w:rFonts w:cs="Arial"/>
          <w:lang w:val="sr-Cyrl-RS"/>
        </w:rPr>
        <w:t>а</w:t>
      </w:r>
      <w:r w:rsidRPr="00D70DF3">
        <w:rPr>
          <w:rFonts w:cs="Arial"/>
          <w:lang w:val="sr-Cyrl-CS"/>
        </w:rPr>
        <w:t xml:space="preserve"> </w:t>
      </w:r>
      <w:r w:rsidRPr="00D70DF3">
        <w:rPr>
          <w:rFonts w:cs="Arial"/>
          <w:lang w:val="sl-SI"/>
        </w:rPr>
        <w:t>се</w:t>
      </w:r>
      <w:r w:rsidRPr="00D70DF3">
        <w:rPr>
          <w:rFonts w:cs="Arial"/>
          <w:lang w:val="sr-Cyrl-CS"/>
        </w:rPr>
        <w:t xml:space="preserve"> </w:t>
      </w:r>
      <w:r w:rsidRPr="00D70DF3">
        <w:rPr>
          <w:rFonts w:cs="Arial"/>
          <w:lang w:val="sl-SI"/>
        </w:rPr>
        <w:t>откриј</w:t>
      </w:r>
      <w:r w:rsidRPr="00D70DF3">
        <w:rPr>
          <w:rFonts w:cs="Arial"/>
          <w:lang w:val="sr-Cyrl-RS"/>
        </w:rPr>
        <w:t>е</w:t>
      </w:r>
      <w:r w:rsidRPr="00D70DF3">
        <w:rPr>
          <w:rFonts w:cs="Arial"/>
          <w:lang w:val="sr-Cyrl-CS"/>
        </w:rPr>
        <w:t xml:space="preserve"> </w:t>
      </w:r>
      <w:r w:rsidRPr="00D70DF3">
        <w:rPr>
          <w:rFonts w:cs="Arial"/>
          <w:lang w:val="sl-SI"/>
        </w:rPr>
        <w:t>током</w:t>
      </w:r>
      <w:r w:rsidRPr="00D70DF3">
        <w:rPr>
          <w:rFonts w:cs="Arial"/>
          <w:lang w:val="sr-Cyrl-CS"/>
        </w:rPr>
        <w:t xml:space="preserve"> </w:t>
      </w:r>
      <w:r w:rsidRPr="00D70DF3">
        <w:rPr>
          <w:rFonts w:cs="Arial"/>
          <w:lang w:val="sr-Cyrl-RS"/>
        </w:rPr>
        <w:t>ремонтних радова, пробног рада</w:t>
      </w:r>
      <w:r w:rsidRPr="00D70DF3">
        <w:rPr>
          <w:rFonts w:cs="Arial"/>
          <w:lang w:val="sr-Cyrl-CS"/>
        </w:rPr>
        <w:t xml:space="preserve"> и гарантног периода, </w:t>
      </w:r>
      <w:r w:rsidR="002465F1">
        <w:rPr>
          <w:rFonts w:cs="Arial"/>
          <w:lang w:val="sr-Cyrl-RS"/>
        </w:rPr>
        <w:t>Изабрани понуђач</w:t>
      </w:r>
      <w:r w:rsidRPr="00D70DF3">
        <w:rPr>
          <w:rFonts w:cs="Arial"/>
          <w:lang w:val="sr-Cyrl-CS"/>
        </w:rPr>
        <w:t xml:space="preserve"> је у обавези да је </w:t>
      </w:r>
      <w:r w:rsidRPr="00D70DF3">
        <w:rPr>
          <w:rFonts w:cs="Arial"/>
          <w:lang w:val="sl-SI"/>
        </w:rPr>
        <w:t>у</w:t>
      </w:r>
      <w:r w:rsidRPr="00D70DF3">
        <w:rPr>
          <w:rFonts w:cs="Arial"/>
          <w:lang w:val="sr-Cyrl-CS"/>
        </w:rPr>
        <w:t xml:space="preserve"> </w:t>
      </w:r>
      <w:r w:rsidRPr="00D70DF3">
        <w:rPr>
          <w:rFonts w:cs="Arial"/>
          <w:lang w:val="sl-SI"/>
        </w:rPr>
        <w:t>најкра</w:t>
      </w:r>
      <w:r w:rsidRPr="00D70DF3">
        <w:rPr>
          <w:rFonts w:cs="Arial"/>
          <w:lang w:val="sr-Cyrl-CS"/>
        </w:rPr>
        <w:t>ћ</w:t>
      </w:r>
      <w:r w:rsidRPr="00D70DF3">
        <w:rPr>
          <w:rFonts w:cs="Arial"/>
          <w:lang w:val="sl-SI"/>
        </w:rPr>
        <w:t>ем</w:t>
      </w:r>
      <w:r w:rsidRPr="00D70DF3">
        <w:rPr>
          <w:rFonts w:cs="Arial"/>
          <w:lang w:val="sr-Cyrl-CS"/>
        </w:rPr>
        <w:t xml:space="preserve"> </w:t>
      </w:r>
      <w:r w:rsidRPr="00D70DF3">
        <w:rPr>
          <w:rFonts w:cs="Arial"/>
          <w:lang w:val="sl-SI"/>
        </w:rPr>
        <w:t>року</w:t>
      </w:r>
      <w:r w:rsidRPr="00D70DF3">
        <w:rPr>
          <w:rFonts w:cs="Arial"/>
          <w:lang w:val="sr-Cyrl-CS"/>
        </w:rPr>
        <w:t xml:space="preserve"> </w:t>
      </w:r>
      <w:r w:rsidRPr="00D70DF3">
        <w:rPr>
          <w:rFonts w:cs="Arial"/>
          <w:lang w:val="sl-SI"/>
        </w:rPr>
        <w:t>отклони</w:t>
      </w:r>
      <w:r w:rsidRPr="00D70DF3">
        <w:rPr>
          <w:rFonts w:cs="Arial"/>
          <w:lang w:val="sr-Cyrl-RS"/>
        </w:rPr>
        <w:t xml:space="preserve">. Време утрошено за евентуалне санације никако не сме угрозити динамику извођења и рок завршетка осталих ремонтних радова. Трошкови кашњења других радова који би настали  због грешке </w:t>
      </w:r>
      <w:r w:rsidR="002465F1">
        <w:rPr>
          <w:rFonts w:cs="Arial"/>
          <w:lang w:val="sr-Cyrl-RS"/>
        </w:rPr>
        <w:t>Изабраног понуђача</w:t>
      </w:r>
      <w:r w:rsidRPr="00D70DF3">
        <w:rPr>
          <w:rFonts w:cs="Arial"/>
          <w:lang w:val="sr-Cyrl-RS"/>
        </w:rPr>
        <w:t xml:space="preserve"> биће стављени на терет </w:t>
      </w:r>
      <w:r w:rsidR="002465F1">
        <w:rPr>
          <w:rFonts w:cs="Arial"/>
          <w:lang w:val="sr-Cyrl-RS"/>
        </w:rPr>
        <w:t>Изабраног понуђача</w:t>
      </w:r>
      <w:r w:rsidRPr="00D70DF3">
        <w:rPr>
          <w:rFonts w:cs="Arial"/>
          <w:lang w:val="sr-Cyrl-RS"/>
        </w:rPr>
        <w:t xml:space="preserve">. Све активности и трошкови поправке и евентуално набавке новог дела опреме,  као и евентуално неопходна испитивања падају на терет </w:t>
      </w:r>
      <w:r w:rsidR="002465F1">
        <w:rPr>
          <w:rFonts w:cs="Arial"/>
          <w:lang w:val="sr-Cyrl-RS"/>
        </w:rPr>
        <w:t>Изабраног понуђача</w:t>
      </w:r>
      <w:r w:rsidRPr="00D70DF3">
        <w:rPr>
          <w:rFonts w:cs="Arial"/>
          <w:lang w:val="sr-Cyrl-RS"/>
        </w:rPr>
        <w:t xml:space="preserve">, а без додатних трошкова по наручиоца.  Предметне корекције може извршити и наручилац, након чега би проистекли трошкови за изведене корекције или набавку новог дела, били стављени на терет </w:t>
      </w:r>
      <w:r w:rsidR="002465F1">
        <w:rPr>
          <w:rFonts w:cs="Arial"/>
          <w:lang w:val="sr-Cyrl-RS"/>
        </w:rPr>
        <w:t>Изабраног понуђача.</w:t>
      </w:r>
      <w:r w:rsidRPr="00D70DF3">
        <w:rPr>
          <w:rFonts w:cs="Arial"/>
          <w:lang w:val="sr-Cyrl-RS"/>
        </w:rPr>
        <w:t xml:space="preserve">  Активности које је </w:t>
      </w:r>
      <w:r w:rsidR="002465F1">
        <w:rPr>
          <w:rFonts w:cs="Arial"/>
          <w:lang w:val="sr-Cyrl-RS"/>
        </w:rPr>
        <w:t>Изабрани понуђача</w:t>
      </w:r>
      <w:r w:rsidR="002465F1" w:rsidRPr="00D70DF3">
        <w:rPr>
          <w:rFonts w:cs="Arial"/>
          <w:lang w:val="sr-Cyrl-RS"/>
        </w:rPr>
        <w:t xml:space="preserve"> </w:t>
      </w:r>
      <w:r w:rsidRPr="00D70DF3">
        <w:rPr>
          <w:rFonts w:cs="Arial"/>
          <w:lang w:val="sr-Cyrl-RS"/>
        </w:rPr>
        <w:t xml:space="preserve">дужан да у том случају предузме су: </w:t>
      </w:r>
    </w:p>
    <w:p w:rsidR="00211D9B" w:rsidRPr="00D70DF3" w:rsidRDefault="00211D9B" w:rsidP="00B358E4">
      <w:pPr>
        <w:numPr>
          <w:ilvl w:val="1"/>
          <w:numId w:val="33"/>
        </w:numPr>
        <w:tabs>
          <w:tab w:val="left" w:pos="851"/>
        </w:tabs>
        <w:spacing w:before="0"/>
        <w:ind w:left="851" w:firstLine="0"/>
        <w:rPr>
          <w:rFonts w:cs="Arial"/>
          <w:lang w:val="sr-Latn-CS"/>
        </w:rPr>
      </w:pPr>
      <w:r w:rsidRPr="00D70DF3">
        <w:rPr>
          <w:rFonts w:cs="Arial"/>
          <w:lang w:val="sr-Cyrl-CS"/>
        </w:rPr>
        <w:t>Да изради предлог технологије санације и</w:t>
      </w:r>
      <w:r w:rsidRPr="00D70DF3">
        <w:rPr>
          <w:rFonts w:cs="Arial"/>
          <w:lang w:val="sr-Cyrl-RS"/>
        </w:rPr>
        <w:t xml:space="preserve"> достави на сагласност наручиоцу, а да након добијене сагласности наручиоца обави санацију. Наручилац или његов представник има право да у свакој фази санације квара обави контролу и проверу усклађености са достављеном технологијом санације.</w:t>
      </w:r>
    </w:p>
    <w:p w:rsidR="00211D9B" w:rsidRPr="00D70DF3" w:rsidRDefault="00211D9B" w:rsidP="00B358E4">
      <w:pPr>
        <w:numPr>
          <w:ilvl w:val="1"/>
          <w:numId w:val="33"/>
        </w:numPr>
        <w:tabs>
          <w:tab w:val="left" w:pos="851"/>
        </w:tabs>
        <w:spacing w:before="0"/>
        <w:ind w:left="851" w:firstLine="0"/>
        <w:rPr>
          <w:rFonts w:cs="Arial"/>
          <w:lang w:val="sr-Cyrl-CS"/>
        </w:rPr>
      </w:pPr>
      <w:r w:rsidRPr="00D70DF3">
        <w:rPr>
          <w:rFonts w:cs="Arial"/>
          <w:lang w:val="sr-Latn-CS"/>
        </w:rPr>
        <w:t xml:space="preserve">За све претходно наведено </w:t>
      </w:r>
      <w:r w:rsidR="002465F1">
        <w:rPr>
          <w:rFonts w:cs="Arial"/>
          <w:lang w:val="sr-Cyrl-RS"/>
        </w:rPr>
        <w:t>Изабрани понуђач</w:t>
      </w:r>
      <w:r w:rsidRPr="00D70DF3">
        <w:rPr>
          <w:rFonts w:cs="Arial"/>
          <w:lang w:val="sr-Latn-CS"/>
        </w:rPr>
        <w:t xml:space="preserve"> је у обавези да се одазове на позив наручиоца и обезбеди долазак  стручног особља најкасније у року од 24 h. Ако се </w:t>
      </w:r>
      <w:r w:rsidR="002465F1">
        <w:rPr>
          <w:rFonts w:cs="Arial"/>
          <w:lang w:val="sr-Cyrl-RS"/>
        </w:rPr>
        <w:t>Изабрани понуђач</w:t>
      </w:r>
      <w:r w:rsidRPr="00D70DF3">
        <w:rPr>
          <w:rFonts w:cs="Arial"/>
          <w:lang w:val="sr-Latn-CS"/>
        </w:rPr>
        <w:t xml:space="preserve"> не одазове на позив, сви трошкови отклањања оштећења које наручилац обави и организује падају на терет </w:t>
      </w:r>
      <w:r w:rsidR="002465F1">
        <w:rPr>
          <w:rFonts w:cs="Arial"/>
          <w:lang w:val="sr-Cyrl-RS"/>
        </w:rPr>
        <w:t>Изабраног понуђача</w:t>
      </w:r>
      <w:r w:rsidRPr="00D70DF3">
        <w:rPr>
          <w:rFonts w:cs="Arial"/>
          <w:lang w:val="sr-Latn-CS"/>
        </w:rPr>
        <w:t>.</w:t>
      </w:r>
    </w:p>
    <w:p w:rsidR="00211D9B" w:rsidRPr="00D70DF3" w:rsidRDefault="00211D9B" w:rsidP="00D70DF3">
      <w:pPr>
        <w:ind w:left="720"/>
        <w:rPr>
          <w:rFonts w:cs="Arial"/>
          <w:lang w:val="sr-Latn-CS"/>
        </w:rPr>
      </w:pPr>
    </w:p>
    <w:p w:rsidR="00211D9B" w:rsidRPr="00D70DF3" w:rsidRDefault="00211D9B" w:rsidP="00B358E4">
      <w:pPr>
        <w:numPr>
          <w:ilvl w:val="0"/>
          <w:numId w:val="29"/>
        </w:numPr>
        <w:tabs>
          <w:tab w:val="clear" w:pos="900"/>
          <w:tab w:val="num" w:pos="786"/>
        </w:tabs>
        <w:spacing w:before="0"/>
        <w:ind w:left="786" w:firstLine="0"/>
        <w:jc w:val="left"/>
        <w:rPr>
          <w:rFonts w:cs="Arial"/>
          <w:lang w:val="sr-Cyrl-RS"/>
        </w:rPr>
      </w:pPr>
      <w:r w:rsidRPr="00D70DF3">
        <w:rPr>
          <w:rFonts w:cs="Arial"/>
        </w:rPr>
        <w:t>Након</w:t>
      </w:r>
      <w:r w:rsidRPr="00D70DF3">
        <w:rPr>
          <w:rFonts w:cs="Arial"/>
          <w:lang w:val="sr-Latn-CS"/>
        </w:rPr>
        <w:t xml:space="preserve"> </w:t>
      </w:r>
      <w:r w:rsidRPr="00D70DF3">
        <w:rPr>
          <w:rFonts w:cs="Arial"/>
        </w:rPr>
        <w:t>обављених</w:t>
      </w:r>
      <w:r w:rsidRPr="00D70DF3">
        <w:rPr>
          <w:rFonts w:cs="Arial"/>
          <w:lang w:val="sr-Latn-CS"/>
        </w:rPr>
        <w:t xml:space="preserve"> </w:t>
      </w:r>
      <w:r w:rsidR="00EF5D1D">
        <w:rPr>
          <w:rFonts w:cs="Arial"/>
          <w:lang w:val="sr-Cyrl-RS"/>
        </w:rPr>
        <w:t>услуга</w:t>
      </w:r>
      <w:r w:rsidRPr="00D70DF3">
        <w:rPr>
          <w:rFonts w:cs="Arial"/>
          <w:lang w:val="sr-Latn-CS"/>
        </w:rPr>
        <w:t xml:space="preserve"> </w:t>
      </w:r>
      <w:r w:rsidRPr="00D70DF3">
        <w:rPr>
          <w:rFonts w:cs="Arial"/>
        </w:rPr>
        <w:t>доставити</w:t>
      </w:r>
      <w:r w:rsidRPr="00D70DF3">
        <w:rPr>
          <w:rFonts w:cs="Arial"/>
          <w:lang w:val="sr-Latn-CS"/>
        </w:rPr>
        <w:t xml:space="preserve"> </w:t>
      </w:r>
      <w:r w:rsidRPr="00D70DF3">
        <w:rPr>
          <w:rFonts w:cs="Arial"/>
          <w:lang w:val="sr-Cyrl-RS"/>
        </w:rPr>
        <w:t xml:space="preserve">стручне </w:t>
      </w:r>
      <w:r w:rsidRPr="00D70DF3">
        <w:rPr>
          <w:rFonts w:cs="Arial"/>
        </w:rPr>
        <w:t>извештаје</w:t>
      </w:r>
      <w:r w:rsidRPr="00D70DF3">
        <w:rPr>
          <w:rFonts w:cs="Arial"/>
          <w:lang w:val="sr-Cyrl-RS"/>
        </w:rPr>
        <w:t xml:space="preserve">, са табеларним прегледом очитаних вредности и изометрицима, за блок Б1 и блок Б2. </w:t>
      </w:r>
    </w:p>
    <w:p w:rsidR="00211D9B" w:rsidRPr="00D70DF3" w:rsidRDefault="00211D9B" w:rsidP="00D70DF3">
      <w:pPr>
        <w:ind w:left="786"/>
        <w:rPr>
          <w:rFonts w:cs="Arial"/>
          <w:lang w:val="sr-Cyrl-RS"/>
        </w:rPr>
      </w:pPr>
      <w:r w:rsidRPr="00D70DF3">
        <w:rPr>
          <w:rFonts w:cs="Arial"/>
          <w:lang w:val="sr-Cyrl-RS"/>
        </w:rPr>
        <w:t xml:space="preserve">За све цевоводе из обима </w:t>
      </w:r>
      <w:r w:rsidR="00EF5D1D">
        <w:rPr>
          <w:rFonts w:cs="Arial"/>
          <w:lang w:val="sr-Cyrl-RS"/>
        </w:rPr>
        <w:t>услуга</w:t>
      </w:r>
      <w:r w:rsidRPr="00D70DF3">
        <w:rPr>
          <w:rFonts w:cs="Arial"/>
          <w:lang w:val="sr-Cyrl-RS"/>
        </w:rPr>
        <w:t xml:space="preserve"> израдити одговарајуће изометрике са ознакама овешења. </w:t>
      </w:r>
    </w:p>
    <w:p w:rsidR="00211D9B" w:rsidRPr="00D70DF3" w:rsidRDefault="00211D9B" w:rsidP="00D70DF3">
      <w:pPr>
        <w:ind w:left="786"/>
        <w:rPr>
          <w:rFonts w:cs="Arial"/>
          <w:lang w:val="sr-Cyrl-RS"/>
        </w:rPr>
      </w:pPr>
      <w:r w:rsidRPr="00D70DF3">
        <w:rPr>
          <w:rFonts w:cs="Arial"/>
          <w:lang w:val="sr-Cyrl-RS"/>
        </w:rPr>
        <w:t xml:space="preserve">У извештајима треба обрадити </w:t>
      </w:r>
      <w:r w:rsidRPr="00D70DF3">
        <w:rPr>
          <w:rFonts w:cs="Arial"/>
        </w:rPr>
        <w:t>сваку</w:t>
      </w:r>
      <w:r w:rsidRPr="00D70DF3">
        <w:rPr>
          <w:rFonts w:cs="Arial"/>
          <w:lang w:val="sr-Latn-CS"/>
        </w:rPr>
        <w:t xml:space="preserve"> </w:t>
      </w:r>
      <w:r w:rsidRPr="00D70DF3">
        <w:rPr>
          <w:rFonts w:cs="Arial"/>
        </w:rPr>
        <w:t>контролисану</w:t>
      </w:r>
      <w:r w:rsidRPr="00D70DF3">
        <w:rPr>
          <w:rFonts w:cs="Arial"/>
          <w:lang w:val="sr-Latn-CS"/>
        </w:rPr>
        <w:t xml:space="preserve"> </w:t>
      </w:r>
      <w:r w:rsidRPr="00D70DF3">
        <w:rPr>
          <w:rFonts w:cs="Arial"/>
        </w:rPr>
        <w:t>линију</w:t>
      </w:r>
      <w:r w:rsidRPr="00D70DF3">
        <w:rPr>
          <w:rFonts w:cs="Arial"/>
          <w:lang w:val="sr-Cyrl-RS"/>
        </w:rPr>
        <w:t xml:space="preserve"> цевовода</w:t>
      </w:r>
      <w:r w:rsidRPr="00D70DF3">
        <w:rPr>
          <w:rFonts w:cs="Arial"/>
          <w:lang w:val="sr-Latn-CS"/>
        </w:rPr>
        <w:t xml:space="preserve"> </w:t>
      </w:r>
      <w:r w:rsidRPr="00D70DF3">
        <w:rPr>
          <w:rFonts w:cs="Arial"/>
        </w:rPr>
        <w:t>посебно</w:t>
      </w:r>
      <w:r w:rsidRPr="00D70DF3">
        <w:rPr>
          <w:rFonts w:cs="Arial"/>
          <w:lang w:val="sr-Cyrl-RS"/>
        </w:rPr>
        <w:t>,</w:t>
      </w:r>
      <w:r w:rsidRPr="00D70DF3">
        <w:rPr>
          <w:rFonts w:cs="Arial"/>
          <w:lang w:val="sr-Latn-CS"/>
        </w:rPr>
        <w:t xml:space="preserve"> </w:t>
      </w:r>
      <w:r w:rsidRPr="00D70DF3">
        <w:rPr>
          <w:rFonts w:cs="Arial"/>
          <w:lang w:val="sr-Cyrl-CS"/>
        </w:rPr>
        <w:t xml:space="preserve">са коментаром </w:t>
      </w:r>
      <w:r w:rsidRPr="00D70DF3">
        <w:rPr>
          <w:rFonts w:cs="Arial"/>
        </w:rPr>
        <w:t>о</w:t>
      </w:r>
      <w:r w:rsidRPr="00D70DF3">
        <w:rPr>
          <w:rFonts w:cs="Arial"/>
          <w:lang w:val="sr-Latn-CS"/>
        </w:rPr>
        <w:t xml:space="preserve"> </w:t>
      </w:r>
      <w:r w:rsidRPr="00D70DF3">
        <w:rPr>
          <w:rFonts w:cs="Arial"/>
        </w:rPr>
        <w:t>стању</w:t>
      </w:r>
      <w:r w:rsidRPr="00D70DF3">
        <w:rPr>
          <w:rFonts w:cs="Arial"/>
          <w:lang w:val="sr-Latn-CS"/>
        </w:rPr>
        <w:t xml:space="preserve"> </w:t>
      </w:r>
      <w:r w:rsidRPr="00D70DF3">
        <w:rPr>
          <w:rFonts w:cs="Arial"/>
        </w:rPr>
        <w:t>и</w:t>
      </w:r>
      <w:r w:rsidRPr="00D70DF3">
        <w:rPr>
          <w:rFonts w:cs="Arial"/>
          <w:lang w:val="sr-Latn-CS"/>
        </w:rPr>
        <w:t xml:space="preserve"> </w:t>
      </w:r>
      <w:r w:rsidRPr="00D70DF3">
        <w:rPr>
          <w:rFonts w:cs="Arial"/>
        </w:rPr>
        <w:t>функционалности</w:t>
      </w:r>
      <w:r w:rsidRPr="00D70DF3">
        <w:rPr>
          <w:rFonts w:cs="Arial"/>
          <w:lang w:val="sr-Latn-CS"/>
        </w:rPr>
        <w:t xml:space="preserve"> </w:t>
      </w:r>
      <w:r w:rsidRPr="00D70DF3">
        <w:rPr>
          <w:rFonts w:cs="Arial"/>
          <w:lang w:val="sr-Cyrl-RS"/>
        </w:rPr>
        <w:t>овешења</w:t>
      </w:r>
      <w:r w:rsidRPr="00D70DF3">
        <w:rPr>
          <w:rFonts w:cs="Arial"/>
          <w:lang w:val="sr-Cyrl-CS"/>
        </w:rPr>
        <w:t xml:space="preserve"> и предлозима мера за даље праћење или санацију већег обима, а на основу констатованог стања.</w:t>
      </w:r>
    </w:p>
    <w:p w:rsidR="00211D9B" w:rsidRPr="00D70DF3" w:rsidRDefault="00211D9B" w:rsidP="00D70DF3">
      <w:pPr>
        <w:spacing w:after="240"/>
        <w:ind w:left="786"/>
        <w:rPr>
          <w:rFonts w:cs="Arial"/>
          <w:lang w:val="sr-Latn-CS"/>
        </w:rPr>
      </w:pPr>
      <w:r w:rsidRPr="00D70DF3">
        <w:rPr>
          <w:rFonts w:cs="Arial"/>
          <w:lang w:val="sr-Cyrl-RS"/>
        </w:rPr>
        <w:lastRenderedPageBreak/>
        <w:t xml:space="preserve">У склопу извештаја доставити скице, цртеже и прорачуне техничких решења, на овешењима на којима су извршени </w:t>
      </w:r>
      <w:r w:rsidR="00EF5D1D">
        <w:rPr>
          <w:rFonts w:cs="Arial"/>
          <w:lang w:val="sr-Cyrl-RS"/>
        </w:rPr>
        <w:t>услуге</w:t>
      </w:r>
      <w:r w:rsidRPr="00D70DF3">
        <w:rPr>
          <w:rFonts w:cs="Arial"/>
          <w:lang w:val="sr-Cyrl-RS"/>
        </w:rPr>
        <w:t xml:space="preserve"> санације и отклањања неправилности мањег обима.</w:t>
      </w:r>
    </w:p>
    <w:p w:rsidR="00211D9B" w:rsidRPr="00D70DF3" w:rsidRDefault="00211D9B" w:rsidP="00B358E4">
      <w:pPr>
        <w:numPr>
          <w:ilvl w:val="0"/>
          <w:numId w:val="29"/>
        </w:numPr>
        <w:tabs>
          <w:tab w:val="clear" w:pos="900"/>
          <w:tab w:val="num" w:pos="786"/>
        </w:tabs>
        <w:spacing w:before="0" w:after="240"/>
        <w:ind w:left="786" w:firstLine="0"/>
        <w:rPr>
          <w:rFonts w:cs="Arial"/>
          <w:lang w:val="sr-Latn-CS"/>
        </w:rPr>
      </w:pPr>
      <w:r w:rsidRPr="00D70DF3">
        <w:rPr>
          <w:rFonts w:cs="Arial"/>
          <w:lang w:val="sr-Cyrl-RS"/>
        </w:rPr>
        <w:t>Сву документацију доставити у два примерка у штампаном и два примерка у електронском облику.</w:t>
      </w:r>
    </w:p>
    <w:p w:rsidR="006D221C" w:rsidRDefault="006D221C" w:rsidP="006D221C">
      <w:pPr>
        <w:ind w:firstLine="360"/>
        <w:rPr>
          <w:rFonts w:cs="Arial"/>
          <w:b/>
          <w:lang w:val="sr-Cyrl-RS"/>
        </w:rPr>
      </w:pPr>
    </w:p>
    <w:p w:rsidR="006D221C" w:rsidRPr="006D221C" w:rsidRDefault="006D221C" w:rsidP="006D221C">
      <w:pPr>
        <w:ind w:firstLine="360"/>
        <w:rPr>
          <w:rFonts w:cs="Arial"/>
          <w:b/>
          <w:lang w:val="sr-Latn-CS"/>
        </w:rPr>
      </w:pPr>
      <w:r w:rsidRPr="006D221C">
        <w:rPr>
          <w:rFonts w:cs="Arial"/>
          <w:b/>
          <w:lang w:val="sr-Cyrl-RS"/>
        </w:rPr>
        <w:t>Обавезе</w:t>
      </w:r>
      <w:r w:rsidRPr="006D221C">
        <w:rPr>
          <w:rFonts w:cs="Arial"/>
          <w:b/>
          <w:lang w:val="sr-Latn-CS"/>
        </w:rPr>
        <w:t xml:space="preserve"> наручиоца </w:t>
      </w:r>
    </w:p>
    <w:p w:rsidR="006D221C" w:rsidRPr="006D221C" w:rsidRDefault="006D221C" w:rsidP="00B358E4">
      <w:pPr>
        <w:numPr>
          <w:ilvl w:val="0"/>
          <w:numId w:val="30"/>
        </w:numPr>
        <w:tabs>
          <w:tab w:val="clear" w:pos="1233"/>
          <w:tab w:val="num" w:pos="720"/>
        </w:tabs>
        <w:spacing w:before="0"/>
        <w:ind w:left="720"/>
        <w:rPr>
          <w:rFonts w:cs="Arial"/>
          <w:b/>
          <w:lang w:val="sr-Cyrl-CS"/>
        </w:rPr>
      </w:pPr>
      <w:r w:rsidRPr="006D221C">
        <w:rPr>
          <w:rFonts w:cs="Arial"/>
          <w:lang w:val="sr-Latn-CS"/>
        </w:rPr>
        <w:t>Израда скела и платформи или постављања мердевина у зонама где није могуће приступити овешењима са постојећих подеста.</w:t>
      </w:r>
    </w:p>
    <w:p w:rsidR="006D221C" w:rsidRPr="006D221C" w:rsidRDefault="006D221C" w:rsidP="00B358E4">
      <w:pPr>
        <w:numPr>
          <w:ilvl w:val="0"/>
          <w:numId w:val="30"/>
        </w:numPr>
        <w:tabs>
          <w:tab w:val="clear" w:pos="1233"/>
          <w:tab w:val="num" w:pos="720"/>
        </w:tabs>
        <w:spacing w:before="0"/>
        <w:ind w:left="720"/>
        <w:rPr>
          <w:rFonts w:cs="Arial"/>
          <w:b/>
          <w:lang w:val="sr-Cyrl-CS"/>
        </w:rPr>
      </w:pPr>
      <w:r w:rsidRPr="006D221C">
        <w:rPr>
          <w:rFonts w:cs="Arial"/>
          <w:lang w:val="sr-Latn-CS"/>
        </w:rPr>
        <w:t>Демонтажа изолације на местима где је  потребно.</w:t>
      </w:r>
    </w:p>
    <w:p w:rsidR="006D221C" w:rsidRPr="006D221C" w:rsidRDefault="006D221C" w:rsidP="00B358E4">
      <w:pPr>
        <w:numPr>
          <w:ilvl w:val="0"/>
          <w:numId w:val="30"/>
        </w:numPr>
        <w:tabs>
          <w:tab w:val="clear" w:pos="1233"/>
          <w:tab w:val="num" w:pos="720"/>
        </w:tabs>
        <w:spacing w:before="0"/>
        <w:ind w:left="720"/>
        <w:rPr>
          <w:rFonts w:cs="Arial"/>
          <w:b/>
          <w:lang w:val="sr-Cyrl-CS"/>
        </w:rPr>
      </w:pPr>
      <w:r w:rsidRPr="006D221C">
        <w:rPr>
          <w:rFonts w:cs="Arial"/>
          <w:lang w:val="sr-Latn-CS"/>
        </w:rPr>
        <w:t>Обезбеђење радника (бравари и заваривачи) са неопходним алатом и опремом (сајле и опрема за подизање, профили за укрућења и др..) који би обављали послове санације овешења под надзором специјалисте за овешења.</w:t>
      </w:r>
    </w:p>
    <w:p w:rsidR="006D221C" w:rsidRPr="006D221C" w:rsidRDefault="006D221C" w:rsidP="00B358E4">
      <w:pPr>
        <w:numPr>
          <w:ilvl w:val="0"/>
          <w:numId w:val="30"/>
        </w:numPr>
        <w:tabs>
          <w:tab w:val="clear" w:pos="1233"/>
          <w:tab w:val="num" w:pos="720"/>
        </w:tabs>
        <w:spacing w:before="0"/>
        <w:ind w:left="720"/>
        <w:rPr>
          <w:rFonts w:cs="Arial"/>
          <w:lang w:val="sr-Cyrl-CS"/>
        </w:rPr>
      </w:pPr>
      <w:r w:rsidRPr="006D221C">
        <w:rPr>
          <w:rFonts w:cs="Arial"/>
          <w:lang w:val="sr-Latn-CS"/>
        </w:rPr>
        <w:t>Обезбеђење довољног броја прикључних места за електричну струју од коте +0 м до коте +115 м.</w:t>
      </w:r>
    </w:p>
    <w:p w:rsidR="006D221C" w:rsidRPr="006D221C" w:rsidRDefault="006D221C" w:rsidP="00B358E4">
      <w:pPr>
        <w:numPr>
          <w:ilvl w:val="0"/>
          <w:numId w:val="30"/>
        </w:numPr>
        <w:tabs>
          <w:tab w:val="clear" w:pos="1233"/>
          <w:tab w:val="num" w:pos="720"/>
        </w:tabs>
        <w:spacing w:before="0"/>
        <w:ind w:left="720"/>
        <w:rPr>
          <w:rFonts w:cs="Arial"/>
          <w:lang w:val="sr-Cyrl-CS"/>
        </w:rPr>
      </w:pPr>
      <w:r w:rsidRPr="006D221C">
        <w:rPr>
          <w:rFonts w:cs="Arial"/>
          <w:lang w:val="sr-Latn-CS"/>
        </w:rPr>
        <w:t xml:space="preserve">Обезбеђење неопходне документације и изометрика цевовода, </w:t>
      </w:r>
      <w:r w:rsidRPr="006D221C">
        <w:rPr>
          <w:rFonts w:cs="Arial"/>
          <w:lang w:val="sr-Cyrl-RS"/>
        </w:rPr>
        <w:t>након доделе уговора извођачу радова</w:t>
      </w:r>
      <w:r w:rsidRPr="006D221C">
        <w:rPr>
          <w:rFonts w:cs="Arial"/>
          <w:lang w:val="sr-Latn-CS"/>
        </w:rPr>
        <w:t>.</w:t>
      </w:r>
    </w:p>
    <w:p w:rsidR="006D221C" w:rsidRPr="006D221C" w:rsidRDefault="006D221C" w:rsidP="006D221C">
      <w:pPr>
        <w:ind w:left="360" w:right="-234"/>
        <w:rPr>
          <w:rFonts w:cs="Arial"/>
          <w:b/>
          <w:lang w:val="sr-Cyrl-RS"/>
        </w:rPr>
      </w:pPr>
    </w:p>
    <w:p w:rsidR="006D221C" w:rsidRPr="009E410D" w:rsidRDefault="006D221C" w:rsidP="006D221C">
      <w:pPr>
        <w:ind w:left="360" w:right="-234"/>
        <w:rPr>
          <w:rFonts w:cs="Arial"/>
          <w:b/>
          <w:lang w:val="sr-Cyrl-RS"/>
        </w:rPr>
      </w:pPr>
    </w:p>
    <w:p w:rsidR="006D221C" w:rsidRPr="006D221C" w:rsidRDefault="006D221C" w:rsidP="006D221C">
      <w:pPr>
        <w:ind w:left="360" w:right="-234"/>
        <w:rPr>
          <w:rFonts w:cs="Arial"/>
          <w:b/>
          <w:lang w:val="sr-Latn-CS"/>
        </w:rPr>
      </w:pPr>
      <w:r w:rsidRPr="006D221C">
        <w:rPr>
          <w:rFonts w:cs="Arial"/>
          <w:b/>
          <w:lang w:val="sr-Latn-CS"/>
        </w:rPr>
        <w:t>Општи услови и обавезе за извођење послова контролисања овешења:</w:t>
      </w:r>
    </w:p>
    <w:p w:rsidR="006D221C" w:rsidRPr="006D221C" w:rsidRDefault="006D221C" w:rsidP="006D221C">
      <w:pPr>
        <w:ind w:left="360" w:right="-234"/>
        <w:rPr>
          <w:rFonts w:cs="Arial"/>
          <w:lang w:val="sr-Latn-CS"/>
        </w:rPr>
      </w:pPr>
    </w:p>
    <w:p w:rsidR="006D221C" w:rsidRPr="006D221C" w:rsidRDefault="006D221C" w:rsidP="006D221C">
      <w:pPr>
        <w:ind w:left="426" w:right="-234"/>
        <w:rPr>
          <w:rFonts w:cs="Arial"/>
          <w:lang w:val="sr-Latn-CS"/>
        </w:rPr>
      </w:pPr>
      <w:r w:rsidRPr="006D221C">
        <w:rPr>
          <w:rFonts w:cs="Arial"/>
        </w:rPr>
        <w:t>Ради</w:t>
      </w:r>
      <w:r w:rsidRPr="006D221C">
        <w:rPr>
          <w:rFonts w:cs="Arial"/>
          <w:lang w:val="sr-Latn-CS"/>
        </w:rPr>
        <w:t xml:space="preserve"> </w:t>
      </w:r>
      <w:r w:rsidRPr="006D221C">
        <w:rPr>
          <w:rFonts w:cs="Arial"/>
        </w:rPr>
        <w:t>ефикасног</w:t>
      </w:r>
      <w:r w:rsidRPr="006D221C">
        <w:rPr>
          <w:rFonts w:cs="Arial"/>
          <w:lang w:val="sr-Latn-CS"/>
        </w:rPr>
        <w:t xml:space="preserve"> </w:t>
      </w:r>
      <w:r w:rsidRPr="006D221C">
        <w:rPr>
          <w:rFonts w:cs="Arial"/>
        </w:rPr>
        <w:t>и</w:t>
      </w:r>
      <w:r w:rsidRPr="006D221C">
        <w:rPr>
          <w:rFonts w:cs="Arial"/>
          <w:lang w:val="sr-Latn-CS"/>
        </w:rPr>
        <w:t xml:space="preserve"> </w:t>
      </w:r>
      <w:r w:rsidRPr="006D221C">
        <w:rPr>
          <w:rFonts w:cs="Arial"/>
        </w:rPr>
        <w:t>успешног</w:t>
      </w:r>
      <w:r w:rsidRPr="006D221C">
        <w:rPr>
          <w:rFonts w:cs="Arial"/>
          <w:lang w:val="sr-Latn-CS"/>
        </w:rPr>
        <w:t xml:space="preserve"> </w:t>
      </w:r>
      <w:r w:rsidRPr="006D221C">
        <w:rPr>
          <w:rFonts w:cs="Arial"/>
        </w:rPr>
        <w:t>рада</w:t>
      </w:r>
      <w:r w:rsidRPr="006D221C">
        <w:rPr>
          <w:rFonts w:cs="Arial"/>
          <w:lang w:val="sr-Latn-CS"/>
        </w:rPr>
        <w:t xml:space="preserve"> </w:t>
      </w:r>
      <w:r w:rsidRPr="006D221C">
        <w:rPr>
          <w:rFonts w:cs="Arial"/>
        </w:rPr>
        <w:t>на</w:t>
      </w:r>
      <w:r w:rsidRPr="006D221C">
        <w:rPr>
          <w:rFonts w:cs="Arial"/>
          <w:lang w:val="sr-Latn-CS"/>
        </w:rPr>
        <w:t xml:space="preserve"> </w:t>
      </w:r>
      <w:r w:rsidRPr="006D221C">
        <w:rPr>
          <w:rFonts w:cs="Arial"/>
        </w:rPr>
        <w:t>овим</w:t>
      </w:r>
      <w:r w:rsidRPr="006D221C">
        <w:rPr>
          <w:rFonts w:cs="Arial"/>
          <w:lang w:val="sr-Latn-CS"/>
        </w:rPr>
        <w:t xml:space="preserve"> </w:t>
      </w:r>
      <w:r w:rsidRPr="006D221C">
        <w:rPr>
          <w:rFonts w:cs="Arial"/>
        </w:rPr>
        <w:t>пословима</w:t>
      </w:r>
      <w:r w:rsidRPr="006D221C">
        <w:rPr>
          <w:rFonts w:cs="Arial"/>
          <w:lang w:val="sr-Latn-CS"/>
        </w:rPr>
        <w:t xml:space="preserve"> </w:t>
      </w:r>
      <w:r w:rsidRPr="006D221C">
        <w:rPr>
          <w:rFonts w:cs="Arial"/>
        </w:rPr>
        <w:t>од</w:t>
      </w:r>
      <w:r w:rsidRPr="006D221C">
        <w:rPr>
          <w:rFonts w:cs="Arial"/>
          <w:lang w:val="sr-Latn-CS"/>
        </w:rPr>
        <w:t xml:space="preserve"> </w:t>
      </w:r>
      <w:r w:rsidRPr="006D221C">
        <w:rPr>
          <w:rFonts w:cs="Arial"/>
        </w:rPr>
        <w:t>извођача</w:t>
      </w:r>
      <w:r w:rsidRPr="006D221C">
        <w:rPr>
          <w:rFonts w:cs="Arial"/>
          <w:lang w:val="sr-Latn-CS"/>
        </w:rPr>
        <w:t xml:space="preserve"> </w:t>
      </w:r>
      <w:r w:rsidRPr="006D221C">
        <w:rPr>
          <w:rFonts w:cs="Arial"/>
        </w:rPr>
        <w:t>се</w:t>
      </w:r>
      <w:r w:rsidRPr="006D221C">
        <w:rPr>
          <w:rFonts w:cs="Arial"/>
          <w:lang w:val="sr-Latn-CS"/>
        </w:rPr>
        <w:t xml:space="preserve"> </w:t>
      </w:r>
      <w:r w:rsidRPr="006D221C">
        <w:rPr>
          <w:rFonts w:cs="Arial"/>
        </w:rPr>
        <w:t>као</w:t>
      </w:r>
      <w:r w:rsidRPr="006D221C">
        <w:rPr>
          <w:rFonts w:cs="Arial"/>
          <w:lang w:val="sr-Latn-CS"/>
        </w:rPr>
        <w:t xml:space="preserve"> </w:t>
      </w:r>
      <w:r w:rsidRPr="006D221C">
        <w:rPr>
          <w:rFonts w:cs="Arial"/>
        </w:rPr>
        <w:t>додатни</w:t>
      </w:r>
      <w:r w:rsidRPr="006D221C">
        <w:rPr>
          <w:rFonts w:cs="Arial"/>
          <w:lang w:val="sr-Latn-CS"/>
        </w:rPr>
        <w:t xml:space="preserve"> </w:t>
      </w:r>
      <w:r w:rsidRPr="006D221C">
        <w:rPr>
          <w:rFonts w:cs="Arial"/>
        </w:rPr>
        <w:t>захтев</w:t>
      </w:r>
      <w:r w:rsidRPr="006D221C">
        <w:rPr>
          <w:rFonts w:cs="Arial"/>
          <w:lang w:val="sr-Latn-CS"/>
        </w:rPr>
        <w:t xml:space="preserve"> </w:t>
      </w:r>
      <w:r w:rsidRPr="006D221C">
        <w:rPr>
          <w:rFonts w:cs="Arial"/>
        </w:rPr>
        <w:t>тражи</w:t>
      </w:r>
      <w:r w:rsidRPr="006D221C">
        <w:rPr>
          <w:rFonts w:cs="Arial"/>
          <w:lang w:val="sr-Latn-CS"/>
        </w:rPr>
        <w:t xml:space="preserve"> </w:t>
      </w:r>
      <w:r w:rsidRPr="006D221C">
        <w:rPr>
          <w:rFonts w:cs="Arial"/>
        </w:rPr>
        <w:t>да</w:t>
      </w:r>
      <w:r w:rsidRPr="006D221C">
        <w:rPr>
          <w:rFonts w:cs="Arial"/>
          <w:lang w:val="sr-Latn-CS"/>
        </w:rPr>
        <w:t xml:space="preserve"> </w:t>
      </w:r>
      <w:r w:rsidRPr="006D221C">
        <w:rPr>
          <w:rFonts w:cs="Arial"/>
        </w:rPr>
        <w:t>испуни</w:t>
      </w:r>
      <w:r w:rsidRPr="006D221C">
        <w:rPr>
          <w:rFonts w:cs="Arial"/>
          <w:lang w:val="sr-Latn-CS"/>
        </w:rPr>
        <w:t xml:space="preserve"> </w:t>
      </w:r>
      <w:r w:rsidRPr="006D221C">
        <w:rPr>
          <w:rFonts w:cs="Arial"/>
        </w:rPr>
        <w:t>следеће</w:t>
      </w:r>
      <w:r w:rsidRPr="006D221C">
        <w:rPr>
          <w:rFonts w:cs="Arial"/>
          <w:lang w:val="sr-Latn-CS"/>
        </w:rPr>
        <w:t xml:space="preserve"> </w:t>
      </w:r>
      <w:r w:rsidRPr="006D221C">
        <w:rPr>
          <w:rFonts w:cs="Arial"/>
        </w:rPr>
        <w:t>услове</w:t>
      </w:r>
      <w:r w:rsidRPr="006D221C">
        <w:rPr>
          <w:rFonts w:cs="Arial"/>
          <w:lang w:val="sr-Latn-CS"/>
        </w:rPr>
        <w:t xml:space="preserve">: </w:t>
      </w:r>
    </w:p>
    <w:p w:rsidR="006D221C" w:rsidRPr="006D221C" w:rsidRDefault="006D221C" w:rsidP="006D221C">
      <w:pPr>
        <w:shd w:val="clear" w:color="auto" w:fill="FFFFFF"/>
        <w:ind w:firstLine="360"/>
        <w:rPr>
          <w:rFonts w:cs="Arial"/>
          <w:b/>
          <w:lang w:val="sr-Latn-CS"/>
        </w:rPr>
      </w:pPr>
      <w:r>
        <w:rPr>
          <w:rFonts w:cs="Arial"/>
          <w:b/>
          <w:lang w:val="sr-Cyrl-RS"/>
        </w:rPr>
        <w:t>Изабрани понуђач</w:t>
      </w:r>
      <w:r w:rsidRPr="006D221C">
        <w:rPr>
          <w:rFonts w:cs="Arial"/>
          <w:b/>
          <w:lang w:val="sr-Latn-CS"/>
        </w:rPr>
        <w:t xml:space="preserve"> је обавезан:</w:t>
      </w:r>
    </w:p>
    <w:p w:rsidR="006D221C" w:rsidRPr="006D221C" w:rsidRDefault="006D221C" w:rsidP="00B358E4">
      <w:pPr>
        <w:numPr>
          <w:ilvl w:val="0"/>
          <w:numId w:val="40"/>
        </w:numPr>
        <w:tabs>
          <w:tab w:val="clear" w:pos="1953"/>
          <w:tab w:val="num" w:pos="720"/>
        </w:tabs>
        <w:spacing w:before="0"/>
        <w:ind w:left="720"/>
        <w:rPr>
          <w:rFonts w:cs="Arial"/>
          <w:lang w:val="sr-Latn-CS"/>
        </w:rPr>
      </w:pPr>
      <w:r w:rsidRPr="006D221C">
        <w:rPr>
          <w:rFonts w:cs="Arial"/>
          <w:lang w:val="sr-Latn-CS"/>
        </w:rPr>
        <w:t>Обавити пријаву радова, доставити сву потребну документацију, као и Елаборате заштите на раду за извођење захтеваних активности надлежној инспекцији, а све према правилима ТЕНТ-а и службе заштите на раду</w:t>
      </w:r>
      <w:r w:rsidRPr="006D221C">
        <w:rPr>
          <w:rFonts w:cs="Arial"/>
          <w:lang w:val="sr-Cyrl-CS"/>
        </w:rPr>
        <w:t xml:space="preserve"> ТЕНТ-Б</w:t>
      </w:r>
      <w:r w:rsidRPr="006D221C">
        <w:rPr>
          <w:rFonts w:cs="Arial"/>
          <w:lang w:val="sr-Latn-CS"/>
        </w:rPr>
        <w:t xml:space="preserve">, две недеље пре почетка </w:t>
      </w:r>
      <w:r>
        <w:rPr>
          <w:rFonts w:cs="Arial"/>
          <w:lang w:val="sr-Cyrl-RS"/>
        </w:rPr>
        <w:t>услуга.</w:t>
      </w:r>
      <w:r w:rsidRPr="006D221C">
        <w:rPr>
          <w:rFonts w:cs="Arial"/>
          <w:b/>
          <w:lang w:val="sr-Cyrl-RS"/>
        </w:rPr>
        <w:t xml:space="preserve"> </w:t>
      </w:r>
      <w:r w:rsidRPr="006D221C">
        <w:rPr>
          <w:rFonts w:cs="Arial"/>
          <w:lang w:val="sr-Cyrl-RS"/>
        </w:rPr>
        <w:t>Изабрани понуђач</w:t>
      </w:r>
      <w:r w:rsidRPr="006D221C">
        <w:rPr>
          <w:rFonts w:cs="Arial"/>
          <w:b/>
          <w:lang w:val="sr-Latn-CS"/>
        </w:rPr>
        <w:t xml:space="preserve"> </w:t>
      </w:r>
      <w:r w:rsidRPr="006D221C">
        <w:rPr>
          <w:rFonts w:cs="Arial"/>
          <w:lang w:val="sr-Cyrl-CS"/>
        </w:rPr>
        <w:t>је дужан да поштује и спроводи важеће процедуре ТЕНТ,  као и да п</w:t>
      </w:r>
      <w:r w:rsidRPr="006D221C">
        <w:rPr>
          <w:rFonts w:cs="Arial"/>
          <w:spacing w:val="-2"/>
          <w:lang w:val="sr-Latn-CS"/>
        </w:rPr>
        <w:t xml:space="preserve">римени све обавезе </w:t>
      </w:r>
      <w:r w:rsidRPr="006D221C">
        <w:rPr>
          <w:rFonts w:cs="Arial"/>
          <w:spacing w:val="-2"/>
          <w:lang w:val="sr-Cyrl-CS"/>
        </w:rPr>
        <w:t>из</w:t>
      </w:r>
      <w:r w:rsidRPr="006D221C">
        <w:rPr>
          <w:rFonts w:cs="Arial"/>
          <w:spacing w:val="-2"/>
          <w:lang w:val="sr-Latn-CS"/>
        </w:rPr>
        <w:t xml:space="preserve"> документ</w:t>
      </w:r>
      <w:r w:rsidRPr="006D221C">
        <w:rPr>
          <w:rFonts w:cs="Arial"/>
          <w:spacing w:val="-2"/>
          <w:lang w:val="sr-Cyrl-CS"/>
        </w:rPr>
        <w:t>а</w:t>
      </w:r>
      <w:r w:rsidRPr="006D221C">
        <w:rPr>
          <w:rFonts w:cs="Arial"/>
          <w:spacing w:val="-2"/>
          <w:lang w:val="sr-Latn-CS"/>
        </w:rPr>
        <w:t xml:space="preserve"> ТЕНТ-а, Правила безбедности на раду</w:t>
      </w:r>
      <w:r w:rsidRPr="006D221C">
        <w:rPr>
          <w:rFonts w:cs="Arial"/>
          <w:spacing w:val="-2"/>
          <w:lang w:val="sr-Cyrl-CS"/>
        </w:rPr>
        <w:t>.</w:t>
      </w:r>
    </w:p>
    <w:p w:rsidR="006D221C" w:rsidRPr="006D221C" w:rsidRDefault="006D221C" w:rsidP="00B358E4">
      <w:pPr>
        <w:numPr>
          <w:ilvl w:val="0"/>
          <w:numId w:val="40"/>
        </w:numPr>
        <w:tabs>
          <w:tab w:val="clear" w:pos="1953"/>
          <w:tab w:val="num" w:pos="720"/>
        </w:tabs>
        <w:spacing w:before="0"/>
        <w:ind w:left="720"/>
        <w:rPr>
          <w:rFonts w:cs="Arial"/>
          <w:lang w:val="sr-Latn-CS"/>
        </w:rPr>
      </w:pPr>
      <w:r w:rsidRPr="006D221C">
        <w:rPr>
          <w:rFonts w:cs="Arial"/>
          <w:lang w:val="sr-Cyrl-CS"/>
        </w:rPr>
        <w:t>Ради издавања прокси картица за улазак у објекат, доставити служби БЗР и ЗОП, ТЕНТ-Б:</w:t>
      </w:r>
    </w:p>
    <w:p w:rsidR="006D221C" w:rsidRPr="006D221C" w:rsidRDefault="006D221C" w:rsidP="00B358E4">
      <w:pPr>
        <w:numPr>
          <w:ilvl w:val="1"/>
          <w:numId w:val="40"/>
        </w:numPr>
        <w:spacing w:before="0"/>
        <w:rPr>
          <w:rFonts w:cs="Arial"/>
          <w:lang w:val="sr-Latn-CS"/>
        </w:rPr>
      </w:pPr>
      <w:r w:rsidRPr="006D221C">
        <w:rPr>
          <w:rFonts w:cs="Arial"/>
          <w:lang w:val="sr-Cyrl-CS"/>
        </w:rPr>
        <w:t>Копију Елабората о уређењу градолишта и пријаву градилишта оверену од стране инспекције рада,</w:t>
      </w:r>
    </w:p>
    <w:p w:rsidR="006D221C" w:rsidRPr="006D221C" w:rsidRDefault="006D221C" w:rsidP="00B358E4">
      <w:pPr>
        <w:numPr>
          <w:ilvl w:val="1"/>
          <w:numId w:val="40"/>
        </w:numPr>
        <w:spacing w:before="0"/>
        <w:rPr>
          <w:rFonts w:cs="Arial"/>
          <w:lang w:val="sr-Latn-CS"/>
        </w:rPr>
      </w:pPr>
      <w:r w:rsidRPr="006D221C">
        <w:rPr>
          <w:rFonts w:cs="Arial"/>
          <w:lang w:val="sr-Cyrl-CS"/>
        </w:rPr>
        <w:t>Имена лица за БЗР и руководиоца градилишта са контакт телефонима,</w:t>
      </w:r>
    </w:p>
    <w:p w:rsidR="006D221C" w:rsidRPr="006D221C" w:rsidRDefault="006D221C" w:rsidP="00B358E4">
      <w:pPr>
        <w:numPr>
          <w:ilvl w:val="1"/>
          <w:numId w:val="40"/>
        </w:numPr>
        <w:spacing w:before="0"/>
        <w:rPr>
          <w:rFonts w:cs="Arial"/>
          <w:lang w:val="sr-Latn-CS"/>
        </w:rPr>
      </w:pPr>
      <w:r w:rsidRPr="006D221C">
        <w:rPr>
          <w:rFonts w:cs="Arial"/>
          <w:lang w:val="sr-Cyrl-CS"/>
        </w:rPr>
        <w:t>Образац 6, за све запослене који  ће бити ангажовани на градилишту,</w:t>
      </w:r>
    </w:p>
    <w:p w:rsidR="006D221C" w:rsidRPr="006D221C" w:rsidRDefault="006D221C" w:rsidP="00B358E4">
      <w:pPr>
        <w:numPr>
          <w:ilvl w:val="1"/>
          <w:numId w:val="40"/>
        </w:numPr>
        <w:spacing w:before="0"/>
        <w:rPr>
          <w:rFonts w:cs="Arial"/>
          <w:lang w:val="sr-Latn-CS"/>
        </w:rPr>
      </w:pPr>
      <w:r w:rsidRPr="006D221C">
        <w:rPr>
          <w:rFonts w:cs="Arial"/>
          <w:lang w:val="sr-Cyrl-CS"/>
        </w:rPr>
        <w:t>Списак, запослених (оверен од стране руководиоца фирме), где ће бити назначено: име и презиме запосленог, назив радног места, датум када је обављена обука из БЗР и ЗОП, датум када је обављен Л.П.,</w:t>
      </w:r>
    </w:p>
    <w:p w:rsidR="006D221C" w:rsidRPr="006D221C" w:rsidRDefault="006D221C" w:rsidP="00B358E4">
      <w:pPr>
        <w:numPr>
          <w:ilvl w:val="1"/>
          <w:numId w:val="40"/>
        </w:numPr>
        <w:spacing w:before="0"/>
        <w:rPr>
          <w:rFonts w:cs="Arial"/>
          <w:lang w:val="sr-Latn-CS"/>
        </w:rPr>
      </w:pPr>
      <w:r w:rsidRPr="006D221C">
        <w:rPr>
          <w:rFonts w:cs="Arial"/>
          <w:lang w:val="sr-Cyrl-CS"/>
        </w:rPr>
        <w:t>Списак опреме и средстава, која ће се користити на градилишту, са датумом њиховог атестирања (ако подлеже периодичном испитивању), оверен од стране руководиоца фирме.</w:t>
      </w:r>
    </w:p>
    <w:p w:rsidR="006D221C" w:rsidRPr="006D221C" w:rsidRDefault="006D221C" w:rsidP="00B358E4">
      <w:pPr>
        <w:numPr>
          <w:ilvl w:val="0"/>
          <w:numId w:val="40"/>
        </w:numPr>
        <w:tabs>
          <w:tab w:val="clear" w:pos="1953"/>
          <w:tab w:val="num" w:pos="720"/>
        </w:tabs>
        <w:spacing w:before="0"/>
        <w:ind w:left="720"/>
        <w:rPr>
          <w:rFonts w:cs="Arial"/>
          <w:lang w:val="sr-Latn-CS"/>
        </w:rPr>
      </w:pPr>
      <w:r w:rsidRPr="006D221C">
        <w:rPr>
          <w:rFonts w:cs="Arial"/>
        </w:rPr>
        <w:t>Да</w:t>
      </w:r>
      <w:r w:rsidRPr="006D221C">
        <w:rPr>
          <w:rFonts w:cs="Arial"/>
          <w:lang w:val="sr-Latn-CS"/>
        </w:rPr>
        <w:t xml:space="preserve"> </w:t>
      </w:r>
      <w:r w:rsidRPr="006D221C">
        <w:rPr>
          <w:rFonts w:cs="Arial"/>
        </w:rPr>
        <w:t>обезбеди</w:t>
      </w:r>
      <w:r w:rsidRPr="006D221C">
        <w:rPr>
          <w:rFonts w:cs="Arial"/>
          <w:lang w:val="sr-Latn-CS"/>
        </w:rPr>
        <w:t xml:space="preserve"> </w:t>
      </w:r>
      <w:r w:rsidRPr="006D221C">
        <w:rPr>
          <w:rFonts w:cs="Arial"/>
        </w:rPr>
        <w:t>превоз</w:t>
      </w:r>
      <w:r w:rsidRPr="006D221C">
        <w:rPr>
          <w:rFonts w:cs="Arial"/>
          <w:lang w:val="sr-Latn-CS"/>
        </w:rPr>
        <w:t xml:space="preserve">, </w:t>
      </w:r>
      <w:r w:rsidRPr="006D221C">
        <w:rPr>
          <w:rFonts w:cs="Arial"/>
        </w:rPr>
        <w:t>смештај</w:t>
      </w:r>
      <w:r w:rsidRPr="006D221C">
        <w:rPr>
          <w:rFonts w:cs="Arial"/>
          <w:lang w:val="sr-Latn-CS"/>
        </w:rPr>
        <w:t xml:space="preserve"> </w:t>
      </w:r>
      <w:r w:rsidRPr="006D221C">
        <w:rPr>
          <w:rFonts w:cs="Arial"/>
        </w:rPr>
        <w:t>и</w:t>
      </w:r>
      <w:r w:rsidRPr="006D221C">
        <w:rPr>
          <w:rFonts w:cs="Arial"/>
          <w:lang w:val="sr-Latn-CS"/>
        </w:rPr>
        <w:t xml:space="preserve"> </w:t>
      </w:r>
      <w:r w:rsidRPr="006D221C">
        <w:rPr>
          <w:rFonts w:cs="Arial"/>
        </w:rPr>
        <w:t>храну</w:t>
      </w:r>
      <w:r w:rsidRPr="006D221C">
        <w:rPr>
          <w:rFonts w:cs="Arial"/>
          <w:lang w:val="sr-Latn-CS"/>
        </w:rPr>
        <w:t xml:space="preserve"> </w:t>
      </w:r>
      <w:r w:rsidRPr="006D221C">
        <w:rPr>
          <w:rFonts w:cs="Arial"/>
        </w:rPr>
        <w:t>за</w:t>
      </w:r>
      <w:r w:rsidRPr="006D221C">
        <w:rPr>
          <w:rFonts w:cs="Arial"/>
          <w:lang w:val="sr-Latn-CS"/>
        </w:rPr>
        <w:t xml:space="preserve"> </w:t>
      </w:r>
      <w:r w:rsidRPr="006D221C">
        <w:rPr>
          <w:rFonts w:cs="Arial"/>
        </w:rPr>
        <w:t>своје</w:t>
      </w:r>
      <w:r w:rsidRPr="006D221C">
        <w:rPr>
          <w:rFonts w:cs="Arial"/>
          <w:lang w:val="sr-Latn-CS"/>
        </w:rPr>
        <w:t xml:space="preserve"> </w:t>
      </w:r>
      <w:r w:rsidRPr="006D221C">
        <w:rPr>
          <w:rFonts w:cs="Arial"/>
        </w:rPr>
        <w:t>раднике</w:t>
      </w:r>
      <w:r w:rsidRPr="006D221C">
        <w:rPr>
          <w:rFonts w:cs="Arial"/>
          <w:lang w:val="sr-Latn-CS"/>
        </w:rPr>
        <w:t>.</w:t>
      </w:r>
    </w:p>
    <w:p w:rsidR="006D221C" w:rsidRPr="006D221C" w:rsidRDefault="006D221C" w:rsidP="00B358E4">
      <w:pPr>
        <w:numPr>
          <w:ilvl w:val="0"/>
          <w:numId w:val="40"/>
        </w:numPr>
        <w:tabs>
          <w:tab w:val="clear" w:pos="1953"/>
          <w:tab w:val="num" w:pos="720"/>
        </w:tabs>
        <w:spacing w:before="0"/>
        <w:ind w:left="720"/>
        <w:rPr>
          <w:rFonts w:cs="Arial"/>
          <w:lang w:val="sr-Latn-CS"/>
        </w:rPr>
      </w:pPr>
      <w:r w:rsidRPr="006D221C">
        <w:rPr>
          <w:rFonts w:cs="Arial"/>
        </w:rPr>
        <w:t>Да</w:t>
      </w:r>
      <w:r w:rsidRPr="006D221C">
        <w:rPr>
          <w:rFonts w:cs="Arial"/>
          <w:lang w:val="sr-Latn-CS"/>
        </w:rPr>
        <w:t xml:space="preserve"> </w:t>
      </w:r>
      <w:r w:rsidRPr="006D221C">
        <w:rPr>
          <w:rFonts w:cs="Arial"/>
        </w:rPr>
        <w:t>одржава</w:t>
      </w:r>
      <w:r w:rsidRPr="006D221C">
        <w:rPr>
          <w:rFonts w:cs="Arial"/>
          <w:lang w:val="sr-Latn-CS"/>
        </w:rPr>
        <w:t xml:space="preserve"> </w:t>
      </w:r>
      <w:r w:rsidRPr="006D221C">
        <w:rPr>
          <w:rFonts w:cs="Arial"/>
        </w:rPr>
        <w:t>зону</w:t>
      </w:r>
      <w:r w:rsidRPr="006D221C">
        <w:rPr>
          <w:rFonts w:cs="Arial"/>
          <w:lang w:val="sr-Latn-CS"/>
        </w:rPr>
        <w:t xml:space="preserve"> </w:t>
      </w:r>
      <w:r w:rsidRPr="006D221C">
        <w:rPr>
          <w:rFonts w:cs="Arial"/>
        </w:rPr>
        <w:t>радова</w:t>
      </w:r>
      <w:r w:rsidRPr="006D221C">
        <w:rPr>
          <w:rFonts w:cs="Arial"/>
          <w:lang w:val="sr-Latn-CS"/>
        </w:rPr>
        <w:t xml:space="preserve"> </w:t>
      </w:r>
      <w:r w:rsidRPr="006D221C">
        <w:rPr>
          <w:rFonts w:cs="Arial"/>
        </w:rPr>
        <w:t>у</w:t>
      </w:r>
      <w:r w:rsidRPr="006D221C">
        <w:rPr>
          <w:rFonts w:cs="Arial"/>
          <w:lang w:val="sr-Latn-CS"/>
        </w:rPr>
        <w:t xml:space="preserve"> </w:t>
      </w:r>
      <w:r w:rsidRPr="006D221C">
        <w:rPr>
          <w:rFonts w:cs="Arial"/>
        </w:rPr>
        <w:t>чистом</w:t>
      </w:r>
      <w:r w:rsidRPr="006D221C">
        <w:rPr>
          <w:rFonts w:cs="Arial"/>
          <w:lang w:val="sr-Latn-CS"/>
        </w:rPr>
        <w:t xml:space="preserve"> </w:t>
      </w:r>
      <w:r w:rsidRPr="006D221C">
        <w:rPr>
          <w:rFonts w:cs="Arial"/>
        </w:rPr>
        <w:t>и</w:t>
      </w:r>
      <w:r w:rsidRPr="006D221C">
        <w:rPr>
          <w:rFonts w:cs="Arial"/>
          <w:lang w:val="sr-Latn-CS"/>
        </w:rPr>
        <w:t xml:space="preserve"> </w:t>
      </w:r>
      <w:r w:rsidRPr="006D221C">
        <w:rPr>
          <w:rFonts w:cs="Arial"/>
        </w:rPr>
        <w:t>безбедном</w:t>
      </w:r>
      <w:r w:rsidRPr="006D221C">
        <w:rPr>
          <w:rFonts w:cs="Arial"/>
          <w:lang w:val="sr-Latn-CS"/>
        </w:rPr>
        <w:t xml:space="preserve"> </w:t>
      </w:r>
      <w:r w:rsidRPr="006D221C">
        <w:rPr>
          <w:rFonts w:cs="Arial"/>
        </w:rPr>
        <w:t>стању</w:t>
      </w:r>
      <w:r w:rsidRPr="006D221C">
        <w:rPr>
          <w:rFonts w:cs="Arial"/>
          <w:lang w:val="sr-Latn-CS"/>
        </w:rPr>
        <w:t>.</w:t>
      </w:r>
    </w:p>
    <w:p w:rsidR="006D221C" w:rsidRPr="006D221C" w:rsidRDefault="006D221C" w:rsidP="00B358E4">
      <w:pPr>
        <w:numPr>
          <w:ilvl w:val="1"/>
          <w:numId w:val="38"/>
        </w:numPr>
        <w:shd w:val="clear" w:color="auto" w:fill="FFFFFF"/>
        <w:tabs>
          <w:tab w:val="clear" w:pos="1800"/>
        </w:tabs>
        <w:spacing w:before="0"/>
        <w:ind w:left="720"/>
        <w:rPr>
          <w:rFonts w:cs="Arial"/>
          <w:lang w:val="sr-Cyrl-CS"/>
        </w:rPr>
      </w:pPr>
      <w:r w:rsidRPr="006D221C">
        <w:rPr>
          <w:rFonts w:cs="Arial"/>
          <w:lang w:val="sr-Latn-CS"/>
        </w:rPr>
        <w:t>Изврши осигурање радника и особља, као и обуку особља у вези мера безбедности и заштите на раду.</w:t>
      </w:r>
    </w:p>
    <w:p w:rsidR="006D221C" w:rsidRPr="006D221C" w:rsidRDefault="006D221C" w:rsidP="00B358E4">
      <w:pPr>
        <w:numPr>
          <w:ilvl w:val="1"/>
          <w:numId w:val="38"/>
        </w:numPr>
        <w:shd w:val="clear" w:color="auto" w:fill="FFFFFF"/>
        <w:tabs>
          <w:tab w:val="clear" w:pos="1800"/>
        </w:tabs>
        <w:spacing w:before="0"/>
        <w:ind w:left="720"/>
        <w:rPr>
          <w:rFonts w:cs="Arial"/>
          <w:lang w:val="sr-Cyrl-CS"/>
        </w:rPr>
      </w:pPr>
      <w:r w:rsidRPr="006D221C">
        <w:rPr>
          <w:rFonts w:cs="Arial"/>
          <w:lang w:val="sr-Latn-CS"/>
        </w:rPr>
        <w:lastRenderedPageBreak/>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rsidR="006D221C" w:rsidRPr="006D221C" w:rsidRDefault="006D221C" w:rsidP="00B358E4">
      <w:pPr>
        <w:numPr>
          <w:ilvl w:val="1"/>
          <w:numId w:val="38"/>
        </w:numPr>
        <w:shd w:val="clear" w:color="auto" w:fill="FFFFFF"/>
        <w:tabs>
          <w:tab w:val="clear" w:pos="1800"/>
        </w:tabs>
        <w:spacing w:before="0"/>
        <w:ind w:left="720"/>
        <w:rPr>
          <w:rFonts w:cs="Arial"/>
          <w:lang w:val="sr-Cyrl-CS"/>
        </w:rPr>
      </w:pPr>
      <w:r w:rsidRPr="006D221C">
        <w:rPr>
          <w:rFonts w:cs="Arial"/>
          <w:lang w:val="sr-Latn-CS"/>
        </w:rPr>
        <w:t>Обезбеди додатну опрему како би осигурао услове безбедности на градилишту уколико постоји потреба.</w:t>
      </w:r>
    </w:p>
    <w:p w:rsidR="006D221C" w:rsidRPr="006D221C" w:rsidRDefault="006D221C" w:rsidP="00B358E4">
      <w:pPr>
        <w:numPr>
          <w:ilvl w:val="1"/>
          <w:numId w:val="38"/>
        </w:numPr>
        <w:shd w:val="clear" w:color="auto" w:fill="FFFFFF"/>
        <w:tabs>
          <w:tab w:val="clear" w:pos="1800"/>
        </w:tabs>
        <w:spacing w:before="0"/>
        <w:ind w:left="720"/>
        <w:rPr>
          <w:rFonts w:cs="Arial"/>
          <w:lang w:val="sr-Cyrl-CS"/>
        </w:rPr>
      </w:pPr>
      <w:r w:rsidRPr="006D221C">
        <w:rPr>
          <w:rFonts w:cs="Arial"/>
          <w:lang w:val="sr-Latn-CS"/>
        </w:rPr>
        <w:t xml:space="preserve">Извођач радова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rsidR="006D221C" w:rsidRPr="006D221C" w:rsidRDefault="006D221C" w:rsidP="00B358E4">
      <w:pPr>
        <w:numPr>
          <w:ilvl w:val="1"/>
          <w:numId w:val="38"/>
        </w:numPr>
        <w:shd w:val="clear" w:color="auto" w:fill="FFFFFF"/>
        <w:tabs>
          <w:tab w:val="clear" w:pos="1800"/>
        </w:tabs>
        <w:spacing w:before="0"/>
        <w:ind w:left="720"/>
        <w:rPr>
          <w:rFonts w:cs="Arial"/>
          <w:lang w:val="sr-Cyrl-CS"/>
        </w:rPr>
      </w:pPr>
      <w:r w:rsidRPr="006D221C">
        <w:rPr>
          <w:rFonts w:cs="Arial"/>
          <w:lang w:val="sr-Latn-CS"/>
        </w:rPr>
        <w:t>Да омогући одговарајућу инспекцију радова. Ову инспекцију треба да изврши овлашћено особље од стране наручиоца.</w:t>
      </w:r>
    </w:p>
    <w:p w:rsidR="006D221C" w:rsidRPr="006D221C" w:rsidRDefault="006D221C" w:rsidP="006D221C">
      <w:pPr>
        <w:shd w:val="clear" w:color="auto" w:fill="FFFFFF"/>
        <w:tabs>
          <w:tab w:val="left" w:pos="427"/>
        </w:tabs>
        <w:ind w:left="960" w:hanging="360"/>
        <w:rPr>
          <w:rFonts w:cs="Arial"/>
          <w:b/>
          <w:lang w:val="sr-Latn-CS"/>
        </w:rPr>
      </w:pPr>
    </w:p>
    <w:p w:rsidR="006D221C" w:rsidRPr="006D221C" w:rsidRDefault="006D221C" w:rsidP="006D221C">
      <w:pPr>
        <w:shd w:val="clear" w:color="auto" w:fill="FFFFFF"/>
        <w:tabs>
          <w:tab w:val="left" w:pos="427"/>
        </w:tabs>
        <w:ind w:left="720" w:hanging="360"/>
        <w:rPr>
          <w:rFonts w:cs="Arial"/>
          <w:b/>
          <w:lang w:val="sr-Cyrl-RS"/>
        </w:rPr>
      </w:pPr>
      <w:r w:rsidRPr="006D221C">
        <w:rPr>
          <w:rFonts w:cs="Arial"/>
          <w:b/>
          <w:lang w:val="sr-Latn-CS"/>
        </w:rPr>
        <w:tab/>
        <w:t xml:space="preserve">Надзор </w:t>
      </w:r>
      <w:r>
        <w:rPr>
          <w:rFonts w:cs="Arial"/>
          <w:b/>
          <w:lang w:val="sr-Cyrl-RS"/>
        </w:rPr>
        <w:t>услуга</w:t>
      </w:r>
    </w:p>
    <w:p w:rsidR="006D221C" w:rsidRPr="006D221C" w:rsidRDefault="006D221C" w:rsidP="00B358E4">
      <w:pPr>
        <w:numPr>
          <w:ilvl w:val="0"/>
          <w:numId w:val="39"/>
        </w:numPr>
        <w:shd w:val="clear" w:color="auto" w:fill="FFFFFF"/>
        <w:tabs>
          <w:tab w:val="clear" w:pos="1233"/>
        </w:tabs>
        <w:spacing w:before="0"/>
        <w:ind w:left="720"/>
        <w:rPr>
          <w:rFonts w:cs="Arial"/>
          <w:lang w:val="sr-Cyrl-CS"/>
        </w:rPr>
      </w:pPr>
      <w:r>
        <w:rPr>
          <w:rFonts w:cs="Arial"/>
          <w:lang w:val="sr-Cyrl-RS"/>
        </w:rPr>
        <w:t>О</w:t>
      </w:r>
      <w:r w:rsidRPr="006D221C">
        <w:rPr>
          <w:rFonts w:cs="Arial"/>
          <w:lang w:val="sr-Latn-CS"/>
        </w:rPr>
        <w:t>собљ</w:t>
      </w:r>
      <w:r>
        <w:rPr>
          <w:rFonts w:cs="Arial"/>
          <w:lang w:val="sr-Cyrl-RS"/>
        </w:rPr>
        <w:t>е</w:t>
      </w:r>
      <w:r w:rsidRPr="006D221C">
        <w:rPr>
          <w:rFonts w:cs="Arial"/>
          <w:lang w:val="sr-Latn-CS"/>
        </w:rPr>
        <w:t xml:space="preserve"> наручиоца</w:t>
      </w:r>
      <w:r>
        <w:rPr>
          <w:rFonts w:cs="Arial"/>
          <w:lang w:val="sr-Cyrl-RS"/>
        </w:rPr>
        <w:t xml:space="preserve"> управља услугама</w:t>
      </w:r>
      <w:r w:rsidRPr="006D221C">
        <w:rPr>
          <w:rFonts w:cs="Arial"/>
          <w:lang w:val="sr-Latn-CS"/>
        </w:rPr>
        <w:t xml:space="preserve"> у ТЕНТ-у </w:t>
      </w:r>
      <w:r>
        <w:rPr>
          <w:rFonts w:cs="Arial"/>
          <w:lang w:val="sr-Cyrl-RS"/>
        </w:rPr>
        <w:t>врши надзор</w:t>
      </w:r>
      <w:r w:rsidRPr="006D221C">
        <w:rPr>
          <w:rFonts w:cs="Arial"/>
          <w:lang w:val="sr-Cyrl-RS"/>
        </w:rPr>
        <w:t xml:space="preserve"> </w:t>
      </w:r>
      <w:r>
        <w:rPr>
          <w:rFonts w:cs="Arial"/>
          <w:lang w:val="sr-Cyrl-RS"/>
        </w:rPr>
        <w:t>на истим</w:t>
      </w:r>
      <w:r w:rsidRPr="006D221C">
        <w:rPr>
          <w:rFonts w:cs="Arial"/>
          <w:lang w:val="sr-Latn-CS"/>
        </w:rPr>
        <w:t>.</w:t>
      </w:r>
    </w:p>
    <w:p w:rsidR="006D221C" w:rsidRPr="006D221C" w:rsidRDefault="006D221C" w:rsidP="00B358E4">
      <w:pPr>
        <w:numPr>
          <w:ilvl w:val="0"/>
          <w:numId w:val="39"/>
        </w:numPr>
        <w:shd w:val="clear" w:color="auto" w:fill="FFFFFF"/>
        <w:tabs>
          <w:tab w:val="clear" w:pos="1233"/>
          <w:tab w:val="num" w:pos="720"/>
        </w:tabs>
        <w:spacing w:before="0"/>
        <w:ind w:left="720"/>
        <w:rPr>
          <w:rFonts w:cs="Arial"/>
          <w:lang w:val="sr-Latn-CS"/>
        </w:rPr>
      </w:pPr>
      <w:r w:rsidRPr="006D221C">
        <w:rPr>
          <w:rFonts w:cs="Arial"/>
          <w:lang w:val="sr-Latn-CS"/>
        </w:rPr>
        <w:t xml:space="preserve">Надзор над контролом квалитета пружених услуга од стране </w:t>
      </w:r>
      <w:r>
        <w:rPr>
          <w:rFonts w:cs="Arial"/>
          <w:lang w:val="sr-Cyrl-RS"/>
        </w:rPr>
        <w:t>Изабраног понуђача</w:t>
      </w:r>
      <w:r w:rsidRPr="006D221C">
        <w:rPr>
          <w:rFonts w:cs="Arial"/>
          <w:lang w:val="sr-Latn-CS"/>
        </w:rPr>
        <w:t>, се врши од стране одговорног лица испред наручиоца. Ако другачије није назначено, инспекцију врши инжењер одговоран за то постројење.</w:t>
      </w:r>
    </w:p>
    <w:p w:rsidR="00211D9B" w:rsidRPr="006D221C" w:rsidRDefault="006D221C" w:rsidP="00B358E4">
      <w:pPr>
        <w:numPr>
          <w:ilvl w:val="0"/>
          <w:numId w:val="39"/>
        </w:numPr>
        <w:shd w:val="clear" w:color="auto" w:fill="FFFFFF"/>
        <w:tabs>
          <w:tab w:val="clear" w:pos="1233"/>
          <w:tab w:val="num" w:pos="720"/>
        </w:tabs>
        <w:spacing w:before="0"/>
        <w:ind w:left="720"/>
        <w:rPr>
          <w:rFonts w:cs="Arial"/>
          <w:b/>
          <w:lang w:val="sr-Cyrl-RS"/>
        </w:rPr>
      </w:pPr>
      <w:r w:rsidRPr="006D221C">
        <w:rPr>
          <w:rFonts w:cs="Arial"/>
          <w:lang w:val="sr-Latn-CS"/>
        </w:rPr>
        <w:t xml:space="preserve">Уколико надзорни орган утврди да </w:t>
      </w:r>
      <w:r w:rsidRPr="006D221C">
        <w:rPr>
          <w:rFonts w:cs="Arial"/>
          <w:lang w:val="sr-Cyrl-RS"/>
        </w:rPr>
        <w:t>Изабрани понуђач</w:t>
      </w:r>
      <w:r w:rsidRPr="006D221C">
        <w:rPr>
          <w:rFonts w:cs="Arial"/>
          <w:lang w:val="sr-Latn-CS"/>
        </w:rPr>
        <w:t xml:space="preserve"> није стручно оспособљен за обављање захтеваних послова задржава право да га удаљи са градилишта и затражи </w:t>
      </w:r>
      <w:r w:rsidRPr="006D221C">
        <w:rPr>
          <w:rFonts w:cs="Arial"/>
        </w:rPr>
        <w:t>адекватну</w:t>
      </w:r>
      <w:r w:rsidRPr="006D221C">
        <w:rPr>
          <w:rFonts w:cs="Arial"/>
          <w:lang w:val="sr-Latn-CS"/>
        </w:rPr>
        <w:t xml:space="preserve"> </w:t>
      </w:r>
      <w:r w:rsidRPr="006D221C">
        <w:rPr>
          <w:rFonts w:cs="Arial"/>
        </w:rPr>
        <w:t>замену</w:t>
      </w:r>
      <w:r w:rsidRPr="006D221C">
        <w:rPr>
          <w:rFonts w:cs="Arial"/>
          <w:lang w:val="sr-Latn-CS"/>
        </w:rPr>
        <w:t>.</w:t>
      </w:r>
    </w:p>
    <w:p w:rsidR="00211D9B" w:rsidRPr="00D70DF3" w:rsidRDefault="00211D9B" w:rsidP="00D70DF3">
      <w:pPr>
        <w:rPr>
          <w:rFonts w:cs="Arial"/>
          <w:b/>
          <w:lang w:val="sr-Latn-RS"/>
        </w:rPr>
      </w:pPr>
    </w:p>
    <w:p w:rsidR="00211D9B" w:rsidRPr="00D70DF3" w:rsidRDefault="00211D9B" w:rsidP="00D70DF3">
      <w:pPr>
        <w:rPr>
          <w:rFonts w:cs="Arial"/>
          <w:b/>
          <w:lang w:val="sr-Latn-CS"/>
        </w:rPr>
      </w:pPr>
      <w:r w:rsidRPr="00D70DF3">
        <w:rPr>
          <w:rFonts w:cs="Arial"/>
          <w:b/>
          <w:lang w:val="sr-Latn-CS"/>
        </w:rPr>
        <w:t>Цртежи и подаци</w:t>
      </w:r>
    </w:p>
    <w:p w:rsidR="00211D9B" w:rsidRPr="00D70DF3" w:rsidRDefault="00211D9B" w:rsidP="00B358E4">
      <w:pPr>
        <w:numPr>
          <w:ilvl w:val="0"/>
          <w:numId w:val="32"/>
        </w:numPr>
        <w:tabs>
          <w:tab w:val="clear" w:pos="1980"/>
          <w:tab w:val="num" w:pos="851"/>
        </w:tabs>
        <w:spacing w:before="0"/>
        <w:ind w:right="-234" w:firstLine="0"/>
        <w:rPr>
          <w:rFonts w:cs="Arial"/>
          <w:b/>
          <w:lang w:val="sr-Cyrl-CS"/>
        </w:rPr>
      </w:pPr>
      <w:r w:rsidRPr="00D70DF3">
        <w:rPr>
          <w:rFonts w:cs="Arial"/>
          <w:lang w:val="sr-Latn-CS"/>
        </w:rPr>
        <w:t xml:space="preserve">Технолошка шема </w:t>
      </w:r>
      <w:r w:rsidRPr="00D70DF3">
        <w:rPr>
          <w:rFonts w:cs="Arial"/>
          <w:lang w:val="sr-Cyrl-RS"/>
        </w:rPr>
        <w:t>„Вода</w:t>
      </w:r>
      <w:r w:rsidRPr="00D70DF3">
        <w:rPr>
          <w:rFonts w:cs="Arial"/>
          <w:lang w:val="sr-Latn-CS"/>
        </w:rPr>
        <w:t>-</w:t>
      </w:r>
      <w:r w:rsidRPr="00D70DF3">
        <w:rPr>
          <w:rFonts w:cs="Arial"/>
          <w:lang w:val="sr-Cyrl-RS"/>
        </w:rPr>
        <w:t>Пара“</w:t>
      </w:r>
      <w:r w:rsidRPr="00D70DF3">
        <w:rPr>
          <w:rFonts w:cs="Arial"/>
          <w:lang w:val="sr-Latn-CS"/>
        </w:rPr>
        <w:t xml:space="preserve"> FBXO 103 000</w:t>
      </w:r>
    </w:p>
    <w:p w:rsidR="00211D9B" w:rsidRPr="00D70DF3" w:rsidRDefault="00211D9B" w:rsidP="00B358E4">
      <w:pPr>
        <w:numPr>
          <w:ilvl w:val="0"/>
          <w:numId w:val="32"/>
        </w:numPr>
        <w:tabs>
          <w:tab w:val="clear" w:pos="1980"/>
          <w:tab w:val="num" w:pos="851"/>
        </w:tabs>
        <w:spacing w:before="0"/>
        <w:ind w:right="-234" w:firstLine="0"/>
        <w:rPr>
          <w:rFonts w:cs="Arial"/>
          <w:lang w:val="sr-Cyrl-CS"/>
        </w:rPr>
      </w:pPr>
      <w:r w:rsidRPr="00D70DF3">
        <w:rPr>
          <w:rFonts w:cs="Arial"/>
          <w:lang w:val="sr-Cyrl-RS"/>
        </w:rPr>
        <w:t>Шема „напајања додатног загрејача воде“ 1-171377-0320.10R_3-revB</w:t>
      </w:r>
    </w:p>
    <w:p w:rsidR="00211D9B" w:rsidRPr="009E410D" w:rsidRDefault="00211D9B" w:rsidP="00211D9B">
      <w:pPr>
        <w:spacing w:before="0"/>
        <w:ind w:right="-234"/>
        <w:rPr>
          <w:rFonts w:cs="Arial"/>
          <w:sz w:val="20"/>
          <w:szCs w:val="20"/>
          <w:lang w:val="sr-Cyrl-CS"/>
        </w:rPr>
      </w:pPr>
      <w:r>
        <w:rPr>
          <w:rFonts w:cs="Arial"/>
          <w:noProof/>
          <w:color w:val="FF0000"/>
        </w:rPr>
        <w:lastRenderedPageBreak/>
        <w:drawing>
          <wp:inline distT="0" distB="0" distL="0" distR="0" wp14:anchorId="203D4649" wp14:editId="69BE1344">
            <wp:extent cx="2695575" cy="9048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95575" cy="9048750"/>
                    </a:xfrm>
                    <a:prstGeom prst="rect">
                      <a:avLst/>
                    </a:prstGeom>
                    <a:noFill/>
                    <a:ln>
                      <a:noFill/>
                    </a:ln>
                  </pic:spPr>
                </pic:pic>
              </a:graphicData>
            </a:graphic>
          </wp:inline>
        </w:drawing>
      </w:r>
    </w:p>
    <w:p w:rsidR="002C20E5" w:rsidRPr="004160F3" w:rsidRDefault="00211D9B" w:rsidP="004160F3">
      <w:pPr>
        <w:spacing w:before="0"/>
        <w:rPr>
          <w:rFonts w:cs="Arial"/>
          <w:lang w:val="sl-SI"/>
        </w:rPr>
      </w:pPr>
      <w:r>
        <w:rPr>
          <w:rFonts w:cs="Arial"/>
          <w:noProof/>
          <w:color w:val="FF0000"/>
        </w:rPr>
        <w:lastRenderedPageBreak/>
        <w:drawing>
          <wp:inline distT="0" distB="0" distL="0" distR="0" wp14:anchorId="186A1A46" wp14:editId="397EAE08">
            <wp:extent cx="5733415" cy="806668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8066681"/>
                    </a:xfrm>
                    <a:prstGeom prst="rect">
                      <a:avLst/>
                    </a:prstGeom>
                    <a:noFill/>
                    <a:ln>
                      <a:noFill/>
                    </a:ln>
                  </pic:spPr>
                </pic:pic>
              </a:graphicData>
            </a:graphic>
          </wp:inline>
        </w:drawing>
      </w:r>
    </w:p>
    <w:p w:rsidR="00DB369C" w:rsidRPr="00E47C2E" w:rsidRDefault="00DB369C" w:rsidP="0032186E">
      <w:pPr>
        <w:pStyle w:val="Heading10"/>
        <w:ind w:left="0" w:firstLine="0"/>
        <w:jc w:val="both"/>
        <w:rPr>
          <w:rFonts w:cs="Arial"/>
        </w:rPr>
      </w:pPr>
    </w:p>
    <w:p w:rsidR="000628D0" w:rsidRPr="00E47C2E" w:rsidRDefault="000628D0"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lastRenderedPageBreak/>
        <w:t>3.</w:t>
      </w:r>
      <w:r w:rsidR="003A0384">
        <w:rPr>
          <w:rFonts w:cs="Arial"/>
          <w:lang w:val="sr-Cyrl-RS"/>
        </w:rPr>
        <w:t>2</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2708E3" w:rsidRDefault="002708E3" w:rsidP="008112A2">
      <w:pPr>
        <w:pStyle w:val="ListParagraph"/>
        <w:autoSpaceDE w:val="0"/>
        <w:autoSpaceDN w:val="0"/>
        <w:adjustRightInd w:val="0"/>
        <w:spacing w:before="0" w:after="0" w:line="240" w:lineRule="auto"/>
        <w:ind w:left="0"/>
        <w:contextualSpacing w:val="0"/>
        <w:rPr>
          <w:rFonts w:ascii="Arial" w:hAnsi="Arial" w:cs="Arial"/>
        </w:rPr>
      </w:pPr>
    </w:p>
    <w:p w:rsidR="00B43C2D" w:rsidRDefault="002708E3" w:rsidP="008112A2">
      <w:pPr>
        <w:pStyle w:val="ListParagraph"/>
        <w:autoSpaceDE w:val="0"/>
        <w:autoSpaceDN w:val="0"/>
        <w:adjustRightInd w:val="0"/>
        <w:spacing w:before="0" w:after="0" w:line="240" w:lineRule="auto"/>
        <w:ind w:left="0"/>
        <w:contextualSpacing w:val="0"/>
        <w:rPr>
          <w:rFonts w:ascii="Arial" w:hAnsi="Arial" w:cs="Arial"/>
        </w:rPr>
      </w:pPr>
      <w:r w:rsidRPr="002708E3">
        <w:rPr>
          <w:rFonts w:ascii="Arial" w:hAnsi="Arial" w:cs="Arial"/>
        </w:rPr>
        <w:t xml:space="preserve">ПАРТИЈА 1: </w:t>
      </w:r>
    </w:p>
    <w:p w:rsidR="00D06691" w:rsidRPr="00DE0368"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BB086D">
        <w:rPr>
          <w:rFonts w:ascii="Arial" w:hAnsi="Arial" w:cs="Arial"/>
        </w:rPr>
        <w:t>Изабрани п</w:t>
      </w:r>
      <w:r w:rsidR="00D06691" w:rsidRPr="00BB086D">
        <w:rPr>
          <w:rFonts w:ascii="Arial" w:hAnsi="Arial" w:cs="Arial"/>
        </w:rPr>
        <w:t xml:space="preserve">онуђач је обавезан да </w:t>
      </w:r>
      <w:r w:rsidR="00A63575" w:rsidRPr="00BB086D">
        <w:rPr>
          <w:rFonts w:ascii="Arial" w:hAnsi="Arial" w:cs="Arial"/>
        </w:rPr>
        <w:t xml:space="preserve">услугу </w:t>
      </w:r>
      <w:r w:rsidR="00D06691" w:rsidRPr="00BB086D">
        <w:rPr>
          <w:rFonts w:ascii="Arial" w:hAnsi="Arial" w:cs="Arial"/>
        </w:rPr>
        <w:t xml:space="preserve">изврши у </w:t>
      </w:r>
      <w:r w:rsidR="00D96FB2">
        <w:rPr>
          <w:rFonts w:ascii="Arial" w:hAnsi="Arial" w:cs="Arial"/>
          <w:lang w:val="sr-Cyrl-RS"/>
        </w:rPr>
        <w:t xml:space="preserve">периоду </w:t>
      </w:r>
      <w:r w:rsidR="00BB086D" w:rsidRPr="00BB086D">
        <w:rPr>
          <w:rFonts w:ascii="Arial" w:hAnsi="Arial" w:cs="Arial"/>
          <w:lang w:val="sr-Cyrl-RS"/>
        </w:rPr>
        <w:t>од</w:t>
      </w:r>
      <w:r w:rsidR="00BB086D" w:rsidRPr="00BB086D">
        <w:rPr>
          <w:rFonts w:ascii="Arial" w:hAnsi="Arial" w:cs="Arial"/>
        </w:rPr>
        <w:t xml:space="preserve"> 12 (дванаест) месеци од дана </w:t>
      </w:r>
      <w:r w:rsidR="00DE0368">
        <w:rPr>
          <w:rFonts w:ascii="Arial" w:hAnsi="Arial" w:cs="Arial"/>
        </w:rPr>
        <w:t>закључења уговора,</w:t>
      </w:r>
      <w:r w:rsidR="00DE0368">
        <w:rPr>
          <w:rFonts w:ascii="Arial" w:hAnsi="Arial" w:cs="Arial"/>
          <w:lang w:val="sr-Cyrl-RS"/>
        </w:rPr>
        <w:t xml:space="preserve"> према динамици наручиоца</w:t>
      </w:r>
      <w:r w:rsidR="00DE0368" w:rsidRPr="00BB086D">
        <w:rPr>
          <w:rFonts w:ascii="Arial" w:hAnsi="Arial" w:cs="Arial"/>
        </w:rPr>
        <w:t>.</w:t>
      </w:r>
    </w:p>
    <w:p w:rsidR="00E43226" w:rsidRPr="00BB086D" w:rsidRDefault="00E43226" w:rsidP="008112A2">
      <w:pPr>
        <w:pStyle w:val="ListParagraph"/>
        <w:autoSpaceDE w:val="0"/>
        <w:autoSpaceDN w:val="0"/>
        <w:adjustRightInd w:val="0"/>
        <w:spacing w:before="0" w:after="0" w:line="240" w:lineRule="auto"/>
        <w:ind w:left="0"/>
        <w:contextualSpacing w:val="0"/>
        <w:rPr>
          <w:rFonts w:ascii="Arial" w:hAnsi="Arial" w:cs="Arial"/>
        </w:rPr>
      </w:pPr>
    </w:p>
    <w:p w:rsidR="00B43C2D" w:rsidRDefault="00E43226" w:rsidP="00E43226">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Pr>
          <w:rFonts w:ascii="Arial" w:hAnsi="Arial" w:cs="Arial"/>
          <w:color w:val="000000" w:themeColor="text1"/>
          <w:lang w:val="sr-Cyrl-RS"/>
        </w:rPr>
        <w:t>Партија 2:</w:t>
      </w:r>
    </w:p>
    <w:p w:rsidR="00E43226" w:rsidRPr="00282677" w:rsidRDefault="00E43226" w:rsidP="00E43226">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5E2D8E">
        <w:rPr>
          <w:rFonts w:ascii="Arial" w:hAnsi="Arial" w:cs="Arial"/>
          <w:color w:val="000000" w:themeColor="text1"/>
        </w:rPr>
        <w:t xml:space="preserve">Изабрани понуђач је обавезан да услуге изврши у </w:t>
      </w:r>
      <w:r w:rsidR="00D96FB2">
        <w:rPr>
          <w:rFonts w:ascii="Arial" w:hAnsi="Arial" w:cs="Arial"/>
          <w:lang w:val="sr-Cyrl-RS"/>
        </w:rPr>
        <w:t>периоду</w:t>
      </w:r>
      <w:r w:rsidRPr="005E2D8E">
        <w:rPr>
          <w:rFonts w:ascii="Arial" w:hAnsi="Arial" w:cs="Arial"/>
          <w:color w:val="000000" w:themeColor="text1"/>
        </w:rPr>
        <w:t xml:space="preserve"> који не може бити дужи од </w:t>
      </w:r>
      <w:r>
        <w:rPr>
          <w:rFonts w:ascii="Arial" w:hAnsi="Arial" w:cs="Arial"/>
          <w:color w:val="000000" w:themeColor="text1"/>
          <w:lang w:val="sr-Cyrl-RS"/>
        </w:rPr>
        <w:t xml:space="preserve">12 </w:t>
      </w:r>
      <w:r w:rsidRPr="005E2D8E">
        <w:rPr>
          <w:rFonts w:ascii="Arial" w:hAnsi="Arial" w:cs="Arial"/>
          <w:color w:val="000000" w:themeColor="text1"/>
          <w:lang w:val="sr-Cyrl-RS"/>
        </w:rPr>
        <w:t xml:space="preserve">месеци </w:t>
      </w:r>
      <w:r>
        <w:rPr>
          <w:rFonts w:ascii="Arial" w:hAnsi="Arial" w:cs="Arial"/>
          <w:lang w:val="sr-Cyrl-CS"/>
        </w:rPr>
        <w:t xml:space="preserve">од дана ступања </w:t>
      </w:r>
      <w:r w:rsidRPr="00F768A2">
        <w:rPr>
          <w:rFonts w:ascii="Arial" w:hAnsi="Arial" w:cs="Arial"/>
          <w:lang w:val="sr-Cyrl-CS"/>
        </w:rPr>
        <w:t xml:space="preserve">уговора </w:t>
      </w:r>
      <w:r>
        <w:rPr>
          <w:rFonts w:ascii="Arial" w:hAnsi="Arial" w:cs="Arial"/>
          <w:lang w:val="sr-Cyrl-CS"/>
        </w:rPr>
        <w:t xml:space="preserve">на снагу, </w:t>
      </w:r>
      <w:r w:rsidRPr="00F768A2">
        <w:rPr>
          <w:rFonts w:ascii="Arial" w:hAnsi="Arial" w:cs="Arial"/>
          <w:lang w:val="sr-Cyrl-CS"/>
        </w:rPr>
        <w:t>у термину који одреди наручилац</w:t>
      </w:r>
      <w:r>
        <w:rPr>
          <w:rFonts w:ascii="Arial" w:hAnsi="Arial" w:cs="Arial"/>
          <w:lang w:val="sr-Cyrl-CS"/>
        </w:rPr>
        <w:t>.</w:t>
      </w:r>
    </w:p>
    <w:p w:rsidR="004160F3" w:rsidRDefault="004160F3"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
    <w:p w:rsidR="00B43C2D" w:rsidRDefault="00E43226" w:rsidP="00B43C2D">
      <w:pPr>
        <w:rPr>
          <w:rFonts w:cs="Arial"/>
          <w:color w:val="000000" w:themeColor="text1"/>
          <w:lang w:val="sr-Cyrl-RS"/>
        </w:rPr>
      </w:pPr>
      <w:r>
        <w:rPr>
          <w:rFonts w:cs="Arial"/>
          <w:color w:val="000000" w:themeColor="text1"/>
          <w:lang w:val="sr-Cyrl-RS"/>
        </w:rPr>
        <w:t>Партија 3:</w:t>
      </w:r>
    </w:p>
    <w:p w:rsidR="007147F8" w:rsidRDefault="007147F8" w:rsidP="00B43C2D">
      <w:pPr>
        <w:rPr>
          <w:rFonts w:cs="Arial"/>
          <w:color w:val="000000" w:themeColor="text1"/>
          <w:lang w:val="sr-Cyrl-RS"/>
        </w:rPr>
      </w:pPr>
    </w:p>
    <w:p w:rsidR="007147F8" w:rsidRPr="00282677" w:rsidRDefault="007147F8" w:rsidP="007147F8">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5E2D8E">
        <w:rPr>
          <w:rFonts w:ascii="Arial" w:hAnsi="Arial" w:cs="Arial"/>
          <w:color w:val="000000" w:themeColor="text1"/>
        </w:rPr>
        <w:t xml:space="preserve">Изабрани понуђач је обавезан да услуге изврши у </w:t>
      </w:r>
      <w:r>
        <w:rPr>
          <w:rFonts w:ascii="Arial" w:hAnsi="Arial" w:cs="Arial"/>
          <w:lang w:val="sr-Cyrl-RS"/>
        </w:rPr>
        <w:t>периоду</w:t>
      </w:r>
      <w:r w:rsidRPr="005E2D8E">
        <w:rPr>
          <w:rFonts w:ascii="Arial" w:hAnsi="Arial" w:cs="Arial"/>
          <w:color w:val="000000" w:themeColor="text1"/>
        </w:rPr>
        <w:t xml:space="preserve"> који не може бити дужи од </w:t>
      </w:r>
      <w:r>
        <w:rPr>
          <w:rFonts w:ascii="Arial" w:hAnsi="Arial" w:cs="Arial"/>
          <w:color w:val="000000" w:themeColor="text1"/>
          <w:lang w:val="sr-Cyrl-RS"/>
        </w:rPr>
        <w:t xml:space="preserve">12 </w:t>
      </w:r>
      <w:r w:rsidRPr="005E2D8E">
        <w:rPr>
          <w:rFonts w:ascii="Arial" w:hAnsi="Arial" w:cs="Arial"/>
          <w:color w:val="000000" w:themeColor="text1"/>
          <w:lang w:val="sr-Cyrl-RS"/>
        </w:rPr>
        <w:t xml:space="preserve">месеци </w:t>
      </w:r>
      <w:r>
        <w:rPr>
          <w:rFonts w:ascii="Arial" w:hAnsi="Arial" w:cs="Arial"/>
          <w:lang w:val="sr-Cyrl-CS"/>
        </w:rPr>
        <w:t xml:space="preserve">од дана ступања </w:t>
      </w:r>
      <w:r w:rsidRPr="00F768A2">
        <w:rPr>
          <w:rFonts w:ascii="Arial" w:hAnsi="Arial" w:cs="Arial"/>
          <w:lang w:val="sr-Cyrl-CS"/>
        </w:rPr>
        <w:t xml:space="preserve">уговора </w:t>
      </w:r>
      <w:r>
        <w:rPr>
          <w:rFonts w:ascii="Arial" w:hAnsi="Arial" w:cs="Arial"/>
          <w:lang w:val="sr-Cyrl-CS"/>
        </w:rPr>
        <w:t xml:space="preserve">на снагу, </w:t>
      </w:r>
      <w:r w:rsidRPr="00F768A2">
        <w:rPr>
          <w:rFonts w:ascii="Arial" w:hAnsi="Arial" w:cs="Arial"/>
          <w:lang w:val="sr-Cyrl-CS"/>
        </w:rPr>
        <w:t>у термину који одреди наручилац</w:t>
      </w:r>
      <w:r>
        <w:rPr>
          <w:rFonts w:ascii="Arial" w:hAnsi="Arial" w:cs="Arial"/>
          <w:lang w:val="sr-Cyrl-CS"/>
        </w:rPr>
        <w:t>.</w:t>
      </w:r>
    </w:p>
    <w:p w:rsidR="00B43C2D" w:rsidRPr="00B43C2D" w:rsidRDefault="00B43C2D" w:rsidP="00B43C2D">
      <w:pPr>
        <w:rPr>
          <w:rFonts w:cs="Arial"/>
          <w:color w:val="000000" w:themeColor="text1"/>
          <w:lang w:val="sr-Cyrl-RS"/>
        </w:rPr>
      </w:pPr>
      <w:r w:rsidRPr="00B43C2D">
        <w:rPr>
          <w:rFonts w:cs="Arial"/>
          <w:lang w:val="sr-Cyrl-RS"/>
        </w:rPr>
        <w:t>Активности</w:t>
      </w:r>
      <w:r w:rsidRPr="00B43C2D">
        <w:rPr>
          <w:rFonts w:cs="Arial"/>
        </w:rPr>
        <w:t xml:space="preserve">  контроле</w:t>
      </w:r>
      <w:r w:rsidRPr="00B43C2D">
        <w:rPr>
          <w:rFonts w:cs="Arial"/>
          <w:lang w:val="sr-Cyrl-RS"/>
        </w:rPr>
        <w:t xml:space="preserve"> система</w:t>
      </w:r>
      <w:r w:rsidRPr="00B43C2D">
        <w:rPr>
          <w:rFonts w:cs="Arial"/>
        </w:rPr>
        <w:t xml:space="preserve"> овешења</w:t>
      </w:r>
      <w:r w:rsidRPr="00B43C2D">
        <w:rPr>
          <w:rFonts w:cs="Arial"/>
          <w:lang w:val="sr-Cyrl-RS"/>
        </w:rPr>
        <w:t xml:space="preserve">, неопходно је </w:t>
      </w:r>
      <w:r w:rsidRPr="00B43C2D">
        <w:rPr>
          <w:rFonts w:cs="Arial"/>
        </w:rPr>
        <w:t>обавити у топлом</w:t>
      </w:r>
      <w:r w:rsidRPr="00B43C2D">
        <w:rPr>
          <w:rFonts w:cs="Arial"/>
          <w:lang w:val="sr-Cyrl-RS"/>
        </w:rPr>
        <w:t>/</w:t>
      </w:r>
      <w:r w:rsidRPr="00B43C2D">
        <w:rPr>
          <w:rFonts w:cs="Arial"/>
        </w:rPr>
        <w:t>хладном</w:t>
      </w:r>
      <w:r w:rsidRPr="00B43C2D">
        <w:rPr>
          <w:rFonts w:cs="Arial"/>
          <w:lang w:val="sr-Cyrl-RS"/>
        </w:rPr>
        <w:t>/топлом</w:t>
      </w:r>
      <w:r w:rsidRPr="00B43C2D">
        <w:rPr>
          <w:rFonts w:cs="Arial"/>
        </w:rPr>
        <w:t xml:space="preserve"> стању. </w:t>
      </w:r>
    </w:p>
    <w:p w:rsidR="00B43C2D" w:rsidRPr="00B43C2D" w:rsidRDefault="00B43C2D" w:rsidP="00B358E4">
      <w:pPr>
        <w:numPr>
          <w:ilvl w:val="0"/>
          <w:numId w:val="35"/>
        </w:numPr>
        <w:spacing w:before="0"/>
        <w:rPr>
          <w:rFonts w:cs="Arial"/>
          <w:lang w:val="sr-Latn-CS"/>
        </w:rPr>
      </w:pPr>
      <w:r w:rsidRPr="00B43C2D">
        <w:rPr>
          <w:rFonts w:cs="Arial"/>
        </w:rPr>
        <w:t>контрол</w:t>
      </w:r>
      <w:r w:rsidRPr="00B43C2D">
        <w:rPr>
          <w:rFonts w:cs="Arial"/>
          <w:lang w:val="sr-Cyrl-RS"/>
        </w:rPr>
        <w:t>у система</w:t>
      </w:r>
      <w:r w:rsidRPr="00B43C2D">
        <w:rPr>
          <w:rFonts w:cs="Arial"/>
        </w:rPr>
        <w:t xml:space="preserve"> овешења</w:t>
      </w:r>
      <w:r w:rsidRPr="00B43C2D">
        <w:rPr>
          <w:rFonts w:cs="Arial"/>
          <w:lang w:val="sl-SI"/>
        </w:rPr>
        <w:t xml:space="preserve"> у топлом стању</w:t>
      </w:r>
      <w:r w:rsidRPr="00B43C2D">
        <w:rPr>
          <w:rFonts w:cs="Arial"/>
          <w:lang w:val="sr-Cyrl-RS"/>
        </w:rPr>
        <w:t>,</w:t>
      </w:r>
      <w:r w:rsidRPr="00B43C2D">
        <w:rPr>
          <w:rFonts w:cs="Arial"/>
          <w:lang w:val="sl-SI"/>
        </w:rPr>
        <w:t xml:space="preserve"> неопходно је извршити пре застоја </w:t>
      </w:r>
      <w:r w:rsidRPr="00B43C2D">
        <w:rPr>
          <w:rFonts w:cs="Arial"/>
          <w:lang w:val="sr-Cyrl-RS"/>
        </w:rPr>
        <w:t xml:space="preserve">(ремонта) </w:t>
      </w:r>
      <w:r w:rsidRPr="00B43C2D">
        <w:rPr>
          <w:rFonts w:cs="Arial"/>
          <w:lang w:val="sl-SI"/>
        </w:rPr>
        <w:t>блокова</w:t>
      </w:r>
      <w:r w:rsidRPr="00B43C2D">
        <w:rPr>
          <w:rFonts w:cs="Arial"/>
          <w:lang w:val="sr-Cyrl-RS"/>
        </w:rPr>
        <w:t xml:space="preserve"> Б1 и Б2</w:t>
      </w:r>
      <w:r w:rsidRPr="00B43C2D">
        <w:rPr>
          <w:rFonts w:cs="Arial"/>
          <w:lang w:val="sl-SI"/>
        </w:rPr>
        <w:t xml:space="preserve"> з</w:t>
      </w:r>
      <w:r w:rsidRPr="00B43C2D">
        <w:rPr>
          <w:rFonts w:cs="Arial"/>
          <w:lang w:val="sr-Cyrl-RS"/>
        </w:rPr>
        <w:t>бог потреба</w:t>
      </w:r>
      <w:r w:rsidRPr="00B43C2D">
        <w:rPr>
          <w:rFonts w:cs="Arial"/>
          <w:lang w:val="sl-SI"/>
        </w:rPr>
        <w:t xml:space="preserve"> ремонт</w:t>
      </w:r>
      <w:r w:rsidRPr="00B43C2D">
        <w:rPr>
          <w:rFonts w:cs="Arial"/>
          <w:lang w:val="sr-Cyrl-RS"/>
        </w:rPr>
        <w:t>а,</w:t>
      </w:r>
      <w:r w:rsidRPr="00B43C2D">
        <w:rPr>
          <w:rFonts w:cs="Arial"/>
          <w:lang w:val="sl-SI"/>
        </w:rPr>
        <w:t xml:space="preserve"> како би се обавила припрема за евентуално отклањање недостатака у ремонтном периоду</w:t>
      </w:r>
      <w:r w:rsidRPr="00B43C2D">
        <w:rPr>
          <w:rFonts w:cs="Arial"/>
        </w:rPr>
        <w:t xml:space="preserve">.  </w:t>
      </w:r>
    </w:p>
    <w:p w:rsidR="00B43C2D" w:rsidRPr="00B43C2D" w:rsidRDefault="00B43C2D" w:rsidP="00B358E4">
      <w:pPr>
        <w:numPr>
          <w:ilvl w:val="0"/>
          <w:numId w:val="35"/>
        </w:numPr>
        <w:spacing w:before="0"/>
        <w:rPr>
          <w:rFonts w:cs="Arial"/>
          <w:lang w:val="sr-Latn-CS"/>
        </w:rPr>
      </w:pPr>
      <w:r w:rsidRPr="00B43C2D">
        <w:rPr>
          <w:rFonts w:cs="Arial"/>
          <w:lang w:val="sr-Cyrl-RS"/>
        </w:rPr>
        <w:t>контролу система</w:t>
      </w:r>
      <w:r w:rsidRPr="00B43C2D">
        <w:rPr>
          <w:rFonts w:cs="Arial"/>
        </w:rPr>
        <w:t xml:space="preserve"> овешења</w:t>
      </w:r>
      <w:r w:rsidRPr="00B43C2D">
        <w:rPr>
          <w:rFonts w:cs="Arial"/>
          <w:lang w:val="sr-Cyrl-RS"/>
        </w:rPr>
        <w:t xml:space="preserve"> и</w:t>
      </w:r>
      <w:r w:rsidRPr="00B43C2D">
        <w:rPr>
          <w:rFonts w:cs="Arial"/>
        </w:rPr>
        <w:t xml:space="preserve"> евентуалн</w:t>
      </w:r>
      <w:r w:rsidRPr="00B43C2D">
        <w:rPr>
          <w:rFonts w:cs="Arial"/>
          <w:lang w:val="sr-Cyrl-RS"/>
        </w:rPr>
        <w:t>у</w:t>
      </w:r>
      <w:r w:rsidRPr="00B43C2D">
        <w:rPr>
          <w:rFonts w:cs="Arial"/>
        </w:rPr>
        <w:t xml:space="preserve"> санациј</w:t>
      </w:r>
      <w:r w:rsidRPr="00B43C2D">
        <w:rPr>
          <w:rFonts w:cs="Arial"/>
          <w:lang w:val="sr-Cyrl-RS"/>
        </w:rPr>
        <w:t>у</w:t>
      </w:r>
      <w:r w:rsidRPr="00B43C2D">
        <w:rPr>
          <w:rFonts w:cs="Arial"/>
        </w:rPr>
        <w:t xml:space="preserve"> овешења у хладном стању</w:t>
      </w:r>
      <w:r w:rsidRPr="00B43C2D">
        <w:rPr>
          <w:rFonts w:cs="Arial"/>
          <w:lang w:val="sr-Cyrl-RS"/>
        </w:rPr>
        <w:t>,</w:t>
      </w:r>
      <w:r w:rsidRPr="00B43C2D">
        <w:rPr>
          <w:rFonts w:cs="Arial"/>
        </w:rPr>
        <w:t xml:space="preserve"> обавити у планираним ремонтним периодима</w:t>
      </w:r>
      <w:r w:rsidRPr="00B43C2D">
        <w:rPr>
          <w:rFonts w:cs="Arial"/>
          <w:lang w:val="sr-Cyrl-RS"/>
        </w:rPr>
        <w:t xml:space="preserve"> блока  Б1 и Б2</w:t>
      </w:r>
      <w:r w:rsidRPr="00B43C2D">
        <w:rPr>
          <w:rFonts w:cs="Arial"/>
        </w:rPr>
        <w:t xml:space="preserve">. </w:t>
      </w:r>
    </w:p>
    <w:p w:rsidR="00B43C2D" w:rsidRPr="00B43C2D" w:rsidRDefault="00B43C2D" w:rsidP="00B358E4">
      <w:pPr>
        <w:numPr>
          <w:ilvl w:val="0"/>
          <w:numId w:val="35"/>
        </w:numPr>
        <w:spacing w:before="0"/>
        <w:rPr>
          <w:rFonts w:cs="Arial"/>
          <w:lang w:val="sr-Latn-CS"/>
        </w:rPr>
      </w:pPr>
      <w:r w:rsidRPr="00B43C2D">
        <w:rPr>
          <w:rFonts w:cs="Arial"/>
        </w:rPr>
        <w:t>контрол</w:t>
      </w:r>
      <w:r w:rsidRPr="00B43C2D">
        <w:rPr>
          <w:rFonts w:cs="Arial"/>
          <w:lang w:val="sr-Cyrl-RS"/>
        </w:rPr>
        <w:t>у система</w:t>
      </w:r>
      <w:r w:rsidRPr="00B43C2D">
        <w:rPr>
          <w:rFonts w:cs="Arial"/>
        </w:rPr>
        <w:t xml:space="preserve"> овешења</w:t>
      </w:r>
      <w:r w:rsidRPr="00B43C2D">
        <w:rPr>
          <w:rFonts w:cs="Arial"/>
          <w:lang w:val="sl-SI"/>
        </w:rPr>
        <w:t xml:space="preserve"> у топлом стању</w:t>
      </w:r>
      <w:r w:rsidRPr="00B43C2D">
        <w:rPr>
          <w:rFonts w:cs="Arial"/>
        </w:rPr>
        <w:t xml:space="preserve">, обавезно извршити након пуштања блокова </w:t>
      </w:r>
      <w:r w:rsidRPr="00B43C2D">
        <w:rPr>
          <w:rFonts w:cs="Arial"/>
          <w:lang w:val="sr-Cyrl-RS"/>
        </w:rPr>
        <w:t xml:space="preserve"> Б1 и Б2 </w:t>
      </w:r>
      <w:r w:rsidRPr="00B43C2D">
        <w:rPr>
          <w:rFonts w:cs="Arial"/>
        </w:rPr>
        <w:t>у рад.</w:t>
      </w:r>
    </w:p>
    <w:p w:rsidR="00B43C2D" w:rsidRPr="00B43C2D" w:rsidRDefault="00B43C2D" w:rsidP="00B43C2D">
      <w:pPr>
        <w:ind w:right="54"/>
        <w:rPr>
          <w:rFonts w:cs="Arial"/>
          <w:lang w:val="sr-Cyrl-RS"/>
        </w:rPr>
      </w:pPr>
      <w:r w:rsidRPr="00B43C2D">
        <w:rPr>
          <w:rFonts w:cs="Arial"/>
          <w:lang w:val="sr-Cyrl-RS"/>
        </w:rPr>
        <w:t xml:space="preserve">Орјентациони почетак ремонтних радова: </w:t>
      </w:r>
    </w:p>
    <w:p w:rsidR="00B43C2D" w:rsidRPr="00B43C2D" w:rsidRDefault="00B43C2D" w:rsidP="00B358E4">
      <w:pPr>
        <w:numPr>
          <w:ilvl w:val="0"/>
          <w:numId w:val="36"/>
        </w:numPr>
        <w:spacing w:before="0"/>
        <w:ind w:right="54"/>
        <w:jc w:val="left"/>
        <w:rPr>
          <w:rFonts w:cs="Arial"/>
          <w:lang w:val="sr-Cyrl-RS"/>
        </w:rPr>
      </w:pPr>
      <w:r w:rsidRPr="00B43C2D">
        <w:rPr>
          <w:rFonts w:cs="Arial"/>
          <w:lang w:val="sr-Cyrl-CS"/>
        </w:rPr>
        <w:t>Ремонтни радови на блоку Б1 се обављају у  април</w:t>
      </w:r>
      <w:r>
        <w:rPr>
          <w:rFonts w:cs="Arial"/>
          <w:lang w:val="sr-Cyrl-CS"/>
        </w:rPr>
        <w:t>у</w:t>
      </w:r>
      <w:r w:rsidRPr="00B43C2D">
        <w:rPr>
          <w:rFonts w:cs="Arial"/>
          <w:lang w:val="sr-Cyrl-CS"/>
        </w:rPr>
        <w:t xml:space="preserve"> 201</w:t>
      </w:r>
      <w:r w:rsidRPr="00B43C2D">
        <w:rPr>
          <w:rFonts w:cs="Arial"/>
        </w:rPr>
        <w:t>9</w:t>
      </w:r>
      <w:r w:rsidRPr="00B43C2D">
        <w:rPr>
          <w:rFonts w:cs="Arial"/>
          <w:lang w:val="sr-Cyrl-CS"/>
        </w:rPr>
        <w:t xml:space="preserve">. год и трају </w:t>
      </w:r>
      <w:r w:rsidRPr="00B43C2D">
        <w:rPr>
          <w:rFonts w:cs="Arial"/>
        </w:rPr>
        <w:t>29</w:t>
      </w:r>
      <w:r w:rsidRPr="00B43C2D">
        <w:rPr>
          <w:rFonts w:cs="Arial"/>
          <w:lang w:val="sr-Cyrl-CS"/>
        </w:rPr>
        <w:t xml:space="preserve"> дана (рачунајући од тренутка заустављања до времена кретања блока Б1).</w:t>
      </w:r>
    </w:p>
    <w:p w:rsidR="00B43C2D" w:rsidRPr="00B43C2D" w:rsidRDefault="00B43C2D" w:rsidP="00B358E4">
      <w:pPr>
        <w:numPr>
          <w:ilvl w:val="0"/>
          <w:numId w:val="36"/>
        </w:numPr>
        <w:spacing w:before="0"/>
        <w:jc w:val="left"/>
        <w:rPr>
          <w:rFonts w:cs="Arial"/>
          <w:lang w:val="sr-Cyrl-RS"/>
        </w:rPr>
      </w:pPr>
      <w:r w:rsidRPr="00B43C2D">
        <w:rPr>
          <w:rFonts w:cs="Arial"/>
          <w:lang w:val="sr-Cyrl-RS"/>
        </w:rPr>
        <w:t xml:space="preserve">Ремонтни радови на блоку Б2, </w:t>
      </w:r>
      <w:r w:rsidRPr="00B43C2D">
        <w:rPr>
          <w:rFonts w:cs="Arial"/>
          <w:lang w:val="sr-Cyrl-CS"/>
        </w:rPr>
        <w:t>се обављају у мај</w:t>
      </w:r>
      <w:r>
        <w:rPr>
          <w:rFonts w:cs="Arial"/>
          <w:lang w:val="sr-Cyrl-CS"/>
        </w:rPr>
        <w:t>у</w:t>
      </w:r>
      <w:r w:rsidRPr="00B43C2D">
        <w:rPr>
          <w:rFonts w:cs="Arial"/>
          <w:lang w:val="sr-Cyrl-CS"/>
        </w:rPr>
        <w:t xml:space="preserve"> 201</w:t>
      </w:r>
      <w:r w:rsidRPr="00B43C2D">
        <w:rPr>
          <w:rFonts w:cs="Arial"/>
        </w:rPr>
        <w:t>9</w:t>
      </w:r>
      <w:r w:rsidRPr="00B43C2D">
        <w:rPr>
          <w:rFonts w:cs="Arial"/>
          <w:lang w:val="sr-Cyrl-CS"/>
        </w:rPr>
        <w:t>. год</w:t>
      </w:r>
      <w:r w:rsidRPr="00B43C2D">
        <w:rPr>
          <w:rFonts w:cs="Arial"/>
          <w:lang w:val="sr-Cyrl-RS"/>
        </w:rPr>
        <w:t xml:space="preserve">. год и трају </w:t>
      </w:r>
      <w:r w:rsidRPr="00B43C2D">
        <w:rPr>
          <w:rFonts w:cs="Arial"/>
        </w:rPr>
        <w:t>29</w:t>
      </w:r>
      <w:r w:rsidRPr="00B43C2D">
        <w:rPr>
          <w:rFonts w:cs="Arial"/>
          <w:lang w:val="sr-Cyrl-RS"/>
        </w:rPr>
        <w:t xml:space="preserve"> дана (рачунајући од тренутка заустављања до времена кретања блока Б2).</w:t>
      </w:r>
    </w:p>
    <w:p w:rsidR="00B43C2D" w:rsidRPr="00B43C2D" w:rsidRDefault="00B43C2D" w:rsidP="00B43C2D">
      <w:pPr>
        <w:rPr>
          <w:rFonts w:cs="Arial"/>
          <w:lang w:val="sr-Latn-CS"/>
        </w:rPr>
      </w:pPr>
      <w:r w:rsidRPr="00B43C2D">
        <w:rPr>
          <w:rFonts w:cs="Arial"/>
          <w:lang w:val="sr-Cyrl-RS"/>
        </w:rPr>
        <w:t>Рок за достављање извештаја за блок Б1 и Б2, је 60 дана након кретања блокова из ремонта.  Без достављања извештаја  и потписаног грађевинског дневника, наручилац неће сматрати завршеним и неће се обавити коначан обрачун услуга.</w:t>
      </w:r>
    </w:p>
    <w:p w:rsidR="00B43C2D" w:rsidRPr="00B43C2D" w:rsidRDefault="00B43C2D" w:rsidP="00B43C2D">
      <w:pPr>
        <w:ind w:right="-234"/>
        <w:rPr>
          <w:rFonts w:cs="Arial"/>
          <w:lang w:val="sr-Cyrl-RS"/>
        </w:rPr>
      </w:pPr>
      <w:r w:rsidRPr="00B43C2D">
        <w:rPr>
          <w:rFonts w:cs="Arial"/>
          <w:lang w:val="sr-Latn-CS"/>
        </w:rPr>
        <w:t xml:space="preserve">Напомена: </w:t>
      </w:r>
    </w:p>
    <w:p w:rsidR="00B43C2D" w:rsidRPr="00B43C2D" w:rsidRDefault="00B43C2D" w:rsidP="00B43C2D">
      <w:pPr>
        <w:spacing w:before="0"/>
        <w:ind w:right="-234"/>
        <w:rPr>
          <w:rFonts w:cs="Arial"/>
          <w:lang w:val="sr-Cyrl-RS"/>
        </w:rPr>
      </w:pPr>
      <w:r>
        <w:rPr>
          <w:rFonts w:cs="Arial"/>
          <w:lang w:val="sr-Cyrl-RS"/>
        </w:rPr>
        <w:t xml:space="preserve">- </w:t>
      </w:r>
      <w:r w:rsidRPr="00B43C2D">
        <w:rPr>
          <w:rFonts w:cs="Arial"/>
          <w:lang w:val="sr-Cyrl-RS"/>
        </w:rPr>
        <w:t>Н</w:t>
      </w:r>
      <w:r w:rsidRPr="00B43C2D">
        <w:rPr>
          <w:rFonts w:cs="Arial"/>
          <w:lang w:val="sr-Latn-CS"/>
        </w:rPr>
        <w:t>аручилац задржава право</w:t>
      </w:r>
      <w:r w:rsidRPr="00B43C2D">
        <w:rPr>
          <w:rFonts w:cs="Arial"/>
          <w:lang w:val="sr-Cyrl-RS"/>
        </w:rPr>
        <w:t>,</w:t>
      </w:r>
      <w:r w:rsidRPr="00B43C2D">
        <w:rPr>
          <w:rFonts w:cs="Arial"/>
          <w:lang w:val="sr-Latn-CS"/>
        </w:rPr>
        <w:t xml:space="preserve"> да</w:t>
      </w:r>
      <w:r w:rsidRPr="00B43C2D">
        <w:rPr>
          <w:rFonts w:cs="Arial"/>
          <w:lang w:val="sr-Cyrl-RS"/>
        </w:rPr>
        <w:t xml:space="preserve"> тачан датум</w:t>
      </w:r>
      <w:r w:rsidRPr="00B43C2D">
        <w:rPr>
          <w:rFonts w:cs="Arial"/>
          <w:lang w:val="sr-Latn-CS"/>
        </w:rPr>
        <w:t xml:space="preserve"> </w:t>
      </w:r>
      <w:r w:rsidRPr="00B43C2D">
        <w:rPr>
          <w:rFonts w:cs="Arial"/>
          <w:lang w:val="sr-Cyrl-RS"/>
        </w:rPr>
        <w:t>почетка ремонта</w:t>
      </w:r>
      <w:r w:rsidRPr="00B43C2D">
        <w:rPr>
          <w:rFonts w:cs="Arial"/>
          <w:lang w:val="sr-Latn-CS"/>
        </w:rPr>
        <w:t xml:space="preserve"> </w:t>
      </w:r>
      <w:r w:rsidRPr="00B43C2D">
        <w:rPr>
          <w:rFonts w:cs="Arial"/>
          <w:lang w:val="sr-Cyrl-RS"/>
        </w:rPr>
        <w:t>одреди</w:t>
      </w:r>
      <w:r w:rsidRPr="00B43C2D">
        <w:rPr>
          <w:rFonts w:cs="Arial"/>
          <w:lang w:val="sr-Latn-CS"/>
        </w:rPr>
        <w:t xml:space="preserve"> у складу са планом ремоната на другим термоенергетским блоковима</w:t>
      </w:r>
      <w:r w:rsidRPr="00B43C2D">
        <w:rPr>
          <w:rFonts w:cs="Arial"/>
          <w:lang w:val="sr-Cyrl-RS"/>
        </w:rPr>
        <w:t xml:space="preserve">, што </w:t>
      </w:r>
      <w:r w:rsidRPr="00B43C2D">
        <w:rPr>
          <w:rFonts w:cs="Arial"/>
          <w:lang w:val="sr-Latn-CS"/>
        </w:rPr>
        <w:t xml:space="preserve">неће утицати на понуђену цену и </w:t>
      </w:r>
      <w:r w:rsidR="007A2579">
        <w:rPr>
          <w:rFonts w:cs="Arial"/>
          <w:lang w:val="sr-Cyrl-RS"/>
        </w:rPr>
        <w:t>изабрани понуђач</w:t>
      </w:r>
      <w:r w:rsidRPr="00B43C2D">
        <w:rPr>
          <w:rFonts w:cs="Arial"/>
          <w:lang w:val="sr-Latn-CS"/>
        </w:rPr>
        <w:t xml:space="preserve"> нема право на било какву на</w:t>
      </w:r>
      <w:r w:rsidRPr="00B43C2D">
        <w:rPr>
          <w:rFonts w:cs="Arial"/>
          <w:lang w:val="sr-Cyrl-RS"/>
        </w:rPr>
        <w:t>док</w:t>
      </w:r>
      <w:r w:rsidRPr="00B43C2D">
        <w:rPr>
          <w:rFonts w:cs="Arial"/>
          <w:lang w:val="sr-Latn-CS"/>
        </w:rPr>
        <w:t>наду</w:t>
      </w:r>
      <w:r w:rsidRPr="00B43C2D">
        <w:rPr>
          <w:rFonts w:cs="Arial"/>
          <w:lang w:val="sr-Cyrl-RS"/>
        </w:rPr>
        <w:t xml:space="preserve"> трошкова,</w:t>
      </w:r>
      <w:r w:rsidRPr="00B43C2D">
        <w:rPr>
          <w:rFonts w:cs="Arial"/>
          <w:lang w:val="sr-Latn-CS"/>
        </w:rPr>
        <w:t xml:space="preserve"> због </w:t>
      </w:r>
      <w:r w:rsidRPr="00B43C2D">
        <w:rPr>
          <w:rFonts w:cs="Arial"/>
          <w:lang w:val="sr-Cyrl-RS"/>
        </w:rPr>
        <w:t xml:space="preserve">накнадног одређивања почетка </w:t>
      </w:r>
      <w:r w:rsidRPr="00B43C2D">
        <w:rPr>
          <w:rFonts w:cs="Arial"/>
          <w:lang w:val="sr-Latn-CS"/>
        </w:rPr>
        <w:t>термина изршења услуге.</w:t>
      </w:r>
    </w:p>
    <w:p w:rsidR="00B43C2D" w:rsidRPr="00B43C2D" w:rsidRDefault="00B43C2D" w:rsidP="00B43C2D">
      <w:pPr>
        <w:spacing w:before="0"/>
        <w:ind w:right="-234"/>
        <w:rPr>
          <w:rFonts w:cs="Arial"/>
          <w:lang w:val="sr-Cyrl-RS"/>
        </w:rPr>
      </w:pPr>
      <w:r>
        <w:rPr>
          <w:rFonts w:cs="Arial"/>
          <w:lang w:val="sr-Cyrl-RS"/>
        </w:rPr>
        <w:t xml:space="preserve">- </w:t>
      </w:r>
      <w:r w:rsidRPr="00B43C2D">
        <w:rPr>
          <w:rFonts w:cs="Arial"/>
          <w:lang w:val="sr-Cyrl-RS"/>
        </w:rPr>
        <w:t>Наручилац ће благовремено обавестити изабраног понуђача о тачном датуму почетка ремонта, на</w:t>
      </w:r>
      <w:r w:rsidRPr="00B43C2D">
        <w:rPr>
          <w:rFonts w:cs="Arial"/>
          <w:lang w:val="sr-Latn-CS"/>
        </w:rPr>
        <w:t xml:space="preserve"> блок</w:t>
      </w:r>
      <w:r w:rsidRPr="00B43C2D">
        <w:rPr>
          <w:rFonts w:cs="Arial"/>
          <w:lang w:val="sr-Cyrl-RS"/>
        </w:rPr>
        <w:t>овима</w:t>
      </w:r>
      <w:r w:rsidRPr="00B43C2D">
        <w:rPr>
          <w:rFonts w:cs="Arial"/>
          <w:lang w:val="sr-Latn-CS"/>
        </w:rPr>
        <w:t xml:space="preserve"> Б1 и Б2</w:t>
      </w:r>
      <w:r w:rsidRPr="00B43C2D">
        <w:rPr>
          <w:rFonts w:cs="Arial"/>
          <w:lang w:val="sr-Cyrl-RS"/>
        </w:rPr>
        <w:t>.</w:t>
      </w:r>
      <w:r w:rsidRPr="00B43C2D">
        <w:rPr>
          <w:rFonts w:cs="Arial"/>
          <w:lang w:val="sr-Latn-CS"/>
        </w:rPr>
        <w:t xml:space="preserve"> </w:t>
      </w:r>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
    <w:p w:rsidR="00DB369C" w:rsidRPr="00E47C2E" w:rsidRDefault="00781B02" w:rsidP="00781B02">
      <w:pPr>
        <w:pStyle w:val="Heading10"/>
        <w:rPr>
          <w:rFonts w:cs="Arial"/>
        </w:rPr>
      </w:pPr>
      <w:bookmarkStart w:id="21" w:name="_Toc441651542"/>
      <w:bookmarkStart w:id="22" w:name="_Toc442559880"/>
      <w:r w:rsidRPr="00E47C2E">
        <w:rPr>
          <w:rFonts w:cs="Arial"/>
        </w:rPr>
        <w:t>3.</w:t>
      </w:r>
      <w:r w:rsidR="003A0384">
        <w:rPr>
          <w:rFonts w:cs="Arial"/>
          <w:lang w:val="sr-Cyrl-RS"/>
        </w:rPr>
        <w:t xml:space="preserve">3. </w:t>
      </w:r>
      <w:r w:rsidR="00DB369C" w:rsidRPr="00E47C2E">
        <w:rPr>
          <w:rFonts w:cs="Arial"/>
        </w:rPr>
        <w:t xml:space="preserve">Место </w:t>
      </w:r>
      <w:bookmarkEnd w:id="21"/>
      <w:bookmarkEnd w:id="22"/>
      <w:r w:rsidR="00A63575" w:rsidRPr="00E47C2E">
        <w:rPr>
          <w:rFonts w:cs="Arial"/>
        </w:rPr>
        <w:t>извршења услуга</w:t>
      </w:r>
    </w:p>
    <w:p w:rsidR="00BB086D" w:rsidRDefault="00BB086D" w:rsidP="00BB086D">
      <w:pPr>
        <w:spacing w:before="0"/>
        <w:rPr>
          <w:rFonts w:cs="Arial"/>
          <w:spacing w:val="4"/>
          <w:lang w:val="sr-Cyrl-CS"/>
        </w:rPr>
      </w:pPr>
      <w:r>
        <w:rPr>
          <w:rFonts w:cs="Arial"/>
          <w:lang w:val="sr-Cyrl-RS" w:eastAsia="zh-CN"/>
        </w:rPr>
        <w:t xml:space="preserve">ПАРТИЈА 1: </w:t>
      </w:r>
      <w:r w:rsidRPr="00AA7A95">
        <w:rPr>
          <w:rFonts w:cs="Arial"/>
          <w:lang w:val="sr-Cyrl-RS" w:eastAsia="zh-CN"/>
        </w:rPr>
        <w:t xml:space="preserve">Огранак ТЕНТ, локација </w:t>
      </w:r>
      <w:r>
        <w:rPr>
          <w:rFonts w:cs="Arial"/>
          <w:lang w:val="sr-Cyrl-RS" w:eastAsia="zh-CN"/>
        </w:rPr>
        <w:t xml:space="preserve">ТЕ Колубара, </w:t>
      </w:r>
      <w:r w:rsidRPr="00E47F55">
        <w:rPr>
          <w:rFonts w:cs="Arial"/>
          <w:lang w:val="sr-Cyrl-RS"/>
        </w:rPr>
        <w:t>улица 3. октобра број 146, 11563 Велики Црљени</w:t>
      </w:r>
      <w:r w:rsidRPr="00AA7A95">
        <w:rPr>
          <w:rFonts w:cs="Arial"/>
          <w:lang w:val="sr-Cyrl-RS" w:eastAsia="zh-CN"/>
        </w:rPr>
        <w:t>, на паритету</w:t>
      </w:r>
      <w:r w:rsidRPr="00AA7A95">
        <w:rPr>
          <w:rFonts w:cs="Arial"/>
          <w:lang w:val="sr-Cyrl-CS" w:eastAsia="zh-CN"/>
        </w:rPr>
        <w:t xml:space="preserve"> Ф-ко Огранак ТЕНТ локација</w:t>
      </w:r>
      <w:r w:rsidRPr="00985FBC">
        <w:rPr>
          <w:rFonts w:cs="Arial"/>
          <w:spacing w:val="4"/>
          <w:lang w:val="sr-Cyrl-CS"/>
        </w:rPr>
        <w:t xml:space="preserve"> </w:t>
      </w:r>
      <w:r w:rsidRPr="001617DB">
        <w:rPr>
          <w:rFonts w:eastAsia="Arial" w:cs="Arial"/>
        </w:rPr>
        <w:t>ТЕ Колубара</w:t>
      </w:r>
      <w:r>
        <w:rPr>
          <w:rFonts w:eastAsia="Arial" w:cs="Arial"/>
          <w:lang w:val="sr-Cyrl-RS"/>
        </w:rPr>
        <w:t xml:space="preserve"> Велики Црљени</w:t>
      </w:r>
      <w:r w:rsidRPr="00AA7A95">
        <w:rPr>
          <w:rFonts w:cs="Arial"/>
          <w:lang w:val="sr-Cyrl-RS" w:eastAsia="zh-CN"/>
        </w:rPr>
        <w:t xml:space="preserve"> </w:t>
      </w:r>
    </w:p>
    <w:p w:rsidR="00BB086D" w:rsidRPr="00985FBC" w:rsidRDefault="00BB086D" w:rsidP="00BB086D">
      <w:pPr>
        <w:spacing w:before="0"/>
        <w:rPr>
          <w:rFonts w:cs="Arial"/>
          <w:spacing w:val="4"/>
          <w:lang w:val="sr-Cyrl-RS"/>
        </w:rPr>
      </w:pPr>
      <w:r>
        <w:rPr>
          <w:rFonts w:cs="Arial"/>
          <w:lang w:val="sr-Cyrl-RS" w:eastAsia="zh-CN"/>
        </w:rPr>
        <w:t xml:space="preserve">ПАРТИЈА 2: </w:t>
      </w:r>
      <w:r w:rsidRPr="00AA7A95">
        <w:rPr>
          <w:rFonts w:cs="Arial"/>
          <w:lang w:val="sr-Cyrl-RS" w:eastAsia="zh-CN"/>
        </w:rPr>
        <w:t>Огранак ТЕНТ, локација ТЕНТ А, Богољуба Урошевића Црног 44, 11500 Обреновац, на паритету</w:t>
      </w:r>
      <w:r w:rsidRPr="00AA7A95">
        <w:rPr>
          <w:rFonts w:cs="Arial"/>
          <w:lang w:val="sr-Cyrl-CS" w:eastAsia="zh-CN"/>
        </w:rPr>
        <w:t xml:space="preserve"> Ф-ко Огранак ТЕНТ локација </w:t>
      </w:r>
      <w:r w:rsidRPr="00AA7A95">
        <w:rPr>
          <w:rFonts w:cs="Arial"/>
          <w:spacing w:val="4"/>
          <w:lang w:val="sr-Cyrl-CS"/>
        </w:rPr>
        <w:t>ТЕНТ А Обреновац</w:t>
      </w:r>
    </w:p>
    <w:p w:rsidR="00BB086D" w:rsidRDefault="00BB086D" w:rsidP="00BB086D">
      <w:pPr>
        <w:spacing w:before="0"/>
        <w:rPr>
          <w:rFonts w:cs="Arial"/>
          <w:spacing w:val="4"/>
          <w:lang w:val="sr-Cyrl-CS"/>
        </w:rPr>
      </w:pPr>
      <w:r>
        <w:rPr>
          <w:rFonts w:cs="Arial"/>
          <w:lang w:val="sr-Cyrl-RS" w:eastAsia="zh-CN"/>
        </w:rPr>
        <w:t xml:space="preserve">ПАРТИЈА 3: </w:t>
      </w:r>
      <w:r w:rsidRPr="00AA7A95">
        <w:rPr>
          <w:rFonts w:cs="Arial"/>
          <w:lang w:val="sr-Cyrl-RS" w:eastAsia="zh-CN"/>
        </w:rPr>
        <w:t xml:space="preserve">Огранак ТЕНТ, локација ТЕНТ </w:t>
      </w:r>
      <w:r>
        <w:rPr>
          <w:rFonts w:cs="Arial"/>
          <w:lang w:val="sr-Cyrl-RS" w:eastAsia="zh-CN"/>
        </w:rPr>
        <w:t>Б,</w:t>
      </w:r>
      <w:r w:rsidRPr="00AA7A95">
        <w:rPr>
          <w:rFonts w:cs="Arial"/>
          <w:lang w:val="sr-Cyrl-RS" w:eastAsia="zh-CN"/>
        </w:rPr>
        <w:t xml:space="preserve"> </w:t>
      </w:r>
      <w:r>
        <w:rPr>
          <w:rFonts w:cs="Arial"/>
          <w:lang w:val="sr-Cyrl-RS" w:eastAsia="zh-CN"/>
        </w:rPr>
        <w:t>Ушће</w:t>
      </w:r>
      <w:r w:rsidRPr="00AA7A95">
        <w:rPr>
          <w:rFonts w:cs="Arial"/>
          <w:lang w:val="sr-Cyrl-RS" w:eastAsia="zh-CN"/>
        </w:rPr>
        <w:t>, на паритету</w:t>
      </w:r>
      <w:r w:rsidRPr="00AA7A95">
        <w:rPr>
          <w:rFonts w:cs="Arial"/>
          <w:lang w:val="sr-Cyrl-CS" w:eastAsia="zh-CN"/>
        </w:rPr>
        <w:t xml:space="preserve"> Ф-ко Огранак ТЕНТ локација</w:t>
      </w:r>
      <w:r w:rsidRPr="00985FBC">
        <w:rPr>
          <w:rFonts w:cs="Arial"/>
          <w:spacing w:val="4"/>
          <w:lang w:val="sr-Cyrl-CS"/>
        </w:rPr>
        <w:t xml:space="preserve"> </w:t>
      </w:r>
      <w:r w:rsidRPr="00AA7A95">
        <w:rPr>
          <w:rFonts w:cs="Arial"/>
          <w:spacing w:val="4"/>
          <w:lang w:val="sr-Cyrl-CS"/>
        </w:rPr>
        <w:t xml:space="preserve">ТЕНТ </w:t>
      </w:r>
      <w:r>
        <w:rPr>
          <w:rFonts w:cs="Arial"/>
          <w:spacing w:val="4"/>
          <w:lang w:val="sr-Cyrl-CS"/>
        </w:rPr>
        <w:t>Б Ушће</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3.</w:t>
      </w:r>
      <w:r w:rsidR="003A0384">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BB086D" w:rsidRDefault="00BB086D" w:rsidP="00BB086D">
      <w:pPr>
        <w:tabs>
          <w:tab w:val="left" w:pos="567"/>
        </w:tabs>
        <w:spacing w:before="0"/>
        <w:rPr>
          <w:rFonts w:cs="Arial"/>
        </w:rPr>
      </w:pPr>
      <w:r w:rsidRPr="00B0348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w:t>
      </w:r>
    </w:p>
    <w:p w:rsidR="00BB086D" w:rsidRDefault="00BB086D" w:rsidP="00BB086D">
      <w:pPr>
        <w:tabs>
          <w:tab w:val="left" w:pos="567"/>
        </w:tabs>
        <w:spacing w:before="0"/>
        <w:rPr>
          <w:rFonts w:cs="Arial"/>
          <w:lang w:val="sr-Cyrl-RS"/>
        </w:rPr>
      </w:pPr>
      <w:r w:rsidRPr="00B03487">
        <w:rPr>
          <w:rFonts w:cs="Arial"/>
        </w:rPr>
        <w:lastRenderedPageBreak/>
        <w:t xml:space="preserve">објекти </w:t>
      </w:r>
      <w:r w:rsidRPr="00B03487">
        <w:rPr>
          <w:rFonts w:cs="Arial"/>
          <w:lang w:val="sr-Cyrl-RS"/>
        </w:rPr>
        <w:t>Наручиоца</w:t>
      </w:r>
      <w:r w:rsidRPr="00B03487">
        <w:rPr>
          <w:rFonts w:cs="Arial"/>
        </w:rPr>
        <w:t xml:space="preserve"> у</w:t>
      </w:r>
      <w:r>
        <w:rPr>
          <w:rFonts w:cs="Arial"/>
          <w:lang w:val="sr-Cyrl-RS"/>
        </w:rPr>
        <w:t xml:space="preserve"> О</w:t>
      </w:r>
      <w:r w:rsidRPr="00B03487">
        <w:rPr>
          <w:rFonts w:cs="Arial"/>
          <w:lang w:val="sr-Cyrl-RS"/>
        </w:rPr>
        <w:t>гранку ТЕНТ, на локациј</w:t>
      </w:r>
      <w:r>
        <w:rPr>
          <w:rFonts w:cs="Arial"/>
          <w:lang w:val="sr-Cyrl-RS"/>
        </w:rPr>
        <w:t>ама</w:t>
      </w:r>
    </w:p>
    <w:p w:rsidR="00BB086D" w:rsidRPr="00B03487" w:rsidRDefault="00BB086D" w:rsidP="00BB086D">
      <w:pPr>
        <w:tabs>
          <w:tab w:val="left" w:pos="567"/>
        </w:tabs>
        <w:spacing w:before="0"/>
        <w:rPr>
          <w:rFonts w:cs="Arial"/>
          <w:lang w:val="sr-Cyrl-RS"/>
        </w:rPr>
      </w:pPr>
      <w:r>
        <w:rPr>
          <w:rFonts w:cs="Arial"/>
          <w:lang w:val="sr-Cyrl-RS"/>
        </w:rPr>
        <w:t xml:space="preserve">ПАРТИЈА 1: ТЕ Колубара </w:t>
      </w:r>
      <w:r w:rsidR="00A06673">
        <w:rPr>
          <w:rFonts w:cs="Arial"/>
          <w:lang w:val="sr-Cyrl-RS"/>
        </w:rPr>
        <w:t>В</w:t>
      </w:r>
      <w:r>
        <w:rPr>
          <w:rFonts w:cs="Arial"/>
          <w:lang w:val="sr-Cyrl-RS"/>
        </w:rPr>
        <w:t>елики Црљени</w:t>
      </w:r>
      <w:r w:rsidRPr="00B03487">
        <w:rPr>
          <w:rFonts w:cs="Arial"/>
          <w:lang w:val="sr-Cyrl-RS"/>
        </w:rPr>
        <w:t>.</w:t>
      </w:r>
    </w:p>
    <w:p w:rsidR="00BB086D" w:rsidRDefault="00BB086D" w:rsidP="00BB086D">
      <w:pPr>
        <w:tabs>
          <w:tab w:val="left" w:pos="567"/>
        </w:tabs>
        <w:spacing w:before="0"/>
        <w:rPr>
          <w:rFonts w:cs="Arial"/>
          <w:lang w:val="sr-Cyrl-RS"/>
        </w:rPr>
      </w:pPr>
      <w:r>
        <w:rPr>
          <w:rFonts w:cs="Arial"/>
          <w:lang w:val="sr-Cyrl-RS"/>
        </w:rPr>
        <w:t xml:space="preserve">ПАРТИЈА 2: </w:t>
      </w:r>
      <w:r w:rsidRPr="00B03487">
        <w:rPr>
          <w:rFonts w:cs="Arial"/>
          <w:lang w:val="sr-Cyrl-RS"/>
        </w:rPr>
        <w:t>ТЕНТ А у Обреновцу</w:t>
      </w:r>
      <w:r>
        <w:rPr>
          <w:rFonts w:cs="Arial"/>
          <w:lang w:val="sr-Cyrl-RS"/>
        </w:rPr>
        <w:t xml:space="preserve"> </w:t>
      </w:r>
    </w:p>
    <w:p w:rsidR="00BB086D" w:rsidRDefault="00BB086D" w:rsidP="00BB086D">
      <w:pPr>
        <w:tabs>
          <w:tab w:val="left" w:pos="567"/>
        </w:tabs>
        <w:spacing w:before="0"/>
        <w:rPr>
          <w:rFonts w:cs="Arial"/>
          <w:lang w:val="sr-Cyrl-RS"/>
        </w:rPr>
      </w:pPr>
      <w:r>
        <w:rPr>
          <w:rFonts w:cs="Arial"/>
          <w:lang w:val="sr-Cyrl-RS"/>
        </w:rPr>
        <w:t>ПАРТИЈА 3: ТЕНТ Б ушће</w:t>
      </w:r>
    </w:p>
    <w:p w:rsidR="00BB086D" w:rsidRDefault="00BB086D" w:rsidP="00BB086D">
      <w:pPr>
        <w:pStyle w:val="KDParagraf"/>
        <w:spacing w:before="0"/>
        <w:rPr>
          <w:rFonts w:cs="Arial"/>
        </w:rPr>
      </w:pPr>
    </w:p>
    <w:p w:rsidR="00BB086D" w:rsidRPr="00B03487" w:rsidRDefault="00BB086D" w:rsidP="00BB086D">
      <w:pPr>
        <w:tabs>
          <w:tab w:val="left" w:pos="567"/>
        </w:tabs>
        <w:spacing w:before="0"/>
        <w:rPr>
          <w:rFonts w:cs="Arial"/>
        </w:rPr>
      </w:pPr>
      <w:r w:rsidRPr="00B03487">
        <w:rPr>
          <w:rFonts w:cs="Arial"/>
        </w:rPr>
        <w:t xml:space="preserve">У случају да се приликом пријема Услуге утврди да стварно стање не одговара обиму и квалитету, </w:t>
      </w:r>
      <w:r w:rsidRPr="00B03487">
        <w:rPr>
          <w:rFonts w:cs="Arial"/>
          <w:lang w:val="sr-Cyrl-RS"/>
        </w:rPr>
        <w:t>Наручилац</w:t>
      </w:r>
      <w:r w:rsidRPr="00B03487">
        <w:rPr>
          <w:rFonts w:cs="Arial"/>
        </w:rPr>
        <w:t xml:space="preserve"> је дужан да рекламацију записнички констатује и исту одмах достави </w:t>
      </w:r>
      <w:r w:rsidRPr="00255DEA">
        <w:rPr>
          <w:rFonts w:cs="Arial"/>
        </w:rPr>
        <w:t>изабраном понуђачу</w:t>
      </w:r>
      <w:r w:rsidRPr="00B03487">
        <w:rPr>
          <w:rFonts w:cs="Arial"/>
        </w:rPr>
        <w:t xml:space="preserve"> у року од </w:t>
      </w:r>
      <w:r>
        <w:rPr>
          <w:rFonts w:cs="Arial"/>
          <w:lang w:val="sr-Cyrl-RS"/>
        </w:rPr>
        <w:t>8</w:t>
      </w:r>
      <w:r w:rsidRPr="00B03487">
        <w:rPr>
          <w:rFonts w:cs="Arial"/>
        </w:rPr>
        <w:t xml:space="preserve"> (словима:</w:t>
      </w:r>
      <w:r w:rsidRPr="00255DEA">
        <w:rPr>
          <w:rFonts w:cs="Arial"/>
        </w:rPr>
        <w:t xml:space="preserve"> </w:t>
      </w:r>
      <w:r>
        <w:rPr>
          <w:rFonts w:cs="Arial"/>
          <w:lang w:val="sr-Cyrl-RS"/>
        </w:rPr>
        <w:t>осам</w:t>
      </w:r>
      <w:r w:rsidRPr="00B03487">
        <w:rPr>
          <w:rFonts w:cs="Arial"/>
        </w:rPr>
        <w:t>) дана.</w:t>
      </w:r>
    </w:p>
    <w:p w:rsidR="00BB086D" w:rsidRPr="00255DEA" w:rsidRDefault="00BB086D" w:rsidP="00BB086D">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55DEA">
        <w:rPr>
          <w:rFonts w:ascii="Arial" w:eastAsia="Times New Roman" w:hAnsi="Arial" w:cs="Arial"/>
        </w:rPr>
        <w:t>Избрани понуђач се обавезује да у разумном, обострано усаглашеном року отклони утврђене недостатке о свом трошку</w:t>
      </w:r>
      <w:r>
        <w:rPr>
          <w:rFonts w:ascii="Arial" w:eastAsia="Times New Roman" w:hAnsi="Arial" w:cs="Arial"/>
          <w:lang w:val="sr-Cyrl-RS"/>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3.</w:t>
      </w:r>
      <w:r w:rsidR="003A0384">
        <w:rPr>
          <w:rFonts w:cs="Arial"/>
          <w:lang w:val="sr-Cyrl-RS"/>
        </w:rPr>
        <w:t>5</w:t>
      </w:r>
      <w:r w:rsidRPr="00E47C2E">
        <w:rPr>
          <w:rFonts w:cs="Arial"/>
          <w:lang w:val="en-US"/>
        </w:rPr>
        <w:t xml:space="preserve">. </w:t>
      </w:r>
      <w:r w:rsidR="004D14FC" w:rsidRPr="00E47C2E">
        <w:rPr>
          <w:rFonts w:cs="Arial"/>
        </w:rPr>
        <w:t>Гарантни рок</w:t>
      </w:r>
      <w:bookmarkEnd w:id="23"/>
      <w:bookmarkEnd w:id="24"/>
    </w:p>
    <w:p w:rsidR="004160F3" w:rsidRPr="004160F3" w:rsidRDefault="004160F3" w:rsidP="00280127">
      <w:pPr>
        <w:spacing w:before="0"/>
        <w:rPr>
          <w:rFonts w:cs="Arial"/>
          <w:bCs/>
          <w:iCs/>
          <w:lang w:val="sr-Cyrl-CS"/>
        </w:rPr>
      </w:pPr>
      <w:r>
        <w:rPr>
          <w:rFonts w:cs="Arial"/>
          <w:bCs/>
          <w:iCs/>
          <w:lang w:val="sr-Cyrl-CS"/>
        </w:rPr>
        <w:t>Партија 1:</w:t>
      </w:r>
      <w:r w:rsidRPr="004160F3">
        <w:rPr>
          <w:rFonts w:cs="Arial"/>
          <w:b/>
          <w:lang w:val="sr-Cyrl-RS"/>
        </w:rPr>
        <w:t xml:space="preserve"> </w:t>
      </w:r>
      <w:r w:rsidR="00AF49F6">
        <w:rPr>
          <w:rFonts w:cs="Arial"/>
          <w:bCs/>
          <w:iCs/>
          <w:lang w:val="sr-Cyrl-CS"/>
        </w:rPr>
        <w:t xml:space="preserve">Гарантни период </w:t>
      </w:r>
      <w:r w:rsidR="00AF49F6" w:rsidRPr="00E07C61">
        <w:rPr>
          <w:rFonts w:cs="Arial"/>
          <w:bCs/>
          <w:iCs/>
          <w:lang w:val="sr-Cyrl-CS"/>
        </w:rPr>
        <w:t>не може бити краћи од 12</w:t>
      </w:r>
      <w:r w:rsidR="00AF49F6">
        <w:rPr>
          <w:rFonts w:cs="Arial"/>
          <w:bCs/>
          <w:iCs/>
          <w:lang w:val="sr-Cyrl-CS"/>
        </w:rPr>
        <w:t xml:space="preserve"> (дванаест)</w:t>
      </w:r>
      <w:r w:rsidR="00AF49F6" w:rsidRPr="00E07C61">
        <w:rPr>
          <w:rFonts w:cs="Arial"/>
          <w:bCs/>
          <w:iCs/>
          <w:lang w:val="sr-Cyrl-CS"/>
        </w:rPr>
        <w:t xml:space="preserve"> месеци од дана сачињавања, верификовања и потписивања Записника о </w:t>
      </w:r>
      <w:r w:rsidR="00AF49F6">
        <w:rPr>
          <w:rFonts w:cs="Arial"/>
          <w:bCs/>
          <w:iCs/>
          <w:lang w:val="sr-Cyrl-CS"/>
        </w:rPr>
        <w:t xml:space="preserve">квантитативном и </w:t>
      </w:r>
      <w:r w:rsidR="00AF49F6" w:rsidRPr="00E07C61">
        <w:rPr>
          <w:rFonts w:cs="Arial"/>
          <w:bCs/>
          <w:iCs/>
          <w:lang w:val="sr-Cyrl-CS"/>
        </w:rPr>
        <w:t>квалитативном пријему  услуга</w:t>
      </w:r>
      <w:r w:rsidR="00AF49F6">
        <w:rPr>
          <w:rFonts w:cs="Arial"/>
          <w:bCs/>
          <w:iCs/>
          <w:lang w:val="sr-Cyrl-CS"/>
        </w:rPr>
        <w:t xml:space="preserve"> (без примедби).</w:t>
      </w:r>
    </w:p>
    <w:p w:rsidR="003737D3" w:rsidRDefault="003737D3" w:rsidP="00280127">
      <w:pPr>
        <w:spacing w:before="0"/>
        <w:rPr>
          <w:rFonts w:cs="Arial"/>
          <w:bCs/>
          <w:iCs/>
          <w:lang w:val="sr-Cyrl-CS"/>
        </w:rPr>
      </w:pPr>
    </w:p>
    <w:p w:rsidR="00E13FFC" w:rsidRDefault="004160F3" w:rsidP="00280127">
      <w:pPr>
        <w:spacing w:before="0"/>
        <w:rPr>
          <w:rFonts w:cs="Arial"/>
          <w:bCs/>
          <w:iCs/>
          <w:lang w:val="sr-Cyrl-CS"/>
        </w:rPr>
      </w:pPr>
      <w:r>
        <w:rPr>
          <w:rFonts w:cs="Arial"/>
          <w:bCs/>
          <w:iCs/>
          <w:lang w:val="sr-Cyrl-CS"/>
        </w:rPr>
        <w:t xml:space="preserve">Партија 2: Гарантни период </w:t>
      </w:r>
      <w:r w:rsidRPr="00E07C61">
        <w:rPr>
          <w:rFonts w:cs="Arial"/>
          <w:bCs/>
          <w:iCs/>
          <w:lang w:val="sr-Cyrl-CS"/>
        </w:rPr>
        <w:t xml:space="preserve">не може бити краћи од 12 месеци од дана сачињавања, верификовања и потписивања Записника о </w:t>
      </w:r>
      <w:r>
        <w:rPr>
          <w:rFonts w:cs="Arial"/>
          <w:bCs/>
          <w:iCs/>
          <w:lang w:val="sr-Cyrl-CS"/>
        </w:rPr>
        <w:t xml:space="preserve">квантитативном и </w:t>
      </w:r>
      <w:r w:rsidRPr="00E07C61">
        <w:rPr>
          <w:rFonts w:cs="Arial"/>
          <w:bCs/>
          <w:iCs/>
          <w:lang w:val="sr-Cyrl-CS"/>
        </w:rPr>
        <w:t>квалитативном пријему  услуга</w:t>
      </w:r>
      <w:r>
        <w:rPr>
          <w:rFonts w:cs="Arial"/>
          <w:bCs/>
          <w:iCs/>
          <w:lang w:val="sr-Cyrl-CS"/>
        </w:rPr>
        <w:t xml:space="preserve"> (без примедби).</w:t>
      </w:r>
    </w:p>
    <w:p w:rsidR="006D221C" w:rsidRDefault="006D221C" w:rsidP="00280127">
      <w:pPr>
        <w:spacing w:before="0"/>
        <w:rPr>
          <w:rFonts w:cs="Arial"/>
          <w:bCs/>
          <w:iCs/>
          <w:lang w:val="sr-Cyrl-CS"/>
        </w:rPr>
      </w:pPr>
    </w:p>
    <w:p w:rsidR="004160F3" w:rsidRDefault="004160F3" w:rsidP="00280127">
      <w:pPr>
        <w:spacing w:before="0"/>
        <w:rPr>
          <w:rFonts w:cs="Arial"/>
          <w:bCs/>
          <w:iCs/>
          <w:lang w:val="sr-Cyrl-CS"/>
        </w:rPr>
      </w:pPr>
      <w:r>
        <w:rPr>
          <w:rFonts w:cs="Arial"/>
          <w:bCs/>
          <w:iCs/>
          <w:lang w:val="sr-Cyrl-CS"/>
        </w:rPr>
        <w:t>Партија 3:</w:t>
      </w:r>
    </w:p>
    <w:p w:rsidR="00232B1C" w:rsidRPr="003737D3" w:rsidRDefault="003737D3" w:rsidP="003737D3">
      <w:pPr>
        <w:rPr>
          <w:rFonts w:cs="Arial"/>
          <w:b/>
          <w:lang w:val="sr-Cyrl-RS"/>
        </w:rPr>
      </w:pPr>
      <w:r>
        <w:rPr>
          <w:rFonts w:cs="Arial"/>
          <w:bCs/>
          <w:iCs/>
          <w:lang w:val="sr-Cyrl-CS"/>
        </w:rPr>
        <w:t xml:space="preserve">Гарантни период </w:t>
      </w:r>
      <w:r w:rsidRPr="00E07C61">
        <w:rPr>
          <w:rFonts w:cs="Arial"/>
          <w:bCs/>
          <w:iCs/>
          <w:lang w:val="sr-Cyrl-CS"/>
        </w:rPr>
        <w:t xml:space="preserve">не може бити краћи од 12 месеци </w:t>
      </w:r>
      <w:r w:rsidR="00232B1C" w:rsidRPr="003737D3">
        <w:rPr>
          <w:rFonts w:cs="Arial"/>
          <w:lang w:val="sr-Cyrl-RS"/>
        </w:rPr>
        <w:t xml:space="preserve">од </w:t>
      </w:r>
      <w:r>
        <w:rPr>
          <w:rFonts w:cs="Arial"/>
          <w:lang w:val="sr-Cyrl-RS"/>
        </w:rPr>
        <w:t xml:space="preserve">дана </w:t>
      </w:r>
      <w:r w:rsidR="00232B1C" w:rsidRPr="003737D3">
        <w:rPr>
          <w:rFonts w:cs="Arial"/>
          <w:lang w:val="sr-Cyrl-RS"/>
        </w:rPr>
        <w:t>завршених послова контроле и подешавања овешења на блоку Б1, односно на блоку Б2 (према датуму из грађевинског дневника).</w:t>
      </w:r>
    </w:p>
    <w:p w:rsidR="00232B1C" w:rsidRPr="003737D3" w:rsidRDefault="00232B1C" w:rsidP="00B358E4">
      <w:pPr>
        <w:numPr>
          <w:ilvl w:val="0"/>
          <w:numId w:val="37"/>
        </w:numPr>
        <w:spacing w:before="0"/>
        <w:ind w:left="709" w:right="-234" w:hanging="207"/>
        <w:rPr>
          <w:rFonts w:cs="Arial"/>
          <w:lang w:val="sl-SI"/>
        </w:rPr>
      </w:pPr>
      <w:r w:rsidRPr="003737D3">
        <w:rPr>
          <w:rFonts w:cs="Arial"/>
          <w:lang w:val="de-DE"/>
        </w:rPr>
        <w:t>За</w:t>
      </w:r>
      <w:r w:rsidRPr="003737D3">
        <w:rPr>
          <w:rFonts w:cs="Arial"/>
          <w:lang w:val="sr-Latn-CS"/>
        </w:rPr>
        <w:t xml:space="preserve"> </w:t>
      </w:r>
      <w:r w:rsidRPr="003737D3">
        <w:rPr>
          <w:rFonts w:cs="Arial"/>
          <w:lang w:val="de-DE"/>
        </w:rPr>
        <w:t>време</w:t>
      </w:r>
      <w:r w:rsidRPr="003737D3">
        <w:rPr>
          <w:rFonts w:cs="Arial"/>
          <w:lang w:val="sr-Latn-CS"/>
        </w:rPr>
        <w:t xml:space="preserve"> </w:t>
      </w:r>
      <w:r w:rsidRPr="003737D3">
        <w:rPr>
          <w:rFonts w:cs="Arial"/>
          <w:lang w:val="de-DE"/>
        </w:rPr>
        <w:t>гарантног</w:t>
      </w:r>
      <w:r w:rsidRPr="003737D3">
        <w:rPr>
          <w:rFonts w:cs="Arial"/>
          <w:lang w:val="sr-Latn-CS"/>
        </w:rPr>
        <w:t xml:space="preserve"> </w:t>
      </w:r>
      <w:r w:rsidRPr="003737D3">
        <w:rPr>
          <w:rFonts w:cs="Arial"/>
          <w:lang w:val="de-DE"/>
        </w:rPr>
        <w:t>рока</w:t>
      </w:r>
      <w:r w:rsidRPr="003737D3">
        <w:rPr>
          <w:rFonts w:cs="Arial"/>
          <w:lang w:val="sr-Latn-CS"/>
        </w:rPr>
        <w:t xml:space="preserve"> </w:t>
      </w:r>
      <w:r w:rsidR="003737D3" w:rsidRPr="003737D3">
        <w:rPr>
          <w:rFonts w:cs="Arial"/>
          <w:color w:val="000000" w:themeColor="text1"/>
          <w:lang w:val="sr-Cyrl-CS" w:eastAsia="zh-CN"/>
        </w:rPr>
        <w:t xml:space="preserve">Изабрани </w:t>
      </w:r>
      <w:r w:rsidR="003737D3" w:rsidRPr="003737D3">
        <w:rPr>
          <w:rFonts w:cs="Arial"/>
          <w:color w:val="000000" w:themeColor="text1"/>
          <w:lang w:eastAsia="zh-CN"/>
        </w:rPr>
        <w:t>Понуђач</w:t>
      </w:r>
      <w:r w:rsidRPr="003737D3">
        <w:rPr>
          <w:rFonts w:cs="Arial"/>
          <w:lang w:val="sr-Latn-CS"/>
        </w:rPr>
        <w:t xml:space="preserve"> </w:t>
      </w:r>
      <w:r w:rsidRPr="003737D3">
        <w:rPr>
          <w:rFonts w:cs="Arial"/>
          <w:lang w:val="de-DE"/>
        </w:rPr>
        <w:t>је</w:t>
      </w:r>
      <w:r w:rsidRPr="003737D3">
        <w:rPr>
          <w:rFonts w:cs="Arial"/>
          <w:lang w:val="sr-Latn-CS"/>
        </w:rPr>
        <w:t xml:space="preserve"> </w:t>
      </w:r>
      <w:r w:rsidRPr="003737D3">
        <w:rPr>
          <w:rFonts w:cs="Arial"/>
          <w:lang w:val="de-DE"/>
        </w:rPr>
        <w:t>дужан</w:t>
      </w:r>
      <w:r w:rsidRPr="003737D3">
        <w:rPr>
          <w:rFonts w:cs="Arial"/>
          <w:lang w:val="sr-Latn-CS"/>
        </w:rPr>
        <w:t xml:space="preserve"> </w:t>
      </w:r>
      <w:r w:rsidRPr="003737D3">
        <w:rPr>
          <w:rFonts w:cs="Arial"/>
          <w:lang w:val="de-DE"/>
        </w:rPr>
        <w:t>да</w:t>
      </w:r>
      <w:r w:rsidRPr="003737D3">
        <w:rPr>
          <w:rFonts w:cs="Arial"/>
          <w:lang w:val="sr-Latn-CS"/>
        </w:rPr>
        <w:t xml:space="preserve"> </w:t>
      </w:r>
      <w:r w:rsidRPr="003737D3">
        <w:rPr>
          <w:rFonts w:cs="Arial"/>
          <w:lang w:val="de-DE"/>
        </w:rPr>
        <w:t>о</w:t>
      </w:r>
      <w:r w:rsidRPr="003737D3">
        <w:rPr>
          <w:rFonts w:cs="Arial"/>
          <w:lang w:val="sr-Latn-CS"/>
        </w:rPr>
        <w:t xml:space="preserve"> </w:t>
      </w:r>
      <w:r w:rsidRPr="003737D3">
        <w:rPr>
          <w:rFonts w:cs="Arial"/>
          <w:lang w:val="de-DE"/>
        </w:rPr>
        <w:t>свом</w:t>
      </w:r>
      <w:r w:rsidRPr="003737D3">
        <w:rPr>
          <w:rFonts w:cs="Arial"/>
          <w:lang w:val="sr-Latn-CS"/>
        </w:rPr>
        <w:t xml:space="preserve"> </w:t>
      </w:r>
      <w:r w:rsidRPr="003737D3">
        <w:rPr>
          <w:rFonts w:cs="Arial"/>
          <w:lang w:val="de-DE"/>
        </w:rPr>
        <w:t>трошку</w:t>
      </w:r>
      <w:r w:rsidRPr="003737D3">
        <w:rPr>
          <w:rFonts w:cs="Arial"/>
          <w:lang w:val="sr-Latn-CS"/>
        </w:rPr>
        <w:t xml:space="preserve"> </w:t>
      </w:r>
      <w:r w:rsidRPr="003737D3">
        <w:rPr>
          <w:rFonts w:cs="Arial"/>
          <w:lang w:val="de-DE"/>
        </w:rPr>
        <w:t>и</w:t>
      </w:r>
      <w:r w:rsidRPr="003737D3">
        <w:rPr>
          <w:rFonts w:cs="Arial"/>
          <w:lang w:val="sr-Latn-CS"/>
        </w:rPr>
        <w:t xml:space="preserve"> </w:t>
      </w:r>
      <w:r w:rsidRPr="003737D3">
        <w:rPr>
          <w:rFonts w:cs="Arial"/>
          <w:lang w:val="de-DE"/>
        </w:rPr>
        <w:t>што</w:t>
      </w:r>
      <w:r w:rsidRPr="003737D3">
        <w:rPr>
          <w:rFonts w:cs="Arial"/>
          <w:lang w:val="sr-Latn-CS"/>
        </w:rPr>
        <w:t xml:space="preserve"> </w:t>
      </w:r>
      <w:r w:rsidRPr="003737D3">
        <w:rPr>
          <w:rFonts w:cs="Arial"/>
          <w:lang w:val="de-DE"/>
        </w:rPr>
        <w:t>кра</w:t>
      </w:r>
      <w:r w:rsidRPr="003737D3">
        <w:rPr>
          <w:rFonts w:cs="Arial"/>
          <w:lang w:val="sr-Latn-CS"/>
        </w:rPr>
        <w:t>ћ</w:t>
      </w:r>
      <w:r w:rsidRPr="003737D3">
        <w:rPr>
          <w:rFonts w:cs="Arial"/>
          <w:lang w:val="de-DE"/>
        </w:rPr>
        <w:t>ем</w:t>
      </w:r>
      <w:r w:rsidRPr="003737D3">
        <w:rPr>
          <w:rFonts w:cs="Arial"/>
          <w:lang w:val="sr-Latn-CS"/>
        </w:rPr>
        <w:t xml:space="preserve"> </w:t>
      </w:r>
      <w:r w:rsidRPr="003737D3">
        <w:rPr>
          <w:rFonts w:cs="Arial"/>
          <w:lang w:val="de-DE"/>
        </w:rPr>
        <w:t>могу</w:t>
      </w:r>
      <w:r w:rsidRPr="003737D3">
        <w:rPr>
          <w:rFonts w:cs="Arial"/>
          <w:lang w:val="sr-Latn-CS"/>
        </w:rPr>
        <w:t>ћ</w:t>
      </w:r>
      <w:r w:rsidRPr="003737D3">
        <w:rPr>
          <w:rFonts w:cs="Arial"/>
          <w:lang w:val="de-DE"/>
        </w:rPr>
        <w:t>ем</w:t>
      </w:r>
      <w:r w:rsidRPr="003737D3">
        <w:rPr>
          <w:rFonts w:cs="Arial"/>
          <w:lang w:val="sr-Latn-CS"/>
        </w:rPr>
        <w:t xml:space="preserve"> </w:t>
      </w:r>
      <w:r w:rsidRPr="003737D3">
        <w:rPr>
          <w:rFonts w:cs="Arial"/>
          <w:lang w:val="de-DE"/>
        </w:rPr>
        <w:t>року</w:t>
      </w:r>
      <w:r w:rsidRPr="003737D3">
        <w:rPr>
          <w:rFonts w:cs="Arial"/>
          <w:lang w:val="sr-Latn-CS"/>
        </w:rPr>
        <w:t xml:space="preserve"> </w:t>
      </w:r>
      <w:r w:rsidRPr="003737D3">
        <w:rPr>
          <w:rFonts w:cs="Arial"/>
          <w:lang w:val="de-DE"/>
        </w:rPr>
        <w:t>отклони</w:t>
      </w:r>
      <w:r w:rsidRPr="003737D3">
        <w:rPr>
          <w:rFonts w:cs="Arial"/>
          <w:lang w:val="sr-Latn-CS"/>
        </w:rPr>
        <w:t xml:space="preserve"> </w:t>
      </w:r>
      <w:r w:rsidRPr="003737D3">
        <w:rPr>
          <w:rFonts w:cs="Arial"/>
          <w:lang w:val="de-DE"/>
        </w:rPr>
        <w:t>све</w:t>
      </w:r>
      <w:r w:rsidRPr="003737D3">
        <w:rPr>
          <w:rFonts w:cs="Arial"/>
          <w:lang w:val="sr-Latn-CS"/>
        </w:rPr>
        <w:t xml:space="preserve"> </w:t>
      </w:r>
      <w:r w:rsidRPr="003737D3">
        <w:rPr>
          <w:rFonts w:cs="Arial"/>
          <w:lang w:val="de-DE"/>
        </w:rPr>
        <w:t>недостатке</w:t>
      </w:r>
      <w:r w:rsidRPr="003737D3">
        <w:rPr>
          <w:rFonts w:cs="Arial"/>
          <w:lang w:val="sr-Latn-CS"/>
        </w:rPr>
        <w:t xml:space="preserve"> </w:t>
      </w:r>
      <w:r w:rsidRPr="003737D3">
        <w:rPr>
          <w:rFonts w:cs="Arial"/>
          <w:lang w:val="de-DE"/>
        </w:rPr>
        <w:t>и</w:t>
      </w:r>
      <w:r w:rsidRPr="003737D3">
        <w:rPr>
          <w:rFonts w:cs="Arial"/>
          <w:lang w:val="sr-Latn-CS"/>
        </w:rPr>
        <w:t xml:space="preserve"> </w:t>
      </w:r>
      <w:r w:rsidRPr="003737D3">
        <w:rPr>
          <w:rFonts w:cs="Arial"/>
          <w:lang w:val="de-DE"/>
        </w:rPr>
        <w:t>кварове</w:t>
      </w:r>
      <w:r w:rsidRPr="003737D3">
        <w:rPr>
          <w:rFonts w:cs="Arial"/>
          <w:lang w:val="sr-Latn-CS"/>
        </w:rPr>
        <w:t xml:space="preserve"> </w:t>
      </w:r>
      <w:r w:rsidRPr="003737D3">
        <w:rPr>
          <w:rFonts w:cs="Arial"/>
          <w:lang w:val="de-DE"/>
        </w:rPr>
        <w:t>услед</w:t>
      </w:r>
      <w:r w:rsidRPr="003737D3">
        <w:rPr>
          <w:rFonts w:cs="Arial"/>
          <w:lang w:val="sr-Latn-CS"/>
        </w:rPr>
        <w:t xml:space="preserve"> </w:t>
      </w:r>
      <w:r w:rsidRPr="003737D3">
        <w:rPr>
          <w:rFonts w:cs="Arial"/>
          <w:lang w:val="de-DE"/>
        </w:rPr>
        <w:t>лоше</w:t>
      </w:r>
      <w:r w:rsidRPr="003737D3">
        <w:rPr>
          <w:rFonts w:cs="Arial"/>
          <w:lang w:val="sr-Latn-CS"/>
        </w:rPr>
        <w:t xml:space="preserve"> </w:t>
      </w:r>
      <w:r w:rsidRPr="003737D3">
        <w:rPr>
          <w:rFonts w:cs="Arial"/>
          <w:lang w:val="de-DE"/>
        </w:rPr>
        <w:t>изведених</w:t>
      </w:r>
      <w:r w:rsidR="003737D3">
        <w:rPr>
          <w:rFonts w:cs="Arial"/>
          <w:lang w:val="sr-Cyrl-RS"/>
        </w:rPr>
        <w:t xml:space="preserve"> услуга</w:t>
      </w:r>
      <w:r w:rsidRPr="003737D3">
        <w:rPr>
          <w:rFonts w:cs="Arial"/>
          <w:lang w:val="sr-Cyrl-RS"/>
        </w:rPr>
        <w:t xml:space="preserve"> </w:t>
      </w:r>
      <w:r w:rsidRPr="003737D3">
        <w:rPr>
          <w:rFonts w:cs="Arial"/>
          <w:lang w:val="sl-SI"/>
        </w:rPr>
        <w:t>Ако</w:t>
      </w:r>
      <w:r w:rsidRPr="003737D3">
        <w:rPr>
          <w:rFonts w:cs="Arial"/>
          <w:lang w:val="sr-Latn-CS"/>
        </w:rPr>
        <w:t xml:space="preserve"> </w:t>
      </w:r>
      <w:r w:rsidRPr="003737D3">
        <w:rPr>
          <w:rFonts w:cs="Arial"/>
          <w:lang w:val="sl-SI"/>
        </w:rPr>
        <w:t>се</w:t>
      </w:r>
      <w:r w:rsidRPr="003737D3">
        <w:rPr>
          <w:rFonts w:cs="Arial"/>
          <w:lang w:val="sr-Latn-CS"/>
        </w:rPr>
        <w:t xml:space="preserve"> </w:t>
      </w:r>
      <w:r w:rsidR="003737D3" w:rsidRPr="003737D3">
        <w:rPr>
          <w:rFonts w:cs="Arial"/>
          <w:color w:val="000000" w:themeColor="text1"/>
          <w:lang w:val="sr-Cyrl-CS" w:eastAsia="zh-CN"/>
        </w:rPr>
        <w:t xml:space="preserve">Изабрани </w:t>
      </w:r>
      <w:r w:rsidR="003737D3" w:rsidRPr="003737D3">
        <w:rPr>
          <w:rFonts w:cs="Arial"/>
          <w:color w:val="000000" w:themeColor="text1"/>
          <w:lang w:eastAsia="zh-CN"/>
        </w:rPr>
        <w:t xml:space="preserve">Понуђач </w:t>
      </w:r>
      <w:r w:rsidRPr="003737D3">
        <w:rPr>
          <w:rFonts w:cs="Arial"/>
          <w:lang w:val="sl-SI"/>
        </w:rPr>
        <w:t>не</w:t>
      </w:r>
      <w:r w:rsidRPr="003737D3">
        <w:rPr>
          <w:rFonts w:cs="Arial"/>
          <w:lang w:val="sr-Latn-CS"/>
        </w:rPr>
        <w:t xml:space="preserve"> </w:t>
      </w:r>
      <w:r w:rsidRPr="003737D3">
        <w:rPr>
          <w:rFonts w:cs="Arial"/>
          <w:lang w:val="sl-SI"/>
        </w:rPr>
        <w:t>одазове</w:t>
      </w:r>
      <w:r w:rsidRPr="003737D3">
        <w:rPr>
          <w:rFonts w:cs="Arial"/>
          <w:lang w:val="sr-Latn-CS"/>
        </w:rPr>
        <w:t xml:space="preserve"> </w:t>
      </w:r>
      <w:r w:rsidRPr="003737D3">
        <w:rPr>
          <w:rFonts w:cs="Arial"/>
          <w:lang w:val="sl-SI"/>
        </w:rPr>
        <w:t>на</w:t>
      </w:r>
      <w:r w:rsidRPr="003737D3">
        <w:rPr>
          <w:rFonts w:cs="Arial"/>
          <w:lang w:val="sr-Latn-CS"/>
        </w:rPr>
        <w:t xml:space="preserve"> </w:t>
      </w:r>
      <w:r w:rsidRPr="003737D3">
        <w:rPr>
          <w:rFonts w:cs="Arial"/>
          <w:lang w:val="sl-SI"/>
        </w:rPr>
        <w:t>први</w:t>
      </w:r>
      <w:r w:rsidRPr="003737D3">
        <w:rPr>
          <w:rFonts w:cs="Arial"/>
          <w:lang w:val="sr-Latn-CS"/>
        </w:rPr>
        <w:t xml:space="preserve"> </w:t>
      </w:r>
      <w:r w:rsidRPr="003737D3">
        <w:rPr>
          <w:rFonts w:cs="Arial"/>
          <w:lang w:val="sl-SI"/>
        </w:rPr>
        <w:t>позив</w:t>
      </w:r>
      <w:r w:rsidRPr="003737D3">
        <w:rPr>
          <w:rFonts w:cs="Arial"/>
          <w:lang w:val="sr-Latn-CS"/>
        </w:rPr>
        <w:t xml:space="preserve"> </w:t>
      </w:r>
      <w:r w:rsidR="003737D3">
        <w:rPr>
          <w:rFonts w:cs="Arial"/>
          <w:lang w:val="sr-Cyrl-RS"/>
        </w:rPr>
        <w:t>наручиоца</w:t>
      </w:r>
      <w:r w:rsidRPr="003737D3">
        <w:rPr>
          <w:rFonts w:cs="Arial"/>
          <w:lang w:val="sr-Latn-CS"/>
        </w:rPr>
        <w:t xml:space="preserve">, </w:t>
      </w:r>
      <w:r w:rsidRPr="003737D3">
        <w:rPr>
          <w:rFonts w:cs="Arial"/>
          <w:lang w:val="sl-SI"/>
        </w:rPr>
        <w:t>овај</w:t>
      </w:r>
      <w:r w:rsidRPr="003737D3">
        <w:rPr>
          <w:rFonts w:cs="Arial"/>
          <w:lang w:val="sr-Latn-CS"/>
        </w:rPr>
        <w:t xml:space="preserve"> </w:t>
      </w:r>
      <w:r w:rsidRPr="003737D3">
        <w:rPr>
          <w:rFonts w:cs="Arial"/>
          <w:lang w:val="sl-SI"/>
        </w:rPr>
        <w:t>има</w:t>
      </w:r>
      <w:r w:rsidRPr="003737D3">
        <w:rPr>
          <w:rFonts w:cs="Arial"/>
          <w:lang w:val="sr-Latn-CS"/>
        </w:rPr>
        <w:t xml:space="preserve"> </w:t>
      </w:r>
      <w:r w:rsidRPr="003737D3">
        <w:rPr>
          <w:rFonts w:cs="Arial"/>
          <w:lang w:val="sl-SI"/>
        </w:rPr>
        <w:t>право</w:t>
      </w:r>
      <w:r w:rsidRPr="003737D3">
        <w:rPr>
          <w:rFonts w:cs="Arial"/>
          <w:lang w:val="sr-Latn-CS"/>
        </w:rPr>
        <w:t xml:space="preserve"> </w:t>
      </w:r>
      <w:r w:rsidRPr="003737D3">
        <w:rPr>
          <w:rFonts w:cs="Arial"/>
          <w:lang w:val="sl-SI"/>
        </w:rPr>
        <w:t>да</w:t>
      </w:r>
      <w:r w:rsidRPr="003737D3">
        <w:rPr>
          <w:rFonts w:cs="Arial"/>
          <w:lang w:val="sr-Latn-CS"/>
        </w:rPr>
        <w:t xml:space="preserve"> </w:t>
      </w:r>
      <w:r w:rsidRPr="003737D3">
        <w:rPr>
          <w:rFonts w:cs="Arial"/>
          <w:lang w:val="sl-SI"/>
        </w:rPr>
        <w:t>позове</w:t>
      </w:r>
      <w:r w:rsidRPr="003737D3">
        <w:rPr>
          <w:rFonts w:cs="Arial"/>
          <w:lang w:val="sr-Latn-CS"/>
        </w:rPr>
        <w:t xml:space="preserve"> </w:t>
      </w:r>
      <w:r w:rsidRPr="003737D3">
        <w:rPr>
          <w:rFonts w:cs="Arial"/>
          <w:lang w:val="sl-SI"/>
        </w:rPr>
        <w:t>другог</w:t>
      </w:r>
      <w:r w:rsidRPr="003737D3">
        <w:rPr>
          <w:rFonts w:cs="Arial"/>
          <w:lang w:val="sr-Latn-CS"/>
        </w:rPr>
        <w:t xml:space="preserve"> </w:t>
      </w:r>
      <w:r w:rsidRPr="003737D3">
        <w:rPr>
          <w:rFonts w:cs="Arial"/>
          <w:lang w:val="sl-SI"/>
        </w:rPr>
        <w:t>изво</w:t>
      </w:r>
      <w:r w:rsidRPr="003737D3">
        <w:rPr>
          <w:rFonts w:cs="Arial"/>
          <w:lang w:val="sr-Latn-CS"/>
        </w:rPr>
        <w:t>ђач</w:t>
      </w:r>
      <w:r w:rsidRPr="003737D3">
        <w:rPr>
          <w:rFonts w:cs="Arial"/>
          <w:lang w:val="sl-SI"/>
        </w:rPr>
        <w:t>а</w:t>
      </w:r>
      <w:r w:rsidRPr="003737D3">
        <w:rPr>
          <w:rFonts w:cs="Arial"/>
          <w:lang w:val="sr-Latn-CS"/>
        </w:rPr>
        <w:t xml:space="preserve"> </w:t>
      </w:r>
      <w:r w:rsidRPr="003737D3">
        <w:rPr>
          <w:rFonts w:cs="Arial"/>
          <w:lang w:val="sl-SI"/>
        </w:rPr>
        <w:t>који</w:t>
      </w:r>
      <w:r w:rsidRPr="003737D3">
        <w:rPr>
          <w:rFonts w:cs="Arial"/>
          <w:lang w:val="sr-Latn-CS"/>
        </w:rPr>
        <w:t xml:space="preserve"> ћ</w:t>
      </w:r>
      <w:r w:rsidRPr="003737D3">
        <w:rPr>
          <w:rFonts w:cs="Arial"/>
          <w:lang w:val="sl-SI"/>
        </w:rPr>
        <w:t>е</w:t>
      </w:r>
      <w:r w:rsidRPr="003737D3">
        <w:rPr>
          <w:rFonts w:cs="Arial"/>
          <w:lang w:val="sr-Latn-CS"/>
        </w:rPr>
        <w:t xml:space="preserve"> </w:t>
      </w:r>
      <w:r w:rsidRPr="003737D3">
        <w:rPr>
          <w:rFonts w:cs="Arial"/>
          <w:lang w:val="sl-SI"/>
        </w:rPr>
        <w:t>отклонити</w:t>
      </w:r>
      <w:r w:rsidRPr="003737D3">
        <w:rPr>
          <w:rFonts w:cs="Arial"/>
          <w:lang w:val="sr-Latn-CS"/>
        </w:rPr>
        <w:t xml:space="preserve"> </w:t>
      </w:r>
      <w:r w:rsidRPr="003737D3">
        <w:rPr>
          <w:rFonts w:cs="Arial"/>
          <w:lang w:val="sl-SI"/>
        </w:rPr>
        <w:t>квар</w:t>
      </w:r>
      <w:r w:rsidRPr="003737D3">
        <w:rPr>
          <w:rFonts w:cs="Arial"/>
          <w:lang w:val="sr-Latn-CS"/>
        </w:rPr>
        <w:t xml:space="preserve">. </w:t>
      </w:r>
      <w:r w:rsidRPr="003737D3">
        <w:rPr>
          <w:rFonts w:cs="Arial"/>
          <w:lang w:val="de-DE"/>
        </w:rPr>
        <w:t>Трошкови</w:t>
      </w:r>
      <w:r w:rsidRPr="003737D3">
        <w:rPr>
          <w:rFonts w:cs="Arial"/>
          <w:lang w:val="sr-Latn-CS"/>
        </w:rPr>
        <w:t xml:space="preserve"> </w:t>
      </w:r>
      <w:r w:rsidRPr="003737D3">
        <w:rPr>
          <w:rFonts w:cs="Arial"/>
          <w:lang w:val="de-DE"/>
        </w:rPr>
        <w:t>отклањања</w:t>
      </w:r>
      <w:r w:rsidRPr="003737D3">
        <w:rPr>
          <w:rFonts w:cs="Arial"/>
          <w:lang w:val="sr-Latn-CS"/>
        </w:rPr>
        <w:t xml:space="preserve"> </w:t>
      </w:r>
      <w:r w:rsidRPr="003737D3">
        <w:rPr>
          <w:rFonts w:cs="Arial"/>
          <w:lang w:val="de-DE"/>
        </w:rPr>
        <w:t>квара</w:t>
      </w:r>
      <w:r w:rsidRPr="003737D3">
        <w:rPr>
          <w:rFonts w:cs="Arial"/>
          <w:lang w:val="sr-Latn-CS"/>
        </w:rPr>
        <w:t xml:space="preserve"> </w:t>
      </w:r>
      <w:r w:rsidRPr="003737D3">
        <w:rPr>
          <w:rFonts w:cs="Arial"/>
          <w:lang w:val="de-DE"/>
        </w:rPr>
        <w:t>падају</w:t>
      </w:r>
      <w:r w:rsidRPr="003737D3">
        <w:rPr>
          <w:rFonts w:cs="Arial"/>
          <w:lang w:val="sr-Latn-CS"/>
        </w:rPr>
        <w:t xml:space="preserve"> </w:t>
      </w:r>
      <w:r w:rsidRPr="003737D3">
        <w:rPr>
          <w:rFonts w:cs="Arial"/>
          <w:lang w:val="de-DE"/>
        </w:rPr>
        <w:t>у</w:t>
      </w:r>
      <w:r w:rsidRPr="003737D3">
        <w:rPr>
          <w:rFonts w:cs="Arial"/>
          <w:lang w:val="sr-Latn-CS"/>
        </w:rPr>
        <w:t xml:space="preserve"> </w:t>
      </w:r>
      <w:r w:rsidRPr="003737D3">
        <w:rPr>
          <w:rFonts w:cs="Arial"/>
          <w:lang w:val="de-DE"/>
        </w:rPr>
        <w:t>потпуности</w:t>
      </w:r>
      <w:r w:rsidRPr="003737D3">
        <w:rPr>
          <w:rFonts w:cs="Arial"/>
          <w:lang w:val="sr-Latn-CS"/>
        </w:rPr>
        <w:t xml:space="preserve"> </w:t>
      </w:r>
      <w:r w:rsidRPr="003737D3">
        <w:rPr>
          <w:rFonts w:cs="Arial"/>
          <w:lang w:val="de-DE"/>
        </w:rPr>
        <w:t>на</w:t>
      </w:r>
      <w:r w:rsidRPr="003737D3">
        <w:rPr>
          <w:rFonts w:cs="Arial"/>
          <w:lang w:val="sr-Latn-CS"/>
        </w:rPr>
        <w:t xml:space="preserve"> </w:t>
      </w:r>
      <w:r w:rsidRPr="003737D3">
        <w:rPr>
          <w:rFonts w:cs="Arial"/>
          <w:lang w:val="de-DE"/>
        </w:rPr>
        <w:t>терет</w:t>
      </w:r>
      <w:r w:rsidRPr="003737D3">
        <w:rPr>
          <w:rFonts w:cs="Arial"/>
          <w:lang w:val="sr-Latn-CS"/>
        </w:rPr>
        <w:t xml:space="preserve"> </w:t>
      </w:r>
      <w:r w:rsidR="003737D3">
        <w:rPr>
          <w:rFonts w:cs="Arial"/>
          <w:lang w:val="sr-Cyrl-RS"/>
        </w:rPr>
        <w:t>Изабраног понуђача</w:t>
      </w:r>
      <w:r w:rsidRPr="003737D3">
        <w:rPr>
          <w:rFonts w:cs="Arial"/>
          <w:lang w:val="sr-Latn-CS"/>
        </w:rPr>
        <w:t>.</w:t>
      </w:r>
    </w:p>
    <w:p w:rsidR="00232B1C" w:rsidRPr="003737D3" w:rsidRDefault="00232B1C" w:rsidP="00B358E4">
      <w:pPr>
        <w:numPr>
          <w:ilvl w:val="0"/>
          <w:numId w:val="37"/>
        </w:numPr>
        <w:spacing w:before="0"/>
        <w:ind w:left="709" w:right="-234" w:hanging="207"/>
        <w:rPr>
          <w:rFonts w:cs="Arial"/>
          <w:lang w:val="sl-SI"/>
        </w:rPr>
      </w:pPr>
      <w:r w:rsidRPr="003737D3">
        <w:rPr>
          <w:rFonts w:cs="Arial"/>
          <w:lang w:val="sr-Cyrl-CS"/>
        </w:rPr>
        <w:t>У случају сервиса и/</w:t>
      </w:r>
      <w:r w:rsidRPr="003737D3">
        <w:rPr>
          <w:rFonts w:cs="Arial"/>
          <w:lang w:val="sr-Cyrl-RS"/>
        </w:rPr>
        <w:t xml:space="preserve">или поправке </w:t>
      </w:r>
      <w:r w:rsidRPr="003737D3">
        <w:rPr>
          <w:rFonts w:cs="Arial"/>
          <w:lang w:val="sr-Cyrl-CS"/>
        </w:rPr>
        <w:t>у гарантном периоду, као и замене оштећеног дела новим, неопходно је обавити продужење гарантног периода за нових годину дана, за сервисирани, поправљени и/или испоручени део.</w:t>
      </w:r>
    </w:p>
    <w:p w:rsidR="00232B1C" w:rsidRPr="003737D3" w:rsidRDefault="00232B1C" w:rsidP="00B358E4">
      <w:pPr>
        <w:numPr>
          <w:ilvl w:val="0"/>
          <w:numId w:val="37"/>
        </w:numPr>
        <w:spacing w:before="0"/>
        <w:ind w:left="709" w:right="-234" w:hanging="207"/>
        <w:rPr>
          <w:rFonts w:cs="Arial"/>
          <w:lang w:val="sl-SI"/>
        </w:rPr>
      </w:pPr>
      <w:r w:rsidRPr="003737D3">
        <w:rPr>
          <w:rFonts w:cs="Arial"/>
          <w:lang w:val="sr-Latn-CS"/>
        </w:rPr>
        <w:t xml:space="preserve">За време гарантног периода уколико постоји потреба вршити додатна подешавања и радове који су настали грешком </w:t>
      </w:r>
      <w:r w:rsidR="006D221C">
        <w:rPr>
          <w:rFonts w:cs="Arial"/>
          <w:lang w:val="sr-Cyrl-CS"/>
        </w:rPr>
        <w:t>Изабраног понуђача</w:t>
      </w:r>
      <w:r w:rsidRPr="003737D3">
        <w:rPr>
          <w:rFonts w:cs="Arial"/>
          <w:lang w:val="sr-Latn-CS"/>
        </w:rPr>
        <w:t xml:space="preserve">, сви трошкови таквих активности падају на терет </w:t>
      </w:r>
      <w:r w:rsidR="003737D3" w:rsidRPr="003737D3">
        <w:rPr>
          <w:rFonts w:cs="Arial"/>
          <w:color w:val="000000" w:themeColor="text1"/>
          <w:lang w:val="sr-Cyrl-CS" w:eastAsia="zh-CN"/>
        </w:rPr>
        <w:t>Изабран</w:t>
      </w:r>
      <w:r w:rsidR="003737D3">
        <w:rPr>
          <w:rFonts w:cs="Arial"/>
          <w:color w:val="000000" w:themeColor="text1"/>
          <w:lang w:val="sr-Cyrl-CS" w:eastAsia="zh-CN"/>
        </w:rPr>
        <w:t>ог</w:t>
      </w:r>
      <w:r w:rsidR="003737D3" w:rsidRPr="003737D3">
        <w:rPr>
          <w:rFonts w:cs="Arial"/>
          <w:color w:val="000000" w:themeColor="text1"/>
          <w:lang w:val="sr-Cyrl-CS" w:eastAsia="zh-CN"/>
        </w:rPr>
        <w:t xml:space="preserve"> </w:t>
      </w:r>
      <w:r w:rsidR="003737D3" w:rsidRPr="003737D3">
        <w:rPr>
          <w:rFonts w:cs="Arial"/>
          <w:color w:val="000000" w:themeColor="text1"/>
          <w:lang w:eastAsia="zh-CN"/>
        </w:rPr>
        <w:t>Понуђач</w:t>
      </w:r>
      <w:r w:rsidR="003737D3">
        <w:rPr>
          <w:rFonts w:cs="Arial"/>
          <w:lang w:val="sr-Cyrl-RS"/>
        </w:rPr>
        <w:t>а</w:t>
      </w:r>
      <w:r w:rsidRPr="003737D3">
        <w:rPr>
          <w:rFonts w:cs="Arial"/>
          <w:lang w:val="sr-Cyrl-RS"/>
        </w:rPr>
        <w:t>.</w:t>
      </w:r>
    </w:p>
    <w:p w:rsidR="00232B1C" w:rsidRPr="003737D3" w:rsidRDefault="00232B1C" w:rsidP="00B358E4">
      <w:pPr>
        <w:numPr>
          <w:ilvl w:val="0"/>
          <w:numId w:val="37"/>
        </w:numPr>
        <w:spacing w:before="0"/>
        <w:ind w:left="709" w:right="-234" w:hanging="207"/>
        <w:rPr>
          <w:rFonts w:cs="Arial"/>
          <w:lang w:val="sl-SI"/>
        </w:rPr>
      </w:pPr>
      <w:r w:rsidRPr="003737D3">
        <w:rPr>
          <w:rFonts w:cs="Arial"/>
          <w:lang w:val="sr-Latn-CS"/>
        </w:rPr>
        <w:t xml:space="preserve">За све претходно наведено </w:t>
      </w:r>
      <w:r w:rsidR="003737D3" w:rsidRPr="003737D3">
        <w:rPr>
          <w:rFonts w:cs="Arial"/>
          <w:color w:val="000000" w:themeColor="text1"/>
          <w:lang w:val="sr-Cyrl-CS" w:eastAsia="zh-CN"/>
        </w:rPr>
        <w:t xml:space="preserve">Изабрани </w:t>
      </w:r>
      <w:r w:rsidR="003737D3" w:rsidRPr="003737D3">
        <w:rPr>
          <w:rFonts w:cs="Arial"/>
          <w:color w:val="000000" w:themeColor="text1"/>
          <w:lang w:eastAsia="zh-CN"/>
        </w:rPr>
        <w:t>Понуђач</w:t>
      </w:r>
      <w:r w:rsidRPr="003737D3">
        <w:rPr>
          <w:rFonts w:cs="Arial"/>
          <w:lang w:val="sr-Latn-CS"/>
        </w:rPr>
        <w:t xml:space="preserve"> је у обавези да се одазове на позив наручиоца и обезбеди долазак  стручног особља најкасније у року од 24 h. Ако се </w:t>
      </w:r>
      <w:r w:rsidR="003737D3" w:rsidRPr="003737D3">
        <w:rPr>
          <w:rFonts w:cs="Arial"/>
          <w:color w:val="000000" w:themeColor="text1"/>
          <w:lang w:val="sr-Cyrl-CS" w:eastAsia="zh-CN"/>
        </w:rPr>
        <w:t xml:space="preserve">Изабрани </w:t>
      </w:r>
      <w:r w:rsidR="003737D3" w:rsidRPr="003737D3">
        <w:rPr>
          <w:rFonts w:cs="Arial"/>
          <w:color w:val="000000" w:themeColor="text1"/>
          <w:lang w:eastAsia="zh-CN"/>
        </w:rPr>
        <w:t xml:space="preserve">Понуђач </w:t>
      </w:r>
      <w:r w:rsidRPr="003737D3">
        <w:rPr>
          <w:rFonts w:cs="Arial"/>
          <w:lang w:val="sr-Latn-CS"/>
        </w:rPr>
        <w:t xml:space="preserve">не одазове на позив, сви трошкови отклањања оштећења које наручилац обави и организује падају на терет </w:t>
      </w:r>
      <w:r w:rsidR="003737D3">
        <w:rPr>
          <w:rFonts w:cs="Arial"/>
          <w:lang w:val="sr-Cyrl-CS"/>
        </w:rPr>
        <w:t>изабран</w:t>
      </w:r>
      <w:r w:rsidR="006D221C">
        <w:rPr>
          <w:rFonts w:cs="Arial"/>
          <w:lang w:val="sr-Cyrl-CS"/>
        </w:rPr>
        <w:t>ог</w:t>
      </w:r>
      <w:r w:rsidR="003737D3">
        <w:rPr>
          <w:rFonts w:cs="Arial"/>
          <w:lang w:val="sr-Cyrl-CS"/>
        </w:rPr>
        <w:t xml:space="preserve"> </w:t>
      </w:r>
      <w:r w:rsidR="006D221C">
        <w:rPr>
          <w:rFonts w:cs="Arial"/>
          <w:lang w:val="sr-Cyrl-CS"/>
        </w:rPr>
        <w:t>понуђача</w:t>
      </w:r>
      <w:r w:rsidRPr="003737D3">
        <w:rPr>
          <w:rFonts w:cs="Arial"/>
          <w:lang w:val="sr-Cyrl-CS"/>
        </w:rPr>
        <w:t>.</w:t>
      </w:r>
    </w:p>
    <w:p w:rsidR="003737D3" w:rsidRDefault="003737D3" w:rsidP="003737D3">
      <w:pPr>
        <w:spacing w:before="0"/>
        <w:rPr>
          <w:rFonts w:cs="Arial"/>
          <w:color w:val="000000" w:themeColor="text1"/>
          <w:lang w:val="sr-Cyrl-CS" w:eastAsia="zh-CN"/>
        </w:rPr>
      </w:pPr>
    </w:p>
    <w:p w:rsidR="003737D3" w:rsidRPr="003737D3" w:rsidRDefault="003737D3" w:rsidP="003737D3">
      <w:pPr>
        <w:spacing w:before="0"/>
        <w:rPr>
          <w:rFonts w:cs="Arial"/>
          <w:color w:val="000000" w:themeColor="text1"/>
          <w:lang w:eastAsia="zh-CN"/>
        </w:rPr>
      </w:pPr>
      <w:r w:rsidRPr="003737D3">
        <w:rPr>
          <w:rFonts w:cs="Arial"/>
          <w:color w:val="000000" w:themeColor="text1"/>
          <w:lang w:val="sr-Cyrl-CS" w:eastAsia="zh-CN"/>
        </w:rPr>
        <w:t xml:space="preserve">Изабрани </w:t>
      </w:r>
      <w:r w:rsidRPr="003737D3">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4160F3" w:rsidRPr="00E47C2E" w:rsidRDefault="004160F3" w:rsidP="00280127">
      <w:pPr>
        <w:spacing w:before="0"/>
        <w:rPr>
          <w:rFonts w:cs="Arial"/>
          <w:color w:val="00B0F0"/>
          <w:lang w:eastAsia="zh-CN"/>
        </w:rPr>
      </w:pPr>
    </w:p>
    <w:p w:rsidR="00A06673" w:rsidRDefault="00A06673">
      <w:pPr>
        <w:spacing w:before="0"/>
        <w:jc w:val="left"/>
        <w:rPr>
          <w:rFonts w:cs="Arial"/>
          <w:color w:val="FF0000"/>
          <w:lang w:eastAsia="zh-CN"/>
        </w:rPr>
      </w:pPr>
      <w:r>
        <w:rPr>
          <w:rFonts w:cs="Arial"/>
          <w:color w:val="FF0000"/>
          <w:lang w:eastAsia="zh-CN"/>
        </w:rPr>
        <w:br w:type="page"/>
      </w:r>
    </w:p>
    <w:p w:rsidR="00756A02" w:rsidRPr="00E47C2E" w:rsidRDefault="00756A02" w:rsidP="00B358E4">
      <w:pPr>
        <w:pStyle w:val="Heading10"/>
        <w:numPr>
          <w:ilvl w:val="0"/>
          <w:numId w:val="15"/>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473"/>
      </w:tblGrid>
      <w:tr w:rsidR="00175774" w:rsidRPr="00E47C2E" w:rsidTr="009B1C57">
        <w:trPr>
          <w:trHeight w:val="524"/>
          <w:jc w:val="center"/>
        </w:trPr>
        <w:tc>
          <w:tcPr>
            <w:tcW w:w="421" w:type="dxa"/>
            <w:vAlign w:val="center"/>
          </w:tcPr>
          <w:p w:rsidR="00175774" w:rsidRPr="00E47C2E" w:rsidRDefault="00175774" w:rsidP="003A4822">
            <w:pPr>
              <w:jc w:val="center"/>
              <w:rPr>
                <w:rFonts w:cs="Arial"/>
                <w:b/>
              </w:rPr>
            </w:pPr>
            <w:r w:rsidRPr="00E47C2E">
              <w:rPr>
                <w:rFonts w:cs="Arial"/>
                <w:b/>
              </w:rPr>
              <w:t>Ред. бр.</w:t>
            </w:r>
          </w:p>
        </w:tc>
        <w:tc>
          <w:tcPr>
            <w:tcW w:w="8738"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9B1C57">
        <w:trPr>
          <w:jc w:val="center"/>
        </w:trPr>
        <w:tc>
          <w:tcPr>
            <w:tcW w:w="421" w:type="dxa"/>
            <w:vAlign w:val="center"/>
          </w:tcPr>
          <w:p w:rsidR="00175774" w:rsidRPr="00E47C2E" w:rsidRDefault="00175774" w:rsidP="003A4822">
            <w:pPr>
              <w:jc w:val="center"/>
              <w:rPr>
                <w:rFonts w:cs="Arial"/>
              </w:rPr>
            </w:pPr>
            <w:r w:rsidRPr="00E47C2E">
              <w:rPr>
                <w:rFonts w:cs="Arial"/>
              </w:rPr>
              <w:t>1.</w:t>
            </w:r>
          </w:p>
        </w:tc>
        <w:tc>
          <w:tcPr>
            <w:tcW w:w="8738"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B358E4">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B358E4">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9B1C57">
        <w:trPr>
          <w:trHeight w:val="3706"/>
          <w:jc w:val="center"/>
        </w:trPr>
        <w:tc>
          <w:tcPr>
            <w:tcW w:w="421" w:type="dxa"/>
            <w:vAlign w:val="center"/>
          </w:tcPr>
          <w:p w:rsidR="00175774" w:rsidRPr="00E47C2E" w:rsidRDefault="00175774" w:rsidP="003A4822">
            <w:pPr>
              <w:jc w:val="center"/>
              <w:rPr>
                <w:rFonts w:cs="Arial"/>
              </w:rPr>
            </w:pPr>
            <w:r w:rsidRPr="00E47C2E">
              <w:rPr>
                <w:rFonts w:cs="Arial"/>
              </w:rPr>
              <w:t>2.</w:t>
            </w:r>
          </w:p>
        </w:tc>
        <w:tc>
          <w:tcPr>
            <w:tcW w:w="8738"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358E4">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358E4">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358E4">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358E4">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9B1C57">
        <w:trPr>
          <w:trHeight w:val="70"/>
          <w:jc w:val="center"/>
        </w:trPr>
        <w:tc>
          <w:tcPr>
            <w:tcW w:w="421" w:type="dxa"/>
            <w:vAlign w:val="center"/>
          </w:tcPr>
          <w:p w:rsidR="00175774" w:rsidRPr="00E47C2E" w:rsidRDefault="00175774" w:rsidP="003A4822">
            <w:pPr>
              <w:jc w:val="center"/>
              <w:rPr>
                <w:rFonts w:cs="Arial"/>
              </w:rPr>
            </w:pPr>
            <w:r w:rsidRPr="00E47C2E">
              <w:rPr>
                <w:rFonts w:cs="Arial"/>
              </w:rPr>
              <w:lastRenderedPageBreak/>
              <w:t>3.</w:t>
            </w:r>
          </w:p>
        </w:tc>
        <w:tc>
          <w:tcPr>
            <w:tcW w:w="8738"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358E4">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358E4">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358E4">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B358E4">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9B1C57">
        <w:trPr>
          <w:jc w:val="center"/>
        </w:trPr>
        <w:tc>
          <w:tcPr>
            <w:tcW w:w="421" w:type="dxa"/>
            <w:vAlign w:val="center"/>
          </w:tcPr>
          <w:p w:rsidR="00175774" w:rsidRPr="00E47C2E" w:rsidRDefault="00175774" w:rsidP="003A4822">
            <w:pPr>
              <w:jc w:val="center"/>
              <w:rPr>
                <w:rFonts w:cs="Arial"/>
              </w:rPr>
            </w:pPr>
            <w:r w:rsidRPr="00E47C2E">
              <w:rPr>
                <w:rFonts w:cs="Arial"/>
              </w:rPr>
              <w:t xml:space="preserve">4. </w:t>
            </w:r>
          </w:p>
        </w:tc>
        <w:tc>
          <w:tcPr>
            <w:tcW w:w="8738"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227CF9" w:rsidRDefault="00562AED" w:rsidP="00562AED">
            <w:pPr>
              <w:rPr>
                <w:rFonts w:cs="Arial"/>
                <w:b/>
                <w:lang w:val="sr-Latn-CS" w:eastAsia="sr-Latn-CS"/>
              </w:rPr>
            </w:pPr>
            <w:r w:rsidRPr="00227CF9">
              <w:rPr>
                <w:rFonts w:cs="Arial"/>
                <w:lang w:val="sr-Latn-CS" w:eastAsia="sr-Latn-CS"/>
              </w:rPr>
              <w:t>Потписан и оверен Образац изјаве на основу члана 75. став 2. ЗЈН(Образац бр.</w:t>
            </w:r>
            <w:r w:rsidR="00BC6412" w:rsidRPr="00227CF9">
              <w:rPr>
                <w:rFonts w:cs="Arial"/>
                <w:lang w:val="sr-Cyrl-RS" w:eastAsia="sr-Latn-CS"/>
              </w:rPr>
              <w:t xml:space="preserve"> 4</w:t>
            </w:r>
            <w:r w:rsidRPr="00227CF9">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358E4">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358E4">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358E4">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9B1C57">
        <w:trPr>
          <w:jc w:val="center"/>
        </w:trPr>
        <w:tc>
          <w:tcPr>
            <w:tcW w:w="421" w:type="dxa"/>
            <w:vAlign w:val="center"/>
          </w:tcPr>
          <w:p w:rsidR="00175774" w:rsidRPr="009B1C57" w:rsidRDefault="008A45AB" w:rsidP="003A4822">
            <w:pPr>
              <w:jc w:val="center"/>
              <w:rPr>
                <w:rFonts w:cs="Arial"/>
                <w:sz w:val="20"/>
                <w:szCs w:val="20"/>
              </w:rPr>
            </w:pPr>
            <w:r w:rsidRPr="009B1C57">
              <w:rPr>
                <w:rFonts w:cs="Arial"/>
                <w:sz w:val="20"/>
                <w:szCs w:val="20"/>
                <w:lang w:val="sr-Cyrl-RS"/>
              </w:rPr>
              <w:lastRenderedPageBreak/>
              <w:t>5</w:t>
            </w:r>
            <w:r w:rsidR="00175774" w:rsidRPr="009B1C57">
              <w:rPr>
                <w:rFonts w:cs="Arial"/>
                <w:sz w:val="20"/>
                <w:szCs w:val="20"/>
              </w:rPr>
              <w:t>.</w:t>
            </w:r>
          </w:p>
        </w:tc>
        <w:tc>
          <w:tcPr>
            <w:tcW w:w="8738" w:type="dxa"/>
          </w:tcPr>
          <w:p w:rsidR="008A45AB" w:rsidRPr="009B1C57" w:rsidRDefault="008A45AB" w:rsidP="00562AED">
            <w:pPr>
              <w:snapToGrid w:val="0"/>
              <w:rPr>
                <w:rFonts w:cs="Arial"/>
                <w:lang w:val="sr-Cyrl-RS" w:eastAsia="sr-Latn-CS"/>
              </w:rPr>
            </w:pPr>
            <w:r w:rsidRPr="009B1C57">
              <w:rPr>
                <w:rFonts w:cs="Arial"/>
                <w:lang w:val="sr-Cyrl-RS" w:eastAsia="sr-Latn-CS"/>
              </w:rPr>
              <w:t>Партија 1</w:t>
            </w:r>
            <w:r w:rsidR="00E43226" w:rsidRPr="009B1C57">
              <w:rPr>
                <w:rFonts w:cs="Arial"/>
                <w:lang w:val="sr-Cyrl-RS" w:eastAsia="sr-Latn-CS"/>
              </w:rPr>
              <w:t xml:space="preserve"> и Партија 2:</w:t>
            </w:r>
          </w:p>
          <w:p w:rsidR="0049438E" w:rsidRPr="009B1C57" w:rsidRDefault="0049438E" w:rsidP="0049438E">
            <w:pPr>
              <w:snapToGrid w:val="0"/>
              <w:rPr>
                <w:rFonts w:cs="Arial"/>
                <w:u w:val="single"/>
                <w:lang w:val="sr-Latn-CS" w:eastAsia="sr-Latn-CS"/>
              </w:rPr>
            </w:pPr>
            <w:r w:rsidRPr="009B1C57">
              <w:rPr>
                <w:rFonts w:cs="Arial"/>
                <w:b/>
                <w:u w:val="single"/>
                <w:lang w:val="sr-Latn-CS" w:eastAsia="sr-Latn-CS"/>
              </w:rPr>
              <w:t>Услов</w:t>
            </w:r>
            <w:r w:rsidRPr="009B1C57">
              <w:rPr>
                <w:rFonts w:cs="Arial"/>
                <w:u w:val="single"/>
                <w:lang w:val="sr-Latn-CS" w:eastAsia="sr-Latn-CS"/>
              </w:rPr>
              <w:t>:</w:t>
            </w:r>
          </w:p>
          <w:p w:rsidR="00562AED" w:rsidRPr="009B1C57" w:rsidRDefault="00A06673" w:rsidP="00562AED">
            <w:pPr>
              <w:snapToGrid w:val="0"/>
              <w:rPr>
                <w:rFonts w:cs="Arial"/>
                <w:lang w:val="sr-Latn-CS" w:eastAsia="sr-Latn-CS"/>
              </w:rPr>
            </w:pPr>
            <w:r w:rsidRPr="009B1C57">
              <w:rPr>
                <w:rFonts w:cs="Arial"/>
                <w:lang w:val="sr-Latn-CS" w:eastAsia="sr-Latn-CS"/>
              </w:rPr>
              <w:t xml:space="preserve">- </w:t>
            </w:r>
            <w:r w:rsidR="00740B02" w:rsidRPr="009B1C57">
              <w:rPr>
                <w:rFonts w:cs="Arial"/>
                <w:lang w:val="sr-Latn-CS" w:eastAsia="sr-Latn-CS"/>
              </w:rPr>
              <w:t>да понуђач има лиценцу за пројектовање на термотехничким, термоенергетским, процесним и гасним инсталацијама – П052M1, кој</w:t>
            </w:r>
            <w:r w:rsidR="00E43226" w:rsidRPr="009B1C57">
              <w:rPr>
                <w:rFonts w:cs="Arial"/>
                <w:lang w:val="sr-Cyrl-RS" w:eastAsia="sr-Latn-CS"/>
              </w:rPr>
              <w:t>у</w:t>
            </w:r>
            <w:r w:rsidR="00740B02" w:rsidRPr="009B1C57">
              <w:rPr>
                <w:rFonts w:cs="Arial"/>
                <w:lang w:val="sr-Latn-CS" w:eastAsia="sr-Latn-CS"/>
              </w:rPr>
              <w:t xml:space="preserve"> издаје Министарство надлежно за послове грађевинарства</w:t>
            </w:r>
          </w:p>
          <w:p w:rsidR="00562AED" w:rsidRPr="009B1C57" w:rsidRDefault="00562AED" w:rsidP="00562AED">
            <w:pPr>
              <w:snapToGrid w:val="0"/>
              <w:rPr>
                <w:rFonts w:cs="Arial"/>
                <w:b/>
                <w:u w:val="single"/>
                <w:lang w:val="sr-Latn-CS" w:eastAsia="sr-Latn-CS"/>
              </w:rPr>
            </w:pPr>
            <w:r w:rsidRPr="009B1C57">
              <w:rPr>
                <w:rFonts w:cs="Arial"/>
                <w:b/>
                <w:u w:val="single"/>
                <w:lang w:val="sr-Latn-CS" w:eastAsia="sr-Latn-CS"/>
              </w:rPr>
              <w:t>Доказ:</w:t>
            </w:r>
          </w:p>
          <w:p w:rsidR="00740B02" w:rsidRPr="009B1C57" w:rsidRDefault="00740B02" w:rsidP="00740B02">
            <w:pPr>
              <w:rPr>
                <w:rFonts w:cs="Arial"/>
                <w:lang w:val="ru-RU" w:eastAsia="sr-Latn-CS"/>
              </w:rPr>
            </w:pPr>
            <w:r w:rsidRPr="009B1C57">
              <w:rPr>
                <w:rFonts w:cs="Arial"/>
                <w:lang w:val="ru-RU" w:eastAsia="sr-Latn-CS"/>
              </w:rPr>
              <w:t xml:space="preserve">Важеће Решење надлежног Министарства у коме се утврђује да понуђач испуњава услове за добијање тражене лиценце </w:t>
            </w:r>
          </w:p>
          <w:p w:rsidR="00926B08" w:rsidRPr="009B1C57" w:rsidRDefault="00926B08" w:rsidP="00926B08">
            <w:pPr>
              <w:snapToGrid w:val="0"/>
              <w:rPr>
                <w:rFonts w:cs="Arial"/>
                <w:b/>
                <w:lang w:val="ru-RU"/>
              </w:rPr>
            </w:pPr>
            <w:r w:rsidRPr="009B1C57">
              <w:rPr>
                <w:rFonts w:cs="Arial"/>
                <w:b/>
                <w:lang w:val="ru-RU"/>
              </w:rPr>
              <w:t xml:space="preserve">Напомена: </w:t>
            </w:r>
          </w:p>
          <w:p w:rsidR="00926B08" w:rsidRPr="009B1C57" w:rsidRDefault="00926B08" w:rsidP="007D33C2">
            <w:pPr>
              <w:numPr>
                <w:ilvl w:val="0"/>
                <w:numId w:val="23"/>
              </w:numPr>
              <w:snapToGrid w:val="0"/>
              <w:rPr>
                <w:rFonts w:cs="Arial"/>
                <w:lang w:val="ru-RU"/>
              </w:rPr>
            </w:pPr>
            <w:r w:rsidRPr="009B1C5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9B1C57" w:rsidRDefault="00926B08" w:rsidP="00B358E4">
            <w:pPr>
              <w:numPr>
                <w:ilvl w:val="0"/>
                <w:numId w:val="23"/>
              </w:numPr>
              <w:snapToGrid w:val="0"/>
              <w:rPr>
                <w:rFonts w:cs="Arial"/>
                <w:lang w:val="ru-RU"/>
              </w:rPr>
            </w:pPr>
            <w:r w:rsidRPr="009B1C5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9B1C57" w:rsidRDefault="00926B08" w:rsidP="00B358E4">
            <w:pPr>
              <w:numPr>
                <w:ilvl w:val="0"/>
                <w:numId w:val="23"/>
              </w:numPr>
              <w:snapToGrid w:val="0"/>
              <w:rPr>
                <w:rFonts w:cs="Arial"/>
                <w:color w:val="00B0F0"/>
                <w:sz w:val="20"/>
                <w:szCs w:val="20"/>
              </w:rPr>
            </w:pPr>
            <w:r w:rsidRPr="009B1C5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9B1C57">
        <w:trPr>
          <w:jc w:val="center"/>
        </w:trPr>
        <w:tc>
          <w:tcPr>
            <w:tcW w:w="421" w:type="dxa"/>
            <w:vAlign w:val="center"/>
          </w:tcPr>
          <w:p w:rsidR="00175774" w:rsidRPr="00E47C2E" w:rsidRDefault="00175774" w:rsidP="003A4822">
            <w:pPr>
              <w:jc w:val="center"/>
              <w:rPr>
                <w:rFonts w:cs="Arial"/>
                <w:color w:val="00B0F0"/>
              </w:rPr>
            </w:pPr>
          </w:p>
        </w:tc>
        <w:tc>
          <w:tcPr>
            <w:tcW w:w="8738" w:type="dxa"/>
          </w:tcPr>
          <w:p w:rsidR="00562AED" w:rsidRPr="00090D9B" w:rsidRDefault="00562AED" w:rsidP="00562AED">
            <w:pPr>
              <w:ind w:right="-180"/>
              <w:jc w:val="center"/>
              <w:rPr>
                <w:rFonts w:cs="Arial"/>
                <w:b/>
                <w:lang w:val="sr-Latn-CS" w:eastAsia="sr-Latn-CS"/>
              </w:rPr>
            </w:pPr>
            <w:r w:rsidRPr="00090D9B">
              <w:rPr>
                <w:rFonts w:cs="Arial"/>
                <w:b/>
                <w:lang w:val="sr-Latn-CS" w:eastAsia="sr-Latn-CS"/>
              </w:rPr>
              <w:t xml:space="preserve">4.2  ДОДАТНИ УСЛОВИ </w:t>
            </w:r>
          </w:p>
          <w:p w:rsidR="00175774" w:rsidRPr="00090D9B" w:rsidRDefault="00562AED" w:rsidP="00090D9B">
            <w:pPr>
              <w:snapToGrid w:val="0"/>
              <w:jc w:val="center"/>
              <w:rPr>
                <w:rFonts w:cs="Arial"/>
                <w:b/>
                <w:color w:val="00B0F0"/>
                <w:lang w:val="sr-Latn-CS" w:eastAsia="sr-Latn-CS"/>
              </w:rPr>
            </w:pPr>
            <w:r w:rsidRPr="00090D9B">
              <w:rPr>
                <w:rFonts w:cs="Arial"/>
                <w:b/>
                <w:lang w:val="sr-Latn-CS" w:eastAsia="sr-Latn-CS"/>
              </w:rPr>
              <w:t>ЗА УЧЕШЋЕ У ПОСТУПКУ ЈАВНЕ НАБАВКЕ ИЗ ЧЛАНА 76. ЗАКОНА</w:t>
            </w:r>
          </w:p>
        </w:tc>
      </w:tr>
      <w:tr w:rsidR="00175774" w:rsidRPr="00E47C2E" w:rsidTr="009B1C57">
        <w:trPr>
          <w:trHeight w:val="1160"/>
          <w:jc w:val="center"/>
        </w:trPr>
        <w:tc>
          <w:tcPr>
            <w:tcW w:w="421" w:type="dxa"/>
            <w:vAlign w:val="center"/>
          </w:tcPr>
          <w:p w:rsidR="00175774" w:rsidRPr="00E47C2E" w:rsidRDefault="008A45AB" w:rsidP="003A4822">
            <w:pPr>
              <w:jc w:val="center"/>
              <w:rPr>
                <w:rFonts w:cs="Arial"/>
                <w:color w:val="00B0F0"/>
              </w:rPr>
            </w:pPr>
            <w:r w:rsidRPr="003924EB">
              <w:rPr>
                <w:rFonts w:cs="Arial"/>
                <w:lang w:val="sr-Cyrl-RS"/>
              </w:rPr>
              <w:t>6</w:t>
            </w:r>
            <w:r w:rsidR="00175774" w:rsidRPr="003924EB">
              <w:rPr>
                <w:rFonts w:cs="Arial"/>
              </w:rPr>
              <w:t>.</w:t>
            </w:r>
          </w:p>
        </w:tc>
        <w:tc>
          <w:tcPr>
            <w:tcW w:w="8738" w:type="dxa"/>
          </w:tcPr>
          <w:p w:rsidR="00926B08" w:rsidRDefault="00926B08" w:rsidP="00926B08">
            <w:pPr>
              <w:autoSpaceDE w:val="0"/>
              <w:autoSpaceDN w:val="0"/>
              <w:adjustRightInd w:val="0"/>
              <w:rPr>
                <w:rFonts w:cs="Arial"/>
                <w:lang w:val="sr-Latn-CS" w:eastAsia="sr-Latn-CS"/>
              </w:rPr>
            </w:pPr>
            <w:r w:rsidRPr="008A45AB">
              <w:rPr>
                <w:rFonts w:cs="Arial"/>
                <w:lang w:val="sr-Latn-CS" w:eastAsia="sr-Latn-CS"/>
              </w:rPr>
              <w:t xml:space="preserve">Пословни капацитет </w:t>
            </w:r>
          </w:p>
          <w:p w:rsidR="008A45AB" w:rsidRDefault="008A45AB" w:rsidP="00926B08">
            <w:pPr>
              <w:autoSpaceDE w:val="0"/>
              <w:autoSpaceDN w:val="0"/>
              <w:adjustRightInd w:val="0"/>
              <w:rPr>
                <w:rFonts w:cs="Arial"/>
                <w:lang w:val="sr-Cyrl-RS" w:eastAsia="sr-Latn-CS"/>
              </w:rPr>
            </w:pPr>
            <w:r>
              <w:rPr>
                <w:rFonts w:cs="Arial"/>
                <w:lang w:val="sr-Cyrl-RS" w:eastAsia="sr-Latn-CS"/>
              </w:rPr>
              <w:t xml:space="preserve">Партија 1 </w:t>
            </w:r>
          </w:p>
          <w:p w:rsidR="00F521D5" w:rsidRPr="00065E3D" w:rsidRDefault="00F521D5" w:rsidP="00F521D5">
            <w:pPr>
              <w:autoSpaceDE w:val="0"/>
              <w:autoSpaceDN w:val="0"/>
              <w:adjustRightInd w:val="0"/>
              <w:rPr>
                <w:rFonts w:cs="Arial"/>
                <w:b/>
                <w:u w:val="single"/>
                <w:lang w:val="sr-Latn-CS" w:eastAsia="sr-Latn-CS"/>
              </w:rPr>
            </w:pPr>
            <w:r w:rsidRPr="00065E3D">
              <w:rPr>
                <w:rFonts w:cs="Arial"/>
                <w:b/>
                <w:u w:val="single"/>
                <w:lang w:val="sr-Latn-CS" w:eastAsia="sr-Latn-CS"/>
              </w:rPr>
              <w:t>Услов:</w:t>
            </w:r>
          </w:p>
          <w:p w:rsidR="003924EB" w:rsidRDefault="00926B08" w:rsidP="003924EB">
            <w:pPr>
              <w:autoSpaceDE w:val="0"/>
              <w:autoSpaceDN w:val="0"/>
              <w:adjustRightInd w:val="0"/>
              <w:spacing w:before="0"/>
              <w:rPr>
                <w:rFonts w:cs="Arial"/>
                <w:lang w:val="sr-Latn-CS" w:eastAsia="sr-Latn-CS"/>
              </w:rPr>
            </w:pPr>
            <w:r w:rsidRPr="008A45AB">
              <w:rPr>
                <w:rFonts w:cs="Arial"/>
                <w:lang w:val="sr-Latn-CS" w:eastAsia="sr-Latn-CS"/>
              </w:rPr>
              <w:t xml:space="preserve">Понуђач располаже </w:t>
            </w:r>
            <w:r w:rsidR="008A45AB" w:rsidRPr="008A45AB">
              <w:rPr>
                <w:rFonts w:cs="Arial"/>
                <w:lang w:val="sr-Cyrl-RS" w:eastAsia="sr-Latn-CS"/>
              </w:rPr>
              <w:t>минималним</w:t>
            </w:r>
            <w:r w:rsidRPr="008A45AB">
              <w:rPr>
                <w:rFonts w:cs="Arial"/>
                <w:lang w:val="sr-Latn-CS" w:eastAsia="sr-Latn-CS"/>
              </w:rPr>
              <w:t xml:space="preserve"> </w:t>
            </w:r>
            <w:r w:rsidRPr="008A45AB">
              <w:rPr>
                <w:rFonts w:cs="Arial"/>
                <w:b/>
                <w:lang w:val="sr-Latn-CS" w:eastAsia="sr-Latn-CS"/>
              </w:rPr>
              <w:t>пословним капацитетом</w:t>
            </w:r>
            <w:r w:rsidRPr="008A45AB">
              <w:rPr>
                <w:rFonts w:cs="Arial"/>
                <w:lang w:val="sr-Latn-CS" w:eastAsia="sr-Latn-CS"/>
              </w:rPr>
              <w:t xml:space="preserve"> ако:</w:t>
            </w:r>
          </w:p>
          <w:p w:rsidR="008A45AB" w:rsidRPr="00813A5A" w:rsidRDefault="00926B08" w:rsidP="003924EB">
            <w:pPr>
              <w:autoSpaceDE w:val="0"/>
              <w:autoSpaceDN w:val="0"/>
              <w:adjustRightInd w:val="0"/>
              <w:spacing w:before="0"/>
              <w:rPr>
                <w:rFonts w:cs="Arial"/>
                <w:lang w:val="sr-Latn-CS" w:eastAsia="sr-Latn-CS"/>
              </w:rPr>
            </w:pPr>
            <w:r w:rsidRPr="008A45AB">
              <w:rPr>
                <w:rFonts w:cs="Arial"/>
                <w:lang w:val="sr-Latn-CS" w:eastAsia="sr-Latn-CS"/>
              </w:rPr>
              <w:t>-</w:t>
            </w:r>
            <w:r w:rsidR="003924EB">
              <w:rPr>
                <w:rFonts w:cs="Arial"/>
                <w:lang w:val="sr-Cyrl-RS" w:eastAsia="sr-Latn-CS"/>
              </w:rPr>
              <w:t xml:space="preserve"> </w:t>
            </w:r>
            <w:r w:rsidRPr="008A45AB">
              <w:rPr>
                <w:rFonts w:cs="Arial"/>
                <w:lang w:val="sr-Cyrl-RS" w:eastAsia="sr-Latn-CS"/>
              </w:rPr>
              <w:t xml:space="preserve">је у претходне три </w:t>
            </w:r>
            <w:r w:rsidR="008A45AB" w:rsidRPr="008A45AB">
              <w:rPr>
                <w:rFonts w:cs="Arial"/>
                <w:lang w:val="sr-Cyrl-RS" w:eastAsia="sr-Latn-CS"/>
              </w:rPr>
              <w:t xml:space="preserve">године (2015,2016,2017) успешно реализовао набавке, које обухватају контролу овешења пароводних линија свеже, међупрегрејане и хладне међупрегрејане  паре на термоелектранама које као погонско гориво </w:t>
            </w:r>
            <w:r w:rsidR="008A45AB" w:rsidRPr="008A45AB">
              <w:rPr>
                <w:rFonts w:cs="Arial"/>
                <w:lang w:val="sr-Cyrl-RS" w:eastAsia="sr-Latn-CS"/>
              </w:rPr>
              <w:lastRenderedPageBreak/>
              <w:t>користе лигнит и имају снагу већу од  100 MW</w:t>
            </w:r>
            <w:r w:rsidR="008A45AB">
              <w:rPr>
                <w:rFonts w:cs="Arial"/>
                <w:lang w:val="sr-Cyrl-RS" w:eastAsia="sr-Latn-CS"/>
              </w:rPr>
              <w:t xml:space="preserve">, </w:t>
            </w:r>
            <w:r w:rsidR="008A45AB" w:rsidRPr="00813A5A">
              <w:rPr>
                <w:rFonts w:cs="Arial"/>
                <w:lang w:val="sr-Cyrl-RS"/>
              </w:rPr>
              <w:t>у уговореном року, обиму и квалитету, и да у гарантном року, до дана издавања</w:t>
            </w:r>
            <w:r w:rsidR="008A45AB" w:rsidRPr="00813A5A">
              <w:rPr>
                <w:rFonts w:cs="Arial"/>
                <w:lang w:val="sr-Latn-CS" w:eastAsia="sr-Latn-CS"/>
              </w:rPr>
              <w:t xml:space="preserve"> потврде о референтним набавкама, није било рекламација на исте.</w:t>
            </w:r>
          </w:p>
          <w:p w:rsidR="00926B08" w:rsidRPr="008A45AB" w:rsidRDefault="00926B08" w:rsidP="00B358E4">
            <w:pPr>
              <w:pStyle w:val="ListParagraph"/>
              <w:numPr>
                <w:ilvl w:val="0"/>
                <w:numId w:val="24"/>
              </w:numPr>
              <w:autoSpaceDE w:val="0"/>
              <w:autoSpaceDN w:val="0"/>
              <w:adjustRightInd w:val="0"/>
              <w:spacing w:before="0" w:after="0" w:line="240" w:lineRule="auto"/>
              <w:ind w:left="-108" w:firstLine="0"/>
              <w:rPr>
                <w:rFonts w:ascii="Arial" w:eastAsia="Times New Roman" w:hAnsi="Arial" w:cs="Arial"/>
                <w:lang w:val="sr-Cyrl-RS" w:eastAsia="sr-Latn-CS"/>
              </w:rPr>
            </w:pPr>
            <w:r w:rsidRPr="008A45AB">
              <w:rPr>
                <w:rFonts w:ascii="Arial" w:eastAsia="Times New Roman" w:hAnsi="Arial" w:cs="Arial"/>
                <w:lang w:val="sr-Cyrl-RS" w:eastAsia="sr-Latn-CS"/>
              </w:rPr>
              <w:t xml:space="preserve">има уведен систем управљања квалитетом у складу са захтевима стандарда  </w:t>
            </w:r>
            <w:r w:rsidR="008A45AB" w:rsidRPr="008A45AB">
              <w:rPr>
                <w:rFonts w:ascii="Arial" w:eastAsia="Times New Roman" w:hAnsi="Arial" w:cs="Arial"/>
                <w:lang w:val="sr-Cyrl-RS" w:eastAsia="sr-Latn-CS"/>
              </w:rPr>
              <w:t>ISO 9001, ISO 14001, OHSAS 18001</w:t>
            </w:r>
          </w:p>
          <w:p w:rsidR="00926B08" w:rsidRPr="008A45AB" w:rsidRDefault="00926B08" w:rsidP="00926B08">
            <w:pPr>
              <w:autoSpaceDE w:val="0"/>
              <w:autoSpaceDN w:val="0"/>
              <w:adjustRightInd w:val="0"/>
              <w:rPr>
                <w:rFonts w:cs="Arial"/>
                <w:b/>
                <w:u w:val="single"/>
                <w:lang w:val="sr-Latn-CS" w:eastAsia="sr-Latn-CS"/>
              </w:rPr>
            </w:pPr>
            <w:r w:rsidRPr="008A45AB">
              <w:rPr>
                <w:rFonts w:cs="Arial"/>
                <w:b/>
                <w:u w:val="single"/>
                <w:lang w:val="sr-Latn-CS" w:eastAsia="sr-Latn-CS"/>
              </w:rPr>
              <w:t xml:space="preserve">Доказ: </w:t>
            </w:r>
          </w:p>
          <w:p w:rsidR="00926B08" w:rsidRPr="008A45AB" w:rsidRDefault="00926B08" w:rsidP="00E43226">
            <w:pPr>
              <w:autoSpaceDE w:val="0"/>
              <w:autoSpaceDN w:val="0"/>
              <w:adjustRightInd w:val="0"/>
              <w:spacing w:before="0"/>
              <w:ind w:left="151" w:hanging="92"/>
              <w:rPr>
                <w:rFonts w:cs="Arial"/>
                <w:lang w:val="sr-Latn-CS" w:eastAsia="sr-Latn-CS"/>
              </w:rPr>
            </w:pPr>
            <w:r w:rsidRPr="008A45AB">
              <w:rPr>
                <w:rFonts w:cs="Arial"/>
                <w:lang w:val="sr-Latn-CS" w:eastAsia="sr-Latn-CS"/>
              </w:rPr>
              <w:t xml:space="preserve">- </w:t>
            </w:r>
            <w:r w:rsidR="003924EB" w:rsidRPr="003924EB">
              <w:rPr>
                <w:rFonts w:cs="Arial"/>
                <w:lang w:val="sr-Latn-CS" w:eastAsia="sr-Latn-CS"/>
              </w:rPr>
              <w:t xml:space="preserve">Попуњен, потписан и оверен образац Списак извршених услуга - стручне референце (образац бр. 6.)  </w:t>
            </w:r>
          </w:p>
          <w:p w:rsidR="00926B08" w:rsidRPr="008A45AB" w:rsidRDefault="00926B08" w:rsidP="00926B08">
            <w:pPr>
              <w:autoSpaceDE w:val="0"/>
              <w:autoSpaceDN w:val="0"/>
              <w:adjustRightInd w:val="0"/>
              <w:spacing w:before="0"/>
              <w:ind w:left="279" w:hanging="220"/>
              <w:rPr>
                <w:rFonts w:cs="Arial"/>
                <w:lang w:val="sr-Latn-CS" w:eastAsia="sr-Latn-CS"/>
              </w:rPr>
            </w:pPr>
            <w:r w:rsidRPr="008A45AB">
              <w:rPr>
                <w:rFonts w:cs="Arial"/>
                <w:lang w:val="sr-Latn-CS" w:eastAsia="sr-Latn-CS"/>
              </w:rPr>
              <w:t>-</w:t>
            </w:r>
            <w:r w:rsidR="00523BDC">
              <w:rPr>
                <w:rFonts w:cs="Arial"/>
                <w:lang w:val="sr-Cyrl-RS" w:eastAsia="sr-Latn-CS"/>
              </w:rPr>
              <w:t xml:space="preserve"> </w:t>
            </w:r>
            <w:r w:rsidRPr="008A45AB">
              <w:rPr>
                <w:rFonts w:cs="Arial"/>
                <w:lang w:val="sr-Latn-CS" w:eastAsia="sr-Latn-CS"/>
              </w:rPr>
              <w:t>Потписане и оверене потврде купаца</w:t>
            </w:r>
            <w:r w:rsidR="003924EB">
              <w:rPr>
                <w:rFonts w:cs="Arial"/>
                <w:lang w:val="sr-Cyrl-RS" w:eastAsia="sr-Latn-CS"/>
              </w:rPr>
              <w:t xml:space="preserve"> </w:t>
            </w:r>
            <w:r w:rsidR="003924EB">
              <w:rPr>
                <w:rFonts w:cs="Arial"/>
                <w:lang w:val="sr-Latn-CS" w:eastAsia="sr-Latn-CS"/>
              </w:rPr>
              <w:t>(образац бр. 7</w:t>
            </w:r>
            <w:r w:rsidR="003924EB" w:rsidRPr="003924EB">
              <w:rPr>
                <w:rFonts w:cs="Arial"/>
                <w:lang w:val="sr-Latn-CS" w:eastAsia="sr-Latn-CS"/>
              </w:rPr>
              <w:t xml:space="preserve">)  </w:t>
            </w:r>
          </w:p>
          <w:p w:rsidR="00926B08" w:rsidRDefault="00926B08" w:rsidP="00926B08">
            <w:pPr>
              <w:autoSpaceDE w:val="0"/>
              <w:autoSpaceDN w:val="0"/>
              <w:adjustRightInd w:val="0"/>
              <w:spacing w:before="0"/>
              <w:ind w:left="279" w:hanging="220"/>
              <w:rPr>
                <w:rFonts w:cs="Arial"/>
                <w:lang w:val="sr-Cyrl-RS" w:eastAsia="sr-Latn-CS"/>
              </w:rPr>
            </w:pPr>
            <w:r w:rsidRPr="008A45AB">
              <w:rPr>
                <w:rFonts w:cs="Arial"/>
                <w:lang w:val="sr-Latn-CS" w:eastAsia="sr-Latn-CS"/>
              </w:rPr>
              <w:t>- Копиј</w:t>
            </w:r>
            <w:r w:rsidR="003924EB">
              <w:rPr>
                <w:rFonts w:cs="Arial"/>
                <w:lang w:val="sr-Cyrl-RS" w:eastAsia="sr-Latn-CS"/>
              </w:rPr>
              <w:t>е</w:t>
            </w:r>
            <w:r w:rsidRPr="008A45AB">
              <w:rPr>
                <w:rFonts w:cs="Arial"/>
                <w:lang w:val="sr-Latn-CS" w:eastAsia="sr-Latn-CS"/>
              </w:rPr>
              <w:t xml:space="preserve"> важећ</w:t>
            </w:r>
            <w:r w:rsidR="003924EB">
              <w:rPr>
                <w:rFonts w:cs="Arial"/>
                <w:lang w:val="sr-Cyrl-RS" w:eastAsia="sr-Latn-CS"/>
              </w:rPr>
              <w:t>их</w:t>
            </w:r>
            <w:r w:rsidRPr="008A45AB">
              <w:rPr>
                <w:rFonts w:cs="Arial"/>
                <w:lang w:val="sr-Latn-CS" w:eastAsia="sr-Latn-CS"/>
              </w:rPr>
              <w:t xml:space="preserve"> сертификата  </w:t>
            </w:r>
            <w:r w:rsidR="003924EB" w:rsidRPr="008A45AB">
              <w:rPr>
                <w:rFonts w:cs="Arial"/>
                <w:lang w:val="sr-Cyrl-RS" w:eastAsia="sr-Latn-CS"/>
              </w:rPr>
              <w:t>ISO 9001, ISO 14001, OHSAS 18001</w:t>
            </w:r>
          </w:p>
          <w:p w:rsidR="00A06673" w:rsidRDefault="00A06673" w:rsidP="00A06673">
            <w:pPr>
              <w:autoSpaceDE w:val="0"/>
              <w:autoSpaceDN w:val="0"/>
              <w:adjustRightInd w:val="0"/>
              <w:rPr>
                <w:rFonts w:cs="Arial"/>
                <w:lang w:val="sr-Latn-RS" w:eastAsia="sr-Latn-CS"/>
              </w:rPr>
            </w:pPr>
            <w:r>
              <w:rPr>
                <w:rFonts w:cs="Arial"/>
                <w:lang w:val="sr-Cyrl-RS" w:eastAsia="sr-Latn-CS"/>
              </w:rPr>
              <w:t xml:space="preserve">Партија </w:t>
            </w:r>
            <w:r>
              <w:rPr>
                <w:rFonts w:cs="Arial"/>
                <w:lang w:val="sr-Latn-RS" w:eastAsia="sr-Latn-CS"/>
              </w:rPr>
              <w:t>2</w:t>
            </w:r>
          </w:p>
          <w:p w:rsidR="00F521D5" w:rsidRPr="00065E3D" w:rsidRDefault="00F521D5" w:rsidP="00F521D5">
            <w:pPr>
              <w:autoSpaceDE w:val="0"/>
              <w:autoSpaceDN w:val="0"/>
              <w:adjustRightInd w:val="0"/>
              <w:rPr>
                <w:rFonts w:cs="Arial"/>
                <w:b/>
                <w:u w:val="single"/>
                <w:lang w:val="sr-Latn-CS" w:eastAsia="sr-Latn-CS"/>
              </w:rPr>
            </w:pPr>
            <w:r w:rsidRPr="00065E3D">
              <w:rPr>
                <w:rFonts w:cs="Arial"/>
                <w:b/>
                <w:u w:val="single"/>
                <w:lang w:val="sr-Latn-CS" w:eastAsia="sr-Latn-CS"/>
              </w:rPr>
              <w:t>Услов:</w:t>
            </w:r>
          </w:p>
          <w:p w:rsidR="00E43226" w:rsidRPr="00C74115" w:rsidRDefault="00E43226" w:rsidP="00E43226">
            <w:pPr>
              <w:autoSpaceDE w:val="0"/>
              <w:autoSpaceDN w:val="0"/>
              <w:adjustRightInd w:val="0"/>
              <w:spacing w:before="0"/>
              <w:rPr>
                <w:rFonts w:cs="Arial"/>
                <w:lang w:val="sr-Latn-CS" w:eastAsia="sr-Latn-CS"/>
              </w:rPr>
            </w:pPr>
            <w:r w:rsidRPr="00C74115">
              <w:rPr>
                <w:rFonts w:cs="Arial"/>
                <w:lang w:val="sr-Latn-CS" w:eastAsia="sr-Latn-CS"/>
              </w:rPr>
              <w:t xml:space="preserve">Понуђач располаже </w:t>
            </w:r>
            <w:r w:rsidRPr="00C74115">
              <w:rPr>
                <w:rFonts w:cs="Arial"/>
                <w:lang w:val="sr-Cyrl-RS" w:eastAsia="sr-Latn-CS"/>
              </w:rPr>
              <w:t>минималним</w:t>
            </w:r>
            <w:r w:rsidRPr="00C74115">
              <w:rPr>
                <w:rFonts w:cs="Arial"/>
                <w:lang w:val="sr-Latn-CS" w:eastAsia="sr-Latn-CS"/>
              </w:rPr>
              <w:t xml:space="preserve"> </w:t>
            </w:r>
            <w:r w:rsidRPr="00C74115">
              <w:rPr>
                <w:rFonts w:cs="Arial"/>
                <w:b/>
                <w:lang w:val="sr-Latn-CS" w:eastAsia="sr-Latn-CS"/>
              </w:rPr>
              <w:t>пословним капацитетом</w:t>
            </w:r>
            <w:r w:rsidRPr="00C74115">
              <w:rPr>
                <w:rFonts w:cs="Arial"/>
                <w:lang w:val="sr-Latn-CS" w:eastAsia="sr-Latn-CS"/>
              </w:rPr>
              <w:t xml:space="preserve"> ако:</w:t>
            </w:r>
          </w:p>
          <w:p w:rsidR="00E43226" w:rsidRPr="00813A5A" w:rsidRDefault="00E43226" w:rsidP="00E43226">
            <w:pPr>
              <w:autoSpaceDE w:val="0"/>
              <w:autoSpaceDN w:val="0"/>
              <w:adjustRightInd w:val="0"/>
              <w:spacing w:before="0"/>
              <w:rPr>
                <w:rFonts w:cs="Arial"/>
                <w:lang w:val="sr-Latn-CS" w:eastAsia="sr-Latn-CS"/>
              </w:rPr>
            </w:pPr>
            <w:r w:rsidRPr="00C74115">
              <w:rPr>
                <w:rFonts w:cs="Arial"/>
                <w:lang w:val="sr-Latn-CS" w:eastAsia="sr-Latn-CS"/>
              </w:rPr>
              <w:t>-</w:t>
            </w:r>
            <w:r w:rsidRPr="00C74115">
              <w:rPr>
                <w:rFonts w:cs="Arial"/>
                <w:lang w:val="sr-Cyrl-RS" w:eastAsia="sr-Latn-CS"/>
              </w:rPr>
              <w:t xml:space="preserve"> је у претходне три године </w:t>
            </w:r>
            <w:r w:rsidRPr="00C74115">
              <w:rPr>
                <w:rFonts w:eastAsia="Calibri" w:cs="Arial"/>
                <w:lang w:val="sr-Cyrl-RS"/>
              </w:rPr>
              <w:t>рачунајући до објављивања позива за подношење понуда на Порталу јавних набавки</w:t>
            </w:r>
            <w:r w:rsidRPr="00C74115">
              <w:rPr>
                <w:rFonts w:eastAsia="Calibri" w:cs="Arial"/>
                <w:color w:val="000000"/>
                <w:lang w:val="sr-Cyrl-RS"/>
              </w:rPr>
              <w:t>,  понуђач</w:t>
            </w:r>
            <w:r w:rsidRPr="00C74115">
              <w:rPr>
                <w:rFonts w:eastAsia="Calibri" w:cs="Arial"/>
                <w:color w:val="000000"/>
                <w:lang w:val="sr-Cyrl-CS"/>
              </w:rPr>
              <w:t xml:space="preserve"> </w:t>
            </w:r>
            <w:r w:rsidRPr="00C74115">
              <w:rPr>
                <w:rFonts w:eastAsia="Calibri" w:cs="Arial"/>
                <w:b/>
                <w:color w:val="000000"/>
                <w:lang w:val="sr-Cyrl-RS"/>
              </w:rPr>
              <w:t>успешно реализовао минимум 2 (два) уговора,</w:t>
            </w:r>
            <w:r w:rsidRPr="00C74115">
              <w:rPr>
                <w:rFonts w:eastAsia="Calibri" w:cs="Arial"/>
                <w:color w:val="000000"/>
                <w:lang w:val="sr-Cyrl-RS"/>
              </w:rPr>
              <w:t xml:space="preserve"> који обухватају контролу овешења пароводних линија свеже, међупрегрејане и хладне међупрегрејане  паре на термоелектранама које као погонско гориво користе лигнит и имају снагу већу од  </w:t>
            </w:r>
            <w:r w:rsidRPr="00C74115">
              <w:rPr>
                <w:rFonts w:eastAsia="Calibri" w:cs="Arial"/>
                <w:lang w:val="sr-Cyrl-RS"/>
              </w:rPr>
              <w:t xml:space="preserve">200 </w:t>
            </w:r>
            <w:r w:rsidRPr="00C74115">
              <w:rPr>
                <w:rFonts w:eastAsia="Calibri" w:cs="Arial"/>
              </w:rPr>
              <w:t>MW</w:t>
            </w:r>
            <w:r w:rsidRPr="00C74115">
              <w:rPr>
                <w:rFonts w:eastAsia="Calibri" w:cs="Arial"/>
                <w:lang w:val="sr-Cyrl-RS"/>
              </w:rPr>
              <w:t>,</w:t>
            </w:r>
            <w:r w:rsidRPr="00C74115">
              <w:rPr>
                <w:rFonts w:eastAsia="Calibri" w:cs="Arial"/>
                <w:lang w:val="sr-Latn-RS"/>
              </w:rPr>
              <w:t xml:space="preserve"> </w:t>
            </w:r>
            <w:r w:rsidRPr="00C74115">
              <w:rPr>
                <w:rFonts w:cs="Arial"/>
                <w:lang w:val="sr-Cyrl-RS"/>
              </w:rPr>
              <w:t>у уговореном року, обиму и квалитету, и да у гарантном року, до дана издавања</w:t>
            </w:r>
            <w:r w:rsidRPr="00C74115">
              <w:rPr>
                <w:rFonts w:cs="Arial"/>
                <w:lang w:val="sr-Latn-CS" w:eastAsia="sr-Latn-CS"/>
              </w:rPr>
              <w:t xml:space="preserve"> потврде о референтним</w:t>
            </w:r>
            <w:r w:rsidRPr="00813A5A">
              <w:rPr>
                <w:rFonts w:cs="Arial"/>
                <w:lang w:val="sr-Latn-CS" w:eastAsia="sr-Latn-CS"/>
              </w:rPr>
              <w:t xml:space="preserve"> набавкама, није било рекламација на исте.</w:t>
            </w:r>
          </w:p>
          <w:p w:rsidR="00E43226" w:rsidRPr="008A45AB" w:rsidRDefault="00E43226" w:rsidP="00B358E4">
            <w:pPr>
              <w:pStyle w:val="ListParagraph"/>
              <w:numPr>
                <w:ilvl w:val="0"/>
                <w:numId w:val="24"/>
              </w:numPr>
              <w:autoSpaceDE w:val="0"/>
              <w:autoSpaceDN w:val="0"/>
              <w:adjustRightInd w:val="0"/>
              <w:spacing w:before="0" w:after="0" w:line="240" w:lineRule="auto"/>
              <w:ind w:left="-108" w:firstLine="0"/>
              <w:rPr>
                <w:rFonts w:ascii="Arial" w:eastAsia="Times New Roman" w:hAnsi="Arial" w:cs="Arial"/>
                <w:lang w:val="sr-Cyrl-RS" w:eastAsia="sr-Latn-CS"/>
              </w:rPr>
            </w:pPr>
            <w:r w:rsidRPr="008A45AB">
              <w:rPr>
                <w:rFonts w:ascii="Arial" w:eastAsia="Times New Roman" w:hAnsi="Arial" w:cs="Arial"/>
                <w:lang w:val="sr-Cyrl-RS" w:eastAsia="sr-Latn-CS"/>
              </w:rPr>
              <w:t xml:space="preserve">има уведен систем управљања квалитетом у складу са захтевима стандарда  </w:t>
            </w:r>
            <w:r w:rsidR="00A20530" w:rsidRPr="00F85027">
              <w:rPr>
                <w:rFonts w:ascii="Arial" w:hAnsi="Arial" w:cs="Arial"/>
                <w:color w:val="000000"/>
                <w:lang w:val="sr-Cyrl-RS"/>
              </w:rPr>
              <w:t>:</w:t>
            </w:r>
            <w:r w:rsidR="00A20530" w:rsidRPr="00F85027">
              <w:rPr>
                <w:rFonts w:ascii="Arial" w:hAnsi="Arial" w:cs="Arial"/>
                <w:color w:val="000000"/>
              </w:rPr>
              <w:t xml:space="preserve"> ISO 9001</w:t>
            </w:r>
            <w:r w:rsidR="00A20530" w:rsidRPr="00F85027">
              <w:rPr>
                <w:rFonts w:ascii="Arial" w:hAnsi="Arial" w:cs="Arial"/>
                <w:color w:val="000000"/>
                <w:lang w:val="sr-Cyrl-RS"/>
              </w:rPr>
              <w:t xml:space="preserve">, </w:t>
            </w:r>
            <w:r w:rsidR="00A20530" w:rsidRPr="00F85027">
              <w:rPr>
                <w:rFonts w:ascii="Arial" w:hAnsi="Arial" w:cs="Arial"/>
                <w:color w:val="000000"/>
                <w:lang w:val="sr-Latn-RS"/>
              </w:rPr>
              <w:t>ISO 14001, OHSAS 18001</w:t>
            </w:r>
          </w:p>
          <w:p w:rsidR="00E43226" w:rsidRPr="008A45AB" w:rsidRDefault="00E43226" w:rsidP="00E43226">
            <w:pPr>
              <w:autoSpaceDE w:val="0"/>
              <w:autoSpaceDN w:val="0"/>
              <w:adjustRightInd w:val="0"/>
              <w:rPr>
                <w:rFonts w:cs="Arial"/>
                <w:b/>
                <w:u w:val="single"/>
                <w:lang w:val="sr-Latn-CS" w:eastAsia="sr-Latn-CS"/>
              </w:rPr>
            </w:pPr>
            <w:r w:rsidRPr="008A45AB">
              <w:rPr>
                <w:rFonts w:cs="Arial"/>
                <w:b/>
                <w:u w:val="single"/>
                <w:lang w:val="sr-Latn-CS" w:eastAsia="sr-Latn-CS"/>
              </w:rPr>
              <w:t xml:space="preserve">Доказ: </w:t>
            </w:r>
          </w:p>
          <w:p w:rsidR="00E43226" w:rsidRPr="008A45AB" w:rsidRDefault="00E43226" w:rsidP="00E43226">
            <w:pPr>
              <w:autoSpaceDE w:val="0"/>
              <w:autoSpaceDN w:val="0"/>
              <w:adjustRightInd w:val="0"/>
              <w:spacing w:before="0"/>
              <w:ind w:left="151" w:hanging="92"/>
              <w:rPr>
                <w:rFonts w:cs="Arial"/>
                <w:lang w:val="sr-Latn-CS" w:eastAsia="sr-Latn-CS"/>
              </w:rPr>
            </w:pPr>
            <w:r w:rsidRPr="008A45AB">
              <w:rPr>
                <w:rFonts w:cs="Arial"/>
                <w:lang w:val="sr-Latn-CS" w:eastAsia="sr-Latn-CS"/>
              </w:rPr>
              <w:t xml:space="preserve">- </w:t>
            </w:r>
            <w:r w:rsidRPr="003924EB">
              <w:rPr>
                <w:rFonts w:cs="Arial"/>
                <w:lang w:val="sr-Latn-CS" w:eastAsia="sr-Latn-CS"/>
              </w:rPr>
              <w:t xml:space="preserve">Попуњен, потписан и оверен образац Списак извршених услуга - стручне референце (образац бр. 6.)  </w:t>
            </w:r>
          </w:p>
          <w:p w:rsidR="00E43226" w:rsidRPr="008A45AB" w:rsidRDefault="00E43226" w:rsidP="00E43226">
            <w:pPr>
              <w:autoSpaceDE w:val="0"/>
              <w:autoSpaceDN w:val="0"/>
              <w:adjustRightInd w:val="0"/>
              <w:spacing w:before="0"/>
              <w:ind w:left="279" w:hanging="220"/>
              <w:rPr>
                <w:rFonts w:cs="Arial"/>
                <w:lang w:val="sr-Latn-CS" w:eastAsia="sr-Latn-CS"/>
              </w:rPr>
            </w:pPr>
            <w:r w:rsidRPr="008A45AB">
              <w:rPr>
                <w:rFonts w:cs="Arial"/>
                <w:lang w:val="sr-Latn-CS" w:eastAsia="sr-Latn-CS"/>
              </w:rPr>
              <w:t>-</w:t>
            </w:r>
            <w:r>
              <w:rPr>
                <w:rFonts w:cs="Arial"/>
                <w:lang w:val="sr-Cyrl-RS" w:eastAsia="sr-Latn-CS"/>
              </w:rPr>
              <w:t xml:space="preserve"> </w:t>
            </w:r>
            <w:r w:rsidRPr="008A45AB">
              <w:rPr>
                <w:rFonts w:cs="Arial"/>
                <w:lang w:val="sr-Latn-CS" w:eastAsia="sr-Latn-CS"/>
              </w:rPr>
              <w:t>Потписане и оверене потврде купаца</w:t>
            </w:r>
            <w:r>
              <w:rPr>
                <w:rFonts w:cs="Arial"/>
                <w:lang w:val="sr-Cyrl-RS" w:eastAsia="sr-Latn-CS"/>
              </w:rPr>
              <w:t xml:space="preserve"> </w:t>
            </w:r>
            <w:r>
              <w:rPr>
                <w:rFonts w:cs="Arial"/>
                <w:lang w:val="sr-Latn-CS" w:eastAsia="sr-Latn-CS"/>
              </w:rPr>
              <w:t>(образац бр. 7</w:t>
            </w:r>
            <w:r w:rsidRPr="003924EB">
              <w:rPr>
                <w:rFonts w:cs="Arial"/>
                <w:lang w:val="sr-Latn-CS" w:eastAsia="sr-Latn-CS"/>
              </w:rPr>
              <w:t xml:space="preserve">)  </w:t>
            </w:r>
          </w:p>
          <w:p w:rsidR="00E43226" w:rsidRDefault="00E43226" w:rsidP="00E43226">
            <w:pPr>
              <w:autoSpaceDE w:val="0"/>
              <w:autoSpaceDN w:val="0"/>
              <w:adjustRightInd w:val="0"/>
              <w:spacing w:before="0"/>
              <w:ind w:left="279" w:hanging="220"/>
              <w:rPr>
                <w:rFonts w:cs="Arial"/>
                <w:lang w:val="sr-Cyrl-RS" w:eastAsia="sr-Latn-CS"/>
              </w:rPr>
            </w:pPr>
            <w:r w:rsidRPr="008A45AB">
              <w:rPr>
                <w:rFonts w:cs="Arial"/>
                <w:lang w:val="sr-Latn-CS" w:eastAsia="sr-Latn-CS"/>
              </w:rPr>
              <w:t>- Копиј</w:t>
            </w:r>
            <w:r>
              <w:rPr>
                <w:rFonts w:cs="Arial"/>
                <w:lang w:val="sr-Cyrl-RS" w:eastAsia="sr-Latn-CS"/>
              </w:rPr>
              <w:t>е</w:t>
            </w:r>
            <w:r w:rsidRPr="008A45AB">
              <w:rPr>
                <w:rFonts w:cs="Arial"/>
                <w:lang w:val="sr-Latn-CS" w:eastAsia="sr-Latn-CS"/>
              </w:rPr>
              <w:t xml:space="preserve"> важећ</w:t>
            </w:r>
            <w:r>
              <w:rPr>
                <w:rFonts w:cs="Arial"/>
                <w:lang w:val="sr-Cyrl-RS" w:eastAsia="sr-Latn-CS"/>
              </w:rPr>
              <w:t>их</w:t>
            </w:r>
            <w:r w:rsidRPr="008A45AB">
              <w:rPr>
                <w:rFonts w:cs="Arial"/>
                <w:lang w:val="sr-Latn-CS" w:eastAsia="sr-Latn-CS"/>
              </w:rPr>
              <w:t xml:space="preserve"> сертификата</w:t>
            </w:r>
            <w:r w:rsidR="00A20530" w:rsidRPr="00F85027">
              <w:rPr>
                <w:rFonts w:eastAsia="Calibri" w:cs="Arial"/>
                <w:color w:val="000000"/>
                <w:lang w:val="sr-Cyrl-RS"/>
              </w:rPr>
              <w:t>:</w:t>
            </w:r>
            <w:r w:rsidR="00A20530" w:rsidRPr="00F85027">
              <w:rPr>
                <w:rFonts w:eastAsia="Calibri" w:cs="Arial"/>
                <w:color w:val="000000"/>
              </w:rPr>
              <w:t xml:space="preserve"> ISO 9001</w:t>
            </w:r>
            <w:r w:rsidR="00A20530" w:rsidRPr="00F85027">
              <w:rPr>
                <w:rFonts w:eastAsia="Calibri" w:cs="Arial"/>
                <w:color w:val="000000"/>
                <w:lang w:val="sr-Cyrl-RS"/>
              </w:rPr>
              <w:t xml:space="preserve">, </w:t>
            </w:r>
            <w:r w:rsidR="00A20530" w:rsidRPr="00F85027">
              <w:rPr>
                <w:rFonts w:eastAsia="Calibri" w:cs="Arial"/>
                <w:color w:val="000000"/>
                <w:lang w:val="sr-Latn-RS"/>
              </w:rPr>
              <w:t>ISO 14001, OHSAS 18001</w:t>
            </w:r>
          </w:p>
          <w:p w:rsidR="00A06673" w:rsidRDefault="00A06673" w:rsidP="00A06673">
            <w:pPr>
              <w:autoSpaceDE w:val="0"/>
              <w:autoSpaceDN w:val="0"/>
              <w:adjustRightInd w:val="0"/>
              <w:rPr>
                <w:rFonts w:cs="Arial"/>
                <w:lang w:val="sr-Cyrl-RS" w:eastAsia="sr-Latn-CS"/>
              </w:rPr>
            </w:pPr>
            <w:r>
              <w:rPr>
                <w:rFonts w:cs="Arial"/>
                <w:lang w:val="sr-Cyrl-RS" w:eastAsia="sr-Latn-CS"/>
              </w:rPr>
              <w:t xml:space="preserve">Партија </w:t>
            </w:r>
            <w:r>
              <w:rPr>
                <w:rFonts w:cs="Arial"/>
                <w:lang w:val="sr-Latn-RS" w:eastAsia="sr-Latn-CS"/>
              </w:rPr>
              <w:t>3</w:t>
            </w:r>
            <w:r>
              <w:rPr>
                <w:rFonts w:cs="Arial"/>
                <w:lang w:val="sr-Cyrl-RS" w:eastAsia="sr-Latn-CS"/>
              </w:rPr>
              <w:t xml:space="preserve"> </w:t>
            </w:r>
          </w:p>
          <w:p w:rsidR="00F521D5" w:rsidRPr="00065E3D" w:rsidRDefault="00F521D5" w:rsidP="00F521D5">
            <w:pPr>
              <w:autoSpaceDE w:val="0"/>
              <w:autoSpaceDN w:val="0"/>
              <w:adjustRightInd w:val="0"/>
              <w:rPr>
                <w:rFonts w:cs="Arial"/>
                <w:b/>
                <w:u w:val="single"/>
                <w:lang w:val="sr-Latn-CS" w:eastAsia="sr-Latn-CS"/>
              </w:rPr>
            </w:pPr>
            <w:r w:rsidRPr="00065E3D">
              <w:rPr>
                <w:rFonts w:cs="Arial"/>
                <w:b/>
                <w:u w:val="single"/>
                <w:lang w:val="sr-Latn-CS" w:eastAsia="sr-Latn-CS"/>
              </w:rPr>
              <w:t>Услов:</w:t>
            </w:r>
          </w:p>
          <w:p w:rsidR="00BC6412" w:rsidRDefault="00BC6412" w:rsidP="00BC6412">
            <w:pPr>
              <w:autoSpaceDE w:val="0"/>
              <w:autoSpaceDN w:val="0"/>
              <w:adjustRightInd w:val="0"/>
              <w:spacing w:before="0"/>
              <w:rPr>
                <w:rFonts w:cs="Arial"/>
                <w:lang w:val="sr-Latn-CS" w:eastAsia="sr-Latn-CS"/>
              </w:rPr>
            </w:pPr>
            <w:r w:rsidRPr="008A45AB">
              <w:rPr>
                <w:rFonts w:cs="Arial"/>
                <w:lang w:val="sr-Latn-CS" w:eastAsia="sr-Latn-CS"/>
              </w:rPr>
              <w:t xml:space="preserve">Понуђач располаже </w:t>
            </w:r>
            <w:r w:rsidRPr="008A45AB">
              <w:rPr>
                <w:rFonts w:cs="Arial"/>
                <w:lang w:val="sr-Cyrl-RS" w:eastAsia="sr-Latn-CS"/>
              </w:rPr>
              <w:t>минималним</w:t>
            </w:r>
            <w:r w:rsidRPr="008A45AB">
              <w:rPr>
                <w:rFonts w:cs="Arial"/>
                <w:lang w:val="sr-Latn-CS" w:eastAsia="sr-Latn-CS"/>
              </w:rPr>
              <w:t xml:space="preserve"> </w:t>
            </w:r>
            <w:r w:rsidRPr="008A45AB">
              <w:rPr>
                <w:rFonts w:cs="Arial"/>
                <w:b/>
                <w:lang w:val="sr-Latn-CS" w:eastAsia="sr-Latn-CS"/>
              </w:rPr>
              <w:t>пословним капацитетом</w:t>
            </w:r>
            <w:r w:rsidRPr="008A45AB">
              <w:rPr>
                <w:rFonts w:cs="Arial"/>
                <w:lang w:val="sr-Latn-CS" w:eastAsia="sr-Latn-CS"/>
              </w:rPr>
              <w:t xml:space="preserve"> ако:</w:t>
            </w:r>
          </w:p>
          <w:p w:rsidR="00065E3D" w:rsidRPr="00813A5A" w:rsidRDefault="00BC6412" w:rsidP="00065E3D">
            <w:pPr>
              <w:autoSpaceDE w:val="0"/>
              <w:autoSpaceDN w:val="0"/>
              <w:adjustRightInd w:val="0"/>
              <w:spacing w:before="0"/>
              <w:rPr>
                <w:rFonts w:cs="Arial"/>
                <w:lang w:val="sr-Latn-CS" w:eastAsia="sr-Latn-CS"/>
              </w:rPr>
            </w:pPr>
            <w:r w:rsidRPr="008A45AB">
              <w:rPr>
                <w:rFonts w:cs="Arial"/>
                <w:lang w:val="sr-Latn-CS" w:eastAsia="sr-Latn-CS"/>
              </w:rPr>
              <w:t>-</w:t>
            </w:r>
            <w:r>
              <w:rPr>
                <w:rFonts w:cs="Arial"/>
                <w:lang w:val="sr-Cyrl-RS" w:eastAsia="sr-Latn-CS"/>
              </w:rPr>
              <w:t xml:space="preserve"> </w:t>
            </w:r>
            <w:r w:rsidRPr="00BC6412">
              <w:rPr>
                <w:rFonts w:cs="Arial"/>
                <w:lang w:val="sr-Latn-CS" w:eastAsia="sr-Latn-CS"/>
              </w:rPr>
              <w:t>је у периоду 2016., 2017. и 2018.</w:t>
            </w:r>
            <w:r>
              <w:rPr>
                <w:rFonts w:cs="Arial"/>
                <w:lang w:val="sr-Cyrl-RS" w:eastAsia="sr-Latn-CS"/>
              </w:rPr>
              <w:t xml:space="preserve"> </w:t>
            </w:r>
            <w:r w:rsidRPr="00BC6412">
              <w:rPr>
                <w:rFonts w:cs="Arial"/>
                <w:lang w:val="sr-Latn-CS" w:eastAsia="sr-Latn-CS"/>
              </w:rPr>
              <w:t>год</w:t>
            </w:r>
            <w:r>
              <w:rPr>
                <w:rFonts w:cs="Arial"/>
                <w:lang w:val="sr-Cyrl-RS" w:eastAsia="sr-Latn-CS"/>
              </w:rPr>
              <w:t>ине</w:t>
            </w:r>
            <w:r w:rsidRPr="00BC6412">
              <w:rPr>
                <w:rFonts w:cs="Arial"/>
                <w:lang w:val="sr-Latn-CS" w:eastAsia="sr-Latn-CS"/>
              </w:rPr>
              <w:t xml:space="preserve"> реализовао минимум 2 Уговора која се односе на контролу система овешења паровода као и других цевовода и техничку подршку за преподешавање овешења блокова термоелектрана 100 MW и веће снаге (на лигнит</w:t>
            </w:r>
            <w:r w:rsidR="00065E3D">
              <w:rPr>
                <w:rFonts w:cs="Arial"/>
                <w:lang w:val="sr-Cyrl-RS" w:eastAsia="sr-Latn-CS"/>
              </w:rPr>
              <w:t xml:space="preserve">), </w:t>
            </w:r>
            <w:r w:rsidR="00065E3D" w:rsidRPr="00813A5A">
              <w:rPr>
                <w:rFonts w:cs="Arial"/>
                <w:lang w:val="sr-Cyrl-RS"/>
              </w:rPr>
              <w:t>у уговореном року, обиму и квалитету, и да у гарантном року, до дана издавања</w:t>
            </w:r>
            <w:r w:rsidR="00065E3D" w:rsidRPr="00813A5A">
              <w:rPr>
                <w:rFonts w:cs="Arial"/>
                <w:lang w:val="sr-Latn-CS" w:eastAsia="sr-Latn-CS"/>
              </w:rPr>
              <w:t xml:space="preserve"> потврде о референтним набавкама, није било рекламација на исте.</w:t>
            </w:r>
          </w:p>
          <w:p w:rsidR="00065E3D" w:rsidRPr="008A45AB" w:rsidRDefault="00065E3D" w:rsidP="00065E3D">
            <w:pPr>
              <w:autoSpaceDE w:val="0"/>
              <w:autoSpaceDN w:val="0"/>
              <w:adjustRightInd w:val="0"/>
              <w:rPr>
                <w:rFonts w:cs="Arial"/>
                <w:b/>
                <w:u w:val="single"/>
                <w:lang w:val="sr-Latn-CS" w:eastAsia="sr-Latn-CS"/>
              </w:rPr>
            </w:pPr>
            <w:r w:rsidRPr="008A45AB">
              <w:rPr>
                <w:rFonts w:cs="Arial"/>
                <w:b/>
                <w:u w:val="single"/>
                <w:lang w:val="sr-Latn-CS" w:eastAsia="sr-Latn-CS"/>
              </w:rPr>
              <w:t xml:space="preserve">Доказ: </w:t>
            </w:r>
          </w:p>
          <w:p w:rsidR="00065E3D" w:rsidRPr="008A45AB" w:rsidRDefault="00065E3D" w:rsidP="00065E3D">
            <w:pPr>
              <w:autoSpaceDE w:val="0"/>
              <w:autoSpaceDN w:val="0"/>
              <w:adjustRightInd w:val="0"/>
              <w:spacing w:before="0"/>
              <w:ind w:left="151" w:hanging="92"/>
              <w:rPr>
                <w:rFonts w:cs="Arial"/>
                <w:lang w:val="sr-Latn-CS" w:eastAsia="sr-Latn-CS"/>
              </w:rPr>
            </w:pPr>
            <w:r w:rsidRPr="008A45AB">
              <w:rPr>
                <w:rFonts w:cs="Arial"/>
                <w:lang w:val="sr-Latn-CS" w:eastAsia="sr-Latn-CS"/>
              </w:rPr>
              <w:t xml:space="preserve">- </w:t>
            </w:r>
            <w:r w:rsidRPr="003924EB">
              <w:rPr>
                <w:rFonts w:cs="Arial"/>
                <w:lang w:val="sr-Latn-CS" w:eastAsia="sr-Latn-CS"/>
              </w:rPr>
              <w:t xml:space="preserve">Попуњен, потписан и оверен образац Списак извршених услуга - стручне референце (образац бр. 6.)  </w:t>
            </w:r>
          </w:p>
          <w:p w:rsidR="00065E3D" w:rsidRPr="008A45AB" w:rsidRDefault="00065E3D" w:rsidP="00065E3D">
            <w:pPr>
              <w:autoSpaceDE w:val="0"/>
              <w:autoSpaceDN w:val="0"/>
              <w:adjustRightInd w:val="0"/>
              <w:spacing w:before="0"/>
              <w:ind w:left="279" w:hanging="220"/>
              <w:rPr>
                <w:rFonts w:cs="Arial"/>
                <w:lang w:val="sr-Latn-CS" w:eastAsia="sr-Latn-CS"/>
              </w:rPr>
            </w:pPr>
            <w:r w:rsidRPr="008A45AB">
              <w:rPr>
                <w:rFonts w:cs="Arial"/>
                <w:lang w:val="sr-Latn-CS" w:eastAsia="sr-Latn-CS"/>
              </w:rPr>
              <w:t>-</w:t>
            </w:r>
            <w:r>
              <w:rPr>
                <w:rFonts w:cs="Arial"/>
                <w:lang w:val="sr-Cyrl-RS" w:eastAsia="sr-Latn-CS"/>
              </w:rPr>
              <w:t xml:space="preserve"> </w:t>
            </w:r>
            <w:r w:rsidRPr="008A45AB">
              <w:rPr>
                <w:rFonts w:cs="Arial"/>
                <w:lang w:val="sr-Latn-CS" w:eastAsia="sr-Latn-CS"/>
              </w:rPr>
              <w:t>Потписане и оверене потврде купаца</w:t>
            </w:r>
            <w:r>
              <w:rPr>
                <w:rFonts w:cs="Arial"/>
                <w:lang w:val="sr-Cyrl-RS" w:eastAsia="sr-Latn-CS"/>
              </w:rPr>
              <w:t xml:space="preserve"> </w:t>
            </w:r>
            <w:r>
              <w:rPr>
                <w:rFonts w:cs="Arial"/>
                <w:lang w:val="sr-Latn-CS" w:eastAsia="sr-Latn-CS"/>
              </w:rPr>
              <w:t>(образац бр. 7</w:t>
            </w:r>
            <w:r w:rsidRPr="003924EB">
              <w:rPr>
                <w:rFonts w:cs="Arial"/>
                <w:lang w:val="sr-Latn-CS" w:eastAsia="sr-Latn-CS"/>
              </w:rPr>
              <w:t xml:space="preserve">)  </w:t>
            </w:r>
          </w:p>
          <w:p w:rsidR="00926B08" w:rsidRPr="003924EB" w:rsidRDefault="00926B08" w:rsidP="00926B08">
            <w:pPr>
              <w:rPr>
                <w:rFonts w:cs="Arial"/>
                <w:b/>
                <w:u w:val="single"/>
                <w:lang w:val="sr-Latn-CS" w:eastAsia="sr-Latn-CS"/>
              </w:rPr>
            </w:pPr>
            <w:r w:rsidRPr="003924EB">
              <w:rPr>
                <w:rFonts w:cs="Arial"/>
                <w:b/>
                <w:u w:val="single"/>
                <w:lang w:val="sr-Latn-CS" w:eastAsia="sr-Latn-CS"/>
              </w:rPr>
              <w:t>Напомена:</w:t>
            </w:r>
          </w:p>
          <w:p w:rsidR="003924EB" w:rsidRPr="003924EB" w:rsidRDefault="003924EB" w:rsidP="00B358E4">
            <w:pPr>
              <w:numPr>
                <w:ilvl w:val="0"/>
                <w:numId w:val="23"/>
              </w:numPr>
              <w:snapToGrid w:val="0"/>
              <w:rPr>
                <w:rFonts w:cs="Arial"/>
                <w:lang w:val="sr-Latn-CS" w:eastAsia="sr-Latn-CS"/>
              </w:rPr>
            </w:pPr>
            <w:r w:rsidRPr="003924EB">
              <w:rPr>
                <w:rFonts w:cs="Arial"/>
                <w:lang w:val="sr-Latn-CS" w:eastAsia="sr-Latn-CS"/>
              </w:rPr>
              <w:t>У случају да понуду подноси група понуђача, доказ</w:t>
            </w:r>
            <w:r w:rsidRPr="003924EB">
              <w:rPr>
                <w:rFonts w:cs="Arial"/>
                <w:lang w:val="sr-Cyrl-RS" w:eastAsia="sr-Latn-CS"/>
              </w:rPr>
              <w:t>е</w:t>
            </w:r>
            <w:r w:rsidRPr="003924EB">
              <w:rPr>
                <w:rFonts w:cs="Arial"/>
                <w:lang w:val="sr-Latn-CS" w:eastAsia="sr-Latn-CS"/>
              </w:rPr>
              <w:t xml:space="preserve"> доставити за оног члана групе који испуњава тражени услов (довољно је да 1 члан групе достави </w:t>
            </w:r>
            <w:r w:rsidRPr="003924EB">
              <w:rPr>
                <w:rFonts w:cs="Arial"/>
                <w:lang w:val="sr-Cyrl-RS" w:eastAsia="sr-Latn-CS"/>
              </w:rPr>
              <w:t>доказе</w:t>
            </w:r>
            <w:r w:rsidRPr="003924EB">
              <w:rPr>
                <w:rFonts w:cs="Arial"/>
                <w:lang w:val="sr-Latn-CS" w:eastAsia="sr-Latn-CS"/>
              </w:rPr>
              <w:t xml:space="preserve">), а уколико више њих заједно испуњавају услов </w:t>
            </w:r>
            <w:r w:rsidRPr="003924EB">
              <w:rPr>
                <w:rFonts w:cs="Arial"/>
                <w:lang w:val="sr-Cyrl-RS" w:eastAsia="sr-Latn-CS"/>
              </w:rPr>
              <w:t>, наведене доказе</w:t>
            </w:r>
            <w:r w:rsidRPr="003924EB">
              <w:rPr>
                <w:rFonts w:cs="Arial"/>
                <w:lang w:val="sr-Latn-CS" w:eastAsia="sr-Latn-CS"/>
              </w:rPr>
              <w:t xml:space="preserve"> доставити за те чланове.</w:t>
            </w:r>
          </w:p>
          <w:p w:rsidR="00175774" w:rsidRPr="000B33FC" w:rsidRDefault="00926B08" w:rsidP="00B358E4">
            <w:pPr>
              <w:numPr>
                <w:ilvl w:val="0"/>
                <w:numId w:val="23"/>
              </w:numPr>
              <w:snapToGrid w:val="0"/>
              <w:rPr>
                <w:rFonts w:cs="Arial"/>
                <w:color w:val="00B0F0"/>
                <w:lang w:val="sr-Latn-CS" w:eastAsia="sr-Latn-CS"/>
              </w:rPr>
            </w:pPr>
            <w:r w:rsidRPr="003924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B33FC" w:rsidRPr="000B33FC" w:rsidRDefault="000B33FC" w:rsidP="000B33FC">
            <w:pPr>
              <w:snapToGrid w:val="0"/>
              <w:rPr>
                <w:rFonts w:cs="Arial"/>
                <w:b/>
                <w:u w:val="single"/>
                <w:lang w:val="sr-Cyrl-RS" w:eastAsia="sr-Latn-CS"/>
              </w:rPr>
            </w:pPr>
            <w:r w:rsidRPr="000B33FC">
              <w:rPr>
                <w:rFonts w:cs="Arial"/>
                <w:b/>
                <w:u w:val="single"/>
                <w:lang w:val="sr-Latn-CS" w:eastAsia="sr-Latn-CS"/>
              </w:rPr>
              <w:t>O</w:t>
            </w:r>
            <w:r w:rsidRPr="000B33FC">
              <w:rPr>
                <w:rFonts w:cs="Arial"/>
                <w:b/>
                <w:u w:val="single"/>
                <w:lang w:val="sr-Cyrl-RS" w:eastAsia="sr-Latn-CS"/>
              </w:rPr>
              <w:t>бразложење:</w:t>
            </w:r>
          </w:p>
          <w:p w:rsidR="000B33FC" w:rsidRPr="000B33FC" w:rsidRDefault="000B33FC" w:rsidP="000B33FC">
            <w:pPr>
              <w:pStyle w:val="ListParagraph"/>
              <w:numPr>
                <w:ilvl w:val="0"/>
                <w:numId w:val="47"/>
              </w:numPr>
              <w:spacing w:before="0" w:after="0"/>
              <w:jc w:val="left"/>
              <w:rPr>
                <w:rFonts w:ascii="Arial" w:eastAsia="Times New Roman" w:hAnsi="Arial" w:cs="Arial"/>
                <w:lang w:val="sr-Latn-CS" w:eastAsia="sr-Latn-CS"/>
              </w:rPr>
            </w:pPr>
            <w:r w:rsidRPr="000B33FC">
              <w:rPr>
                <w:rFonts w:ascii="Arial" w:eastAsia="Times New Roman" w:hAnsi="Arial" w:cs="Arial"/>
                <w:lang w:val="sr-Latn-CS" w:eastAsia="sr-Latn-CS"/>
              </w:rPr>
              <w:lastRenderedPageBreak/>
              <w:t>Поседовањем сертификата  ISO 9001, ISO 14001 и OHSAS 18001  доказује се способност понуђача да доследно испуњава захтеве корисника и да поседује организациону структуру, одговорност субјекта у организацији и ресурсе потребне за остварење постављених циљева у погледу квалитета пословања и пружања услуга,  примену безбедности и заштите на раду за своје запослене и запослене других извођача са којима се преплићу радови на истом објекту, као и заштиту животне средине и околине у складу са међународно признатим нормама.</w:t>
            </w:r>
          </w:p>
        </w:tc>
      </w:tr>
      <w:tr w:rsidR="00175774" w:rsidRPr="00E47C2E" w:rsidTr="009B1C57">
        <w:trPr>
          <w:jc w:val="center"/>
        </w:trPr>
        <w:tc>
          <w:tcPr>
            <w:tcW w:w="421" w:type="dxa"/>
            <w:vAlign w:val="center"/>
          </w:tcPr>
          <w:p w:rsidR="00175774" w:rsidRPr="00065E3D" w:rsidRDefault="003924EB" w:rsidP="003A4822">
            <w:pPr>
              <w:jc w:val="center"/>
              <w:rPr>
                <w:rFonts w:cs="Arial"/>
              </w:rPr>
            </w:pPr>
            <w:r w:rsidRPr="00065E3D">
              <w:rPr>
                <w:rFonts w:cs="Arial"/>
                <w:lang w:val="sr-Cyrl-RS"/>
              </w:rPr>
              <w:lastRenderedPageBreak/>
              <w:t>7</w:t>
            </w:r>
            <w:r w:rsidR="00175774" w:rsidRPr="00065E3D">
              <w:rPr>
                <w:rFonts w:cs="Arial"/>
              </w:rPr>
              <w:t>.</w:t>
            </w:r>
          </w:p>
        </w:tc>
        <w:tc>
          <w:tcPr>
            <w:tcW w:w="8738" w:type="dxa"/>
          </w:tcPr>
          <w:p w:rsidR="00926B08" w:rsidRPr="00065E3D" w:rsidRDefault="00926B08" w:rsidP="00926B08">
            <w:pPr>
              <w:autoSpaceDE w:val="0"/>
              <w:autoSpaceDN w:val="0"/>
              <w:adjustRightInd w:val="0"/>
              <w:rPr>
                <w:rFonts w:cs="Arial"/>
                <w:lang w:val="sr-Latn-CS" w:eastAsia="sr-Latn-CS"/>
              </w:rPr>
            </w:pPr>
            <w:r w:rsidRPr="00065E3D">
              <w:rPr>
                <w:rFonts w:cs="Arial"/>
                <w:lang w:val="sr-Latn-CS" w:eastAsia="sr-Latn-CS"/>
              </w:rPr>
              <w:t>Технички капацитет</w:t>
            </w:r>
          </w:p>
          <w:p w:rsidR="00523BDC" w:rsidRDefault="00523BDC" w:rsidP="00926B08">
            <w:pPr>
              <w:autoSpaceDE w:val="0"/>
              <w:autoSpaceDN w:val="0"/>
              <w:adjustRightInd w:val="0"/>
              <w:rPr>
                <w:rFonts w:cs="Arial"/>
                <w:lang w:val="sr-Cyrl-RS" w:eastAsia="sr-Latn-CS"/>
              </w:rPr>
            </w:pPr>
            <w:r w:rsidRPr="00065E3D">
              <w:rPr>
                <w:rFonts w:cs="Arial"/>
                <w:lang w:val="sr-Cyrl-RS" w:eastAsia="sr-Latn-CS"/>
              </w:rPr>
              <w:t>Партија 1</w:t>
            </w:r>
            <w:r w:rsidR="00BC66A5" w:rsidRPr="00065E3D">
              <w:rPr>
                <w:rFonts w:cs="Arial"/>
                <w:lang w:val="sr-Cyrl-RS" w:eastAsia="sr-Latn-CS"/>
              </w:rPr>
              <w:t xml:space="preserve"> и Партија 2</w:t>
            </w:r>
          </w:p>
          <w:p w:rsidR="00F521D5" w:rsidRPr="00065E3D" w:rsidRDefault="00F521D5" w:rsidP="00F521D5">
            <w:pPr>
              <w:autoSpaceDE w:val="0"/>
              <w:autoSpaceDN w:val="0"/>
              <w:adjustRightInd w:val="0"/>
              <w:rPr>
                <w:rFonts w:cs="Arial"/>
                <w:b/>
                <w:u w:val="single"/>
                <w:lang w:val="sr-Latn-CS" w:eastAsia="sr-Latn-CS"/>
              </w:rPr>
            </w:pPr>
            <w:r w:rsidRPr="00065E3D">
              <w:rPr>
                <w:rFonts w:cs="Arial"/>
                <w:b/>
                <w:u w:val="single"/>
                <w:lang w:val="sr-Latn-CS" w:eastAsia="sr-Latn-CS"/>
              </w:rPr>
              <w:t>Услов:</w:t>
            </w:r>
          </w:p>
          <w:p w:rsidR="00523BDC" w:rsidRPr="00065E3D" w:rsidRDefault="00926B08" w:rsidP="00B358E4">
            <w:pPr>
              <w:numPr>
                <w:ilvl w:val="0"/>
                <w:numId w:val="28"/>
              </w:numPr>
              <w:spacing w:before="0"/>
              <w:rPr>
                <w:rFonts w:cs="Arial"/>
                <w:lang w:val="sr-Latn-CS" w:eastAsia="sr-Latn-CS"/>
              </w:rPr>
            </w:pPr>
            <w:r w:rsidRPr="00065E3D">
              <w:rPr>
                <w:rFonts w:cs="Arial"/>
                <w:lang w:val="sr-Latn-CS" w:eastAsia="sr-Latn-CS"/>
              </w:rPr>
              <w:t xml:space="preserve">Понуђач располаже </w:t>
            </w:r>
            <w:r w:rsidR="00523BDC" w:rsidRPr="00065E3D">
              <w:rPr>
                <w:rFonts w:cs="Arial"/>
                <w:lang w:val="sr-Cyrl-RS" w:eastAsia="sr-Latn-CS"/>
              </w:rPr>
              <w:t>минималним</w:t>
            </w:r>
            <w:r w:rsidRPr="00065E3D">
              <w:rPr>
                <w:rFonts w:cs="Arial"/>
                <w:lang w:val="sr-Latn-CS" w:eastAsia="sr-Latn-CS"/>
              </w:rPr>
              <w:t xml:space="preserve"> техничким капацитетом ако поседује </w:t>
            </w:r>
            <w:r w:rsidR="00523BDC" w:rsidRPr="00065E3D">
              <w:rPr>
                <w:rFonts w:cs="Arial"/>
                <w:lang w:val="sr-Latn-CS" w:eastAsia="sr-Latn-CS"/>
              </w:rPr>
              <w:t>лиценциране софтвере за обраду текста и израду цртежа;</w:t>
            </w:r>
          </w:p>
          <w:p w:rsidR="00926B08" w:rsidRPr="00065E3D" w:rsidRDefault="00926B08" w:rsidP="00926B08">
            <w:pPr>
              <w:autoSpaceDE w:val="0"/>
              <w:autoSpaceDN w:val="0"/>
              <w:adjustRightInd w:val="0"/>
              <w:rPr>
                <w:rFonts w:cs="Arial"/>
                <w:b/>
                <w:u w:val="single"/>
                <w:lang w:val="sr-Latn-CS" w:eastAsia="sr-Latn-CS"/>
              </w:rPr>
            </w:pPr>
            <w:r w:rsidRPr="00065E3D">
              <w:rPr>
                <w:rFonts w:cs="Arial"/>
                <w:b/>
                <w:u w:val="single"/>
                <w:lang w:val="sr-Latn-CS" w:eastAsia="sr-Latn-CS"/>
              </w:rPr>
              <w:t xml:space="preserve">Доказ: </w:t>
            </w:r>
          </w:p>
          <w:p w:rsidR="00523BDC" w:rsidRPr="00065E3D" w:rsidRDefault="00523BDC" w:rsidP="00926B08">
            <w:pPr>
              <w:rPr>
                <w:rFonts w:cs="Arial"/>
                <w:lang w:val="sr-Cyrl-CS"/>
              </w:rPr>
            </w:pPr>
            <w:r w:rsidRPr="00065E3D">
              <w:rPr>
                <w:rFonts w:cs="Arial"/>
                <w:lang w:val="sr-Cyrl-CS"/>
              </w:rPr>
              <w:t xml:space="preserve">Доказ да је софтвер лиценциран: </w:t>
            </w:r>
            <w:r w:rsidRPr="00065E3D">
              <w:rPr>
                <w:rFonts w:cs="Arial"/>
                <w:lang w:val="sr-Cyrl-RS"/>
              </w:rPr>
              <w:t>потврда или други доказ о власништву софтвера који издаје дистрибутер (продавац)</w:t>
            </w:r>
            <w:r w:rsidRPr="00065E3D">
              <w:rPr>
                <w:rFonts w:cs="Arial"/>
                <w:lang w:val="sr-Cyrl-CS"/>
              </w:rPr>
              <w:t>.</w:t>
            </w:r>
          </w:p>
          <w:p w:rsidR="00065E3D" w:rsidRDefault="00065E3D" w:rsidP="00065E3D">
            <w:pPr>
              <w:spacing w:before="0"/>
              <w:rPr>
                <w:rFonts w:cs="Arial"/>
                <w:lang w:val="sr-Cyrl-RS" w:eastAsia="sr-Latn-CS"/>
              </w:rPr>
            </w:pPr>
            <w:r w:rsidRPr="00065E3D">
              <w:rPr>
                <w:rFonts w:cs="Arial"/>
                <w:lang w:val="sr-Cyrl-RS" w:eastAsia="sr-Latn-CS"/>
              </w:rPr>
              <w:t>Партија 3</w:t>
            </w:r>
          </w:p>
          <w:p w:rsidR="00F521D5" w:rsidRPr="00065E3D" w:rsidRDefault="00F521D5" w:rsidP="00F521D5">
            <w:pPr>
              <w:autoSpaceDE w:val="0"/>
              <w:autoSpaceDN w:val="0"/>
              <w:adjustRightInd w:val="0"/>
              <w:rPr>
                <w:rFonts w:cs="Arial"/>
                <w:b/>
                <w:u w:val="single"/>
                <w:lang w:val="sr-Latn-CS" w:eastAsia="sr-Latn-CS"/>
              </w:rPr>
            </w:pPr>
            <w:r w:rsidRPr="00065E3D">
              <w:rPr>
                <w:rFonts w:cs="Arial"/>
                <w:b/>
                <w:u w:val="single"/>
                <w:lang w:val="sr-Latn-CS" w:eastAsia="sr-Latn-CS"/>
              </w:rPr>
              <w:t>Услов:</w:t>
            </w:r>
          </w:p>
          <w:p w:rsidR="00065E3D" w:rsidRDefault="00065E3D" w:rsidP="00065E3D">
            <w:pPr>
              <w:spacing w:before="0"/>
              <w:rPr>
                <w:rFonts w:eastAsiaTheme="minorEastAsia" w:cs="Arial"/>
                <w:lang w:val="sr-Cyrl-RS"/>
              </w:rPr>
            </w:pPr>
            <w:r w:rsidRPr="00065E3D">
              <w:rPr>
                <w:rFonts w:cs="Arial"/>
                <w:lang w:val="sr-Latn-CS" w:eastAsia="sr-Latn-CS"/>
              </w:rPr>
              <w:t xml:space="preserve">Понуђач располаже </w:t>
            </w:r>
            <w:r w:rsidRPr="00065E3D">
              <w:rPr>
                <w:rFonts w:cs="Arial"/>
                <w:lang w:val="sr-Cyrl-RS" w:eastAsia="sr-Latn-CS"/>
              </w:rPr>
              <w:t>минималним</w:t>
            </w:r>
            <w:r w:rsidRPr="00065E3D">
              <w:rPr>
                <w:rFonts w:cs="Arial"/>
                <w:lang w:val="sr-Latn-CS" w:eastAsia="sr-Latn-CS"/>
              </w:rPr>
              <w:t xml:space="preserve"> техничким капацитетом ако поседу</w:t>
            </w:r>
            <w:r w:rsidRPr="00065E3D">
              <w:rPr>
                <w:rFonts w:cs="Arial"/>
                <w:lang w:val="sr-Cyrl-RS" w:eastAsia="sr-Latn-CS"/>
              </w:rPr>
              <w:t>ј</w:t>
            </w:r>
            <w:r w:rsidRPr="00065E3D">
              <w:rPr>
                <w:rFonts w:eastAsiaTheme="minorEastAsia" w:cs="Arial"/>
                <w:lang w:val="sr-Latn-CS" w:eastAsia="sr-Latn-CS"/>
              </w:rPr>
              <w:t xml:space="preserve">е </w:t>
            </w:r>
            <w:r w:rsidRPr="00065E3D">
              <w:rPr>
                <w:rFonts w:eastAsiaTheme="minorEastAsia" w:cs="Arial"/>
                <w:lang w:val="sr-Cyrl-CS" w:eastAsia="sr-Latn-CS"/>
              </w:rPr>
              <w:t xml:space="preserve">(власништво/закуп) </w:t>
            </w:r>
            <w:r w:rsidRPr="00065E3D">
              <w:rPr>
                <w:rFonts w:eastAsiaTheme="minorEastAsia" w:cs="Arial"/>
                <w:lang w:val="sr-Cyrl-RS"/>
              </w:rPr>
              <w:t>најмање следеће:</w:t>
            </w:r>
          </w:p>
          <w:p w:rsidR="00065E3D" w:rsidRPr="00065E3D" w:rsidRDefault="00065E3D" w:rsidP="00065E3D">
            <w:pPr>
              <w:spacing w:before="0" w:after="200" w:line="276" w:lineRule="auto"/>
              <w:rPr>
                <w:rFonts w:eastAsiaTheme="minorEastAsia" w:cs="Arial"/>
              </w:rPr>
            </w:pPr>
            <w:r w:rsidRPr="00065E3D">
              <w:rPr>
                <w:rFonts w:eastAsia="Calibri" w:cs="Arial"/>
                <w:lang w:val="sr-Cyrl-RS"/>
              </w:rPr>
              <w:t>1. лиценциране софтвере за обраду текста и израду цртежа</w:t>
            </w:r>
          </w:p>
          <w:p w:rsidR="00065E3D" w:rsidRPr="00065E3D" w:rsidRDefault="00065E3D" w:rsidP="00065E3D">
            <w:pPr>
              <w:spacing w:before="0" w:after="200" w:line="276" w:lineRule="auto"/>
              <w:contextualSpacing/>
              <w:rPr>
                <w:rFonts w:eastAsiaTheme="minorEastAsia" w:cs="Arial"/>
              </w:rPr>
            </w:pPr>
            <w:r w:rsidRPr="00065E3D">
              <w:rPr>
                <w:rFonts w:eastAsia="Calibri" w:cs="Arial"/>
                <w:lang w:val="sr-Cyrl-RS"/>
              </w:rPr>
              <w:t>2. лиценциране софтвере за прорачун самокомпензације и напонског стања цевовода</w:t>
            </w:r>
          </w:p>
          <w:p w:rsidR="00065E3D" w:rsidRPr="00065E3D" w:rsidRDefault="00065E3D" w:rsidP="00065E3D">
            <w:pPr>
              <w:spacing w:before="0" w:after="200" w:line="276" w:lineRule="auto"/>
              <w:contextualSpacing/>
              <w:rPr>
                <w:rFonts w:eastAsiaTheme="minorEastAsia" w:cs="Arial"/>
                <w:lang w:val="sr-Latn-RS"/>
              </w:rPr>
            </w:pPr>
            <w:r w:rsidRPr="00065E3D">
              <w:rPr>
                <w:rFonts w:eastAsia="Calibri" w:cs="Arial"/>
              </w:rPr>
              <w:t>3</w:t>
            </w:r>
            <w:r w:rsidRPr="00065E3D">
              <w:rPr>
                <w:rFonts w:eastAsia="Calibri" w:cs="Arial"/>
                <w:lang w:val="sr-Cyrl-CS"/>
              </w:rPr>
              <w:t xml:space="preserve">. </w:t>
            </w:r>
            <w:r w:rsidRPr="00065E3D">
              <w:rPr>
                <w:rFonts w:eastAsia="Calibri" w:cs="Arial"/>
                <w:lang w:val="sl-SI"/>
              </w:rPr>
              <w:t xml:space="preserve">1 (један) </w:t>
            </w:r>
            <w:r w:rsidRPr="00065E3D">
              <w:rPr>
                <w:rFonts w:eastAsia="Calibri" w:cs="Arial"/>
                <w:lang w:val="sr-Cyrl-RS"/>
              </w:rPr>
              <w:t>уређај</w:t>
            </w:r>
            <w:r w:rsidRPr="00065E3D">
              <w:rPr>
                <w:rFonts w:eastAsia="Calibri" w:cs="Arial"/>
                <w:lang w:val="sl-SI"/>
              </w:rPr>
              <w:t xml:space="preserve"> за мерење </w:t>
            </w:r>
            <w:r w:rsidRPr="00065E3D">
              <w:rPr>
                <w:rFonts w:eastAsia="Calibri" w:cs="Arial"/>
                <w:lang w:val="sr-Cyrl-RS"/>
              </w:rPr>
              <w:t xml:space="preserve">сила у опругама – динамометар </w:t>
            </w:r>
            <w:r w:rsidRPr="00065E3D">
              <w:rPr>
                <w:rFonts w:eastAsia="Calibri" w:cs="Arial"/>
                <w:lang w:val="sl-SI"/>
              </w:rPr>
              <w:t>са сертификатом о исправности</w:t>
            </w:r>
            <w:r w:rsidRPr="00065E3D">
              <w:rPr>
                <w:rFonts w:eastAsia="Calibri" w:cs="Arial"/>
                <w:lang w:val="sr-Cyrl-RS"/>
              </w:rPr>
              <w:t xml:space="preserve"> опсега до 12,5 </w:t>
            </w:r>
            <w:r w:rsidRPr="00065E3D">
              <w:rPr>
                <w:rFonts w:eastAsia="Calibri" w:cs="Arial"/>
                <w:lang w:val="sr-Latn-RS"/>
              </w:rPr>
              <w:t>t.</w:t>
            </w:r>
          </w:p>
          <w:p w:rsidR="00065E3D" w:rsidRPr="00065E3D" w:rsidRDefault="00065E3D" w:rsidP="00065E3D">
            <w:pPr>
              <w:autoSpaceDE w:val="0"/>
              <w:autoSpaceDN w:val="0"/>
              <w:adjustRightInd w:val="0"/>
              <w:rPr>
                <w:rFonts w:cs="Arial"/>
                <w:b/>
                <w:u w:val="single"/>
                <w:lang w:val="sr-Latn-CS" w:eastAsia="sr-Latn-CS"/>
              </w:rPr>
            </w:pPr>
            <w:r w:rsidRPr="00065E3D">
              <w:rPr>
                <w:rFonts w:cs="Arial"/>
                <w:b/>
                <w:u w:val="single"/>
                <w:lang w:val="sr-Latn-CS" w:eastAsia="sr-Latn-CS"/>
              </w:rPr>
              <w:t xml:space="preserve">Доказ: </w:t>
            </w:r>
          </w:p>
          <w:p w:rsidR="00065E3D" w:rsidRDefault="00065E3D" w:rsidP="00926B08">
            <w:pPr>
              <w:rPr>
                <w:rFonts w:eastAsia="Calibri" w:cs="Arial"/>
                <w:lang w:val="ru-RU"/>
              </w:rPr>
            </w:pPr>
            <w:r>
              <w:rPr>
                <w:rFonts w:cs="Arial"/>
                <w:lang w:val="sr-Cyrl-CS"/>
              </w:rPr>
              <w:t xml:space="preserve">1. </w:t>
            </w:r>
            <w:r w:rsidRPr="00065E3D">
              <w:rPr>
                <w:rFonts w:cs="Arial"/>
                <w:lang w:val="sr-Cyrl-CS"/>
              </w:rPr>
              <w:t>За тачк</w:t>
            </w:r>
            <w:r>
              <w:rPr>
                <w:rFonts w:cs="Arial"/>
                <w:lang w:val="sr-Cyrl-CS"/>
              </w:rPr>
              <w:t>е</w:t>
            </w:r>
            <w:r w:rsidRPr="00065E3D">
              <w:rPr>
                <w:rFonts w:cs="Arial"/>
                <w:lang w:val="sr-Cyrl-CS"/>
              </w:rPr>
              <w:t xml:space="preserve"> 1. и 2. доставити</w:t>
            </w:r>
            <w:r w:rsidR="00316664" w:rsidRPr="00065E3D">
              <w:rPr>
                <w:rFonts w:cs="Arial"/>
                <w:lang w:val="sr-Cyrl-CS"/>
              </w:rPr>
              <w:t xml:space="preserve"> </w:t>
            </w:r>
            <w:r w:rsidR="00316664">
              <w:rPr>
                <w:rFonts w:cs="Arial"/>
                <w:lang w:val="sr-Cyrl-RS"/>
              </w:rPr>
              <w:t>д</w:t>
            </w:r>
            <w:r w:rsidR="00316664" w:rsidRPr="00065E3D">
              <w:rPr>
                <w:rFonts w:cs="Arial"/>
                <w:lang w:val="sr-Cyrl-CS"/>
              </w:rPr>
              <w:t xml:space="preserve">оказ да је софтвер лиценциран: </w:t>
            </w:r>
            <w:r w:rsidR="00316664" w:rsidRPr="00065E3D">
              <w:rPr>
                <w:rFonts w:cs="Arial"/>
                <w:lang w:val="sr-Cyrl-RS"/>
              </w:rPr>
              <w:t>потврда или други доказ о власништву софтвера који издаје дистрибутер (продавац)</w:t>
            </w:r>
          </w:p>
          <w:p w:rsidR="00065E3D" w:rsidRDefault="00065E3D" w:rsidP="00926B08">
            <w:pPr>
              <w:rPr>
                <w:rFonts w:eastAsia="Calibri" w:cs="Arial"/>
                <w:lang w:val="ru-RU"/>
              </w:rPr>
            </w:pPr>
            <w:r>
              <w:rPr>
                <w:rFonts w:eastAsia="Calibri" w:cs="Arial"/>
                <w:lang w:val="ru-RU"/>
              </w:rPr>
              <w:t>2. за тачку 3. доставити:</w:t>
            </w:r>
          </w:p>
          <w:p w:rsidR="00065E3D" w:rsidRPr="00065E3D" w:rsidRDefault="00065E3D" w:rsidP="00926B08">
            <w:pPr>
              <w:rPr>
                <w:rFonts w:eastAsia="Calibri" w:cs="Arial"/>
                <w:lang w:val="sr-Cyrl-RS"/>
              </w:rPr>
            </w:pPr>
            <w:r>
              <w:rPr>
                <w:rFonts w:eastAsia="Calibri" w:cs="Arial"/>
                <w:lang w:val="ru-RU"/>
              </w:rPr>
              <w:t xml:space="preserve">- </w:t>
            </w:r>
            <w:r w:rsidRPr="00065E3D">
              <w:rPr>
                <w:rFonts w:eastAsia="Calibri" w:cs="Arial"/>
                <w:lang w:val="sl-SI"/>
              </w:rPr>
              <w:t xml:space="preserve">Сертификат о исправности уређаја за мерење </w:t>
            </w:r>
            <w:r w:rsidRPr="00065E3D">
              <w:rPr>
                <w:rFonts w:eastAsia="Calibri" w:cs="Arial"/>
                <w:lang w:val="sr-Cyrl-RS"/>
              </w:rPr>
              <w:t>сила у опругама– динамометар и</w:t>
            </w:r>
          </w:p>
          <w:p w:rsidR="00065E3D" w:rsidRPr="00065E3D" w:rsidRDefault="00065E3D" w:rsidP="00926B08">
            <w:pPr>
              <w:rPr>
                <w:rFonts w:eastAsia="Calibri" w:cs="Arial"/>
                <w:lang w:val="ru-RU"/>
              </w:rPr>
            </w:pPr>
            <w:r w:rsidRPr="00065E3D">
              <w:rPr>
                <w:rFonts w:eastAsia="Calibri" w:cs="Arial"/>
                <w:lang w:val="sr-Cyrl-RS"/>
              </w:rPr>
              <w:t>- У</w:t>
            </w:r>
            <w:r w:rsidRPr="00065E3D">
              <w:rPr>
                <w:rFonts w:eastAsia="Calibri" w:cs="Arial"/>
                <w:lang w:val="sl-SI"/>
              </w:rPr>
              <w:t>говор о куповини или уговор о закупу или фотокопију пописне листе оверену од стране директора фирме</w:t>
            </w:r>
          </w:p>
          <w:p w:rsidR="00926B08" w:rsidRPr="00065E3D" w:rsidRDefault="00926B08" w:rsidP="00926B08">
            <w:pPr>
              <w:rPr>
                <w:rFonts w:cs="Arial"/>
                <w:b/>
                <w:u w:val="single"/>
                <w:lang w:val="sr-Latn-CS" w:eastAsia="sr-Latn-CS"/>
              </w:rPr>
            </w:pPr>
            <w:r w:rsidRPr="00065E3D">
              <w:rPr>
                <w:rFonts w:cs="Arial"/>
                <w:b/>
                <w:u w:val="single"/>
                <w:lang w:val="sr-Latn-CS" w:eastAsia="sr-Latn-CS"/>
              </w:rPr>
              <w:t>Напомена:</w:t>
            </w:r>
          </w:p>
          <w:p w:rsidR="00523BDC" w:rsidRPr="00065E3D" w:rsidRDefault="00523BDC" w:rsidP="00B358E4">
            <w:pPr>
              <w:numPr>
                <w:ilvl w:val="0"/>
                <w:numId w:val="23"/>
              </w:numPr>
              <w:snapToGrid w:val="0"/>
              <w:rPr>
                <w:rFonts w:cs="Arial"/>
                <w:lang w:val="sr-Latn-CS" w:eastAsia="sr-Latn-CS"/>
              </w:rPr>
            </w:pPr>
            <w:r w:rsidRPr="00065E3D">
              <w:rPr>
                <w:rFonts w:cs="Arial"/>
                <w:lang w:val="sr-Latn-CS" w:eastAsia="sr-Latn-CS"/>
              </w:rPr>
              <w:t>У случају да понуду подноси група понуђача, доказ</w:t>
            </w:r>
            <w:r w:rsidRPr="00065E3D">
              <w:rPr>
                <w:rFonts w:cs="Arial"/>
                <w:lang w:val="sr-Cyrl-RS" w:eastAsia="sr-Latn-CS"/>
              </w:rPr>
              <w:t>е</w:t>
            </w:r>
            <w:r w:rsidRPr="00065E3D">
              <w:rPr>
                <w:rFonts w:cs="Arial"/>
                <w:lang w:val="sr-Latn-CS" w:eastAsia="sr-Latn-CS"/>
              </w:rPr>
              <w:t xml:space="preserve"> доставити за оног члана групе који испуњава тражени услов (довољно је да 1 члан групе достави </w:t>
            </w:r>
            <w:r w:rsidRPr="00065E3D">
              <w:rPr>
                <w:rFonts w:cs="Arial"/>
                <w:lang w:val="sr-Cyrl-RS" w:eastAsia="sr-Latn-CS"/>
              </w:rPr>
              <w:t>доказе</w:t>
            </w:r>
            <w:r w:rsidRPr="00065E3D">
              <w:rPr>
                <w:rFonts w:cs="Arial"/>
                <w:lang w:val="sr-Latn-CS" w:eastAsia="sr-Latn-CS"/>
              </w:rPr>
              <w:t xml:space="preserve">), а уколико више њих заједно испуњавају услов </w:t>
            </w:r>
            <w:r w:rsidRPr="00065E3D">
              <w:rPr>
                <w:rFonts w:cs="Arial"/>
                <w:lang w:val="sr-Cyrl-RS" w:eastAsia="sr-Latn-CS"/>
              </w:rPr>
              <w:t>, наведене доказе</w:t>
            </w:r>
            <w:r w:rsidRPr="00065E3D">
              <w:rPr>
                <w:rFonts w:cs="Arial"/>
                <w:lang w:val="sr-Latn-CS" w:eastAsia="sr-Latn-CS"/>
              </w:rPr>
              <w:t xml:space="preserve"> доставити за те чланове.</w:t>
            </w:r>
          </w:p>
          <w:p w:rsidR="00175774" w:rsidRPr="000B33FC" w:rsidRDefault="00926B08" w:rsidP="00B358E4">
            <w:pPr>
              <w:numPr>
                <w:ilvl w:val="0"/>
                <w:numId w:val="23"/>
              </w:numPr>
              <w:snapToGrid w:val="0"/>
              <w:rPr>
                <w:rFonts w:eastAsia="Calibri" w:cs="Arial"/>
                <w:lang w:val="sr-Latn-CS" w:eastAsia="sr-Latn-CS"/>
              </w:rPr>
            </w:pPr>
            <w:r w:rsidRPr="00065E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B33FC" w:rsidRDefault="000B33FC" w:rsidP="000B33FC">
            <w:pPr>
              <w:snapToGrid w:val="0"/>
              <w:rPr>
                <w:rFonts w:cs="Arial"/>
                <w:b/>
                <w:u w:val="single"/>
                <w:lang w:val="sr-Latn-CS" w:eastAsia="sr-Latn-CS"/>
              </w:rPr>
            </w:pPr>
            <w:r w:rsidRPr="000B33FC">
              <w:rPr>
                <w:rFonts w:cs="Arial"/>
                <w:b/>
                <w:u w:val="single"/>
                <w:lang w:val="sr-Latn-CS" w:eastAsia="sr-Latn-CS"/>
              </w:rPr>
              <w:t>Образложење:</w:t>
            </w:r>
          </w:p>
          <w:p w:rsidR="000B33FC" w:rsidRPr="000B33FC" w:rsidRDefault="000B33FC" w:rsidP="000B33FC">
            <w:pPr>
              <w:pStyle w:val="ListParagraph"/>
              <w:numPr>
                <w:ilvl w:val="0"/>
                <w:numId w:val="47"/>
              </w:numPr>
              <w:spacing w:before="0"/>
              <w:rPr>
                <w:rFonts w:ascii="Arial" w:hAnsi="Arial" w:cs="Arial"/>
                <w:lang w:val="sr-Cyrl-RS"/>
              </w:rPr>
            </w:pPr>
            <w:r w:rsidRPr="000B33FC">
              <w:rPr>
                <w:rFonts w:ascii="Arial" w:hAnsi="Arial" w:cs="Arial"/>
                <w:lang w:val="sr-Cyrl-RS"/>
              </w:rPr>
              <w:t xml:space="preserve">Све наведено у техничком капацитету треба да поседује понуђач с обзиром да се ради о извођењу услуге на овешењима паровода свеже паре, међупрегрејане паре, на пароводима хладне линије међупрегревања и </w:t>
            </w:r>
            <w:r w:rsidRPr="000B33FC">
              <w:rPr>
                <w:rFonts w:ascii="Arial" w:hAnsi="Arial" w:cs="Arial"/>
                <w:lang w:val="sr-Cyrl-RS"/>
              </w:rPr>
              <w:lastRenderedPageBreak/>
              <w:t>напојном воду. Тражени услов ( лиценцирани софтвери за обраду текста и израду цртежа као и  прорачун самокомпензације и напонског стања цевовода) је неопходан јер је у функцији заштите интелектуалне својине.</w:t>
            </w:r>
          </w:p>
          <w:p w:rsidR="000B33FC" w:rsidRPr="000B33FC" w:rsidRDefault="000B33FC" w:rsidP="000B33FC">
            <w:pPr>
              <w:pStyle w:val="ListParagraph"/>
              <w:numPr>
                <w:ilvl w:val="0"/>
                <w:numId w:val="47"/>
              </w:numPr>
              <w:spacing w:before="0"/>
              <w:rPr>
                <w:rFonts w:ascii="Arial" w:hAnsi="Arial" w:cs="Arial"/>
                <w:lang w:val="sr-Cyrl-RS"/>
              </w:rPr>
            </w:pPr>
            <w:r w:rsidRPr="000B33FC">
              <w:rPr>
                <w:rFonts w:ascii="Arial" w:hAnsi="Arial" w:cs="Arial"/>
                <w:lang w:val="sr-Cyrl-RS"/>
              </w:rPr>
              <w:t>Ради мерења вредности сила у опругама овешења, понуђач мора да достави сертификат о исправности динамометра наведеног опсега  ради поузданости подешавања овешења и спречавања хавариских стања цевовода под високим притисцима и високомј температуром.</w:t>
            </w:r>
          </w:p>
        </w:tc>
      </w:tr>
      <w:tr w:rsidR="00175774" w:rsidRPr="00E47C2E" w:rsidTr="009B1C57">
        <w:trPr>
          <w:jc w:val="center"/>
        </w:trPr>
        <w:tc>
          <w:tcPr>
            <w:tcW w:w="421" w:type="dxa"/>
            <w:vAlign w:val="center"/>
          </w:tcPr>
          <w:p w:rsidR="00175774" w:rsidRPr="00105993" w:rsidRDefault="00105993" w:rsidP="003A4822">
            <w:pPr>
              <w:jc w:val="center"/>
              <w:rPr>
                <w:rFonts w:cs="Arial"/>
                <w:lang w:val="sr-Cyrl-RS"/>
              </w:rPr>
            </w:pPr>
            <w:r w:rsidRPr="00105993">
              <w:rPr>
                <w:rFonts w:cs="Arial"/>
                <w:lang w:val="sr-Cyrl-RS"/>
              </w:rPr>
              <w:lastRenderedPageBreak/>
              <w:t>8</w:t>
            </w:r>
            <w:r>
              <w:rPr>
                <w:rFonts w:cs="Arial"/>
                <w:lang w:val="sr-Cyrl-RS"/>
              </w:rPr>
              <w:t>.</w:t>
            </w:r>
          </w:p>
        </w:tc>
        <w:tc>
          <w:tcPr>
            <w:tcW w:w="8738" w:type="dxa"/>
          </w:tcPr>
          <w:p w:rsidR="00926B08" w:rsidRDefault="00926B08" w:rsidP="00926B08">
            <w:pPr>
              <w:autoSpaceDE w:val="0"/>
              <w:autoSpaceDN w:val="0"/>
              <w:adjustRightInd w:val="0"/>
              <w:rPr>
                <w:rFonts w:cs="Arial"/>
                <w:lang w:val="sr-Latn-CS" w:eastAsia="sr-Latn-CS"/>
              </w:rPr>
            </w:pPr>
            <w:r w:rsidRPr="00105993">
              <w:rPr>
                <w:rFonts w:cs="Arial"/>
                <w:lang w:val="sr-Latn-CS" w:eastAsia="sr-Latn-CS"/>
              </w:rPr>
              <w:t>Кадровски капацитет</w:t>
            </w:r>
          </w:p>
          <w:p w:rsidR="00F521D5" w:rsidRPr="00105993" w:rsidRDefault="00F521D5" w:rsidP="00F521D5">
            <w:pPr>
              <w:autoSpaceDE w:val="0"/>
              <w:autoSpaceDN w:val="0"/>
              <w:adjustRightInd w:val="0"/>
              <w:rPr>
                <w:rFonts w:cs="Arial"/>
                <w:lang w:val="sr-Cyrl-RS" w:eastAsia="sr-Latn-CS"/>
              </w:rPr>
            </w:pPr>
            <w:r w:rsidRPr="00105993">
              <w:rPr>
                <w:rFonts w:cs="Arial"/>
                <w:lang w:val="sr-Cyrl-RS" w:eastAsia="sr-Latn-CS"/>
              </w:rPr>
              <w:t>Партија 1</w:t>
            </w:r>
            <w:r>
              <w:rPr>
                <w:rFonts w:cs="Arial"/>
                <w:lang w:val="sr-Cyrl-RS" w:eastAsia="sr-Latn-CS"/>
              </w:rPr>
              <w:t xml:space="preserve"> и Партија 2</w:t>
            </w:r>
          </w:p>
          <w:p w:rsidR="00F521D5" w:rsidRDefault="00F521D5" w:rsidP="00F521D5">
            <w:pPr>
              <w:autoSpaceDE w:val="0"/>
              <w:autoSpaceDN w:val="0"/>
              <w:adjustRightInd w:val="0"/>
              <w:rPr>
                <w:rFonts w:cs="Arial"/>
                <w:b/>
                <w:u w:val="single"/>
                <w:lang w:val="sr-Latn-CS" w:eastAsia="sr-Latn-CS"/>
              </w:rPr>
            </w:pPr>
            <w:r w:rsidRPr="00105993">
              <w:rPr>
                <w:rFonts w:cs="Arial"/>
                <w:b/>
                <w:u w:val="single"/>
                <w:lang w:val="sr-Latn-CS" w:eastAsia="sr-Latn-CS"/>
              </w:rPr>
              <w:t>Услов:</w:t>
            </w:r>
          </w:p>
          <w:p w:rsidR="00105993" w:rsidRPr="00105993" w:rsidRDefault="00926B08" w:rsidP="00105993">
            <w:pPr>
              <w:autoSpaceDE w:val="0"/>
              <w:autoSpaceDN w:val="0"/>
              <w:adjustRightInd w:val="0"/>
              <w:spacing w:before="0"/>
              <w:rPr>
                <w:rFonts w:cs="Arial"/>
                <w:lang w:val="sr-Cyrl-RS" w:eastAsia="sr-Latn-CS"/>
              </w:rPr>
            </w:pPr>
            <w:r w:rsidRPr="00105993">
              <w:rPr>
                <w:rFonts w:cs="Arial"/>
                <w:lang w:val="sr-Latn-CS" w:eastAsia="sr-Latn-CS"/>
              </w:rPr>
              <w:t xml:space="preserve">Понуђач располаже </w:t>
            </w:r>
            <w:r w:rsidR="007147F1">
              <w:rPr>
                <w:rFonts w:cs="Arial"/>
                <w:lang w:val="sr-Cyrl-RS" w:eastAsia="sr-Latn-CS"/>
              </w:rPr>
              <w:t>минималним</w:t>
            </w:r>
            <w:r w:rsidRPr="00105993">
              <w:rPr>
                <w:rFonts w:cs="Arial"/>
                <w:lang w:val="sr-Latn-CS" w:eastAsia="sr-Latn-CS"/>
              </w:rPr>
              <w:t xml:space="preserve"> кадровским капацитетом ако има </w:t>
            </w:r>
            <w:r w:rsidR="00105993">
              <w:rPr>
                <w:rFonts w:cs="Arial"/>
                <w:lang w:val="sr-Cyrl-RS" w:eastAsia="sr-Latn-CS"/>
              </w:rPr>
              <w:t xml:space="preserve">запослене </w:t>
            </w:r>
            <w:r w:rsidRPr="00105993">
              <w:rPr>
                <w:rFonts w:cs="Arial"/>
                <w:lang w:val="sr-Latn-CS" w:eastAsia="sr-Latn-CS"/>
              </w:rPr>
              <w:t xml:space="preserve">односно </w:t>
            </w:r>
            <w:r w:rsidRPr="00105993">
              <w:rPr>
                <w:rFonts w:cs="Arial"/>
                <w:lang w:val="sr-Cyrl-CS" w:eastAsia="sr-Latn-CS"/>
              </w:rPr>
              <w:t xml:space="preserve">има радно ангажоване </w:t>
            </w:r>
            <w:r w:rsidRPr="00105993">
              <w:rPr>
                <w:rFonts w:cs="Arial"/>
                <w:lang w:val="sr-Latn-CS" w:eastAsia="sr-Latn-CS"/>
              </w:rPr>
              <w:t>по основу другог облика ангажовања ван радног односа, предвиђеног члановима 197-202. Закона о раду</w:t>
            </w:r>
            <w:r w:rsidR="00105993">
              <w:rPr>
                <w:rFonts w:cs="Arial"/>
                <w:lang w:val="sr-Cyrl-RS" w:eastAsia="sr-Latn-CS"/>
              </w:rPr>
              <w:t xml:space="preserve"> најмање следеће </w:t>
            </w:r>
            <w:r w:rsidR="007147F1">
              <w:rPr>
                <w:rFonts w:cs="Arial"/>
                <w:lang w:val="sr-Cyrl-RS" w:eastAsia="sr-Latn-CS"/>
              </w:rPr>
              <w:t>извршиоце:</w:t>
            </w:r>
          </w:p>
          <w:p w:rsidR="00926B08" w:rsidRPr="00105993" w:rsidRDefault="00926B08" w:rsidP="00926B08">
            <w:pPr>
              <w:spacing w:before="0"/>
              <w:rPr>
                <w:rFonts w:cs="Arial"/>
                <w:lang w:val="sr-Latn-CS" w:eastAsia="sr-Latn-CS"/>
              </w:rPr>
            </w:pPr>
            <w:r w:rsidRPr="00105993">
              <w:rPr>
                <w:rFonts w:cs="Arial"/>
                <w:lang w:val="sr-Latn-CS" w:eastAsia="sr-Latn-CS"/>
              </w:rPr>
              <w:t xml:space="preserve"> </w:t>
            </w:r>
            <w:r w:rsidR="00452F26">
              <w:rPr>
                <w:rFonts w:cs="Arial"/>
                <w:lang w:val="sr-Cyrl-RS" w:eastAsia="sr-Latn-CS"/>
              </w:rPr>
              <w:t>1.</w:t>
            </w:r>
            <w:r w:rsidR="007147F1">
              <w:rPr>
                <w:rFonts w:cs="Arial"/>
                <w:lang w:val="sr-Cyrl-RS" w:eastAsia="sr-Latn-CS"/>
              </w:rPr>
              <w:t xml:space="preserve"> </w:t>
            </w:r>
            <w:r w:rsidR="00105993" w:rsidRPr="007147F1">
              <w:rPr>
                <w:rFonts w:cs="Arial"/>
                <w:lang w:val="sr-Latn-CS" w:eastAsia="sr-Latn-CS"/>
              </w:rPr>
              <w:t>Два дипломирана машинска инжењера са лиценцом за одговорног пројектанта термотехнике, термоенергетике, процесне и гасне технике (тип 330)</w:t>
            </w:r>
          </w:p>
          <w:p w:rsidR="00926B08" w:rsidRPr="00105993" w:rsidRDefault="00926B08" w:rsidP="00926B08">
            <w:pPr>
              <w:autoSpaceDE w:val="0"/>
              <w:autoSpaceDN w:val="0"/>
              <w:adjustRightInd w:val="0"/>
              <w:rPr>
                <w:rFonts w:cs="Arial"/>
                <w:b/>
                <w:u w:val="single"/>
                <w:lang w:val="sr-Latn-CS" w:eastAsia="sr-Latn-CS"/>
              </w:rPr>
            </w:pPr>
            <w:r w:rsidRPr="00105993">
              <w:rPr>
                <w:rFonts w:cs="Arial"/>
                <w:b/>
                <w:u w:val="single"/>
                <w:lang w:val="sr-Latn-CS" w:eastAsia="sr-Latn-CS"/>
              </w:rPr>
              <w:t xml:space="preserve">Доказ: </w:t>
            </w:r>
          </w:p>
          <w:p w:rsidR="00926B08" w:rsidRPr="00105993" w:rsidRDefault="00926B08" w:rsidP="00B358E4">
            <w:pPr>
              <w:numPr>
                <w:ilvl w:val="0"/>
                <w:numId w:val="25"/>
              </w:numPr>
              <w:autoSpaceDE w:val="0"/>
              <w:autoSpaceDN w:val="0"/>
              <w:adjustRightInd w:val="0"/>
              <w:spacing w:before="0"/>
              <w:rPr>
                <w:rFonts w:cs="Arial"/>
                <w:lang w:val="sr-Latn-CS" w:eastAsia="sr-Latn-CS"/>
              </w:rPr>
            </w:pPr>
            <w:r w:rsidRPr="00105993">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007147F1">
              <w:rPr>
                <w:rFonts w:cs="Arial"/>
                <w:lang w:val="sr-Latn-CS" w:eastAsia="sr-Latn-CS"/>
              </w:rPr>
              <w:t xml:space="preserve">, </w:t>
            </w:r>
            <w:r w:rsidRPr="00105993">
              <w:rPr>
                <w:rFonts w:cs="Arial"/>
                <w:lang w:val="sr-Latn-CS" w:eastAsia="sr-Latn-CS"/>
              </w:rPr>
              <w:t xml:space="preserve">запослени код понуђача - </w:t>
            </w:r>
            <w:r w:rsidRPr="00105993">
              <w:rPr>
                <w:rFonts w:eastAsia="Calibri" w:cs="Arial"/>
                <w:lang w:val="sr-Latn-CS" w:eastAsia="sr-Latn-CS"/>
              </w:rPr>
              <w:t>за лица у радном односу</w:t>
            </w:r>
          </w:p>
          <w:p w:rsidR="00926B08" w:rsidRPr="00105993" w:rsidRDefault="00926B08" w:rsidP="00B358E4">
            <w:pPr>
              <w:pStyle w:val="ListParagraph"/>
              <w:numPr>
                <w:ilvl w:val="0"/>
                <w:numId w:val="25"/>
              </w:numPr>
              <w:tabs>
                <w:tab w:val="left" w:pos="122"/>
                <w:tab w:val="left" w:pos="287"/>
              </w:tabs>
              <w:spacing w:before="0" w:after="0" w:line="240" w:lineRule="auto"/>
              <w:rPr>
                <w:rFonts w:ascii="Arial" w:hAnsi="Arial" w:cs="Arial"/>
                <w:b/>
                <w:lang w:val="sr-Latn-CS" w:eastAsia="sr-Latn-CS"/>
              </w:rPr>
            </w:pPr>
            <w:r w:rsidRPr="00105993">
              <w:rPr>
                <w:rFonts w:ascii="Arial" w:hAnsi="Arial" w:cs="Arial"/>
                <w:lang w:val="sr-Latn-CS" w:eastAsia="sr-Latn-CS"/>
              </w:rPr>
              <w:t xml:space="preserve">Фотокопија </w:t>
            </w:r>
            <w:r w:rsidRPr="00105993">
              <w:rPr>
                <w:rFonts w:ascii="Arial" w:hAnsi="Arial" w:cs="Arial"/>
                <w:lang w:val="sr-Cyrl-CS" w:eastAsia="sr-Latn-CS"/>
              </w:rPr>
              <w:t xml:space="preserve">важећег </w:t>
            </w:r>
            <w:r w:rsidRPr="00105993">
              <w:rPr>
                <w:rFonts w:ascii="Arial" w:hAnsi="Arial" w:cs="Arial"/>
                <w:lang w:val="sr-Latn-CS" w:eastAsia="sr-Latn-CS"/>
              </w:rPr>
              <w:t>уговора о ангажовању (за лица ангажована ван радног односа)</w:t>
            </w:r>
          </w:p>
          <w:p w:rsidR="00926B08" w:rsidRDefault="007147F1" w:rsidP="00B358E4">
            <w:pPr>
              <w:numPr>
                <w:ilvl w:val="0"/>
                <w:numId w:val="25"/>
              </w:numPr>
              <w:autoSpaceDE w:val="0"/>
              <w:autoSpaceDN w:val="0"/>
              <w:adjustRightInd w:val="0"/>
              <w:spacing w:before="0"/>
              <w:rPr>
                <w:rFonts w:cs="Arial"/>
                <w:lang w:val="sr-Cyrl-CS" w:eastAsia="sr-Latn-CS"/>
              </w:rPr>
            </w:pPr>
            <w:r w:rsidRPr="007147F1">
              <w:rPr>
                <w:rFonts w:cs="Arial"/>
                <w:lang w:val="sr-Cyrl-CS" w:eastAsia="sr-Latn-CS"/>
              </w:rPr>
              <w:t>Фотокопије важећих лиценци број 330 са потврдама Инжењерске коморе о важењу истих</w:t>
            </w:r>
            <w:r w:rsidR="00452F26" w:rsidRPr="00A31EAC">
              <w:rPr>
                <w:rFonts w:cs="Arial"/>
                <w:sz w:val="24"/>
                <w:szCs w:val="24"/>
              </w:rPr>
              <w:t xml:space="preserve"> </w:t>
            </w:r>
            <w:r w:rsidR="00452F26" w:rsidRPr="00452F26">
              <w:rPr>
                <w:rFonts w:cs="Arial"/>
                <w:lang w:val="sr-Cyrl-CS" w:eastAsia="sr-Latn-CS"/>
              </w:rPr>
              <w:t>за извршиоце из тачке 1</w:t>
            </w:r>
            <w:r w:rsidRPr="007147F1">
              <w:rPr>
                <w:rFonts w:cs="Arial"/>
                <w:lang w:val="sr-Cyrl-CS" w:eastAsia="sr-Latn-CS"/>
              </w:rPr>
              <w:t>.</w:t>
            </w:r>
          </w:p>
          <w:p w:rsidR="00F521D5" w:rsidRDefault="00F521D5" w:rsidP="00F521D5">
            <w:pPr>
              <w:autoSpaceDE w:val="0"/>
              <w:autoSpaceDN w:val="0"/>
              <w:adjustRightInd w:val="0"/>
              <w:rPr>
                <w:rFonts w:cs="Arial"/>
                <w:lang w:val="sr-Cyrl-RS" w:eastAsia="sr-Latn-CS"/>
              </w:rPr>
            </w:pPr>
            <w:r w:rsidRPr="00105993">
              <w:rPr>
                <w:rFonts w:cs="Arial"/>
                <w:lang w:val="sr-Cyrl-RS" w:eastAsia="sr-Latn-CS"/>
              </w:rPr>
              <w:t xml:space="preserve">Партија </w:t>
            </w:r>
            <w:r>
              <w:rPr>
                <w:rFonts w:cs="Arial"/>
                <w:lang w:val="sr-Cyrl-RS" w:eastAsia="sr-Latn-CS"/>
              </w:rPr>
              <w:t>3</w:t>
            </w:r>
          </w:p>
          <w:p w:rsidR="00F521D5" w:rsidRPr="00F521D5" w:rsidRDefault="00F521D5" w:rsidP="00F521D5">
            <w:pPr>
              <w:autoSpaceDE w:val="0"/>
              <w:autoSpaceDN w:val="0"/>
              <w:adjustRightInd w:val="0"/>
              <w:rPr>
                <w:rFonts w:cs="Arial"/>
                <w:b/>
                <w:u w:val="single"/>
                <w:lang w:val="sr-Cyrl-RS" w:eastAsia="sr-Latn-CS"/>
              </w:rPr>
            </w:pPr>
            <w:r w:rsidRPr="00F521D5">
              <w:rPr>
                <w:rFonts w:cs="Arial"/>
                <w:b/>
                <w:u w:val="single"/>
                <w:lang w:val="sr-Cyrl-RS" w:eastAsia="sr-Latn-CS"/>
              </w:rPr>
              <w:t xml:space="preserve">Услов: </w:t>
            </w:r>
          </w:p>
          <w:p w:rsidR="00F521D5" w:rsidRPr="00105993" w:rsidRDefault="00F521D5" w:rsidP="00F521D5">
            <w:pPr>
              <w:autoSpaceDE w:val="0"/>
              <w:autoSpaceDN w:val="0"/>
              <w:adjustRightInd w:val="0"/>
              <w:spacing w:before="0"/>
              <w:rPr>
                <w:rFonts w:cs="Arial"/>
                <w:lang w:val="sr-Cyrl-RS" w:eastAsia="sr-Latn-CS"/>
              </w:rPr>
            </w:pPr>
            <w:r w:rsidRPr="00105993">
              <w:rPr>
                <w:rFonts w:cs="Arial"/>
                <w:lang w:val="sr-Latn-CS" w:eastAsia="sr-Latn-CS"/>
              </w:rPr>
              <w:t xml:space="preserve">Понуђач располаже </w:t>
            </w:r>
            <w:r>
              <w:rPr>
                <w:rFonts w:cs="Arial"/>
                <w:lang w:val="sr-Cyrl-RS" w:eastAsia="sr-Latn-CS"/>
              </w:rPr>
              <w:t>минималним</w:t>
            </w:r>
            <w:r w:rsidRPr="00105993">
              <w:rPr>
                <w:rFonts w:cs="Arial"/>
                <w:lang w:val="sr-Latn-CS" w:eastAsia="sr-Latn-CS"/>
              </w:rPr>
              <w:t xml:space="preserve"> кадровским капацитетом ако има </w:t>
            </w:r>
            <w:r>
              <w:rPr>
                <w:rFonts w:cs="Arial"/>
                <w:lang w:val="sr-Cyrl-RS" w:eastAsia="sr-Latn-CS"/>
              </w:rPr>
              <w:t xml:space="preserve">запослене </w:t>
            </w:r>
            <w:r w:rsidRPr="00105993">
              <w:rPr>
                <w:rFonts w:cs="Arial"/>
                <w:lang w:val="sr-Latn-CS" w:eastAsia="sr-Latn-CS"/>
              </w:rPr>
              <w:t xml:space="preserve">односно </w:t>
            </w:r>
            <w:r w:rsidRPr="00105993">
              <w:rPr>
                <w:rFonts w:cs="Arial"/>
                <w:lang w:val="sr-Cyrl-CS" w:eastAsia="sr-Latn-CS"/>
              </w:rPr>
              <w:t xml:space="preserve">има радно ангажоване </w:t>
            </w:r>
            <w:r w:rsidRPr="00105993">
              <w:rPr>
                <w:rFonts w:cs="Arial"/>
                <w:lang w:val="sr-Latn-CS" w:eastAsia="sr-Latn-CS"/>
              </w:rPr>
              <w:t>по основу другог облика ангажовања ван радног односа, предвиђеног члановима 197-202. Закона о раду</w:t>
            </w:r>
            <w:r>
              <w:rPr>
                <w:rFonts w:cs="Arial"/>
                <w:lang w:val="sr-Cyrl-RS" w:eastAsia="sr-Latn-CS"/>
              </w:rPr>
              <w:t xml:space="preserve"> најмање следеће извршиоце:</w:t>
            </w:r>
          </w:p>
          <w:p w:rsidR="00F521D5" w:rsidRDefault="00F521D5" w:rsidP="00F521D5">
            <w:pPr>
              <w:autoSpaceDE w:val="0"/>
              <w:autoSpaceDN w:val="0"/>
              <w:adjustRightInd w:val="0"/>
              <w:spacing w:before="0"/>
              <w:rPr>
                <w:rFonts w:cs="Arial"/>
                <w:lang w:val="sr-Cyrl-RS"/>
              </w:rPr>
            </w:pPr>
            <w:r>
              <w:rPr>
                <w:rFonts w:cs="Arial"/>
                <w:sz w:val="20"/>
                <w:szCs w:val="20"/>
                <w:lang w:val="sr-Cyrl-RS"/>
              </w:rPr>
              <w:t xml:space="preserve">1. </w:t>
            </w:r>
            <w:r w:rsidRPr="00F521D5">
              <w:rPr>
                <w:rFonts w:cs="Arial"/>
                <w:lang w:val="sr-Cyrl-RS"/>
              </w:rPr>
              <w:t xml:space="preserve"> два радника који </w:t>
            </w:r>
            <w:r w:rsidRPr="00F521D5">
              <w:rPr>
                <w:rFonts w:eastAsia="Calibri" w:cs="Arial"/>
                <w:lang w:val="sr-Cyrl-RS"/>
              </w:rPr>
              <w:t xml:space="preserve">имају минимум </w:t>
            </w:r>
            <w:r w:rsidRPr="00F521D5">
              <w:rPr>
                <w:rFonts w:cs="Arial"/>
                <w:lang w:val="sr-Latn-CS"/>
              </w:rPr>
              <w:t xml:space="preserve">VI степен </w:t>
            </w:r>
            <w:r w:rsidRPr="00F521D5">
              <w:rPr>
                <w:rFonts w:cs="Arial"/>
              </w:rPr>
              <w:t>машинске струке</w:t>
            </w:r>
            <w:r w:rsidRPr="00F521D5">
              <w:rPr>
                <w:rFonts w:cs="Arial"/>
                <w:lang w:val="sr-Cyrl-RS"/>
              </w:rPr>
              <w:t xml:space="preserve"> и радно искуство од минимум 3 године на пословима  </w:t>
            </w:r>
            <w:r w:rsidRPr="00F521D5">
              <w:rPr>
                <w:rFonts w:cs="Arial"/>
                <w:lang w:val="sr-Cyrl-CS"/>
              </w:rPr>
              <w:t>визуелног прегледа овешења, очитавања положаја ове</w:t>
            </w:r>
            <w:r w:rsidRPr="00F521D5">
              <w:rPr>
                <w:rFonts w:cs="Arial"/>
                <w:lang w:val="sr-Latn-CS"/>
              </w:rPr>
              <w:t>шења</w:t>
            </w:r>
            <w:r w:rsidRPr="00F521D5">
              <w:rPr>
                <w:rFonts w:cs="Arial"/>
                <w:lang w:val="sr-Cyrl-RS"/>
              </w:rPr>
              <w:t>, евидентирања недостатака и оштећења на системима овешења, достављање предлога санације и техничке подршке током радова на санацији недостатака и оштећења на овешењима</w:t>
            </w:r>
          </w:p>
          <w:p w:rsidR="00F521D5" w:rsidRPr="00F521D5" w:rsidRDefault="00F521D5" w:rsidP="00F521D5">
            <w:pPr>
              <w:autoSpaceDE w:val="0"/>
              <w:autoSpaceDN w:val="0"/>
              <w:adjustRightInd w:val="0"/>
              <w:spacing w:before="0"/>
              <w:rPr>
                <w:rFonts w:cs="Arial"/>
                <w:b/>
                <w:u w:val="single"/>
                <w:lang w:val="sr-Cyrl-CS" w:eastAsia="sr-Latn-CS"/>
              </w:rPr>
            </w:pPr>
            <w:r w:rsidRPr="00F521D5">
              <w:rPr>
                <w:rFonts w:cs="Arial"/>
                <w:b/>
                <w:u w:val="single"/>
                <w:lang w:val="sr-Cyrl-CS" w:eastAsia="sr-Latn-CS"/>
              </w:rPr>
              <w:t>Доказ:</w:t>
            </w:r>
          </w:p>
          <w:p w:rsidR="00F521D5" w:rsidRPr="00F521D5" w:rsidRDefault="00F521D5" w:rsidP="00B358E4">
            <w:pPr>
              <w:numPr>
                <w:ilvl w:val="0"/>
                <w:numId w:val="41"/>
              </w:numPr>
              <w:autoSpaceDE w:val="0"/>
              <w:autoSpaceDN w:val="0"/>
              <w:adjustRightInd w:val="0"/>
              <w:spacing w:before="0" w:after="200" w:line="276" w:lineRule="auto"/>
              <w:jc w:val="left"/>
              <w:rPr>
                <w:rFonts w:eastAsiaTheme="minorEastAsia" w:cs="Arial"/>
                <w:lang w:val="sr-Latn-CS" w:eastAsia="sr-Latn-CS"/>
              </w:rPr>
            </w:pPr>
            <w:r w:rsidRPr="00F521D5">
              <w:rPr>
                <w:rFonts w:eastAsiaTheme="minorEastAsia"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Pr="00F521D5">
              <w:rPr>
                <w:rFonts w:eastAsia="Calibri" w:cs="Arial"/>
                <w:lang w:val="sr-Latn-CS" w:eastAsia="sr-Latn-CS"/>
              </w:rPr>
              <w:t xml:space="preserve"> у радном односу</w:t>
            </w:r>
          </w:p>
          <w:p w:rsidR="00F521D5" w:rsidRPr="00F521D5" w:rsidRDefault="00F521D5" w:rsidP="00B358E4">
            <w:pPr>
              <w:numPr>
                <w:ilvl w:val="0"/>
                <w:numId w:val="41"/>
              </w:numPr>
              <w:tabs>
                <w:tab w:val="left" w:pos="122"/>
                <w:tab w:val="left" w:pos="287"/>
              </w:tabs>
              <w:spacing w:before="0" w:after="200" w:line="276" w:lineRule="auto"/>
              <w:contextualSpacing/>
              <w:jc w:val="left"/>
              <w:rPr>
                <w:rFonts w:eastAsiaTheme="minorEastAsia" w:cs="Arial"/>
                <w:b/>
                <w:lang w:val="sr-Latn-CS" w:eastAsia="sr-Latn-CS"/>
              </w:rPr>
            </w:pPr>
            <w:r w:rsidRPr="00F521D5">
              <w:rPr>
                <w:rFonts w:eastAsiaTheme="minorEastAsia" w:cs="Arial"/>
                <w:lang w:val="sr-Latn-CS" w:eastAsia="sr-Latn-CS"/>
              </w:rPr>
              <w:t xml:space="preserve">Фотокопија </w:t>
            </w:r>
            <w:r w:rsidRPr="00F521D5">
              <w:rPr>
                <w:rFonts w:eastAsiaTheme="minorEastAsia" w:cs="Arial"/>
                <w:lang w:val="sr-Cyrl-CS" w:eastAsia="sr-Latn-CS"/>
              </w:rPr>
              <w:t xml:space="preserve">важећег </w:t>
            </w:r>
            <w:r w:rsidRPr="00F521D5">
              <w:rPr>
                <w:rFonts w:eastAsiaTheme="minorEastAsia" w:cs="Arial"/>
                <w:lang w:val="sr-Latn-CS" w:eastAsia="sr-Latn-CS"/>
              </w:rPr>
              <w:t>уговора о ангажовању (за лица ангажована ван радног односа)</w:t>
            </w:r>
          </w:p>
          <w:p w:rsidR="00F521D5" w:rsidRDefault="00F521D5" w:rsidP="00B358E4">
            <w:pPr>
              <w:numPr>
                <w:ilvl w:val="0"/>
                <w:numId w:val="41"/>
              </w:numPr>
              <w:spacing w:before="0" w:after="240" w:line="276" w:lineRule="auto"/>
              <w:contextualSpacing/>
              <w:jc w:val="left"/>
              <w:rPr>
                <w:rFonts w:eastAsiaTheme="minorEastAsia" w:cs="Arial"/>
                <w:lang w:eastAsia="sr-Latn-CS"/>
              </w:rPr>
            </w:pPr>
            <w:r w:rsidRPr="00F521D5">
              <w:rPr>
                <w:rFonts w:eastAsiaTheme="minorEastAsia" w:cs="Arial"/>
                <w:lang w:val="sr-Cyrl-CS" w:eastAsia="sr-Latn-CS"/>
              </w:rPr>
              <w:t>Фотокопија дипломе (уверења) о стеченој стручној спреми</w:t>
            </w:r>
            <w:r w:rsidRPr="00F521D5">
              <w:rPr>
                <w:rFonts w:eastAsiaTheme="minorEastAsia" w:cs="Arial"/>
                <w:lang w:eastAsia="sr-Latn-CS"/>
              </w:rPr>
              <w:t>.</w:t>
            </w:r>
          </w:p>
          <w:p w:rsidR="00AC129F" w:rsidRPr="00F521D5" w:rsidRDefault="00AC129F" w:rsidP="00AC129F">
            <w:pPr>
              <w:numPr>
                <w:ilvl w:val="0"/>
                <w:numId w:val="41"/>
              </w:numPr>
              <w:spacing w:before="0" w:after="240" w:line="276" w:lineRule="auto"/>
              <w:contextualSpacing/>
              <w:jc w:val="left"/>
              <w:rPr>
                <w:rFonts w:eastAsiaTheme="minorEastAsia" w:cs="Arial"/>
                <w:lang w:eastAsia="sr-Latn-CS"/>
              </w:rPr>
            </w:pPr>
            <w:r w:rsidRPr="00AC129F">
              <w:rPr>
                <w:rFonts w:eastAsiaTheme="minorEastAsia" w:cs="Arial"/>
                <w:lang w:eastAsia="sr-Latn-CS"/>
              </w:rPr>
              <w:t>изјав</w:t>
            </w:r>
            <w:r>
              <w:rPr>
                <w:rFonts w:eastAsiaTheme="minorEastAsia" w:cs="Arial"/>
                <w:lang w:val="sr-Cyrl-RS" w:eastAsia="sr-Latn-CS"/>
              </w:rPr>
              <w:t>а</w:t>
            </w:r>
            <w:r w:rsidRPr="00AC129F">
              <w:rPr>
                <w:rFonts w:eastAsiaTheme="minorEastAsia" w:cs="Arial"/>
                <w:lang w:eastAsia="sr-Latn-CS"/>
              </w:rPr>
              <w:t xml:space="preserve"> понуђача о траженом радном искуству на </w:t>
            </w:r>
            <w:r>
              <w:rPr>
                <w:rFonts w:eastAsiaTheme="minorEastAsia" w:cs="Arial"/>
                <w:lang w:val="sr-Cyrl-RS" w:eastAsia="sr-Latn-CS"/>
              </w:rPr>
              <w:t xml:space="preserve">наведеним </w:t>
            </w:r>
            <w:r w:rsidRPr="00AC129F">
              <w:rPr>
                <w:rFonts w:eastAsiaTheme="minorEastAsia" w:cs="Arial"/>
                <w:lang w:eastAsia="sr-Latn-CS"/>
              </w:rPr>
              <w:t>пословима.</w:t>
            </w:r>
          </w:p>
          <w:p w:rsidR="00926B08" w:rsidRPr="00105993" w:rsidRDefault="00926B08" w:rsidP="00926B08">
            <w:pPr>
              <w:rPr>
                <w:rFonts w:cs="Arial"/>
                <w:b/>
                <w:u w:val="single"/>
                <w:lang w:val="sr-Latn-CS" w:eastAsia="sr-Latn-CS"/>
              </w:rPr>
            </w:pPr>
            <w:r w:rsidRPr="00105993">
              <w:rPr>
                <w:rFonts w:cs="Arial"/>
                <w:b/>
                <w:u w:val="single"/>
                <w:lang w:val="sr-Latn-CS" w:eastAsia="sr-Latn-CS"/>
              </w:rPr>
              <w:t>Напомена:</w:t>
            </w:r>
          </w:p>
          <w:p w:rsidR="00926B08" w:rsidRPr="00105993" w:rsidRDefault="007147F1" w:rsidP="00B358E4">
            <w:pPr>
              <w:numPr>
                <w:ilvl w:val="0"/>
                <w:numId w:val="23"/>
              </w:numPr>
              <w:snapToGrid w:val="0"/>
              <w:rPr>
                <w:rFonts w:cs="Arial"/>
                <w:lang w:val="sr-Latn-CS" w:eastAsia="sr-Latn-CS"/>
              </w:rPr>
            </w:pPr>
            <w:r w:rsidRPr="003924EB">
              <w:rPr>
                <w:rFonts w:cs="Arial"/>
                <w:lang w:val="sr-Latn-CS" w:eastAsia="sr-Latn-CS"/>
              </w:rPr>
              <w:t>У случају да понуду подноси група понуђача, доказ</w:t>
            </w:r>
            <w:r w:rsidRPr="003924EB">
              <w:rPr>
                <w:rFonts w:cs="Arial"/>
                <w:lang w:val="sr-Cyrl-RS" w:eastAsia="sr-Latn-CS"/>
              </w:rPr>
              <w:t>е</w:t>
            </w:r>
            <w:r w:rsidRPr="003924EB">
              <w:rPr>
                <w:rFonts w:cs="Arial"/>
                <w:lang w:val="sr-Latn-CS" w:eastAsia="sr-Latn-CS"/>
              </w:rPr>
              <w:t xml:space="preserve"> доставити за оног члана групе који испуњава тражени услов (довољно је да 1 члан групе достави </w:t>
            </w:r>
            <w:r w:rsidRPr="003924EB">
              <w:rPr>
                <w:rFonts w:cs="Arial"/>
                <w:lang w:val="sr-Cyrl-RS" w:eastAsia="sr-Latn-CS"/>
              </w:rPr>
              <w:t>доказе</w:t>
            </w:r>
            <w:r w:rsidRPr="003924EB">
              <w:rPr>
                <w:rFonts w:cs="Arial"/>
                <w:lang w:val="sr-Latn-CS" w:eastAsia="sr-Latn-CS"/>
              </w:rPr>
              <w:t xml:space="preserve">), а уколико више њих заједно испуњавају услов </w:t>
            </w:r>
            <w:r w:rsidRPr="003924EB">
              <w:rPr>
                <w:rFonts w:cs="Arial"/>
                <w:lang w:val="sr-Cyrl-RS" w:eastAsia="sr-Latn-CS"/>
              </w:rPr>
              <w:t>, наведене доказе</w:t>
            </w:r>
            <w:r w:rsidRPr="003924EB">
              <w:rPr>
                <w:rFonts w:cs="Arial"/>
                <w:lang w:val="sr-Latn-CS" w:eastAsia="sr-Latn-CS"/>
              </w:rPr>
              <w:t xml:space="preserve"> доставити за те чланове.</w:t>
            </w:r>
          </w:p>
          <w:p w:rsidR="00175774" w:rsidRDefault="00926B08" w:rsidP="00B358E4">
            <w:pPr>
              <w:numPr>
                <w:ilvl w:val="0"/>
                <w:numId w:val="23"/>
              </w:numPr>
              <w:snapToGrid w:val="0"/>
              <w:rPr>
                <w:rFonts w:cs="Arial"/>
                <w:lang w:val="sr-Latn-CS" w:eastAsia="sr-Latn-CS"/>
              </w:rPr>
            </w:pPr>
            <w:r w:rsidRPr="00105993">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B33FC" w:rsidRDefault="000B33FC" w:rsidP="000B33FC">
            <w:pPr>
              <w:snapToGrid w:val="0"/>
              <w:rPr>
                <w:rFonts w:cs="Arial"/>
                <w:b/>
                <w:u w:val="single"/>
                <w:lang w:val="sr-Latn-CS" w:eastAsia="sr-Latn-CS"/>
              </w:rPr>
            </w:pPr>
            <w:r w:rsidRPr="000B33FC">
              <w:rPr>
                <w:rFonts w:cs="Arial"/>
                <w:b/>
                <w:u w:val="single"/>
                <w:lang w:val="sr-Latn-CS" w:eastAsia="sr-Latn-CS"/>
              </w:rPr>
              <w:t>Образложење:</w:t>
            </w:r>
          </w:p>
          <w:p w:rsidR="000B33FC" w:rsidRPr="000B33FC" w:rsidRDefault="000B33FC" w:rsidP="0004798E">
            <w:pPr>
              <w:pStyle w:val="ListParagraph"/>
              <w:numPr>
                <w:ilvl w:val="0"/>
                <w:numId w:val="47"/>
              </w:numPr>
              <w:spacing w:before="0" w:after="0"/>
              <w:rPr>
                <w:rFonts w:ascii="Arial" w:eastAsia="Times New Roman" w:hAnsi="Arial" w:cs="Arial"/>
              </w:rPr>
            </w:pPr>
            <w:r w:rsidRPr="000B33FC">
              <w:rPr>
                <w:rFonts w:ascii="Arial" w:eastAsia="Times New Roman" w:hAnsi="Arial" w:cs="Arial"/>
              </w:rPr>
              <w:t xml:space="preserve">Кадровским капацитетом је прописан минимум стручног особља које понуђач треба да </w:t>
            </w:r>
            <w:r w:rsidR="0004798E">
              <w:rPr>
                <w:rFonts w:ascii="Arial" w:eastAsia="Times New Roman" w:hAnsi="Arial" w:cs="Arial"/>
                <w:lang w:val="sr-Cyrl-RS"/>
              </w:rPr>
              <w:t>има ангажоване</w:t>
            </w:r>
            <w:r w:rsidRPr="000B33FC">
              <w:rPr>
                <w:rFonts w:ascii="Arial" w:eastAsia="Times New Roman" w:hAnsi="Arial" w:cs="Arial"/>
              </w:rPr>
              <w:t xml:space="preserve"> да би се успешно реализовао предметни уговор</w:t>
            </w:r>
            <w:r w:rsidR="0004798E">
              <w:rPr>
                <w:rFonts w:ascii="Arial" w:eastAsia="Times New Roman" w:hAnsi="Arial" w:cs="Arial"/>
                <w:lang w:val="sr-Cyrl-RS"/>
              </w:rPr>
              <w:t xml:space="preserve"> </w:t>
            </w:r>
            <w:r w:rsidRPr="000B33FC">
              <w:rPr>
                <w:rFonts w:ascii="Arial" w:eastAsia="Times New Roman" w:hAnsi="Arial" w:cs="Arial"/>
                <w:lang w:val="sr-Cyrl-RS"/>
              </w:rPr>
              <w:t xml:space="preserve">а све у циљу поузданости рада постројења, смањивању  потенцијалних отказа који проузрокују застоје блокова а самим тим и смањивању губитака  у производњи термоелектричне енергије. </w:t>
            </w:r>
            <w:r w:rsidRPr="000B33FC">
              <w:rPr>
                <w:rFonts w:ascii="Arial" w:eastAsia="Times New Roman" w:hAnsi="Arial" w:cs="Arial"/>
              </w:rPr>
              <w:t>Тражени услов за доказивање кадровског капацитета је у логичкој вези са предметом јавне набавке и представља објективне потребе наручиоца, а дефинисан је  у складу са Законом о јавним набавкама</w:t>
            </w:r>
          </w:p>
        </w:tc>
      </w:tr>
    </w:tbl>
    <w:p w:rsidR="00BE2596" w:rsidRPr="00E47C2E" w:rsidRDefault="00BE2596" w:rsidP="00BE2596">
      <w:pPr>
        <w:spacing w:before="0"/>
        <w:rPr>
          <w:rFonts w:cs="Arial"/>
          <w:lang w:eastAsia="zh-CN"/>
        </w:rPr>
      </w:pPr>
      <w:r w:rsidRPr="00E47C2E">
        <w:rPr>
          <w:rFonts w:cs="Arial"/>
          <w:lang w:eastAsia="zh-CN"/>
        </w:rPr>
        <w:lastRenderedPageBreak/>
        <w:t>Понуда понуђача који не докаже да испуњава наведене обавезне и додатне услове из тачака 1.</w:t>
      </w:r>
      <w:r w:rsidR="00E54070">
        <w:rPr>
          <w:rFonts w:cs="Arial"/>
          <w:lang w:val="sr-Cyrl-RS" w:eastAsia="zh-CN"/>
        </w:rPr>
        <w:t xml:space="preserve"> </w:t>
      </w:r>
      <w:r w:rsidRPr="00E47C2E">
        <w:rPr>
          <w:rFonts w:cs="Arial"/>
          <w:lang w:eastAsia="zh-CN"/>
        </w:rPr>
        <w:t xml:space="preserve">до </w:t>
      </w:r>
      <w:r w:rsidR="00E54070">
        <w:rPr>
          <w:rFonts w:cs="Arial"/>
          <w:lang w:val="sr-Cyrl-RS" w:eastAsia="zh-CN"/>
        </w:rPr>
        <w:t>8.</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600F13">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600F13">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600F13">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r w:rsidRPr="00E47C2E">
        <w:rPr>
          <w:rFonts w:cs="Arial"/>
          <w:lang w:val="sr-Cyrl-CS" w:eastAsia="zh-CN"/>
        </w:rPr>
        <w:lastRenderedPageBreak/>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600F13" w:rsidRDefault="00BE2596" w:rsidP="00BE2596">
      <w:pPr>
        <w:spacing w:before="0"/>
        <w:rPr>
          <w:rFonts w:cs="Arial"/>
          <w:color w:val="000000" w:themeColor="text1"/>
          <w:lang w:eastAsia="zh-CN"/>
        </w:rPr>
      </w:pPr>
      <w:r w:rsidRPr="00600F13">
        <w:rPr>
          <w:rFonts w:cs="Arial"/>
          <w:color w:val="000000" w:themeColor="text1"/>
          <w:lang w:eastAsia="zh-CN"/>
        </w:rPr>
        <w:t xml:space="preserve">Испуњеност обавезних услова из члана 75.став 1. </w:t>
      </w:r>
      <w:r w:rsidRPr="00600F13">
        <w:rPr>
          <w:rFonts w:cs="Arial"/>
          <w:color w:val="000000" w:themeColor="text1"/>
        </w:rPr>
        <w:t xml:space="preserve">, члана 75. став 2. </w:t>
      </w:r>
      <w:r w:rsidRPr="00600F13">
        <w:rPr>
          <w:rFonts w:cs="Arial"/>
          <w:color w:val="000000" w:themeColor="text1"/>
          <w:lang w:eastAsia="zh-CN"/>
        </w:rPr>
        <w:t>и додатних услова из члана 76. став 2. Закона,осим услова из члана 75. став 1. тачка 5. (важећа дозвола надлежног органа за обављање делатности која је предмет јавне набавке ако је таква дозвола предвиђена посебним прописом), сходно ставу 4. члана 77. Закона, понуђач доказује достављањем Изјаве (Образац бр.</w:t>
      </w:r>
      <w:r w:rsidR="00600F13">
        <w:rPr>
          <w:rFonts w:cs="Arial"/>
          <w:color w:val="000000" w:themeColor="text1"/>
          <w:lang w:val="sr-Cyrl-RS" w:eastAsia="zh-CN"/>
        </w:rPr>
        <w:t xml:space="preserve"> 4 и 5</w:t>
      </w:r>
      <w:r w:rsidRPr="00600F13">
        <w:rPr>
          <w:rFonts w:cs="Arial"/>
          <w:color w:val="000000" w:themeColor="text1"/>
          <w:lang w:eastAsia="zh-CN"/>
        </w:rPr>
        <w:t>) којом под пуном материјалном и кривичном одговорношћу, потврђује да испуњава услове за учешће у поступку јавне набавке.</w:t>
      </w:r>
    </w:p>
    <w:p w:rsidR="00BE2596" w:rsidRPr="00600F13" w:rsidRDefault="00BE2596" w:rsidP="00BE2596">
      <w:pPr>
        <w:pStyle w:val="KDParagraf"/>
        <w:spacing w:before="0"/>
        <w:rPr>
          <w:rFonts w:cs="Arial"/>
          <w:color w:val="000000" w:themeColor="text1"/>
        </w:rPr>
      </w:pPr>
      <w:r w:rsidRPr="00600F13">
        <w:rPr>
          <w:rFonts w:cs="Arial"/>
          <w:color w:val="000000" w:themeColor="text1"/>
          <w:lang w:val="ru-RU"/>
        </w:rPr>
        <w:t xml:space="preserve">Сваки подизвођач мора да испуњава услове из члана 75. став 1. тачка 1), 2) и 4) </w:t>
      </w:r>
      <w:r w:rsidRPr="00600F13">
        <w:rPr>
          <w:rFonts w:cs="Arial"/>
          <w:color w:val="000000" w:themeColor="text1"/>
        </w:rPr>
        <w:t xml:space="preserve">и члана 75. став 2. </w:t>
      </w:r>
      <w:r w:rsidRPr="00600F13">
        <w:rPr>
          <w:rFonts w:cs="Arial"/>
          <w:color w:val="000000" w:themeColor="text1"/>
          <w:lang w:val="ru-RU"/>
        </w:rPr>
        <w:t>Закона, што доказује достављањем тражене Изјаве</w:t>
      </w:r>
      <w:r w:rsidRPr="00600F13">
        <w:rPr>
          <w:rFonts w:cs="Arial"/>
          <w:color w:val="000000" w:themeColor="text1"/>
        </w:rPr>
        <w:t xml:space="preserve"> (</w:t>
      </w:r>
      <w:r w:rsidRPr="00600F13">
        <w:rPr>
          <w:rFonts w:cs="Arial"/>
          <w:color w:val="000000" w:themeColor="text1"/>
          <w:lang w:eastAsia="zh-CN"/>
        </w:rPr>
        <w:t>Образац бр.</w:t>
      </w:r>
      <w:r w:rsidR="00600F13">
        <w:rPr>
          <w:rFonts w:cs="Arial"/>
          <w:color w:val="000000" w:themeColor="text1"/>
          <w:lang w:val="sr-Cyrl-RS" w:eastAsia="zh-CN"/>
        </w:rPr>
        <w:t xml:space="preserve"> 5А</w:t>
      </w:r>
      <w:r w:rsidRPr="00600F13">
        <w:rPr>
          <w:rFonts w:cs="Arial"/>
          <w:color w:val="000000" w:themeColor="text1"/>
        </w:rPr>
        <w:t>)</w:t>
      </w:r>
      <w:r w:rsidRPr="00600F13">
        <w:rPr>
          <w:rFonts w:cs="Arial"/>
          <w:color w:val="000000" w:themeColor="text1"/>
          <w:lang w:val="ru-RU"/>
        </w:rPr>
        <w:t xml:space="preserve">. </w:t>
      </w:r>
      <w:r w:rsidRPr="00600F13">
        <w:rPr>
          <w:rFonts w:cs="Arial"/>
          <w:color w:val="000000" w:themeColor="text1"/>
        </w:rPr>
        <w:t>Услове у вези са капацитетима из члана 76.</w:t>
      </w:r>
      <w:r w:rsidR="00600F13">
        <w:rPr>
          <w:rFonts w:cs="Arial"/>
          <w:color w:val="000000" w:themeColor="text1"/>
          <w:lang w:val="sr-Cyrl-RS"/>
        </w:rPr>
        <w:t xml:space="preserve"> </w:t>
      </w:r>
      <w:r w:rsidRPr="00600F13">
        <w:rPr>
          <w:rFonts w:cs="Arial"/>
          <w:color w:val="000000" w:themeColor="text1"/>
        </w:rPr>
        <w:t>Закона, понуђач испуњава самостално без обзира на ангажовање подизвођача.</w:t>
      </w:r>
    </w:p>
    <w:p w:rsidR="00BE2596" w:rsidRPr="00600F13" w:rsidRDefault="00BE2596" w:rsidP="00BE2596">
      <w:pPr>
        <w:spacing w:before="0"/>
        <w:rPr>
          <w:rFonts w:cs="Arial"/>
          <w:color w:val="000000" w:themeColor="text1"/>
        </w:rPr>
      </w:pPr>
      <w:r w:rsidRPr="00600F13">
        <w:rPr>
          <w:rFonts w:cs="Arial"/>
          <w:color w:val="000000" w:themeColor="text1"/>
          <w:lang w:val="ru-RU"/>
        </w:rPr>
        <w:t xml:space="preserve">Сваки понуђач из групе понуђача  која подноси заједничку понуду мора да испуњава услове из члана 75. став 1. тачка 1), 2) и 4) </w:t>
      </w:r>
      <w:r w:rsidRPr="00600F13">
        <w:rPr>
          <w:rFonts w:cs="Arial"/>
          <w:color w:val="000000" w:themeColor="text1"/>
        </w:rPr>
        <w:t xml:space="preserve">и члана 75. став 2. </w:t>
      </w:r>
      <w:r w:rsidRPr="00600F13">
        <w:rPr>
          <w:rFonts w:cs="Arial"/>
          <w:color w:val="000000" w:themeColor="text1"/>
          <w:lang w:val="ru-RU"/>
        </w:rPr>
        <w:t>Закона, што доказује достављањем тражене Изјаве</w:t>
      </w:r>
      <w:r w:rsidR="00600F13">
        <w:rPr>
          <w:rFonts w:cs="Arial"/>
          <w:color w:val="000000" w:themeColor="text1"/>
          <w:lang w:val="ru-RU"/>
        </w:rPr>
        <w:t xml:space="preserve"> </w:t>
      </w:r>
      <w:r w:rsidRPr="00600F13">
        <w:rPr>
          <w:rFonts w:cs="Arial"/>
          <w:color w:val="000000" w:themeColor="text1"/>
          <w:lang w:eastAsia="zh-CN"/>
        </w:rPr>
        <w:t>(Образац бр</w:t>
      </w:r>
      <w:r w:rsidR="00600F13">
        <w:rPr>
          <w:rFonts w:cs="Arial"/>
          <w:color w:val="000000" w:themeColor="text1"/>
          <w:lang w:eastAsia="zh-CN"/>
        </w:rPr>
        <w:t>.</w:t>
      </w:r>
      <w:r w:rsidR="00600F13">
        <w:rPr>
          <w:rFonts w:cs="Arial"/>
          <w:color w:val="000000" w:themeColor="text1"/>
          <w:lang w:val="sr-Cyrl-RS" w:eastAsia="zh-CN"/>
        </w:rPr>
        <w:t xml:space="preserve"> 5</w:t>
      </w:r>
      <w:r w:rsidRPr="00600F13">
        <w:rPr>
          <w:rFonts w:cs="Arial"/>
          <w:color w:val="000000" w:themeColor="text1"/>
          <w:lang w:eastAsia="zh-CN"/>
        </w:rPr>
        <w:t>)</w:t>
      </w:r>
      <w:r w:rsidRPr="00600F13">
        <w:rPr>
          <w:rFonts w:cs="Arial"/>
          <w:color w:val="000000" w:themeColor="text1"/>
          <w:lang w:val="sr-Cyrl-CS" w:eastAsia="zh-CN"/>
        </w:rPr>
        <w:t>.</w:t>
      </w:r>
      <w:r w:rsidR="00600F13">
        <w:rPr>
          <w:rFonts w:cs="Arial"/>
          <w:color w:val="000000" w:themeColor="text1"/>
          <w:lang w:val="sr-Cyrl-CS" w:eastAsia="zh-CN"/>
        </w:rPr>
        <w:t xml:space="preserve"> </w:t>
      </w:r>
      <w:r w:rsidRPr="00600F13">
        <w:rPr>
          <w:rFonts w:cs="Arial"/>
          <w:color w:val="000000" w:themeColor="text1"/>
          <w:lang w:val="ru-RU"/>
        </w:rPr>
        <w:t xml:space="preserve">Услове у вези са капацитетима из члана 76. </w:t>
      </w:r>
      <w:r w:rsidRPr="00600F13">
        <w:rPr>
          <w:rFonts w:cs="Arial"/>
          <w:color w:val="000000" w:themeColor="text1"/>
        </w:rPr>
        <w:t>Закона понуђачи из групе испуњавају заједно, на основу достављених доказа</w:t>
      </w:r>
      <w:r w:rsidR="00600F13">
        <w:rPr>
          <w:rFonts w:cs="Arial"/>
          <w:color w:val="000000" w:themeColor="text1"/>
          <w:lang w:val="sr-Cyrl-RS"/>
        </w:rPr>
        <w:t xml:space="preserve"> </w:t>
      </w:r>
      <w:r w:rsidRPr="00600F13">
        <w:rPr>
          <w:rFonts w:cs="Arial"/>
          <w:color w:val="000000" w:themeColor="text1"/>
        </w:rPr>
        <w:t>у складу са oвим одељком конкурсне документације.</w:t>
      </w:r>
    </w:p>
    <w:p w:rsidR="00BE2596" w:rsidRPr="00600F13" w:rsidRDefault="00BE2596" w:rsidP="00BE2596">
      <w:pPr>
        <w:spacing w:before="0"/>
        <w:rPr>
          <w:rFonts w:cs="Arial"/>
          <w:color w:val="000000" w:themeColor="text1"/>
          <w:lang w:eastAsia="zh-CN"/>
        </w:rPr>
      </w:pPr>
      <w:r w:rsidRPr="00600F13">
        <w:rPr>
          <w:rFonts w:cs="Arial"/>
          <w:color w:val="000000" w:themeColor="text1"/>
          <w:lang w:eastAsia="zh-CN"/>
        </w:rPr>
        <w:t>Ако је понуђач доставио Изјаву из члана 77.</w:t>
      </w:r>
      <w:r w:rsidR="00600F13">
        <w:rPr>
          <w:rFonts w:cs="Arial"/>
          <w:color w:val="000000" w:themeColor="text1"/>
          <w:lang w:val="sr-Cyrl-RS" w:eastAsia="zh-CN"/>
        </w:rPr>
        <w:t xml:space="preserve"> </w:t>
      </w:r>
      <w:r w:rsidRPr="00600F13">
        <w:rPr>
          <w:rFonts w:cs="Arial"/>
          <w:color w:val="000000" w:themeColor="text1"/>
          <w:lang w:eastAsia="zh-CN"/>
        </w:rPr>
        <w:t xml:space="preserve">став 4 Закона </w:t>
      </w:r>
      <w:r w:rsidRPr="00600F13">
        <w:rPr>
          <w:rFonts w:cs="Arial"/>
          <w:color w:val="000000" w:themeColor="text1"/>
          <w:lang w:val="sr-Cyrl-CS" w:eastAsia="zh-CN"/>
        </w:rPr>
        <w:t xml:space="preserve">Наручилац је обавезан да </w:t>
      </w:r>
      <w:r w:rsidRPr="00600F13">
        <w:rPr>
          <w:rFonts w:cs="Arial"/>
          <w:color w:val="000000" w:themeColor="text1"/>
          <w:lang w:eastAsia="zh-CN"/>
        </w:rPr>
        <w:t>пре доношења одлуке о додели уговора од понуђача чија понуда је изабрана као најповољнија затражи</w:t>
      </w:r>
      <w:r w:rsidRPr="00600F13">
        <w:rPr>
          <w:rFonts w:cs="Arial"/>
          <w:color w:val="000000" w:themeColor="text1"/>
          <w:lang w:val="sr-Cyrl-CS" w:eastAsia="zh-CN"/>
        </w:rPr>
        <w:t>ти</w:t>
      </w:r>
      <w:r w:rsidRPr="00600F13">
        <w:rPr>
          <w:rFonts w:cs="Arial"/>
          <w:color w:val="000000" w:themeColor="text1"/>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E2596" w:rsidRPr="00600F13" w:rsidRDefault="00BE2596" w:rsidP="00BE2596">
      <w:pPr>
        <w:spacing w:before="0"/>
        <w:rPr>
          <w:rFonts w:cs="Arial"/>
          <w:color w:val="000000" w:themeColor="text1"/>
          <w:lang w:eastAsia="zh-CN"/>
        </w:rPr>
      </w:pPr>
      <w:r w:rsidRPr="00600F13">
        <w:rPr>
          <w:rFonts w:cs="Arial"/>
          <w:color w:val="000000" w:themeColor="text1"/>
          <w:lang w:eastAsia="zh-CN"/>
        </w:rPr>
        <w:t xml:space="preserve">Наручилац </w:t>
      </w:r>
      <w:r w:rsidRPr="00600F13">
        <w:rPr>
          <w:rFonts w:cs="Arial"/>
          <w:color w:val="000000" w:themeColor="text1"/>
          <w:lang w:val="sr-Cyrl-CS" w:eastAsia="zh-CN"/>
        </w:rPr>
        <w:t xml:space="preserve">може </w:t>
      </w:r>
      <w:r w:rsidRPr="00600F13">
        <w:rPr>
          <w:rFonts w:cs="Arial"/>
          <w:color w:val="000000" w:themeColor="text1"/>
          <w:lang w:eastAsia="zh-CN"/>
        </w:rPr>
        <w:t>и од осталих понуђача затражи</w:t>
      </w:r>
      <w:r w:rsidRPr="00600F13">
        <w:rPr>
          <w:rFonts w:cs="Arial"/>
          <w:color w:val="000000" w:themeColor="text1"/>
          <w:lang w:val="sr-Cyrl-CS" w:eastAsia="zh-CN"/>
        </w:rPr>
        <w:t xml:space="preserve">ти </w:t>
      </w:r>
      <w:r w:rsidRPr="00600F13">
        <w:rPr>
          <w:rFonts w:cs="Arial"/>
          <w:color w:val="000000" w:themeColor="text1"/>
          <w:lang w:eastAsia="zh-CN"/>
        </w:rPr>
        <w:t>да доставе копију захтеваних доказа о испуњености услова.</w:t>
      </w:r>
    </w:p>
    <w:p w:rsidR="00BE2596" w:rsidRPr="00600F13" w:rsidRDefault="00BE2596" w:rsidP="00BE2596">
      <w:pPr>
        <w:spacing w:before="0"/>
        <w:rPr>
          <w:rFonts w:cs="Arial"/>
          <w:color w:val="000000" w:themeColor="text1"/>
          <w:lang w:eastAsia="zh-CN"/>
        </w:rPr>
      </w:pPr>
      <w:r w:rsidRPr="00600F13">
        <w:rPr>
          <w:rFonts w:cs="Arial"/>
          <w:color w:val="000000" w:themeColor="text1"/>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600F13" w:rsidRDefault="00BE2596" w:rsidP="00BE2596">
      <w:pPr>
        <w:spacing w:before="0"/>
        <w:rPr>
          <w:rFonts w:cs="Arial"/>
          <w:color w:val="000000" w:themeColor="text1"/>
          <w:lang w:eastAsia="zh-CN"/>
        </w:rPr>
      </w:pPr>
      <w:r w:rsidRPr="00600F13">
        <w:rPr>
          <w:rFonts w:cs="Arial"/>
          <w:color w:val="000000" w:themeColor="text1"/>
          <w:lang w:eastAsia="zh-CN"/>
        </w:rPr>
        <w:t xml:space="preserve">Ако понуђач у остављеном, примереном року који не може бити краћи од 5 (пет) дана не достави </w:t>
      </w:r>
      <w:r w:rsidRPr="00600F13">
        <w:rPr>
          <w:rFonts w:cs="Arial"/>
          <w:color w:val="000000" w:themeColor="text1"/>
          <w:lang w:val="sr-Cyrl-CS" w:eastAsia="zh-CN"/>
        </w:rPr>
        <w:t>тражене доказе</w:t>
      </w:r>
      <w:r w:rsidRPr="00600F13">
        <w:rPr>
          <w:rFonts w:cs="Arial"/>
          <w:color w:val="000000" w:themeColor="text1"/>
          <w:lang w:eastAsia="zh-CN"/>
        </w:rPr>
        <w:t>, његова понуда ће се одбити као неприхватљива.</w:t>
      </w:r>
    </w:p>
    <w:p w:rsidR="00600F13" w:rsidRDefault="00600F13">
      <w:pPr>
        <w:spacing w:before="0"/>
        <w:jc w:val="left"/>
        <w:rPr>
          <w:rFonts w:cs="Arial"/>
          <w:color w:val="000000" w:themeColor="text1"/>
          <w:lang w:eastAsia="zh-CN"/>
        </w:rPr>
      </w:pPr>
      <w:r>
        <w:rPr>
          <w:rFonts w:cs="Arial"/>
          <w:color w:val="000000" w:themeColor="text1"/>
          <w:lang w:eastAsia="zh-CN"/>
        </w:rPr>
        <w:br w:type="page"/>
      </w: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lastRenderedPageBreak/>
        <w:t xml:space="preserve">5. </w:t>
      </w:r>
      <w:r w:rsidR="00322313" w:rsidRPr="00E47C2E">
        <w:rPr>
          <w:rFonts w:cs="Arial"/>
        </w:rPr>
        <w:t>КРИТЕРИЈУМ ЗА ДОДЕЛУ УГОВОРА</w:t>
      </w:r>
      <w:bookmarkEnd w:id="194"/>
    </w:p>
    <w:p w:rsidR="00BE2596" w:rsidRPr="00600F13" w:rsidRDefault="00BE2596" w:rsidP="00BE2596">
      <w:pPr>
        <w:pStyle w:val="KDKomentar"/>
        <w:spacing w:before="0"/>
        <w:rPr>
          <w:rFonts w:cs="Arial"/>
          <w:b/>
          <w:i w:val="0"/>
          <w:color w:val="000000" w:themeColor="text1"/>
          <w:sz w:val="22"/>
          <w:szCs w:val="22"/>
        </w:rPr>
      </w:pPr>
      <w:r w:rsidRPr="00600F13">
        <w:rPr>
          <w:rFonts w:cs="Arial"/>
          <w:i w:val="0"/>
          <w:color w:val="000000" w:themeColor="text1"/>
          <w:sz w:val="22"/>
          <w:szCs w:val="22"/>
        </w:rPr>
        <w:t>Избор најповољније понуде</w:t>
      </w:r>
      <w:r w:rsidR="00600F13" w:rsidRPr="00600F13">
        <w:rPr>
          <w:rFonts w:cs="Arial"/>
          <w:i w:val="0"/>
          <w:color w:val="000000" w:themeColor="text1"/>
          <w:sz w:val="22"/>
          <w:szCs w:val="22"/>
          <w:lang w:val="sr-Cyrl-RS"/>
        </w:rPr>
        <w:t xml:space="preserve"> за све три партије</w:t>
      </w:r>
      <w:r w:rsidRPr="00600F13">
        <w:rPr>
          <w:rFonts w:cs="Arial"/>
          <w:i w:val="0"/>
          <w:color w:val="000000" w:themeColor="text1"/>
          <w:sz w:val="22"/>
          <w:szCs w:val="22"/>
        </w:rPr>
        <w:t xml:space="preserve"> ће се извршити применом критеријума </w:t>
      </w:r>
      <w:r w:rsidRPr="00600F13">
        <w:rPr>
          <w:rFonts w:cs="Arial"/>
          <w:b/>
          <w:i w:val="0"/>
          <w:color w:val="000000" w:themeColor="text1"/>
          <w:sz w:val="22"/>
          <w:szCs w:val="22"/>
        </w:rPr>
        <w:t>„Најнижа понуђена цена“.</w:t>
      </w:r>
    </w:p>
    <w:p w:rsidR="00BE2596" w:rsidRPr="00600F13" w:rsidRDefault="00BE2596" w:rsidP="00BE2596">
      <w:pPr>
        <w:pStyle w:val="KDKomentar"/>
        <w:spacing w:before="0"/>
        <w:rPr>
          <w:rFonts w:cs="Arial"/>
          <w:i w:val="0"/>
          <w:color w:val="000000" w:themeColor="text1"/>
          <w:sz w:val="22"/>
          <w:szCs w:val="22"/>
        </w:rPr>
      </w:pPr>
      <w:r w:rsidRPr="00600F13">
        <w:rPr>
          <w:rFonts w:cs="Arial"/>
          <w:i w:val="0"/>
          <w:color w:val="000000" w:themeColor="text1"/>
          <w:sz w:val="22"/>
          <w:szCs w:val="22"/>
        </w:rPr>
        <w:t>Критеријум за оцењивање понуда</w:t>
      </w:r>
      <w:r w:rsidRPr="00600F13">
        <w:rPr>
          <w:rFonts w:cs="Arial"/>
          <w:b/>
          <w:i w:val="0"/>
          <w:color w:val="000000" w:themeColor="text1"/>
          <w:sz w:val="22"/>
          <w:szCs w:val="22"/>
        </w:rPr>
        <w:t xml:space="preserve"> Најнижа понуђена цена, </w:t>
      </w:r>
      <w:r w:rsidRPr="00600F13">
        <w:rPr>
          <w:rFonts w:cs="Arial"/>
          <w:i w:val="0"/>
          <w:color w:val="000000" w:themeColor="text1"/>
          <w:sz w:val="22"/>
          <w:szCs w:val="22"/>
        </w:rPr>
        <w:t>заснива се на понуђеној цени</w:t>
      </w:r>
      <w:r w:rsidRPr="00600F13">
        <w:rPr>
          <w:rFonts w:cs="Arial"/>
          <w:i w:val="0"/>
          <w:color w:val="000000" w:themeColor="text1"/>
          <w:sz w:val="22"/>
          <w:szCs w:val="22"/>
          <w:lang w:val="sr-Cyrl-CS"/>
        </w:rPr>
        <w:t xml:space="preserve"> као једином критеријуму</w:t>
      </w:r>
      <w:r w:rsidRPr="00600F13">
        <w:rPr>
          <w:rFonts w:cs="Arial"/>
          <w:i w:val="0"/>
          <w:color w:val="000000" w:themeColor="text1"/>
          <w:sz w:val="22"/>
          <w:szCs w:val="22"/>
        </w:rPr>
        <w:t>.</w:t>
      </w:r>
    </w:p>
    <w:p w:rsidR="00BE2596" w:rsidRPr="00600F13" w:rsidRDefault="00BE2596" w:rsidP="00BE2596">
      <w:pPr>
        <w:pStyle w:val="KDKomentar"/>
        <w:spacing w:before="0"/>
        <w:rPr>
          <w:rFonts w:cs="Arial"/>
          <w:i w:val="0"/>
          <w:color w:val="000000" w:themeColor="text1"/>
          <w:sz w:val="22"/>
          <w:szCs w:val="22"/>
        </w:rPr>
      </w:pPr>
    </w:p>
    <w:p w:rsidR="00600F13" w:rsidRPr="00CE7CF0" w:rsidRDefault="00600F13" w:rsidP="00600F13">
      <w:pPr>
        <w:pStyle w:val="KDParagraf"/>
        <w:spacing w:before="0"/>
        <w:rPr>
          <w:rFonts w:cs="Arial"/>
          <w:lang w:val="ru-RU"/>
        </w:rPr>
      </w:pPr>
      <w:r w:rsidRPr="005A1E01">
        <w:rPr>
          <w:rFonts w:cs="Arial"/>
          <w:lang w:val="sr-Cyrl-RS"/>
        </w:rPr>
        <w:t>У</w:t>
      </w:r>
      <w:r w:rsidRPr="00CE7CF0">
        <w:rPr>
          <w:rFonts w:cs="Arial"/>
          <w:lang w:val="ru-RU"/>
        </w:rPr>
        <w:t xml:space="preserve"> ситуацији када постоје понуде домаћег и страног понуђача који</w:t>
      </w:r>
      <w:r w:rsidRPr="00C65A42">
        <w:rPr>
          <w:rFonts w:cs="Arial"/>
          <w:lang w:val="sr-Cyrl-RS"/>
        </w:rPr>
        <w:t xml:space="preserve"> пружају услуге или </w:t>
      </w:r>
      <w:r w:rsidRPr="00CE7CF0">
        <w:rPr>
          <w:rFonts w:cs="Arial"/>
          <w:lang w:val="ru-RU"/>
        </w:rPr>
        <w:t>изводе радове, наручилац мора изабрати понуду домаћег понуђача под условом да његова понуђена цена није већа од</w:t>
      </w:r>
      <w:r w:rsidRPr="005A1E01">
        <w:rPr>
          <w:rFonts w:cs="Arial"/>
        </w:rPr>
        <w:t> </w:t>
      </w:r>
      <w:r w:rsidRPr="00CE7CF0">
        <w:rPr>
          <w:rFonts w:cs="Arial"/>
          <w:b/>
          <w:bCs/>
          <w:lang w:val="ru-RU"/>
        </w:rPr>
        <w:t>5%</w:t>
      </w:r>
      <w:r w:rsidRPr="005A1E01">
        <w:rPr>
          <w:rFonts w:cs="Arial"/>
        </w:rPr>
        <w:t> </w:t>
      </w:r>
      <w:r w:rsidRPr="00CE7CF0">
        <w:rPr>
          <w:rFonts w:cs="Arial"/>
          <w:lang w:val="ru-RU"/>
        </w:rPr>
        <w:t>у односу на н</w:t>
      </w:r>
      <w:r w:rsidRPr="005A1E01">
        <w:rPr>
          <w:rFonts w:cs="Arial"/>
        </w:rPr>
        <w:t>a</w:t>
      </w:r>
      <w:r w:rsidRPr="00CE7CF0">
        <w:rPr>
          <w:rFonts w:cs="Arial"/>
          <w:lang w:val="ru-RU"/>
        </w:rPr>
        <w:t xml:space="preserve">јнижу понуђену цену страног понуђача. </w:t>
      </w:r>
    </w:p>
    <w:p w:rsidR="00600F13" w:rsidRPr="009814D7" w:rsidRDefault="00600F13" w:rsidP="00600F13">
      <w:pPr>
        <w:pStyle w:val="KDParagraf"/>
        <w:spacing w:before="0"/>
        <w:rPr>
          <w:rFonts w:cs="Arial"/>
        </w:rPr>
      </w:pPr>
    </w:p>
    <w:p w:rsidR="00600F13" w:rsidRPr="009814D7" w:rsidRDefault="00600F13" w:rsidP="00600F13">
      <w:pPr>
        <w:pStyle w:val="KDParagraf"/>
        <w:spacing w:before="0"/>
        <w:rPr>
          <w:rFonts w:cs="Arial"/>
        </w:rPr>
      </w:pPr>
      <w:r w:rsidRPr="009814D7">
        <w:rPr>
          <w:rFonts w:cs="Arial"/>
        </w:rPr>
        <w:t>У понуђену цену страног понуђача урачунавају се и царинске дажбине.</w:t>
      </w:r>
    </w:p>
    <w:p w:rsidR="00600F13" w:rsidRPr="009814D7" w:rsidRDefault="00600F13" w:rsidP="00600F13">
      <w:pPr>
        <w:pStyle w:val="KDParagraf"/>
        <w:spacing w:before="0"/>
        <w:rPr>
          <w:rFonts w:cs="Arial"/>
        </w:rPr>
      </w:pPr>
    </w:p>
    <w:p w:rsidR="00600F13" w:rsidRPr="009814D7" w:rsidRDefault="00600F13" w:rsidP="00600F13">
      <w:pPr>
        <w:pStyle w:val="KDParagraf"/>
        <w:spacing w:before="0"/>
        <w:rPr>
          <w:rFonts w:cs="Arial"/>
        </w:rPr>
      </w:pPr>
      <w:r w:rsidRPr="009814D7">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00F13" w:rsidRPr="009814D7" w:rsidRDefault="00600F13" w:rsidP="00600F13">
      <w:pPr>
        <w:pStyle w:val="KDParagraf"/>
        <w:spacing w:before="0"/>
        <w:rPr>
          <w:rFonts w:cs="Arial"/>
        </w:rPr>
      </w:pPr>
    </w:p>
    <w:p w:rsidR="00600F13" w:rsidRPr="009814D7" w:rsidRDefault="00600F13" w:rsidP="00600F13">
      <w:pPr>
        <w:pStyle w:val="KDParagraf"/>
        <w:spacing w:before="0"/>
        <w:rPr>
          <w:rFonts w:cs="Arial"/>
        </w:rPr>
      </w:pPr>
      <w:r w:rsidRPr="009814D7">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814D7">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00F13" w:rsidRPr="009814D7" w:rsidRDefault="00600F13" w:rsidP="00600F13">
      <w:pPr>
        <w:pStyle w:val="KDParagraf"/>
        <w:spacing w:before="0"/>
        <w:rPr>
          <w:rFonts w:cs="Arial"/>
        </w:rPr>
      </w:pPr>
    </w:p>
    <w:p w:rsidR="00600F13" w:rsidRPr="00E47C2E" w:rsidRDefault="00600F13" w:rsidP="00B358E4">
      <w:pPr>
        <w:pStyle w:val="KDPodnaslov2"/>
        <w:numPr>
          <w:ilvl w:val="1"/>
          <w:numId w:val="18"/>
        </w:numPr>
        <w:spacing w:before="0"/>
        <w:jc w:val="both"/>
      </w:pPr>
      <w:r w:rsidRPr="009814D7">
        <w:rPr>
          <w:rFonts w:eastAsia="TimesNewRomanPSMT" w:cs="Arial"/>
          <w:bCs/>
          <w:iCs/>
        </w:rPr>
        <w:t xml:space="preserve">Елементи критеријума односно начин на основу којих ће наручилац </w:t>
      </w:r>
      <w:r w:rsidRPr="00E47C2E">
        <w:rPr>
          <w:rFonts w:eastAsia="TimesNewRomanPSMT" w:cs="Arial"/>
          <w:bCs/>
          <w:iCs/>
          <w:color w:val="000000"/>
        </w:rPr>
        <w:t xml:space="preserve">извршити доделу уговора у ситуацији када постоје две или више понуда са </w:t>
      </w:r>
      <w:r w:rsidRPr="009814D7">
        <w:rPr>
          <w:rFonts w:eastAsia="TimesNewRomanPSMT" w:cs="Arial"/>
          <w:bCs/>
          <w:iCs/>
        </w:rPr>
        <w:t>истом понуђеном ценом</w:t>
      </w:r>
      <w:r w:rsidRPr="00E47C2E">
        <w:rPr>
          <w:rFonts w:eastAsia="TimesNewRomanPSMT" w:cs="Arial"/>
          <w:bCs/>
          <w:iCs/>
          <w:color w:val="000000"/>
        </w:rPr>
        <w:t>:</w:t>
      </w:r>
    </w:p>
    <w:p w:rsidR="00600F13" w:rsidRDefault="00600F13" w:rsidP="00600F13">
      <w:pPr>
        <w:spacing w:before="0"/>
        <w:rPr>
          <w:rFonts w:cs="Arial"/>
        </w:rPr>
      </w:pPr>
      <w:r w:rsidRPr="009814D7">
        <w:rPr>
          <w:rFonts w:cs="Arial"/>
        </w:rPr>
        <w:t>Уколико две или више понуда имају исту понуђену цену, као повољнија</w:t>
      </w:r>
      <w:r>
        <w:rPr>
          <w:rFonts w:cs="Arial"/>
          <w:lang w:val="sr-Cyrl-RS"/>
        </w:rPr>
        <w:t>,</w:t>
      </w:r>
      <w:r w:rsidRPr="009814D7">
        <w:rPr>
          <w:rFonts w:cs="Arial"/>
        </w:rPr>
        <w:t xml:space="preserve"> биће изабрана понуда </w:t>
      </w:r>
      <w:r w:rsidRPr="009814D7">
        <w:rPr>
          <w:rFonts w:cs="Arial"/>
          <w:color w:val="000000" w:themeColor="text1"/>
        </w:rPr>
        <w:t>путем жреба</w:t>
      </w:r>
      <w:r w:rsidRPr="009814D7">
        <w:rPr>
          <w:rFonts w:cs="Arial"/>
        </w:rPr>
        <w:t>.</w:t>
      </w:r>
    </w:p>
    <w:p w:rsidR="00600F13" w:rsidRDefault="00600F13" w:rsidP="00600F13">
      <w:pPr>
        <w:rPr>
          <w:rFonts w:cs="Arial"/>
        </w:rPr>
      </w:pPr>
      <w:r w:rsidRPr="009814D7">
        <w:rPr>
          <w:rFonts w:cs="Arial"/>
        </w:rPr>
        <w:t>Извлачење путем жреба Наручилац ће извршити јавно, у присуству понуђача који имају исту понуђену цену.</w:t>
      </w:r>
      <w:r>
        <w:rPr>
          <w:rFonts w:cs="Arial"/>
          <w:lang w:val="sr-Cyrl-RS"/>
        </w:rPr>
        <w:t xml:space="preserve"> </w:t>
      </w:r>
      <w:r w:rsidRPr="009814D7">
        <w:rPr>
          <w:rFonts w:cs="Arial"/>
        </w:rPr>
        <w:t xml:space="preserve">На посебним папирима који су исте величине и боје </w:t>
      </w:r>
      <w:r w:rsidRPr="009814D7">
        <w:rPr>
          <w:rFonts w:cs="Arial"/>
          <w:lang w:val="sr-Cyrl-RS"/>
        </w:rPr>
        <w:t>н</w:t>
      </w:r>
      <w:r w:rsidRPr="009814D7">
        <w:rPr>
          <w:rFonts w:cs="Arial"/>
        </w:rPr>
        <w:t>аручилац ће исписати називе Понуђача, те папире ставити у кутију, одакле ће један од чланова Комисије извући само један папир.</w:t>
      </w:r>
      <w:r w:rsidRPr="009814D7">
        <w:rPr>
          <w:rFonts w:cs="Arial"/>
          <w:lang w:val="sr-Cyrl-RS"/>
        </w:rPr>
        <w:t xml:space="preserve"> Понуди </w:t>
      </w:r>
      <w:r w:rsidRPr="009814D7">
        <w:rPr>
          <w:rFonts w:cs="Arial"/>
        </w:rPr>
        <w:t>Понуђач</w:t>
      </w:r>
      <w:r w:rsidRPr="009814D7">
        <w:rPr>
          <w:rFonts w:cs="Arial"/>
          <w:lang w:val="sr-Cyrl-RS"/>
        </w:rPr>
        <w:t>а</w:t>
      </w:r>
      <w:r w:rsidRPr="009814D7">
        <w:rPr>
          <w:rFonts w:cs="Arial"/>
        </w:rPr>
        <w:t xml:space="preserve"> чији назив буде на извученом папиру биће додељен </w:t>
      </w:r>
      <w:r w:rsidRPr="009814D7">
        <w:rPr>
          <w:rFonts w:cs="Arial"/>
          <w:lang w:val="sr-Cyrl-RS"/>
        </w:rPr>
        <w:t>повољнији ранг</w:t>
      </w:r>
      <w:r w:rsidRPr="009814D7">
        <w:rPr>
          <w:rFonts w:cs="Arial"/>
        </w:rPr>
        <w:t>.</w:t>
      </w:r>
      <w:r w:rsidRPr="009814D7">
        <w:rPr>
          <w:rFonts w:cs="Arial"/>
          <w:lang w:val="sr-Cyrl-RS"/>
        </w:rPr>
        <w:t xml:space="preserve"> О извршеном жребању сачињава се записник који потписују представници наручиоца и присутних понуђача.</w:t>
      </w:r>
      <w:r w:rsidR="0069089B" w:rsidRPr="00E47C2E">
        <w:rPr>
          <w:rFonts w:cs="Arial"/>
        </w:rPr>
        <w:t> </w:t>
      </w:r>
    </w:p>
    <w:p w:rsidR="00600F13" w:rsidRDefault="00600F13">
      <w:pPr>
        <w:spacing w:before="0"/>
        <w:jc w:val="left"/>
        <w:rPr>
          <w:rFonts w:cs="Arial"/>
        </w:rPr>
      </w:pPr>
      <w:r>
        <w:rPr>
          <w:rFonts w:cs="Arial"/>
        </w:rPr>
        <w:br w:type="page"/>
      </w:r>
    </w:p>
    <w:p w:rsidR="00C6752E" w:rsidRPr="00E47C2E" w:rsidRDefault="00C6752E" w:rsidP="00600F13">
      <w:pPr>
        <w:rPr>
          <w:rFonts w:eastAsia="Arial Unicode MS" w:cs="Arial"/>
          <w:b/>
          <w:kern w:val="2"/>
        </w:rPr>
      </w:pPr>
    </w:p>
    <w:p w:rsidR="008D2B23" w:rsidRPr="00E47C2E" w:rsidRDefault="00600F13" w:rsidP="00600F13">
      <w:pPr>
        <w:pStyle w:val="KDPodnaslov1"/>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t>6.</w:t>
      </w:r>
      <w:r w:rsidR="008D2B23"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B358E4">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F4609B" w:rsidRDefault="008D2B23" w:rsidP="008D2B23">
      <w:pPr>
        <w:pStyle w:val="KDKomentar"/>
        <w:spacing w:before="0"/>
        <w:rPr>
          <w:rFonts w:cs="Arial"/>
          <w:i w:val="0"/>
          <w:color w:val="000000" w:themeColor="text1"/>
          <w:sz w:val="22"/>
          <w:szCs w:val="22"/>
        </w:rPr>
      </w:pPr>
      <w:r w:rsidRPr="00F4609B">
        <w:rPr>
          <w:rFonts w:cs="Arial"/>
          <w:i w:val="0"/>
          <w:color w:val="000000" w:themeColor="text1"/>
          <w:sz w:val="22"/>
          <w:szCs w:val="22"/>
        </w:rPr>
        <w:t>Понуда са свим прилозима мора бити сачињена на српском језику.</w:t>
      </w:r>
    </w:p>
    <w:p w:rsidR="008D2B23" w:rsidRPr="00F4609B" w:rsidRDefault="008D2B23" w:rsidP="008D2B23">
      <w:pPr>
        <w:pStyle w:val="KDKomentar"/>
        <w:spacing w:before="0"/>
        <w:rPr>
          <w:rStyle w:val="StyleArial"/>
          <w:rFonts w:cs="Arial"/>
          <w:i w:val="0"/>
          <w:color w:val="000000" w:themeColor="text1"/>
          <w:sz w:val="22"/>
          <w:szCs w:val="22"/>
        </w:rPr>
      </w:pPr>
      <w:r w:rsidRPr="00F4609B">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B358E4">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F4609B" w:rsidRDefault="008D2B23" w:rsidP="008D2B23">
      <w:pPr>
        <w:pStyle w:val="KDKomentar"/>
        <w:spacing w:before="0"/>
        <w:rPr>
          <w:rFonts w:cs="Arial"/>
          <w:i w:val="0"/>
          <w:color w:val="000000" w:themeColor="text1"/>
          <w:sz w:val="22"/>
          <w:szCs w:val="22"/>
        </w:rPr>
      </w:pPr>
      <w:r w:rsidRPr="00F4609B">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4609B" w:rsidRPr="00C873DF" w:rsidRDefault="008D2B23" w:rsidP="00245C87">
      <w:pPr>
        <w:pStyle w:val="Title"/>
        <w:tabs>
          <w:tab w:val="center" w:pos="4514"/>
          <w:tab w:val="left" w:pos="6750"/>
        </w:tabs>
        <w:spacing w:before="0"/>
        <w:jc w:val="both"/>
        <w:rPr>
          <w:rFonts w:cs="Arial"/>
          <w:sz w:val="22"/>
          <w:szCs w:val="22"/>
          <w:lang w:val="ru-RU"/>
        </w:rPr>
      </w:pPr>
      <w:r w:rsidRPr="00C873DF">
        <w:rPr>
          <w:rFonts w:cs="Arial"/>
          <w:b w:val="0"/>
          <w:sz w:val="22"/>
          <w:szCs w:val="22"/>
          <w:lang w:val="ru-RU"/>
        </w:rPr>
        <w:t xml:space="preserve">Понуђач подноси понуду у затвореној коверти </w:t>
      </w:r>
      <w:r w:rsidRPr="00C873DF">
        <w:rPr>
          <w:rFonts w:cs="Arial"/>
          <w:b w:val="0"/>
          <w:sz w:val="22"/>
          <w:szCs w:val="22"/>
        </w:rPr>
        <w:t>или кутији</w:t>
      </w:r>
      <w:r w:rsidRPr="00C873DF">
        <w:rPr>
          <w:rFonts w:cs="Arial"/>
          <w:b w:val="0"/>
          <w:sz w:val="22"/>
          <w:szCs w:val="22"/>
          <w:lang w:val="ru-RU"/>
        </w:rPr>
        <w:t xml:space="preserve">, тако да се </w:t>
      </w:r>
      <w:r w:rsidR="00613B13" w:rsidRPr="00C873DF">
        <w:rPr>
          <w:rFonts w:cs="Arial"/>
          <w:b w:val="0"/>
          <w:sz w:val="22"/>
          <w:szCs w:val="22"/>
          <w:lang w:val="ru-RU"/>
        </w:rPr>
        <w:t>при отварању може проверити да ли је затворена, као и када</w:t>
      </w:r>
      <w:r w:rsidRPr="00C873DF">
        <w:rPr>
          <w:rFonts w:cs="Arial"/>
          <w:b w:val="0"/>
          <w:sz w:val="22"/>
          <w:szCs w:val="22"/>
          <w:lang w:val="ru-RU"/>
        </w:rPr>
        <w:t xml:space="preserve">, на адресу: </w:t>
      </w:r>
      <w:r w:rsidR="00F4609B" w:rsidRPr="00C873DF">
        <w:rPr>
          <w:rFonts w:cs="Arial"/>
          <w:sz w:val="22"/>
          <w:szCs w:val="22"/>
          <w:lang w:val="ru-RU"/>
        </w:rPr>
        <w:t>Јавно предузеће „Електропривреда Србије“ Београд, Огранак ТЕНТ Београд - Обреновац, Богољуба Урошевића Црног 44, 11500 Обреновац, локација ТЕНТ А</w:t>
      </w:r>
      <w:r w:rsidR="00F4609B" w:rsidRPr="00C873DF">
        <w:rPr>
          <w:rFonts w:cs="Arial"/>
          <w:color w:val="00B0F0"/>
          <w:sz w:val="22"/>
          <w:szCs w:val="22"/>
          <w:lang w:val="ru-RU"/>
        </w:rPr>
        <w:t xml:space="preserve"> </w:t>
      </w:r>
      <w:r w:rsidR="00F4609B" w:rsidRPr="00C873DF">
        <w:rPr>
          <w:rFonts w:cs="Arial"/>
          <w:sz w:val="22"/>
          <w:szCs w:val="22"/>
          <w:lang w:val="ru-RU"/>
        </w:rPr>
        <w:t xml:space="preserve">писарница - са назнаком: „Понуда за јавну набавку услуга - </w:t>
      </w:r>
      <w:r w:rsidR="00245C87" w:rsidRPr="00C873DF">
        <w:rPr>
          <w:rFonts w:cs="Arial"/>
          <w:bCs w:val="0"/>
          <w:sz w:val="22"/>
          <w:szCs w:val="22"/>
        </w:rPr>
        <w:t>Контрола овешења на пароводним линијама блокова у ремонтима – ТЕНТ</w:t>
      </w:r>
      <w:r w:rsidR="00245C87" w:rsidRPr="00C873DF">
        <w:rPr>
          <w:rFonts w:cs="Arial"/>
          <w:bCs w:val="0"/>
          <w:sz w:val="22"/>
          <w:szCs w:val="22"/>
          <w:lang w:val="sr-Cyrl-RS"/>
        </w:rPr>
        <w:t xml:space="preserve">, </w:t>
      </w:r>
      <w:r w:rsidR="00245C87" w:rsidRPr="00C873DF">
        <w:rPr>
          <w:rFonts w:cs="Arial"/>
          <w:sz w:val="22"/>
          <w:szCs w:val="22"/>
        </w:rPr>
        <w:t>Партија 1. Контрола овешења на пароводним линијама блокова у ремонтима - ТЕ "Колубара"</w:t>
      </w:r>
      <w:r w:rsidR="00245C87" w:rsidRPr="00C873DF">
        <w:rPr>
          <w:rFonts w:cs="Arial"/>
          <w:sz w:val="22"/>
          <w:szCs w:val="22"/>
          <w:lang w:val="sr-Cyrl-RS"/>
        </w:rPr>
        <w:t>,</w:t>
      </w:r>
      <w:r w:rsidR="00245C87" w:rsidRPr="00C873DF">
        <w:rPr>
          <w:rFonts w:cs="Arial"/>
          <w:sz w:val="22"/>
          <w:szCs w:val="22"/>
        </w:rPr>
        <w:t>Партија 2. Контрола овешења на пароводним линијама блокова у ремонтима – ТЕНТ А</w:t>
      </w:r>
      <w:r w:rsidR="00245C87" w:rsidRPr="00C873DF">
        <w:rPr>
          <w:rFonts w:cs="Arial"/>
          <w:sz w:val="22"/>
          <w:szCs w:val="22"/>
          <w:lang w:val="sr-Cyrl-RS"/>
        </w:rPr>
        <w:t xml:space="preserve">, </w:t>
      </w:r>
      <w:r w:rsidR="00245C87" w:rsidRPr="00C873DF">
        <w:rPr>
          <w:rFonts w:cs="Arial"/>
          <w:sz w:val="22"/>
          <w:szCs w:val="22"/>
        </w:rPr>
        <w:t>Партија 3. Контрола система овешења  паровода, повезних цевовода блока Б1  и Б2 и техничка подршка за преподешавање овешења - ТЕНТ Б</w:t>
      </w:r>
      <w:r w:rsidR="00F4609B" w:rsidRPr="00C873DF">
        <w:rPr>
          <w:rFonts w:cs="Arial"/>
          <w:sz w:val="22"/>
          <w:szCs w:val="22"/>
          <w:lang w:val="ru-RU"/>
        </w:rPr>
        <w:t xml:space="preserve"> - Јавна набавка број </w:t>
      </w:r>
      <w:r w:rsidR="00245C87" w:rsidRPr="00C873DF">
        <w:rPr>
          <w:rFonts w:eastAsia="Arial" w:cs="Arial"/>
          <w:color w:val="000000"/>
          <w:sz w:val="22"/>
          <w:szCs w:val="22"/>
        </w:rPr>
        <w:t xml:space="preserve">3000/1681/2018 </w:t>
      </w:r>
      <w:r w:rsidR="00245C87" w:rsidRPr="00C873DF">
        <w:rPr>
          <w:sz w:val="22"/>
          <w:szCs w:val="22"/>
          <w:lang w:val="sr-Cyrl-RS"/>
        </w:rPr>
        <w:t>(</w:t>
      </w:r>
      <w:r w:rsidR="00245C87" w:rsidRPr="00C873DF">
        <w:rPr>
          <w:rFonts w:eastAsia="Arial" w:cs="Arial"/>
          <w:color w:val="000000"/>
          <w:sz w:val="22"/>
          <w:szCs w:val="22"/>
        </w:rPr>
        <w:t>2032/2018</w:t>
      </w:r>
      <w:r w:rsidR="00245C87" w:rsidRPr="00C873DF">
        <w:rPr>
          <w:rFonts w:eastAsia="Arial" w:cs="Arial"/>
          <w:color w:val="000000"/>
          <w:sz w:val="22"/>
          <w:szCs w:val="22"/>
          <w:lang w:val="sr-Cyrl-RS"/>
        </w:rPr>
        <w:t>)</w:t>
      </w:r>
      <w:r w:rsidR="00F4609B" w:rsidRPr="00C873DF">
        <w:rPr>
          <w:rFonts w:cs="Arial"/>
          <w:sz w:val="22"/>
          <w:szCs w:val="22"/>
          <w:lang w:val="ru-RU"/>
        </w:rPr>
        <w:t xml:space="preserve"> - НЕ ОТВАРАТИ“. </w:t>
      </w:r>
    </w:p>
    <w:p w:rsidR="008D2B23" w:rsidRPr="00C873DF" w:rsidRDefault="00F4609B" w:rsidP="00F4609B">
      <w:pPr>
        <w:pStyle w:val="KDParagraf"/>
        <w:spacing w:before="0"/>
        <w:rPr>
          <w:rFonts w:cs="Arial"/>
          <w:lang w:val="ru-RU"/>
        </w:rPr>
      </w:pPr>
      <w:r w:rsidRPr="00C873DF">
        <w:rPr>
          <w:rFonts w:cs="Arial"/>
          <w:b/>
          <w:bCs/>
          <w:lang w:val="sr-Cyrl-CS"/>
        </w:rPr>
        <w:t>Понуду послати у 1 (једном) штампаном примерку (оригинал) и једном примерку на ЦД-у (копија)</w:t>
      </w:r>
      <w:r w:rsidRPr="00C873DF">
        <w:rPr>
          <w:rFonts w:cs="Arial"/>
          <w:lang w:val="ru-RU"/>
        </w:rPr>
        <w:t xml:space="preserve">. </w:t>
      </w:r>
      <w:r w:rsidR="008D2B23" w:rsidRPr="00C873DF">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E47C2E">
        <w:rPr>
          <w:rFonts w:cs="Arial"/>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B358E4">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w:t>
      </w:r>
      <w:r w:rsidRPr="004F6045">
        <w:rPr>
          <w:rFonts w:cs="Arial"/>
          <w:color w:val="000000" w:themeColor="text1"/>
          <w:lang w:val="ru-RU" w:bidi="en-US"/>
        </w:rPr>
        <w:t xml:space="preserve">сви остали докази </w:t>
      </w:r>
      <w:r w:rsidR="007267FC" w:rsidRPr="004F6045">
        <w:rPr>
          <w:rFonts w:cs="Arial"/>
          <w:color w:val="000000" w:themeColor="text1"/>
          <w:lang w:val="ru-RU" w:bidi="en-US"/>
        </w:rPr>
        <w:t>/ Изјаве</w:t>
      </w:r>
      <w:r w:rsidR="00A44AA6" w:rsidRPr="004F6045">
        <w:rPr>
          <w:rFonts w:cs="Arial"/>
          <w:color w:val="000000" w:themeColor="text1"/>
          <w:lang w:val="ru-RU" w:bidi="en-US"/>
        </w:rPr>
        <w:t xml:space="preserve"> </w:t>
      </w:r>
      <w:r w:rsidRPr="004F6045">
        <w:rPr>
          <w:rFonts w:cs="Arial"/>
          <w:color w:val="000000" w:themeColor="text1"/>
          <w:lang w:val="ru-RU" w:bidi="en-US"/>
        </w:rPr>
        <w:t>о испуњености услова из чл. 75.</w:t>
      </w:r>
      <w:r w:rsidR="004F6045" w:rsidRPr="004F6045">
        <w:rPr>
          <w:rFonts w:cs="Arial"/>
          <w:color w:val="000000" w:themeColor="text1"/>
          <w:lang w:val="ru-RU" w:bidi="en-US"/>
        </w:rPr>
        <w:t xml:space="preserve"> </w:t>
      </w:r>
      <w:r w:rsidRPr="004F6045">
        <w:rPr>
          <w:rFonts w:cs="Arial"/>
          <w:color w:val="000000" w:themeColor="text1"/>
          <w:lang w:val="ru-RU" w:bidi="en-US"/>
        </w:rPr>
        <w:t>и 76</w:t>
      </w:r>
      <w:r w:rsidR="004F6045" w:rsidRPr="004F6045">
        <w:rPr>
          <w:rFonts w:cs="Arial"/>
          <w:color w:val="000000" w:themeColor="text1"/>
          <w:lang w:val="ru-RU" w:bidi="en-US"/>
        </w:rPr>
        <w:t xml:space="preserve"> </w:t>
      </w:r>
      <w:r w:rsidRPr="004F6045">
        <w:rPr>
          <w:rFonts w:cs="Arial"/>
          <w:color w:val="000000" w:themeColor="text1"/>
          <w:lang w:val="ru-RU" w:bidi="en-US"/>
        </w:rPr>
        <w:t>.</w:t>
      </w:r>
      <w:r w:rsidRPr="004F6045">
        <w:rPr>
          <w:rFonts w:cs="Arial"/>
          <w:color w:val="000000" w:themeColor="text1"/>
        </w:rPr>
        <w:t>Закона о јавним</w:t>
      </w:r>
      <w:r w:rsidRPr="004F6045">
        <w:rPr>
          <w:rFonts w:cs="Arial"/>
          <w:color w:val="000000" w:themeColor="text1"/>
          <w:lang w:bidi="en-US"/>
        </w:rPr>
        <w:t xml:space="preserve"> набавкама</w:t>
      </w:r>
      <w:r w:rsidRPr="00E47C2E">
        <w:rPr>
          <w:rFonts w:cs="Arial"/>
          <w:lang w:bidi="en-US"/>
        </w:rPr>
        <w:t>,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7267FC" w:rsidRPr="004F6045" w:rsidRDefault="008D2B23" w:rsidP="008D2B23">
      <w:pPr>
        <w:pStyle w:val="KDNabrajanje"/>
        <w:spacing w:before="0"/>
        <w:rPr>
          <w:rFonts w:cs="Arial"/>
          <w:color w:val="000000" w:themeColor="text1"/>
        </w:rPr>
      </w:pPr>
      <w:r w:rsidRPr="004F6045">
        <w:rPr>
          <w:rFonts w:cs="Arial"/>
          <w:color w:val="000000" w:themeColor="text1"/>
        </w:rPr>
        <w:t xml:space="preserve">Изјава </w:t>
      </w:r>
      <w:r w:rsidR="007267FC" w:rsidRPr="004F6045">
        <w:rPr>
          <w:rFonts w:cs="Arial"/>
          <w:color w:val="000000" w:themeColor="text1"/>
          <w:lang w:val="sr-Cyrl-CS"/>
        </w:rPr>
        <w:t>којом понуђач</w:t>
      </w:r>
      <w:r w:rsidR="009B6CFC" w:rsidRPr="004F6045">
        <w:rPr>
          <w:rFonts w:cs="Arial"/>
          <w:color w:val="000000" w:themeColor="text1"/>
          <w:lang w:val="sr-Cyrl-CS"/>
        </w:rPr>
        <w:t>/члан групе понуђача</w:t>
      </w:r>
      <w:r w:rsidR="007267FC" w:rsidRPr="004F6045">
        <w:rPr>
          <w:rFonts w:cs="Arial"/>
          <w:color w:val="000000" w:themeColor="text1"/>
          <w:lang w:val="sr-Cyrl-CS"/>
        </w:rPr>
        <w:t xml:space="preserve"> потврђује да</w:t>
      </w:r>
      <w:r w:rsidR="007267FC" w:rsidRPr="004F6045">
        <w:rPr>
          <w:rFonts w:cs="Arial"/>
          <w:color w:val="000000" w:themeColor="text1"/>
        </w:rPr>
        <w:t xml:space="preserve"> испуњавањ</w:t>
      </w:r>
      <w:r w:rsidR="007267FC" w:rsidRPr="004F6045">
        <w:rPr>
          <w:rFonts w:cs="Arial"/>
          <w:color w:val="000000" w:themeColor="text1"/>
          <w:lang w:val="sr-Cyrl-CS"/>
        </w:rPr>
        <w:t>а</w:t>
      </w:r>
      <w:r w:rsidR="007267FC" w:rsidRPr="004F6045">
        <w:rPr>
          <w:rFonts w:cs="Arial"/>
          <w:color w:val="000000" w:themeColor="text1"/>
        </w:rPr>
        <w:t xml:space="preserve"> услов</w:t>
      </w:r>
      <w:r w:rsidR="007267FC" w:rsidRPr="004F6045">
        <w:rPr>
          <w:rFonts w:cs="Arial"/>
          <w:color w:val="000000" w:themeColor="text1"/>
          <w:lang w:val="sr-Cyrl-CS"/>
        </w:rPr>
        <w:t>еза учешће у поступку јавне набавке</w:t>
      </w:r>
      <w:r w:rsidRPr="004F6045">
        <w:rPr>
          <w:rFonts w:cs="Arial"/>
          <w:color w:val="000000" w:themeColor="text1"/>
        </w:rPr>
        <w:t>, осим услова из</w:t>
      </w:r>
      <w:r w:rsidR="003C4E60" w:rsidRPr="004F6045">
        <w:rPr>
          <w:rFonts w:cs="Arial"/>
          <w:color w:val="000000" w:themeColor="text1"/>
        </w:rPr>
        <w:t xml:space="preserve"> чл.75 став 1.тачка 5) Закона </w:t>
      </w:r>
    </w:p>
    <w:p w:rsidR="008D2B23" w:rsidRPr="004F6045" w:rsidRDefault="007267FC" w:rsidP="008D2B23">
      <w:pPr>
        <w:pStyle w:val="KDNabrajanje"/>
        <w:spacing w:before="0"/>
        <w:rPr>
          <w:rFonts w:cs="Arial"/>
          <w:color w:val="000000" w:themeColor="text1"/>
        </w:rPr>
      </w:pPr>
      <w:r w:rsidRPr="004F6045">
        <w:rPr>
          <w:rFonts w:cs="Arial"/>
          <w:color w:val="000000" w:themeColor="text1"/>
        </w:rPr>
        <w:t xml:space="preserve">Изјава </w:t>
      </w:r>
      <w:r w:rsidRPr="004F6045">
        <w:rPr>
          <w:rFonts w:cs="Arial"/>
          <w:color w:val="000000" w:themeColor="text1"/>
          <w:lang w:val="sr-Cyrl-CS"/>
        </w:rPr>
        <w:t>којом подизвођач потврђује да</w:t>
      </w:r>
      <w:r w:rsidRPr="004F6045">
        <w:rPr>
          <w:rFonts w:cs="Arial"/>
          <w:color w:val="000000" w:themeColor="text1"/>
        </w:rPr>
        <w:t xml:space="preserve"> испуњавањ</w:t>
      </w:r>
      <w:r w:rsidRPr="004F6045">
        <w:rPr>
          <w:rFonts w:cs="Arial"/>
          <w:color w:val="000000" w:themeColor="text1"/>
          <w:lang w:val="sr-Cyrl-CS"/>
        </w:rPr>
        <w:t>а</w:t>
      </w:r>
      <w:r w:rsidRPr="004F6045">
        <w:rPr>
          <w:rFonts w:cs="Arial"/>
          <w:color w:val="000000" w:themeColor="text1"/>
        </w:rPr>
        <w:t xml:space="preserve"> услов</w:t>
      </w:r>
      <w:r w:rsidRPr="004F6045">
        <w:rPr>
          <w:rFonts w:cs="Arial"/>
          <w:color w:val="000000" w:themeColor="text1"/>
          <w:lang w:val="sr-Cyrl-CS"/>
        </w:rPr>
        <w:t>еза учешће у поступку јавне набавке</w:t>
      </w:r>
      <w:r w:rsidRPr="004F6045">
        <w:rPr>
          <w:rFonts w:cs="Arial"/>
          <w:color w:val="000000" w:themeColor="text1"/>
        </w:rPr>
        <w:t>, осим услова и</w:t>
      </w:r>
      <w:r w:rsidR="003C4E60" w:rsidRPr="004F6045">
        <w:rPr>
          <w:rFonts w:cs="Arial"/>
          <w:color w:val="000000" w:themeColor="text1"/>
        </w:rPr>
        <w:t xml:space="preserve">з чл.75 став 1.тачка 5) Закона </w:t>
      </w:r>
      <w:r w:rsidRPr="004F6045">
        <w:rPr>
          <w:rFonts w:cs="Arial"/>
          <w:color w:val="000000" w:themeColor="text1"/>
          <w:lang w:val="sr-Cyrl-CS"/>
        </w:rPr>
        <w:t>, у случају подношења понуде са подизвођачем</w:t>
      </w:r>
    </w:p>
    <w:p w:rsidR="009B6CFC" w:rsidRPr="004F6045" w:rsidRDefault="009B6CFC" w:rsidP="008D2B23">
      <w:pPr>
        <w:pStyle w:val="KDNabrajanje"/>
        <w:spacing w:before="0"/>
        <w:rPr>
          <w:rFonts w:cs="Arial"/>
          <w:color w:val="000000" w:themeColor="text1"/>
        </w:rPr>
      </w:pPr>
      <w:r w:rsidRPr="004F6045">
        <w:rPr>
          <w:rFonts w:cs="Arial"/>
          <w:color w:val="000000" w:themeColor="text1"/>
          <w:lang w:val="sr-Cyrl-CS"/>
        </w:rPr>
        <w:t>Овлашћење из тачке 6.2 Конкурсне документације</w:t>
      </w:r>
    </w:p>
    <w:p w:rsidR="00645F72" w:rsidRPr="004F6045" w:rsidRDefault="00F76D54" w:rsidP="00645F72">
      <w:pPr>
        <w:pStyle w:val="KDNabrajanje"/>
        <w:spacing w:before="0"/>
        <w:rPr>
          <w:rFonts w:cs="Arial"/>
          <w:color w:val="000000" w:themeColor="text1"/>
        </w:rPr>
      </w:pPr>
      <w:r w:rsidRPr="004F6045">
        <w:rPr>
          <w:rFonts w:cs="Arial"/>
          <w:color w:val="000000" w:themeColor="text1"/>
        </w:rPr>
        <w:t>С</w:t>
      </w:r>
      <w:r w:rsidR="00645F72" w:rsidRPr="004F6045">
        <w:rPr>
          <w:rFonts w:cs="Arial"/>
          <w:color w:val="000000" w:themeColor="text1"/>
        </w:rPr>
        <w:t xml:space="preserve">редства финансијског обезбеђења </w:t>
      </w:r>
      <w:r w:rsidRPr="004F6045">
        <w:rPr>
          <w:rFonts w:cs="Arial"/>
          <w:color w:val="000000" w:themeColor="text1"/>
        </w:rPr>
        <w:t>за озбиљност понуде</w:t>
      </w:r>
    </w:p>
    <w:p w:rsidR="00EA6178" w:rsidRPr="004F6045" w:rsidRDefault="002A4077" w:rsidP="00EA6178">
      <w:pPr>
        <w:pStyle w:val="KDNabrajanje"/>
        <w:spacing w:before="0"/>
        <w:rPr>
          <w:rFonts w:cs="Arial"/>
          <w:color w:val="000000" w:themeColor="text1"/>
        </w:rPr>
      </w:pPr>
      <w:r w:rsidRPr="004F6045">
        <w:rPr>
          <w:rFonts w:cs="Arial"/>
          <w:color w:val="000000" w:themeColor="text1"/>
        </w:rPr>
        <w:t>О</w:t>
      </w:r>
      <w:r w:rsidR="007267FC" w:rsidRPr="004F6045">
        <w:rPr>
          <w:rFonts w:cs="Arial"/>
          <w:color w:val="000000" w:themeColor="text1"/>
        </w:rPr>
        <w:t>брасц</w:t>
      </w:r>
      <w:r w:rsidR="007267FC" w:rsidRPr="004F6045">
        <w:rPr>
          <w:rFonts w:cs="Arial"/>
          <w:color w:val="000000" w:themeColor="text1"/>
          <w:lang w:val="sr-Cyrl-CS"/>
        </w:rPr>
        <w:t>и</w:t>
      </w:r>
      <w:r w:rsidR="00EA6178" w:rsidRPr="004F6045">
        <w:rPr>
          <w:rFonts w:cs="Arial"/>
          <w:color w:val="000000" w:themeColor="text1"/>
        </w:rPr>
        <w:t>, изјаве и доказ</w:t>
      </w:r>
      <w:r w:rsidR="007267FC" w:rsidRPr="004F6045">
        <w:rPr>
          <w:rFonts w:cs="Arial"/>
          <w:color w:val="000000" w:themeColor="text1"/>
          <w:lang w:val="sr-Cyrl-CS"/>
        </w:rPr>
        <w:t>и</w:t>
      </w:r>
      <w:r w:rsidR="007267FC" w:rsidRPr="004F6045">
        <w:rPr>
          <w:rFonts w:cs="Arial"/>
          <w:color w:val="000000" w:themeColor="text1"/>
        </w:rPr>
        <w:t xml:space="preserve"> одређене тачком </w:t>
      </w:r>
      <w:r w:rsidR="003C4E60" w:rsidRPr="004F6045">
        <w:rPr>
          <w:rFonts w:cs="Arial"/>
          <w:color w:val="000000" w:themeColor="text1"/>
        </w:rPr>
        <w:t>6</w:t>
      </w:r>
      <w:r w:rsidR="007267FC" w:rsidRPr="004F6045">
        <w:rPr>
          <w:rFonts w:cs="Arial"/>
          <w:color w:val="000000" w:themeColor="text1"/>
        </w:rPr>
        <w:t>.</w:t>
      </w:r>
      <w:r w:rsidR="007267FC" w:rsidRPr="004F6045">
        <w:rPr>
          <w:rFonts w:cs="Arial"/>
          <w:color w:val="000000" w:themeColor="text1"/>
          <w:lang w:val="sr-Cyrl-CS"/>
        </w:rPr>
        <w:t>9</w:t>
      </w:r>
      <w:r w:rsidR="007267FC" w:rsidRPr="004F6045">
        <w:rPr>
          <w:rFonts w:cs="Arial"/>
          <w:color w:val="000000" w:themeColor="text1"/>
        </w:rPr>
        <w:t xml:space="preserve"> или </w:t>
      </w:r>
      <w:r w:rsidR="003C4E60" w:rsidRPr="004F6045">
        <w:rPr>
          <w:rFonts w:cs="Arial"/>
          <w:color w:val="000000" w:themeColor="text1"/>
        </w:rPr>
        <w:t>6</w:t>
      </w:r>
      <w:r w:rsidR="007267FC" w:rsidRPr="004F6045">
        <w:rPr>
          <w:rFonts w:cs="Arial"/>
          <w:color w:val="000000" w:themeColor="text1"/>
        </w:rPr>
        <w:t>.1</w:t>
      </w:r>
      <w:r w:rsidR="007267FC" w:rsidRPr="004F6045">
        <w:rPr>
          <w:rFonts w:cs="Arial"/>
          <w:color w:val="000000" w:themeColor="text1"/>
          <w:lang w:val="sr-Cyrl-CS"/>
        </w:rPr>
        <w:t>0</w:t>
      </w:r>
      <w:r w:rsidR="00EA6178" w:rsidRPr="004F6045">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4F6045" w:rsidRDefault="008D2B23" w:rsidP="008D2B23">
      <w:pPr>
        <w:pStyle w:val="KDNabrajanje"/>
        <w:spacing w:before="0"/>
        <w:rPr>
          <w:rFonts w:cs="Arial"/>
          <w:color w:val="000000" w:themeColor="text1"/>
        </w:rPr>
      </w:pPr>
      <w:r w:rsidRPr="004F6045">
        <w:rPr>
          <w:rFonts w:cs="Arial"/>
          <w:color w:val="000000" w:themeColor="text1"/>
        </w:rPr>
        <w:t xml:space="preserve">потписан и печатом оверен образац „Модел уговора“ </w:t>
      </w:r>
      <w:r w:rsidR="003C4E60" w:rsidRPr="004F6045">
        <w:rPr>
          <w:rFonts w:cs="Arial"/>
          <w:color w:val="000000" w:themeColor="text1"/>
        </w:rPr>
        <w:t>(пожељно је да буде попуњен)</w:t>
      </w:r>
    </w:p>
    <w:p w:rsidR="002A4077" w:rsidRPr="004F6045" w:rsidRDefault="002A4077" w:rsidP="002A4077">
      <w:pPr>
        <w:pStyle w:val="KDNabrajanje"/>
        <w:rPr>
          <w:color w:val="000000" w:themeColor="text1"/>
        </w:rPr>
      </w:pPr>
      <w:r w:rsidRPr="004F6045">
        <w:rPr>
          <w:color w:val="000000" w:themeColor="text1"/>
        </w:rPr>
        <w:t xml:space="preserve">докази о испуњености услова </w:t>
      </w:r>
      <w:r w:rsidRPr="004F6045">
        <w:rPr>
          <w:color w:val="000000" w:themeColor="text1"/>
          <w:lang w:bidi="en-US"/>
        </w:rPr>
        <w:t>из чл. 75. и 76.</w:t>
      </w:r>
      <w:r w:rsidRPr="004F6045">
        <w:rPr>
          <w:color w:val="000000" w:themeColor="text1"/>
        </w:rPr>
        <w:t xml:space="preserve"> Закона у складу са чланом 77. Закона и Одељком 4. конкурсне документације </w:t>
      </w:r>
      <w:r w:rsidR="004F6045" w:rsidRPr="004F6045">
        <w:rPr>
          <w:color w:val="000000" w:themeColor="text1"/>
          <w:lang w:val="sr-Cyrl-RS"/>
        </w:rPr>
        <w:t>/Изјава</w:t>
      </w:r>
    </w:p>
    <w:p w:rsidR="002A4077" w:rsidRPr="004F6045" w:rsidRDefault="002A4077" w:rsidP="002A4077">
      <w:pPr>
        <w:pStyle w:val="KDNabrajanje"/>
        <w:rPr>
          <w:color w:val="000000" w:themeColor="text1"/>
        </w:rPr>
      </w:pPr>
      <w:r w:rsidRPr="004F6045">
        <w:rPr>
          <w:color w:val="000000" w:themeColor="text1"/>
        </w:rPr>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B358E4">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C873DF" w:rsidRPr="001B6955">
        <w:rPr>
          <w:rFonts w:cs="Arial"/>
          <w:b/>
        </w:rPr>
        <w:t xml:space="preserve">Јавног предузећа „Електропривреда Србије“ Београд, </w:t>
      </w:r>
      <w:r w:rsidR="00C873DF" w:rsidRPr="001B6955">
        <w:rPr>
          <w:rFonts w:cs="Arial"/>
          <w:b/>
          <w:lang w:val="sr-Cyrl-RS"/>
        </w:rPr>
        <w:t>О</w:t>
      </w:r>
      <w:r w:rsidR="00C873DF" w:rsidRPr="001B6955">
        <w:rPr>
          <w:rFonts w:cs="Arial"/>
          <w:b/>
        </w:rPr>
        <w:t>гранак ТЕНТ</w:t>
      </w:r>
      <w:r w:rsidR="00C873DF" w:rsidRPr="001B6955">
        <w:rPr>
          <w:rFonts w:cs="Arial"/>
          <w:b/>
          <w:lang w:val="sr-Cyrl-RS"/>
        </w:rPr>
        <w:t xml:space="preserve"> Београд - Обреновац</w:t>
      </w:r>
      <w:r w:rsidR="00C873DF" w:rsidRPr="001B6955">
        <w:rPr>
          <w:rFonts w:cs="Arial"/>
          <w:b/>
          <w:color w:val="00B0F0"/>
        </w:rPr>
        <w:t xml:space="preserve"> </w:t>
      </w:r>
      <w:r w:rsidR="00C873DF" w:rsidRPr="001B6955">
        <w:rPr>
          <w:rFonts w:cs="Arial"/>
          <w:b/>
          <w:lang w:val="ru-RU"/>
        </w:rPr>
        <w:t>ул. Богољуба Урошевића Црног 44, 11500 Обреновац, локација ТЕНТ А</w:t>
      </w:r>
      <w:r w:rsidR="00C873DF" w:rsidRPr="00563E51">
        <w:rPr>
          <w:rFonts w:cs="Arial"/>
          <w:b/>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B358E4">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B358E4">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C873DF">
        <w:rPr>
          <w:rFonts w:cs="Arial"/>
          <w:b/>
          <w:lang w:val="ru-RU"/>
        </w:rPr>
        <w:t xml:space="preserve">ИЗМЕНА – ДОПУНА - Понуде за јавну набавку </w:t>
      </w:r>
      <w:r w:rsidR="00C873DF" w:rsidRPr="00C873DF">
        <w:rPr>
          <w:rFonts w:cs="Arial"/>
          <w:b/>
          <w:lang w:val="ru-RU"/>
        </w:rPr>
        <w:t xml:space="preserve">услуга - </w:t>
      </w:r>
      <w:r w:rsidR="00C873DF" w:rsidRPr="00C873DF">
        <w:rPr>
          <w:rFonts w:cs="Arial"/>
          <w:b/>
          <w:bCs/>
        </w:rPr>
        <w:t>Контрола овешења на пароводним линијама блокова у ремонтима – ТЕНТ</w:t>
      </w:r>
      <w:r w:rsidR="00C873DF" w:rsidRPr="00C873DF">
        <w:rPr>
          <w:rFonts w:cs="Arial"/>
          <w:b/>
          <w:bCs/>
          <w:lang w:val="sr-Cyrl-RS"/>
        </w:rPr>
        <w:t xml:space="preserve">, </w:t>
      </w:r>
      <w:r w:rsidR="00C873DF" w:rsidRPr="00C873DF">
        <w:rPr>
          <w:rFonts w:cs="Arial"/>
          <w:b/>
          <w:lang w:val="sr-Cyrl-CS" w:eastAsia="ar-SA"/>
        </w:rPr>
        <w:t>Партија 1. Контрола овешења на пароводним линијама блокова у ремонтима - ТЕ "Колубара"</w:t>
      </w:r>
      <w:r w:rsidR="00C873DF" w:rsidRPr="00C873DF">
        <w:rPr>
          <w:rFonts w:cs="Arial"/>
          <w:b/>
          <w:lang w:val="sr-Cyrl-RS"/>
        </w:rPr>
        <w:t>,</w:t>
      </w:r>
      <w:r w:rsidR="00C873DF" w:rsidRPr="00C873DF">
        <w:rPr>
          <w:rFonts w:cs="Arial"/>
          <w:b/>
          <w:lang w:val="sr-Cyrl-CS" w:eastAsia="ar-SA"/>
        </w:rPr>
        <w:t>Партија 2. Контрола овешења на пароводним линијама блокова у ремонтима – ТЕНТ А</w:t>
      </w:r>
      <w:r w:rsidR="00C873DF" w:rsidRPr="00C873DF">
        <w:rPr>
          <w:rFonts w:cs="Arial"/>
          <w:b/>
          <w:lang w:val="sr-Cyrl-RS"/>
        </w:rPr>
        <w:t xml:space="preserve">, </w:t>
      </w:r>
      <w:r w:rsidR="00C873DF" w:rsidRPr="00C873DF">
        <w:rPr>
          <w:rFonts w:cs="Arial"/>
          <w:b/>
          <w:lang w:val="sr-Cyrl-CS" w:eastAsia="ar-SA"/>
        </w:rPr>
        <w:t>Партија 3. Контрола система овешења  паровода, повезних цевовода блока Б1  и Б2 и техничка подршка за преподешавање овешења - ТЕНТ Б</w:t>
      </w:r>
      <w:r w:rsidR="00C873DF" w:rsidRPr="00C873DF">
        <w:rPr>
          <w:rFonts w:cs="Arial"/>
          <w:b/>
          <w:lang w:val="ru-RU"/>
        </w:rPr>
        <w:t xml:space="preserve"> - Јавна набавка број </w:t>
      </w:r>
      <w:r w:rsidR="00C873DF" w:rsidRPr="00C873DF">
        <w:rPr>
          <w:rFonts w:eastAsia="Arial" w:cs="Arial"/>
          <w:b/>
          <w:color w:val="000000"/>
        </w:rPr>
        <w:t xml:space="preserve">3000/1681/2018 </w:t>
      </w:r>
      <w:r w:rsidR="00C873DF" w:rsidRPr="00C873DF">
        <w:rPr>
          <w:b/>
          <w:lang w:val="sr-Cyrl-RS"/>
        </w:rPr>
        <w:t>(</w:t>
      </w:r>
      <w:r w:rsidR="00C873DF" w:rsidRPr="00C873DF">
        <w:rPr>
          <w:rFonts w:eastAsia="Arial" w:cs="Arial"/>
          <w:b/>
          <w:color w:val="000000"/>
        </w:rPr>
        <w:t>2032/2018</w:t>
      </w:r>
      <w:r w:rsidR="00C873DF" w:rsidRPr="00C873DF">
        <w:rPr>
          <w:rFonts w:eastAsia="Arial" w:cs="Arial"/>
          <w:b/>
          <w:color w:val="000000"/>
          <w:lang w:val="sr-Cyrl-RS"/>
        </w:rPr>
        <w:t>)</w:t>
      </w:r>
      <w:r w:rsidR="00C873DF" w:rsidRPr="00C873DF">
        <w:rPr>
          <w:rFonts w:cs="Arial"/>
          <w:b/>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w:t>
      </w:r>
      <w:r w:rsidRPr="00C873DF">
        <w:rPr>
          <w:rFonts w:cs="Arial"/>
          <w:b/>
        </w:rPr>
        <w:t xml:space="preserve">„ОПОЗИВ - </w:t>
      </w:r>
      <w:r w:rsidR="00C873DF" w:rsidRPr="00C873DF">
        <w:rPr>
          <w:rFonts w:cs="Arial"/>
          <w:b/>
          <w:lang w:val="ru-RU"/>
        </w:rPr>
        <w:t xml:space="preserve">Понуде за јавну набавку услуга - </w:t>
      </w:r>
      <w:r w:rsidR="00C873DF" w:rsidRPr="00C873DF">
        <w:rPr>
          <w:rFonts w:cs="Arial"/>
          <w:b/>
          <w:bCs/>
        </w:rPr>
        <w:t>Контрола овешења на пароводним линијама блокова у ремонтима – ТЕНТ</w:t>
      </w:r>
      <w:r w:rsidR="00C873DF" w:rsidRPr="00C873DF">
        <w:rPr>
          <w:rFonts w:cs="Arial"/>
          <w:b/>
          <w:bCs/>
          <w:lang w:val="sr-Cyrl-RS"/>
        </w:rPr>
        <w:t xml:space="preserve">, </w:t>
      </w:r>
      <w:r w:rsidR="00C873DF" w:rsidRPr="00C873DF">
        <w:rPr>
          <w:rFonts w:cs="Arial"/>
          <w:b/>
          <w:lang w:val="sr-Cyrl-CS" w:eastAsia="ar-SA"/>
        </w:rPr>
        <w:t>Партија 1. Контрола овешења на пароводним линијама блокова у ремонтима - ТЕ "Колубара"</w:t>
      </w:r>
      <w:r w:rsidR="00C873DF" w:rsidRPr="00C873DF">
        <w:rPr>
          <w:rFonts w:cs="Arial"/>
          <w:b/>
          <w:lang w:val="sr-Cyrl-RS"/>
        </w:rPr>
        <w:t>,</w:t>
      </w:r>
      <w:r w:rsidR="00C873DF" w:rsidRPr="00C873DF">
        <w:rPr>
          <w:rFonts w:cs="Arial"/>
          <w:b/>
          <w:lang w:val="sr-Cyrl-CS" w:eastAsia="ar-SA"/>
        </w:rPr>
        <w:t xml:space="preserve">Партија 2. Контрола овешења на пароводним линијама блокова у </w:t>
      </w:r>
      <w:r w:rsidR="00C873DF" w:rsidRPr="00C873DF">
        <w:rPr>
          <w:rFonts w:cs="Arial"/>
          <w:b/>
          <w:lang w:val="sr-Cyrl-CS" w:eastAsia="ar-SA"/>
        </w:rPr>
        <w:lastRenderedPageBreak/>
        <w:t>ремонтима – ТЕНТ А</w:t>
      </w:r>
      <w:r w:rsidR="00C873DF" w:rsidRPr="00C873DF">
        <w:rPr>
          <w:rFonts w:cs="Arial"/>
          <w:b/>
          <w:lang w:val="sr-Cyrl-RS"/>
        </w:rPr>
        <w:t xml:space="preserve">, </w:t>
      </w:r>
      <w:r w:rsidR="00C873DF" w:rsidRPr="00C873DF">
        <w:rPr>
          <w:rFonts w:cs="Arial"/>
          <w:b/>
          <w:lang w:val="sr-Cyrl-CS" w:eastAsia="ar-SA"/>
        </w:rPr>
        <w:t>Партија 3. Контрола система овешења  паровода, повезних цевовода блока Б1  и Б2 и техничка подршка за преподешавање овешења - ТЕНТ Б</w:t>
      </w:r>
      <w:r w:rsidR="00C873DF" w:rsidRPr="00C873DF">
        <w:rPr>
          <w:rFonts w:cs="Arial"/>
          <w:b/>
          <w:lang w:val="ru-RU"/>
        </w:rPr>
        <w:t xml:space="preserve"> - Јавна набавка број </w:t>
      </w:r>
      <w:r w:rsidR="00C873DF" w:rsidRPr="00C873DF">
        <w:rPr>
          <w:rFonts w:eastAsia="Arial" w:cs="Arial"/>
          <w:b/>
          <w:color w:val="000000"/>
        </w:rPr>
        <w:t xml:space="preserve">3000/1681/2018 </w:t>
      </w:r>
      <w:r w:rsidR="00C873DF" w:rsidRPr="00C873DF">
        <w:rPr>
          <w:b/>
          <w:lang w:val="sr-Cyrl-RS"/>
        </w:rPr>
        <w:t>(</w:t>
      </w:r>
      <w:r w:rsidR="00C873DF" w:rsidRPr="00C873DF">
        <w:rPr>
          <w:rFonts w:eastAsia="Arial" w:cs="Arial"/>
          <w:b/>
          <w:color w:val="000000"/>
        </w:rPr>
        <w:t>2032/2018</w:t>
      </w:r>
      <w:r w:rsidR="00C873DF" w:rsidRPr="00C873DF">
        <w:rPr>
          <w:rFonts w:eastAsia="Arial" w:cs="Arial"/>
          <w:b/>
          <w:color w:val="000000"/>
          <w:lang w:val="sr-Cyrl-RS"/>
        </w:rPr>
        <w:t>)</w:t>
      </w:r>
      <w:r w:rsidR="00C873DF" w:rsidRPr="00C873DF">
        <w:rPr>
          <w:rFonts w:cs="Arial"/>
          <w:b/>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8D2B23">
      <w:pPr>
        <w:pStyle w:val="KDKomentar"/>
        <w:spacing w:before="0"/>
        <w:rPr>
          <w:rFonts w:cs="Arial"/>
          <w:i w:val="0"/>
          <w:sz w:val="22"/>
          <w:szCs w:val="22"/>
        </w:rPr>
      </w:pPr>
      <w:r w:rsidRPr="00C873DF">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873DF">
        <w:rPr>
          <w:rFonts w:cs="Arial"/>
          <w:i w:val="0"/>
          <w:color w:val="000000" w:themeColor="text1"/>
          <w:sz w:val="22"/>
          <w:szCs w:val="22"/>
          <w:lang w:val="sr-Cyrl-RS"/>
        </w:rPr>
        <w:t>.</w:t>
      </w:r>
      <w:r w:rsidRPr="00C873DF">
        <w:rPr>
          <w:rFonts w:cs="Arial"/>
          <w:i w:val="0"/>
          <w:color w:val="000000" w:themeColor="text1"/>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B358E4">
      <w:pPr>
        <w:pStyle w:val="KDPodnaslov2"/>
        <w:numPr>
          <w:ilvl w:val="1"/>
          <w:numId w:val="19"/>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Default="0066644E" w:rsidP="0066644E">
      <w:pPr>
        <w:pStyle w:val="KDParagraf"/>
        <w:spacing w:before="0"/>
        <w:ind w:left="360"/>
        <w:rPr>
          <w:rFonts w:cs="Arial"/>
          <w:lang w:val="sr-Cyrl-RS"/>
        </w:rPr>
      </w:pPr>
      <w:r w:rsidRPr="00C873DF">
        <w:rPr>
          <w:rFonts w:cs="Arial"/>
          <w:color w:val="000000" w:themeColor="text1"/>
        </w:rPr>
        <w:t xml:space="preserve">Набавка је обликована у </w:t>
      </w:r>
      <w:r w:rsidR="00C873DF" w:rsidRPr="00C873DF">
        <w:rPr>
          <w:rFonts w:cs="Arial"/>
          <w:color w:val="000000" w:themeColor="text1"/>
          <w:lang w:val="sr-Cyrl-RS"/>
        </w:rPr>
        <w:t>3 (три</w:t>
      </w:r>
      <w:r w:rsidR="00C873DF" w:rsidRPr="00563E51">
        <w:rPr>
          <w:rFonts w:cs="Arial"/>
          <w:lang w:val="sr-Cyrl-RS"/>
        </w:rPr>
        <w:t>) партије</w:t>
      </w:r>
      <w:r w:rsidR="00C873DF">
        <w:rPr>
          <w:rFonts w:cs="Arial"/>
          <w:lang w:val="sr-Cyrl-RS"/>
        </w:rPr>
        <w:t xml:space="preserve"> и то:</w:t>
      </w:r>
    </w:p>
    <w:p w:rsidR="008F317D" w:rsidRDefault="008F317D" w:rsidP="0066644E">
      <w:pPr>
        <w:pStyle w:val="KDParagraf"/>
        <w:spacing w:before="0"/>
        <w:ind w:left="360"/>
        <w:rPr>
          <w:rFonts w:cs="Arial"/>
          <w:color w:val="00B0F0"/>
        </w:rPr>
      </w:pPr>
    </w:p>
    <w:p w:rsidR="008F317D" w:rsidRDefault="008F317D" w:rsidP="0066644E">
      <w:pPr>
        <w:pStyle w:val="KDParagraf"/>
        <w:spacing w:before="0"/>
        <w:ind w:left="360"/>
        <w:rPr>
          <w:rFonts w:cs="Arial"/>
          <w:lang w:val="sr-Cyrl-RS"/>
        </w:rPr>
      </w:pPr>
      <w:r w:rsidRPr="008F317D">
        <w:rPr>
          <w:rFonts w:cs="Arial"/>
          <w:lang w:val="sr-Cyrl-CS" w:eastAsia="ar-SA"/>
        </w:rPr>
        <w:t>Партија 1. Контрола овешења на пароводним линијама блокова у ремонтима - ТЕ "Колубара"</w:t>
      </w:r>
    </w:p>
    <w:p w:rsidR="008F317D" w:rsidRDefault="008F317D" w:rsidP="0066644E">
      <w:pPr>
        <w:pStyle w:val="KDParagraf"/>
        <w:spacing w:before="0"/>
        <w:ind w:left="360"/>
        <w:rPr>
          <w:rFonts w:cs="Arial"/>
          <w:lang w:val="sr-Cyrl-RS"/>
        </w:rPr>
      </w:pPr>
      <w:r w:rsidRPr="008F317D">
        <w:rPr>
          <w:rFonts w:cs="Arial"/>
          <w:lang w:val="sr-Cyrl-CS" w:eastAsia="ar-SA"/>
        </w:rPr>
        <w:t>Партија 2. Контрола овешења на пароводним линијама блокова у ремонтима – ТЕНТ А</w:t>
      </w:r>
    </w:p>
    <w:p w:rsidR="008F317D" w:rsidRDefault="008F317D" w:rsidP="0066644E">
      <w:pPr>
        <w:pStyle w:val="KDParagraf"/>
        <w:spacing w:before="0"/>
        <w:ind w:left="360"/>
        <w:rPr>
          <w:rFonts w:cs="Arial"/>
          <w:lang w:val="sr-Cyrl-CS" w:eastAsia="ar-SA"/>
        </w:rPr>
      </w:pPr>
      <w:r w:rsidRPr="008F317D">
        <w:rPr>
          <w:rFonts w:cs="Arial"/>
          <w:lang w:val="sr-Cyrl-CS" w:eastAsia="ar-SA"/>
        </w:rPr>
        <w:t>Партија 3. Контрола система овешења  паровода, повезних цевовода блока Б1  и Б2 и техничка подршка за преподешавање овешења - ТЕНТ Б</w:t>
      </w:r>
      <w:r>
        <w:rPr>
          <w:rFonts w:cs="Arial"/>
          <w:lang w:val="sr-Cyrl-CS" w:eastAsia="ar-SA"/>
        </w:rPr>
        <w:t>.</w:t>
      </w:r>
    </w:p>
    <w:p w:rsidR="008F317D" w:rsidRPr="008F317D" w:rsidRDefault="008F317D" w:rsidP="0066644E">
      <w:pPr>
        <w:pStyle w:val="KDParagraf"/>
        <w:spacing w:before="0"/>
        <w:ind w:left="360"/>
        <w:rPr>
          <w:rFonts w:cs="Arial"/>
          <w:color w:val="00B0F0"/>
        </w:rPr>
      </w:pPr>
    </w:p>
    <w:p w:rsidR="0066644E" w:rsidRPr="008F317D" w:rsidRDefault="0066644E" w:rsidP="0066644E">
      <w:pPr>
        <w:pStyle w:val="KDParagraf"/>
        <w:spacing w:before="0"/>
        <w:ind w:left="360"/>
        <w:rPr>
          <w:rFonts w:cs="Arial"/>
          <w:color w:val="000000" w:themeColor="text1"/>
        </w:rPr>
      </w:pPr>
      <w:r w:rsidRPr="008F317D">
        <w:rPr>
          <w:rFonts w:cs="Arial"/>
          <w:color w:val="000000" w:themeColor="text1"/>
        </w:rPr>
        <w:t>Понуђач може да поднесе понуду за једну или више партија.</w:t>
      </w:r>
      <w:r w:rsidR="008F317D" w:rsidRPr="008F317D">
        <w:rPr>
          <w:rFonts w:cs="Arial"/>
          <w:color w:val="000000" w:themeColor="text1"/>
          <w:lang w:val="sr-Cyrl-RS"/>
        </w:rPr>
        <w:t xml:space="preserve"> </w:t>
      </w:r>
      <w:r w:rsidRPr="008F317D">
        <w:rPr>
          <w:rFonts w:cs="Arial"/>
          <w:color w:val="000000" w:themeColor="text1"/>
        </w:rPr>
        <w:t>Понуда мора да обухвати најмање једну целокупну партију.</w:t>
      </w:r>
    </w:p>
    <w:p w:rsidR="0066644E" w:rsidRPr="008F317D" w:rsidRDefault="0066644E" w:rsidP="0066644E">
      <w:pPr>
        <w:pStyle w:val="KDParagraf"/>
        <w:spacing w:before="0"/>
        <w:ind w:left="360"/>
        <w:rPr>
          <w:rFonts w:cs="Arial"/>
          <w:color w:val="000000" w:themeColor="text1"/>
        </w:rPr>
      </w:pPr>
      <w:r w:rsidRPr="008F317D">
        <w:rPr>
          <w:rFonts w:cs="Arial"/>
          <w:color w:val="000000" w:themeColor="text1"/>
        </w:rPr>
        <w:t>Понуђач је дужан да у понуди наведе да ли се понуда односи на целокупну набавку или само на одређене партије.</w:t>
      </w:r>
    </w:p>
    <w:p w:rsidR="0066644E" w:rsidRPr="008F317D" w:rsidRDefault="0066644E" w:rsidP="0066644E">
      <w:pPr>
        <w:pStyle w:val="KDParagraf"/>
        <w:spacing w:before="0"/>
        <w:ind w:left="360"/>
        <w:rPr>
          <w:rFonts w:cs="Arial"/>
          <w:color w:val="000000" w:themeColor="text1"/>
        </w:rPr>
      </w:pPr>
      <w:r w:rsidRPr="008F317D">
        <w:rPr>
          <w:rFonts w:cs="Arial"/>
          <w:color w:val="000000" w:themeColor="text1"/>
        </w:rPr>
        <w:t>У случају да понуђач поднесе понуду за две или више партија, она мора бити поднета тако да се може оцењивати за сваку партију посебно.</w:t>
      </w:r>
    </w:p>
    <w:p w:rsidR="0066644E" w:rsidRPr="008F317D" w:rsidRDefault="0066644E" w:rsidP="0066644E">
      <w:pPr>
        <w:pStyle w:val="KDParagraf"/>
        <w:spacing w:before="0"/>
        <w:ind w:left="360"/>
        <w:rPr>
          <w:rFonts w:eastAsia="TimesNewRomanPSMT" w:cs="Arial"/>
          <w:bCs/>
          <w:color w:val="000000" w:themeColor="text1"/>
        </w:rPr>
      </w:pPr>
      <w:r w:rsidRPr="008F317D">
        <w:rPr>
          <w:rFonts w:eastAsia="TimesNewRomanPSMT" w:cs="Arial"/>
          <w:bCs/>
          <w:color w:val="000000" w:themeColor="text1"/>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66644E" w:rsidRPr="008F317D" w:rsidRDefault="0066644E" w:rsidP="0066644E">
      <w:pPr>
        <w:pStyle w:val="KDParagraf"/>
        <w:spacing w:before="0"/>
        <w:ind w:left="360"/>
        <w:rPr>
          <w:rFonts w:cs="Arial"/>
          <w:color w:val="000000" w:themeColor="text1"/>
        </w:rPr>
      </w:pPr>
      <w:r w:rsidRPr="008F317D">
        <w:rPr>
          <w:rFonts w:cs="Arial"/>
          <w:bCs/>
          <w:iCs/>
          <w:color w:val="000000" w:themeColor="text1"/>
        </w:rPr>
        <w:t>Уколико</w:t>
      </w:r>
      <w:r w:rsidRPr="008F317D">
        <w:rPr>
          <w:rFonts w:cs="Arial"/>
          <w:iCs/>
          <w:color w:val="000000" w:themeColor="text1"/>
        </w:rPr>
        <w:t xml:space="preserve"> понуђач подноси понуду за више партија, уз понуду може да приложи једну </w:t>
      </w:r>
      <w:r w:rsidRPr="008F317D">
        <w:rPr>
          <w:rFonts w:cs="Arial"/>
          <w:iCs/>
          <w:color w:val="000000" w:themeColor="text1"/>
          <w:lang w:val="sr-Cyrl-CS"/>
        </w:rPr>
        <w:t>банкарску гаранцију</w:t>
      </w:r>
      <w:r w:rsidRPr="008F317D">
        <w:rPr>
          <w:rFonts w:cs="Arial"/>
          <w:iCs/>
          <w:color w:val="000000" w:themeColor="text1"/>
        </w:rPr>
        <w:t xml:space="preserve"> за озбиљност понуде за све наведене пријављене партије, а може да поднесе </w:t>
      </w:r>
      <w:r w:rsidR="008F317D">
        <w:rPr>
          <w:rFonts w:cs="Arial"/>
          <w:iCs/>
          <w:color w:val="000000" w:themeColor="text1"/>
          <w:lang w:val="sr-Cyrl-RS"/>
        </w:rPr>
        <w:t>и</w:t>
      </w:r>
      <w:r w:rsidRPr="008F317D">
        <w:rPr>
          <w:rFonts w:cs="Arial"/>
          <w:iCs/>
          <w:color w:val="000000" w:themeColor="text1"/>
          <w:lang w:val="sr-Cyrl-CS"/>
        </w:rPr>
        <w:t xml:space="preserve"> банкарску гаранцију</w:t>
      </w:r>
      <w:r w:rsidRPr="008F317D">
        <w:rPr>
          <w:rFonts w:cs="Arial"/>
          <w:iCs/>
          <w:color w:val="000000" w:themeColor="text1"/>
        </w:rPr>
        <w:t xml:space="preserve"> за сваку партију посебно.</w:t>
      </w:r>
    </w:p>
    <w:p w:rsidR="008D2B23" w:rsidRPr="00E47C2E" w:rsidRDefault="008D2B23" w:rsidP="008D2B23">
      <w:pPr>
        <w:spacing w:before="0"/>
        <w:rPr>
          <w:rFonts w:cs="Arial"/>
          <w:color w:val="00B0F0"/>
        </w:rPr>
      </w:pPr>
    </w:p>
    <w:p w:rsidR="008D2B23" w:rsidRPr="00E47C2E" w:rsidRDefault="008D2B23" w:rsidP="00B358E4">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B358E4">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w:t>
      </w:r>
      <w:r w:rsidRPr="008F317D">
        <w:rPr>
          <w:rFonts w:cs="Arial"/>
          <w:color w:val="000000" w:themeColor="text1"/>
        </w:rPr>
        <w:t>Закона и Упутство како се доказује испуњеност тих услова, што доказује достављањем Изјаве. 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8F317D" w:rsidRDefault="0066644E" w:rsidP="0066644E">
      <w:pPr>
        <w:pStyle w:val="KDParagraf"/>
        <w:spacing w:before="0"/>
        <w:rPr>
          <w:rFonts w:cs="Arial"/>
          <w:color w:val="000000" w:themeColor="text1"/>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w:t>
      </w:r>
      <w:r w:rsidRPr="008F317D">
        <w:rPr>
          <w:rFonts w:cs="Arial"/>
          <w:color w:val="000000" w:themeColor="text1"/>
        </w:rPr>
        <w:t>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8F317D" w:rsidRDefault="0066644E" w:rsidP="0066644E">
      <w:pPr>
        <w:pStyle w:val="KDParagraf"/>
        <w:spacing w:before="0"/>
        <w:rPr>
          <w:rFonts w:cs="Arial"/>
          <w:color w:val="000000" w:themeColor="text1"/>
          <w:lang w:bidi="en-US"/>
        </w:rPr>
      </w:pPr>
      <w:r w:rsidRPr="008F317D">
        <w:rPr>
          <w:rFonts w:cs="Arial"/>
          <w:color w:val="000000" w:themeColor="text1"/>
        </w:rPr>
        <w:t>Наручилац</w:t>
      </w:r>
      <w:r w:rsidRPr="008F317D">
        <w:rPr>
          <w:rFonts w:cs="Arial"/>
          <w:color w:val="000000" w:themeColor="text1"/>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B358E4">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F317D" w:rsidRDefault="0066644E" w:rsidP="0066644E">
      <w:pPr>
        <w:pStyle w:val="KDNabrajanje"/>
        <w:rPr>
          <w:color w:val="000000" w:themeColor="text1"/>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8F317D">
        <w:rPr>
          <w:color w:val="000000" w:themeColor="text1"/>
        </w:rPr>
        <w:t xml:space="preserve">, што доказује достављањем Изјаве. Услове </w:t>
      </w:r>
      <w:r w:rsidRPr="00E47C2E">
        <w:t>у вези са капацитетима</w:t>
      </w:r>
      <w:r w:rsidRPr="008F317D">
        <w:rPr>
          <w:color w:val="000000" w:themeColor="text1"/>
        </w:rPr>
        <w:t>, у складу са чланом 76.Закона, понуђачи из групе испуњавају заједно, на основу достављених доказа дефинисанихконкурсном документацијом.</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B358E4">
      <w:pPr>
        <w:pStyle w:val="KDPodnaslov2"/>
        <w:numPr>
          <w:ilvl w:val="1"/>
          <w:numId w:val="19"/>
        </w:numPr>
        <w:spacing w:before="0"/>
        <w:jc w:val="both"/>
        <w:rPr>
          <w:rFonts w:cs="Arial"/>
        </w:rPr>
      </w:pPr>
      <w:r w:rsidRPr="00E47C2E">
        <w:rPr>
          <w:rFonts w:cs="Arial"/>
        </w:rPr>
        <w:t>Понуђена цена</w:t>
      </w:r>
      <w:bookmarkEnd w:id="227"/>
      <w:bookmarkEnd w:id="228"/>
    </w:p>
    <w:p w:rsidR="008D2B23" w:rsidRPr="008F317D" w:rsidRDefault="008D2B23" w:rsidP="008D2B23">
      <w:pPr>
        <w:pStyle w:val="KDParagraf"/>
        <w:spacing w:before="0"/>
        <w:rPr>
          <w:rFonts w:cs="Arial"/>
          <w:color w:val="000000" w:themeColor="text1"/>
        </w:rPr>
      </w:pPr>
      <w:r w:rsidRPr="008F317D">
        <w:rPr>
          <w:rFonts w:cs="Arial"/>
          <w:color w:val="000000" w:themeColor="text1"/>
        </w:rPr>
        <w:t>Цена се исказује у 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lastRenderedPageBreak/>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B358E4">
      <w:pPr>
        <w:pStyle w:val="KDPodnaslov2"/>
        <w:numPr>
          <w:ilvl w:val="1"/>
          <w:numId w:val="19"/>
        </w:numPr>
        <w:spacing w:before="0"/>
        <w:jc w:val="both"/>
        <w:rPr>
          <w:rFonts w:cs="Arial"/>
        </w:rPr>
      </w:pPr>
      <w:r w:rsidRPr="00E47C2E">
        <w:rPr>
          <w:rFonts w:cs="Arial"/>
        </w:rPr>
        <w:t>Корекција цене</w:t>
      </w:r>
    </w:p>
    <w:p w:rsidR="0026754F" w:rsidRPr="00E47C2E" w:rsidRDefault="0026754F" w:rsidP="0026754F">
      <w:pPr>
        <w:pStyle w:val="KDParagraf"/>
        <w:spacing w:before="0"/>
        <w:rPr>
          <w:rFonts w:cs="Arial"/>
          <w:lang w:eastAsia="sr-Latn-CS"/>
        </w:rPr>
      </w:pPr>
      <w:r w:rsidRPr="0024655F">
        <w:rPr>
          <w:rFonts w:eastAsia="Calibri" w:cs="Arial"/>
        </w:rPr>
        <w:t>Цена је фиксна за цео уговорени период и не подлеже никаквој промени</w:t>
      </w:r>
      <w:r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Pr="00E47C2E" w:rsidRDefault="006E6F46" w:rsidP="00B358E4">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E0368" w:rsidRDefault="00DE0368" w:rsidP="00DE0368">
      <w:pPr>
        <w:pStyle w:val="ListParagraph"/>
        <w:autoSpaceDE w:val="0"/>
        <w:autoSpaceDN w:val="0"/>
        <w:adjustRightInd w:val="0"/>
        <w:spacing w:before="0" w:after="0" w:line="240" w:lineRule="auto"/>
        <w:ind w:left="0"/>
        <w:contextualSpacing w:val="0"/>
        <w:rPr>
          <w:rFonts w:ascii="Arial" w:hAnsi="Arial" w:cs="Arial"/>
        </w:rPr>
      </w:pPr>
      <w:r w:rsidRPr="002708E3">
        <w:rPr>
          <w:rFonts w:ascii="Arial" w:hAnsi="Arial" w:cs="Arial"/>
        </w:rPr>
        <w:t xml:space="preserve">ПАРТИЈА 1: </w:t>
      </w:r>
    </w:p>
    <w:p w:rsidR="00DE0368" w:rsidRDefault="00DE0368" w:rsidP="00DE0368">
      <w:pPr>
        <w:pStyle w:val="ListParagraph"/>
        <w:autoSpaceDE w:val="0"/>
        <w:autoSpaceDN w:val="0"/>
        <w:adjustRightInd w:val="0"/>
        <w:spacing w:before="0" w:after="0" w:line="240" w:lineRule="auto"/>
        <w:ind w:left="0"/>
        <w:contextualSpacing w:val="0"/>
        <w:rPr>
          <w:rFonts w:ascii="Arial" w:hAnsi="Arial" w:cs="Arial"/>
        </w:rPr>
      </w:pPr>
      <w:r w:rsidRPr="00BB086D">
        <w:rPr>
          <w:rFonts w:ascii="Arial" w:hAnsi="Arial" w:cs="Arial"/>
        </w:rPr>
        <w:t xml:space="preserve">Изабрани понуђач је обавезан да услугу изврши у </w:t>
      </w:r>
      <w:r w:rsidR="004C5E6A">
        <w:rPr>
          <w:rFonts w:ascii="Arial" w:hAnsi="Arial" w:cs="Arial"/>
          <w:lang w:val="sr-Cyrl-RS"/>
        </w:rPr>
        <w:t>периоду</w:t>
      </w:r>
      <w:r w:rsidRPr="00BB086D">
        <w:rPr>
          <w:rFonts w:ascii="Arial" w:hAnsi="Arial" w:cs="Arial"/>
          <w:lang w:val="sr-Cyrl-RS"/>
        </w:rPr>
        <w:t xml:space="preserve"> од</w:t>
      </w:r>
      <w:r w:rsidRPr="00BB086D">
        <w:rPr>
          <w:rFonts w:ascii="Arial" w:hAnsi="Arial" w:cs="Arial"/>
        </w:rPr>
        <w:t xml:space="preserve"> 12 (дванаест) месеци од дана закључења уговора</w:t>
      </w:r>
      <w:r>
        <w:rPr>
          <w:rFonts w:ascii="Arial" w:hAnsi="Arial" w:cs="Arial"/>
          <w:lang w:val="sr-Cyrl-RS"/>
        </w:rPr>
        <w:t>, према динамици наручиоца</w:t>
      </w:r>
      <w:r w:rsidRPr="00BB086D">
        <w:rPr>
          <w:rFonts w:ascii="Arial" w:hAnsi="Arial" w:cs="Arial"/>
        </w:rPr>
        <w:t>.</w:t>
      </w:r>
    </w:p>
    <w:p w:rsidR="00DE0368" w:rsidRPr="00BB086D" w:rsidRDefault="00DE0368" w:rsidP="00DE0368">
      <w:pPr>
        <w:pStyle w:val="ListParagraph"/>
        <w:autoSpaceDE w:val="0"/>
        <w:autoSpaceDN w:val="0"/>
        <w:adjustRightInd w:val="0"/>
        <w:spacing w:before="0" w:after="0" w:line="240" w:lineRule="auto"/>
        <w:ind w:left="0"/>
        <w:contextualSpacing w:val="0"/>
        <w:rPr>
          <w:rFonts w:ascii="Arial" w:hAnsi="Arial" w:cs="Arial"/>
        </w:rPr>
      </w:pPr>
    </w:p>
    <w:p w:rsidR="00DE0368" w:rsidRDefault="00DE0368" w:rsidP="00DE0368">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Pr>
          <w:rFonts w:ascii="Arial" w:hAnsi="Arial" w:cs="Arial"/>
          <w:color w:val="000000" w:themeColor="text1"/>
          <w:lang w:val="sr-Cyrl-RS"/>
        </w:rPr>
        <w:t>Партија 2:</w:t>
      </w:r>
    </w:p>
    <w:p w:rsidR="00DE0368" w:rsidRPr="00282677" w:rsidRDefault="00DE0368" w:rsidP="00DE0368">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5E2D8E">
        <w:rPr>
          <w:rFonts w:ascii="Arial" w:hAnsi="Arial" w:cs="Arial"/>
          <w:color w:val="000000" w:themeColor="text1"/>
        </w:rPr>
        <w:t xml:space="preserve">Изабрани понуђач је обавезан да услуге изврши </w:t>
      </w:r>
      <w:r w:rsidR="004C5E6A" w:rsidRPr="00BB086D">
        <w:rPr>
          <w:rFonts w:ascii="Arial" w:hAnsi="Arial" w:cs="Arial"/>
        </w:rPr>
        <w:t xml:space="preserve">у </w:t>
      </w:r>
      <w:r w:rsidR="004C5E6A">
        <w:rPr>
          <w:rFonts w:ascii="Arial" w:hAnsi="Arial" w:cs="Arial"/>
          <w:lang w:val="sr-Cyrl-RS"/>
        </w:rPr>
        <w:t>периоду</w:t>
      </w:r>
      <w:r w:rsidR="004C5E6A" w:rsidRPr="00BB086D">
        <w:rPr>
          <w:rFonts w:ascii="Arial" w:hAnsi="Arial" w:cs="Arial"/>
          <w:lang w:val="sr-Cyrl-RS"/>
        </w:rPr>
        <w:t xml:space="preserve"> </w:t>
      </w:r>
      <w:r w:rsidRPr="005E2D8E">
        <w:rPr>
          <w:rFonts w:ascii="Arial" w:hAnsi="Arial" w:cs="Arial"/>
          <w:color w:val="000000" w:themeColor="text1"/>
        </w:rPr>
        <w:t xml:space="preserve">који не може бити дужи од </w:t>
      </w:r>
      <w:r>
        <w:rPr>
          <w:rFonts w:ascii="Arial" w:hAnsi="Arial" w:cs="Arial"/>
          <w:color w:val="000000" w:themeColor="text1"/>
          <w:lang w:val="sr-Cyrl-RS"/>
        </w:rPr>
        <w:t xml:space="preserve">12 </w:t>
      </w:r>
      <w:r w:rsidRPr="005E2D8E">
        <w:rPr>
          <w:rFonts w:ascii="Arial" w:hAnsi="Arial" w:cs="Arial"/>
          <w:color w:val="000000" w:themeColor="text1"/>
          <w:lang w:val="sr-Cyrl-RS"/>
        </w:rPr>
        <w:t xml:space="preserve">месеци </w:t>
      </w:r>
      <w:r>
        <w:rPr>
          <w:rFonts w:ascii="Arial" w:hAnsi="Arial" w:cs="Arial"/>
          <w:lang w:val="sr-Cyrl-CS"/>
        </w:rPr>
        <w:t xml:space="preserve">од дана ступања </w:t>
      </w:r>
      <w:r w:rsidRPr="00F768A2">
        <w:rPr>
          <w:rFonts w:ascii="Arial" w:hAnsi="Arial" w:cs="Arial"/>
          <w:lang w:val="sr-Cyrl-CS"/>
        </w:rPr>
        <w:t xml:space="preserve">уговора </w:t>
      </w:r>
      <w:r>
        <w:rPr>
          <w:rFonts w:ascii="Arial" w:hAnsi="Arial" w:cs="Arial"/>
          <w:lang w:val="sr-Cyrl-CS"/>
        </w:rPr>
        <w:t xml:space="preserve">на снагу, </w:t>
      </w:r>
      <w:r w:rsidRPr="00F768A2">
        <w:rPr>
          <w:rFonts w:ascii="Arial" w:hAnsi="Arial" w:cs="Arial"/>
          <w:lang w:val="sr-Cyrl-CS"/>
        </w:rPr>
        <w:t>у термину који одреди наручилац</w:t>
      </w:r>
      <w:r>
        <w:rPr>
          <w:rFonts w:ascii="Arial" w:hAnsi="Arial" w:cs="Arial"/>
          <w:lang w:val="sr-Cyrl-CS"/>
        </w:rPr>
        <w:t>.</w:t>
      </w:r>
    </w:p>
    <w:p w:rsidR="00DE0368" w:rsidRDefault="00DE0368" w:rsidP="00DE0368">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
    <w:p w:rsidR="00DE0368" w:rsidRDefault="00DE0368" w:rsidP="00DE0368">
      <w:pPr>
        <w:rPr>
          <w:rFonts w:cs="Arial"/>
          <w:color w:val="000000" w:themeColor="text1"/>
          <w:lang w:val="sr-Cyrl-RS"/>
        </w:rPr>
      </w:pPr>
      <w:r>
        <w:rPr>
          <w:rFonts w:cs="Arial"/>
          <w:color w:val="000000" w:themeColor="text1"/>
          <w:lang w:val="sr-Cyrl-RS"/>
        </w:rPr>
        <w:t>Партија 3:</w:t>
      </w:r>
    </w:p>
    <w:p w:rsidR="007147F8" w:rsidRPr="00282677" w:rsidRDefault="007147F8" w:rsidP="007147F8">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5E2D8E">
        <w:rPr>
          <w:rFonts w:ascii="Arial" w:hAnsi="Arial" w:cs="Arial"/>
          <w:color w:val="000000" w:themeColor="text1"/>
        </w:rPr>
        <w:t xml:space="preserve">Изабрани понуђач је обавезан да услуге изврши у </w:t>
      </w:r>
      <w:r>
        <w:rPr>
          <w:rFonts w:ascii="Arial" w:hAnsi="Arial" w:cs="Arial"/>
          <w:lang w:val="sr-Cyrl-RS"/>
        </w:rPr>
        <w:t>периоду</w:t>
      </w:r>
      <w:r w:rsidRPr="005E2D8E">
        <w:rPr>
          <w:rFonts w:ascii="Arial" w:hAnsi="Arial" w:cs="Arial"/>
          <w:color w:val="000000" w:themeColor="text1"/>
        </w:rPr>
        <w:t xml:space="preserve"> који не може бити дужи од </w:t>
      </w:r>
      <w:r>
        <w:rPr>
          <w:rFonts w:ascii="Arial" w:hAnsi="Arial" w:cs="Arial"/>
          <w:color w:val="000000" w:themeColor="text1"/>
          <w:lang w:val="sr-Cyrl-RS"/>
        </w:rPr>
        <w:t xml:space="preserve">12 </w:t>
      </w:r>
      <w:r w:rsidRPr="005E2D8E">
        <w:rPr>
          <w:rFonts w:ascii="Arial" w:hAnsi="Arial" w:cs="Arial"/>
          <w:color w:val="000000" w:themeColor="text1"/>
          <w:lang w:val="sr-Cyrl-RS"/>
        </w:rPr>
        <w:t xml:space="preserve">месеци </w:t>
      </w:r>
      <w:r>
        <w:rPr>
          <w:rFonts w:ascii="Arial" w:hAnsi="Arial" w:cs="Arial"/>
          <w:lang w:val="sr-Cyrl-CS"/>
        </w:rPr>
        <w:t xml:space="preserve">од дана ступања </w:t>
      </w:r>
      <w:r w:rsidRPr="00F768A2">
        <w:rPr>
          <w:rFonts w:ascii="Arial" w:hAnsi="Arial" w:cs="Arial"/>
          <w:lang w:val="sr-Cyrl-CS"/>
        </w:rPr>
        <w:t xml:space="preserve">уговора </w:t>
      </w:r>
      <w:r>
        <w:rPr>
          <w:rFonts w:ascii="Arial" w:hAnsi="Arial" w:cs="Arial"/>
          <w:lang w:val="sr-Cyrl-CS"/>
        </w:rPr>
        <w:t xml:space="preserve">на снагу, </w:t>
      </w:r>
      <w:r w:rsidRPr="00F768A2">
        <w:rPr>
          <w:rFonts w:ascii="Arial" w:hAnsi="Arial" w:cs="Arial"/>
          <w:lang w:val="sr-Cyrl-CS"/>
        </w:rPr>
        <w:t>у термину који одреди наручилац</w:t>
      </w:r>
      <w:r>
        <w:rPr>
          <w:rFonts w:ascii="Arial" w:hAnsi="Arial" w:cs="Arial"/>
          <w:lang w:val="sr-Cyrl-CS"/>
        </w:rPr>
        <w:t>.</w:t>
      </w:r>
    </w:p>
    <w:p w:rsidR="00DE0368" w:rsidRPr="00B43C2D" w:rsidRDefault="00DE0368" w:rsidP="00DE0368">
      <w:pPr>
        <w:rPr>
          <w:rFonts w:cs="Arial"/>
          <w:color w:val="000000" w:themeColor="text1"/>
          <w:lang w:val="sr-Cyrl-RS"/>
        </w:rPr>
      </w:pPr>
      <w:r w:rsidRPr="00B43C2D">
        <w:rPr>
          <w:rFonts w:cs="Arial"/>
          <w:lang w:val="sr-Cyrl-RS"/>
        </w:rPr>
        <w:t>Активности</w:t>
      </w:r>
      <w:r w:rsidRPr="00B43C2D">
        <w:rPr>
          <w:rFonts w:cs="Arial"/>
        </w:rPr>
        <w:t xml:space="preserve">  контроле</w:t>
      </w:r>
      <w:r w:rsidRPr="00B43C2D">
        <w:rPr>
          <w:rFonts w:cs="Arial"/>
          <w:lang w:val="sr-Cyrl-RS"/>
        </w:rPr>
        <w:t xml:space="preserve"> система</w:t>
      </w:r>
      <w:r w:rsidRPr="00B43C2D">
        <w:rPr>
          <w:rFonts w:cs="Arial"/>
        </w:rPr>
        <w:t xml:space="preserve"> овешења</w:t>
      </w:r>
      <w:r w:rsidRPr="00B43C2D">
        <w:rPr>
          <w:rFonts w:cs="Arial"/>
          <w:lang w:val="sr-Cyrl-RS"/>
        </w:rPr>
        <w:t xml:space="preserve">, неопходно је </w:t>
      </w:r>
      <w:r w:rsidRPr="00B43C2D">
        <w:rPr>
          <w:rFonts w:cs="Arial"/>
        </w:rPr>
        <w:t>обавити у топлом</w:t>
      </w:r>
      <w:r w:rsidRPr="00B43C2D">
        <w:rPr>
          <w:rFonts w:cs="Arial"/>
          <w:lang w:val="sr-Cyrl-RS"/>
        </w:rPr>
        <w:t>/</w:t>
      </w:r>
      <w:r w:rsidRPr="00B43C2D">
        <w:rPr>
          <w:rFonts w:cs="Arial"/>
        </w:rPr>
        <w:t>хладном</w:t>
      </w:r>
      <w:r w:rsidRPr="00B43C2D">
        <w:rPr>
          <w:rFonts w:cs="Arial"/>
          <w:lang w:val="sr-Cyrl-RS"/>
        </w:rPr>
        <w:t>/топлом</w:t>
      </w:r>
      <w:r w:rsidRPr="00B43C2D">
        <w:rPr>
          <w:rFonts w:cs="Arial"/>
        </w:rPr>
        <w:t xml:space="preserve"> стању. </w:t>
      </w:r>
    </w:p>
    <w:p w:rsidR="00DE0368" w:rsidRPr="00B43C2D" w:rsidRDefault="00DE0368" w:rsidP="00B358E4">
      <w:pPr>
        <w:numPr>
          <w:ilvl w:val="0"/>
          <w:numId w:val="35"/>
        </w:numPr>
        <w:spacing w:before="0"/>
        <w:rPr>
          <w:rFonts w:cs="Arial"/>
          <w:lang w:val="sr-Latn-CS"/>
        </w:rPr>
      </w:pPr>
      <w:r w:rsidRPr="00B43C2D">
        <w:rPr>
          <w:rFonts w:cs="Arial"/>
        </w:rPr>
        <w:t>контрол</w:t>
      </w:r>
      <w:r w:rsidRPr="00B43C2D">
        <w:rPr>
          <w:rFonts w:cs="Arial"/>
          <w:lang w:val="sr-Cyrl-RS"/>
        </w:rPr>
        <w:t>у система</w:t>
      </w:r>
      <w:r w:rsidRPr="00B43C2D">
        <w:rPr>
          <w:rFonts w:cs="Arial"/>
        </w:rPr>
        <w:t xml:space="preserve"> овешења</w:t>
      </w:r>
      <w:r w:rsidRPr="00B43C2D">
        <w:rPr>
          <w:rFonts w:cs="Arial"/>
          <w:lang w:val="sl-SI"/>
        </w:rPr>
        <w:t xml:space="preserve"> у топлом стању</w:t>
      </w:r>
      <w:r w:rsidRPr="00B43C2D">
        <w:rPr>
          <w:rFonts w:cs="Arial"/>
          <w:lang w:val="sr-Cyrl-RS"/>
        </w:rPr>
        <w:t>,</w:t>
      </w:r>
      <w:r w:rsidRPr="00B43C2D">
        <w:rPr>
          <w:rFonts w:cs="Arial"/>
          <w:lang w:val="sl-SI"/>
        </w:rPr>
        <w:t xml:space="preserve"> неопходно је извршити пре застоја </w:t>
      </w:r>
      <w:r w:rsidRPr="00B43C2D">
        <w:rPr>
          <w:rFonts w:cs="Arial"/>
          <w:lang w:val="sr-Cyrl-RS"/>
        </w:rPr>
        <w:t xml:space="preserve">(ремонта) </w:t>
      </w:r>
      <w:r w:rsidRPr="00B43C2D">
        <w:rPr>
          <w:rFonts w:cs="Arial"/>
          <w:lang w:val="sl-SI"/>
        </w:rPr>
        <w:t>блокова</w:t>
      </w:r>
      <w:r w:rsidRPr="00B43C2D">
        <w:rPr>
          <w:rFonts w:cs="Arial"/>
          <w:lang w:val="sr-Cyrl-RS"/>
        </w:rPr>
        <w:t xml:space="preserve"> Б1 и Б2</w:t>
      </w:r>
      <w:r w:rsidRPr="00B43C2D">
        <w:rPr>
          <w:rFonts w:cs="Arial"/>
          <w:lang w:val="sl-SI"/>
        </w:rPr>
        <w:t xml:space="preserve"> з</w:t>
      </w:r>
      <w:r w:rsidRPr="00B43C2D">
        <w:rPr>
          <w:rFonts w:cs="Arial"/>
          <w:lang w:val="sr-Cyrl-RS"/>
        </w:rPr>
        <w:t>бог потреба</w:t>
      </w:r>
      <w:r w:rsidRPr="00B43C2D">
        <w:rPr>
          <w:rFonts w:cs="Arial"/>
          <w:lang w:val="sl-SI"/>
        </w:rPr>
        <w:t xml:space="preserve"> ремонт</w:t>
      </w:r>
      <w:r w:rsidRPr="00B43C2D">
        <w:rPr>
          <w:rFonts w:cs="Arial"/>
          <w:lang w:val="sr-Cyrl-RS"/>
        </w:rPr>
        <w:t>а,</w:t>
      </w:r>
      <w:r w:rsidRPr="00B43C2D">
        <w:rPr>
          <w:rFonts w:cs="Arial"/>
          <w:lang w:val="sl-SI"/>
        </w:rPr>
        <w:t xml:space="preserve"> како би се обавила припрема за евентуално отклањање недостатака у ремонтном периоду</w:t>
      </w:r>
      <w:r w:rsidRPr="00B43C2D">
        <w:rPr>
          <w:rFonts w:cs="Arial"/>
        </w:rPr>
        <w:t xml:space="preserve">.  </w:t>
      </w:r>
    </w:p>
    <w:p w:rsidR="00DE0368" w:rsidRPr="00B43C2D" w:rsidRDefault="00DE0368" w:rsidP="00B358E4">
      <w:pPr>
        <w:numPr>
          <w:ilvl w:val="0"/>
          <w:numId w:val="35"/>
        </w:numPr>
        <w:spacing w:before="0"/>
        <w:rPr>
          <w:rFonts w:cs="Arial"/>
          <w:lang w:val="sr-Latn-CS"/>
        </w:rPr>
      </w:pPr>
      <w:r w:rsidRPr="00B43C2D">
        <w:rPr>
          <w:rFonts w:cs="Arial"/>
          <w:lang w:val="sr-Cyrl-RS"/>
        </w:rPr>
        <w:t>контролу система</w:t>
      </w:r>
      <w:r w:rsidRPr="00B43C2D">
        <w:rPr>
          <w:rFonts w:cs="Arial"/>
        </w:rPr>
        <w:t xml:space="preserve"> овешења</w:t>
      </w:r>
      <w:r w:rsidRPr="00B43C2D">
        <w:rPr>
          <w:rFonts w:cs="Arial"/>
          <w:lang w:val="sr-Cyrl-RS"/>
        </w:rPr>
        <w:t xml:space="preserve"> и</w:t>
      </w:r>
      <w:r w:rsidRPr="00B43C2D">
        <w:rPr>
          <w:rFonts w:cs="Arial"/>
        </w:rPr>
        <w:t xml:space="preserve"> евентуалн</w:t>
      </w:r>
      <w:r w:rsidRPr="00B43C2D">
        <w:rPr>
          <w:rFonts w:cs="Arial"/>
          <w:lang w:val="sr-Cyrl-RS"/>
        </w:rPr>
        <w:t>у</w:t>
      </w:r>
      <w:r w:rsidRPr="00B43C2D">
        <w:rPr>
          <w:rFonts w:cs="Arial"/>
        </w:rPr>
        <w:t xml:space="preserve"> санациј</w:t>
      </w:r>
      <w:r w:rsidRPr="00B43C2D">
        <w:rPr>
          <w:rFonts w:cs="Arial"/>
          <w:lang w:val="sr-Cyrl-RS"/>
        </w:rPr>
        <w:t>у</w:t>
      </w:r>
      <w:r w:rsidRPr="00B43C2D">
        <w:rPr>
          <w:rFonts w:cs="Arial"/>
        </w:rPr>
        <w:t xml:space="preserve"> овешења у хладном стању</w:t>
      </w:r>
      <w:r w:rsidRPr="00B43C2D">
        <w:rPr>
          <w:rFonts w:cs="Arial"/>
          <w:lang w:val="sr-Cyrl-RS"/>
        </w:rPr>
        <w:t>,</w:t>
      </w:r>
      <w:r w:rsidRPr="00B43C2D">
        <w:rPr>
          <w:rFonts w:cs="Arial"/>
        </w:rPr>
        <w:t xml:space="preserve"> обавити у планираним ремонтним периодима</w:t>
      </w:r>
      <w:r w:rsidRPr="00B43C2D">
        <w:rPr>
          <w:rFonts w:cs="Arial"/>
          <w:lang w:val="sr-Cyrl-RS"/>
        </w:rPr>
        <w:t xml:space="preserve"> блока  Б1 и Б2</w:t>
      </w:r>
      <w:r w:rsidRPr="00B43C2D">
        <w:rPr>
          <w:rFonts w:cs="Arial"/>
        </w:rPr>
        <w:t xml:space="preserve">. </w:t>
      </w:r>
    </w:p>
    <w:p w:rsidR="00DE0368" w:rsidRPr="00B43C2D" w:rsidRDefault="00DE0368" w:rsidP="00B358E4">
      <w:pPr>
        <w:numPr>
          <w:ilvl w:val="0"/>
          <w:numId w:val="35"/>
        </w:numPr>
        <w:spacing w:before="0"/>
        <w:rPr>
          <w:rFonts w:cs="Arial"/>
          <w:lang w:val="sr-Latn-CS"/>
        </w:rPr>
      </w:pPr>
      <w:r w:rsidRPr="00B43C2D">
        <w:rPr>
          <w:rFonts w:cs="Arial"/>
        </w:rPr>
        <w:t>контрол</w:t>
      </w:r>
      <w:r w:rsidRPr="00B43C2D">
        <w:rPr>
          <w:rFonts w:cs="Arial"/>
          <w:lang w:val="sr-Cyrl-RS"/>
        </w:rPr>
        <w:t>у система</w:t>
      </w:r>
      <w:r w:rsidRPr="00B43C2D">
        <w:rPr>
          <w:rFonts w:cs="Arial"/>
        </w:rPr>
        <w:t xml:space="preserve"> овешења</w:t>
      </w:r>
      <w:r w:rsidRPr="00B43C2D">
        <w:rPr>
          <w:rFonts w:cs="Arial"/>
          <w:lang w:val="sl-SI"/>
        </w:rPr>
        <w:t xml:space="preserve"> у топлом стању</w:t>
      </w:r>
      <w:r w:rsidRPr="00B43C2D">
        <w:rPr>
          <w:rFonts w:cs="Arial"/>
        </w:rPr>
        <w:t xml:space="preserve">, обавезно извршити након пуштања блокова </w:t>
      </w:r>
      <w:r w:rsidRPr="00B43C2D">
        <w:rPr>
          <w:rFonts w:cs="Arial"/>
          <w:lang w:val="sr-Cyrl-RS"/>
        </w:rPr>
        <w:t xml:space="preserve"> Б1 и Б2 </w:t>
      </w:r>
      <w:r w:rsidRPr="00B43C2D">
        <w:rPr>
          <w:rFonts w:cs="Arial"/>
        </w:rPr>
        <w:t>у рад.</w:t>
      </w:r>
    </w:p>
    <w:p w:rsidR="00DE0368" w:rsidRPr="00B43C2D" w:rsidRDefault="00DE0368" w:rsidP="00DE0368">
      <w:pPr>
        <w:ind w:right="54"/>
        <w:rPr>
          <w:rFonts w:cs="Arial"/>
          <w:lang w:val="sr-Cyrl-RS"/>
        </w:rPr>
      </w:pPr>
      <w:r w:rsidRPr="00B43C2D">
        <w:rPr>
          <w:rFonts w:cs="Arial"/>
          <w:lang w:val="sr-Cyrl-RS"/>
        </w:rPr>
        <w:t xml:space="preserve">Орјентациони почетак ремонтних радова: </w:t>
      </w:r>
    </w:p>
    <w:p w:rsidR="00DE0368" w:rsidRPr="00B43C2D" w:rsidRDefault="00DE0368" w:rsidP="00B358E4">
      <w:pPr>
        <w:numPr>
          <w:ilvl w:val="0"/>
          <w:numId w:val="36"/>
        </w:numPr>
        <w:spacing w:before="0"/>
        <w:ind w:right="54"/>
        <w:jc w:val="left"/>
        <w:rPr>
          <w:rFonts w:cs="Arial"/>
          <w:lang w:val="sr-Cyrl-RS"/>
        </w:rPr>
      </w:pPr>
      <w:r w:rsidRPr="00B43C2D">
        <w:rPr>
          <w:rFonts w:cs="Arial"/>
          <w:lang w:val="sr-Cyrl-CS"/>
        </w:rPr>
        <w:t>Ремонтни радови на блоку Б1 се обављају у  април</w:t>
      </w:r>
      <w:r>
        <w:rPr>
          <w:rFonts w:cs="Arial"/>
          <w:lang w:val="sr-Cyrl-CS"/>
        </w:rPr>
        <w:t>у</w:t>
      </w:r>
      <w:r w:rsidRPr="00B43C2D">
        <w:rPr>
          <w:rFonts w:cs="Arial"/>
          <w:lang w:val="sr-Cyrl-CS"/>
        </w:rPr>
        <w:t xml:space="preserve"> 201</w:t>
      </w:r>
      <w:r w:rsidRPr="00B43C2D">
        <w:rPr>
          <w:rFonts w:cs="Arial"/>
        </w:rPr>
        <w:t>9</w:t>
      </w:r>
      <w:r w:rsidRPr="00B43C2D">
        <w:rPr>
          <w:rFonts w:cs="Arial"/>
          <w:lang w:val="sr-Cyrl-CS"/>
        </w:rPr>
        <w:t xml:space="preserve">. год и трају </w:t>
      </w:r>
      <w:r w:rsidRPr="00B43C2D">
        <w:rPr>
          <w:rFonts w:cs="Arial"/>
        </w:rPr>
        <w:t>29</w:t>
      </w:r>
      <w:r w:rsidRPr="00B43C2D">
        <w:rPr>
          <w:rFonts w:cs="Arial"/>
          <w:lang w:val="sr-Cyrl-CS"/>
        </w:rPr>
        <w:t xml:space="preserve"> дана (рачунајући од тренутка заустављања до времена кретања блока Б1).</w:t>
      </w:r>
    </w:p>
    <w:p w:rsidR="00DE0368" w:rsidRPr="00B43C2D" w:rsidRDefault="00DE0368" w:rsidP="00B358E4">
      <w:pPr>
        <w:numPr>
          <w:ilvl w:val="0"/>
          <w:numId w:val="36"/>
        </w:numPr>
        <w:spacing w:before="0"/>
        <w:jc w:val="left"/>
        <w:rPr>
          <w:rFonts w:cs="Arial"/>
          <w:lang w:val="sr-Cyrl-RS"/>
        </w:rPr>
      </w:pPr>
      <w:r w:rsidRPr="00B43C2D">
        <w:rPr>
          <w:rFonts w:cs="Arial"/>
          <w:lang w:val="sr-Cyrl-RS"/>
        </w:rPr>
        <w:t xml:space="preserve">Ремонтни радови на блоку Б2, </w:t>
      </w:r>
      <w:r w:rsidRPr="00B43C2D">
        <w:rPr>
          <w:rFonts w:cs="Arial"/>
          <w:lang w:val="sr-Cyrl-CS"/>
        </w:rPr>
        <w:t>се обављају у мај</w:t>
      </w:r>
      <w:r>
        <w:rPr>
          <w:rFonts w:cs="Arial"/>
          <w:lang w:val="sr-Cyrl-CS"/>
        </w:rPr>
        <w:t>у</w:t>
      </w:r>
      <w:r w:rsidRPr="00B43C2D">
        <w:rPr>
          <w:rFonts w:cs="Arial"/>
          <w:lang w:val="sr-Cyrl-CS"/>
        </w:rPr>
        <w:t xml:space="preserve"> 201</w:t>
      </w:r>
      <w:r w:rsidRPr="00B43C2D">
        <w:rPr>
          <w:rFonts w:cs="Arial"/>
        </w:rPr>
        <w:t>9</w:t>
      </w:r>
      <w:r w:rsidRPr="00B43C2D">
        <w:rPr>
          <w:rFonts w:cs="Arial"/>
          <w:lang w:val="sr-Cyrl-CS"/>
        </w:rPr>
        <w:t>. год</w:t>
      </w:r>
      <w:r w:rsidRPr="00B43C2D">
        <w:rPr>
          <w:rFonts w:cs="Arial"/>
          <w:lang w:val="sr-Cyrl-RS"/>
        </w:rPr>
        <w:t xml:space="preserve">. год и трају </w:t>
      </w:r>
      <w:r w:rsidRPr="00B43C2D">
        <w:rPr>
          <w:rFonts w:cs="Arial"/>
        </w:rPr>
        <w:t>29</w:t>
      </w:r>
      <w:r w:rsidRPr="00B43C2D">
        <w:rPr>
          <w:rFonts w:cs="Arial"/>
          <w:lang w:val="sr-Cyrl-RS"/>
        </w:rPr>
        <w:t xml:space="preserve"> дана (рачунајући од тренутка заустављања до времена кретања блока Б2).</w:t>
      </w:r>
    </w:p>
    <w:p w:rsidR="00DE0368" w:rsidRPr="00B43C2D" w:rsidRDefault="00DE0368" w:rsidP="00DE0368">
      <w:pPr>
        <w:rPr>
          <w:rFonts w:cs="Arial"/>
          <w:lang w:val="sr-Latn-CS"/>
        </w:rPr>
      </w:pPr>
      <w:r w:rsidRPr="00B43C2D">
        <w:rPr>
          <w:rFonts w:cs="Arial"/>
          <w:lang w:val="sr-Cyrl-RS"/>
        </w:rPr>
        <w:t>Рок за достављање извештаја за блок Б1 и Б2, је 60 дана након кретања блокова из ремонта.  Без достављања извештаја  и потписаног грађевинског дневника, наручилац неће сматрати завршеним и неће се обавити коначан обрачун услуга.</w:t>
      </w:r>
    </w:p>
    <w:p w:rsidR="00DE0368" w:rsidRPr="00B43C2D" w:rsidRDefault="00DE0368" w:rsidP="00DE0368">
      <w:pPr>
        <w:ind w:right="-234"/>
        <w:rPr>
          <w:rFonts w:cs="Arial"/>
          <w:lang w:val="sr-Cyrl-RS"/>
        </w:rPr>
      </w:pPr>
      <w:r w:rsidRPr="00B43C2D">
        <w:rPr>
          <w:rFonts w:cs="Arial"/>
          <w:lang w:val="sr-Latn-CS"/>
        </w:rPr>
        <w:t xml:space="preserve">Напомена: </w:t>
      </w:r>
    </w:p>
    <w:p w:rsidR="00DE0368" w:rsidRPr="00B43C2D" w:rsidRDefault="00DE0368" w:rsidP="00DE0368">
      <w:pPr>
        <w:spacing w:before="0"/>
        <w:ind w:right="-234"/>
        <w:rPr>
          <w:rFonts w:cs="Arial"/>
          <w:lang w:val="sr-Cyrl-RS"/>
        </w:rPr>
      </w:pPr>
      <w:r>
        <w:rPr>
          <w:rFonts w:cs="Arial"/>
          <w:lang w:val="sr-Cyrl-RS"/>
        </w:rPr>
        <w:t xml:space="preserve">- </w:t>
      </w:r>
      <w:r w:rsidRPr="00B43C2D">
        <w:rPr>
          <w:rFonts w:cs="Arial"/>
          <w:lang w:val="sr-Cyrl-RS"/>
        </w:rPr>
        <w:t>Н</w:t>
      </w:r>
      <w:r w:rsidRPr="00B43C2D">
        <w:rPr>
          <w:rFonts w:cs="Arial"/>
          <w:lang w:val="sr-Latn-CS"/>
        </w:rPr>
        <w:t>аручилац задржава право</w:t>
      </w:r>
      <w:r w:rsidRPr="00B43C2D">
        <w:rPr>
          <w:rFonts w:cs="Arial"/>
          <w:lang w:val="sr-Cyrl-RS"/>
        </w:rPr>
        <w:t>,</w:t>
      </w:r>
      <w:r w:rsidRPr="00B43C2D">
        <w:rPr>
          <w:rFonts w:cs="Arial"/>
          <w:lang w:val="sr-Latn-CS"/>
        </w:rPr>
        <w:t xml:space="preserve"> да</w:t>
      </w:r>
      <w:r w:rsidRPr="00B43C2D">
        <w:rPr>
          <w:rFonts w:cs="Arial"/>
          <w:lang w:val="sr-Cyrl-RS"/>
        </w:rPr>
        <w:t xml:space="preserve"> тачан датум</w:t>
      </w:r>
      <w:r w:rsidRPr="00B43C2D">
        <w:rPr>
          <w:rFonts w:cs="Arial"/>
          <w:lang w:val="sr-Latn-CS"/>
        </w:rPr>
        <w:t xml:space="preserve"> </w:t>
      </w:r>
      <w:r w:rsidRPr="00B43C2D">
        <w:rPr>
          <w:rFonts w:cs="Arial"/>
          <w:lang w:val="sr-Cyrl-RS"/>
        </w:rPr>
        <w:t>почетка ремонта</w:t>
      </w:r>
      <w:r w:rsidRPr="00B43C2D">
        <w:rPr>
          <w:rFonts w:cs="Arial"/>
          <w:lang w:val="sr-Latn-CS"/>
        </w:rPr>
        <w:t xml:space="preserve"> </w:t>
      </w:r>
      <w:r w:rsidRPr="00B43C2D">
        <w:rPr>
          <w:rFonts w:cs="Arial"/>
          <w:lang w:val="sr-Cyrl-RS"/>
        </w:rPr>
        <w:t>одреди</w:t>
      </w:r>
      <w:r w:rsidRPr="00B43C2D">
        <w:rPr>
          <w:rFonts w:cs="Arial"/>
          <w:lang w:val="sr-Latn-CS"/>
        </w:rPr>
        <w:t xml:space="preserve"> у складу са планом ремоната на другим термоенергетским блоковима</w:t>
      </w:r>
      <w:r w:rsidRPr="00B43C2D">
        <w:rPr>
          <w:rFonts w:cs="Arial"/>
          <w:lang w:val="sr-Cyrl-RS"/>
        </w:rPr>
        <w:t xml:space="preserve">, што </w:t>
      </w:r>
      <w:r w:rsidRPr="00B43C2D">
        <w:rPr>
          <w:rFonts w:cs="Arial"/>
          <w:lang w:val="sr-Latn-CS"/>
        </w:rPr>
        <w:t xml:space="preserve">неће утицати на понуђену цену и </w:t>
      </w:r>
      <w:r>
        <w:rPr>
          <w:rFonts w:cs="Arial"/>
          <w:lang w:val="sr-Cyrl-RS"/>
        </w:rPr>
        <w:t>изабрани понуђач</w:t>
      </w:r>
      <w:r w:rsidRPr="00B43C2D">
        <w:rPr>
          <w:rFonts w:cs="Arial"/>
          <w:lang w:val="sr-Latn-CS"/>
        </w:rPr>
        <w:t xml:space="preserve"> нема право на било какву на</w:t>
      </w:r>
      <w:r w:rsidRPr="00B43C2D">
        <w:rPr>
          <w:rFonts w:cs="Arial"/>
          <w:lang w:val="sr-Cyrl-RS"/>
        </w:rPr>
        <w:t>док</w:t>
      </w:r>
      <w:r w:rsidRPr="00B43C2D">
        <w:rPr>
          <w:rFonts w:cs="Arial"/>
          <w:lang w:val="sr-Latn-CS"/>
        </w:rPr>
        <w:t>наду</w:t>
      </w:r>
      <w:r w:rsidRPr="00B43C2D">
        <w:rPr>
          <w:rFonts w:cs="Arial"/>
          <w:lang w:val="sr-Cyrl-RS"/>
        </w:rPr>
        <w:t xml:space="preserve"> трошкова,</w:t>
      </w:r>
      <w:r w:rsidRPr="00B43C2D">
        <w:rPr>
          <w:rFonts w:cs="Arial"/>
          <w:lang w:val="sr-Latn-CS"/>
        </w:rPr>
        <w:t xml:space="preserve"> због </w:t>
      </w:r>
      <w:r w:rsidRPr="00B43C2D">
        <w:rPr>
          <w:rFonts w:cs="Arial"/>
          <w:lang w:val="sr-Cyrl-RS"/>
        </w:rPr>
        <w:t xml:space="preserve">накнадног одређивања почетка </w:t>
      </w:r>
      <w:r w:rsidRPr="00B43C2D">
        <w:rPr>
          <w:rFonts w:cs="Arial"/>
          <w:lang w:val="sr-Latn-CS"/>
        </w:rPr>
        <w:t>термина изршења услуге.</w:t>
      </w:r>
    </w:p>
    <w:p w:rsidR="00DE0368" w:rsidRPr="00B43C2D" w:rsidRDefault="00DE0368" w:rsidP="00DE0368">
      <w:pPr>
        <w:spacing w:before="0"/>
        <w:ind w:right="-234"/>
        <w:rPr>
          <w:rFonts w:cs="Arial"/>
          <w:lang w:val="sr-Cyrl-RS"/>
        </w:rPr>
      </w:pPr>
      <w:r>
        <w:rPr>
          <w:rFonts w:cs="Arial"/>
          <w:lang w:val="sr-Cyrl-RS"/>
        </w:rPr>
        <w:t xml:space="preserve">- </w:t>
      </w:r>
      <w:r w:rsidRPr="00B43C2D">
        <w:rPr>
          <w:rFonts w:cs="Arial"/>
          <w:lang w:val="sr-Cyrl-RS"/>
        </w:rPr>
        <w:t>Наручилац ће благовремено обавестити изабраног понуђача о тачном датуму почетка ремонта, на</w:t>
      </w:r>
      <w:r w:rsidRPr="00B43C2D">
        <w:rPr>
          <w:rFonts w:cs="Arial"/>
          <w:lang w:val="sr-Latn-CS"/>
        </w:rPr>
        <w:t xml:space="preserve"> блок</w:t>
      </w:r>
      <w:r w:rsidRPr="00B43C2D">
        <w:rPr>
          <w:rFonts w:cs="Arial"/>
          <w:lang w:val="sr-Cyrl-RS"/>
        </w:rPr>
        <w:t>овима</w:t>
      </w:r>
      <w:r w:rsidRPr="00B43C2D">
        <w:rPr>
          <w:rFonts w:cs="Arial"/>
          <w:lang w:val="sr-Latn-CS"/>
        </w:rPr>
        <w:t xml:space="preserve"> Б1 и Б2</w:t>
      </w:r>
      <w:r w:rsidRPr="00B43C2D">
        <w:rPr>
          <w:rFonts w:cs="Arial"/>
          <w:lang w:val="sr-Cyrl-RS"/>
        </w:rPr>
        <w:t>.</w:t>
      </w:r>
      <w:r w:rsidRPr="00B43C2D">
        <w:rPr>
          <w:rFonts w:cs="Arial"/>
          <w:lang w:val="sr-Latn-CS"/>
        </w:rPr>
        <w:t xml:space="preserve"> </w:t>
      </w:r>
    </w:p>
    <w:p w:rsidR="00637DAF" w:rsidRPr="00637DAF" w:rsidRDefault="00637DAF" w:rsidP="00637DAF">
      <w:pPr>
        <w:pStyle w:val="ListParagraph"/>
        <w:autoSpaceDE w:val="0"/>
        <w:autoSpaceDN w:val="0"/>
        <w:adjustRightInd w:val="0"/>
        <w:spacing w:before="0" w:after="0" w:line="240" w:lineRule="auto"/>
        <w:ind w:left="0"/>
        <w:contextualSpacing w:val="0"/>
        <w:rPr>
          <w:rFonts w:ascii="Arial" w:hAnsi="Arial" w:cs="Arial"/>
          <w:color w:val="000000" w:themeColor="text1"/>
        </w:rPr>
      </w:pPr>
      <w:r w:rsidRPr="00637DAF">
        <w:rPr>
          <w:rFonts w:ascii="Arial" w:hAnsi="Arial" w:cs="Arial"/>
          <w:color w:val="000000" w:themeColor="text1"/>
        </w:rPr>
        <w:t>Динамика и рокови реализације активности утврђених за поједине фазе предвиђени су Термин планом.</w:t>
      </w:r>
    </w:p>
    <w:p w:rsidR="00041FE3" w:rsidRPr="00637DAF" w:rsidRDefault="00041FE3" w:rsidP="000D6A36">
      <w:pPr>
        <w:autoSpaceDE w:val="0"/>
        <w:autoSpaceDN w:val="0"/>
        <w:adjustRightInd w:val="0"/>
        <w:spacing w:before="0"/>
        <w:rPr>
          <w:rFonts w:cs="Arial"/>
          <w:color w:val="000000" w:themeColor="text1"/>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D471A4" w:rsidRDefault="006E6F46" w:rsidP="00B358E4">
      <w:pPr>
        <w:pStyle w:val="KDPodnaslov2"/>
        <w:numPr>
          <w:ilvl w:val="1"/>
          <w:numId w:val="19"/>
        </w:numPr>
        <w:spacing w:before="0"/>
        <w:jc w:val="both"/>
        <w:rPr>
          <w:rFonts w:cs="Arial"/>
          <w:color w:val="000000" w:themeColor="text1"/>
        </w:rPr>
      </w:pPr>
      <w:r w:rsidRPr="00D471A4">
        <w:rPr>
          <w:rFonts w:cs="Arial"/>
          <w:color w:val="000000" w:themeColor="text1"/>
        </w:rPr>
        <w:t>Га</w:t>
      </w:r>
      <w:r w:rsidR="006F517A" w:rsidRPr="00D471A4">
        <w:rPr>
          <w:rFonts w:cs="Arial"/>
          <w:color w:val="000000" w:themeColor="text1"/>
        </w:rPr>
        <w:t xml:space="preserve">рантни рок </w:t>
      </w:r>
    </w:p>
    <w:p w:rsidR="00D471A4" w:rsidRDefault="00D471A4" w:rsidP="00041FE3">
      <w:pPr>
        <w:spacing w:before="0"/>
        <w:rPr>
          <w:rFonts w:cs="Arial"/>
          <w:color w:val="000000" w:themeColor="text1"/>
          <w:lang w:eastAsia="zh-CN"/>
        </w:rPr>
      </w:pPr>
    </w:p>
    <w:p w:rsidR="00D471A4" w:rsidRPr="004160F3" w:rsidRDefault="00D471A4" w:rsidP="00D471A4">
      <w:pPr>
        <w:spacing w:before="0"/>
        <w:rPr>
          <w:rFonts w:cs="Arial"/>
          <w:bCs/>
          <w:iCs/>
          <w:lang w:val="sr-Cyrl-CS"/>
        </w:rPr>
      </w:pPr>
      <w:r>
        <w:rPr>
          <w:rFonts w:cs="Arial"/>
          <w:bCs/>
          <w:iCs/>
          <w:lang w:val="sr-Cyrl-CS"/>
        </w:rPr>
        <w:t>Партија 1:</w:t>
      </w:r>
      <w:r w:rsidRPr="004160F3">
        <w:rPr>
          <w:rFonts w:cs="Arial"/>
          <w:b/>
          <w:lang w:val="sr-Cyrl-RS"/>
        </w:rPr>
        <w:t xml:space="preserve"> </w:t>
      </w:r>
      <w:r w:rsidR="004C5E6A">
        <w:rPr>
          <w:rFonts w:cs="Arial"/>
          <w:bCs/>
          <w:iCs/>
          <w:lang w:val="sr-Cyrl-CS"/>
        </w:rPr>
        <w:t xml:space="preserve">Гарантни период </w:t>
      </w:r>
      <w:r w:rsidR="004C5E6A" w:rsidRPr="00E07C61">
        <w:rPr>
          <w:rFonts w:cs="Arial"/>
          <w:bCs/>
          <w:iCs/>
          <w:lang w:val="sr-Cyrl-CS"/>
        </w:rPr>
        <w:t>не може бити краћи од 12</w:t>
      </w:r>
      <w:r w:rsidR="004C5E6A">
        <w:rPr>
          <w:rFonts w:cs="Arial"/>
          <w:bCs/>
          <w:iCs/>
          <w:lang w:val="sr-Cyrl-CS"/>
        </w:rPr>
        <w:t xml:space="preserve"> (дванаест)</w:t>
      </w:r>
      <w:r w:rsidR="004C5E6A" w:rsidRPr="00E07C61">
        <w:rPr>
          <w:rFonts w:cs="Arial"/>
          <w:bCs/>
          <w:iCs/>
          <w:lang w:val="sr-Cyrl-CS"/>
        </w:rPr>
        <w:t xml:space="preserve"> месеци од дана сачињавања, верификовања и потписивања Записника о </w:t>
      </w:r>
      <w:r w:rsidR="004C5E6A">
        <w:rPr>
          <w:rFonts w:cs="Arial"/>
          <w:bCs/>
          <w:iCs/>
          <w:lang w:val="sr-Cyrl-CS"/>
        </w:rPr>
        <w:t xml:space="preserve">квантитативном и </w:t>
      </w:r>
      <w:r w:rsidR="004C5E6A" w:rsidRPr="00E07C61">
        <w:rPr>
          <w:rFonts w:cs="Arial"/>
          <w:bCs/>
          <w:iCs/>
          <w:lang w:val="sr-Cyrl-CS"/>
        </w:rPr>
        <w:t>квалитативном пријему  услуга</w:t>
      </w:r>
      <w:r w:rsidR="004C5E6A">
        <w:rPr>
          <w:rFonts w:cs="Arial"/>
          <w:bCs/>
          <w:iCs/>
          <w:lang w:val="sr-Cyrl-CS"/>
        </w:rPr>
        <w:t xml:space="preserve"> (без примедби).</w:t>
      </w:r>
      <w:r w:rsidRPr="004160F3">
        <w:rPr>
          <w:rFonts w:cs="Arial"/>
          <w:lang w:val="sr-Cyrl-RS"/>
        </w:rPr>
        <w:t>.</w:t>
      </w:r>
    </w:p>
    <w:p w:rsidR="00D471A4" w:rsidRDefault="00D471A4" w:rsidP="00D471A4">
      <w:pPr>
        <w:spacing w:before="0"/>
        <w:rPr>
          <w:rFonts w:cs="Arial"/>
          <w:bCs/>
          <w:iCs/>
          <w:lang w:val="sr-Cyrl-CS"/>
        </w:rPr>
      </w:pPr>
    </w:p>
    <w:p w:rsidR="00D471A4" w:rsidRDefault="00D471A4" w:rsidP="00D471A4">
      <w:pPr>
        <w:spacing w:before="0"/>
        <w:rPr>
          <w:rFonts w:cs="Arial"/>
          <w:bCs/>
          <w:iCs/>
          <w:lang w:val="sr-Cyrl-CS"/>
        </w:rPr>
      </w:pPr>
      <w:r>
        <w:rPr>
          <w:rFonts w:cs="Arial"/>
          <w:bCs/>
          <w:iCs/>
          <w:lang w:val="sr-Cyrl-CS"/>
        </w:rPr>
        <w:t xml:space="preserve">Партија 2: Гарантни период </w:t>
      </w:r>
      <w:r w:rsidRPr="00E07C61">
        <w:rPr>
          <w:rFonts w:cs="Arial"/>
          <w:bCs/>
          <w:iCs/>
          <w:lang w:val="sr-Cyrl-CS"/>
        </w:rPr>
        <w:t xml:space="preserve">не може бити краћи од 12 месеци од дана сачињавања, верификовања и потписивања Записника о </w:t>
      </w:r>
      <w:r>
        <w:rPr>
          <w:rFonts w:cs="Arial"/>
          <w:bCs/>
          <w:iCs/>
          <w:lang w:val="sr-Cyrl-CS"/>
        </w:rPr>
        <w:t xml:space="preserve">квантитативном и </w:t>
      </w:r>
      <w:r w:rsidRPr="00E07C61">
        <w:rPr>
          <w:rFonts w:cs="Arial"/>
          <w:bCs/>
          <w:iCs/>
          <w:lang w:val="sr-Cyrl-CS"/>
        </w:rPr>
        <w:t>квалитативном пријему  услуга</w:t>
      </w:r>
      <w:r>
        <w:rPr>
          <w:rFonts w:cs="Arial"/>
          <w:bCs/>
          <w:iCs/>
          <w:lang w:val="sr-Cyrl-CS"/>
        </w:rPr>
        <w:t xml:space="preserve"> (без примедби).</w:t>
      </w:r>
    </w:p>
    <w:p w:rsidR="0070154B" w:rsidRDefault="0070154B" w:rsidP="0070154B">
      <w:pPr>
        <w:spacing w:before="0"/>
        <w:rPr>
          <w:rFonts w:cs="Arial"/>
          <w:color w:val="000000" w:themeColor="text1"/>
          <w:lang w:eastAsia="zh-CN"/>
        </w:rPr>
      </w:pPr>
    </w:p>
    <w:p w:rsidR="0070154B" w:rsidRPr="005E2D8E" w:rsidRDefault="0070154B" w:rsidP="0070154B">
      <w:pPr>
        <w:spacing w:before="0"/>
        <w:rPr>
          <w:rFonts w:cs="Arial"/>
          <w:color w:val="000000" w:themeColor="text1"/>
          <w:lang w:eastAsia="zh-CN"/>
        </w:rPr>
      </w:pPr>
      <w:r w:rsidRPr="005E2D8E">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color w:val="000000" w:themeColor="text1"/>
          <w:lang w:val="sr-Cyrl-RS" w:eastAsia="zh-CN"/>
        </w:rPr>
        <w:t xml:space="preserve">наручилац </w:t>
      </w:r>
      <w:r w:rsidRPr="005E2D8E">
        <w:rPr>
          <w:rFonts w:cs="Arial"/>
          <w:color w:val="000000" w:themeColor="text1"/>
          <w:lang w:eastAsia="zh-CN"/>
        </w:rPr>
        <w:t xml:space="preserve">ће рекламацију о недостацима доставити </w:t>
      </w:r>
      <w:r w:rsidRPr="003737D3">
        <w:rPr>
          <w:rFonts w:cs="Arial"/>
          <w:color w:val="000000" w:themeColor="text1"/>
          <w:lang w:val="sr-Cyrl-CS" w:eastAsia="zh-CN"/>
        </w:rPr>
        <w:t>Изабран</w:t>
      </w:r>
      <w:r>
        <w:rPr>
          <w:rFonts w:cs="Arial"/>
          <w:color w:val="000000" w:themeColor="text1"/>
          <w:lang w:val="sr-Cyrl-CS" w:eastAsia="zh-CN"/>
        </w:rPr>
        <w:t>ом</w:t>
      </w:r>
      <w:r w:rsidRPr="003737D3">
        <w:rPr>
          <w:rFonts w:cs="Arial"/>
          <w:color w:val="000000" w:themeColor="text1"/>
          <w:lang w:val="sr-Cyrl-CS" w:eastAsia="zh-CN"/>
        </w:rPr>
        <w:t xml:space="preserve"> </w:t>
      </w:r>
      <w:r w:rsidRPr="003737D3">
        <w:rPr>
          <w:rFonts w:cs="Arial"/>
          <w:color w:val="000000" w:themeColor="text1"/>
          <w:lang w:eastAsia="zh-CN"/>
        </w:rPr>
        <w:t>Понуђач</w:t>
      </w:r>
      <w:r>
        <w:rPr>
          <w:rFonts w:cs="Arial"/>
          <w:color w:val="000000" w:themeColor="text1"/>
          <w:lang w:val="sr-Cyrl-RS" w:eastAsia="zh-CN"/>
        </w:rPr>
        <w:t>у</w:t>
      </w:r>
      <w:r w:rsidRPr="003737D3">
        <w:rPr>
          <w:rFonts w:cs="Arial"/>
          <w:color w:val="000000" w:themeColor="text1"/>
          <w:lang w:eastAsia="zh-CN"/>
        </w:rPr>
        <w:t xml:space="preserve"> </w:t>
      </w:r>
      <w:r w:rsidRPr="005E2D8E">
        <w:rPr>
          <w:rFonts w:cs="Arial"/>
          <w:color w:val="000000" w:themeColor="text1"/>
          <w:lang w:eastAsia="zh-CN"/>
        </w:rPr>
        <w:t xml:space="preserve">одмах а најкасније у року од </w:t>
      </w:r>
      <w:r>
        <w:rPr>
          <w:rFonts w:cs="Arial"/>
          <w:color w:val="000000" w:themeColor="text1"/>
          <w:lang w:val="sr-Cyrl-RS" w:eastAsia="zh-CN"/>
        </w:rPr>
        <w:t xml:space="preserve">5 </w:t>
      </w:r>
      <w:r w:rsidRPr="005E2D8E">
        <w:rPr>
          <w:rFonts w:cs="Arial"/>
          <w:color w:val="000000" w:themeColor="text1"/>
          <w:lang w:eastAsia="zh-CN"/>
        </w:rPr>
        <w:t>(словима:</w:t>
      </w:r>
      <w:r>
        <w:rPr>
          <w:rFonts w:cs="Arial"/>
          <w:color w:val="000000" w:themeColor="text1"/>
          <w:lang w:val="sr-Cyrl-RS" w:eastAsia="zh-CN"/>
        </w:rPr>
        <w:t xml:space="preserve"> пет</w:t>
      </w:r>
      <w:r w:rsidRPr="005E2D8E">
        <w:rPr>
          <w:rFonts w:cs="Arial"/>
          <w:color w:val="000000" w:themeColor="text1"/>
          <w:lang w:eastAsia="zh-CN"/>
        </w:rPr>
        <w:t xml:space="preserve">) дана по утврђивању недостатка. </w:t>
      </w:r>
    </w:p>
    <w:p w:rsidR="0070154B" w:rsidRPr="005E2D8E" w:rsidRDefault="0070154B" w:rsidP="0070154B">
      <w:pPr>
        <w:spacing w:before="0"/>
        <w:rPr>
          <w:rFonts w:cs="Arial"/>
          <w:color w:val="000000" w:themeColor="text1"/>
          <w:lang w:eastAsia="zh-CN"/>
        </w:rPr>
      </w:pPr>
    </w:p>
    <w:p w:rsidR="0070154B" w:rsidRPr="005E2D8E" w:rsidRDefault="0070154B" w:rsidP="0070154B">
      <w:pPr>
        <w:spacing w:before="0"/>
        <w:rPr>
          <w:rFonts w:cs="Arial"/>
          <w:color w:val="000000" w:themeColor="text1"/>
          <w:lang w:eastAsia="zh-CN"/>
        </w:rPr>
      </w:pPr>
      <w:r w:rsidRPr="003737D3">
        <w:rPr>
          <w:rFonts w:cs="Arial"/>
          <w:color w:val="000000" w:themeColor="text1"/>
          <w:lang w:val="sr-Cyrl-CS" w:eastAsia="zh-CN"/>
        </w:rPr>
        <w:t xml:space="preserve">Изабрани </w:t>
      </w:r>
      <w:r w:rsidRPr="003737D3">
        <w:rPr>
          <w:rFonts w:cs="Arial"/>
          <w:color w:val="000000" w:themeColor="text1"/>
          <w:lang w:eastAsia="zh-CN"/>
        </w:rPr>
        <w:t xml:space="preserve">Понуђач </w:t>
      </w:r>
      <w:r w:rsidRPr="005E2D8E">
        <w:rPr>
          <w:rFonts w:cs="Arial"/>
          <w:color w:val="000000" w:themeColor="text1"/>
          <w:lang w:eastAsia="zh-CN"/>
        </w:rPr>
        <w:t xml:space="preserve">се обавезује да најкасније у року од </w:t>
      </w:r>
      <w:r>
        <w:rPr>
          <w:rFonts w:cs="Arial"/>
          <w:color w:val="000000" w:themeColor="text1"/>
          <w:lang w:val="sr-Cyrl-RS" w:eastAsia="zh-CN"/>
        </w:rPr>
        <w:t>8</w:t>
      </w:r>
      <w:r w:rsidRPr="005E2D8E">
        <w:rPr>
          <w:rFonts w:cs="Arial"/>
          <w:color w:val="000000" w:themeColor="text1"/>
          <w:lang w:eastAsia="zh-CN"/>
        </w:rPr>
        <w:t xml:space="preserve"> (словима:</w:t>
      </w:r>
      <w:r>
        <w:rPr>
          <w:rFonts w:cs="Arial"/>
          <w:color w:val="000000" w:themeColor="text1"/>
          <w:lang w:val="sr-Cyrl-RS" w:eastAsia="zh-CN"/>
        </w:rPr>
        <w:t xml:space="preserve"> осам</w:t>
      </w:r>
      <w:r w:rsidRPr="005E2D8E">
        <w:rPr>
          <w:rFonts w:cs="Arial"/>
          <w:color w:val="000000" w:themeColor="text1"/>
          <w:lang w:eastAsia="zh-CN"/>
        </w:rPr>
        <w:t>) дана од дана пријема рекламације отклони утврђене недостатке о свом трошку.</w:t>
      </w:r>
    </w:p>
    <w:p w:rsidR="0070154B" w:rsidRDefault="0070154B" w:rsidP="0070154B">
      <w:pPr>
        <w:spacing w:before="0"/>
        <w:rPr>
          <w:rFonts w:cs="Arial"/>
          <w:color w:val="000000" w:themeColor="text1"/>
          <w:lang w:val="sr-Cyrl-CS" w:eastAsia="zh-CN"/>
        </w:rPr>
      </w:pPr>
    </w:p>
    <w:p w:rsidR="0070154B" w:rsidRPr="003737D3" w:rsidRDefault="0070154B" w:rsidP="0070154B">
      <w:pPr>
        <w:spacing w:before="0"/>
        <w:rPr>
          <w:rFonts w:cs="Arial"/>
          <w:color w:val="000000" w:themeColor="text1"/>
          <w:lang w:eastAsia="zh-CN"/>
        </w:rPr>
      </w:pPr>
      <w:r w:rsidRPr="003737D3">
        <w:rPr>
          <w:rFonts w:cs="Arial"/>
          <w:color w:val="000000" w:themeColor="text1"/>
          <w:lang w:val="sr-Cyrl-CS" w:eastAsia="zh-CN"/>
        </w:rPr>
        <w:t xml:space="preserve">Изабрани </w:t>
      </w:r>
      <w:r w:rsidRPr="003737D3">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70154B" w:rsidRDefault="0070154B" w:rsidP="00D471A4">
      <w:pPr>
        <w:spacing w:before="0"/>
        <w:rPr>
          <w:rFonts w:cs="Arial"/>
          <w:bCs/>
          <w:iCs/>
          <w:lang w:val="sr-Cyrl-CS"/>
        </w:rPr>
      </w:pPr>
    </w:p>
    <w:p w:rsidR="007147F8" w:rsidRDefault="00D471A4" w:rsidP="00D471A4">
      <w:pPr>
        <w:spacing w:before="0"/>
        <w:rPr>
          <w:rFonts w:cs="Arial"/>
          <w:bCs/>
          <w:iCs/>
          <w:lang w:val="sr-Cyrl-CS"/>
        </w:rPr>
      </w:pPr>
      <w:r>
        <w:rPr>
          <w:rFonts w:cs="Arial"/>
          <w:bCs/>
          <w:iCs/>
          <w:lang w:val="sr-Cyrl-CS"/>
        </w:rPr>
        <w:t>Партија 3:</w:t>
      </w:r>
    </w:p>
    <w:p w:rsidR="00D471A4" w:rsidRPr="003737D3" w:rsidRDefault="00D471A4" w:rsidP="00D471A4">
      <w:pPr>
        <w:rPr>
          <w:rFonts w:cs="Arial"/>
          <w:b/>
          <w:lang w:val="sr-Cyrl-RS"/>
        </w:rPr>
      </w:pPr>
      <w:r>
        <w:rPr>
          <w:rFonts w:cs="Arial"/>
          <w:bCs/>
          <w:iCs/>
          <w:lang w:val="sr-Cyrl-CS"/>
        </w:rPr>
        <w:t xml:space="preserve">Гарантни период </w:t>
      </w:r>
      <w:r w:rsidRPr="00E07C61">
        <w:rPr>
          <w:rFonts w:cs="Arial"/>
          <w:bCs/>
          <w:iCs/>
          <w:lang w:val="sr-Cyrl-CS"/>
        </w:rPr>
        <w:t xml:space="preserve">не може бити краћи од 12 месеци </w:t>
      </w:r>
      <w:r w:rsidRPr="003737D3">
        <w:rPr>
          <w:rFonts w:cs="Arial"/>
          <w:lang w:val="sr-Cyrl-RS"/>
        </w:rPr>
        <w:t xml:space="preserve">од </w:t>
      </w:r>
      <w:r>
        <w:rPr>
          <w:rFonts w:cs="Arial"/>
          <w:lang w:val="sr-Cyrl-RS"/>
        </w:rPr>
        <w:t xml:space="preserve">дана </w:t>
      </w:r>
      <w:r w:rsidRPr="003737D3">
        <w:rPr>
          <w:rFonts w:cs="Arial"/>
          <w:lang w:val="sr-Cyrl-RS"/>
        </w:rPr>
        <w:t>завршених послова контроле и подешавања овешења на блоку Б1, односно на блоку Б2 (према датуму из грађевинског дневника).</w:t>
      </w:r>
    </w:p>
    <w:p w:rsidR="00D471A4" w:rsidRPr="003737D3" w:rsidRDefault="00D471A4" w:rsidP="00B358E4">
      <w:pPr>
        <w:numPr>
          <w:ilvl w:val="0"/>
          <w:numId w:val="37"/>
        </w:numPr>
        <w:spacing w:before="0"/>
        <w:ind w:left="709" w:right="-234" w:hanging="207"/>
        <w:rPr>
          <w:rFonts w:cs="Arial"/>
          <w:lang w:val="sl-SI"/>
        </w:rPr>
      </w:pPr>
      <w:r w:rsidRPr="003737D3">
        <w:rPr>
          <w:rFonts w:cs="Arial"/>
          <w:lang w:val="de-DE"/>
        </w:rPr>
        <w:t>За</w:t>
      </w:r>
      <w:r w:rsidRPr="003737D3">
        <w:rPr>
          <w:rFonts w:cs="Arial"/>
          <w:lang w:val="sr-Latn-CS"/>
        </w:rPr>
        <w:t xml:space="preserve"> </w:t>
      </w:r>
      <w:r w:rsidRPr="003737D3">
        <w:rPr>
          <w:rFonts w:cs="Arial"/>
          <w:lang w:val="de-DE"/>
        </w:rPr>
        <w:t>време</w:t>
      </w:r>
      <w:r w:rsidRPr="003737D3">
        <w:rPr>
          <w:rFonts w:cs="Arial"/>
          <w:lang w:val="sr-Latn-CS"/>
        </w:rPr>
        <w:t xml:space="preserve"> </w:t>
      </w:r>
      <w:r w:rsidRPr="003737D3">
        <w:rPr>
          <w:rFonts w:cs="Arial"/>
          <w:lang w:val="de-DE"/>
        </w:rPr>
        <w:t>гарантног</w:t>
      </w:r>
      <w:r w:rsidRPr="003737D3">
        <w:rPr>
          <w:rFonts w:cs="Arial"/>
          <w:lang w:val="sr-Latn-CS"/>
        </w:rPr>
        <w:t xml:space="preserve"> </w:t>
      </w:r>
      <w:r w:rsidRPr="003737D3">
        <w:rPr>
          <w:rFonts w:cs="Arial"/>
          <w:lang w:val="de-DE"/>
        </w:rPr>
        <w:t>рока</w:t>
      </w:r>
      <w:r w:rsidRPr="003737D3">
        <w:rPr>
          <w:rFonts w:cs="Arial"/>
          <w:lang w:val="sr-Latn-CS"/>
        </w:rPr>
        <w:t xml:space="preserve"> </w:t>
      </w:r>
      <w:r w:rsidRPr="003737D3">
        <w:rPr>
          <w:rFonts w:cs="Arial"/>
          <w:color w:val="000000" w:themeColor="text1"/>
          <w:lang w:val="sr-Cyrl-CS" w:eastAsia="zh-CN"/>
        </w:rPr>
        <w:t xml:space="preserve">Изабрани </w:t>
      </w:r>
      <w:r w:rsidRPr="003737D3">
        <w:rPr>
          <w:rFonts w:cs="Arial"/>
          <w:color w:val="000000" w:themeColor="text1"/>
          <w:lang w:eastAsia="zh-CN"/>
        </w:rPr>
        <w:t>Понуђач</w:t>
      </w:r>
      <w:r w:rsidRPr="003737D3">
        <w:rPr>
          <w:rFonts w:cs="Arial"/>
          <w:lang w:val="sr-Latn-CS"/>
        </w:rPr>
        <w:t xml:space="preserve"> </w:t>
      </w:r>
      <w:r w:rsidRPr="003737D3">
        <w:rPr>
          <w:rFonts w:cs="Arial"/>
          <w:lang w:val="de-DE"/>
        </w:rPr>
        <w:t>је</w:t>
      </w:r>
      <w:r w:rsidRPr="003737D3">
        <w:rPr>
          <w:rFonts w:cs="Arial"/>
          <w:lang w:val="sr-Latn-CS"/>
        </w:rPr>
        <w:t xml:space="preserve"> </w:t>
      </w:r>
      <w:r w:rsidRPr="003737D3">
        <w:rPr>
          <w:rFonts w:cs="Arial"/>
          <w:lang w:val="de-DE"/>
        </w:rPr>
        <w:t>дужан</w:t>
      </w:r>
      <w:r w:rsidRPr="003737D3">
        <w:rPr>
          <w:rFonts w:cs="Arial"/>
          <w:lang w:val="sr-Latn-CS"/>
        </w:rPr>
        <w:t xml:space="preserve"> </w:t>
      </w:r>
      <w:r w:rsidRPr="003737D3">
        <w:rPr>
          <w:rFonts w:cs="Arial"/>
          <w:lang w:val="de-DE"/>
        </w:rPr>
        <w:t>да</w:t>
      </w:r>
      <w:r w:rsidRPr="003737D3">
        <w:rPr>
          <w:rFonts w:cs="Arial"/>
          <w:lang w:val="sr-Latn-CS"/>
        </w:rPr>
        <w:t xml:space="preserve"> </w:t>
      </w:r>
      <w:r w:rsidRPr="003737D3">
        <w:rPr>
          <w:rFonts w:cs="Arial"/>
          <w:lang w:val="de-DE"/>
        </w:rPr>
        <w:t>о</w:t>
      </w:r>
      <w:r w:rsidRPr="003737D3">
        <w:rPr>
          <w:rFonts w:cs="Arial"/>
          <w:lang w:val="sr-Latn-CS"/>
        </w:rPr>
        <w:t xml:space="preserve"> </w:t>
      </w:r>
      <w:r w:rsidRPr="003737D3">
        <w:rPr>
          <w:rFonts w:cs="Arial"/>
          <w:lang w:val="de-DE"/>
        </w:rPr>
        <w:t>свом</w:t>
      </w:r>
      <w:r w:rsidRPr="003737D3">
        <w:rPr>
          <w:rFonts w:cs="Arial"/>
          <w:lang w:val="sr-Latn-CS"/>
        </w:rPr>
        <w:t xml:space="preserve"> </w:t>
      </w:r>
      <w:r w:rsidRPr="003737D3">
        <w:rPr>
          <w:rFonts w:cs="Arial"/>
          <w:lang w:val="de-DE"/>
        </w:rPr>
        <w:t>трошку</w:t>
      </w:r>
      <w:r w:rsidRPr="003737D3">
        <w:rPr>
          <w:rFonts w:cs="Arial"/>
          <w:lang w:val="sr-Latn-CS"/>
        </w:rPr>
        <w:t xml:space="preserve"> </w:t>
      </w:r>
      <w:r w:rsidRPr="003737D3">
        <w:rPr>
          <w:rFonts w:cs="Arial"/>
          <w:lang w:val="de-DE"/>
        </w:rPr>
        <w:t>и</w:t>
      </w:r>
      <w:r w:rsidRPr="003737D3">
        <w:rPr>
          <w:rFonts w:cs="Arial"/>
          <w:lang w:val="sr-Latn-CS"/>
        </w:rPr>
        <w:t xml:space="preserve"> </w:t>
      </w:r>
      <w:r w:rsidRPr="003737D3">
        <w:rPr>
          <w:rFonts w:cs="Arial"/>
          <w:lang w:val="de-DE"/>
        </w:rPr>
        <w:t>што</w:t>
      </w:r>
      <w:r w:rsidRPr="003737D3">
        <w:rPr>
          <w:rFonts w:cs="Arial"/>
          <w:lang w:val="sr-Latn-CS"/>
        </w:rPr>
        <w:t xml:space="preserve"> </w:t>
      </w:r>
      <w:r w:rsidRPr="003737D3">
        <w:rPr>
          <w:rFonts w:cs="Arial"/>
          <w:lang w:val="de-DE"/>
        </w:rPr>
        <w:t>кра</w:t>
      </w:r>
      <w:r w:rsidRPr="003737D3">
        <w:rPr>
          <w:rFonts w:cs="Arial"/>
          <w:lang w:val="sr-Latn-CS"/>
        </w:rPr>
        <w:t>ћ</w:t>
      </w:r>
      <w:r w:rsidRPr="003737D3">
        <w:rPr>
          <w:rFonts w:cs="Arial"/>
          <w:lang w:val="de-DE"/>
        </w:rPr>
        <w:t>ем</w:t>
      </w:r>
      <w:r w:rsidRPr="003737D3">
        <w:rPr>
          <w:rFonts w:cs="Arial"/>
          <w:lang w:val="sr-Latn-CS"/>
        </w:rPr>
        <w:t xml:space="preserve"> </w:t>
      </w:r>
      <w:r w:rsidRPr="003737D3">
        <w:rPr>
          <w:rFonts w:cs="Arial"/>
          <w:lang w:val="de-DE"/>
        </w:rPr>
        <w:t>могу</w:t>
      </w:r>
      <w:r w:rsidRPr="003737D3">
        <w:rPr>
          <w:rFonts w:cs="Arial"/>
          <w:lang w:val="sr-Latn-CS"/>
        </w:rPr>
        <w:t>ћ</w:t>
      </w:r>
      <w:r w:rsidRPr="003737D3">
        <w:rPr>
          <w:rFonts w:cs="Arial"/>
          <w:lang w:val="de-DE"/>
        </w:rPr>
        <w:t>ем</w:t>
      </w:r>
      <w:r w:rsidRPr="003737D3">
        <w:rPr>
          <w:rFonts w:cs="Arial"/>
          <w:lang w:val="sr-Latn-CS"/>
        </w:rPr>
        <w:t xml:space="preserve"> </w:t>
      </w:r>
      <w:r w:rsidRPr="003737D3">
        <w:rPr>
          <w:rFonts w:cs="Arial"/>
          <w:lang w:val="de-DE"/>
        </w:rPr>
        <w:t>року</w:t>
      </w:r>
      <w:r w:rsidRPr="003737D3">
        <w:rPr>
          <w:rFonts w:cs="Arial"/>
          <w:lang w:val="sr-Latn-CS"/>
        </w:rPr>
        <w:t xml:space="preserve"> </w:t>
      </w:r>
      <w:r w:rsidRPr="003737D3">
        <w:rPr>
          <w:rFonts w:cs="Arial"/>
          <w:lang w:val="de-DE"/>
        </w:rPr>
        <w:t>отклони</w:t>
      </w:r>
      <w:r w:rsidRPr="003737D3">
        <w:rPr>
          <w:rFonts w:cs="Arial"/>
          <w:lang w:val="sr-Latn-CS"/>
        </w:rPr>
        <w:t xml:space="preserve"> </w:t>
      </w:r>
      <w:r w:rsidRPr="003737D3">
        <w:rPr>
          <w:rFonts w:cs="Arial"/>
          <w:lang w:val="de-DE"/>
        </w:rPr>
        <w:t>све</w:t>
      </w:r>
      <w:r w:rsidRPr="003737D3">
        <w:rPr>
          <w:rFonts w:cs="Arial"/>
          <w:lang w:val="sr-Latn-CS"/>
        </w:rPr>
        <w:t xml:space="preserve"> </w:t>
      </w:r>
      <w:r w:rsidRPr="003737D3">
        <w:rPr>
          <w:rFonts w:cs="Arial"/>
          <w:lang w:val="de-DE"/>
        </w:rPr>
        <w:t>недостатке</w:t>
      </w:r>
      <w:r w:rsidRPr="003737D3">
        <w:rPr>
          <w:rFonts w:cs="Arial"/>
          <w:lang w:val="sr-Latn-CS"/>
        </w:rPr>
        <w:t xml:space="preserve"> </w:t>
      </w:r>
      <w:r w:rsidRPr="003737D3">
        <w:rPr>
          <w:rFonts w:cs="Arial"/>
          <w:lang w:val="de-DE"/>
        </w:rPr>
        <w:t>и</w:t>
      </w:r>
      <w:r w:rsidRPr="003737D3">
        <w:rPr>
          <w:rFonts w:cs="Arial"/>
          <w:lang w:val="sr-Latn-CS"/>
        </w:rPr>
        <w:t xml:space="preserve"> </w:t>
      </w:r>
      <w:r w:rsidRPr="003737D3">
        <w:rPr>
          <w:rFonts w:cs="Arial"/>
          <w:lang w:val="de-DE"/>
        </w:rPr>
        <w:t>кварове</w:t>
      </w:r>
      <w:r w:rsidRPr="003737D3">
        <w:rPr>
          <w:rFonts w:cs="Arial"/>
          <w:lang w:val="sr-Latn-CS"/>
        </w:rPr>
        <w:t xml:space="preserve"> </w:t>
      </w:r>
      <w:r w:rsidRPr="003737D3">
        <w:rPr>
          <w:rFonts w:cs="Arial"/>
          <w:lang w:val="de-DE"/>
        </w:rPr>
        <w:t>услед</w:t>
      </w:r>
      <w:r w:rsidRPr="003737D3">
        <w:rPr>
          <w:rFonts w:cs="Arial"/>
          <w:lang w:val="sr-Latn-CS"/>
        </w:rPr>
        <w:t xml:space="preserve"> </w:t>
      </w:r>
      <w:r w:rsidRPr="003737D3">
        <w:rPr>
          <w:rFonts w:cs="Arial"/>
          <w:lang w:val="de-DE"/>
        </w:rPr>
        <w:t>лоше</w:t>
      </w:r>
      <w:r w:rsidRPr="003737D3">
        <w:rPr>
          <w:rFonts w:cs="Arial"/>
          <w:lang w:val="sr-Latn-CS"/>
        </w:rPr>
        <w:t xml:space="preserve"> </w:t>
      </w:r>
      <w:r w:rsidRPr="003737D3">
        <w:rPr>
          <w:rFonts w:cs="Arial"/>
          <w:lang w:val="de-DE"/>
        </w:rPr>
        <w:t>изведених</w:t>
      </w:r>
      <w:r>
        <w:rPr>
          <w:rFonts w:cs="Arial"/>
          <w:lang w:val="sr-Cyrl-RS"/>
        </w:rPr>
        <w:t xml:space="preserve"> услуга</w:t>
      </w:r>
      <w:r w:rsidRPr="003737D3">
        <w:rPr>
          <w:rFonts w:cs="Arial"/>
          <w:lang w:val="sr-Cyrl-RS"/>
        </w:rPr>
        <w:t xml:space="preserve"> </w:t>
      </w:r>
      <w:r w:rsidRPr="003737D3">
        <w:rPr>
          <w:rFonts w:cs="Arial"/>
          <w:lang w:val="sl-SI"/>
        </w:rPr>
        <w:t>Ако</w:t>
      </w:r>
      <w:r w:rsidRPr="003737D3">
        <w:rPr>
          <w:rFonts w:cs="Arial"/>
          <w:lang w:val="sr-Latn-CS"/>
        </w:rPr>
        <w:t xml:space="preserve"> </w:t>
      </w:r>
      <w:r w:rsidRPr="003737D3">
        <w:rPr>
          <w:rFonts w:cs="Arial"/>
          <w:lang w:val="sl-SI"/>
        </w:rPr>
        <w:t>се</w:t>
      </w:r>
      <w:r w:rsidRPr="003737D3">
        <w:rPr>
          <w:rFonts w:cs="Arial"/>
          <w:lang w:val="sr-Latn-CS"/>
        </w:rPr>
        <w:t xml:space="preserve"> </w:t>
      </w:r>
      <w:r w:rsidRPr="003737D3">
        <w:rPr>
          <w:rFonts w:cs="Arial"/>
          <w:color w:val="000000" w:themeColor="text1"/>
          <w:lang w:val="sr-Cyrl-CS" w:eastAsia="zh-CN"/>
        </w:rPr>
        <w:t xml:space="preserve">Изабрани </w:t>
      </w:r>
      <w:r w:rsidRPr="003737D3">
        <w:rPr>
          <w:rFonts w:cs="Arial"/>
          <w:color w:val="000000" w:themeColor="text1"/>
          <w:lang w:eastAsia="zh-CN"/>
        </w:rPr>
        <w:t xml:space="preserve">Понуђач </w:t>
      </w:r>
      <w:r w:rsidRPr="003737D3">
        <w:rPr>
          <w:rFonts w:cs="Arial"/>
          <w:lang w:val="sl-SI"/>
        </w:rPr>
        <w:t>не</w:t>
      </w:r>
      <w:r w:rsidRPr="003737D3">
        <w:rPr>
          <w:rFonts w:cs="Arial"/>
          <w:lang w:val="sr-Latn-CS"/>
        </w:rPr>
        <w:t xml:space="preserve"> </w:t>
      </w:r>
      <w:r w:rsidRPr="003737D3">
        <w:rPr>
          <w:rFonts w:cs="Arial"/>
          <w:lang w:val="sl-SI"/>
        </w:rPr>
        <w:t>одазове</w:t>
      </w:r>
      <w:r w:rsidRPr="003737D3">
        <w:rPr>
          <w:rFonts w:cs="Arial"/>
          <w:lang w:val="sr-Latn-CS"/>
        </w:rPr>
        <w:t xml:space="preserve"> </w:t>
      </w:r>
      <w:r w:rsidRPr="003737D3">
        <w:rPr>
          <w:rFonts w:cs="Arial"/>
          <w:lang w:val="sl-SI"/>
        </w:rPr>
        <w:t>на</w:t>
      </w:r>
      <w:r w:rsidRPr="003737D3">
        <w:rPr>
          <w:rFonts w:cs="Arial"/>
          <w:lang w:val="sr-Latn-CS"/>
        </w:rPr>
        <w:t xml:space="preserve"> </w:t>
      </w:r>
      <w:r w:rsidRPr="003737D3">
        <w:rPr>
          <w:rFonts w:cs="Arial"/>
          <w:lang w:val="sl-SI"/>
        </w:rPr>
        <w:t>први</w:t>
      </w:r>
      <w:r w:rsidRPr="003737D3">
        <w:rPr>
          <w:rFonts w:cs="Arial"/>
          <w:lang w:val="sr-Latn-CS"/>
        </w:rPr>
        <w:t xml:space="preserve"> </w:t>
      </w:r>
      <w:r w:rsidRPr="003737D3">
        <w:rPr>
          <w:rFonts w:cs="Arial"/>
          <w:lang w:val="sl-SI"/>
        </w:rPr>
        <w:t>позив</w:t>
      </w:r>
      <w:r w:rsidRPr="003737D3">
        <w:rPr>
          <w:rFonts w:cs="Arial"/>
          <w:lang w:val="sr-Latn-CS"/>
        </w:rPr>
        <w:t xml:space="preserve"> </w:t>
      </w:r>
      <w:r>
        <w:rPr>
          <w:rFonts w:cs="Arial"/>
          <w:lang w:val="sr-Cyrl-RS"/>
        </w:rPr>
        <w:t>наручиоца</w:t>
      </w:r>
      <w:r w:rsidRPr="003737D3">
        <w:rPr>
          <w:rFonts w:cs="Arial"/>
          <w:lang w:val="sr-Latn-CS"/>
        </w:rPr>
        <w:t xml:space="preserve">, </w:t>
      </w:r>
      <w:r w:rsidRPr="003737D3">
        <w:rPr>
          <w:rFonts w:cs="Arial"/>
          <w:lang w:val="sl-SI"/>
        </w:rPr>
        <w:t>овај</w:t>
      </w:r>
      <w:r w:rsidRPr="003737D3">
        <w:rPr>
          <w:rFonts w:cs="Arial"/>
          <w:lang w:val="sr-Latn-CS"/>
        </w:rPr>
        <w:t xml:space="preserve"> </w:t>
      </w:r>
      <w:r w:rsidRPr="003737D3">
        <w:rPr>
          <w:rFonts w:cs="Arial"/>
          <w:lang w:val="sl-SI"/>
        </w:rPr>
        <w:t>има</w:t>
      </w:r>
      <w:r w:rsidRPr="003737D3">
        <w:rPr>
          <w:rFonts w:cs="Arial"/>
          <w:lang w:val="sr-Latn-CS"/>
        </w:rPr>
        <w:t xml:space="preserve"> </w:t>
      </w:r>
      <w:r w:rsidRPr="003737D3">
        <w:rPr>
          <w:rFonts w:cs="Arial"/>
          <w:lang w:val="sl-SI"/>
        </w:rPr>
        <w:t>право</w:t>
      </w:r>
      <w:r w:rsidRPr="003737D3">
        <w:rPr>
          <w:rFonts w:cs="Arial"/>
          <w:lang w:val="sr-Latn-CS"/>
        </w:rPr>
        <w:t xml:space="preserve"> </w:t>
      </w:r>
      <w:r w:rsidRPr="003737D3">
        <w:rPr>
          <w:rFonts w:cs="Arial"/>
          <w:lang w:val="sl-SI"/>
        </w:rPr>
        <w:t>да</w:t>
      </w:r>
      <w:r w:rsidRPr="003737D3">
        <w:rPr>
          <w:rFonts w:cs="Arial"/>
          <w:lang w:val="sr-Latn-CS"/>
        </w:rPr>
        <w:t xml:space="preserve"> </w:t>
      </w:r>
      <w:r w:rsidRPr="003737D3">
        <w:rPr>
          <w:rFonts w:cs="Arial"/>
          <w:lang w:val="sl-SI"/>
        </w:rPr>
        <w:t>позове</w:t>
      </w:r>
      <w:r w:rsidRPr="003737D3">
        <w:rPr>
          <w:rFonts w:cs="Arial"/>
          <w:lang w:val="sr-Latn-CS"/>
        </w:rPr>
        <w:t xml:space="preserve"> </w:t>
      </w:r>
      <w:r w:rsidRPr="003737D3">
        <w:rPr>
          <w:rFonts w:cs="Arial"/>
          <w:lang w:val="sl-SI"/>
        </w:rPr>
        <w:t>другог</w:t>
      </w:r>
      <w:r w:rsidRPr="003737D3">
        <w:rPr>
          <w:rFonts w:cs="Arial"/>
          <w:lang w:val="sr-Latn-CS"/>
        </w:rPr>
        <w:t xml:space="preserve"> </w:t>
      </w:r>
      <w:r w:rsidRPr="003737D3">
        <w:rPr>
          <w:rFonts w:cs="Arial"/>
          <w:lang w:val="sl-SI"/>
        </w:rPr>
        <w:t>изво</w:t>
      </w:r>
      <w:r w:rsidRPr="003737D3">
        <w:rPr>
          <w:rFonts w:cs="Arial"/>
          <w:lang w:val="sr-Latn-CS"/>
        </w:rPr>
        <w:t>ђач</w:t>
      </w:r>
      <w:r w:rsidRPr="003737D3">
        <w:rPr>
          <w:rFonts w:cs="Arial"/>
          <w:lang w:val="sl-SI"/>
        </w:rPr>
        <w:t>а</w:t>
      </w:r>
      <w:r w:rsidRPr="003737D3">
        <w:rPr>
          <w:rFonts w:cs="Arial"/>
          <w:lang w:val="sr-Latn-CS"/>
        </w:rPr>
        <w:t xml:space="preserve"> </w:t>
      </w:r>
      <w:r w:rsidRPr="003737D3">
        <w:rPr>
          <w:rFonts w:cs="Arial"/>
          <w:lang w:val="sl-SI"/>
        </w:rPr>
        <w:t>који</w:t>
      </w:r>
      <w:r w:rsidRPr="003737D3">
        <w:rPr>
          <w:rFonts w:cs="Arial"/>
          <w:lang w:val="sr-Latn-CS"/>
        </w:rPr>
        <w:t xml:space="preserve"> ћ</w:t>
      </w:r>
      <w:r w:rsidRPr="003737D3">
        <w:rPr>
          <w:rFonts w:cs="Arial"/>
          <w:lang w:val="sl-SI"/>
        </w:rPr>
        <w:t>е</w:t>
      </w:r>
      <w:r w:rsidRPr="003737D3">
        <w:rPr>
          <w:rFonts w:cs="Arial"/>
          <w:lang w:val="sr-Latn-CS"/>
        </w:rPr>
        <w:t xml:space="preserve"> </w:t>
      </w:r>
      <w:r w:rsidRPr="003737D3">
        <w:rPr>
          <w:rFonts w:cs="Arial"/>
          <w:lang w:val="sl-SI"/>
        </w:rPr>
        <w:t>отклонити</w:t>
      </w:r>
      <w:r w:rsidRPr="003737D3">
        <w:rPr>
          <w:rFonts w:cs="Arial"/>
          <w:lang w:val="sr-Latn-CS"/>
        </w:rPr>
        <w:t xml:space="preserve"> </w:t>
      </w:r>
      <w:r w:rsidRPr="003737D3">
        <w:rPr>
          <w:rFonts w:cs="Arial"/>
          <w:lang w:val="sl-SI"/>
        </w:rPr>
        <w:t>квар</w:t>
      </w:r>
      <w:r w:rsidRPr="003737D3">
        <w:rPr>
          <w:rFonts w:cs="Arial"/>
          <w:lang w:val="sr-Latn-CS"/>
        </w:rPr>
        <w:t xml:space="preserve">. </w:t>
      </w:r>
      <w:r w:rsidRPr="003737D3">
        <w:rPr>
          <w:rFonts w:cs="Arial"/>
          <w:lang w:val="de-DE"/>
        </w:rPr>
        <w:t>Трошкови</w:t>
      </w:r>
      <w:r w:rsidRPr="003737D3">
        <w:rPr>
          <w:rFonts w:cs="Arial"/>
          <w:lang w:val="sr-Latn-CS"/>
        </w:rPr>
        <w:t xml:space="preserve"> </w:t>
      </w:r>
      <w:r w:rsidRPr="003737D3">
        <w:rPr>
          <w:rFonts w:cs="Arial"/>
          <w:lang w:val="de-DE"/>
        </w:rPr>
        <w:t>отклањања</w:t>
      </w:r>
      <w:r w:rsidRPr="003737D3">
        <w:rPr>
          <w:rFonts w:cs="Arial"/>
          <w:lang w:val="sr-Latn-CS"/>
        </w:rPr>
        <w:t xml:space="preserve"> </w:t>
      </w:r>
      <w:r w:rsidRPr="003737D3">
        <w:rPr>
          <w:rFonts w:cs="Arial"/>
          <w:lang w:val="de-DE"/>
        </w:rPr>
        <w:t>квара</w:t>
      </w:r>
      <w:r w:rsidRPr="003737D3">
        <w:rPr>
          <w:rFonts w:cs="Arial"/>
          <w:lang w:val="sr-Latn-CS"/>
        </w:rPr>
        <w:t xml:space="preserve"> </w:t>
      </w:r>
      <w:r w:rsidRPr="003737D3">
        <w:rPr>
          <w:rFonts w:cs="Arial"/>
          <w:lang w:val="de-DE"/>
        </w:rPr>
        <w:t>падају</w:t>
      </w:r>
      <w:r w:rsidRPr="003737D3">
        <w:rPr>
          <w:rFonts w:cs="Arial"/>
          <w:lang w:val="sr-Latn-CS"/>
        </w:rPr>
        <w:t xml:space="preserve"> </w:t>
      </w:r>
      <w:r w:rsidRPr="003737D3">
        <w:rPr>
          <w:rFonts w:cs="Arial"/>
          <w:lang w:val="de-DE"/>
        </w:rPr>
        <w:t>у</w:t>
      </w:r>
      <w:r w:rsidRPr="003737D3">
        <w:rPr>
          <w:rFonts w:cs="Arial"/>
          <w:lang w:val="sr-Latn-CS"/>
        </w:rPr>
        <w:t xml:space="preserve"> </w:t>
      </w:r>
      <w:r w:rsidRPr="003737D3">
        <w:rPr>
          <w:rFonts w:cs="Arial"/>
          <w:lang w:val="de-DE"/>
        </w:rPr>
        <w:t>потпуности</w:t>
      </w:r>
      <w:r w:rsidRPr="003737D3">
        <w:rPr>
          <w:rFonts w:cs="Arial"/>
          <w:lang w:val="sr-Latn-CS"/>
        </w:rPr>
        <w:t xml:space="preserve"> </w:t>
      </w:r>
      <w:r w:rsidRPr="003737D3">
        <w:rPr>
          <w:rFonts w:cs="Arial"/>
          <w:lang w:val="de-DE"/>
        </w:rPr>
        <w:t>на</w:t>
      </w:r>
      <w:r w:rsidRPr="003737D3">
        <w:rPr>
          <w:rFonts w:cs="Arial"/>
          <w:lang w:val="sr-Latn-CS"/>
        </w:rPr>
        <w:t xml:space="preserve"> </w:t>
      </w:r>
      <w:r w:rsidRPr="003737D3">
        <w:rPr>
          <w:rFonts w:cs="Arial"/>
          <w:lang w:val="de-DE"/>
        </w:rPr>
        <w:t>терет</w:t>
      </w:r>
      <w:r w:rsidRPr="003737D3">
        <w:rPr>
          <w:rFonts w:cs="Arial"/>
          <w:lang w:val="sr-Latn-CS"/>
        </w:rPr>
        <w:t xml:space="preserve"> </w:t>
      </w:r>
      <w:r>
        <w:rPr>
          <w:rFonts w:cs="Arial"/>
          <w:lang w:val="sr-Cyrl-RS"/>
        </w:rPr>
        <w:t>Изабраног понуђача</w:t>
      </w:r>
      <w:r w:rsidRPr="003737D3">
        <w:rPr>
          <w:rFonts w:cs="Arial"/>
          <w:lang w:val="sr-Latn-CS"/>
        </w:rPr>
        <w:t>.</w:t>
      </w:r>
    </w:p>
    <w:p w:rsidR="00D471A4" w:rsidRPr="003737D3" w:rsidRDefault="00D471A4" w:rsidP="00B358E4">
      <w:pPr>
        <w:numPr>
          <w:ilvl w:val="0"/>
          <w:numId w:val="37"/>
        </w:numPr>
        <w:spacing w:before="0"/>
        <w:ind w:left="709" w:right="-234" w:hanging="207"/>
        <w:rPr>
          <w:rFonts w:cs="Arial"/>
          <w:lang w:val="sl-SI"/>
        </w:rPr>
      </w:pPr>
      <w:r w:rsidRPr="003737D3">
        <w:rPr>
          <w:rFonts w:cs="Arial"/>
          <w:lang w:val="sr-Cyrl-CS"/>
        </w:rPr>
        <w:t>У случају сервиса и/</w:t>
      </w:r>
      <w:r w:rsidRPr="003737D3">
        <w:rPr>
          <w:rFonts w:cs="Arial"/>
          <w:lang w:val="sr-Cyrl-RS"/>
        </w:rPr>
        <w:t xml:space="preserve">или поправке </w:t>
      </w:r>
      <w:r w:rsidRPr="003737D3">
        <w:rPr>
          <w:rFonts w:cs="Arial"/>
          <w:lang w:val="sr-Cyrl-CS"/>
        </w:rPr>
        <w:t>у гарантном периоду, као и замене оштећеног дела новим, неопходно је обавити продужење гарантног периода за нових годину дана, за сервисирани, поправљени и/или испоручени део.</w:t>
      </w:r>
    </w:p>
    <w:p w:rsidR="00D471A4" w:rsidRPr="003737D3" w:rsidRDefault="00D471A4" w:rsidP="00B358E4">
      <w:pPr>
        <w:numPr>
          <w:ilvl w:val="0"/>
          <w:numId w:val="37"/>
        </w:numPr>
        <w:spacing w:before="0"/>
        <w:ind w:left="709" w:right="-234" w:hanging="207"/>
        <w:rPr>
          <w:rFonts w:cs="Arial"/>
          <w:lang w:val="sl-SI"/>
        </w:rPr>
      </w:pPr>
      <w:r w:rsidRPr="003737D3">
        <w:rPr>
          <w:rFonts w:cs="Arial"/>
          <w:lang w:val="sr-Latn-CS"/>
        </w:rPr>
        <w:t xml:space="preserve">За време гарантног периода уколико постоји потреба вршити додатна подешавања и радове који су настали грешком </w:t>
      </w:r>
      <w:r>
        <w:rPr>
          <w:rFonts w:cs="Arial"/>
          <w:lang w:val="sr-Cyrl-CS"/>
        </w:rPr>
        <w:t>Изабраног понуђача</w:t>
      </w:r>
      <w:r w:rsidRPr="003737D3">
        <w:rPr>
          <w:rFonts w:cs="Arial"/>
          <w:lang w:val="sr-Latn-CS"/>
        </w:rPr>
        <w:t xml:space="preserve">, сви трошкови таквих активности падају на терет </w:t>
      </w:r>
      <w:r w:rsidRPr="003737D3">
        <w:rPr>
          <w:rFonts w:cs="Arial"/>
          <w:color w:val="000000" w:themeColor="text1"/>
          <w:lang w:val="sr-Cyrl-CS" w:eastAsia="zh-CN"/>
        </w:rPr>
        <w:t>Изабран</w:t>
      </w:r>
      <w:r>
        <w:rPr>
          <w:rFonts w:cs="Arial"/>
          <w:color w:val="000000" w:themeColor="text1"/>
          <w:lang w:val="sr-Cyrl-CS" w:eastAsia="zh-CN"/>
        </w:rPr>
        <w:t>ог</w:t>
      </w:r>
      <w:r w:rsidRPr="003737D3">
        <w:rPr>
          <w:rFonts w:cs="Arial"/>
          <w:color w:val="000000" w:themeColor="text1"/>
          <w:lang w:val="sr-Cyrl-CS" w:eastAsia="zh-CN"/>
        </w:rPr>
        <w:t xml:space="preserve"> </w:t>
      </w:r>
      <w:r w:rsidRPr="003737D3">
        <w:rPr>
          <w:rFonts w:cs="Arial"/>
          <w:color w:val="000000" w:themeColor="text1"/>
          <w:lang w:eastAsia="zh-CN"/>
        </w:rPr>
        <w:t>Понуђач</w:t>
      </w:r>
      <w:r>
        <w:rPr>
          <w:rFonts w:cs="Arial"/>
          <w:lang w:val="sr-Cyrl-RS"/>
        </w:rPr>
        <w:t>а</w:t>
      </w:r>
      <w:r w:rsidRPr="003737D3">
        <w:rPr>
          <w:rFonts w:cs="Arial"/>
          <w:lang w:val="sr-Cyrl-RS"/>
        </w:rPr>
        <w:t>.</w:t>
      </w:r>
    </w:p>
    <w:p w:rsidR="00D471A4" w:rsidRPr="003737D3" w:rsidRDefault="00D471A4" w:rsidP="00B358E4">
      <w:pPr>
        <w:numPr>
          <w:ilvl w:val="0"/>
          <w:numId w:val="37"/>
        </w:numPr>
        <w:spacing w:before="0"/>
        <w:ind w:left="709" w:right="-234" w:hanging="207"/>
        <w:rPr>
          <w:rFonts w:cs="Arial"/>
          <w:lang w:val="sl-SI"/>
        </w:rPr>
      </w:pPr>
      <w:r w:rsidRPr="003737D3">
        <w:rPr>
          <w:rFonts w:cs="Arial"/>
          <w:lang w:val="sr-Latn-CS"/>
        </w:rPr>
        <w:t xml:space="preserve">За све претходно наведено </w:t>
      </w:r>
      <w:r w:rsidRPr="003737D3">
        <w:rPr>
          <w:rFonts w:cs="Arial"/>
          <w:color w:val="000000" w:themeColor="text1"/>
          <w:lang w:val="sr-Cyrl-CS" w:eastAsia="zh-CN"/>
        </w:rPr>
        <w:t xml:space="preserve">Изабрани </w:t>
      </w:r>
      <w:r w:rsidRPr="003737D3">
        <w:rPr>
          <w:rFonts w:cs="Arial"/>
          <w:color w:val="000000" w:themeColor="text1"/>
          <w:lang w:eastAsia="zh-CN"/>
        </w:rPr>
        <w:t>Понуђач</w:t>
      </w:r>
      <w:r w:rsidRPr="003737D3">
        <w:rPr>
          <w:rFonts w:cs="Arial"/>
          <w:lang w:val="sr-Latn-CS"/>
        </w:rPr>
        <w:t xml:space="preserve"> је у обавези да се одазове на позив наручиоца и обезбеди долазак  стручног особља најкасније у року од 24 h. Ако се </w:t>
      </w:r>
      <w:r w:rsidRPr="003737D3">
        <w:rPr>
          <w:rFonts w:cs="Arial"/>
          <w:color w:val="000000" w:themeColor="text1"/>
          <w:lang w:val="sr-Cyrl-CS" w:eastAsia="zh-CN"/>
        </w:rPr>
        <w:t xml:space="preserve">Изабрани </w:t>
      </w:r>
      <w:r w:rsidRPr="003737D3">
        <w:rPr>
          <w:rFonts w:cs="Arial"/>
          <w:color w:val="000000" w:themeColor="text1"/>
          <w:lang w:eastAsia="zh-CN"/>
        </w:rPr>
        <w:t xml:space="preserve">Понуђач </w:t>
      </w:r>
      <w:r w:rsidRPr="003737D3">
        <w:rPr>
          <w:rFonts w:cs="Arial"/>
          <w:lang w:val="sr-Latn-CS"/>
        </w:rPr>
        <w:t xml:space="preserve">не одазове на позив, сви трошкови отклањања оштећења које наручилац обави и организује падају на терет </w:t>
      </w:r>
      <w:r>
        <w:rPr>
          <w:rFonts w:cs="Arial"/>
          <w:lang w:val="sr-Cyrl-CS"/>
        </w:rPr>
        <w:t>изабраног понуђача</w:t>
      </w:r>
      <w:r w:rsidRPr="003737D3">
        <w:rPr>
          <w:rFonts w:cs="Arial"/>
          <w:lang w:val="sr-Cyrl-CS"/>
        </w:rPr>
        <w:t>.</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B358E4">
      <w:pPr>
        <w:pStyle w:val="KDPodnaslov2"/>
        <w:numPr>
          <w:ilvl w:val="1"/>
          <w:numId w:val="19"/>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Pr="00637DAF" w:rsidRDefault="00041FE3" w:rsidP="00041FE3">
      <w:pPr>
        <w:pStyle w:val="KDParagraf"/>
        <w:spacing w:before="0"/>
        <w:rPr>
          <w:rFonts w:eastAsia="Calibri" w:cs="Arial"/>
          <w:color w:val="000000" w:themeColor="text1"/>
        </w:rPr>
      </w:pPr>
      <w:r w:rsidRPr="00E47C2E">
        <w:rPr>
          <w:rFonts w:eastAsia="Calibri" w:cs="Arial"/>
        </w:rPr>
        <w:t xml:space="preserve">Корисник услуге се </w:t>
      </w:r>
      <w:r w:rsidRPr="00637DAF">
        <w:rPr>
          <w:rFonts w:eastAsia="Calibri" w:cs="Arial"/>
          <w:color w:val="000000" w:themeColor="text1"/>
        </w:rPr>
        <w:t>обавезује да Пружаоцу услуга плати извршену Услугу динарском дознаком, на следећи начин:</w:t>
      </w:r>
    </w:p>
    <w:p w:rsidR="00041FE3" w:rsidRPr="00637DAF" w:rsidRDefault="00041FE3" w:rsidP="00041FE3">
      <w:pPr>
        <w:pStyle w:val="KDParagraf"/>
        <w:spacing w:before="0"/>
        <w:rPr>
          <w:rFonts w:eastAsia="Calibri" w:cs="Arial"/>
          <w:color w:val="000000" w:themeColor="text1"/>
        </w:rPr>
      </w:pPr>
      <w:r w:rsidRPr="00637DAF">
        <w:rPr>
          <w:rFonts w:eastAsia="Calibri" w:cs="Arial"/>
          <w:color w:val="000000" w:themeColor="text1"/>
        </w:rPr>
        <w:t>•</w:t>
      </w:r>
      <w:r w:rsidRPr="00637DAF">
        <w:rPr>
          <w:rFonts w:eastAsia="Calibri" w:cs="Arial"/>
          <w:color w:val="000000" w:themeColor="text1"/>
        </w:rPr>
        <w:tab/>
      </w:r>
      <w:r w:rsidR="00691EFF" w:rsidRPr="00637DAF">
        <w:rPr>
          <w:rFonts w:eastAsia="Calibri" w:cs="Arial"/>
          <w:color w:val="000000" w:themeColor="text1"/>
          <w:lang w:val="sr-Cyrl-RS"/>
        </w:rPr>
        <w:t xml:space="preserve">сукцесивно у законском року до 45 (словима: четрдесет пет) дана од дана пријема одговарајућег рачуна издатог на основу прихваћеног и потписаног </w:t>
      </w:r>
      <w:r w:rsidRPr="00637DAF">
        <w:rPr>
          <w:rFonts w:eastAsia="Calibri" w:cs="Arial"/>
          <w:color w:val="000000" w:themeColor="text1"/>
        </w:rPr>
        <w:t>Записника о финалном квалитативном пријему Услуге (без примедби), потписаног од стране овлашћених  представника Уговорних страна</w:t>
      </w:r>
      <w:r w:rsidR="004A499B" w:rsidRPr="00637DAF">
        <w:rPr>
          <w:rFonts w:eastAsia="Calibri" w:cs="Arial"/>
          <w:color w:val="000000" w:themeColor="text1"/>
        </w:rPr>
        <w:t>.</w:t>
      </w:r>
    </w:p>
    <w:p w:rsidR="003508B5" w:rsidRDefault="003508B5" w:rsidP="005A3029">
      <w:pPr>
        <w:pStyle w:val="KDParagraf"/>
        <w:spacing w:before="0"/>
        <w:rPr>
          <w:rFonts w:cs="Arial"/>
          <w:color w:val="FF0000"/>
        </w:rPr>
      </w:pPr>
    </w:p>
    <w:p w:rsidR="00637DAF" w:rsidRPr="00695C7F" w:rsidRDefault="00637DAF" w:rsidP="00637DAF">
      <w:pPr>
        <w:tabs>
          <w:tab w:val="left" w:pos="567"/>
        </w:tabs>
        <w:spacing w:before="0"/>
        <w:rPr>
          <w:rFonts w:eastAsia="Calibri" w:cs="Arial"/>
          <w:lang w:val="sr-Cyrl-RS"/>
        </w:rPr>
      </w:pPr>
      <w:r w:rsidRPr="00695C7F">
        <w:rPr>
          <w:rFonts w:eastAsia="Calibri" w:cs="Arial"/>
          <w:bCs/>
          <w:iCs/>
          <w:lang w:val="sr-Cyrl-CS"/>
        </w:rPr>
        <w:t xml:space="preserve">Обрачун ће се вршити на бази јединичних цена дефинисаних у обрасцу </w:t>
      </w:r>
      <w:r w:rsidRPr="00695C7F">
        <w:rPr>
          <w:rFonts w:eastAsia="Calibri" w:cs="Arial"/>
          <w:bCs/>
          <w:iCs/>
          <w:lang w:val="sr-Latn-RS"/>
        </w:rPr>
        <w:t>Структур</w:t>
      </w:r>
      <w:r w:rsidRPr="00695C7F">
        <w:rPr>
          <w:rFonts w:eastAsia="Calibri" w:cs="Arial"/>
          <w:bCs/>
          <w:iCs/>
          <w:lang w:val="sr-Cyrl-RS"/>
        </w:rPr>
        <w:t>е</w:t>
      </w:r>
      <w:r w:rsidRPr="00695C7F">
        <w:rPr>
          <w:rFonts w:eastAsia="Calibri" w:cs="Arial"/>
          <w:bCs/>
          <w:iCs/>
          <w:lang w:val="sr-Latn-RS"/>
        </w:rPr>
        <w:t xml:space="preserve"> цeнe</w:t>
      </w:r>
      <w:r w:rsidRPr="00695C7F">
        <w:rPr>
          <w:rFonts w:eastAsia="Calibri" w:cs="Arial"/>
          <w:bCs/>
          <w:iCs/>
          <w:lang w:val="sr-Cyrl-CS"/>
        </w:rPr>
        <w:t>.</w:t>
      </w:r>
    </w:p>
    <w:p w:rsidR="00637DAF" w:rsidRPr="004E2C53" w:rsidRDefault="00637DAF" w:rsidP="00637DAF">
      <w:pPr>
        <w:tabs>
          <w:tab w:val="left" w:pos="567"/>
        </w:tabs>
        <w:spacing w:before="0"/>
        <w:rPr>
          <w:rFonts w:cs="Arial"/>
          <w:lang w:val="sr-Cyrl-RS"/>
        </w:rPr>
      </w:pPr>
    </w:p>
    <w:p w:rsidR="00637DAF" w:rsidRPr="004E2C53" w:rsidRDefault="00637DAF" w:rsidP="00637DAF">
      <w:pPr>
        <w:tabs>
          <w:tab w:val="left" w:pos="567"/>
        </w:tabs>
        <w:spacing w:before="0"/>
        <w:rPr>
          <w:rFonts w:cs="Arial"/>
          <w:lang w:val="sr-Cyrl-BA"/>
        </w:rPr>
      </w:pPr>
      <w:r w:rsidRPr="004E2C53">
        <w:rPr>
          <w:rFonts w:cs="Arial"/>
          <w:lang w:val="sr-Cyrl-RS"/>
        </w:rPr>
        <w:t>Р</w:t>
      </w:r>
      <w:r w:rsidRPr="004E2C53">
        <w:rPr>
          <w:rFonts w:cs="Arial"/>
        </w:rPr>
        <w:t>ачун</w:t>
      </w:r>
      <w:r w:rsidRPr="004E2C53">
        <w:rPr>
          <w:rFonts w:cs="Arial"/>
          <w:lang w:val="sr-Cyrl-RS"/>
        </w:rPr>
        <w:t>и</w:t>
      </w:r>
      <w:r w:rsidRPr="004E2C53">
        <w:rPr>
          <w:rFonts w:cs="Arial"/>
        </w:rPr>
        <w:t xml:space="preserve"> мора</w:t>
      </w:r>
      <w:r w:rsidRPr="004E2C53">
        <w:rPr>
          <w:rFonts w:cs="Arial"/>
          <w:lang w:val="sr-Cyrl-RS"/>
        </w:rPr>
        <w:t>ју</w:t>
      </w:r>
      <w:r w:rsidRPr="004E2C53">
        <w:rPr>
          <w:rFonts w:cs="Arial"/>
        </w:rPr>
        <w:t xml:space="preserve"> </w:t>
      </w:r>
      <w:r w:rsidRPr="004E2C53">
        <w:rPr>
          <w:rFonts w:cs="Arial"/>
          <w:lang w:val="sr-Cyrl-RS"/>
        </w:rPr>
        <w:t xml:space="preserve">да гласе на: </w:t>
      </w:r>
      <w:r w:rsidRPr="004E2C53">
        <w:rPr>
          <w:rFonts w:cs="Arial"/>
        </w:rPr>
        <w:t xml:space="preserve">Јавно предузеће „Електропривреда Србије“ Београд, </w:t>
      </w:r>
      <w:r w:rsidRPr="004E2C53">
        <w:rPr>
          <w:rFonts w:cs="Arial"/>
          <w:lang w:val="sr-Cyrl-RS"/>
        </w:rPr>
        <w:t>Балканска бр. 13, О</w:t>
      </w:r>
      <w:r w:rsidRPr="004E2C53">
        <w:rPr>
          <w:rFonts w:cs="Arial"/>
        </w:rPr>
        <w:t>гранак ТЕНТ</w:t>
      </w:r>
      <w:r w:rsidRPr="004E2C53">
        <w:rPr>
          <w:rFonts w:cs="Arial"/>
          <w:lang w:val="sr-Cyrl-RS"/>
        </w:rPr>
        <w:t xml:space="preserve"> Београд - Обреновац</w:t>
      </w:r>
      <w:r w:rsidRPr="004E2C53">
        <w:rPr>
          <w:rFonts w:cs="Arial"/>
        </w:rPr>
        <w:t>,</w:t>
      </w:r>
      <w:r w:rsidRPr="004E2C53">
        <w:rPr>
          <w:rFonts w:cs="Arial"/>
          <w:lang w:val="sr-Cyrl-RS"/>
        </w:rPr>
        <w:t xml:space="preserve"> Богољуба Урошевића Црног 44, 11500 Обреновац, </w:t>
      </w:r>
      <w:r w:rsidRPr="004E2C53">
        <w:rPr>
          <w:rFonts w:cs="Arial"/>
        </w:rPr>
        <w:t xml:space="preserve">ПИБ </w:t>
      </w:r>
      <w:r w:rsidRPr="004E2C53">
        <w:rPr>
          <w:rFonts w:cs="Arial"/>
          <w:lang w:val="sr-Cyrl-BA"/>
        </w:rPr>
        <w:t>103920327.</w:t>
      </w:r>
    </w:p>
    <w:p w:rsidR="00637DAF" w:rsidRPr="004E2C53" w:rsidRDefault="00637DAF" w:rsidP="00637DAF">
      <w:pPr>
        <w:tabs>
          <w:tab w:val="left" w:pos="567"/>
        </w:tabs>
        <w:spacing w:before="0"/>
        <w:rPr>
          <w:rFonts w:cs="Arial"/>
          <w:lang w:val="sr-Cyrl-BA"/>
        </w:rPr>
      </w:pPr>
    </w:p>
    <w:p w:rsidR="00637DAF" w:rsidRPr="0035305E" w:rsidRDefault="00637DAF" w:rsidP="00637DAF">
      <w:pPr>
        <w:tabs>
          <w:tab w:val="left" w:pos="567"/>
        </w:tabs>
        <w:spacing w:before="0"/>
        <w:rPr>
          <w:rFonts w:cs="Arial"/>
        </w:rPr>
      </w:pPr>
      <w:r w:rsidRPr="0035305E">
        <w:rPr>
          <w:rFonts w:cs="Arial"/>
        </w:rPr>
        <w:t>Рачун</w:t>
      </w:r>
      <w:r w:rsidRPr="0035305E">
        <w:rPr>
          <w:rFonts w:cs="Arial"/>
          <w:lang w:val="sr-Cyrl-RS"/>
        </w:rPr>
        <w:t xml:space="preserve">и </w:t>
      </w:r>
      <w:r w:rsidRPr="0035305E">
        <w:rPr>
          <w:rFonts w:cs="Arial"/>
        </w:rPr>
        <w:t>мора</w:t>
      </w:r>
      <w:r w:rsidRPr="0035305E">
        <w:rPr>
          <w:rFonts w:cs="Arial"/>
          <w:lang w:val="sr-Cyrl-RS"/>
        </w:rPr>
        <w:t>ју</w:t>
      </w:r>
      <w:r w:rsidRPr="0035305E">
        <w:rPr>
          <w:rFonts w:cs="Arial"/>
          <w:b/>
        </w:rPr>
        <w:t xml:space="preserve"> </w:t>
      </w:r>
      <w:r w:rsidRPr="0035305E">
        <w:rPr>
          <w:rFonts w:cs="Arial"/>
        </w:rPr>
        <w:t>бити достављен</w:t>
      </w:r>
      <w:r w:rsidRPr="0035305E">
        <w:rPr>
          <w:rFonts w:cs="Arial"/>
          <w:lang w:val="sr-Cyrl-RS"/>
        </w:rPr>
        <w:t>и</w:t>
      </w:r>
      <w:r w:rsidRPr="0035305E">
        <w:rPr>
          <w:rFonts w:cs="Arial"/>
        </w:rPr>
        <w:t xml:space="preserve"> на адресу Наручиоца: Јавно предузеће „Електропривреда Србије“ Београд,</w:t>
      </w:r>
      <w:r w:rsidRPr="0035305E">
        <w:rPr>
          <w:rFonts w:cs="Arial"/>
          <w:lang w:val="sr-Cyrl-RS"/>
        </w:rPr>
        <w:t xml:space="preserve"> О</w:t>
      </w:r>
      <w:r w:rsidRPr="0035305E">
        <w:rPr>
          <w:rFonts w:cs="Arial"/>
        </w:rPr>
        <w:t>гранак ТЕНТ</w:t>
      </w:r>
      <w:r w:rsidRPr="0035305E">
        <w:rPr>
          <w:rFonts w:cs="Arial"/>
          <w:lang w:val="sr-Cyrl-RS"/>
        </w:rPr>
        <w:t xml:space="preserve"> Београд - Обреновац</w:t>
      </w:r>
      <w:r w:rsidRPr="0035305E">
        <w:rPr>
          <w:rFonts w:cs="Arial"/>
        </w:rPr>
        <w:t>,</w:t>
      </w:r>
      <w:r w:rsidRPr="0035305E">
        <w:rPr>
          <w:rFonts w:cs="Arial"/>
          <w:lang w:val="sr-Cyrl-RS"/>
        </w:rPr>
        <w:t xml:space="preserve"> Богољуба Урошевића Црног 44, 11500 Обреновац,</w:t>
      </w:r>
      <w:r w:rsidRPr="0035305E">
        <w:rPr>
          <w:rFonts w:cs="Arial"/>
        </w:rPr>
        <w:t xml:space="preserve"> са обавезним прилозима и то: Записник о </w:t>
      </w:r>
      <w:r w:rsidRPr="0035305E">
        <w:rPr>
          <w:rFonts w:cs="Arial"/>
        </w:rPr>
        <w:lastRenderedPageBreak/>
        <w:t xml:space="preserve">квалитативном пријему, са читко написаним именом и презименом и потписом овлашћеног лица </w:t>
      </w:r>
      <w:r w:rsidRPr="0035305E">
        <w:rPr>
          <w:rFonts w:cs="Arial"/>
          <w:lang w:val="sr-Cyrl-RS"/>
        </w:rPr>
        <w:t>наручиоца</w:t>
      </w:r>
      <w:r w:rsidRPr="0035305E">
        <w:rPr>
          <w:rFonts w:cs="Arial"/>
        </w:rPr>
        <w:t>.</w:t>
      </w:r>
    </w:p>
    <w:p w:rsidR="00637DAF" w:rsidRPr="0035305E" w:rsidRDefault="00637DAF" w:rsidP="00637DAF">
      <w:pPr>
        <w:tabs>
          <w:tab w:val="left" w:pos="567"/>
        </w:tabs>
        <w:spacing w:before="0"/>
        <w:rPr>
          <w:rFonts w:cs="Arial"/>
        </w:rPr>
      </w:pPr>
    </w:p>
    <w:p w:rsidR="00637DAF" w:rsidRPr="00105A8F" w:rsidRDefault="00637DAF" w:rsidP="005A3029">
      <w:pPr>
        <w:pStyle w:val="KDParagraf"/>
        <w:spacing w:before="0"/>
        <w:rPr>
          <w:rFonts w:cs="Arial"/>
          <w:color w:val="000000" w:themeColor="text1"/>
        </w:rPr>
      </w:pPr>
    </w:p>
    <w:p w:rsidR="00B00642" w:rsidRPr="00105A8F" w:rsidRDefault="00B00642" w:rsidP="00B00642">
      <w:pPr>
        <w:pStyle w:val="KDParagraf"/>
        <w:spacing w:before="0"/>
        <w:rPr>
          <w:rFonts w:cs="Arial"/>
          <w:color w:val="000000" w:themeColor="text1"/>
        </w:rPr>
      </w:pPr>
      <w:r w:rsidRPr="00105A8F">
        <w:rPr>
          <w:rFonts w:cs="Arial"/>
          <w:color w:val="000000" w:themeColor="text1"/>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105A8F">
        <w:rPr>
          <w:rFonts w:cs="Arial"/>
          <w:color w:val="000000" w:themeColor="text1"/>
        </w:rPr>
        <w:t>Рачуни који</w:t>
      </w:r>
      <w:r w:rsidRPr="00105A8F">
        <w:rPr>
          <w:rFonts w:cs="Arial"/>
          <w:color w:val="000000" w:themeColor="text1"/>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105A8F">
        <w:rPr>
          <w:rFonts w:cs="Arial"/>
          <w:color w:val="000000" w:themeColor="text1"/>
        </w:rPr>
        <w:t>зива из рачуна</w:t>
      </w:r>
      <w:r w:rsidRPr="00105A8F">
        <w:rPr>
          <w:rFonts w:cs="Arial"/>
          <w:color w:val="000000" w:themeColor="text1"/>
        </w:rPr>
        <w:t xml:space="preserve"> са захтеваним називима из конкурсне документације и прихваћене понуде.</w:t>
      </w:r>
    </w:p>
    <w:p w:rsidR="008D2B23" w:rsidRPr="00105A8F" w:rsidRDefault="008D2B23" w:rsidP="008D2B23">
      <w:pPr>
        <w:autoSpaceDE w:val="0"/>
        <w:autoSpaceDN w:val="0"/>
        <w:adjustRightInd w:val="0"/>
        <w:spacing w:before="0"/>
        <w:ind w:right="-426"/>
        <w:rPr>
          <w:rFonts w:eastAsia="Calibri" w:cs="Arial"/>
          <w:color w:val="000000" w:themeColor="text1"/>
        </w:rPr>
      </w:pPr>
    </w:p>
    <w:p w:rsidR="008D2B23" w:rsidRPr="00105A8F" w:rsidRDefault="008D2B23" w:rsidP="00B358E4">
      <w:pPr>
        <w:pStyle w:val="KDPodnaslov2"/>
        <w:numPr>
          <w:ilvl w:val="1"/>
          <w:numId w:val="19"/>
        </w:numPr>
        <w:spacing w:before="0"/>
        <w:jc w:val="both"/>
        <w:rPr>
          <w:rFonts w:cs="Arial"/>
          <w:color w:val="000000" w:themeColor="text1"/>
          <w:lang w:val="ru-RU"/>
        </w:rPr>
      </w:pPr>
      <w:bookmarkStart w:id="231" w:name="_Toc441651589"/>
      <w:bookmarkStart w:id="232" w:name="_Toc442559900"/>
      <w:r w:rsidRPr="00105A8F">
        <w:rPr>
          <w:rFonts w:cs="Arial"/>
          <w:color w:val="000000" w:themeColor="text1"/>
        </w:rPr>
        <w:t>Рок важења понуде</w:t>
      </w:r>
      <w:bookmarkEnd w:id="231"/>
      <w:bookmarkEnd w:id="232"/>
    </w:p>
    <w:p w:rsidR="0066644E" w:rsidRPr="00105A8F" w:rsidRDefault="0066644E" w:rsidP="0066644E">
      <w:pPr>
        <w:pStyle w:val="ListParagraph"/>
        <w:spacing w:before="0"/>
        <w:ind w:left="360"/>
        <w:rPr>
          <w:rFonts w:ascii="Arial" w:hAnsi="Arial" w:cs="Arial"/>
          <w:color w:val="000000" w:themeColor="text1"/>
          <w:lang w:val="ru-RU"/>
        </w:rPr>
      </w:pPr>
      <w:r w:rsidRPr="00105A8F">
        <w:rPr>
          <w:rFonts w:ascii="Arial" w:hAnsi="Arial" w:cs="Arial"/>
          <w:color w:val="000000" w:themeColor="text1"/>
          <w:lang w:val="ru-RU"/>
        </w:rPr>
        <w:t xml:space="preserve">Понуда мора да важи </w:t>
      </w:r>
      <w:r w:rsidR="0070154B" w:rsidRPr="00105A8F">
        <w:rPr>
          <w:rFonts w:ascii="Arial" w:hAnsi="Arial" w:cs="Arial"/>
          <w:color w:val="000000" w:themeColor="text1"/>
          <w:lang w:val="ru-RU"/>
        </w:rPr>
        <w:t xml:space="preserve">најмање 60 (словима: шездесет) дана од дана отварања </w:t>
      </w:r>
      <w:r w:rsidRPr="00105A8F">
        <w:rPr>
          <w:rFonts w:ascii="Arial" w:hAnsi="Arial" w:cs="Arial"/>
          <w:color w:val="000000" w:themeColor="text1"/>
          <w:lang w:val="ru-RU"/>
        </w:rPr>
        <w:t xml:space="preserve">отварања понуда. </w:t>
      </w:r>
    </w:p>
    <w:p w:rsidR="0066644E" w:rsidRPr="00105A8F" w:rsidRDefault="0066644E" w:rsidP="0066644E">
      <w:pPr>
        <w:pStyle w:val="ListParagraph"/>
        <w:spacing w:before="0"/>
        <w:ind w:left="360"/>
        <w:rPr>
          <w:rFonts w:ascii="Arial" w:hAnsi="Arial" w:cs="Arial"/>
          <w:color w:val="000000" w:themeColor="text1"/>
          <w:lang w:val="ru-RU"/>
        </w:rPr>
      </w:pPr>
      <w:r w:rsidRPr="00105A8F">
        <w:rPr>
          <w:rFonts w:ascii="Arial" w:hAnsi="Arial" w:cs="Arial"/>
          <w:color w:val="000000" w:themeColor="text1"/>
          <w:lang w:val="ru-RU"/>
        </w:rPr>
        <w:t xml:space="preserve">У случају да понуђач наведе краћи рок важења понуде, понуда ће бити одбијена, као неприхватљива. </w:t>
      </w:r>
    </w:p>
    <w:p w:rsidR="008D2B23" w:rsidRPr="00105A8F" w:rsidRDefault="008D2B23" w:rsidP="00B358E4">
      <w:pPr>
        <w:pStyle w:val="KDPodnaslov2"/>
        <w:numPr>
          <w:ilvl w:val="1"/>
          <w:numId w:val="19"/>
        </w:numPr>
        <w:spacing w:before="0"/>
        <w:jc w:val="both"/>
        <w:rPr>
          <w:rFonts w:cs="Arial"/>
          <w:color w:val="000000" w:themeColor="text1"/>
        </w:rPr>
      </w:pPr>
      <w:bookmarkStart w:id="233" w:name="_Toc441651593"/>
      <w:bookmarkStart w:id="234" w:name="_Toc442559904"/>
      <w:r w:rsidRPr="00105A8F">
        <w:rPr>
          <w:rFonts w:cs="Arial"/>
          <w:color w:val="000000" w:themeColor="text1"/>
        </w:rPr>
        <w:t>Средства финансијског обезбеђења</w:t>
      </w:r>
      <w:bookmarkEnd w:id="233"/>
      <w:bookmarkEnd w:id="234"/>
    </w:p>
    <w:p w:rsidR="00541E19" w:rsidRPr="00105A8F" w:rsidRDefault="00541E19" w:rsidP="00541E19">
      <w:pPr>
        <w:rPr>
          <w:rFonts w:eastAsia="TimesNewRomanPSMT" w:cs="Arial"/>
          <w:bCs/>
          <w:iCs/>
          <w:color w:val="000000" w:themeColor="text1"/>
        </w:rPr>
      </w:pPr>
      <w:r w:rsidRPr="00105A8F">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105A8F" w:rsidRDefault="001A72BF" w:rsidP="00541E19">
      <w:pPr>
        <w:rPr>
          <w:rFonts w:eastAsia="TimesNewRomanPSMT" w:cs="Arial"/>
          <w:bCs/>
          <w:iCs/>
          <w:color w:val="000000" w:themeColor="text1"/>
        </w:rPr>
      </w:pPr>
      <w:r w:rsidRPr="00105A8F">
        <w:rPr>
          <w:rFonts w:eastAsia="TimesNewRomanPSMT" w:cs="Arial"/>
          <w:bCs/>
          <w:iCs/>
          <w:color w:val="000000" w:themeColor="text1"/>
        </w:rPr>
        <w:t xml:space="preserve">Члан групе понуђача може бити налогодавац </w:t>
      </w:r>
      <w:r w:rsidR="002A0A12" w:rsidRPr="00105A8F">
        <w:rPr>
          <w:rFonts w:eastAsia="TimesNewRomanPSMT" w:cs="Arial"/>
          <w:bCs/>
          <w:iCs/>
          <w:color w:val="000000" w:themeColor="text1"/>
        </w:rPr>
        <w:t>СФО</w:t>
      </w:r>
      <w:r w:rsidRPr="00105A8F">
        <w:rPr>
          <w:rFonts w:eastAsia="TimesNewRomanPSMT" w:cs="Arial"/>
          <w:bCs/>
          <w:iCs/>
          <w:color w:val="000000" w:themeColor="text1"/>
        </w:rPr>
        <w:t>.</w:t>
      </w:r>
    </w:p>
    <w:p w:rsidR="00541E19" w:rsidRPr="00105A8F" w:rsidRDefault="002A0A12" w:rsidP="00541E19">
      <w:pPr>
        <w:rPr>
          <w:rFonts w:eastAsia="TimesNewRomanPSMT" w:cs="Arial"/>
          <w:bCs/>
          <w:iCs/>
          <w:color w:val="000000" w:themeColor="text1"/>
        </w:rPr>
      </w:pPr>
      <w:r w:rsidRPr="00105A8F">
        <w:rPr>
          <w:rFonts w:eastAsia="TimesNewRomanPSMT" w:cs="Arial"/>
          <w:bCs/>
          <w:iCs/>
          <w:color w:val="000000" w:themeColor="text1"/>
        </w:rPr>
        <w:t>СФО</w:t>
      </w:r>
      <w:r w:rsidR="001A72BF" w:rsidRPr="00105A8F">
        <w:rPr>
          <w:rFonts w:eastAsia="TimesNewRomanPSMT" w:cs="Arial"/>
          <w:bCs/>
          <w:iCs/>
          <w:color w:val="000000" w:themeColor="text1"/>
        </w:rPr>
        <w:t xml:space="preserve"> морају да буду у валути у којој је и понуда.</w:t>
      </w:r>
    </w:p>
    <w:p w:rsidR="00541E19" w:rsidRPr="00105A8F" w:rsidRDefault="00541E19" w:rsidP="00541E19">
      <w:pPr>
        <w:rPr>
          <w:rFonts w:eastAsia="TimesNewRomanPSMT" w:cs="Arial"/>
          <w:bCs/>
          <w:iCs/>
          <w:color w:val="000000" w:themeColor="text1"/>
        </w:rPr>
      </w:pPr>
      <w:r w:rsidRPr="00105A8F">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8D2B23" w:rsidRPr="00105A8F" w:rsidRDefault="008D2B23" w:rsidP="008D2B23">
      <w:pPr>
        <w:pStyle w:val="KDKomentar"/>
        <w:spacing w:before="0"/>
        <w:rPr>
          <w:rFonts w:cs="Arial"/>
          <w:i w:val="0"/>
          <w:color w:val="000000" w:themeColor="text1"/>
          <w:sz w:val="22"/>
          <w:szCs w:val="22"/>
        </w:rPr>
      </w:pPr>
    </w:p>
    <w:p w:rsidR="008D2B23" w:rsidRPr="00105A8F" w:rsidRDefault="008D2B23" w:rsidP="008D2B23">
      <w:pPr>
        <w:spacing w:before="0"/>
        <w:rPr>
          <w:rFonts w:cs="Arial"/>
          <w:color w:val="000000" w:themeColor="text1"/>
          <w:lang w:val="ru-RU"/>
        </w:rPr>
      </w:pPr>
      <w:r w:rsidRPr="00105A8F">
        <w:rPr>
          <w:rFonts w:cs="Arial"/>
          <w:color w:val="000000" w:themeColor="text1"/>
          <w:lang w:val="ru-RU"/>
        </w:rPr>
        <w:t>Понуђач је дужан да достави следећа средства финансијског обезбеђења:</w:t>
      </w:r>
    </w:p>
    <w:p w:rsidR="008D2B23" w:rsidRPr="00105A8F" w:rsidRDefault="008D2B23" w:rsidP="008D2B23">
      <w:pPr>
        <w:spacing w:before="0"/>
        <w:rPr>
          <w:rFonts w:cs="Arial"/>
          <w:color w:val="000000" w:themeColor="text1"/>
          <w:lang w:val="ru-RU"/>
        </w:rPr>
      </w:pPr>
    </w:p>
    <w:p w:rsidR="008D2B23" w:rsidRPr="00105A8F" w:rsidRDefault="008D2B23" w:rsidP="008D2B23">
      <w:pPr>
        <w:pStyle w:val="ListParagraph"/>
        <w:spacing w:before="0" w:after="0" w:line="240" w:lineRule="auto"/>
        <w:ind w:left="0"/>
        <w:rPr>
          <w:rFonts w:ascii="Arial" w:hAnsi="Arial" w:cs="Arial"/>
          <w:b/>
          <w:color w:val="000000" w:themeColor="text1"/>
          <w:u w:val="single"/>
        </w:rPr>
      </w:pPr>
      <w:r w:rsidRPr="00105A8F">
        <w:rPr>
          <w:rFonts w:ascii="Arial" w:hAnsi="Arial" w:cs="Arial"/>
          <w:b/>
          <w:color w:val="000000" w:themeColor="text1"/>
          <w:u w:val="single"/>
        </w:rPr>
        <w:t>У понуди:</w:t>
      </w:r>
    </w:p>
    <w:p w:rsidR="008D2B23" w:rsidRPr="00105A8F" w:rsidRDefault="008D2B23" w:rsidP="008D2B23">
      <w:pPr>
        <w:pStyle w:val="ListParagraph"/>
        <w:spacing w:before="0" w:after="0" w:line="240" w:lineRule="auto"/>
        <w:ind w:left="0"/>
        <w:rPr>
          <w:rFonts w:ascii="Arial" w:hAnsi="Arial" w:cs="Arial"/>
          <w:b/>
          <w:color w:val="000000" w:themeColor="text1"/>
          <w:u w:val="single"/>
        </w:rPr>
      </w:pPr>
    </w:p>
    <w:p w:rsidR="007C0E7C" w:rsidRPr="00105A8F" w:rsidRDefault="007C0E7C" w:rsidP="008D2B23">
      <w:pPr>
        <w:tabs>
          <w:tab w:val="left" w:pos="1786"/>
        </w:tabs>
        <w:spacing w:before="0"/>
        <w:ind w:left="1418" w:right="-6" w:hanging="567"/>
        <w:rPr>
          <w:rFonts w:cs="Arial"/>
          <w:color w:val="000000" w:themeColor="text1"/>
        </w:rPr>
      </w:pPr>
    </w:p>
    <w:p w:rsidR="008D2B23" w:rsidRPr="00105A8F" w:rsidRDefault="008D2B23" w:rsidP="007C0E7C">
      <w:pPr>
        <w:pStyle w:val="KDPodnaslov3"/>
        <w:keepNext w:val="0"/>
        <w:spacing w:before="0"/>
        <w:ind w:left="851"/>
        <w:rPr>
          <w:rFonts w:cs="Arial"/>
          <w:b/>
          <w:color w:val="000000" w:themeColor="text1"/>
        </w:rPr>
      </w:pPr>
      <w:bookmarkStart w:id="235" w:name="_Toc441651595"/>
      <w:bookmarkStart w:id="236" w:name="_Toc442559906"/>
      <w:r w:rsidRPr="00105A8F">
        <w:rPr>
          <w:rFonts w:cs="Arial"/>
          <w:b/>
          <w:color w:val="000000" w:themeColor="text1"/>
        </w:rPr>
        <w:t>Меница за озбиљност понуде</w:t>
      </w:r>
      <w:bookmarkEnd w:id="235"/>
      <w:bookmarkEnd w:id="236"/>
    </w:p>
    <w:p w:rsidR="002A0A12" w:rsidRPr="00105A8F" w:rsidRDefault="0046240B" w:rsidP="002A0A12">
      <w:pPr>
        <w:rPr>
          <w:rFonts w:cs="Arial"/>
          <w:color w:val="000000" w:themeColor="text1"/>
        </w:rPr>
      </w:pPr>
      <w:r w:rsidRPr="00105A8F">
        <w:rPr>
          <w:rFonts w:cs="Arial"/>
          <w:color w:val="000000" w:themeColor="text1"/>
        </w:rPr>
        <w:t>Понуђач је обавезан да уз понуду Наручиоцу достави:</w:t>
      </w:r>
    </w:p>
    <w:p w:rsidR="0046240B" w:rsidRPr="00105A8F" w:rsidRDefault="002A0A12" w:rsidP="002A0A12">
      <w:pPr>
        <w:rPr>
          <w:rFonts w:cs="Arial"/>
          <w:color w:val="000000" w:themeColor="text1"/>
        </w:rPr>
      </w:pPr>
      <w:r w:rsidRPr="00105A8F">
        <w:rPr>
          <w:rFonts w:cs="Arial"/>
          <w:color w:val="000000" w:themeColor="text1"/>
        </w:rPr>
        <w:t xml:space="preserve">1) </w:t>
      </w:r>
      <w:r w:rsidR="0046240B" w:rsidRPr="00105A8F">
        <w:rPr>
          <w:rFonts w:cs="Arial"/>
          <w:color w:val="000000" w:themeColor="text1"/>
        </w:rPr>
        <w:t>бланко сопствену меницу за озбиљност понуде која је</w:t>
      </w:r>
    </w:p>
    <w:p w:rsidR="0046240B" w:rsidRPr="00105A8F" w:rsidRDefault="0046240B" w:rsidP="0046240B">
      <w:pPr>
        <w:numPr>
          <w:ilvl w:val="0"/>
          <w:numId w:val="14"/>
        </w:numPr>
        <w:ind w:left="1710"/>
        <w:rPr>
          <w:rFonts w:cs="Arial"/>
          <w:color w:val="000000" w:themeColor="text1"/>
        </w:rPr>
      </w:pPr>
      <w:r w:rsidRPr="00105A8F">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105A8F" w:rsidRDefault="0046240B" w:rsidP="0046240B">
      <w:pPr>
        <w:numPr>
          <w:ilvl w:val="0"/>
          <w:numId w:val="14"/>
        </w:numPr>
        <w:ind w:left="1710"/>
        <w:rPr>
          <w:rFonts w:cs="Arial"/>
          <w:color w:val="000000" w:themeColor="text1"/>
        </w:rPr>
      </w:pPr>
      <w:r w:rsidRPr="00105A8F">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105A8F" w:rsidRDefault="0046240B" w:rsidP="0046240B">
      <w:pPr>
        <w:numPr>
          <w:ilvl w:val="0"/>
          <w:numId w:val="14"/>
        </w:numPr>
        <w:ind w:left="1710"/>
        <w:rPr>
          <w:rFonts w:cs="Arial"/>
          <w:color w:val="000000" w:themeColor="text1"/>
        </w:rPr>
      </w:pPr>
      <w:r w:rsidRPr="00105A8F">
        <w:rPr>
          <w:rFonts w:cs="Arial"/>
          <w:color w:val="000000" w:themeColor="text1"/>
        </w:rPr>
        <w:t xml:space="preserve">Менично писмо – овлашћење којим понуђач овлашћује наручиоца да може наплатити меницу  на износ од </w:t>
      </w:r>
      <w:r w:rsidR="00105A8F" w:rsidRPr="00105A8F">
        <w:rPr>
          <w:rFonts w:cs="Arial"/>
          <w:color w:val="000000" w:themeColor="text1"/>
          <w:lang w:val="sr-Cyrl-RS"/>
        </w:rPr>
        <w:t xml:space="preserve">2 </w:t>
      </w:r>
      <w:r w:rsidRPr="00105A8F">
        <w:rPr>
          <w:rFonts w:cs="Arial"/>
          <w:color w:val="000000" w:themeColor="text1"/>
        </w:rPr>
        <w:t xml:space="preserve">% од вредности понуде (без ПДВ-а) са роком важења минимално </w:t>
      </w:r>
      <w:r w:rsidR="00105A8F" w:rsidRPr="00105A8F">
        <w:rPr>
          <w:rFonts w:cs="Arial"/>
          <w:color w:val="000000" w:themeColor="text1"/>
        </w:rPr>
        <w:t>30 дана</w:t>
      </w:r>
      <w:r w:rsidRPr="00105A8F">
        <w:rPr>
          <w:rFonts w:cs="Arial"/>
          <w:color w:val="000000" w:themeColor="text1"/>
        </w:rPr>
        <w:t xml:space="preserve"> дужим од рока важења понуде, с тим да евентуални продужетак рока важења понуде има за </w:t>
      </w:r>
      <w:r w:rsidRPr="00105A8F">
        <w:rPr>
          <w:rFonts w:cs="Arial"/>
          <w:color w:val="000000" w:themeColor="text1"/>
        </w:rPr>
        <w:lastRenderedPageBreak/>
        <w:t>последицу и продужење рока важења менице и меничног овлашћења, које мора бити издато на основу Закона о меници.</w:t>
      </w:r>
    </w:p>
    <w:p w:rsidR="0046240B" w:rsidRPr="00105A8F" w:rsidRDefault="0046240B" w:rsidP="0046240B">
      <w:pPr>
        <w:numPr>
          <w:ilvl w:val="0"/>
          <w:numId w:val="14"/>
        </w:numPr>
        <w:ind w:left="1710"/>
        <w:rPr>
          <w:rFonts w:cs="Arial"/>
          <w:color w:val="000000" w:themeColor="text1"/>
        </w:rPr>
      </w:pPr>
      <w:r w:rsidRPr="00105A8F">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105A8F" w:rsidRDefault="002A0A12" w:rsidP="002A0A12">
      <w:pPr>
        <w:rPr>
          <w:rFonts w:cs="Arial"/>
          <w:color w:val="000000" w:themeColor="text1"/>
        </w:rPr>
      </w:pPr>
      <w:r w:rsidRPr="00105A8F">
        <w:rPr>
          <w:rFonts w:cs="Arial"/>
          <w:color w:val="000000" w:themeColor="text1"/>
        </w:rPr>
        <w:t xml:space="preserve">2)  </w:t>
      </w:r>
      <w:r w:rsidR="004D4636" w:rsidRPr="00105A8F">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105A8F" w:rsidRDefault="002A0A12" w:rsidP="002A0A12">
      <w:pPr>
        <w:rPr>
          <w:rFonts w:cs="Arial"/>
          <w:color w:val="000000" w:themeColor="text1"/>
        </w:rPr>
      </w:pPr>
      <w:r w:rsidRPr="00105A8F">
        <w:rPr>
          <w:rFonts w:cs="Arial"/>
          <w:color w:val="000000" w:themeColor="text1"/>
        </w:rPr>
        <w:t xml:space="preserve">3)  </w:t>
      </w:r>
      <w:r w:rsidR="004D4636" w:rsidRPr="00105A8F">
        <w:rPr>
          <w:rFonts w:cs="Arial"/>
          <w:color w:val="000000" w:themeColor="text1"/>
        </w:rPr>
        <w:t>фотокопију ОП обрасца.</w:t>
      </w:r>
    </w:p>
    <w:p w:rsidR="004D4636" w:rsidRPr="00105A8F" w:rsidRDefault="002A0A12" w:rsidP="002A0A12">
      <w:pPr>
        <w:rPr>
          <w:rFonts w:cs="Arial"/>
          <w:color w:val="000000" w:themeColor="text1"/>
        </w:rPr>
      </w:pPr>
      <w:r w:rsidRPr="00105A8F">
        <w:rPr>
          <w:rFonts w:cs="Arial"/>
          <w:color w:val="000000" w:themeColor="text1"/>
        </w:rPr>
        <w:t xml:space="preserve">4) </w:t>
      </w:r>
      <w:r w:rsidR="004D4636" w:rsidRPr="00105A8F">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105A8F" w:rsidRDefault="004D4636" w:rsidP="004D4636">
      <w:pPr>
        <w:rPr>
          <w:rFonts w:cs="Arial"/>
          <w:color w:val="000000" w:themeColor="text1"/>
        </w:rPr>
      </w:pPr>
      <w:r w:rsidRPr="00105A8F">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105A8F" w:rsidRDefault="004D4636" w:rsidP="004D4636">
      <w:pPr>
        <w:rPr>
          <w:rFonts w:cs="Arial"/>
          <w:color w:val="000000" w:themeColor="text1"/>
        </w:rPr>
      </w:pPr>
      <w:r w:rsidRPr="00105A8F">
        <w:rPr>
          <w:rFonts w:cs="Arial"/>
          <w:color w:val="000000" w:themeColor="text1"/>
        </w:rPr>
        <w:t>Меница ће бити враћена Пр</w:t>
      </w:r>
      <w:r w:rsidR="00591222" w:rsidRPr="00105A8F">
        <w:rPr>
          <w:rFonts w:cs="Arial"/>
          <w:color w:val="000000" w:themeColor="text1"/>
        </w:rPr>
        <w:t>ужаоцу</w:t>
      </w:r>
      <w:r w:rsidRPr="00105A8F">
        <w:rPr>
          <w:rFonts w:cs="Arial"/>
          <w:color w:val="000000" w:themeColor="text1"/>
        </w:rPr>
        <w:t xml:space="preserve"> у року од осам дана од дана предаје К</w:t>
      </w:r>
      <w:r w:rsidR="00591222" w:rsidRPr="00105A8F">
        <w:rPr>
          <w:rFonts w:cs="Arial"/>
          <w:color w:val="000000" w:themeColor="text1"/>
        </w:rPr>
        <w:t>ориснику</w:t>
      </w:r>
      <w:r w:rsidRPr="00105A8F">
        <w:rPr>
          <w:rFonts w:cs="Arial"/>
          <w:color w:val="000000" w:themeColor="text1"/>
        </w:rPr>
        <w:t xml:space="preserve"> средства финансијског обезбеђења која су захтевана у закљученом уговору.</w:t>
      </w:r>
    </w:p>
    <w:p w:rsidR="004D4636" w:rsidRPr="00105A8F" w:rsidRDefault="004D4636" w:rsidP="004D4636">
      <w:pPr>
        <w:rPr>
          <w:rFonts w:cs="Arial"/>
          <w:color w:val="000000" w:themeColor="text1"/>
        </w:rPr>
      </w:pPr>
      <w:r w:rsidRPr="00105A8F">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105A8F" w:rsidRDefault="004D4636" w:rsidP="004D4636">
      <w:pPr>
        <w:rPr>
          <w:rFonts w:cs="Arial"/>
          <w:color w:val="000000" w:themeColor="text1"/>
        </w:rPr>
      </w:pPr>
      <w:r w:rsidRPr="00105A8F">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E47C2E" w:rsidRDefault="008D2B23" w:rsidP="008D2B23">
      <w:pPr>
        <w:tabs>
          <w:tab w:val="left" w:pos="1786"/>
        </w:tabs>
        <w:spacing w:before="0"/>
        <w:ind w:left="1418" w:right="-6" w:hanging="567"/>
        <w:rPr>
          <w:rFonts w:cs="Arial"/>
          <w:color w:val="00B0F0"/>
        </w:rPr>
      </w:pPr>
    </w:p>
    <w:p w:rsidR="008D2B23" w:rsidRPr="00E47C2E" w:rsidRDefault="008D2B23" w:rsidP="008D2B23">
      <w:pPr>
        <w:spacing w:before="0"/>
        <w:ind w:left="851"/>
        <w:rPr>
          <w:rFonts w:cs="Arial"/>
          <w:color w:val="00B0F0"/>
        </w:rPr>
      </w:pPr>
    </w:p>
    <w:p w:rsidR="00105A8F" w:rsidRPr="00E47C2E" w:rsidRDefault="00105A8F" w:rsidP="00105A8F">
      <w:pPr>
        <w:rPr>
          <w:rFonts w:cs="Arial"/>
          <w:color w:val="FF0000"/>
        </w:rPr>
      </w:pPr>
      <w:r w:rsidRPr="00E825EF">
        <w:rPr>
          <w:rFonts w:cs="Arial"/>
          <w:b/>
          <w:lang w:val="sr-Cyrl-RS"/>
        </w:rPr>
        <w:t xml:space="preserve">Изабрани </w:t>
      </w:r>
      <w:r w:rsidRPr="00E825EF">
        <w:rPr>
          <w:rFonts w:cs="Arial"/>
          <w:b/>
        </w:rPr>
        <w:t xml:space="preserve">Понуђач </w:t>
      </w:r>
      <w:r w:rsidRPr="00E825EF">
        <w:rPr>
          <w:rFonts w:cs="Arial"/>
          <w:b/>
          <w:lang w:val="sr-Cyrl-RS"/>
        </w:rPr>
        <w:t>је</w:t>
      </w:r>
      <w:r w:rsidRPr="00E825EF">
        <w:rPr>
          <w:rFonts w:cs="Arial"/>
          <w:b/>
        </w:rPr>
        <w:t xml:space="preserve"> обавезан да у року од  10 (десет)  дана  </w:t>
      </w:r>
      <w:r w:rsidRPr="00E825EF">
        <w:rPr>
          <w:rFonts w:cs="Arial"/>
          <w:b/>
          <w:lang w:val="sr-Cyrl-RS"/>
        </w:rPr>
        <w:t>од пријема уговора потписаног од стране наручиоца,</w:t>
      </w:r>
      <w:r w:rsidRPr="00E825EF">
        <w:rPr>
          <w:rFonts w:cs="Arial"/>
          <w:b/>
        </w:rPr>
        <w:t xml:space="preserve"> достави </w:t>
      </w:r>
      <w:r w:rsidRPr="00E825EF">
        <w:rPr>
          <w:rFonts w:cs="Arial"/>
          <w:b/>
          <w:lang w:val="sr-Cyrl-RS"/>
        </w:rPr>
        <w:t xml:space="preserve">уз обострано потписан уговор </w:t>
      </w:r>
      <w:r w:rsidRPr="00E825EF">
        <w:rPr>
          <w:rFonts w:cs="Arial"/>
          <w:b/>
        </w:rPr>
        <w:t>банкарску гаранцију за добро извршење посла</w:t>
      </w:r>
      <w:r>
        <w:rPr>
          <w:rFonts w:cs="Arial"/>
          <w:color w:val="FF0000"/>
        </w:rPr>
        <w:t>.</w:t>
      </w:r>
    </w:p>
    <w:p w:rsidR="00105A8F" w:rsidRPr="00E47C2E" w:rsidRDefault="00105A8F" w:rsidP="00105A8F">
      <w:pPr>
        <w:pStyle w:val="ListParagraph"/>
        <w:spacing w:before="0" w:after="0" w:line="240" w:lineRule="auto"/>
        <w:ind w:left="0"/>
        <w:rPr>
          <w:rFonts w:ascii="Arial" w:hAnsi="Arial" w:cs="Arial"/>
          <w:b/>
          <w:color w:val="00B0F0"/>
          <w:u w:val="single"/>
        </w:rPr>
      </w:pPr>
    </w:p>
    <w:p w:rsidR="00105A8F" w:rsidRPr="0000718B" w:rsidRDefault="00105A8F" w:rsidP="00105A8F">
      <w:pPr>
        <w:pStyle w:val="KDPodnaslov3"/>
        <w:keepNext w:val="0"/>
        <w:spacing w:before="0"/>
        <w:ind w:left="1530"/>
        <w:rPr>
          <w:rFonts w:cs="Arial"/>
          <w:b/>
        </w:rPr>
      </w:pPr>
      <w:bookmarkStart w:id="237" w:name="_Toc441651598"/>
      <w:bookmarkStart w:id="238" w:name="_Toc442559909"/>
      <w:r w:rsidRPr="0000718B">
        <w:rPr>
          <w:rFonts w:cs="Arial"/>
          <w:b/>
        </w:rPr>
        <w:t>Банкарска гаранција за добро извршење посла</w:t>
      </w:r>
      <w:bookmarkEnd w:id="237"/>
      <w:bookmarkEnd w:id="238"/>
    </w:p>
    <w:p w:rsidR="00105A8F" w:rsidRPr="00487B25" w:rsidRDefault="00105A8F" w:rsidP="00105A8F">
      <w:pPr>
        <w:rPr>
          <w:rFonts w:cs="Arial"/>
          <w:color w:val="00B0F0"/>
        </w:rPr>
      </w:pPr>
      <w:r w:rsidRPr="00487B25">
        <w:rPr>
          <w:rFonts w:cs="Arial"/>
        </w:rPr>
        <w:t>Изабрани понуђач је дужан да у тренутку закључења Уговора</w:t>
      </w:r>
      <w:r w:rsidRPr="00487B25">
        <w:rPr>
          <w:rFonts w:cs="Arial"/>
          <w:lang w:val="sr-Cyrl-RS"/>
        </w:rPr>
        <w:t>,</w:t>
      </w:r>
      <w:r w:rsidRPr="00487B25">
        <w:rPr>
          <w:rFonts w:cs="Arial"/>
        </w:rPr>
        <w:t xml:space="preserve"> као средство финансијског обезбеђења за добро извршење посла</w:t>
      </w:r>
      <w:r w:rsidRPr="00487B25">
        <w:rPr>
          <w:rFonts w:cs="Arial"/>
          <w:lang w:val="sr-Cyrl-RS"/>
        </w:rPr>
        <w:t xml:space="preserve">, </w:t>
      </w:r>
      <w:r w:rsidRPr="00487B25">
        <w:t>путeм SWIFT</w:t>
      </w:r>
      <w:r w:rsidRPr="00487B25">
        <w:rPr>
          <w:lang w:val="sr-Cyrl-RS"/>
        </w:rPr>
        <w:t xml:space="preserve">-а </w:t>
      </w:r>
      <w:r w:rsidRPr="00487B25">
        <w:t xml:space="preserve"> aутeнтификoвaнoм пoрукoм зa гaрaнциje, прeкo пoслoвнe бaнкe</w:t>
      </w:r>
      <w:r w:rsidRPr="00487B25">
        <w:rPr>
          <w:lang w:val="sr-Cyrl-RS"/>
        </w:rPr>
        <w:t xml:space="preserve"> </w:t>
      </w:r>
      <w:r w:rsidRPr="00487B25">
        <w:t>Komercijalna banka AD Beograd SWIFTCOD: KOBBRSBG,</w:t>
      </w:r>
      <w:r w:rsidRPr="00487B25">
        <w:rPr>
          <w:rFonts w:cs="Arial"/>
          <w:lang w:val="sr-Cyrl-RS"/>
        </w:rPr>
        <w:t xml:space="preserve"> достави</w:t>
      </w:r>
      <w:r w:rsidRPr="00487B25">
        <w:rPr>
          <w:rFonts w:cs="Arial"/>
        </w:rPr>
        <w:t xml:space="preserve"> Наручиоцу банкарску гаранцију за добро извршење посла</w:t>
      </w:r>
      <w:r w:rsidRPr="00487B25">
        <w:rPr>
          <w:rFonts w:cs="Arial"/>
          <w:color w:val="00B0F0"/>
        </w:rPr>
        <w:t>.</w:t>
      </w:r>
    </w:p>
    <w:p w:rsidR="00105A8F" w:rsidRPr="00487B25" w:rsidRDefault="00105A8F" w:rsidP="00105A8F">
      <w:pPr>
        <w:rPr>
          <w:rFonts w:cs="Arial"/>
        </w:rPr>
      </w:pPr>
      <w:r w:rsidRPr="00487B25">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105A8F" w:rsidRPr="00487B25" w:rsidRDefault="00105A8F" w:rsidP="00105A8F">
      <w:pPr>
        <w:rPr>
          <w:rFonts w:cs="Arial"/>
        </w:rPr>
      </w:pPr>
      <w:r w:rsidRPr="00487B25">
        <w:rPr>
          <w:rFonts w:cs="Arial"/>
        </w:rPr>
        <w:t>Банкарска гаранција мора трајати најмање 30 (словима:</w:t>
      </w:r>
      <w:r w:rsidRPr="00487B25">
        <w:rPr>
          <w:rFonts w:cs="Arial"/>
          <w:lang w:val="sr-Cyrl-RS"/>
        </w:rPr>
        <w:t xml:space="preserve"> тридесет</w:t>
      </w:r>
      <w:r w:rsidRPr="00487B25">
        <w:rPr>
          <w:rFonts w:cs="Arial"/>
        </w:rPr>
        <w:t>) календарских дана дуже од рока одређеног за коначно извршење посла.</w:t>
      </w:r>
    </w:p>
    <w:p w:rsidR="00105A8F" w:rsidRPr="00487B25" w:rsidRDefault="00105A8F" w:rsidP="00105A8F">
      <w:pPr>
        <w:rPr>
          <w:rFonts w:cs="Arial"/>
        </w:rPr>
      </w:pPr>
      <w:r w:rsidRPr="00487B2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05A8F" w:rsidRPr="00487B25" w:rsidRDefault="00105A8F" w:rsidP="00105A8F">
      <w:pPr>
        <w:rPr>
          <w:rFonts w:cs="Arial"/>
        </w:rPr>
      </w:pPr>
      <w:r w:rsidRPr="00487B25">
        <w:rPr>
          <w:rFonts w:cs="Arial"/>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05A8F" w:rsidRPr="00487B25" w:rsidRDefault="00105A8F" w:rsidP="00105A8F">
      <w:pPr>
        <w:rPr>
          <w:rFonts w:cs="Arial"/>
        </w:rPr>
      </w:pPr>
      <w:r w:rsidRPr="00487B2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05A8F" w:rsidRPr="00E47C2E" w:rsidRDefault="00105A8F" w:rsidP="00105A8F">
      <w:pPr>
        <w:spacing w:before="0"/>
        <w:rPr>
          <w:rFonts w:cs="Arial"/>
          <w:color w:val="00B0F0"/>
        </w:rPr>
      </w:pPr>
      <w:r w:rsidRPr="00487B2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105A8F" w:rsidRDefault="00105A8F" w:rsidP="00105A8F">
      <w:pPr>
        <w:pStyle w:val="ListParagraph"/>
        <w:spacing w:before="0" w:after="0" w:line="240" w:lineRule="auto"/>
        <w:ind w:left="0"/>
        <w:rPr>
          <w:rFonts w:ascii="Arial" w:hAnsi="Arial" w:cs="Arial"/>
          <w:b/>
          <w:color w:val="00B0F0"/>
          <w:u w:val="single"/>
        </w:rPr>
      </w:pPr>
    </w:p>
    <w:p w:rsidR="00105A8F" w:rsidRPr="005B4D3F" w:rsidRDefault="00105A8F" w:rsidP="00105A8F">
      <w:pPr>
        <w:pStyle w:val="ListParagraph"/>
        <w:spacing w:before="0" w:after="0" w:line="240" w:lineRule="auto"/>
        <w:ind w:left="0"/>
        <w:rPr>
          <w:rFonts w:ascii="Arial" w:hAnsi="Arial" w:cs="Arial"/>
          <w:b/>
          <w:u w:val="single"/>
        </w:rPr>
      </w:pPr>
      <w:r w:rsidRPr="005B4D3F">
        <w:rPr>
          <w:rFonts w:ascii="Arial" w:hAnsi="Arial" w:cs="Arial"/>
          <w:b/>
          <w:u w:val="single"/>
        </w:rPr>
        <w:t>По потписивању Записника о квалитативно-квантитативном пријему</w:t>
      </w:r>
    </w:p>
    <w:p w:rsidR="00105A8F" w:rsidRPr="00E47C2E" w:rsidRDefault="00105A8F" w:rsidP="00105A8F">
      <w:pPr>
        <w:spacing w:before="0"/>
        <w:ind w:left="851"/>
        <w:rPr>
          <w:rFonts w:cs="Arial"/>
          <w:color w:val="00B0F0"/>
        </w:rPr>
      </w:pPr>
    </w:p>
    <w:p w:rsidR="00105A8F" w:rsidRPr="005B4D3F" w:rsidRDefault="00105A8F" w:rsidP="00105A8F">
      <w:pPr>
        <w:pStyle w:val="KDPodnaslov3"/>
        <w:keepNext w:val="0"/>
        <w:spacing w:before="0"/>
        <w:ind w:left="851"/>
        <w:rPr>
          <w:rFonts w:eastAsia="TimesNewRomanPSMT" w:cs="Arial"/>
          <w:b/>
          <w:bCs/>
          <w:iCs/>
        </w:rPr>
      </w:pPr>
      <w:bookmarkStart w:id="239" w:name="_Toc441651601"/>
      <w:bookmarkStart w:id="240" w:name="_Toc442559912"/>
      <w:r w:rsidRPr="005B4D3F">
        <w:rPr>
          <w:rFonts w:eastAsia="TimesNewRomanPSMT" w:cs="Arial"/>
          <w:b/>
          <w:bCs/>
          <w:iCs/>
        </w:rPr>
        <w:t>Меница као гаранција за  отклањање грешака у гарантном року</w:t>
      </w:r>
      <w:bookmarkEnd w:id="239"/>
      <w:bookmarkEnd w:id="240"/>
    </w:p>
    <w:p w:rsidR="00105A8F" w:rsidRPr="005B4D3F" w:rsidRDefault="00105A8F" w:rsidP="00105A8F">
      <w:pPr>
        <w:rPr>
          <w:rFonts w:cs="Arial"/>
        </w:rPr>
      </w:pPr>
      <w:r w:rsidRPr="005B4D3F">
        <w:rPr>
          <w:rFonts w:cs="Arial"/>
        </w:rPr>
        <w:t>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посла,достави:</w:t>
      </w:r>
    </w:p>
    <w:p w:rsidR="00105A8F" w:rsidRPr="005B4D3F" w:rsidRDefault="00105A8F" w:rsidP="00105A8F">
      <w:pPr>
        <w:numPr>
          <w:ilvl w:val="0"/>
          <w:numId w:val="14"/>
        </w:numPr>
        <w:rPr>
          <w:rFonts w:cs="Arial"/>
        </w:rPr>
      </w:pPr>
      <w:r w:rsidRPr="005B4D3F">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05A8F" w:rsidRPr="005B4D3F" w:rsidRDefault="00105A8F" w:rsidP="00105A8F">
      <w:pPr>
        <w:numPr>
          <w:ilvl w:val="0"/>
          <w:numId w:val="14"/>
        </w:numPr>
        <w:rPr>
          <w:rFonts w:cs="Arial"/>
        </w:rPr>
      </w:pPr>
      <w:r w:rsidRPr="005B4D3F">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105A8F" w:rsidRPr="005B4D3F" w:rsidRDefault="00105A8F" w:rsidP="00105A8F">
      <w:pPr>
        <w:numPr>
          <w:ilvl w:val="0"/>
          <w:numId w:val="14"/>
        </w:numPr>
        <w:rPr>
          <w:rFonts w:cs="Arial"/>
        </w:rPr>
      </w:pPr>
      <w:r w:rsidRPr="005B4D3F">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05A8F" w:rsidRPr="005B4D3F" w:rsidRDefault="00105A8F" w:rsidP="00105A8F">
      <w:pPr>
        <w:numPr>
          <w:ilvl w:val="0"/>
          <w:numId w:val="14"/>
        </w:numPr>
        <w:rPr>
          <w:rFonts w:cs="Arial"/>
        </w:rPr>
      </w:pPr>
      <w:r w:rsidRPr="005B4D3F">
        <w:rPr>
          <w:rFonts w:cs="Arial"/>
        </w:rPr>
        <w:t>фотокопију ОП обрасца.</w:t>
      </w:r>
    </w:p>
    <w:p w:rsidR="00105A8F" w:rsidRPr="005B4D3F" w:rsidRDefault="00105A8F" w:rsidP="00105A8F">
      <w:pPr>
        <w:numPr>
          <w:ilvl w:val="0"/>
          <w:numId w:val="14"/>
        </w:numPr>
        <w:rPr>
          <w:rFonts w:cs="Arial"/>
        </w:rPr>
      </w:pPr>
      <w:r w:rsidRPr="005B4D3F">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05A8F" w:rsidRPr="005B4D3F" w:rsidRDefault="00105A8F" w:rsidP="00105A8F">
      <w:pPr>
        <w:rPr>
          <w:rFonts w:cs="Arial"/>
        </w:rPr>
      </w:pPr>
      <w:r w:rsidRPr="005B4D3F">
        <w:rPr>
          <w:rFonts w:cs="Arial"/>
        </w:rPr>
        <w:t xml:space="preserve">Меница може бити наплаћена у случају да изабрани понуђач не отклони недостатке у гарантном року. </w:t>
      </w:r>
    </w:p>
    <w:p w:rsidR="00105A8F" w:rsidRPr="005B4D3F" w:rsidRDefault="00105A8F" w:rsidP="00105A8F">
      <w:pPr>
        <w:pStyle w:val="KDParagraf"/>
        <w:spacing w:before="0"/>
        <w:rPr>
          <w:rFonts w:cs="Arial"/>
        </w:rPr>
      </w:pPr>
      <w:r w:rsidRPr="005B4D3F">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105A8F" w:rsidRPr="005B4D3F" w:rsidRDefault="00105A8F" w:rsidP="00105A8F">
      <w:pPr>
        <w:pStyle w:val="KDParagraf"/>
        <w:spacing w:before="0"/>
        <w:rPr>
          <w:rFonts w:cs="Arial"/>
        </w:rPr>
      </w:pPr>
    </w:p>
    <w:p w:rsidR="00105A8F" w:rsidRPr="005B4D3F" w:rsidRDefault="00105A8F" w:rsidP="00105A8F">
      <w:pPr>
        <w:rPr>
          <w:rFonts w:eastAsia="TimesNewRomanPSMT" w:cs="Arial"/>
        </w:rPr>
      </w:pPr>
    </w:p>
    <w:p w:rsidR="00105A8F" w:rsidRPr="005B4D3F" w:rsidRDefault="00105A8F" w:rsidP="00105A8F">
      <w:pPr>
        <w:pStyle w:val="KDPodnaslov3"/>
        <w:keepNext w:val="0"/>
        <w:spacing w:before="0"/>
        <w:ind w:left="851"/>
        <w:rPr>
          <w:rFonts w:eastAsia="TimesNewRomanPSMT" w:cs="Arial"/>
          <w:b/>
          <w:bCs/>
          <w:iCs/>
        </w:rPr>
      </w:pPr>
      <w:r w:rsidRPr="005B4D3F">
        <w:rPr>
          <w:rFonts w:eastAsia="TimesNewRomanPSMT" w:cs="Arial"/>
          <w:b/>
          <w:bCs/>
          <w:iCs/>
        </w:rPr>
        <w:t>Достављање средстава финансијског обезбеђења</w:t>
      </w:r>
    </w:p>
    <w:p w:rsidR="00105A8F" w:rsidRPr="00487B25" w:rsidRDefault="00105A8F" w:rsidP="00105A8F">
      <w:pPr>
        <w:tabs>
          <w:tab w:val="left" w:pos="567"/>
          <w:tab w:val="left" w:pos="709"/>
        </w:tabs>
        <w:spacing w:after="120"/>
        <w:rPr>
          <w:rFonts w:eastAsia="TimesNewRomanPSMT" w:cs="Arial"/>
          <w:bCs/>
          <w:lang w:val="ru-RU"/>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E47C2E">
        <w:rPr>
          <w:rFonts w:eastAsia="TimesNewRomanPSMT" w:cs="Arial"/>
          <w:bCs/>
          <w:color w:val="00B0F0"/>
        </w:rPr>
        <w:t xml:space="preserve"> </w:t>
      </w:r>
      <w:r w:rsidRPr="00487B25">
        <w:rPr>
          <w:rFonts w:eastAsia="TimesNewRomanPSMT" w:cs="Arial"/>
          <w:bCs/>
          <w:lang w:val="ru-RU"/>
        </w:rPr>
        <w:t xml:space="preserve">Јавно предузеће „Електропривреда Србије“ Београд, </w:t>
      </w:r>
      <w:r w:rsidRPr="00487B25">
        <w:rPr>
          <w:rFonts w:cs="Arial"/>
          <w:lang w:val="ru-RU"/>
        </w:rPr>
        <w:t xml:space="preserve">Улица </w:t>
      </w:r>
      <w:r w:rsidRPr="00487B25">
        <w:rPr>
          <w:rFonts w:cs="Arial"/>
          <w:lang w:val="sr-Cyrl-RS"/>
        </w:rPr>
        <w:t xml:space="preserve">Балканска </w:t>
      </w:r>
      <w:r w:rsidRPr="00487B25">
        <w:rPr>
          <w:rFonts w:cs="Arial"/>
          <w:lang w:val="ru-RU"/>
        </w:rPr>
        <w:t xml:space="preserve"> бр.</w:t>
      </w:r>
      <w:r w:rsidRPr="00487B25">
        <w:rPr>
          <w:rFonts w:cs="Arial"/>
          <w:lang w:val="sr-Cyrl-RS"/>
        </w:rPr>
        <w:t xml:space="preserve"> 13, </w:t>
      </w:r>
      <w:r w:rsidRPr="00487B25">
        <w:rPr>
          <w:rFonts w:cs="Arial"/>
          <w:lang w:val="ru-RU"/>
        </w:rPr>
        <w:t xml:space="preserve"> Огранак ТЕН</w:t>
      </w:r>
      <w:r w:rsidRPr="00487B25">
        <w:rPr>
          <w:rFonts w:cs="Arial"/>
          <w:lang w:val="sr-Cyrl-RS"/>
        </w:rPr>
        <w:t>Т Београд – Обреновац</w:t>
      </w:r>
      <w:r w:rsidRPr="00487B25">
        <w:rPr>
          <w:rFonts w:cs="Arial"/>
          <w:lang w:val="ru-RU"/>
        </w:rPr>
        <w:t>, Богољуба Урошевића Црног бр.</w:t>
      </w:r>
      <w:r w:rsidRPr="00487B25">
        <w:rPr>
          <w:rFonts w:cs="Arial"/>
          <w:lang w:val="sr-Cyrl-RS"/>
        </w:rPr>
        <w:t xml:space="preserve"> </w:t>
      </w:r>
      <w:r w:rsidRPr="00487B25">
        <w:rPr>
          <w:rFonts w:cs="Arial"/>
          <w:lang w:val="ru-RU"/>
        </w:rPr>
        <w:t>44, 11500 Обреновац</w:t>
      </w:r>
    </w:p>
    <w:p w:rsidR="00105A8F" w:rsidRDefault="00105A8F" w:rsidP="00105A8F">
      <w:pPr>
        <w:tabs>
          <w:tab w:val="left" w:pos="567"/>
          <w:tab w:val="left" w:pos="709"/>
        </w:tabs>
        <w:spacing w:after="120"/>
        <w:rPr>
          <w:lang w:val="sr-Cyrl-RS"/>
        </w:rPr>
      </w:pPr>
      <w:r w:rsidRPr="00487B25">
        <w:rPr>
          <w:rFonts w:eastAsia="TimesNewRomanPSMT" w:cs="Arial"/>
          <w:bCs/>
          <w:lang w:val="ru-RU"/>
        </w:rPr>
        <w:t>Средство финансијског обе</w:t>
      </w:r>
      <w:r>
        <w:rPr>
          <w:rFonts w:eastAsia="TimesNewRomanPSMT" w:cs="Arial"/>
          <w:bCs/>
          <w:lang w:val="ru-RU"/>
        </w:rPr>
        <w:t>збеђења за добро извршење посла</w:t>
      </w:r>
      <w:r w:rsidRPr="00487B25">
        <w:rPr>
          <w:rFonts w:eastAsia="TimesNewRomanPSMT" w:cs="Arial"/>
          <w:bCs/>
          <w:lang w:val="ru-RU"/>
        </w:rPr>
        <w:t xml:space="preserve"> гласи на Јавно предузеће „Електропривреда Србије“ Београд,</w:t>
      </w:r>
      <w:r w:rsidRPr="00487B25">
        <w:rPr>
          <w:rFonts w:eastAsia="TimesNewRomanPSMT" w:cs="Arial"/>
          <w:bCs/>
          <w:lang w:val="sr-Cyrl-RS"/>
        </w:rPr>
        <w:t xml:space="preserve"> У</w:t>
      </w:r>
      <w:r w:rsidRPr="00487B25">
        <w:rPr>
          <w:rFonts w:cs="Arial"/>
          <w:lang w:val="ru-RU"/>
        </w:rPr>
        <w:t xml:space="preserve">лица </w:t>
      </w:r>
      <w:r w:rsidRPr="00487B25">
        <w:rPr>
          <w:rFonts w:cs="Arial"/>
          <w:lang w:val="sr-Cyrl-RS"/>
        </w:rPr>
        <w:t xml:space="preserve">Балканска </w:t>
      </w:r>
      <w:r w:rsidRPr="00487B25">
        <w:rPr>
          <w:rFonts w:cs="Arial"/>
          <w:lang w:val="ru-RU"/>
        </w:rPr>
        <w:t xml:space="preserve"> бр.</w:t>
      </w:r>
      <w:r w:rsidRPr="00487B25">
        <w:rPr>
          <w:rFonts w:cs="Arial"/>
          <w:lang w:val="sr-Cyrl-RS"/>
        </w:rPr>
        <w:t xml:space="preserve"> 13</w:t>
      </w:r>
      <w:r w:rsidRPr="00487B25">
        <w:rPr>
          <w:rFonts w:eastAsia="TimesNewRomanPSMT" w:cs="Arial"/>
          <w:bCs/>
          <w:lang w:val="ru-RU"/>
        </w:rPr>
        <w:t xml:space="preserve">, </w:t>
      </w:r>
      <w:r w:rsidRPr="00487B25">
        <w:rPr>
          <w:rFonts w:cs="Arial"/>
          <w:lang w:val="ru-RU"/>
        </w:rPr>
        <w:t>Огранак ТЕНТ</w:t>
      </w:r>
      <w:r w:rsidRPr="00487B25">
        <w:rPr>
          <w:rFonts w:cs="Arial"/>
          <w:lang w:val="sr-Cyrl-RS"/>
        </w:rPr>
        <w:t xml:space="preserve"> Београд – Обреновац</w:t>
      </w:r>
      <w:r w:rsidRPr="00487B25">
        <w:rPr>
          <w:rFonts w:cs="Arial"/>
          <w:lang w:val="ru-RU"/>
        </w:rPr>
        <w:t>, Богољуба Урошевића Црног бр.</w:t>
      </w:r>
      <w:r w:rsidRPr="00487B25">
        <w:rPr>
          <w:rFonts w:cs="Arial"/>
          <w:lang w:val="sr-Cyrl-RS"/>
        </w:rPr>
        <w:t xml:space="preserve"> 4</w:t>
      </w:r>
      <w:r w:rsidRPr="00487B25">
        <w:rPr>
          <w:rFonts w:cs="Arial"/>
          <w:lang w:val="ru-RU"/>
        </w:rPr>
        <w:t xml:space="preserve">4, 11500 Обреновац </w:t>
      </w:r>
      <w:r w:rsidRPr="00487B25">
        <w:rPr>
          <w:rFonts w:cs="Arial"/>
          <w:b/>
          <w:lang w:val="ru-RU"/>
        </w:rPr>
        <w:t xml:space="preserve">и доставља се </w:t>
      </w:r>
      <w:r w:rsidRPr="00487B25">
        <w:rPr>
          <w:rFonts w:cs="Arial"/>
          <w:b/>
          <w:lang w:val="sr-Cyrl-RS"/>
        </w:rPr>
        <w:t xml:space="preserve">уз потписан уговор </w:t>
      </w:r>
      <w:r w:rsidRPr="00487B25">
        <w:rPr>
          <w:lang w:val="ru-RU"/>
        </w:rPr>
        <w:t>пут</w:t>
      </w:r>
      <w:r w:rsidRPr="00487B25">
        <w:t>e</w:t>
      </w:r>
      <w:r w:rsidRPr="00487B25">
        <w:rPr>
          <w:lang w:val="ru-RU"/>
        </w:rPr>
        <w:t xml:space="preserve">м </w:t>
      </w:r>
      <w:r w:rsidRPr="00487B25">
        <w:t>SWIFT</w:t>
      </w:r>
      <w:r w:rsidRPr="00487B25">
        <w:rPr>
          <w:lang w:val="sr-Cyrl-RS"/>
        </w:rPr>
        <w:t xml:space="preserve">-а </w:t>
      </w:r>
      <w:r w:rsidRPr="00487B25">
        <w:rPr>
          <w:lang w:val="ru-RU"/>
        </w:rPr>
        <w:t xml:space="preserve"> </w:t>
      </w:r>
      <w:r w:rsidRPr="00487B25">
        <w:t>a</w:t>
      </w:r>
      <w:r w:rsidRPr="00487B25">
        <w:rPr>
          <w:lang w:val="ru-RU"/>
        </w:rPr>
        <w:t>ут</w:t>
      </w:r>
      <w:r w:rsidRPr="00487B25">
        <w:t>e</w:t>
      </w:r>
      <w:r w:rsidRPr="00487B25">
        <w:rPr>
          <w:lang w:val="ru-RU"/>
        </w:rPr>
        <w:t>нтифик</w:t>
      </w:r>
      <w:r w:rsidRPr="00487B25">
        <w:t>o</w:t>
      </w:r>
      <w:r w:rsidRPr="00487B25">
        <w:rPr>
          <w:lang w:val="ru-RU"/>
        </w:rPr>
        <w:t>в</w:t>
      </w:r>
      <w:r w:rsidRPr="00487B25">
        <w:t>a</w:t>
      </w:r>
      <w:r w:rsidRPr="00487B25">
        <w:rPr>
          <w:lang w:val="ru-RU"/>
        </w:rPr>
        <w:t>н</w:t>
      </w:r>
      <w:r w:rsidRPr="00487B25">
        <w:t>o</w:t>
      </w:r>
      <w:r w:rsidRPr="00487B25">
        <w:rPr>
          <w:lang w:val="ru-RU"/>
        </w:rPr>
        <w:t>м п</w:t>
      </w:r>
      <w:r w:rsidRPr="00487B25">
        <w:t>o</w:t>
      </w:r>
      <w:r w:rsidRPr="00487B25">
        <w:rPr>
          <w:lang w:val="ru-RU"/>
        </w:rPr>
        <w:t>рук</w:t>
      </w:r>
      <w:r w:rsidRPr="00487B25">
        <w:t>o</w:t>
      </w:r>
      <w:r w:rsidRPr="00487B25">
        <w:rPr>
          <w:lang w:val="ru-RU"/>
        </w:rPr>
        <w:t>м з</w:t>
      </w:r>
      <w:r w:rsidRPr="00487B25">
        <w:t>a</w:t>
      </w:r>
      <w:r w:rsidRPr="00487B25">
        <w:rPr>
          <w:lang w:val="ru-RU"/>
        </w:rPr>
        <w:t xml:space="preserve"> </w:t>
      </w:r>
      <w:r w:rsidRPr="00487B25">
        <w:rPr>
          <w:lang w:val="ru-RU"/>
        </w:rPr>
        <w:lastRenderedPageBreak/>
        <w:t>г</w:t>
      </w:r>
      <w:r w:rsidRPr="00487B25">
        <w:t>a</w:t>
      </w:r>
      <w:r w:rsidRPr="00487B25">
        <w:rPr>
          <w:lang w:val="ru-RU"/>
        </w:rPr>
        <w:t>р</w:t>
      </w:r>
      <w:r w:rsidRPr="00487B25">
        <w:t>a</w:t>
      </w:r>
      <w:r w:rsidRPr="00487B25">
        <w:rPr>
          <w:lang w:val="ru-RU"/>
        </w:rPr>
        <w:t>нци</w:t>
      </w:r>
      <w:r w:rsidRPr="00487B25">
        <w:t>je</w:t>
      </w:r>
      <w:r w:rsidRPr="00487B25">
        <w:rPr>
          <w:lang w:val="ru-RU"/>
        </w:rPr>
        <w:t>, пр</w:t>
      </w:r>
      <w:r w:rsidRPr="00487B25">
        <w:t>e</w:t>
      </w:r>
      <w:r w:rsidRPr="00487B25">
        <w:rPr>
          <w:lang w:val="ru-RU"/>
        </w:rPr>
        <w:t>к</w:t>
      </w:r>
      <w:r w:rsidRPr="00487B25">
        <w:t>o</w:t>
      </w:r>
      <w:r w:rsidRPr="00487B25">
        <w:rPr>
          <w:lang w:val="ru-RU"/>
        </w:rPr>
        <w:t xml:space="preserve"> п</w:t>
      </w:r>
      <w:r w:rsidRPr="00487B25">
        <w:t>o</w:t>
      </w:r>
      <w:r w:rsidRPr="00487B25">
        <w:rPr>
          <w:lang w:val="ru-RU"/>
        </w:rPr>
        <w:t>сл</w:t>
      </w:r>
      <w:r w:rsidRPr="00487B25">
        <w:t>o</w:t>
      </w:r>
      <w:r w:rsidRPr="00487B25">
        <w:rPr>
          <w:lang w:val="ru-RU"/>
        </w:rPr>
        <w:t>вн</w:t>
      </w:r>
      <w:r w:rsidRPr="00487B25">
        <w:t>e</w:t>
      </w:r>
      <w:r w:rsidRPr="00487B25">
        <w:rPr>
          <w:lang w:val="ru-RU"/>
        </w:rPr>
        <w:t xml:space="preserve"> б</w:t>
      </w:r>
      <w:r w:rsidRPr="00487B25">
        <w:t>a</w:t>
      </w:r>
      <w:r w:rsidRPr="00487B25">
        <w:rPr>
          <w:lang w:val="ru-RU"/>
        </w:rPr>
        <w:t>нк</w:t>
      </w:r>
      <w:r w:rsidRPr="00487B25">
        <w:t>e</w:t>
      </w:r>
      <w:r w:rsidRPr="00487B25">
        <w:rPr>
          <w:lang w:val="sr-Cyrl-RS"/>
        </w:rPr>
        <w:t xml:space="preserve"> </w:t>
      </w:r>
      <w:r w:rsidRPr="00487B25">
        <w:t>Komercijalna</w:t>
      </w:r>
      <w:r w:rsidRPr="00487B25">
        <w:rPr>
          <w:lang w:val="ru-RU"/>
        </w:rPr>
        <w:t xml:space="preserve"> </w:t>
      </w:r>
      <w:r w:rsidRPr="00487B25">
        <w:t>banka</w:t>
      </w:r>
      <w:r w:rsidRPr="00487B25">
        <w:rPr>
          <w:lang w:val="ru-RU"/>
        </w:rPr>
        <w:t xml:space="preserve"> </w:t>
      </w:r>
      <w:r w:rsidRPr="00487B25">
        <w:t>AD</w:t>
      </w:r>
      <w:r w:rsidRPr="00487B25">
        <w:rPr>
          <w:lang w:val="ru-RU"/>
        </w:rPr>
        <w:t xml:space="preserve"> </w:t>
      </w:r>
      <w:r w:rsidRPr="00487B25">
        <w:t>Beograd</w:t>
      </w:r>
      <w:r w:rsidRPr="00487B25">
        <w:rPr>
          <w:lang w:val="ru-RU"/>
        </w:rPr>
        <w:t xml:space="preserve"> </w:t>
      </w:r>
      <w:r w:rsidRPr="00487B25">
        <w:t>SWIFTCOD</w:t>
      </w:r>
      <w:r w:rsidRPr="00487B25">
        <w:rPr>
          <w:lang w:val="ru-RU"/>
        </w:rPr>
        <w:t xml:space="preserve">: </w:t>
      </w:r>
      <w:r w:rsidRPr="00487B25">
        <w:t>KOBBRSBG</w:t>
      </w:r>
      <w:r>
        <w:rPr>
          <w:lang w:val="sr-Cyrl-RS"/>
        </w:rPr>
        <w:t>.</w:t>
      </w:r>
    </w:p>
    <w:p w:rsidR="00105A8F" w:rsidRPr="00E47C2E" w:rsidRDefault="00105A8F" w:rsidP="00105A8F">
      <w:pPr>
        <w:tabs>
          <w:tab w:val="left" w:pos="567"/>
          <w:tab w:val="left" w:pos="709"/>
        </w:tabs>
        <w:spacing w:after="120"/>
        <w:rPr>
          <w:rFonts w:cs="Arial"/>
          <w:b/>
          <w:color w:val="00B0F0"/>
        </w:rPr>
      </w:pPr>
      <w:r w:rsidRPr="00487B25">
        <w:rPr>
          <w:rFonts w:eastAsia="TimesNewRomanPSMT" w:cs="Arial"/>
          <w:bCs/>
          <w:lang w:val="ru-RU"/>
        </w:rPr>
        <w:t>Јавно предузеће „Електропривреда Србије“ Београд,</w:t>
      </w:r>
      <w:r w:rsidRPr="00487B25">
        <w:rPr>
          <w:rFonts w:eastAsia="TimesNewRomanPSMT" w:cs="Arial"/>
          <w:bCs/>
          <w:lang w:val="sr-Cyrl-RS"/>
        </w:rPr>
        <w:t xml:space="preserve"> У</w:t>
      </w:r>
      <w:r w:rsidRPr="00487B25">
        <w:rPr>
          <w:rFonts w:cs="Arial"/>
          <w:lang w:val="ru-RU"/>
        </w:rPr>
        <w:t xml:space="preserve">лица </w:t>
      </w:r>
      <w:r w:rsidRPr="00487B25">
        <w:rPr>
          <w:rFonts w:cs="Arial"/>
          <w:lang w:val="sr-Cyrl-RS"/>
        </w:rPr>
        <w:t xml:space="preserve">Балканска </w:t>
      </w:r>
      <w:r w:rsidRPr="00487B25">
        <w:rPr>
          <w:rFonts w:cs="Arial"/>
          <w:lang w:val="ru-RU"/>
        </w:rPr>
        <w:t xml:space="preserve"> бр.</w:t>
      </w:r>
      <w:r w:rsidRPr="00487B25">
        <w:rPr>
          <w:rFonts w:cs="Arial"/>
          <w:lang w:val="sr-Cyrl-RS"/>
        </w:rPr>
        <w:t xml:space="preserve"> 13</w:t>
      </w:r>
      <w:r w:rsidRPr="00487B25">
        <w:rPr>
          <w:rFonts w:eastAsia="TimesNewRomanPSMT" w:cs="Arial"/>
          <w:bCs/>
          <w:lang w:val="ru-RU"/>
        </w:rPr>
        <w:t xml:space="preserve">, </w:t>
      </w:r>
      <w:r w:rsidRPr="00487B25">
        <w:rPr>
          <w:rFonts w:cs="Arial"/>
          <w:lang w:val="ru-RU"/>
        </w:rPr>
        <w:t>Огранак ТЕНТ</w:t>
      </w:r>
      <w:r w:rsidRPr="00487B25">
        <w:rPr>
          <w:rFonts w:cs="Arial"/>
          <w:lang w:val="sr-Cyrl-RS"/>
        </w:rPr>
        <w:t xml:space="preserve"> Београд – Обреновац</w:t>
      </w:r>
      <w:r w:rsidRPr="00487B25">
        <w:rPr>
          <w:rFonts w:cs="Arial"/>
          <w:lang w:val="ru-RU"/>
        </w:rPr>
        <w:t>, Богољуба Урошевића Црног бр.</w:t>
      </w:r>
      <w:r w:rsidRPr="00487B25">
        <w:rPr>
          <w:rFonts w:cs="Arial"/>
          <w:lang w:val="sr-Cyrl-RS"/>
        </w:rPr>
        <w:t xml:space="preserve"> 4</w:t>
      </w:r>
      <w:r w:rsidRPr="00487B25">
        <w:rPr>
          <w:rFonts w:cs="Arial"/>
          <w:lang w:val="ru-RU"/>
        </w:rPr>
        <w:t xml:space="preserve">4, 11500 Обреновац и </w:t>
      </w:r>
      <w:r w:rsidRPr="00E47C2E">
        <w:rPr>
          <w:rFonts w:cs="Arial"/>
        </w:rPr>
        <w:t>доставља се приликом примопредаје предмета уговора или поштом на адресу корисника уговора:</w:t>
      </w:r>
    </w:p>
    <w:p w:rsidR="00105A8F" w:rsidRDefault="00105A8F" w:rsidP="00105A8F">
      <w:pPr>
        <w:suppressAutoHyphens/>
        <w:spacing w:line="100" w:lineRule="atLeast"/>
        <w:jc w:val="center"/>
        <w:rPr>
          <w:rFonts w:cs="Arial"/>
          <w:lang w:val="ru-RU"/>
        </w:rPr>
      </w:pPr>
      <w:r w:rsidRPr="00CE7CF0">
        <w:rPr>
          <w:rFonts w:eastAsia="TimesNewRomanPSMT" w:cs="Arial"/>
          <w:bCs/>
          <w:lang w:val="ru-RU"/>
        </w:rPr>
        <w:t>Јавно предузеће „</w:t>
      </w:r>
      <w:r w:rsidRPr="00342F05">
        <w:rPr>
          <w:rFonts w:eastAsia="TimesNewRomanPSMT" w:cs="Arial"/>
          <w:bCs/>
          <w:lang w:val="ru-RU"/>
        </w:rPr>
        <w:t xml:space="preserve">Електропривреда Србије“ Београд, </w:t>
      </w:r>
      <w:r w:rsidRPr="00342F05">
        <w:rPr>
          <w:rFonts w:cs="Arial"/>
          <w:lang w:val="ru-RU"/>
        </w:rPr>
        <w:t>Огранак ТЕН</w:t>
      </w:r>
      <w:r w:rsidRPr="00342F05">
        <w:rPr>
          <w:rFonts w:cs="Arial"/>
          <w:lang w:val="sr-Cyrl-RS"/>
        </w:rPr>
        <w:t>Т Београд – Обреновац</w:t>
      </w:r>
      <w:r w:rsidRPr="00342F05">
        <w:rPr>
          <w:rFonts w:cs="Arial"/>
          <w:lang w:val="ru-RU"/>
        </w:rPr>
        <w:t>, Богољуба Урошевића Црног бр.</w:t>
      </w:r>
      <w:r w:rsidRPr="00342F05">
        <w:rPr>
          <w:rFonts w:cs="Arial"/>
          <w:lang w:val="sr-Cyrl-RS"/>
        </w:rPr>
        <w:t xml:space="preserve"> </w:t>
      </w:r>
      <w:r w:rsidRPr="00342F05">
        <w:rPr>
          <w:rFonts w:cs="Arial"/>
          <w:lang w:val="ru-RU"/>
        </w:rPr>
        <w:t>44, 11500 Обреновац</w:t>
      </w:r>
      <w:r>
        <w:rPr>
          <w:rFonts w:cs="Arial"/>
          <w:lang w:val="ru-RU"/>
        </w:rPr>
        <w:t xml:space="preserve"> </w:t>
      </w:r>
    </w:p>
    <w:p w:rsidR="00105A8F" w:rsidRPr="005B4D3F" w:rsidRDefault="00105A8F" w:rsidP="00105A8F">
      <w:pPr>
        <w:suppressAutoHyphens/>
        <w:spacing w:line="100" w:lineRule="atLeast"/>
        <w:jc w:val="center"/>
        <w:rPr>
          <w:rFonts w:cs="Arial"/>
          <w:b/>
        </w:rPr>
      </w:pPr>
      <w:r w:rsidRPr="005B4D3F">
        <w:rPr>
          <w:rFonts w:cs="Arial"/>
          <w:lang w:val="sr-Cyrl-RS"/>
        </w:rPr>
        <w:t>са назнаком:</w:t>
      </w:r>
      <w:r w:rsidRPr="00342F05">
        <w:rPr>
          <w:rFonts w:cs="Arial"/>
          <w:b/>
          <w:lang w:val="sr-Cyrl-RS"/>
        </w:rPr>
        <w:t xml:space="preserve"> </w:t>
      </w:r>
      <w:r w:rsidRPr="00342F05">
        <w:rPr>
          <w:rFonts w:cs="Arial"/>
          <w:b/>
        </w:rPr>
        <w:t>Средство финансијског обезбеђења за ЈН бр.</w:t>
      </w:r>
      <w:r w:rsidRPr="005B4D3F">
        <w:rPr>
          <w:rFonts w:cs="Arial"/>
          <w:b/>
        </w:rPr>
        <w:t xml:space="preserve"> 3000/168</w:t>
      </w:r>
      <w:r>
        <w:rPr>
          <w:rFonts w:cs="Arial"/>
          <w:b/>
          <w:lang w:val="sr-Cyrl-RS"/>
        </w:rPr>
        <w:t>1</w:t>
      </w:r>
      <w:r w:rsidRPr="005B4D3F">
        <w:rPr>
          <w:rFonts w:cs="Arial"/>
          <w:b/>
        </w:rPr>
        <w:t>/2018 (203</w:t>
      </w:r>
      <w:r>
        <w:rPr>
          <w:rFonts w:cs="Arial"/>
          <w:b/>
          <w:lang w:val="sr-Cyrl-RS"/>
        </w:rPr>
        <w:t>2</w:t>
      </w:r>
      <w:r w:rsidRPr="005B4D3F">
        <w:rPr>
          <w:rFonts w:cs="Arial"/>
          <w:b/>
        </w:rPr>
        <w:t>/2018)</w:t>
      </w:r>
    </w:p>
    <w:p w:rsidR="00105A8F" w:rsidRPr="00B86B55" w:rsidRDefault="00105A8F" w:rsidP="00105A8F">
      <w:pPr>
        <w:tabs>
          <w:tab w:val="left" w:pos="1134"/>
        </w:tabs>
        <w:rPr>
          <w:b/>
          <w:lang w:val="sr-Cyrl-RS"/>
        </w:rPr>
      </w:pPr>
      <w:r>
        <w:rPr>
          <w:b/>
        </w:rPr>
        <w:t xml:space="preserve">Понуђач </w:t>
      </w:r>
      <w:r w:rsidRPr="00B86B55">
        <w:rPr>
          <w:b/>
        </w:rPr>
        <w:t>је одговоран за прописан и безбедан начин достављања СФО Наручиоцу.</w:t>
      </w:r>
    </w:p>
    <w:p w:rsidR="00FD4A4E" w:rsidRPr="00E47C2E" w:rsidRDefault="00FD4A4E" w:rsidP="00FD4A4E">
      <w:pPr>
        <w:tabs>
          <w:tab w:val="left" w:pos="1134"/>
        </w:tabs>
        <w:jc w:val="center"/>
        <w:rPr>
          <w:b/>
          <w:color w:val="00B0F0"/>
        </w:rPr>
      </w:pPr>
    </w:p>
    <w:p w:rsidR="0085348E" w:rsidRPr="00E47C2E" w:rsidRDefault="0085348E" w:rsidP="00B358E4">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358E4">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05A8F">
        <w:rPr>
          <w:rFonts w:cs="Arial"/>
          <w:lang w:val="ru-RU"/>
        </w:rPr>
        <w:t>5.</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358E4">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358E4">
      <w:pPr>
        <w:pStyle w:val="KDPodnaslov2"/>
        <w:numPr>
          <w:ilvl w:val="1"/>
          <w:numId w:val="19"/>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358E4">
      <w:pPr>
        <w:pStyle w:val="KDPodnaslov2"/>
        <w:numPr>
          <w:ilvl w:val="1"/>
          <w:numId w:val="19"/>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05A8F" w:rsidRPr="002F2716">
        <w:t>3000/168</w:t>
      </w:r>
      <w:r w:rsidR="00105A8F">
        <w:rPr>
          <w:lang w:val="sr-Cyrl-RS"/>
        </w:rPr>
        <w:t>1</w:t>
      </w:r>
      <w:r w:rsidR="00105A8F" w:rsidRPr="002F2716">
        <w:t>/2018 (203</w:t>
      </w:r>
      <w:r w:rsidR="00105A8F">
        <w:rPr>
          <w:lang w:val="sr-Cyrl-RS"/>
        </w:rPr>
        <w:t>2</w:t>
      </w:r>
      <w:r w:rsidR="00105A8F" w:rsidRPr="002F2716">
        <w:t>/2018)</w:t>
      </w:r>
      <w:r w:rsidR="00105A8F" w:rsidRPr="00E47C2E">
        <w:rPr>
          <w:rFonts w:cs="Arial"/>
          <w:lang w:val="ru-RU"/>
        </w:rPr>
        <w:t xml:space="preserve">“ </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r w:rsidR="00105A8F" w:rsidRPr="00E47C2E">
        <w:rPr>
          <w:rFonts w:cs="Arial"/>
          <w:lang w:val="ru-RU"/>
        </w:rPr>
        <w:t>:</w:t>
      </w:r>
      <w:r w:rsidR="00105A8F" w:rsidRPr="001302E8">
        <w:t xml:space="preserve"> </w:t>
      </w:r>
      <w:hyperlink r:id="rId173" w:history="1">
        <w:r w:rsidR="00105A8F" w:rsidRPr="009F4310">
          <w:rPr>
            <w:rStyle w:val="Hyperlink"/>
            <w:rFonts w:cs="Arial"/>
            <w:lang w:val="sr-Latn-RS"/>
          </w:rPr>
          <w:t>matic.natasa</w:t>
        </w:r>
        <w:r w:rsidR="00105A8F" w:rsidRPr="009F4310">
          <w:rPr>
            <w:rStyle w:val="Hyperlink"/>
            <w:rFonts w:cs="Arial"/>
            <w:lang w:val="ru-RU"/>
          </w:rPr>
          <w:t>@</w:t>
        </w:r>
        <w:r w:rsidR="00105A8F" w:rsidRPr="009F4310">
          <w:rPr>
            <w:rStyle w:val="Hyperlink"/>
            <w:rFonts w:cs="Arial"/>
          </w:rPr>
          <w:t>eps.rs</w:t>
        </w:r>
      </w:hyperlink>
      <w:r w:rsidRPr="00E47C2E">
        <w:rPr>
          <w:rFonts w:cs="Arial"/>
          <w:lang w:val="ru-RU"/>
        </w:rPr>
        <w:t>,</w:t>
      </w:r>
      <w:r w:rsidR="00105A8F">
        <w:rPr>
          <w:rFonts w:cs="Arial"/>
          <w:lang w:val="ru-RU"/>
        </w:rPr>
        <w:t xml:space="preserve"> </w:t>
      </w:r>
      <w:r w:rsidRPr="00E47C2E">
        <w:rPr>
          <w:rFonts w:cs="Arial"/>
          <w:lang w:val="ru-RU"/>
        </w:rPr>
        <w:t xml:space="preserve">радним данима (понедељак – петак) у времену </w:t>
      </w:r>
      <w:r w:rsidRPr="00105A8F">
        <w:rPr>
          <w:rFonts w:cs="Arial"/>
          <w:color w:val="000000" w:themeColor="text1"/>
          <w:lang w:val="ru-RU"/>
        </w:rPr>
        <w:t>од 0</w:t>
      </w:r>
      <w:r w:rsidR="00FD4A4E" w:rsidRPr="00105A8F">
        <w:rPr>
          <w:rFonts w:cs="Arial"/>
          <w:color w:val="000000" w:themeColor="text1"/>
          <w:lang w:val="ru-RU"/>
        </w:rPr>
        <w:t>7,00</w:t>
      </w:r>
      <w:r w:rsidRPr="00105A8F">
        <w:rPr>
          <w:rFonts w:cs="Arial"/>
          <w:color w:val="000000" w:themeColor="text1"/>
          <w:lang w:val="ru-RU"/>
        </w:rPr>
        <w:t xml:space="preserve"> до 1</w:t>
      </w:r>
      <w:r w:rsidR="00105A8F" w:rsidRPr="00105A8F">
        <w:rPr>
          <w:rFonts w:cs="Arial"/>
          <w:color w:val="000000" w:themeColor="text1"/>
          <w:lang w:val="ru-RU"/>
        </w:rPr>
        <w:t>5</w:t>
      </w:r>
      <w:r w:rsidR="00FD4A4E" w:rsidRPr="00105A8F">
        <w:rPr>
          <w:rFonts w:cs="Arial"/>
          <w:color w:val="000000" w:themeColor="text1"/>
          <w:lang w:val="ru-RU"/>
        </w:rPr>
        <w:t>,00</w:t>
      </w:r>
      <w:r w:rsidRPr="00105A8F">
        <w:rPr>
          <w:rFonts w:cs="Arial"/>
          <w:color w:val="000000" w:themeColor="text1"/>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358E4">
      <w:pPr>
        <w:pStyle w:val="KDPodnaslov2"/>
        <w:numPr>
          <w:ilvl w:val="1"/>
          <w:numId w:val="1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B358E4">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lastRenderedPageBreak/>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B358E4">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B358E4">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B358E4">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B358E4">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B358E4">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358E4">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358E4">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358E4">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B358E4">
      <w:pPr>
        <w:pStyle w:val="KDPodnaslov2"/>
        <w:numPr>
          <w:ilvl w:val="1"/>
          <w:numId w:val="19"/>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B358E4">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105A8F" w:rsidRDefault="0031435B" w:rsidP="00105A8F">
      <w:pPr>
        <w:pStyle w:val="Title"/>
        <w:tabs>
          <w:tab w:val="center" w:pos="4514"/>
          <w:tab w:val="left" w:pos="6750"/>
        </w:tabs>
        <w:spacing w:before="0"/>
        <w:jc w:val="both"/>
        <w:rPr>
          <w:rFonts w:cs="Arial"/>
          <w:b w:val="0"/>
          <w:sz w:val="22"/>
          <w:szCs w:val="22"/>
        </w:rPr>
      </w:pPr>
      <w:r w:rsidRPr="00105A8F">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105A8F">
        <w:rPr>
          <w:rFonts w:cs="Arial"/>
          <w:b w:val="0"/>
          <w:sz w:val="22"/>
          <w:szCs w:val="22"/>
        </w:rPr>
        <w:t xml:space="preserve"> </w:t>
      </w:r>
      <w:r w:rsidR="00643389" w:rsidRPr="00105A8F">
        <w:rPr>
          <w:rFonts w:cs="Arial"/>
          <w:b w:val="0"/>
          <w:sz w:val="22"/>
          <w:szCs w:val="22"/>
          <w:lang w:bidi="en-US"/>
        </w:rPr>
        <w:t>- огранак ТЕНТ</w:t>
      </w:r>
      <w:r w:rsidR="00105A8F" w:rsidRPr="00105A8F">
        <w:rPr>
          <w:rFonts w:cs="Arial"/>
          <w:b w:val="0"/>
          <w:sz w:val="22"/>
          <w:szCs w:val="22"/>
        </w:rPr>
        <w:t xml:space="preserve"> ЈП „Електропривреда Србије“ Београд, </w:t>
      </w:r>
      <w:r w:rsidR="00105A8F" w:rsidRPr="00105A8F">
        <w:rPr>
          <w:rFonts w:cs="Arial"/>
          <w:b w:val="0"/>
          <w:sz w:val="22"/>
          <w:szCs w:val="22"/>
          <w:lang w:bidi="en-US"/>
        </w:rPr>
        <w:t>- Oгранак ТЕНТ Београд – Обреновац, Улица Богољуба Урошевића Црног 44, 11500 Обренова</w:t>
      </w:r>
      <w:r w:rsidR="00105A8F" w:rsidRPr="00105A8F">
        <w:rPr>
          <w:rFonts w:cs="Arial"/>
          <w:b w:val="0"/>
          <w:sz w:val="22"/>
          <w:szCs w:val="22"/>
          <w:lang w:val="sr-Cyrl-RS" w:bidi="en-US"/>
        </w:rPr>
        <w:t>ц,</w:t>
      </w:r>
      <w:r w:rsidR="00105A8F" w:rsidRPr="00105A8F">
        <w:rPr>
          <w:rFonts w:cs="Arial"/>
          <w:b w:val="0"/>
          <w:sz w:val="22"/>
          <w:szCs w:val="22"/>
        </w:rPr>
        <w:t xml:space="preserve"> са назнаком Захтев за заштиту права за ЈН услуга</w:t>
      </w:r>
      <w:r w:rsidR="00105A8F" w:rsidRPr="00105A8F">
        <w:rPr>
          <w:rFonts w:cs="Arial"/>
          <w:b w:val="0"/>
          <w:sz w:val="22"/>
          <w:szCs w:val="22"/>
          <w:lang w:val="sr-Cyrl-RS"/>
        </w:rPr>
        <w:t xml:space="preserve"> </w:t>
      </w:r>
      <w:r w:rsidR="00105A8F" w:rsidRPr="00105A8F">
        <w:rPr>
          <w:rFonts w:cs="Arial"/>
          <w:b w:val="0"/>
          <w:bCs w:val="0"/>
          <w:sz w:val="22"/>
          <w:szCs w:val="22"/>
        </w:rPr>
        <w:t xml:space="preserve">Контрола овешења на пароводним линијама блокова у ремонтима </w:t>
      </w:r>
      <w:r w:rsidR="00105A8F">
        <w:rPr>
          <w:rFonts w:cs="Arial"/>
          <w:b w:val="0"/>
          <w:bCs w:val="0"/>
          <w:sz w:val="22"/>
          <w:szCs w:val="22"/>
        </w:rPr>
        <w:t>–</w:t>
      </w:r>
      <w:r w:rsidR="00105A8F" w:rsidRPr="00105A8F">
        <w:rPr>
          <w:rFonts w:cs="Arial"/>
          <w:b w:val="0"/>
          <w:bCs w:val="0"/>
          <w:sz w:val="22"/>
          <w:szCs w:val="22"/>
        </w:rPr>
        <w:t xml:space="preserve"> ТЕНТ</w:t>
      </w:r>
      <w:r w:rsidR="00105A8F">
        <w:rPr>
          <w:rFonts w:cs="Arial"/>
          <w:b w:val="0"/>
          <w:bCs w:val="0"/>
          <w:sz w:val="22"/>
          <w:szCs w:val="22"/>
          <w:lang w:val="sr-Cyrl-RS"/>
        </w:rPr>
        <w:t xml:space="preserve">, </w:t>
      </w:r>
      <w:r w:rsidR="00105A8F" w:rsidRPr="00105A8F">
        <w:rPr>
          <w:rFonts w:cs="Arial"/>
          <w:b w:val="0"/>
          <w:sz w:val="22"/>
          <w:szCs w:val="22"/>
        </w:rPr>
        <w:t>бр.</w:t>
      </w:r>
      <w:r w:rsidR="00105A8F" w:rsidRPr="00105A8F">
        <w:rPr>
          <w:rFonts w:cs="Arial"/>
          <w:b w:val="0"/>
          <w:sz w:val="22"/>
          <w:szCs w:val="22"/>
          <w:lang w:val="sr-Cyrl-RS"/>
        </w:rPr>
        <w:t xml:space="preserve"> </w:t>
      </w:r>
      <w:r w:rsidR="00105A8F" w:rsidRPr="00105A8F">
        <w:rPr>
          <w:rFonts w:cs="Arial"/>
          <w:b w:val="0"/>
          <w:sz w:val="22"/>
          <w:szCs w:val="22"/>
        </w:rPr>
        <w:t>ЈН</w:t>
      </w:r>
      <w:r w:rsidR="00105A8F" w:rsidRPr="00105A8F">
        <w:rPr>
          <w:rFonts w:cs="Arial"/>
          <w:b w:val="0"/>
          <w:sz w:val="22"/>
          <w:szCs w:val="22"/>
          <w:lang w:val="sr-Cyrl-RS"/>
        </w:rPr>
        <w:t xml:space="preserve"> </w:t>
      </w:r>
      <w:r w:rsidR="00105A8F" w:rsidRPr="00105A8F">
        <w:rPr>
          <w:rFonts w:cs="Arial"/>
          <w:b w:val="0"/>
          <w:sz w:val="22"/>
          <w:szCs w:val="22"/>
        </w:rPr>
        <w:t>3000/168</w:t>
      </w:r>
      <w:r w:rsidR="00105A8F" w:rsidRPr="00105A8F">
        <w:rPr>
          <w:rFonts w:cs="Arial"/>
          <w:b w:val="0"/>
          <w:sz w:val="22"/>
          <w:szCs w:val="22"/>
          <w:lang w:val="sr-Cyrl-RS"/>
        </w:rPr>
        <w:t>1</w:t>
      </w:r>
      <w:r w:rsidR="00105A8F" w:rsidRPr="00105A8F">
        <w:rPr>
          <w:rFonts w:cs="Arial"/>
          <w:b w:val="0"/>
          <w:sz w:val="22"/>
          <w:szCs w:val="22"/>
        </w:rPr>
        <w:t>/2018</w:t>
      </w:r>
      <w:r w:rsidR="00105A8F" w:rsidRPr="001302E8">
        <w:rPr>
          <w:rFonts w:cs="Arial"/>
        </w:rPr>
        <w:t xml:space="preserve"> </w:t>
      </w:r>
      <w:r w:rsidR="00105A8F" w:rsidRPr="00105A8F">
        <w:rPr>
          <w:rFonts w:cs="Arial"/>
          <w:b w:val="0"/>
          <w:sz w:val="22"/>
          <w:szCs w:val="22"/>
        </w:rPr>
        <w:t>(203</w:t>
      </w:r>
      <w:r w:rsidR="00105A8F" w:rsidRPr="00105A8F">
        <w:rPr>
          <w:rFonts w:cs="Arial"/>
          <w:b w:val="0"/>
          <w:sz w:val="22"/>
          <w:szCs w:val="22"/>
          <w:lang w:val="sr-Cyrl-RS"/>
        </w:rPr>
        <w:t>2</w:t>
      </w:r>
      <w:r w:rsidR="00105A8F" w:rsidRPr="00105A8F">
        <w:rPr>
          <w:rFonts w:cs="Arial"/>
          <w:b w:val="0"/>
          <w:sz w:val="22"/>
          <w:szCs w:val="22"/>
        </w:rPr>
        <w:t>/2018),</w:t>
      </w:r>
      <w:r w:rsidRPr="00105A8F">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05A8F">
        <w:rPr>
          <w:rFonts w:cs="Arial"/>
          <w:lang w:val="sr-Cyrl-RS"/>
        </w:rPr>
        <w:t xml:space="preserve"> </w:t>
      </w:r>
      <w:hyperlink r:id="rId175" w:history="1">
        <w:r w:rsidR="00105A8F" w:rsidRPr="009F4310">
          <w:rPr>
            <w:rStyle w:val="Hyperlink"/>
            <w:rFonts w:cs="Arial"/>
            <w:lang w:val="sr-Latn-RS"/>
          </w:rPr>
          <w:t>matic.natasa</w:t>
        </w:r>
        <w:r w:rsidR="00105A8F" w:rsidRPr="009F4310">
          <w:rPr>
            <w:rStyle w:val="Hyperlink"/>
            <w:rFonts w:cs="Arial"/>
            <w:lang w:val="ru-RU"/>
          </w:rPr>
          <w:t>@</w:t>
        </w:r>
        <w:r w:rsidR="00105A8F" w:rsidRPr="009F4310">
          <w:rPr>
            <w:rStyle w:val="Hyperlink"/>
            <w:rFonts w:cs="Arial"/>
          </w:rPr>
          <w:t>eps.rs</w:t>
        </w:r>
      </w:hyperlink>
      <w:r w:rsidRPr="00E47C2E">
        <w:rPr>
          <w:rFonts w:cs="Arial"/>
        </w:rPr>
        <w:t xml:space="preserve"> радним данима (понедељак-петак) </w:t>
      </w:r>
      <w:r w:rsidRPr="00105A8F">
        <w:rPr>
          <w:rFonts w:cs="Arial"/>
          <w:color w:val="000000" w:themeColor="text1"/>
        </w:rPr>
        <w:t xml:space="preserve">од </w:t>
      </w:r>
      <w:r w:rsidR="00643389" w:rsidRPr="00105A8F">
        <w:rPr>
          <w:rFonts w:cs="Arial"/>
          <w:color w:val="000000" w:themeColor="text1"/>
        </w:rPr>
        <w:t>7</w:t>
      </w:r>
      <w:r w:rsidRPr="00105A8F">
        <w:rPr>
          <w:rFonts w:cs="Arial"/>
          <w:color w:val="000000" w:themeColor="text1"/>
        </w:rPr>
        <w:t>,00 до 1</w:t>
      </w:r>
      <w:r w:rsidR="00105A8F">
        <w:rPr>
          <w:rFonts w:cs="Arial"/>
          <w:color w:val="000000" w:themeColor="text1"/>
          <w:lang w:val="sr-Cyrl-RS"/>
        </w:rPr>
        <w:t>5</w:t>
      </w:r>
      <w:r w:rsidRPr="00105A8F">
        <w:rPr>
          <w:rFonts w:cs="Arial"/>
          <w:color w:val="000000" w:themeColor="text1"/>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05A8F">
        <w:rPr>
          <w:rFonts w:cs="Arial"/>
        </w:rPr>
        <w:t>3000168</w:t>
      </w:r>
      <w:r w:rsidR="00105A8F">
        <w:rPr>
          <w:rFonts w:cs="Arial"/>
          <w:lang w:val="sr-Cyrl-RS"/>
        </w:rPr>
        <w:t>1</w:t>
      </w:r>
      <w:r w:rsidR="00105A8F">
        <w:rPr>
          <w:rFonts w:cs="Arial"/>
        </w:rPr>
        <w:t>2018 203</w:t>
      </w:r>
      <w:r w:rsidR="00105A8F">
        <w:rPr>
          <w:rFonts w:cs="Arial"/>
          <w:lang w:val="sr-Cyrl-RS"/>
        </w:rPr>
        <w:t>2</w:t>
      </w:r>
      <w:r w:rsidR="00105A8F">
        <w:rPr>
          <w:rFonts w:cs="Arial"/>
        </w:rPr>
        <w:t>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105A8F">
        <w:rPr>
          <w:rFonts w:cs="Arial"/>
        </w:rPr>
        <w:t>3000/1681/2018 (2032</w:t>
      </w:r>
      <w:r w:rsidR="00105A8F" w:rsidRPr="001302E8">
        <w:rPr>
          <w:rFonts w:cs="Arial"/>
        </w:rPr>
        <w:t>/2018)</w:t>
      </w:r>
      <w:r w:rsidRPr="00E47C2E">
        <w:rPr>
          <w:rFonts w:cs="Arial"/>
        </w:rPr>
        <w:t xml:space="preserve">, прималац уплате: буџет Републике Србије) уплати таксу од: </w:t>
      </w:r>
    </w:p>
    <w:p w:rsidR="0031435B" w:rsidRPr="00105A8F" w:rsidRDefault="0031435B" w:rsidP="00377FE7">
      <w:pPr>
        <w:spacing w:before="0"/>
        <w:rPr>
          <w:rFonts w:cs="Arial"/>
          <w:color w:val="000000" w:themeColor="text1"/>
        </w:rPr>
      </w:pPr>
      <w:r w:rsidRPr="00105A8F">
        <w:rPr>
          <w:rFonts w:cs="Arial"/>
          <w:color w:val="000000" w:themeColor="text1"/>
        </w:rPr>
        <w:t>1) 120.000</w:t>
      </w:r>
      <w:r w:rsidR="00873133" w:rsidRPr="00105A8F">
        <w:rPr>
          <w:rFonts w:cs="Arial"/>
          <w:color w:val="000000" w:themeColor="text1"/>
        </w:rPr>
        <w:t>,00</w:t>
      </w:r>
      <w:r w:rsidRPr="00105A8F">
        <w:rPr>
          <w:rFonts w:cs="Arial"/>
          <w:color w:val="000000" w:themeColor="text1"/>
        </w:rPr>
        <w:t xml:space="preserve"> динара ако се захтев за заштиту права подноси пре отварања понуда и ако процењена вредност није већа од 120.000.000</w:t>
      </w:r>
      <w:r w:rsidR="00873133" w:rsidRPr="00105A8F">
        <w:rPr>
          <w:rFonts w:cs="Arial"/>
          <w:color w:val="000000" w:themeColor="text1"/>
        </w:rPr>
        <w:t>,00</w:t>
      </w:r>
      <w:r w:rsidRPr="00105A8F">
        <w:rPr>
          <w:rFonts w:cs="Arial"/>
          <w:color w:val="000000" w:themeColor="text1"/>
        </w:rPr>
        <w:t xml:space="preserve"> динара </w:t>
      </w:r>
    </w:p>
    <w:p w:rsidR="0031435B" w:rsidRPr="00105A8F" w:rsidRDefault="00105A8F" w:rsidP="00377FE7">
      <w:pPr>
        <w:spacing w:before="0"/>
        <w:rPr>
          <w:rFonts w:cs="Arial"/>
          <w:color w:val="000000" w:themeColor="text1"/>
        </w:rPr>
      </w:pPr>
      <w:r w:rsidRPr="00105A8F">
        <w:rPr>
          <w:rFonts w:cs="Arial"/>
          <w:color w:val="000000" w:themeColor="text1"/>
          <w:lang w:val="sr-Cyrl-RS"/>
        </w:rPr>
        <w:t>2</w:t>
      </w:r>
      <w:r w:rsidR="0031435B" w:rsidRPr="00105A8F">
        <w:rPr>
          <w:rFonts w:cs="Arial"/>
          <w:color w:val="000000" w:themeColor="text1"/>
        </w:rPr>
        <w:t>) 120.000</w:t>
      </w:r>
      <w:r w:rsidR="00873133" w:rsidRPr="00105A8F">
        <w:rPr>
          <w:rFonts w:cs="Arial"/>
          <w:color w:val="000000" w:themeColor="text1"/>
        </w:rPr>
        <w:t>,00</w:t>
      </w:r>
      <w:r w:rsidR="0031435B" w:rsidRPr="00105A8F">
        <w:rPr>
          <w:rFonts w:cs="Arial"/>
          <w:color w:val="000000" w:themeColor="text1"/>
        </w:rPr>
        <w:t xml:space="preserve"> динара ако се захтев за заштиту права подноси након отварања понуда и ако збир процењених вредности свих оспорених партија није већа од 120.000.000</w:t>
      </w:r>
      <w:r w:rsidR="00873133" w:rsidRPr="00105A8F">
        <w:rPr>
          <w:rFonts w:cs="Arial"/>
          <w:color w:val="000000" w:themeColor="text1"/>
        </w:rPr>
        <w:t>,00</w:t>
      </w:r>
      <w:r w:rsidR="0031435B" w:rsidRPr="00105A8F">
        <w:rPr>
          <w:rFonts w:cs="Arial"/>
          <w:color w:val="000000" w:themeColor="text1"/>
        </w:rPr>
        <w:t xml:space="preserve"> динара, уколико је набавка обликована по партијама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lastRenderedPageBreak/>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Default="00B043D1" w:rsidP="00B043D1">
      <w:pPr>
        <w:pStyle w:val="KDPodnaslov2"/>
        <w:spacing w:before="0"/>
        <w:ind w:left="810"/>
        <w:jc w:val="both"/>
        <w:rPr>
          <w:rFonts w:cs="Arial"/>
        </w:rPr>
      </w:pPr>
      <w:bookmarkStart w:id="253" w:name="_Toc441651610"/>
      <w:bookmarkStart w:id="254" w:name="_Toc442559921"/>
    </w:p>
    <w:p w:rsidR="00826B98" w:rsidRDefault="00826B98" w:rsidP="00826B98"/>
    <w:p w:rsidR="00826B98" w:rsidRDefault="00826B98" w:rsidP="00826B98"/>
    <w:p w:rsidR="00826B98" w:rsidRPr="00826B98" w:rsidRDefault="00826B98" w:rsidP="00826B98"/>
    <w:p w:rsidR="008D2B23" w:rsidRPr="00E47C2E" w:rsidRDefault="008D2B23" w:rsidP="00B358E4">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23FF5" w:rsidRPr="00823FF5" w:rsidRDefault="00823FF5" w:rsidP="00823FF5">
      <w:pPr>
        <w:spacing w:before="0"/>
        <w:rPr>
          <w:rFonts w:cs="Arial"/>
        </w:rPr>
      </w:pPr>
      <w:r w:rsidRPr="00823FF5">
        <w:rPr>
          <w:rFonts w:cs="Arial"/>
        </w:rPr>
        <w:t>Наручилац ће доставити уговор о јавној набавци понуђачу којем је додељен уговор у року од 8</w:t>
      </w:r>
      <w:r w:rsidRPr="00823FF5">
        <w:rPr>
          <w:rFonts w:cs="Arial"/>
          <w:lang w:val="sr-Cyrl-RS"/>
        </w:rPr>
        <w:t xml:space="preserve"> </w:t>
      </w:r>
      <w:r w:rsidRPr="00823FF5">
        <w:rPr>
          <w:rFonts w:cs="Arial"/>
        </w:rPr>
        <w:t>(осам) дана од протека рока за подношење захтева за заштиту права.</w:t>
      </w:r>
    </w:p>
    <w:p w:rsidR="00823FF5" w:rsidRPr="00823FF5" w:rsidRDefault="00823FF5" w:rsidP="00823FF5">
      <w:pPr>
        <w:spacing w:before="0"/>
        <w:rPr>
          <w:rFonts w:cs="Arial"/>
          <w:lang w:val="sr-Cyrl-RS"/>
        </w:rPr>
      </w:pPr>
      <w:r w:rsidRPr="00823FF5">
        <w:rPr>
          <w:rFonts w:cs="Arial"/>
        </w:rPr>
        <w:t>Понуђач којем буде додељен уговор, обавезан је да у року од највише 10 (десет)  дана  од дана закључења уговора достави</w:t>
      </w:r>
      <w:r w:rsidRPr="00823FF5">
        <w:rPr>
          <w:lang w:val="sr-Cyrl-RS"/>
        </w:rPr>
        <w:t xml:space="preserve"> уз обострано потписан уговор, банкарску гаранцију за добро извршење</w:t>
      </w:r>
      <w:r w:rsidRPr="00823FF5">
        <w:rPr>
          <w:rFonts w:cs="Arial"/>
        </w:rPr>
        <w:t xml:space="preserve"> </w:t>
      </w:r>
      <w:r w:rsidRPr="00823FF5">
        <w:rPr>
          <w:rFonts w:cs="Arial"/>
          <w:lang w:val="sr-Cyrl-RS"/>
        </w:rPr>
        <w:t xml:space="preserve">посла </w:t>
      </w:r>
      <w:r w:rsidRPr="00ED6E21">
        <w:t>путeм SWIFT</w:t>
      </w:r>
      <w:r w:rsidRPr="00823FF5">
        <w:rPr>
          <w:lang w:val="sr-Cyrl-RS"/>
        </w:rPr>
        <w:t xml:space="preserve">-а </w:t>
      </w:r>
      <w:r w:rsidRPr="00ED6E21">
        <w:t xml:space="preserve"> aутeнтификoвaнoм пoрукoм зa гaрaнциje, прeкo пoслoвнe бaнкe</w:t>
      </w:r>
      <w:r w:rsidRPr="00823FF5">
        <w:rPr>
          <w:lang w:val="sr-Cyrl-RS"/>
        </w:rPr>
        <w:t xml:space="preserve"> </w:t>
      </w:r>
      <w:r w:rsidRPr="00ED6E21">
        <w:t>Komercijalna banka AD Beograd SWIFTCOD: KOBBRSBG</w:t>
      </w:r>
      <w:r w:rsidRPr="00823FF5">
        <w:rPr>
          <w:lang w:val="sr-Cyrl-RS"/>
        </w:rPr>
        <w:t>.</w:t>
      </w:r>
    </w:p>
    <w:p w:rsidR="00823FF5" w:rsidRPr="00823FF5" w:rsidRDefault="00823FF5" w:rsidP="00823FF5">
      <w:pPr>
        <w:spacing w:before="0"/>
        <w:rPr>
          <w:rFonts w:cs="Arial"/>
          <w:lang w:val="ru-RU"/>
        </w:rPr>
      </w:pPr>
      <w:r w:rsidRPr="00823FF5">
        <w:rPr>
          <w:rFonts w:cs="Arial"/>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7E3AF6" w:rsidRDefault="00823FF5" w:rsidP="00823FF5">
      <w:pPr>
        <w:spacing w:before="0"/>
        <w:rPr>
          <w:rFonts w:cs="Arial"/>
          <w:lang w:val="ru-RU"/>
        </w:rPr>
      </w:pPr>
      <w:r w:rsidRPr="00823FF5">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23FF5" w:rsidRPr="00823FF5" w:rsidRDefault="00823FF5" w:rsidP="00823FF5">
      <w:pPr>
        <w:spacing w:before="0"/>
        <w:rPr>
          <w:rFonts w:cs="Arial"/>
          <w:lang w:val="ru-RU"/>
        </w:rPr>
      </w:pPr>
    </w:p>
    <w:p w:rsidR="008D2B23" w:rsidRPr="00E47C2E" w:rsidRDefault="008D2B23" w:rsidP="00B358E4">
      <w:pPr>
        <w:pStyle w:val="KDPodnaslov2"/>
        <w:numPr>
          <w:ilvl w:val="1"/>
          <w:numId w:val="1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823FF5" w:rsidRPr="00823FF5" w:rsidRDefault="00823FF5" w:rsidP="00823FF5">
      <w:pPr>
        <w:rPr>
          <w:rFonts w:cs="Arial"/>
          <w:lang w:eastAsia="sr-Latn-CS"/>
        </w:rPr>
      </w:pPr>
      <w:r w:rsidRPr="00823FF5">
        <w:rPr>
          <w:rFonts w:cs="Arial"/>
          <w:lang w:eastAsia="sr-Latn-CS"/>
        </w:rPr>
        <w:t xml:space="preserve">Наручилац може након закључења уговора о јавној набавци без спровођења поступка јавне набавке </w:t>
      </w:r>
      <w:r w:rsidRPr="00823FF5">
        <w:rPr>
          <w:rFonts w:cs="Arial"/>
          <w:lang w:val="sr-Cyrl-RS" w:eastAsia="sr-Latn-CS"/>
        </w:rPr>
        <w:t>извршити измене на начин који је</w:t>
      </w:r>
      <w:r w:rsidRPr="00823FF5">
        <w:rPr>
          <w:rFonts w:cs="Arial"/>
          <w:lang w:eastAsia="sr-Latn-CS"/>
        </w:rPr>
        <w:t xml:space="preserve"> прописан чланом 115. Закона о јавним набавкама.</w:t>
      </w:r>
    </w:p>
    <w:p w:rsidR="00823FF5" w:rsidRPr="00823FF5" w:rsidRDefault="00823FF5" w:rsidP="00823FF5">
      <w:pPr>
        <w:tabs>
          <w:tab w:val="left" w:pos="567"/>
        </w:tabs>
        <w:spacing w:before="0"/>
        <w:rPr>
          <w:rFonts w:cs="Arial"/>
        </w:rPr>
      </w:pPr>
      <w:r w:rsidRPr="0089303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23FF5" w:rsidRPr="00823FF5" w:rsidRDefault="00823FF5" w:rsidP="00823FF5">
      <w:pPr>
        <w:spacing w:before="0"/>
        <w:rPr>
          <w:rFonts w:cs="Arial"/>
          <w:color w:val="00B0F0"/>
          <w:lang w:val="sr-Cyrl-RS" w:eastAsia="sr-Latn-CS"/>
        </w:rPr>
      </w:pPr>
      <w:r w:rsidRPr="00823FF5">
        <w:rPr>
          <w:rFonts w:cs="Arial"/>
          <w:lang w:eastAsia="sr-Latn-CS"/>
        </w:rPr>
        <w:t xml:space="preserve">У </w:t>
      </w:r>
      <w:r w:rsidRPr="00823FF5">
        <w:rPr>
          <w:rFonts w:cs="Arial"/>
          <w:lang w:val="sr-Cyrl-CS" w:eastAsia="sr-Latn-CS"/>
        </w:rPr>
        <w:t xml:space="preserve">свим наведеним случајевима, Наручилац </w:t>
      </w:r>
      <w:r w:rsidRPr="00823FF5">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w:t>
      </w:r>
      <w:r w:rsidRPr="00823FF5">
        <w:rPr>
          <w:rFonts w:cs="Arial"/>
          <w:lang w:eastAsia="sr-Latn-CS"/>
        </w:rPr>
        <w:lastRenderedPageBreak/>
        <w:t>исту објавити на Порталу јавних набавки, као и доставити извештај Управи за јавне набавке и Државној ревизорској институцији</w:t>
      </w:r>
      <w:r w:rsidRPr="00823FF5">
        <w:rPr>
          <w:rFonts w:cs="Arial"/>
          <w:lang w:val="sr-Cyrl-RS" w:eastAsia="sr-Latn-CS"/>
        </w:rPr>
        <w:t>.</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B358E4">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7" w:name="_Toc442559924"/>
      <w:r w:rsidRPr="00E47C2E">
        <w:lastRenderedPageBreak/>
        <w:t xml:space="preserve">ОБРАЗАЦ </w:t>
      </w:r>
      <w:r w:rsidR="003B5E19">
        <w:rPr>
          <w:lang w:val="sr-Cyrl-RS"/>
        </w:rPr>
        <w:t>1</w:t>
      </w:r>
      <w:r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3B5E19"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Pr="003B5E19">
        <w:rPr>
          <w:rFonts w:eastAsia="TimesNewRomanPS-BoldMT" w:cs="Arial"/>
          <w:bCs/>
          <w:color w:val="000000"/>
        </w:rPr>
        <w:t xml:space="preserve">– </w:t>
      </w:r>
      <w:r w:rsidR="00041FE3" w:rsidRPr="003B5E19">
        <w:rPr>
          <w:rFonts w:eastAsia="TimesNewRomanPS-BoldMT" w:cs="Arial"/>
          <w:bCs/>
          <w:color w:val="000000" w:themeColor="text1"/>
        </w:rPr>
        <w:t>услуге</w:t>
      </w:r>
      <w:r w:rsidRPr="003B5E19">
        <w:rPr>
          <w:rFonts w:eastAsia="TimesNewRomanPS-BoldMT" w:cs="Arial"/>
          <w:bCs/>
          <w:color w:val="000000" w:themeColor="text1"/>
        </w:rPr>
        <w:t xml:space="preserve"> </w:t>
      </w:r>
      <w:r w:rsidR="00C70012" w:rsidRPr="003B5E19">
        <w:rPr>
          <w:rFonts w:cs="Arial"/>
          <w:bCs/>
        </w:rPr>
        <w:t xml:space="preserve">Контрола овешења на пароводним линијама блокова у ремонтима </w:t>
      </w:r>
      <w:r w:rsidR="003B5E19" w:rsidRPr="003B5E19">
        <w:rPr>
          <w:rFonts w:cs="Arial"/>
          <w:bCs/>
        </w:rPr>
        <w:t>–</w:t>
      </w:r>
      <w:r w:rsidR="00C70012" w:rsidRPr="003B5E19">
        <w:rPr>
          <w:rFonts w:cs="Arial"/>
          <w:bCs/>
        </w:rPr>
        <w:t xml:space="preserve"> ТЕНТ</w:t>
      </w:r>
      <w:r w:rsidR="003B5E19" w:rsidRPr="003B5E19">
        <w:rPr>
          <w:rFonts w:cs="Arial"/>
          <w:bCs/>
          <w:lang w:val="sr-Cyrl-RS"/>
        </w:rPr>
        <w:t>,</w:t>
      </w:r>
      <w:r w:rsidR="00C70012" w:rsidRPr="003B5E19">
        <w:rPr>
          <w:rFonts w:eastAsia="TimesNewRomanPS-BoldMT" w:cs="Arial"/>
          <w:bCs/>
          <w:color w:val="000000" w:themeColor="text1"/>
        </w:rPr>
        <w:t xml:space="preserve"> </w:t>
      </w:r>
      <w:r w:rsidRPr="003B5E19">
        <w:rPr>
          <w:rFonts w:eastAsia="TimesNewRomanPS-BoldMT" w:cs="Arial"/>
          <w:bCs/>
          <w:color w:val="000000" w:themeColor="text1"/>
        </w:rPr>
        <w:t xml:space="preserve">ЈН бр. </w:t>
      </w:r>
      <w:r w:rsidR="00C70012" w:rsidRPr="003B5E19">
        <w:rPr>
          <w:rFonts w:eastAsia="Arial" w:cs="Arial"/>
          <w:color w:val="000000"/>
        </w:rPr>
        <w:t xml:space="preserve">3000/1681/2018 </w:t>
      </w:r>
      <w:r w:rsidR="00C70012" w:rsidRPr="003B5E19">
        <w:rPr>
          <w:lang w:val="sr-Cyrl-RS"/>
        </w:rPr>
        <w:t>(</w:t>
      </w:r>
      <w:r w:rsidR="00C70012" w:rsidRPr="003B5E19">
        <w:rPr>
          <w:rFonts w:eastAsia="Arial" w:cs="Arial"/>
          <w:color w:val="000000"/>
        </w:rPr>
        <w:t>2032/2018</w:t>
      </w:r>
      <w:r w:rsidR="00C70012" w:rsidRPr="003B5E19">
        <w:rPr>
          <w:rFonts w:eastAsia="Arial" w:cs="Arial"/>
          <w:color w:val="000000"/>
          <w:lang w:val="sr-Cyrl-RS"/>
        </w:rPr>
        <w:t>)</w:t>
      </w: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1100C5" w:rsidRDefault="001100C5" w:rsidP="00BA2C2D">
      <w:pPr>
        <w:spacing w:before="0"/>
        <w:rPr>
          <w:rFonts w:eastAsia="TimesNewRomanPSMT" w:cs="Arial"/>
          <w:b/>
          <w:bCs/>
          <w:lang w:val="sr-Cyrl-CS"/>
        </w:rPr>
      </w:pPr>
    </w:p>
    <w:p w:rsidR="001100C5" w:rsidRDefault="001100C5" w:rsidP="00BA2C2D">
      <w:pPr>
        <w:spacing w:before="0"/>
        <w:rPr>
          <w:rFonts w:eastAsia="TimesNewRomanPSMT" w:cs="Arial"/>
          <w:b/>
          <w:bCs/>
          <w:lang w:val="sr-Cyrl-CS"/>
        </w:rPr>
      </w:pPr>
      <w:r>
        <w:rPr>
          <w:rFonts w:eastAsia="TimesNewRomanPSMT" w:cs="Arial"/>
          <w:b/>
          <w:bCs/>
          <w:lang w:val="sr-Cyrl-CS"/>
        </w:rPr>
        <w:t>Партија 1</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546DA6" w:rsidRDefault="000E75A0" w:rsidP="00546DA6">
            <w:pPr>
              <w:spacing w:before="0"/>
              <w:jc w:val="center"/>
              <w:rPr>
                <w:rFonts w:cs="Arial"/>
                <w:b/>
                <w:bCs/>
                <w:iCs/>
                <w:color w:val="000000" w:themeColor="text1"/>
                <w:lang w:val="sr-Cyrl-CS"/>
              </w:rPr>
            </w:pPr>
            <w:r w:rsidRPr="00546DA6">
              <w:rPr>
                <w:rFonts w:cs="Arial"/>
                <w:b/>
                <w:bCs/>
                <w:iCs/>
                <w:color w:val="000000" w:themeColor="text1"/>
                <w:lang w:val="sr-Cyrl-CS"/>
              </w:rPr>
              <w:t xml:space="preserve">УКУПНА ЦЕНА </w:t>
            </w:r>
            <w:r w:rsidR="00546DA6" w:rsidRPr="00546DA6">
              <w:rPr>
                <w:rFonts w:eastAsia="Arial Unicode MS" w:cs="Arial"/>
                <w:b/>
                <w:bCs/>
                <w:iCs/>
                <w:color w:val="000000" w:themeColor="text1"/>
                <w:kern w:val="1"/>
                <w:lang w:val="sr-Cyrl-CS" w:eastAsia="ar-SA"/>
              </w:rPr>
              <w:t xml:space="preserve">дин. </w:t>
            </w:r>
            <w:r w:rsidRPr="00546DA6">
              <w:rPr>
                <w:rFonts w:cs="Arial"/>
                <w:b/>
                <w:bCs/>
                <w:iCs/>
                <w:color w:val="000000" w:themeColor="text1"/>
                <w:lang w:val="sr-Cyrl-CS"/>
              </w:rPr>
              <w:t>без ПДВ</w:t>
            </w:r>
          </w:p>
        </w:tc>
      </w:tr>
      <w:tr w:rsidR="000E75A0" w:rsidRPr="00E47C2E" w:rsidTr="00AF3AF8">
        <w:trPr>
          <w:trHeight w:val="440"/>
        </w:trPr>
        <w:tc>
          <w:tcPr>
            <w:tcW w:w="5920" w:type="dxa"/>
            <w:vAlign w:val="center"/>
          </w:tcPr>
          <w:p w:rsidR="000B6BAA" w:rsidRPr="00AB3507" w:rsidRDefault="000B6BAA" w:rsidP="000B6BAA">
            <w:pPr>
              <w:pStyle w:val="Title"/>
              <w:tabs>
                <w:tab w:val="center" w:pos="4514"/>
                <w:tab w:val="left" w:pos="6750"/>
              </w:tabs>
              <w:spacing w:before="0"/>
              <w:jc w:val="both"/>
              <w:rPr>
                <w:rFonts w:cs="Arial"/>
                <w:b w:val="0"/>
                <w:bCs w:val="0"/>
                <w:sz w:val="22"/>
                <w:szCs w:val="22"/>
              </w:rPr>
            </w:pPr>
            <w:r w:rsidRPr="00AB3507">
              <w:rPr>
                <w:rFonts w:cs="Arial"/>
                <w:b w:val="0"/>
                <w:bCs w:val="0"/>
                <w:sz w:val="22"/>
                <w:szCs w:val="22"/>
              </w:rPr>
              <w:t>Контрола овешења на пароводним линијама блокова у ремонтима - ТЕНТ</w:t>
            </w:r>
          </w:p>
          <w:p w:rsidR="000B6BAA" w:rsidRPr="00AB3507" w:rsidRDefault="000B6BAA" w:rsidP="000B6BAA">
            <w:pPr>
              <w:rPr>
                <w:rFonts w:cs="Arial"/>
                <w:lang w:val="sr-Cyrl-CS" w:eastAsia="ar-SA"/>
              </w:rPr>
            </w:pPr>
            <w:r w:rsidRPr="00AB3507">
              <w:rPr>
                <w:rFonts w:cs="Arial"/>
                <w:lang w:val="sr-Cyrl-CS" w:eastAsia="ar-SA"/>
              </w:rPr>
              <w:t>Партија 1. Контрола овешења на пароводним линијама блокова у ремонтима - ТЕ "Колубара"</w:t>
            </w:r>
          </w:p>
          <w:p w:rsidR="000B6BAA" w:rsidRPr="004732D1" w:rsidRDefault="000B6BAA" w:rsidP="000B6BAA">
            <w:pPr>
              <w:pStyle w:val="Header"/>
              <w:rPr>
                <w:sz w:val="22"/>
                <w:szCs w:val="22"/>
                <w:lang w:val="sr-Cyrl-RS"/>
              </w:rPr>
            </w:pPr>
            <w:r w:rsidRPr="004732D1">
              <w:rPr>
                <w:sz w:val="22"/>
                <w:szCs w:val="22"/>
              </w:rPr>
              <w:t>ЈН</w:t>
            </w:r>
            <w:r>
              <w:rPr>
                <w:sz w:val="22"/>
                <w:szCs w:val="22"/>
                <w:lang w:val="sr-Cyrl-RS"/>
              </w:rPr>
              <w:t xml:space="preserve"> </w:t>
            </w:r>
            <w:r w:rsidRPr="004732D1">
              <w:rPr>
                <w:rFonts w:eastAsia="Arial" w:cs="Arial"/>
                <w:color w:val="000000"/>
                <w:sz w:val="22"/>
                <w:szCs w:val="22"/>
              </w:rPr>
              <w:t xml:space="preserve">3000/1681/2018 </w:t>
            </w:r>
            <w:r w:rsidRPr="004732D1">
              <w:rPr>
                <w:sz w:val="22"/>
                <w:szCs w:val="22"/>
                <w:lang w:val="sr-Cyrl-RS"/>
              </w:rPr>
              <w:t>(</w:t>
            </w:r>
            <w:r w:rsidRPr="004732D1">
              <w:rPr>
                <w:rFonts w:eastAsia="Arial" w:cs="Arial"/>
                <w:color w:val="000000"/>
                <w:sz w:val="22"/>
                <w:szCs w:val="22"/>
              </w:rPr>
              <w:t>2032/2018</w:t>
            </w:r>
            <w:r w:rsidRPr="004732D1">
              <w:rPr>
                <w:rFonts w:eastAsia="Arial" w:cs="Arial"/>
                <w:color w:val="000000"/>
                <w:sz w:val="22"/>
                <w:szCs w:val="22"/>
                <w:lang w:val="sr-Cyrl-RS"/>
              </w:rPr>
              <w:t>)</w:t>
            </w:r>
          </w:p>
          <w:p w:rsidR="000E75A0" w:rsidRPr="00E47C2E" w:rsidRDefault="000E75A0" w:rsidP="00AF3AF8">
            <w:pPr>
              <w:spacing w:before="0"/>
              <w:ind w:left="1365"/>
              <w:jc w:val="center"/>
              <w:rPr>
                <w:rFonts w:cs="Arial"/>
                <w:b/>
                <w:lang w:val="sr-Cyrl-CS"/>
              </w:rPr>
            </w:pPr>
          </w:p>
        </w:tc>
        <w:tc>
          <w:tcPr>
            <w:tcW w:w="4394" w:type="dxa"/>
          </w:tcPr>
          <w:p w:rsidR="000E75A0" w:rsidRPr="00546DA6" w:rsidRDefault="000E75A0" w:rsidP="00AF3AF8">
            <w:pPr>
              <w:spacing w:before="0"/>
              <w:jc w:val="center"/>
              <w:rPr>
                <w:rFonts w:cs="Arial"/>
                <w:b/>
                <w:bCs/>
                <w:iCs/>
                <w:color w:val="000000" w:themeColor="text1"/>
                <w:lang w:val="sr-Cyrl-CS"/>
              </w:rPr>
            </w:pPr>
          </w:p>
          <w:p w:rsidR="000E75A0" w:rsidRPr="00546DA6" w:rsidRDefault="000E75A0" w:rsidP="00AF3AF8">
            <w:pPr>
              <w:spacing w:before="0"/>
              <w:jc w:val="center"/>
              <w:rPr>
                <w:rFonts w:cs="Arial"/>
                <w:b/>
                <w:bCs/>
                <w:iCs/>
                <w:color w:val="000000" w:themeColor="text1"/>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3859"/>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0B6BAA">
            <w:pPr>
              <w:spacing w:before="0"/>
              <w:rPr>
                <w:rFonts w:cs="Arial"/>
                <w:b/>
                <w:bCs/>
                <w:iCs/>
                <w:lang w:val="sr-Cyrl-CS"/>
              </w:rPr>
            </w:pPr>
            <w:r w:rsidRPr="00E47C2E">
              <w:rPr>
                <w:rFonts w:cs="Arial"/>
                <w:b/>
                <w:bCs/>
                <w:iCs/>
                <w:lang w:val="sr-Cyrl-CS"/>
              </w:rPr>
              <w:t>РОК И НАЧИН ПЛАЋАЊА:</w:t>
            </w:r>
          </w:p>
          <w:p w:rsidR="00637DAF" w:rsidRPr="00637DAF" w:rsidRDefault="00637DAF" w:rsidP="00637DAF">
            <w:pPr>
              <w:pStyle w:val="KDParagraf"/>
              <w:spacing w:before="0"/>
              <w:rPr>
                <w:rFonts w:eastAsia="Calibri" w:cs="Arial"/>
                <w:color w:val="000000" w:themeColor="text1"/>
              </w:rPr>
            </w:pPr>
            <w:r>
              <w:rPr>
                <w:rFonts w:eastAsia="Calibri" w:cs="Arial"/>
                <w:color w:val="000000" w:themeColor="text1"/>
                <w:lang w:val="sr-Cyrl-RS"/>
              </w:rPr>
              <w:t>-</w:t>
            </w:r>
            <w:r w:rsidRPr="00637DAF">
              <w:rPr>
                <w:rFonts w:eastAsia="Calibri" w:cs="Arial"/>
                <w:color w:val="000000" w:themeColor="text1"/>
                <w:lang w:val="sr-Cyrl-RS"/>
              </w:rPr>
              <w:t xml:space="preserve">сукцесивно у законском року до 45 (словима: четрдесет пет) дана од дана пријема одговарајућег рачуна издатог на основу прихваћеног и потписаног </w:t>
            </w:r>
            <w:r w:rsidRPr="00637DAF">
              <w:rPr>
                <w:rFonts w:eastAsia="Calibri" w:cs="Arial"/>
                <w:color w:val="000000" w:themeColor="text1"/>
              </w:rPr>
              <w:t>Записника о финалном квалитативном пријему Услуге (без примедби), потписаног од стране овлашћених  представника Уговорних страна.</w:t>
            </w:r>
          </w:p>
          <w:p w:rsidR="00637DAF" w:rsidRDefault="00637DAF" w:rsidP="00637DAF">
            <w:pPr>
              <w:pStyle w:val="KDParagraf"/>
              <w:spacing w:before="0"/>
              <w:rPr>
                <w:rFonts w:cs="Arial"/>
                <w:color w:val="FF0000"/>
              </w:rPr>
            </w:pPr>
          </w:p>
          <w:p w:rsidR="00DF169D" w:rsidRPr="00E47C2E" w:rsidRDefault="00637DAF" w:rsidP="00637DAF">
            <w:pPr>
              <w:spacing w:before="0"/>
              <w:rPr>
                <w:rFonts w:cs="Arial"/>
                <w:bCs/>
                <w:iCs/>
                <w:color w:val="00B0F0"/>
                <w:lang w:val="sr-Cyrl-CS"/>
              </w:rPr>
            </w:pPr>
            <w:r w:rsidRPr="00695C7F">
              <w:rPr>
                <w:rFonts w:eastAsia="Calibri" w:cs="Arial"/>
                <w:bCs/>
                <w:iCs/>
                <w:lang w:val="sr-Cyrl-CS"/>
              </w:rPr>
              <w:t xml:space="preserve">Обрачун ће се вршити на бази јединичних цена дефинисаних у обрасцу </w:t>
            </w:r>
            <w:r w:rsidRPr="00695C7F">
              <w:rPr>
                <w:rFonts w:eastAsia="Calibri" w:cs="Arial"/>
                <w:bCs/>
                <w:iCs/>
                <w:lang w:val="sr-Latn-RS"/>
              </w:rPr>
              <w:t>Структур</w:t>
            </w:r>
            <w:r w:rsidRPr="00695C7F">
              <w:rPr>
                <w:rFonts w:eastAsia="Calibri" w:cs="Arial"/>
                <w:bCs/>
                <w:iCs/>
                <w:lang w:val="sr-Cyrl-RS"/>
              </w:rPr>
              <w:t>е</w:t>
            </w:r>
            <w:r w:rsidRPr="00695C7F">
              <w:rPr>
                <w:rFonts w:eastAsia="Calibri" w:cs="Arial"/>
                <w:bCs/>
                <w:iCs/>
                <w:lang w:val="sr-Latn-RS"/>
              </w:rPr>
              <w:t xml:space="preserve"> цeнe</w:t>
            </w:r>
            <w:r>
              <w:rPr>
                <w:rFonts w:eastAsia="Calibri" w:cs="Arial"/>
                <w:bCs/>
                <w:iCs/>
                <w:lang w:val="sr-Cyrl-RS"/>
              </w:rPr>
              <w:t>.</w:t>
            </w:r>
            <w:r w:rsidR="00DF169D" w:rsidRPr="00E47C2E">
              <w:rPr>
                <w:rFonts w:cs="Arial"/>
                <w:bCs/>
                <w:iCs/>
                <w:color w:val="00B0F0"/>
                <w:lang w:val="sr-Cyrl-CS"/>
              </w:rPr>
              <w:t xml:space="preserve"> </w:t>
            </w:r>
          </w:p>
          <w:p w:rsidR="000E75A0" w:rsidRPr="00E47C2E" w:rsidRDefault="000E75A0" w:rsidP="00AF3AF8">
            <w:pPr>
              <w:spacing w:before="0"/>
              <w:jc w:val="center"/>
              <w:rPr>
                <w:rFonts w:cs="Arial"/>
                <w:b/>
                <w:bCs/>
                <w:iCs/>
                <w:lang w:val="sr-Cyrl-CS"/>
              </w:rPr>
            </w:pPr>
          </w:p>
        </w:tc>
        <w:tc>
          <w:tcPr>
            <w:tcW w:w="4394" w:type="dxa"/>
            <w:vAlign w:val="center"/>
          </w:tcPr>
          <w:p w:rsidR="00546DA6" w:rsidRPr="00546DA6" w:rsidRDefault="00546DA6" w:rsidP="00546DA6">
            <w:pPr>
              <w:spacing w:before="0"/>
              <w:jc w:val="center"/>
              <w:rPr>
                <w:rFonts w:cs="Arial"/>
                <w:bCs/>
                <w:iCs/>
                <w:color w:val="000000" w:themeColor="text1"/>
                <w:lang w:val="sr-Cyrl-CS"/>
              </w:rPr>
            </w:pPr>
            <w:r w:rsidRPr="00546DA6">
              <w:rPr>
                <w:rFonts w:cs="Arial"/>
                <w:bCs/>
                <w:iCs/>
                <w:color w:val="000000" w:themeColor="text1"/>
                <w:lang w:val="sr-Cyrl-CS"/>
              </w:rPr>
              <w:t>Сагласан за захтевом наручиоца</w:t>
            </w:r>
          </w:p>
          <w:p w:rsidR="000E75A0" w:rsidRPr="00E47C2E" w:rsidRDefault="00546DA6" w:rsidP="00546DA6">
            <w:pPr>
              <w:spacing w:before="0"/>
              <w:jc w:val="center"/>
              <w:rPr>
                <w:rFonts w:cs="Arial"/>
                <w:b/>
                <w:bCs/>
                <w:iCs/>
                <w:lang w:val="sr-Cyrl-CS"/>
              </w:rPr>
            </w:pPr>
            <w:r w:rsidRPr="00546DA6">
              <w:rPr>
                <w:rFonts w:cs="Arial"/>
                <w:bCs/>
                <w:iCs/>
                <w:color w:val="000000" w:themeColor="text1"/>
                <w:lang w:val="sr-Cyrl-CS"/>
              </w:rPr>
              <w:t>ДА/НЕ (заокружити)</w:t>
            </w:r>
          </w:p>
        </w:tc>
      </w:tr>
      <w:tr w:rsidR="000E75A0" w:rsidRPr="00E47C2E" w:rsidTr="00AF3AF8">
        <w:tc>
          <w:tcPr>
            <w:tcW w:w="5920" w:type="dxa"/>
            <w:vAlign w:val="center"/>
          </w:tcPr>
          <w:p w:rsidR="000E75A0" w:rsidRPr="00E47C2E" w:rsidRDefault="000E75A0" w:rsidP="000B6BAA">
            <w:pPr>
              <w:spacing w:before="0"/>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E00AFB" w:rsidRDefault="00546DA6" w:rsidP="004C5E6A">
            <w:pPr>
              <w:pStyle w:val="ListParagraph"/>
              <w:autoSpaceDE w:val="0"/>
              <w:autoSpaceDN w:val="0"/>
              <w:adjustRightInd w:val="0"/>
              <w:spacing w:before="0" w:after="0" w:line="240" w:lineRule="auto"/>
              <w:ind w:left="0"/>
              <w:contextualSpacing w:val="0"/>
              <w:rPr>
                <w:rFonts w:ascii="Arial" w:hAnsi="Arial" w:cs="Arial"/>
              </w:rPr>
            </w:pPr>
            <w:r w:rsidRPr="00BB086D">
              <w:rPr>
                <w:rFonts w:ascii="Arial" w:hAnsi="Arial" w:cs="Arial"/>
              </w:rPr>
              <w:t xml:space="preserve">Изабрани понуђач је обавезан да услугу изврши у </w:t>
            </w:r>
            <w:r w:rsidR="004C5E6A">
              <w:rPr>
                <w:rFonts w:ascii="Arial" w:hAnsi="Arial" w:cs="Arial"/>
                <w:lang w:val="sr-Cyrl-RS"/>
              </w:rPr>
              <w:t>периоду</w:t>
            </w:r>
            <w:r w:rsidRPr="00BB086D">
              <w:rPr>
                <w:rFonts w:ascii="Arial" w:hAnsi="Arial" w:cs="Arial"/>
                <w:lang w:val="sr-Cyrl-RS"/>
              </w:rPr>
              <w:t xml:space="preserve"> од</w:t>
            </w:r>
            <w:r w:rsidRPr="00BB086D">
              <w:rPr>
                <w:rFonts w:ascii="Arial" w:hAnsi="Arial" w:cs="Arial"/>
              </w:rPr>
              <w:t xml:space="preserve"> 12 (дванаест) месеци од дана закључења уговора</w:t>
            </w:r>
            <w:r>
              <w:rPr>
                <w:rFonts w:ascii="Arial" w:hAnsi="Arial" w:cs="Arial"/>
                <w:lang w:val="sr-Cyrl-RS"/>
              </w:rPr>
              <w:t>, према динамици наручиоца</w:t>
            </w:r>
            <w:r w:rsidRPr="00BB086D">
              <w:rPr>
                <w:rFonts w:ascii="Arial" w:hAnsi="Arial" w:cs="Arial"/>
              </w:rPr>
              <w:t>.</w:t>
            </w:r>
          </w:p>
        </w:tc>
        <w:tc>
          <w:tcPr>
            <w:tcW w:w="4394" w:type="dxa"/>
            <w:vAlign w:val="center"/>
          </w:tcPr>
          <w:p w:rsidR="000E75A0" w:rsidRPr="00E47C2E" w:rsidRDefault="000E75A0" w:rsidP="00AF3AF8">
            <w:pPr>
              <w:spacing w:before="0"/>
              <w:jc w:val="center"/>
              <w:rPr>
                <w:rFonts w:cs="Arial"/>
                <w:b/>
                <w:bCs/>
                <w:iCs/>
                <w:lang w:val="sr-Cyrl-CS"/>
              </w:rPr>
            </w:pPr>
          </w:p>
          <w:p w:rsidR="00546DA6" w:rsidRPr="00546DA6" w:rsidRDefault="00546DA6" w:rsidP="00546DA6">
            <w:pPr>
              <w:spacing w:before="0"/>
              <w:jc w:val="center"/>
              <w:rPr>
                <w:rFonts w:cs="Arial"/>
                <w:bCs/>
                <w:iCs/>
                <w:color w:val="000000" w:themeColor="text1"/>
                <w:lang w:val="sr-Cyrl-CS"/>
              </w:rPr>
            </w:pPr>
            <w:r w:rsidRPr="00546DA6">
              <w:rPr>
                <w:rFonts w:cs="Arial"/>
                <w:bCs/>
                <w:iCs/>
                <w:color w:val="000000" w:themeColor="text1"/>
                <w:lang w:val="sr-Cyrl-CS"/>
              </w:rPr>
              <w:t>Сагласан за захтевом наручиоца</w:t>
            </w:r>
          </w:p>
          <w:p w:rsidR="000E75A0" w:rsidRPr="00E47C2E" w:rsidRDefault="00546DA6" w:rsidP="00546DA6">
            <w:pPr>
              <w:spacing w:before="0"/>
              <w:jc w:val="center"/>
              <w:rPr>
                <w:rFonts w:cs="Arial"/>
                <w:bCs/>
                <w:iCs/>
                <w:color w:val="00B0F0"/>
              </w:rPr>
            </w:pPr>
            <w:r w:rsidRPr="00546DA6">
              <w:rPr>
                <w:rFonts w:cs="Arial"/>
                <w:bCs/>
                <w:iCs/>
                <w:color w:val="000000" w:themeColor="text1"/>
                <w:lang w:val="sr-Cyrl-CS"/>
              </w:rPr>
              <w:t>ДА/НЕ (заокружити)</w:t>
            </w:r>
          </w:p>
        </w:tc>
      </w:tr>
      <w:tr w:rsidR="000E75A0" w:rsidRPr="00E47C2E" w:rsidTr="00AF3AF8">
        <w:tc>
          <w:tcPr>
            <w:tcW w:w="5920" w:type="dxa"/>
            <w:vAlign w:val="center"/>
          </w:tcPr>
          <w:p w:rsidR="000E75A0" w:rsidRPr="00E47C2E" w:rsidRDefault="000E75A0" w:rsidP="00E00AFB">
            <w:pPr>
              <w:spacing w:before="0"/>
              <w:rPr>
                <w:rFonts w:cs="Arial"/>
                <w:b/>
                <w:bCs/>
                <w:iCs/>
                <w:lang w:val="sr-Cyrl-CS"/>
              </w:rPr>
            </w:pPr>
            <w:r w:rsidRPr="00E47C2E">
              <w:rPr>
                <w:rFonts w:cs="Arial"/>
                <w:b/>
                <w:bCs/>
                <w:iCs/>
                <w:lang w:val="sr-Cyrl-CS"/>
              </w:rPr>
              <w:t>ГАРАНТНИ РОК:</w:t>
            </w:r>
          </w:p>
          <w:p w:rsidR="000E75A0" w:rsidRPr="00E00AFB" w:rsidRDefault="004C5E6A" w:rsidP="004C5E6A">
            <w:pPr>
              <w:spacing w:before="0"/>
              <w:rPr>
                <w:rFonts w:cs="Arial"/>
                <w:bCs/>
                <w:iCs/>
                <w:lang w:val="sr-Cyrl-CS"/>
              </w:rPr>
            </w:pPr>
            <w:r>
              <w:rPr>
                <w:rFonts w:cs="Arial"/>
                <w:bCs/>
                <w:iCs/>
                <w:lang w:val="sr-Cyrl-CS"/>
              </w:rPr>
              <w:t xml:space="preserve">Гарантни период </w:t>
            </w:r>
            <w:r w:rsidRPr="00E07C61">
              <w:rPr>
                <w:rFonts w:cs="Arial"/>
                <w:bCs/>
                <w:iCs/>
                <w:lang w:val="sr-Cyrl-CS"/>
              </w:rPr>
              <w:t>не може бити краћи од 12</w:t>
            </w:r>
            <w:r>
              <w:rPr>
                <w:rFonts w:cs="Arial"/>
                <w:bCs/>
                <w:iCs/>
                <w:lang w:val="sr-Cyrl-CS"/>
              </w:rPr>
              <w:t xml:space="preserve"> (дванаест)</w:t>
            </w:r>
            <w:r w:rsidRPr="00E07C61">
              <w:rPr>
                <w:rFonts w:cs="Arial"/>
                <w:bCs/>
                <w:iCs/>
                <w:lang w:val="sr-Cyrl-CS"/>
              </w:rPr>
              <w:t xml:space="preserve"> месеци од дана сачињавања, верификовања и потписивања Записника о </w:t>
            </w:r>
            <w:r>
              <w:rPr>
                <w:rFonts w:cs="Arial"/>
                <w:bCs/>
                <w:iCs/>
                <w:lang w:val="sr-Cyrl-CS"/>
              </w:rPr>
              <w:t xml:space="preserve">квантитативном и </w:t>
            </w:r>
            <w:r w:rsidRPr="00E07C61">
              <w:rPr>
                <w:rFonts w:cs="Arial"/>
                <w:bCs/>
                <w:iCs/>
                <w:lang w:val="sr-Cyrl-CS"/>
              </w:rPr>
              <w:t>квалитативном пријему  услуга</w:t>
            </w:r>
            <w:r>
              <w:rPr>
                <w:rFonts w:cs="Arial"/>
                <w:bCs/>
                <w:iCs/>
                <w:lang w:val="sr-Cyrl-CS"/>
              </w:rPr>
              <w:t xml:space="preserve"> (без примедби).</w:t>
            </w:r>
          </w:p>
        </w:tc>
        <w:tc>
          <w:tcPr>
            <w:tcW w:w="4394" w:type="dxa"/>
            <w:vAlign w:val="center"/>
          </w:tcPr>
          <w:p w:rsidR="000E75A0" w:rsidRPr="00E47C2E" w:rsidRDefault="000E75A0" w:rsidP="00AF3AF8">
            <w:pPr>
              <w:spacing w:before="0"/>
              <w:jc w:val="center"/>
              <w:rPr>
                <w:rFonts w:cs="Arial"/>
                <w:b/>
                <w:bCs/>
                <w:iCs/>
                <w:lang w:val="sr-Cyrl-CS"/>
              </w:rPr>
            </w:pPr>
          </w:p>
          <w:p w:rsidR="00E00AFB" w:rsidRPr="00546DA6" w:rsidRDefault="00E00AFB" w:rsidP="00E00AFB">
            <w:pPr>
              <w:spacing w:before="0"/>
              <w:jc w:val="center"/>
              <w:rPr>
                <w:rFonts w:cs="Arial"/>
                <w:bCs/>
                <w:iCs/>
                <w:color w:val="000000" w:themeColor="text1"/>
                <w:lang w:val="sr-Cyrl-CS"/>
              </w:rPr>
            </w:pPr>
            <w:r w:rsidRPr="00546DA6">
              <w:rPr>
                <w:rFonts w:cs="Arial"/>
                <w:bCs/>
                <w:iCs/>
                <w:color w:val="000000" w:themeColor="text1"/>
                <w:lang w:val="sr-Cyrl-CS"/>
              </w:rPr>
              <w:t>Сагласан за захтевом наручиоца</w:t>
            </w:r>
          </w:p>
          <w:p w:rsidR="000E75A0" w:rsidRPr="00E47C2E" w:rsidRDefault="00E00AFB" w:rsidP="00E00AFB">
            <w:pPr>
              <w:spacing w:before="0"/>
              <w:jc w:val="center"/>
              <w:rPr>
                <w:rFonts w:cs="Arial"/>
                <w:b/>
                <w:bCs/>
                <w:iCs/>
                <w:color w:val="00B0F0"/>
                <w:lang w:val="sr-Cyrl-CS"/>
              </w:rPr>
            </w:pPr>
            <w:r w:rsidRPr="00546DA6">
              <w:rPr>
                <w:rFonts w:cs="Arial"/>
                <w:bCs/>
                <w:iCs/>
                <w:color w:val="000000" w:themeColor="text1"/>
                <w:lang w:val="sr-Cyrl-CS"/>
              </w:rPr>
              <w:t>ДА/НЕ (заокружити)</w:t>
            </w:r>
          </w:p>
        </w:tc>
      </w:tr>
      <w:tr w:rsidR="000E75A0" w:rsidRPr="00E47C2E" w:rsidTr="00AF3AF8">
        <w:trPr>
          <w:trHeight w:val="818"/>
        </w:trPr>
        <w:tc>
          <w:tcPr>
            <w:tcW w:w="5920" w:type="dxa"/>
            <w:vAlign w:val="center"/>
          </w:tcPr>
          <w:p w:rsidR="00E00AFB" w:rsidRDefault="000E75A0" w:rsidP="00E00AFB">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00E00AFB">
              <w:rPr>
                <w:rFonts w:cs="Arial"/>
                <w:b/>
                <w:bCs/>
                <w:iCs/>
                <w:lang w:val="sr-Cyrl-CS"/>
              </w:rPr>
              <w:t xml:space="preserve"> И ПАРИТЕТ</w:t>
            </w:r>
            <w:r w:rsidRPr="00E47C2E">
              <w:rPr>
                <w:rFonts w:cs="Arial"/>
                <w:b/>
                <w:bCs/>
                <w:iCs/>
                <w:lang w:val="sr-Cyrl-CS"/>
              </w:rPr>
              <w:t>:</w:t>
            </w:r>
          </w:p>
          <w:p w:rsidR="000E75A0" w:rsidRPr="00E00AFB" w:rsidRDefault="00E00AFB" w:rsidP="00E00AFB">
            <w:pPr>
              <w:spacing w:before="0"/>
              <w:rPr>
                <w:rFonts w:cs="Arial"/>
                <w:spacing w:val="4"/>
                <w:lang w:val="sr-Cyrl-CS"/>
              </w:rPr>
            </w:pPr>
            <w:r>
              <w:rPr>
                <w:rFonts w:cs="Arial"/>
                <w:lang w:val="sr-Cyrl-RS" w:eastAsia="zh-CN"/>
              </w:rPr>
              <w:t xml:space="preserve">ПАРТИЈА 1: </w:t>
            </w:r>
            <w:r w:rsidRPr="00AA7A95">
              <w:rPr>
                <w:rFonts w:cs="Arial"/>
                <w:lang w:val="sr-Cyrl-RS" w:eastAsia="zh-CN"/>
              </w:rPr>
              <w:t xml:space="preserve">Огранак ТЕНТ, локација </w:t>
            </w:r>
            <w:r>
              <w:rPr>
                <w:rFonts w:cs="Arial"/>
                <w:lang w:val="sr-Cyrl-RS" w:eastAsia="zh-CN"/>
              </w:rPr>
              <w:t xml:space="preserve">ТЕ Колубара, </w:t>
            </w:r>
            <w:r w:rsidRPr="00E47F55">
              <w:rPr>
                <w:rFonts w:cs="Arial"/>
                <w:lang w:val="sr-Cyrl-RS"/>
              </w:rPr>
              <w:t>улица 3. октобра број 146, 11563 Велики Црљени</w:t>
            </w:r>
            <w:r w:rsidRPr="00AA7A95">
              <w:rPr>
                <w:rFonts w:cs="Arial"/>
                <w:lang w:val="sr-Cyrl-RS" w:eastAsia="zh-CN"/>
              </w:rPr>
              <w:t>, на паритету</w:t>
            </w:r>
            <w:r w:rsidRPr="00AA7A95">
              <w:rPr>
                <w:rFonts w:cs="Arial"/>
                <w:lang w:val="sr-Cyrl-CS" w:eastAsia="zh-CN"/>
              </w:rPr>
              <w:t xml:space="preserve"> Ф-ко Огранак ТЕНТ локација</w:t>
            </w:r>
            <w:r w:rsidRPr="00985FBC">
              <w:rPr>
                <w:rFonts w:cs="Arial"/>
                <w:spacing w:val="4"/>
                <w:lang w:val="sr-Cyrl-CS"/>
              </w:rPr>
              <w:t xml:space="preserve"> </w:t>
            </w:r>
            <w:r w:rsidRPr="001617DB">
              <w:rPr>
                <w:rFonts w:eastAsia="Arial" w:cs="Arial"/>
              </w:rPr>
              <w:t>ТЕ Колубара</w:t>
            </w:r>
            <w:r>
              <w:rPr>
                <w:rFonts w:eastAsia="Arial" w:cs="Arial"/>
                <w:lang w:val="sr-Cyrl-RS"/>
              </w:rPr>
              <w:t xml:space="preserve"> Велики Црљени</w:t>
            </w:r>
            <w:r w:rsidRPr="00AA7A95">
              <w:rPr>
                <w:rFonts w:cs="Arial"/>
                <w:lang w:val="sr-Cyrl-RS" w:eastAsia="zh-CN"/>
              </w:rPr>
              <w:t xml:space="preserve"> </w:t>
            </w:r>
          </w:p>
        </w:tc>
        <w:tc>
          <w:tcPr>
            <w:tcW w:w="4394" w:type="dxa"/>
            <w:vAlign w:val="center"/>
          </w:tcPr>
          <w:p w:rsidR="000E75A0" w:rsidRPr="00E00AFB" w:rsidRDefault="000E75A0" w:rsidP="00AF3AF8">
            <w:pPr>
              <w:spacing w:before="0"/>
              <w:jc w:val="center"/>
              <w:rPr>
                <w:rFonts w:cs="Arial"/>
                <w:bCs/>
                <w:iCs/>
                <w:color w:val="000000" w:themeColor="text1"/>
                <w:lang w:val="sr-Cyrl-CS"/>
              </w:rPr>
            </w:pPr>
            <w:r w:rsidRPr="00E00AFB">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E00AFB">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0E75A0" w:rsidRPr="00E47C2E" w:rsidRDefault="000E75A0" w:rsidP="00E00AFB">
            <w:pPr>
              <w:spacing w:before="0"/>
              <w:rPr>
                <w:rFonts w:cs="Arial"/>
                <w:b/>
                <w:bCs/>
                <w:iCs/>
                <w:lang w:val="sr-Cyrl-CS"/>
              </w:rPr>
            </w:pPr>
            <w:r w:rsidRPr="00E47C2E">
              <w:rPr>
                <w:rFonts w:cs="Arial"/>
                <w:b/>
                <w:bCs/>
                <w:iCs/>
                <w:lang w:val="sr-Cyrl-CS"/>
              </w:rPr>
              <w:t>РОК ВАЖЕЊА ПОНУДЕ:</w:t>
            </w:r>
          </w:p>
          <w:p w:rsidR="000E75A0" w:rsidRPr="00E47C2E" w:rsidRDefault="000E75A0" w:rsidP="00E00AFB">
            <w:pPr>
              <w:spacing w:before="0"/>
              <w:rPr>
                <w:rFonts w:cs="Arial"/>
                <w:b/>
                <w:bCs/>
                <w:iCs/>
                <w:lang w:val="sr-Cyrl-CS"/>
              </w:rPr>
            </w:pPr>
            <w:r w:rsidRPr="00E00AFB">
              <w:rPr>
                <w:rFonts w:cs="Arial"/>
                <w:bCs/>
                <w:iCs/>
                <w:color w:val="000000" w:themeColor="text1"/>
                <w:lang w:val="sr-Cyrl-CS"/>
              </w:rPr>
              <w:t>не може бити краћ</w:t>
            </w:r>
            <w:r w:rsidRPr="00E00AFB">
              <w:rPr>
                <w:rFonts w:cs="Arial"/>
                <w:bCs/>
                <w:iCs/>
                <w:color w:val="000000" w:themeColor="text1"/>
              </w:rPr>
              <w:t>и</w:t>
            </w:r>
            <w:r w:rsidRPr="00E00AFB">
              <w:rPr>
                <w:rFonts w:cs="Arial"/>
                <w:bCs/>
                <w:iCs/>
                <w:color w:val="000000" w:themeColor="text1"/>
                <w:lang w:val="sr-Cyrl-CS"/>
              </w:rPr>
              <w:t xml:space="preserve"> од </w:t>
            </w:r>
            <w:r w:rsidR="00E00AFB" w:rsidRPr="00E00AFB">
              <w:rPr>
                <w:rFonts w:cs="Arial"/>
                <w:bCs/>
                <w:iCs/>
                <w:color w:val="000000" w:themeColor="text1"/>
                <w:lang w:val="sr-Cyrl-CS"/>
              </w:rPr>
              <w:t>60</w:t>
            </w:r>
            <w:r w:rsidRPr="00E00AFB">
              <w:rPr>
                <w:rFonts w:cs="Arial"/>
                <w:bCs/>
                <w:iCs/>
                <w:color w:val="000000" w:themeColor="text1"/>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E00AFB">
            <w:pPr>
              <w:spacing w:before="0"/>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lastRenderedPageBreak/>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00AFB" w:rsidRDefault="00BA2C2D" w:rsidP="00876242">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E00AFB" w:rsidRDefault="00E00AFB">
      <w:pPr>
        <w:spacing w:before="0"/>
        <w:jc w:val="left"/>
        <w:rPr>
          <w:rFonts w:eastAsia="TimesNewRomanPS-BoldMT" w:cs="Arial"/>
          <w:bCs/>
          <w:iCs/>
          <w:lang w:val="ru-RU"/>
        </w:rPr>
      </w:pPr>
      <w:r>
        <w:rPr>
          <w:rFonts w:eastAsia="TimesNewRomanPS-BoldMT" w:cs="Arial"/>
          <w:bCs/>
          <w:iCs/>
          <w:lang w:val="ru-RU"/>
        </w:rPr>
        <w:br w:type="page"/>
      </w:r>
    </w:p>
    <w:p w:rsidR="00E00AFB" w:rsidRDefault="00E00AFB" w:rsidP="00E00AFB">
      <w:pPr>
        <w:spacing w:before="0"/>
        <w:rPr>
          <w:rFonts w:eastAsia="TimesNewRomanPSMT" w:cs="Arial"/>
          <w:b/>
          <w:bCs/>
          <w:lang w:val="sr-Cyrl-CS"/>
        </w:rPr>
      </w:pPr>
      <w:r>
        <w:rPr>
          <w:rFonts w:eastAsia="TimesNewRomanPSMT" w:cs="Arial"/>
          <w:b/>
          <w:bCs/>
          <w:lang w:val="sr-Cyrl-CS"/>
        </w:rPr>
        <w:lastRenderedPageBreak/>
        <w:t>Партија 2</w:t>
      </w:r>
    </w:p>
    <w:p w:rsidR="00E00AFB" w:rsidRPr="00E47C2E" w:rsidRDefault="00E00AFB" w:rsidP="00E00AFB">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E00AFB" w:rsidRPr="00E47C2E" w:rsidTr="005E5152">
        <w:trPr>
          <w:trHeight w:val="485"/>
        </w:trPr>
        <w:tc>
          <w:tcPr>
            <w:tcW w:w="5920" w:type="dxa"/>
            <w:shd w:val="clear" w:color="auto" w:fill="C6D9F1" w:themeFill="text2" w:themeFillTint="33"/>
            <w:vAlign w:val="center"/>
          </w:tcPr>
          <w:p w:rsidR="00E00AFB" w:rsidRPr="00E47C2E" w:rsidRDefault="00E00AFB" w:rsidP="005E5152">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E00AFB" w:rsidRPr="00546DA6" w:rsidRDefault="00E00AFB" w:rsidP="005E5152">
            <w:pPr>
              <w:spacing w:before="0"/>
              <w:jc w:val="center"/>
              <w:rPr>
                <w:rFonts w:cs="Arial"/>
                <w:b/>
                <w:bCs/>
                <w:iCs/>
                <w:color w:val="000000" w:themeColor="text1"/>
                <w:lang w:val="sr-Cyrl-CS"/>
              </w:rPr>
            </w:pPr>
            <w:r w:rsidRPr="00546DA6">
              <w:rPr>
                <w:rFonts w:cs="Arial"/>
                <w:b/>
                <w:bCs/>
                <w:iCs/>
                <w:color w:val="000000" w:themeColor="text1"/>
                <w:lang w:val="sr-Cyrl-CS"/>
              </w:rPr>
              <w:t xml:space="preserve">УКУПНА ЦЕНА </w:t>
            </w:r>
            <w:r w:rsidRPr="00546DA6">
              <w:rPr>
                <w:rFonts w:eastAsia="Arial Unicode MS" w:cs="Arial"/>
                <w:b/>
                <w:bCs/>
                <w:iCs/>
                <w:color w:val="000000" w:themeColor="text1"/>
                <w:kern w:val="1"/>
                <w:lang w:val="sr-Cyrl-CS" w:eastAsia="ar-SA"/>
              </w:rPr>
              <w:t xml:space="preserve">дин. </w:t>
            </w:r>
            <w:r w:rsidRPr="00546DA6">
              <w:rPr>
                <w:rFonts w:cs="Arial"/>
                <w:b/>
                <w:bCs/>
                <w:iCs/>
                <w:color w:val="000000" w:themeColor="text1"/>
                <w:lang w:val="sr-Cyrl-CS"/>
              </w:rPr>
              <w:t>без ПДВ</w:t>
            </w:r>
          </w:p>
        </w:tc>
      </w:tr>
      <w:tr w:rsidR="00E00AFB" w:rsidRPr="00E47C2E" w:rsidTr="005E5152">
        <w:trPr>
          <w:trHeight w:val="440"/>
        </w:trPr>
        <w:tc>
          <w:tcPr>
            <w:tcW w:w="5920" w:type="dxa"/>
            <w:vAlign w:val="center"/>
          </w:tcPr>
          <w:p w:rsidR="00E00AFB" w:rsidRPr="00AB3507" w:rsidRDefault="00E00AFB" w:rsidP="005E5152">
            <w:pPr>
              <w:pStyle w:val="Title"/>
              <w:tabs>
                <w:tab w:val="center" w:pos="4514"/>
                <w:tab w:val="left" w:pos="6750"/>
              </w:tabs>
              <w:spacing w:before="0"/>
              <w:jc w:val="both"/>
              <w:rPr>
                <w:rFonts w:cs="Arial"/>
                <w:b w:val="0"/>
                <w:bCs w:val="0"/>
                <w:sz w:val="22"/>
                <w:szCs w:val="22"/>
              </w:rPr>
            </w:pPr>
            <w:r w:rsidRPr="00AB3507">
              <w:rPr>
                <w:rFonts w:cs="Arial"/>
                <w:b w:val="0"/>
                <w:bCs w:val="0"/>
                <w:sz w:val="22"/>
                <w:szCs w:val="22"/>
              </w:rPr>
              <w:t>Контрола овешења на пароводним линијама блокова у ремонтима - ТЕНТ</w:t>
            </w:r>
          </w:p>
          <w:p w:rsidR="00E00AFB" w:rsidRPr="00AB3507" w:rsidRDefault="00E00AFB" w:rsidP="005E5152">
            <w:pPr>
              <w:rPr>
                <w:rFonts w:cs="Arial"/>
                <w:lang w:val="sr-Cyrl-CS" w:eastAsia="ar-SA"/>
              </w:rPr>
            </w:pPr>
            <w:r w:rsidRPr="00AB3507">
              <w:rPr>
                <w:rFonts w:cs="Arial"/>
                <w:lang w:val="sr-Cyrl-CS" w:eastAsia="ar-SA"/>
              </w:rPr>
              <w:t>Партија 2. Контрола овешења на пароводним линијама блокова у ремонтима – ТЕНТ А</w:t>
            </w:r>
          </w:p>
          <w:p w:rsidR="00E00AFB" w:rsidRPr="00E00AFB" w:rsidRDefault="00E00AFB" w:rsidP="00E00AFB">
            <w:pPr>
              <w:pStyle w:val="Header"/>
              <w:rPr>
                <w:sz w:val="22"/>
                <w:szCs w:val="22"/>
                <w:lang w:val="sr-Cyrl-RS"/>
              </w:rPr>
            </w:pPr>
            <w:r w:rsidRPr="004732D1">
              <w:rPr>
                <w:sz w:val="22"/>
                <w:szCs w:val="22"/>
              </w:rPr>
              <w:t>ЈН</w:t>
            </w:r>
            <w:r>
              <w:rPr>
                <w:sz w:val="22"/>
                <w:szCs w:val="22"/>
                <w:lang w:val="sr-Cyrl-RS"/>
              </w:rPr>
              <w:t xml:space="preserve"> </w:t>
            </w:r>
            <w:r w:rsidRPr="004732D1">
              <w:rPr>
                <w:rFonts w:eastAsia="Arial" w:cs="Arial"/>
                <w:color w:val="000000"/>
                <w:sz w:val="22"/>
                <w:szCs w:val="22"/>
              </w:rPr>
              <w:t xml:space="preserve">3000/1681/2018 </w:t>
            </w:r>
            <w:r w:rsidRPr="004732D1">
              <w:rPr>
                <w:sz w:val="22"/>
                <w:szCs w:val="22"/>
                <w:lang w:val="sr-Cyrl-RS"/>
              </w:rPr>
              <w:t>(</w:t>
            </w:r>
            <w:r w:rsidRPr="004732D1">
              <w:rPr>
                <w:rFonts w:eastAsia="Arial" w:cs="Arial"/>
                <w:color w:val="000000"/>
                <w:sz w:val="22"/>
                <w:szCs w:val="22"/>
              </w:rPr>
              <w:t>2032/2018</w:t>
            </w:r>
            <w:r w:rsidRPr="004732D1">
              <w:rPr>
                <w:rFonts w:eastAsia="Arial" w:cs="Arial"/>
                <w:color w:val="000000"/>
                <w:sz w:val="22"/>
                <w:szCs w:val="22"/>
                <w:lang w:val="sr-Cyrl-RS"/>
              </w:rPr>
              <w:t>)</w:t>
            </w:r>
          </w:p>
        </w:tc>
        <w:tc>
          <w:tcPr>
            <w:tcW w:w="4394" w:type="dxa"/>
          </w:tcPr>
          <w:p w:rsidR="00E00AFB" w:rsidRPr="00546DA6" w:rsidRDefault="00E00AFB" w:rsidP="005E5152">
            <w:pPr>
              <w:spacing w:before="0"/>
              <w:jc w:val="center"/>
              <w:rPr>
                <w:rFonts w:cs="Arial"/>
                <w:b/>
                <w:bCs/>
                <w:iCs/>
                <w:color w:val="000000" w:themeColor="text1"/>
                <w:lang w:val="sr-Cyrl-CS"/>
              </w:rPr>
            </w:pPr>
          </w:p>
          <w:p w:rsidR="00E00AFB" w:rsidRPr="00546DA6" w:rsidRDefault="00E00AFB" w:rsidP="005E5152">
            <w:pPr>
              <w:spacing w:before="0"/>
              <w:jc w:val="center"/>
              <w:rPr>
                <w:rFonts w:cs="Arial"/>
                <w:b/>
                <w:bCs/>
                <w:iCs/>
                <w:color w:val="000000" w:themeColor="text1"/>
                <w:lang w:val="sr-Cyrl-CS"/>
              </w:rPr>
            </w:pPr>
          </w:p>
        </w:tc>
      </w:tr>
    </w:tbl>
    <w:p w:rsidR="00E00AFB" w:rsidRPr="00E47C2E" w:rsidRDefault="00E00AFB" w:rsidP="00E00AFB">
      <w:pPr>
        <w:spacing w:before="0"/>
        <w:jc w:val="center"/>
        <w:rPr>
          <w:rFonts w:cs="Arial"/>
          <w:b/>
          <w:bCs/>
          <w:iCs/>
          <w:u w:val="single"/>
          <w:lang w:val="sr-Cyrl-CS"/>
        </w:rPr>
      </w:pPr>
    </w:p>
    <w:p w:rsidR="00E00AFB" w:rsidRPr="00E47C2E" w:rsidRDefault="00E00AFB" w:rsidP="00E00AFB">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3"/>
        <w:gridCol w:w="3896"/>
      </w:tblGrid>
      <w:tr w:rsidR="00E00AFB" w:rsidRPr="00E47C2E" w:rsidTr="005E5152">
        <w:trPr>
          <w:trHeight w:val="647"/>
        </w:trPr>
        <w:tc>
          <w:tcPr>
            <w:tcW w:w="5920" w:type="dxa"/>
            <w:shd w:val="clear" w:color="auto" w:fill="C6D9F1" w:themeFill="text2" w:themeFillTint="33"/>
            <w:vAlign w:val="center"/>
          </w:tcPr>
          <w:p w:rsidR="00E00AFB" w:rsidRPr="00E47C2E" w:rsidRDefault="00E00AFB" w:rsidP="005E5152">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E00AFB" w:rsidRPr="00E47C2E" w:rsidRDefault="00E00AFB" w:rsidP="005E5152">
            <w:pPr>
              <w:spacing w:before="0"/>
              <w:jc w:val="center"/>
              <w:rPr>
                <w:rFonts w:cs="Arial"/>
                <w:b/>
                <w:bCs/>
                <w:iCs/>
                <w:lang w:val="sr-Cyrl-CS"/>
              </w:rPr>
            </w:pPr>
            <w:r w:rsidRPr="00E47C2E">
              <w:rPr>
                <w:rFonts w:cs="Arial"/>
                <w:b/>
                <w:bCs/>
                <w:iCs/>
                <w:lang w:val="sr-Cyrl-CS"/>
              </w:rPr>
              <w:t>ПОНУДА ПОНУЂАЧА</w:t>
            </w:r>
          </w:p>
        </w:tc>
      </w:tr>
      <w:tr w:rsidR="00E00AFB" w:rsidRPr="00E47C2E" w:rsidTr="005E5152">
        <w:tc>
          <w:tcPr>
            <w:tcW w:w="5920" w:type="dxa"/>
            <w:vAlign w:val="center"/>
          </w:tcPr>
          <w:p w:rsidR="00E00AFB" w:rsidRPr="00E47C2E" w:rsidRDefault="00E00AFB" w:rsidP="005E5152">
            <w:pPr>
              <w:spacing w:before="0"/>
              <w:rPr>
                <w:rFonts w:cs="Arial"/>
                <w:b/>
                <w:bCs/>
                <w:iCs/>
                <w:lang w:val="sr-Cyrl-CS"/>
              </w:rPr>
            </w:pPr>
            <w:r w:rsidRPr="00E47C2E">
              <w:rPr>
                <w:rFonts w:cs="Arial"/>
                <w:b/>
                <w:bCs/>
                <w:iCs/>
                <w:lang w:val="sr-Cyrl-CS"/>
              </w:rPr>
              <w:t>РОК И НАЧИН ПЛАЋАЊА:</w:t>
            </w:r>
          </w:p>
          <w:p w:rsidR="00E00AFB" w:rsidRPr="00637DAF" w:rsidRDefault="00E00AFB" w:rsidP="005E5152">
            <w:pPr>
              <w:pStyle w:val="KDParagraf"/>
              <w:spacing w:before="0"/>
              <w:rPr>
                <w:rFonts w:eastAsia="Calibri" w:cs="Arial"/>
                <w:color w:val="000000" w:themeColor="text1"/>
              </w:rPr>
            </w:pPr>
            <w:r>
              <w:rPr>
                <w:rFonts w:eastAsia="Calibri" w:cs="Arial"/>
                <w:color w:val="000000" w:themeColor="text1"/>
                <w:lang w:val="sr-Cyrl-RS"/>
              </w:rPr>
              <w:t>-</w:t>
            </w:r>
            <w:r w:rsidRPr="00637DAF">
              <w:rPr>
                <w:rFonts w:eastAsia="Calibri" w:cs="Arial"/>
                <w:color w:val="000000" w:themeColor="text1"/>
                <w:lang w:val="sr-Cyrl-RS"/>
              </w:rPr>
              <w:t xml:space="preserve">сукцесивно у законском року до 45 (словима: четрдесет пет) дана од дана пријема одговарајућег рачуна издатог на основу прихваћеног и потписаног </w:t>
            </w:r>
            <w:r w:rsidRPr="00637DAF">
              <w:rPr>
                <w:rFonts w:eastAsia="Calibri" w:cs="Arial"/>
                <w:color w:val="000000" w:themeColor="text1"/>
              </w:rPr>
              <w:t>Записника о финалном квалитативном пријему Услуге (без примедби), потписаног од стране овлашћених  представника Уговорних страна.</w:t>
            </w:r>
          </w:p>
          <w:p w:rsidR="00E00AFB" w:rsidRDefault="00E00AFB" w:rsidP="005E5152">
            <w:pPr>
              <w:pStyle w:val="KDParagraf"/>
              <w:spacing w:before="0"/>
              <w:rPr>
                <w:rFonts w:cs="Arial"/>
                <w:color w:val="FF0000"/>
              </w:rPr>
            </w:pPr>
          </w:p>
          <w:p w:rsidR="00E00AFB" w:rsidRPr="00E47C2E" w:rsidRDefault="00E00AFB" w:rsidP="005E5152">
            <w:pPr>
              <w:spacing w:before="0"/>
              <w:rPr>
                <w:rFonts w:cs="Arial"/>
                <w:bCs/>
                <w:iCs/>
                <w:color w:val="00B0F0"/>
                <w:lang w:val="sr-Cyrl-CS"/>
              </w:rPr>
            </w:pPr>
            <w:r w:rsidRPr="00695C7F">
              <w:rPr>
                <w:rFonts w:eastAsia="Calibri" w:cs="Arial"/>
                <w:bCs/>
                <w:iCs/>
                <w:lang w:val="sr-Cyrl-CS"/>
              </w:rPr>
              <w:t xml:space="preserve">Обрачун ће се вршити на бази јединичних цена дефинисаних у обрасцу </w:t>
            </w:r>
            <w:r w:rsidRPr="00695C7F">
              <w:rPr>
                <w:rFonts w:eastAsia="Calibri" w:cs="Arial"/>
                <w:bCs/>
                <w:iCs/>
                <w:lang w:val="sr-Latn-RS"/>
              </w:rPr>
              <w:t>Структур</w:t>
            </w:r>
            <w:r w:rsidRPr="00695C7F">
              <w:rPr>
                <w:rFonts w:eastAsia="Calibri" w:cs="Arial"/>
                <w:bCs/>
                <w:iCs/>
                <w:lang w:val="sr-Cyrl-RS"/>
              </w:rPr>
              <w:t>е</w:t>
            </w:r>
            <w:r w:rsidRPr="00695C7F">
              <w:rPr>
                <w:rFonts w:eastAsia="Calibri" w:cs="Arial"/>
                <w:bCs/>
                <w:iCs/>
                <w:lang w:val="sr-Latn-RS"/>
              </w:rPr>
              <w:t xml:space="preserve"> цeнe</w:t>
            </w:r>
            <w:r>
              <w:rPr>
                <w:rFonts w:eastAsia="Calibri" w:cs="Arial"/>
                <w:bCs/>
                <w:iCs/>
                <w:lang w:val="sr-Cyrl-RS"/>
              </w:rPr>
              <w:t>.</w:t>
            </w:r>
            <w:r w:rsidRPr="00E47C2E">
              <w:rPr>
                <w:rFonts w:cs="Arial"/>
                <w:bCs/>
                <w:iCs/>
                <w:color w:val="00B0F0"/>
                <w:lang w:val="sr-Cyrl-CS"/>
              </w:rPr>
              <w:t xml:space="preserve"> </w:t>
            </w:r>
          </w:p>
          <w:p w:rsidR="00E00AFB" w:rsidRPr="00E47C2E" w:rsidRDefault="00E00AFB" w:rsidP="005E5152">
            <w:pPr>
              <w:spacing w:before="0"/>
              <w:jc w:val="center"/>
              <w:rPr>
                <w:rFonts w:cs="Arial"/>
                <w:b/>
                <w:bCs/>
                <w:iCs/>
                <w:lang w:val="sr-Cyrl-CS"/>
              </w:rPr>
            </w:pPr>
          </w:p>
        </w:tc>
        <w:tc>
          <w:tcPr>
            <w:tcW w:w="4394" w:type="dxa"/>
            <w:vAlign w:val="center"/>
          </w:tcPr>
          <w:p w:rsidR="00E00AFB" w:rsidRPr="00546DA6" w:rsidRDefault="00E00AFB" w:rsidP="005E5152">
            <w:pPr>
              <w:spacing w:before="0"/>
              <w:jc w:val="center"/>
              <w:rPr>
                <w:rFonts w:cs="Arial"/>
                <w:bCs/>
                <w:iCs/>
                <w:color w:val="000000" w:themeColor="text1"/>
                <w:lang w:val="sr-Cyrl-CS"/>
              </w:rPr>
            </w:pPr>
            <w:r w:rsidRPr="00546DA6">
              <w:rPr>
                <w:rFonts w:cs="Arial"/>
                <w:bCs/>
                <w:iCs/>
                <w:color w:val="000000" w:themeColor="text1"/>
                <w:lang w:val="sr-Cyrl-CS"/>
              </w:rPr>
              <w:t>Сагласан за захтевом наручиоца</w:t>
            </w:r>
          </w:p>
          <w:p w:rsidR="00E00AFB" w:rsidRPr="00E47C2E" w:rsidRDefault="00E00AFB" w:rsidP="005E5152">
            <w:pPr>
              <w:spacing w:before="0"/>
              <w:jc w:val="center"/>
              <w:rPr>
                <w:rFonts w:cs="Arial"/>
                <w:b/>
                <w:bCs/>
                <w:iCs/>
                <w:lang w:val="sr-Cyrl-CS"/>
              </w:rPr>
            </w:pPr>
            <w:r w:rsidRPr="00546DA6">
              <w:rPr>
                <w:rFonts w:cs="Arial"/>
                <w:bCs/>
                <w:iCs/>
                <w:color w:val="000000" w:themeColor="text1"/>
                <w:lang w:val="sr-Cyrl-CS"/>
              </w:rPr>
              <w:t>ДА/НЕ (заокружити)</w:t>
            </w:r>
          </w:p>
        </w:tc>
      </w:tr>
      <w:tr w:rsidR="00E00AFB" w:rsidRPr="00E47C2E" w:rsidTr="005E5152">
        <w:tc>
          <w:tcPr>
            <w:tcW w:w="5920" w:type="dxa"/>
            <w:vAlign w:val="center"/>
          </w:tcPr>
          <w:p w:rsidR="00E00AFB" w:rsidRPr="00E47C2E" w:rsidRDefault="00E00AFB" w:rsidP="005E5152">
            <w:pPr>
              <w:spacing w:before="0"/>
              <w:rPr>
                <w:rFonts w:cs="Arial"/>
                <w:b/>
                <w:bCs/>
                <w:iCs/>
                <w:lang w:val="sr-Cyrl-CS"/>
              </w:rPr>
            </w:pPr>
            <w:r w:rsidRPr="00E47C2E">
              <w:rPr>
                <w:rFonts w:cs="Arial"/>
                <w:b/>
                <w:bCs/>
                <w:iCs/>
                <w:lang w:val="sr-Cyrl-CS"/>
              </w:rPr>
              <w:t>РОК ИЗВРШЕЊА:</w:t>
            </w:r>
          </w:p>
          <w:p w:rsidR="00E00AFB" w:rsidRPr="00E00AFB" w:rsidRDefault="00E00AFB" w:rsidP="00BD2E5B">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5E2D8E">
              <w:rPr>
                <w:rFonts w:ascii="Arial" w:hAnsi="Arial" w:cs="Arial"/>
                <w:color w:val="000000" w:themeColor="text1"/>
              </w:rPr>
              <w:t xml:space="preserve">Изабрани понуђач је обавезан да услуге изврши у </w:t>
            </w:r>
            <w:r w:rsidR="00BD2E5B">
              <w:rPr>
                <w:rFonts w:ascii="Arial" w:hAnsi="Arial" w:cs="Arial"/>
                <w:color w:val="000000" w:themeColor="text1"/>
                <w:lang w:val="sr-Cyrl-RS"/>
              </w:rPr>
              <w:t>периоду</w:t>
            </w:r>
            <w:r w:rsidRPr="005E2D8E">
              <w:rPr>
                <w:rFonts w:ascii="Arial" w:hAnsi="Arial" w:cs="Arial"/>
                <w:color w:val="000000" w:themeColor="text1"/>
              </w:rPr>
              <w:t xml:space="preserve"> који не може бити дужи од </w:t>
            </w:r>
            <w:r>
              <w:rPr>
                <w:rFonts w:ascii="Arial" w:hAnsi="Arial" w:cs="Arial"/>
                <w:color w:val="000000" w:themeColor="text1"/>
                <w:lang w:val="sr-Cyrl-RS"/>
              </w:rPr>
              <w:t xml:space="preserve">12 </w:t>
            </w:r>
            <w:r w:rsidRPr="005E2D8E">
              <w:rPr>
                <w:rFonts w:ascii="Arial" w:hAnsi="Arial" w:cs="Arial"/>
                <w:color w:val="000000" w:themeColor="text1"/>
                <w:lang w:val="sr-Cyrl-RS"/>
              </w:rPr>
              <w:t xml:space="preserve">месеци </w:t>
            </w:r>
            <w:r>
              <w:rPr>
                <w:rFonts w:ascii="Arial" w:hAnsi="Arial" w:cs="Arial"/>
                <w:lang w:val="sr-Cyrl-CS"/>
              </w:rPr>
              <w:t xml:space="preserve">од дана ступања </w:t>
            </w:r>
            <w:r w:rsidRPr="00F768A2">
              <w:rPr>
                <w:rFonts w:ascii="Arial" w:hAnsi="Arial" w:cs="Arial"/>
                <w:lang w:val="sr-Cyrl-CS"/>
              </w:rPr>
              <w:t xml:space="preserve">уговора </w:t>
            </w:r>
            <w:r>
              <w:rPr>
                <w:rFonts w:ascii="Arial" w:hAnsi="Arial" w:cs="Arial"/>
                <w:lang w:val="sr-Cyrl-CS"/>
              </w:rPr>
              <w:t xml:space="preserve">на снагу, </w:t>
            </w:r>
            <w:r w:rsidRPr="00F768A2">
              <w:rPr>
                <w:rFonts w:ascii="Arial" w:hAnsi="Arial" w:cs="Arial"/>
                <w:lang w:val="sr-Cyrl-CS"/>
              </w:rPr>
              <w:t>у термину који одреди наручилац</w:t>
            </w:r>
            <w:r>
              <w:rPr>
                <w:rFonts w:ascii="Arial" w:hAnsi="Arial" w:cs="Arial"/>
                <w:lang w:val="sr-Cyrl-CS"/>
              </w:rPr>
              <w:t>.</w:t>
            </w:r>
          </w:p>
        </w:tc>
        <w:tc>
          <w:tcPr>
            <w:tcW w:w="4394" w:type="dxa"/>
            <w:vAlign w:val="center"/>
          </w:tcPr>
          <w:p w:rsidR="00E00AFB" w:rsidRPr="00E47C2E" w:rsidRDefault="00E00AFB" w:rsidP="005E5152">
            <w:pPr>
              <w:spacing w:before="0"/>
              <w:jc w:val="center"/>
              <w:rPr>
                <w:rFonts w:cs="Arial"/>
                <w:b/>
                <w:bCs/>
                <w:iCs/>
                <w:lang w:val="sr-Cyrl-CS"/>
              </w:rPr>
            </w:pPr>
          </w:p>
          <w:p w:rsidR="00E00AFB" w:rsidRPr="00546DA6" w:rsidRDefault="00E00AFB" w:rsidP="005E5152">
            <w:pPr>
              <w:spacing w:before="0"/>
              <w:jc w:val="center"/>
              <w:rPr>
                <w:rFonts w:cs="Arial"/>
                <w:bCs/>
                <w:iCs/>
                <w:color w:val="000000" w:themeColor="text1"/>
                <w:lang w:val="sr-Cyrl-CS"/>
              </w:rPr>
            </w:pPr>
            <w:r w:rsidRPr="00546DA6">
              <w:rPr>
                <w:rFonts w:cs="Arial"/>
                <w:bCs/>
                <w:iCs/>
                <w:color w:val="000000" w:themeColor="text1"/>
                <w:lang w:val="sr-Cyrl-CS"/>
              </w:rPr>
              <w:t>Сагласан за захтевом наручиоца</w:t>
            </w:r>
          </w:p>
          <w:p w:rsidR="00E00AFB" w:rsidRPr="00E47C2E" w:rsidRDefault="00E00AFB" w:rsidP="005E5152">
            <w:pPr>
              <w:spacing w:before="0"/>
              <w:jc w:val="center"/>
              <w:rPr>
                <w:rFonts w:cs="Arial"/>
                <w:bCs/>
                <w:iCs/>
                <w:color w:val="00B0F0"/>
              </w:rPr>
            </w:pPr>
            <w:r w:rsidRPr="00546DA6">
              <w:rPr>
                <w:rFonts w:cs="Arial"/>
                <w:bCs/>
                <w:iCs/>
                <w:color w:val="000000" w:themeColor="text1"/>
                <w:lang w:val="sr-Cyrl-CS"/>
              </w:rPr>
              <w:t>ДА/НЕ (заокружити)</w:t>
            </w:r>
          </w:p>
        </w:tc>
      </w:tr>
      <w:tr w:rsidR="00E00AFB" w:rsidRPr="00E47C2E" w:rsidTr="005E5152">
        <w:tc>
          <w:tcPr>
            <w:tcW w:w="5920" w:type="dxa"/>
            <w:vAlign w:val="center"/>
          </w:tcPr>
          <w:p w:rsidR="00E00AFB" w:rsidRPr="00E47C2E" w:rsidRDefault="00E00AFB" w:rsidP="00E00AFB">
            <w:pPr>
              <w:spacing w:before="0"/>
              <w:rPr>
                <w:rFonts w:cs="Arial"/>
                <w:b/>
                <w:bCs/>
                <w:iCs/>
                <w:lang w:val="sr-Cyrl-CS"/>
              </w:rPr>
            </w:pPr>
            <w:r w:rsidRPr="00E47C2E">
              <w:rPr>
                <w:rFonts w:cs="Arial"/>
                <w:b/>
                <w:bCs/>
                <w:iCs/>
                <w:lang w:val="sr-Cyrl-CS"/>
              </w:rPr>
              <w:t>ГАРАНТНИ РОК:</w:t>
            </w:r>
          </w:p>
          <w:p w:rsidR="00E00AFB" w:rsidRPr="00E00AFB" w:rsidRDefault="00E00AFB" w:rsidP="00E00AFB">
            <w:pPr>
              <w:spacing w:before="0"/>
              <w:rPr>
                <w:rFonts w:cs="Arial"/>
                <w:bCs/>
                <w:iCs/>
                <w:lang w:val="sr-Cyrl-CS"/>
              </w:rPr>
            </w:pPr>
            <w:r>
              <w:rPr>
                <w:rFonts w:cs="Arial"/>
                <w:bCs/>
                <w:iCs/>
                <w:lang w:val="sr-Cyrl-CS"/>
              </w:rPr>
              <w:t xml:space="preserve">Партија 2: Гарантни период </w:t>
            </w:r>
            <w:r w:rsidRPr="00E07C61">
              <w:rPr>
                <w:rFonts w:cs="Arial"/>
                <w:bCs/>
                <w:iCs/>
                <w:lang w:val="sr-Cyrl-CS"/>
              </w:rPr>
              <w:t>не може бити краћи од 12</w:t>
            </w:r>
            <w:r>
              <w:rPr>
                <w:rFonts w:cs="Arial"/>
                <w:bCs/>
                <w:iCs/>
                <w:lang w:val="sr-Cyrl-CS"/>
              </w:rPr>
              <w:t xml:space="preserve"> (дванаест)</w:t>
            </w:r>
            <w:r w:rsidRPr="00E07C61">
              <w:rPr>
                <w:rFonts w:cs="Arial"/>
                <w:bCs/>
                <w:iCs/>
                <w:lang w:val="sr-Cyrl-CS"/>
              </w:rPr>
              <w:t xml:space="preserve"> месеци од дана сачињавања, верификовања и потписивања Записника о </w:t>
            </w:r>
            <w:r>
              <w:rPr>
                <w:rFonts w:cs="Arial"/>
                <w:bCs/>
                <w:iCs/>
                <w:lang w:val="sr-Cyrl-CS"/>
              </w:rPr>
              <w:t xml:space="preserve">квантитативном и </w:t>
            </w:r>
            <w:r w:rsidRPr="00E07C61">
              <w:rPr>
                <w:rFonts w:cs="Arial"/>
                <w:bCs/>
                <w:iCs/>
                <w:lang w:val="sr-Cyrl-CS"/>
              </w:rPr>
              <w:t>квалитативном пријему  услуга</w:t>
            </w:r>
            <w:r>
              <w:rPr>
                <w:rFonts w:cs="Arial"/>
                <w:bCs/>
                <w:iCs/>
                <w:lang w:val="sr-Cyrl-CS"/>
              </w:rPr>
              <w:t xml:space="preserve"> (без примедби).</w:t>
            </w:r>
          </w:p>
        </w:tc>
        <w:tc>
          <w:tcPr>
            <w:tcW w:w="4394" w:type="dxa"/>
            <w:vAlign w:val="center"/>
          </w:tcPr>
          <w:p w:rsidR="00E00AFB" w:rsidRPr="00E47C2E" w:rsidRDefault="00E00AFB" w:rsidP="005E5152">
            <w:pPr>
              <w:spacing w:before="0"/>
              <w:jc w:val="center"/>
              <w:rPr>
                <w:rFonts w:cs="Arial"/>
                <w:b/>
                <w:bCs/>
                <w:iCs/>
                <w:lang w:val="sr-Cyrl-CS"/>
              </w:rPr>
            </w:pPr>
          </w:p>
          <w:p w:rsidR="00E00AFB" w:rsidRPr="00E47C2E" w:rsidRDefault="00E00AFB" w:rsidP="00E00AFB">
            <w:pPr>
              <w:spacing w:before="0"/>
              <w:rPr>
                <w:rFonts w:cs="Arial"/>
                <w:b/>
                <w:bCs/>
                <w:iCs/>
                <w:color w:val="00B0F0"/>
                <w:lang w:val="sr-Cyrl-CS"/>
              </w:rPr>
            </w:pPr>
            <w:r w:rsidRPr="00E00AFB">
              <w:rPr>
                <w:rFonts w:cs="Arial"/>
                <w:bCs/>
                <w:iCs/>
                <w:color w:val="000000" w:themeColor="text1"/>
                <w:lang w:val="sr-Cyrl-CS"/>
              </w:rPr>
              <w:t xml:space="preserve">___________ месеци  од дана </w:t>
            </w:r>
            <w:r w:rsidRPr="00E07C61">
              <w:rPr>
                <w:rFonts w:cs="Arial"/>
                <w:bCs/>
                <w:iCs/>
                <w:lang w:val="sr-Cyrl-CS"/>
              </w:rPr>
              <w:t xml:space="preserve">сачињавања, верификовања и потписивања Записника о </w:t>
            </w:r>
            <w:r>
              <w:rPr>
                <w:rFonts w:cs="Arial"/>
                <w:bCs/>
                <w:iCs/>
                <w:lang w:val="sr-Cyrl-CS"/>
              </w:rPr>
              <w:t xml:space="preserve">квантитативном и </w:t>
            </w:r>
            <w:r w:rsidRPr="00E07C61">
              <w:rPr>
                <w:rFonts w:cs="Arial"/>
                <w:bCs/>
                <w:iCs/>
                <w:lang w:val="sr-Cyrl-CS"/>
              </w:rPr>
              <w:t>квалитативном пријему  услуга</w:t>
            </w:r>
            <w:r>
              <w:rPr>
                <w:rFonts w:cs="Arial"/>
                <w:bCs/>
                <w:iCs/>
                <w:lang w:val="sr-Cyrl-CS"/>
              </w:rPr>
              <w:t xml:space="preserve"> (без примедби).</w:t>
            </w:r>
          </w:p>
        </w:tc>
      </w:tr>
      <w:tr w:rsidR="00E00AFB" w:rsidRPr="00E47C2E" w:rsidTr="005E5152">
        <w:trPr>
          <w:trHeight w:val="818"/>
        </w:trPr>
        <w:tc>
          <w:tcPr>
            <w:tcW w:w="5920" w:type="dxa"/>
            <w:vAlign w:val="center"/>
          </w:tcPr>
          <w:p w:rsidR="00E00AFB" w:rsidRDefault="00E00AFB" w:rsidP="005E5152">
            <w:pPr>
              <w:spacing w:before="0"/>
              <w:rPr>
                <w:rFonts w:cs="Arial"/>
                <w:b/>
                <w:bCs/>
                <w:iCs/>
                <w:lang w:val="sr-Cyrl-CS"/>
              </w:rPr>
            </w:pPr>
            <w:r w:rsidRPr="00E47C2E">
              <w:rPr>
                <w:rFonts w:cs="Arial"/>
                <w:b/>
                <w:bCs/>
                <w:iCs/>
                <w:lang w:val="sr-Cyrl-CS"/>
              </w:rPr>
              <w:t>МЕСТО ИЗВРШЕЊА</w:t>
            </w:r>
            <w:r>
              <w:rPr>
                <w:rFonts w:cs="Arial"/>
                <w:b/>
                <w:bCs/>
                <w:iCs/>
                <w:lang w:val="sr-Cyrl-CS"/>
              </w:rPr>
              <w:t xml:space="preserve"> И ПАРИТЕТ</w:t>
            </w:r>
            <w:r w:rsidRPr="00E47C2E">
              <w:rPr>
                <w:rFonts w:cs="Arial"/>
                <w:b/>
                <w:bCs/>
                <w:iCs/>
                <w:lang w:val="sr-Cyrl-CS"/>
              </w:rPr>
              <w:t>:</w:t>
            </w:r>
          </w:p>
          <w:p w:rsidR="00E00AFB" w:rsidRPr="00D96FB2" w:rsidRDefault="00E00AFB" w:rsidP="005E5152">
            <w:pPr>
              <w:spacing w:before="0"/>
              <w:rPr>
                <w:rFonts w:cs="Arial"/>
                <w:spacing w:val="4"/>
                <w:lang w:val="sr-Cyrl-RS"/>
              </w:rPr>
            </w:pPr>
            <w:r w:rsidRPr="00AA7A95">
              <w:rPr>
                <w:rFonts w:cs="Arial"/>
                <w:lang w:val="sr-Cyrl-RS" w:eastAsia="zh-CN"/>
              </w:rPr>
              <w:t>Огранак ТЕНТ, локација ТЕНТ А, Богољуба Урошевића Црног 44, 11500 Обреновац, на паритету</w:t>
            </w:r>
            <w:r w:rsidRPr="00AA7A95">
              <w:rPr>
                <w:rFonts w:cs="Arial"/>
                <w:lang w:val="sr-Cyrl-CS" w:eastAsia="zh-CN"/>
              </w:rPr>
              <w:t xml:space="preserve"> Ф-ко Огранак ТЕНТ локација </w:t>
            </w:r>
            <w:r w:rsidRPr="00AA7A95">
              <w:rPr>
                <w:rFonts w:cs="Arial"/>
                <w:spacing w:val="4"/>
                <w:lang w:val="sr-Cyrl-CS"/>
              </w:rPr>
              <w:t>ТЕНТ А Обреновац</w:t>
            </w:r>
          </w:p>
        </w:tc>
        <w:tc>
          <w:tcPr>
            <w:tcW w:w="4394" w:type="dxa"/>
            <w:vAlign w:val="center"/>
          </w:tcPr>
          <w:p w:rsidR="00E00AFB" w:rsidRPr="00E00AFB" w:rsidRDefault="00E00AFB" w:rsidP="005E5152">
            <w:pPr>
              <w:spacing w:before="0"/>
              <w:jc w:val="center"/>
              <w:rPr>
                <w:rFonts w:cs="Arial"/>
                <w:bCs/>
                <w:iCs/>
                <w:color w:val="000000" w:themeColor="text1"/>
                <w:lang w:val="sr-Cyrl-CS"/>
              </w:rPr>
            </w:pPr>
            <w:r w:rsidRPr="00E00AFB">
              <w:rPr>
                <w:rFonts w:cs="Arial"/>
                <w:bCs/>
                <w:iCs/>
                <w:color w:val="000000" w:themeColor="text1"/>
                <w:lang w:val="sr-Cyrl-CS"/>
              </w:rPr>
              <w:t>Сагласан за захтевом наручиоца</w:t>
            </w:r>
          </w:p>
          <w:p w:rsidR="00E00AFB" w:rsidRPr="00E47C2E" w:rsidRDefault="00E00AFB" w:rsidP="005E5152">
            <w:pPr>
              <w:spacing w:before="0"/>
              <w:jc w:val="center"/>
              <w:rPr>
                <w:rFonts w:cs="Arial"/>
                <w:b/>
                <w:bCs/>
                <w:iCs/>
                <w:lang w:val="sr-Cyrl-CS"/>
              </w:rPr>
            </w:pPr>
            <w:r w:rsidRPr="00E00AFB">
              <w:rPr>
                <w:rFonts w:cs="Arial"/>
                <w:bCs/>
                <w:iCs/>
                <w:color w:val="000000" w:themeColor="text1"/>
                <w:lang w:val="sr-Cyrl-CS"/>
              </w:rPr>
              <w:t>ДА/НЕ (</w:t>
            </w:r>
            <w:r w:rsidRPr="00D96FB2">
              <w:rPr>
                <w:rFonts w:cs="Arial"/>
                <w:bCs/>
                <w:iCs/>
                <w:lang w:val="sr-Cyrl-CS"/>
              </w:rPr>
              <w:t>заокружити)</w:t>
            </w:r>
          </w:p>
        </w:tc>
      </w:tr>
      <w:tr w:rsidR="00E00AFB" w:rsidRPr="00E47C2E" w:rsidTr="005E5152">
        <w:trPr>
          <w:trHeight w:val="800"/>
        </w:trPr>
        <w:tc>
          <w:tcPr>
            <w:tcW w:w="5920" w:type="dxa"/>
            <w:vAlign w:val="center"/>
          </w:tcPr>
          <w:p w:rsidR="00E00AFB" w:rsidRPr="00E47C2E" w:rsidRDefault="00E00AFB" w:rsidP="005E5152">
            <w:pPr>
              <w:spacing w:before="0"/>
              <w:rPr>
                <w:rFonts w:cs="Arial"/>
                <w:b/>
                <w:bCs/>
                <w:iCs/>
                <w:lang w:val="sr-Cyrl-CS"/>
              </w:rPr>
            </w:pPr>
            <w:r w:rsidRPr="00E47C2E">
              <w:rPr>
                <w:rFonts w:cs="Arial"/>
                <w:b/>
                <w:bCs/>
                <w:iCs/>
                <w:lang w:val="sr-Cyrl-CS"/>
              </w:rPr>
              <w:t>РОК ВАЖЕЊА ПОНУДЕ:</w:t>
            </w:r>
          </w:p>
          <w:p w:rsidR="00E00AFB" w:rsidRPr="00E47C2E" w:rsidRDefault="00E00AFB" w:rsidP="005E5152">
            <w:pPr>
              <w:spacing w:before="0"/>
              <w:rPr>
                <w:rFonts w:cs="Arial"/>
                <w:b/>
                <w:bCs/>
                <w:iCs/>
                <w:lang w:val="sr-Cyrl-CS"/>
              </w:rPr>
            </w:pPr>
            <w:r w:rsidRPr="00E00AFB">
              <w:rPr>
                <w:rFonts w:cs="Arial"/>
                <w:bCs/>
                <w:iCs/>
                <w:color w:val="000000" w:themeColor="text1"/>
                <w:lang w:val="sr-Cyrl-CS"/>
              </w:rPr>
              <w:t>не може бити краћ</w:t>
            </w:r>
            <w:r w:rsidRPr="00E00AFB">
              <w:rPr>
                <w:rFonts w:cs="Arial"/>
                <w:bCs/>
                <w:iCs/>
                <w:color w:val="000000" w:themeColor="text1"/>
              </w:rPr>
              <w:t>и</w:t>
            </w:r>
            <w:r w:rsidRPr="00E00AFB">
              <w:rPr>
                <w:rFonts w:cs="Arial"/>
                <w:bCs/>
                <w:iCs/>
                <w:color w:val="000000" w:themeColor="text1"/>
                <w:lang w:val="sr-Cyrl-CS"/>
              </w:rPr>
              <w:t xml:space="preserve"> од 60 дана од дана отварања понуда</w:t>
            </w:r>
          </w:p>
        </w:tc>
        <w:tc>
          <w:tcPr>
            <w:tcW w:w="4394" w:type="dxa"/>
            <w:vAlign w:val="center"/>
          </w:tcPr>
          <w:p w:rsidR="00E00AFB" w:rsidRPr="00E47C2E" w:rsidRDefault="00E00AFB" w:rsidP="005E5152">
            <w:pPr>
              <w:spacing w:before="0"/>
              <w:jc w:val="center"/>
              <w:rPr>
                <w:rFonts w:cs="Arial"/>
                <w:b/>
                <w:bCs/>
                <w:iCs/>
                <w:lang w:val="sr-Cyrl-CS"/>
              </w:rPr>
            </w:pPr>
          </w:p>
          <w:p w:rsidR="00E00AFB" w:rsidRPr="00E47C2E" w:rsidRDefault="00E00AFB" w:rsidP="005E5152">
            <w:pPr>
              <w:spacing w:before="0"/>
              <w:rPr>
                <w:rFonts w:cs="Arial"/>
                <w:b/>
                <w:bCs/>
                <w:iCs/>
                <w:lang w:val="sr-Cyrl-CS"/>
              </w:rPr>
            </w:pPr>
            <w:r w:rsidRPr="00E47C2E">
              <w:rPr>
                <w:rFonts w:cs="Arial"/>
                <w:bCs/>
                <w:iCs/>
                <w:lang w:val="sr-Cyrl-CS"/>
              </w:rPr>
              <w:t>_____ дана од дана отварања понуда</w:t>
            </w:r>
          </w:p>
        </w:tc>
      </w:tr>
      <w:tr w:rsidR="00E00AFB" w:rsidRPr="00E47C2E" w:rsidTr="005E5152">
        <w:tc>
          <w:tcPr>
            <w:tcW w:w="10314" w:type="dxa"/>
            <w:gridSpan w:val="2"/>
          </w:tcPr>
          <w:p w:rsidR="00E00AFB" w:rsidRPr="00E47C2E" w:rsidRDefault="00E00AFB" w:rsidP="005E5152">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0AFB" w:rsidRPr="00E47C2E" w:rsidRDefault="00E00AFB" w:rsidP="00E00AFB">
      <w:pPr>
        <w:spacing w:before="0"/>
        <w:rPr>
          <w:rFonts w:cs="Arial"/>
          <w:b/>
          <w:bCs/>
          <w:iCs/>
          <w:lang w:val="sr-Cyrl-CS"/>
        </w:rPr>
      </w:pPr>
    </w:p>
    <w:p w:rsidR="00E00AFB" w:rsidRPr="00E47C2E" w:rsidRDefault="00E00AFB" w:rsidP="00E00AFB">
      <w:pPr>
        <w:spacing w:before="0"/>
        <w:rPr>
          <w:rFonts w:cs="Arial"/>
          <w:b/>
          <w:bCs/>
          <w:iCs/>
          <w:lang w:val="sr-Cyrl-CS"/>
        </w:rPr>
      </w:pPr>
    </w:p>
    <w:p w:rsidR="00E00AFB" w:rsidRPr="00E47C2E" w:rsidRDefault="00E00AFB" w:rsidP="00E00AFB">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E00AFB" w:rsidRPr="00E47C2E" w:rsidRDefault="00E00AFB" w:rsidP="00E00AF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E00AFB" w:rsidRPr="00E47C2E" w:rsidRDefault="00E00AFB" w:rsidP="00E00AFB">
      <w:pPr>
        <w:spacing w:before="0"/>
        <w:rPr>
          <w:rFonts w:cs="Arial"/>
          <w:b/>
          <w:bCs/>
          <w:iCs/>
          <w:u w:val="single"/>
        </w:rPr>
      </w:pPr>
    </w:p>
    <w:p w:rsidR="00E00AFB" w:rsidRPr="00E47C2E" w:rsidRDefault="00E00AFB" w:rsidP="00E00AFB">
      <w:pPr>
        <w:spacing w:before="0"/>
        <w:rPr>
          <w:rFonts w:cs="Arial"/>
          <w:b/>
          <w:bCs/>
          <w:iCs/>
          <w:u w:val="single"/>
        </w:rPr>
      </w:pPr>
    </w:p>
    <w:p w:rsidR="00E00AFB" w:rsidRPr="00E47C2E" w:rsidRDefault="00E00AFB" w:rsidP="00E00AFB">
      <w:pPr>
        <w:spacing w:before="0"/>
        <w:rPr>
          <w:rFonts w:cs="Arial"/>
          <w:b/>
          <w:bCs/>
          <w:iCs/>
          <w:u w:val="single"/>
        </w:rPr>
      </w:pPr>
    </w:p>
    <w:p w:rsidR="00E00AFB" w:rsidRPr="00E47C2E" w:rsidRDefault="00E00AFB" w:rsidP="00E00AFB">
      <w:pPr>
        <w:spacing w:before="0"/>
        <w:rPr>
          <w:rFonts w:cs="Arial"/>
          <w:b/>
          <w:bCs/>
          <w:iCs/>
          <w:u w:val="single"/>
        </w:rPr>
      </w:pPr>
    </w:p>
    <w:p w:rsidR="00E00AFB" w:rsidRPr="00E47C2E" w:rsidRDefault="00E00AFB" w:rsidP="00E00AFB">
      <w:pPr>
        <w:spacing w:before="0"/>
        <w:rPr>
          <w:rFonts w:cs="Arial"/>
          <w:b/>
          <w:bCs/>
          <w:iCs/>
          <w:u w:val="single"/>
        </w:rPr>
      </w:pPr>
    </w:p>
    <w:p w:rsidR="00E00AFB" w:rsidRPr="00E47C2E" w:rsidRDefault="00E00AFB" w:rsidP="00E00AFB">
      <w:pPr>
        <w:spacing w:before="0"/>
        <w:rPr>
          <w:rFonts w:cs="Arial"/>
          <w:b/>
          <w:bCs/>
          <w:iCs/>
          <w:u w:val="single"/>
        </w:rPr>
      </w:pPr>
      <w:r w:rsidRPr="00E47C2E">
        <w:rPr>
          <w:rFonts w:cs="Arial"/>
          <w:b/>
          <w:bCs/>
          <w:iCs/>
          <w:u w:val="single"/>
        </w:rPr>
        <w:t>Напомене:</w:t>
      </w:r>
    </w:p>
    <w:p w:rsidR="00E00AFB" w:rsidRPr="00E47C2E" w:rsidRDefault="00E00AFB" w:rsidP="00E00AFB">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00AFB" w:rsidRDefault="00E00AFB" w:rsidP="00E00AFB">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00AFB" w:rsidRDefault="00E00AFB">
      <w:pPr>
        <w:spacing w:before="0"/>
        <w:jc w:val="left"/>
        <w:rPr>
          <w:rFonts w:eastAsia="TimesNewRomanPS-BoldMT" w:cs="Arial"/>
          <w:bCs/>
          <w:iCs/>
          <w:lang w:val="ru-RU"/>
        </w:rPr>
      </w:pPr>
      <w:r>
        <w:rPr>
          <w:rFonts w:eastAsia="TimesNewRomanPS-BoldMT" w:cs="Arial"/>
          <w:bCs/>
          <w:iCs/>
          <w:lang w:val="ru-RU"/>
        </w:rPr>
        <w:br w:type="page"/>
      </w:r>
    </w:p>
    <w:p w:rsidR="00E00AFB" w:rsidRPr="00E47C2E" w:rsidRDefault="00E00AFB" w:rsidP="00E00AFB">
      <w:pPr>
        <w:spacing w:before="0"/>
        <w:rPr>
          <w:rFonts w:eastAsia="TimesNewRomanPSMT" w:cs="Arial"/>
          <w:b/>
          <w:bCs/>
          <w:lang w:val="sr-Cyrl-CS"/>
        </w:rPr>
      </w:pPr>
      <w:r>
        <w:rPr>
          <w:rFonts w:eastAsia="TimesNewRomanPSMT" w:cs="Arial"/>
          <w:b/>
          <w:bCs/>
          <w:lang w:val="sr-Cyrl-CS"/>
        </w:rPr>
        <w:lastRenderedPageBreak/>
        <w:t>Партија 3</w:t>
      </w:r>
    </w:p>
    <w:p w:rsidR="00E00AFB" w:rsidRPr="00E47C2E" w:rsidRDefault="00E00AFB" w:rsidP="00E00AFB">
      <w:pPr>
        <w:spacing w:before="0"/>
        <w:rPr>
          <w:rFonts w:eastAsia="TimesNewRomanPSMT" w:cs="Arial"/>
          <w:b/>
          <w:bCs/>
          <w:lang w:val="sr-Cyrl-CS"/>
        </w:rPr>
      </w:pPr>
    </w:p>
    <w:p w:rsidR="00E00AFB" w:rsidRPr="00E47C2E" w:rsidRDefault="00E00AFB" w:rsidP="00E00AFB">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797"/>
      </w:tblGrid>
      <w:tr w:rsidR="00E00AFB" w:rsidRPr="00E47C2E" w:rsidTr="005E5152">
        <w:trPr>
          <w:trHeight w:val="485"/>
        </w:trPr>
        <w:tc>
          <w:tcPr>
            <w:tcW w:w="5920" w:type="dxa"/>
            <w:shd w:val="clear" w:color="auto" w:fill="C6D9F1" w:themeFill="text2" w:themeFillTint="33"/>
            <w:vAlign w:val="center"/>
          </w:tcPr>
          <w:p w:rsidR="00E00AFB" w:rsidRPr="00E47C2E" w:rsidRDefault="00E00AFB" w:rsidP="005E5152">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E00AFB" w:rsidRPr="00546DA6" w:rsidRDefault="00E00AFB" w:rsidP="005E5152">
            <w:pPr>
              <w:spacing w:before="0"/>
              <w:jc w:val="center"/>
              <w:rPr>
                <w:rFonts w:cs="Arial"/>
                <w:b/>
                <w:bCs/>
                <w:iCs/>
                <w:color w:val="000000" w:themeColor="text1"/>
                <w:lang w:val="sr-Cyrl-CS"/>
              </w:rPr>
            </w:pPr>
            <w:r w:rsidRPr="00546DA6">
              <w:rPr>
                <w:rFonts w:cs="Arial"/>
                <w:b/>
                <w:bCs/>
                <w:iCs/>
                <w:color w:val="000000" w:themeColor="text1"/>
                <w:lang w:val="sr-Cyrl-CS"/>
              </w:rPr>
              <w:t xml:space="preserve">УКУПНА ЦЕНА </w:t>
            </w:r>
            <w:r w:rsidRPr="00546DA6">
              <w:rPr>
                <w:rFonts w:eastAsia="Arial Unicode MS" w:cs="Arial"/>
                <w:b/>
                <w:bCs/>
                <w:iCs/>
                <w:color w:val="000000" w:themeColor="text1"/>
                <w:kern w:val="1"/>
                <w:lang w:val="sr-Cyrl-CS" w:eastAsia="ar-SA"/>
              </w:rPr>
              <w:t xml:space="preserve">дин. </w:t>
            </w:r>
            <w:r w:rsidRPr="00546DA6">
              <w:rPr>
                <w:rFonts w:cs="Arial"/>
                <w:b/>
                <w:bCs/>
                <w:iCs/>
                <w:color w:val="000000" w:themeColor="text1"/>
                <w:lang w:val="sr-Cyrl-CS"/>
              </w:rPr>
              <w:t>без ПДВ</w:t>
            </w:r>
          </w:p>
        </w:tc>
      </w:tr>
      <w:tr w:rsidR="00E00AFB" w:rsidRPr="00E47C2E" w:rsidTr="005E5152">
        <w:trPr>
          <w:trHeight w:val="440"/>
        </w:trPr>
        <w:tc>
          <w:tcPr>
            <w:tcW w:w="5920" w:type="dxa"/>
            <w:vAlign w:val="center"/>
          </w:tcPr>
          <w:p w:rsidR="00E00AFB" w:rsidRPr="00AB3507" w:rsidRDefault="00E00AFB" w:rsidP="005E5152">
            <w:pPr>
              <w:pStyle w:val="Title"/>
              <w:tabs>
                <w:tab w:val="center" w:pos="4514"/>
                <w:tab w:val="left" w:pos="6750"/>
              </w:tabs>
              <w:spacing w:before="0"/>
              <w:jc w:val="both"/>
              <w:rPr>
                <w:rFonts w:cs="Arial"/>
                <w:b w:val="0"/>
                <w:bCs w:val="0"/>
                <w:sz w:val="22"/>
                <w:szCs w:val="22"/>
              </w:rPr>
            </w:pPr>
            <w:r w:rsidRPr="00AB3507">
              <w:rPr>
                <w:rFonts w:cs="Arial"/>
                <w:b w:val="0"/>
                <w:bCs w:val="0"/>
                <w:sz w:val="22"/>
                <w:szCs w:val="22"/>
              </w:rPr>
              <w:t>Контрола овешења на пароводним линијама блокова у ремонтима - ТЕНТ</w:t>
            </w:r>
          </w:p>
          <w:p w:rsidR="00E00AFB" w:rsidRDefault="00E00AFB" w:rsidP="005E5152">
            <w:pPr>
              <w:pStyle w:val="Header"/>
              <w:rPr>
                <w:sz w:val="22"/>
                <w:szCs w:val="22"/>
              </w:rPr>
            </w:pPr>
            <w:r w:rsidRPr="00AB3507">
              <w:rPr>
                <w:rFonts w:cs="Arial"/>
                <w:lang w:val="sr-Cyrl-CS"/>
              </w:rPr>
              <w:t>Партија 3. Контрола система овешења  паровода, повезних цевовода блока Б1  и Б2 и техничка подршка за преподешавање овешења - ТЕНТ Б</w:t>
            </w:r>
          </w:p>
          <w:p w:rsidR="00E00AFB" w:rsidRPr="004732D1" w:rsidRDefault="00E00AFB" w:rsidP="005E5152">
            <w:pPr>
              <w:pStyle w:val="Header"/>
              <w:rPr>
                <w:sz w:val="22"/>
                <w:szCs w:val="22"/>
                <w:lang w:val="sr-Cyrl-RS"/>
              </w:rPr>
            </w:pPr>
            <w:r w:rsidRPr="004732D1">
              <w:rPr>
                <w:sz w:val="22"/>
                <w:szCs w:val="22"/>
              </w:rPr>
              <w:t>ЈН</w:t>
            </w:r>
            <w:r>
              <w:rPr>
                <w:sz w:val="22"/>
                <w:szCs w:val="22"/>
                <w:lang w:val="sr-Cyrl-RS"/>
              </w:rPr>
              <w:t xml:space="preserve"> </w:t>
            </w:r>
            <w:r w:rsidRPr="004732D1">
              <w:rPr>
                <w:rFonts w:eastAsia="Arial" w:cs="Arial"/>
                <w:color w:val="000000"/>
                <w:sz w:val="22"/>
                <w:szCs w:val="22"/>
              </w:rPr>
              <w:t xml:space="preserve">3000/1681/2018 </w:t>
            </w:r>
            <w:r w:rsidRPr="004732D1">
              <w:rPr>
                <w:sz w:val="22"/>
                <w:szCs w:val="22"/>
                <w:lang w:val="sr-Cyrl-RS"/>
              </w:rPr>
              <w:t>(</w:t>
            </w:r>
            <w:r w:rsidRPr="004732D1">
              <w:rPr>
                <w:rFonts w:eastAsia="Arial" w:cs="Arial"/>
                <w:color w:val="000000"/>
                <w:sz w:val="22"/>
                <w:szCs w:val="22"/>
              </w:rPr>
              <w:t>2032/2018</w:t>
            </w:r>
            <w:r w:rsidRPr="004732D1">
              <w:rPr>
                <w:rFonts w:eastAsia="Arial" w:cs="Arial"/>
                <w:color w:val="000000"/>
                <w:sz w:val="22"/>
                <w:szCs w:val="22"/>
                <w:lang w:val="sr-Cyrl-RS"/>
              </w:rPr>
              <w:t>)</w:t>
            </w:r>
          </w:p>
          <w:p w:rsidR="00E00AFB" w:rsidRPr="00E47C2E" w:rsidRDefault="00E00AFB" w:rsidP="005E5152">
            <w:pPr>
              <w:spacing w:before="0"/>
              <w:ind w:left="1365"/>
              <w:jc w:val="center"/>
              <w:rPr>
                <w:rFonts w:cs="Arial"/>
                <w:b/>
                <w:lang w:val="sr-Cyrl-CS"/>
              </w:rPr>
            </w:pPr>
          </w:p>
        </w:tc>
        <w:tc>
          <w:tcPr>
            <w:tcW w:w="4394" w:type="dxa"/>
          </w:tcPr>
          <w:p w:rsidR="00E00AFB" w:rsidRPr="00546DA6" w:rsidRDefault="00E00AFB" w:rsidP="005E5152">
            <w:pPr>
              <w:spacing w:before="0"/>
              <w:jc w:val="center"/>
              <w:rPr>
                <w:rFonts w:cs="Arial"/>
                <w:b/>
                <w:bCs/>
                <w:iCs/>
                <w:color w:val="000000" w:themeColor="text1"/>
                <w:lang w:val="sr-Cyrl-CS"/>
              </w:rPr>
            </w:pPr>
          </w:p>
          <w:p w:rsidR="00E00AFB" w:rsidRPr="00546DA6" w:rsidRDefault="00E00AFB" w:rsidP="005E5152">
            <w:pPr>
              <w:spacing w:before="0"/>
              <w:jc w:val="center"/>
              <w:rPr>
                <w:rFonts w:cs="Arial"/>
                <w:b/>
                <w:bCs/>
                <w:iCs/>
                <w:color w:val="000000" w:themeColor="text1"/>
                <w:lang w:val="sr-Cyrl-CS"/>
              </w:rPr>
            </w:pPr>
          </w:p>
        </w:tc>
      </w:tr>
    </w:tbl>
    <w:p w:rsidR="00E00AFB" w:rsidRPr="00E47C2E" w:rsidRDefault="00E00AFB" w:rsidP="00E00AFB">
      <w:pPr>
        <w:spacing w:before="0"/>
        <w:jc w:val="center"/>
        <w:rPr>
          <w:rFonts w:cs="Arial"/>
          <w:b/>
          <w:bCs/>
          <w:iCs/>
          <w:u w:val="single"/>
          <w:lang w:val="sr-Cyrl-CS"/>
        </w:rPr>
      </w:pPr>
    </w:p>
    <w:p w:rsidR="00E00AFB" w:rsidRPr="00E47C2E" w:rsidRDefault="00E00AFB" w:rsidP="00E00AFB">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798"/>
      </w:tblGrid>
      <w:tr w:rsidR="00E00AFB" w:rsidRPr="00E47C2E" w:rsidTr="00337EB2">
        <w:trPr>
          <w:trHeight w:val="647"/>
        </w:trPr>
        <w:tc>
          <w:tcPr>
            <w:tcW w:w="5098" w:type="dxa"/>
            <w:shd w:val="clear" w:color="auto" w:fill="C6D9F1" w:themeFill="text2" w:themeFillTint="33"/>
            <w:vAlign w:val="center"/>
          </w:tcPr>
          <w:p w:rsidR="00E00AFB" w:rsidRPr="00E47C2E" w:rsidRDefault="00E00AFB" w:rsidP="005E5152">
            <w:pPr>
              <w:spacing w:before="0"/>
              <w:jc w:val="center"/>
              <w:rPr>
                <w:rFonts w:cs="Arial"/>
                <w:b/>
                <w:bCs/>
                <w:iCs/>
                <w:lang w:val="sr-Cyrl-CS"/>
              </w:rPr>
            </w:pPr>
            <w:r w:rsidRPr="00E47C2E">
              <w:rPr>
                <w:rFonts w:cs="Arial"/>
                <w:b/>
                <w:bCs/>
                <w:iCs/>
                <w:lang w:val="sr-Cyrl-CS"/>
              </w:rPr>
              <w:t>УСЛОВ НАРУЧИОЦА</w:t>
            </w:r>
          </w:p>
        </w:tc>
        <w:tc>
          <w:tcPr>
            <w:tcW w:w="3798" w:type="dxa"/>
            <w:shd w:val="clear" w:color="auto" w:fill="C6D9F1" w:themeFill="text2" w:themeFillTint="33"/>
            <w:vAlign w:val="center"/>
          </w:tcPr>
          <w:p w:rsidR="00E00AFB" w:rsidRPr="00E47C2E" w:rsidRDefault="00E00AFB" w:rsidP="005E5152">
            <w:pPr>
              <w:spacing w:before="0"/>
              <w:jc w:val="center"/>
              <w:rPr>
                <w:rFonts w:cs="Arial"/>
                <w:b/>
                <w:bCs/>
                <w:iCs/>
                <w:lang w:val="sr-Cyrl-CS"/>
              </w:rPr>
            </w:pPr>
            <w:r w:rsidRPr="00E47C2E">
              <w:rPr>
                <w:rFonts w:cs="Arial"/>
                <w:b/>
                <w:bCs/>
                <w:iCs/>
                <w:lang w:val="sr-Cyrl-CS"/>
              </w:rPr>
              <w:t>ПОНУДА ПОНУЂАЧА</w:t>
            </w:r>
          </w:p>
        </w:tc>
      </w:tr>
      <w:tr w:rsidR="00E00AFB" w:rsidRPr="00E47C2E" w:rsidTr="00337EB2">
        <w:tc>
          <w:tcPr>
            <w:tcW w:w="5098" w:type="dxa"/>
            <w:vAlign w:val="center"/>
          </w:tcPr>
          <w:p w:rsidR="00E00AFB" w:rsidRPr="00E47C2E" w:rsidRDefault="00E00AFB" w:rsidP="005E5152">
            <w:pPr>
              <w:spacing w:before="0"/>
              <w:rPr>
                <w:rFonts w:cs="Arial"/>
                <w:b/>
                <w:bCs/>
                <w:iCs/>
                <w:lang w:val="sr-Cyrl-CS"/>
              </w:rPr>
            </w:pPr>
            <w:r w:rsidRPr="00E47C2E">
              <w:rPr>
                <w:rFonts w:cs="Arial"/>
                <w:b/>
                <w:bCs/>
                <w:iCs/>
                <w:lang w:val="sr-Cyrl-CS"/>
              </w:rPr>
              <w:t>РОК И НАЧИН ПЛАЋАЊА:</w:t>
            </w:r>
          </w:p>
          <w:p w:rsidR="00E00AFB" w:rsidRPr="00637DAF" w:rsidRDefault="00E00AFB" w:rsidP="005E5152">
            <w:pPr>
              <w:pStyle w:val="KDParagraf"/>
              <w:spacing w:before="0"/>
              <w:rPr>
                <w:rFonts w:eastAsia="Calibri" w:cs="Arial"/>
                <w:color w:val="000000" w:themeColor="text1"/>
              </w:rPr>
            </w:pPr>
            <w:r>
              <w:rPr>
                <w:rFonts w:eastAsia="Calibri" w:cs="Arial"/>
                <w:color w:val="000000" w:themeColor="text1"/>
                <w:lang w:val="sr-Cyrl-RS"/>
              </w:rPr>
              <w:t>-</w:t>
            </w:r>
            <w:r w:rsidRPr="00637DAF">
              <w:rPr>
                <w:rFonts w:eastAsia="Calibri" w:cs="Arial"/>
                <w:color w:val="000000" w:themeColor="text1"/>
                <w:lang w:val="sr-Cyrl-RS"/>
              </w:rPr>
              <w:t xml:space="preserve">сукцесивно у законском року до 45 (словима: четрдесет пет) дана од дана пријема одговарајућег рачуна издатог на основу прихваћеног и потписаног </w:t>
            </w:r>
            <w:r w:rsidRPr="00637DAF">
              <w:rPr>
                <w:rFonts w:eastAsia="Calibri" w:cs="Arial"/>
                <w:color w:val="000000" w:themeColor="text1"/>
              </w:rPr>
              <w:t>Записника о финалном квалитативном пријему Услуге (без примедби), потписаног од стране овлашћених  представника Уговорних страна.</w:t>
            </w:r>
          </w:p>
          <w:p w:rsidR="00E00AFB" w:rsidRDefault="00E00AFB" w:rsidP="005E5152">
            <w:pPr>
              <w:pStyle w:val="KDParagraf"/>
              <w:spacing w:before="0"/>
              <w:rPr>
                <w:rFonts w:cs="Arial"/>
                <w:color w:val="FF0000"/>
              </w:rPr>
            </w:pPr>
          </w:p>
          <w:p w:rsidR="00E00AFB" w:rsidRPr="00E47C2E" w:rsidRDefault="00E00AFB" w:rsidP="005E5152">
            <w:pPr>
              <w:spacing w:before="0"/>
              <w:rPr>
                <w:rFonts w:cs="Arial"/>
                <w:bCs/>
                <w:iCs/>
                <w:color w:val="00B0F0"/>
                <w:lang w:val="sr-Cyrl-CS"/>
              </w:rPr>
            </w:pPr>
            <w:r w:rsidRPr="00695C7F">
              <w:rPr>
                <w:rFonts w:eastAsia="Calibri" w:cs="Arial"/>
                <w:bCs/>
                <w:iCs/>
                <w:lang w:val="sr-Cyrl-CS"/>
              </w:rPr>
              <w:t xml:space="preserve">Обрачун ће се вршити на бази јединичних цена дефинисаних у обрасцу </w:t>
            </w:r>
            <w:r w:rsidRPr="00695C7F">
              <w:rPr>
                <w:rFonts w:eastAsia="Calibri" w:cs="Arial"/>
                <w:bCs/>
                <w:iCs/>
                <w:lang w:val="sr-Latn-RS"/>
              </w:rPr>
              <w:t>Структур</w:t>
            </w:r>
            <w:r w:rsidRPr="00695C7F">
              <w:rPr>
                <w:rFonts w:eastAsia="Calibri" w:cs="Arial"/>
                <w:bCs/>
                <w:iCs/>
                <w:lang w:val="sr-Cyrl-RS"/>
              </w:rPr>
              <w:t>е</w:t>
            </w:r>
            <w:r w:rsidRPr="00695C7F">
              <w:rPr>
                <w:rFonts w:eastAsia="Calibri" w:cs="Arial"/>
                <w:bCs/>
                <w:iCs/>
                <w:lang w:val="sr-Latn-RS"/>
              </w:rPr>
              <w:t xml:space="preserve"> цeнe</w:t>
            </w:r>
            <w:r>
              <w:rPr>
                <w:rFonts w:eastAsia="Calibri" w:cs="Arial"/>
                <w:bCs/>
                <w:iCs/>
                <w:lang w:val="sr-Cyrl-RS"/>
              </w:rPr>
              <w:t>.</w:t>
            </w:r>
            <w:r w:rsidRPr="00E47C2E">
              <w:rPr>
                <w:rFonts w:cs="Arial"/>
                <w:bCs/>
                <w:iCs/>
                <w:color w:val="00B0F0"/>
                <w:lang w:val="sr-Cyrl-CS"/>
              </w:rPr>
              <w:t xml:space="preserve"> </w:t>
            </w:r>
          </w:p>
          <w:p w:rsidR="00E00AFB" w:rsidRPr="00E47C2E" w:rsidRDefault="00E00AFB" w:rsidP="005E5152">
            <w:pPr>
              <w:spacing w:before="0"/>
              <w:jc w:val="center"/>
              <w:rPr>
                <w:rFonts w:cs="Arial"/>
                <w:b/>
                <w:bCs/>
                <w:iCs/>
                <w:lang w:val="sr-Cyrl-CS"/>
              </w:rPr>
            </w:pPr>
          </w:p>
        </w:tc>
        <w:tc>
          <w:tcPr>
            <w:tcW w:w="3798" w:type="dxa"/>
            <w:vAlign w:val="center"/>
          </w:tcPr>
          <w:p w:rsidR="00E00AFB" w:rsidRPr="00546DA6" w:rsidRDefault="00E00AFB" w:rsidP="005E5152">
            <w:pPr>
              <w:spacing w:before="0"/>
              <w:jc w:val="center"/>
              <w:rPr>
                <w:rFonts w:cs="Arial"/>
                <w:bCs/>
                <w:iCs/>
                <w:color w:val="000000" w:themeColor="text1"/>
                <w:lang w:val="sr-Cyrl-CS"/>
              </w:rPr>
            </w:pPr>
            <w:r w:rsidRPr="00546DA6">
              <w:rPr>
                <w:rFonts w:cs="Arial"/>
                <w:bCs/>
                <w:iCs/>
                <w:color w:val="000000" w:themeColor="text1"/>
                <w:lang w:val="sr-Cyrl-CS"/>
              </w:rPr>
              <w:t>Сагласан за захтевом наручиоца</w:t>
            </w:r>
          </w:p>
          <w:p w:rsidR="00E00AFB" w:rsidRPr="00E47C2E" w:rsidRDefault="00E00AFB" w:rsidP="005E5152">
            <w:pPr>
              <w:spacing w:before="0"/>
              <w:jc w:val="center"/>
              <w:rPr>
                <w:rFonts w:cs="Arial"/>
                <w:b/>
                <w:bCs/>
                <w:iCs/>
                <w:lang w:val="sr-Cyrl-CS"/>
              </w:rPr>
            </w:pPr>
            <w:r w:rsidRPr="00546DA6">
              <w:rPr>
                <w:rFonts w:cs="Arial"/>
                <w:bCs/>
                <w:iCs/>
                <w:color w:val="000000" w:themeColor="text1"/>
                <w:lang w:val="sr-Cyrl-CS"/>
              </w:rPr>
              <w:t>ДА/НЕ (заокружити)</w:t>
            </w:r>
          </w:p>
        </w:tc>
      </w:tr>
      <w:tr w:rsidR="00E00AFB" w:rsidRPr="00E47C2E" w:rsidTr="00337EB2">
        <w:tc>
          <w:tcPr>
            <w:tcW w:w="5098" w:type="dxa"/>
            <w:vAlign w:val="center"/>
          </w:tcPr>
          <w:p w:rsidR="00E00AFB" w:rsidRPr="00E47C2E" w:rsidRDefault="00E00AFB" w:rsidP="005E5152">
            <w:pPr>
              <w:spacing w:before="0"/>
              <w:rPr>
                <w:rFonts w:cs="Arial"/>
                <w:b/>
                <w:bCs/>
                <w:iCs/>
                <w:lang w:val="sr-Cyrl-CS"/>
              </w:rPr>
            </w:pPr>
            <w:r w:rsidRPr="00E47C2E">
              <w:rPr>
                <w:rFonts w:cs="Arial"/>
                <w:b/>
                <w:bCs/>
                <w:iCs/>
                <w:lang w:val="sr-Cyrl-CS"/>
              </w:rPr>
              <w:t>РОК ИЗВРШЕЊА:</w:t>
            </w:r>
          </w:p>
          <w:p w:rsidR="007147F8" w:rsidRPr="00282677" w:rsidRDefault="007147F8" w:rsidP="007147F8">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5E2D8E">
              <w:rPr>
                <w:rFonts w:ascii="Arial" w:hAnsi="Arial" w:cs="Arial"/>
                <w:color w:val="000000" w:themeColor="text1"/>
              </w:rPr>
              <w:t xml:space="preserve">Изабрани понуђач је обавезан да услуге изврши у </w:t>
            </w:r>
            <w:r>
              <w:rPr>
                <w:rFonts w:ascii="Arial" w:hAnsi="Arial" w:cs="Arial"/>
                <w:lang w:val="sr-Cyrl-RS"/>
              </w:rPr>
              <w:t>периоду</w:t>
            </w:r>
            <w:r w:rsidRPr="005E2D8E">
              <w:rPr>
                <w:rFonts w:ascii="Arial" w:hAnsi="Arial" w:cs="Arial"/>
                <w:color w:val="000000" w:themeColor="text1"/>
              </w:rPr>
              <w:t xml:space="preserve"> који не може бити дужи од </w:t>
            </w:r>
            <w:r>
              <w:rPr>
                <w:rFonts w:ascii="Arial" w:hAnsi="Arial" w:cs="Arial"/>
                <w:color w:val="000000" w:themeColor="text1"/>
                <w:lang w:val="sr-Cyrl-RS"/>
              </w:rPr>
              <w:t xml:space="preserve">12 </w:t>
            </w:r>
            <w:r w:rsidRPr="005E2D8E">
              <w:rPr>
                <w:rFonts w:ascii="Arial" w:hAnsi="Arial" w:cs="Arial"/>
                <w:color w:val="000000" w:themeColor="text1"/>
                <w:lang w:val="sr-Cyrl-RS"/>
              </w:rPr>
              <w:t xml:space="preserve">месеци </w:t>
            </w:r>
            <w:r>
              <w:rPr>
                <w:rFonts w:ascii="Arial" w:hAnsi="Arial" w:cs="Arial"/>
                <w:lang w:val="sr-Cyrl-CS"/>
              </w:rPr>
              <w:t xml:space="preserve">од дана ступања </w:t>
            </w:r>
            <w:r w:rsidRPr="00F768A2">
              <w:rPr>
                <w:rFonts w:ascii="Arial" w:hAnsi="Arial" w:cs="Arial"/>
                <w:lang w:val="sr-Cyrl-CS"/>
              </w:rPr>
              <w:t xml:space="preserve">уговора </w:t>
            </w:r>
            <w:r>
              <w:rPr>
                <w:rFonts w:ascii="Arial" w:hAnsi="Arial" w:cs="Arial"/>
                <w:lang w:val="sr-Cyrl-CS"/>
              </w:rPr>
              <w:t xml:space="preserve">на снагу, </w:t>
            </w:r>
            <w:r w:rsidRPr="00F768A2">
              <w:rPr>
                <w:rFonts w:ascii="Arial" w:hAnsi="Arial" w:cs="Arial"/>
                <w:lang w:val="sr-Cyrl-CS"/>
              </w:rPr>
              <w:t>у термину који одреди наручилац</w:t>
            </w:r>
            <w:r>
              <w:rPr>
                <w:rFonts w:ascii="Arial" w:hAnsi="Arial" w:cs="Arial"/>
                <w:lang w:val="sr-Cyrl-CS"/>
              </w:rPr>
              <w:t>.</w:t>
            </w:r>
          </w:p>
          <w:p w:rsidR="00E00AFB" w:rsidRPr="00B43C2D" w:rsidRDefault="00E00AFB" w:rsidP="005E5152">
            <w:pPr>
              <w:rPr>
                <w:rFonts w:cs="Arial"/>
                <w:color w:val="000000" w:themeColor="text1"/>
                <w:lang w:val="sr-Cyrl-RS"/>
              </w:rPr>
            </w:pPr>
            <w:r w:rsidRPr="00B43C2D">
              <w:rPr>
                <w:rFonts w:cs="Arial"/>
                <w:lang w:val="sr-Cyrl-RS"/>
              </w:rPr>
              <w:t>Активности</w:t>
            </w:r>
            <w:r w:rsidRPr="00B43C2D">
              <w:rPr>
                <w:rFonts w:cs="Arial"/>
              </w:rPr>
              <w:t xml:space="preserve">  контроле</w:t>
            </w:r>
            <w:r w:rsidRPr="00B43C2D">
              <w:rPr>
                <w:rFonts w:cs="Arial"/>
                <w:lang w:val="sr-Cyrl-RS"/>
              </w:rPr>
              <w:t xml:space="preserve"> система</w:t>
            </w:r>
            <w:r w:rsidRPr="00B43C2D">
              <w:rPr>
                <w:rFonts w:cs="Arial"/>
              </w:rPr>
              <w:t xml:space="preserve"> овешења</w:t>
            </w:r>
            <w:r w:rsidRPr="00B43C2D">
              <w:rPr>
                <w:rFonts w:cs="Arial"/>
                <w:lang w:val="sr-Cyrl-RS"/>
              </w:rPr>
              <w:t xml:space="preserve">, неопходно је </w:t>
            </w:r>
            <w:r w:rsidRPr="00B43C2D">
              <w:rPr>
                <w:rFonts w:cs="Arial"/>
              </w:rPr>
              <w:t>обавити у топлом</w:t>
            </w:r>
            <w:r w:rsidRPr="00B43C2D">
              <w:rPr>
                <w:rFonts w:cs="Arial"/>
                <w:lang w:val="sr-Cyrl-RS"/>
              </w:rPr>
              <w:t>/</w:t>
            </w:r>
            <w:r w:rsidRPr="00B43C2D">
              <w:rPr>
                <w:rFonts w:cs="Arial"/>
              </w:rPr>
              <w:t>хладном</w:t>
            </w:r>
            <w:r w:rsidRPr="00B43C2D">
              <w:rPr>
                <w:rFonts w:cs="Arial"/>
                <w:lang w:val="sr-Cyrl-RS"/>
              </w:rPr>
              <w:t>/топлом</w:t>
            </w:r>
            <w:r w:rsidRPr="00B43C2D">
              <w:rPr>
                <w:rFonts w:cs="Arial"/>
              </w:rPr>
              <w:t xml:space="preserve"> стању. </w:t>
            </w:r>
          </w:p>
          <w:p w:rsidR="00E00AFB" w:rsidRPr="00B43C2D" w:rsidRDefault="00E00AFB" w:rsidP="00B358E4">
            <w:pPr>
              <w:numPr>
                <w:ilvl w:val="0"/>
                <w:numId w:val="35"/>
              </w:numPr>
              <w:spacing w:before="0"/>
              <w:ind w:left="29" w:firstLine="0"/>
              <w:rPr>
                <w:rFonts w:cs="Arial"/>
                <w:lang w:val="sr-Latn-CS"/>
              </w:rPr>
            </w:pPr>
            <w:r w:rsidRPr="00B43C2D">
              <w:rPr>
                <w:rFonts w:cs="Arial"/>
              </w:rPr>
              <w:t>контрол</w:t>
            </w:r>
            <w:r w:rsidRPr="00B43C2D">
              <w:rPr>
                <w:rFonts w:cs="Arial"/>
                <w:lang w:val="sr-Cyrl-RS"/>
              </w:rPr>
              <w:t>у система</w:t>
            </w:r>
            <w:r w:rsidRPr="00B43C2D">
              <w:rPr>
                <w:rFonts w:cs="Arial"/>
              </w:rPr>
              <w:t xml:space="preserve"> овешења</w:t>
            </w:r>
            <w:r w:rsidRPr="00B43C2D">
              <w:rPr>
                <w:rFonts w:cs="Arial"/>
                <w:lang w:val="sl-SI"/>
              </w:rPr>
              <w:t xml:space="preserve"> у топлом стању</w:t>
            </w:r>
            <w:r w:rsidRPr="00B43C2D">
              <w:rPr>
                <w:rFonts w:cs="Arial"/>
                <w:lang w:val="sr-Cyrl-RS"/>
              </w:rPr>
              <w:t>,</w:t>
            </w:r>
            <w:r w:rsidRPr="00B43C2D">
              <w:rPr>
                <w:rFonts w:cs="Arial"/>
                <w:lang w:val="sl-SI"/>
              </w:rPr>
              <w:t xml:space="preserve"> неопходно је извршити пре застоја </w:t>
            </w:r>
            <w:r w:rsidRPr="00B43C2D">
              <w:rPr>
                <w:rFonts w:cs="Arial"/>
                <w:lang w:val="sr-Cyrl-RS"/>
              </w:rPr>
              <w:t xml:space="preserve">(ремонта) </w:t>
            </w:r>
            <w:r w:rsidRPr="00B43C2D">
              <w:rPr>
                <w:rFonts w:cs="Arial"/>
                <w:lang w:val="sl-SI"/>
              </w:rPr>
              <w:t>блокова</w:t>
            </w:r>
            <w:r w:rsidRPr="00B43C2D">
              <w:rPr>
                <w:rFonts w:cs="Arial"/>
                <w:lang w:val="sr-Cyrl-RS"/>
              </w:rPr>
              <w:t xml:space="preserve"> Б1 и Б2</w:t>
            </w:r>
            <w:r w:rsidRPr="00B43C2D">
              <w:rPr>
                <w:rFonts w:cs="Arial"/>
                <w:lang w:val="sl-SI"/>
              </w:rPr>
              <w:t xml:space="preserve"> з</w:t>
            </w:r>
            <w:r w:rsidRPr="00B43C2D">
              <w:rPr>
                <w:rFonts w:cs="Arial"/>
                <w:lang w:val="sr-Cyrl-RS"/>
              </w:rPr>
              <w:t>бог потреба</w:t>
            </w:r>
            <w:r w:rsidRPr="00B43C2D">
              <w:rPr>
                <w:rFonts w:cs="Arial"/>
                <w:lang w:val="sl-SI"/>
              </w:rPr>
              <w:t xml:space="preserve"> ремонт</w:t>
            </w:r>
            <w:r w:rsidRPr="00B43C2D">
              <w:rPr>
                <w:rFonts w:cs="Arial"/>
                <w:lang w:val="sr-Cyrl-RS"/>
              </w:rPr>
              <w:t>а,</w:t>
            </w:r>
            <w:r w:rsidRPr="00B43C2D">
              <w:rPr>
                <w:rFonts w:cs="Arial"/>
                <w:lang w:val="sl-SI"/>
              </w:rPr>
              <w:t xml:space="preserve"> како би се обавила припрема за евентуално отклањање недостатака у ремонтном периоду</w:t>
            </w:r>
            <w:r w:rsidRPr="00B43C2D">
              <w:rPr>
                <w:rFonts w:cs="Arial"/>
              </w:rPr>
              <w:t xml:space="preserve">.  </w:t>
            </w:r>
          </w:p>
          <w:p w:rsidR="00E00AFB" w:rsidRPr="00B43C2D" w:rsidRDefault="00E00AFB" w:rsidP="00B358E4">
            <w:pPr>
              <w:numPr>
                <w:ilvl w:val="0"/>
                <w:numId w:val="35"/>
              </w:numPr>
              <w:spacing w:before="0"/>
              <w:ind w:left="171" w:firstLine="0"/>
              <w:rPr>
                <w:rFonts w:cs="Arial"/>
                <w:lang w:val="sr-Latn-CS"/>
              </w:rPr>
            </w:pPr>
            <w:r w:rsidRPr="00B43C2D">
              <w:rPr>
                <w:rFonts w:cs="Arial"/>
                <w:lang w:val="sr-Cyrl-RS"/>
              </w:rPr>
              <w:t>контролу система</w:t>
            </w:r>
            <w:r w:rsidRPr="00B43C2D">
              <w:rPr>
                <w:rFonts w:cs="Arial"/>
              </w:rPr>
              <w:t xml:space="preserve"> овешења</w:t>
            </w:r>
            <w:r w:rsidRPr="00B43C2D">
              <w:rPr>
                <w:rFonts w:cs="Arial"/>
                <w:lang w:val="sr-Cyrl-RS"/>
              </w:rPr>
              <w:t xml:space="preserve"> и</w:t>
            </w:r>
            <w:r w:rsidRPr="00B43C2D">
              <w:rPr>
                <w:rFonts w:cs="Arial"/>
              </w:rPr>
              <w:t xml:space="preserve"> евентуалн</w:t>
            </w:r>
            <w:r w:rsidRPr="00B43C2D">
              <w:rPr>
                <w:rFonts w:cs="Arial"/>
                <w:lang w:val="sr-Cyrl-RS"/>
              </w:rPr>
              <w:t>у</w:t>
            </w:r>
            <w:r w:rsidRPr="00B43C2D">
              <w:rPr>
                <w:rFonts w:cs="Arial"/>
              </w:rPr>
              <w:t xml:space="preserve"> санациј</w:t>
            </w:r>
            <w:r w:rsidRPr="00B43C2D">
              <w:rPr>
                <w:rFonts w:cs="Arial"/>
                <w:lang w:val="sr-Cyrl-RS"/>
              </w:rPr>
              <w:t>у</w:t>
            </w:r>
            <w:r w:rsidRPr="00B43C2D">
              <w:rPr>
                <w:rFonts w:cs="Arial"/>
              </w:rPr>
              <w:t xml:space="preserve"> овешења у хладном стању</w:t>
            </w:r>
            <w:r w:rsidRPr="00B43C2D">
              <w:rPr>
                <w:rFonts w:cs="Arial"/>
                <w:lang w:val="sr-Cyrl-RS"/>
              </w:rPr>
              <w:t>,</w:t>
            </w:r>
            <w:r w:rsidRPr="00B43C2D">
              <w:rPr>
                <w:rFonts w:cs="Arial"/>
              </w:rPr>
              <w:t xml:space="preserve"> обавити у планираним ремонтним периодима</w:t>
            </w:r>
            <w:r w:rsidRPr="00B43C2D">
              <w:rPr>
                <w:rFonts w:cs="Arial"/>
                <w:lang w:val="sr-Cyrl-RS"/>
              </w:rPr>
              <w:t xml:space="preserve"> блока  Б1 и Б2</w:t>
            </w:r>
            <w:r w:rsidRPr="00B43C2D">
              <w:rPr>
                <w:rFonts w:cs="Arial"/>
              </w:rPr>
              <w:t xml:space="preserve">. </w:t>
            </w:r>
          </w:p>
          <w:p w:rsidR="00E00AFB" w:rsidRPr="00B43C2D" w:rsidRDefault="00E00AFB" w:rsidP="00B358E4">
            <w:pPr>
              <w:numPr>
                <w:ilvl w:val="0"/>
                <w:numId w:val="35"/>
              </w:numPr>
              <w:spacing w:before="0"/>
              <w:ind w:left="171" w:firstLine="0"/>
              <w:rPr>
                <w:rFonts w:cs="Arial"/>
                <w:lang w:val="sr-Latn-CS"/>
              </w:rPr>
            </w:pPr>
            <w:r w:rsidRPr="00B43C2D">
              <w:rPr>
                <w:rFonts w:cs="Arial"/>
              </w:rPr>
              <w:t>контрол</w:t>
            </w:r>
            <w:r w:rsidRPr="00B43C2D">
              <w:rPr>
                <w:rFonts w:cs="Arial"/>
                <w:lang w:val="sr-Cyrl-RS"/>
              </w:rPr>
              <w:t>у система</w:t>
            </w:r>
            <w:r w:rsidRPr="00B43C2D">
              <w:rPr>
                <w:rFonts w:cs="Arial"/>
              </w:rPr>
              <w:t xml:space="preserve"> овешења</w:t>
            </w:r>
            <w:r w:rsidRPr="00B43C2D">
              <w:rPr>
                <w:rFonts w:cs="Arial"/>
                <w:lang w:val="sl-SI"/>
              </w:rPr>
              <w:t xml:space="preserve"> у топлом стању</w:t>
            </w:r>
            <w:r w:rsidRPr="00B43C2D">
              <w:rPr>
                <w:rFonts w:cs="Arial"/>
              </w:rPr>
              <w:t xml:space="preserve">, обавезно извршити након пуштања блокова </w:t>
            </w:r>
            <w:r w:rsidRPr="00B43C2D">
              <w:rPr>
                <w:rFonts w:cs="Arial"/>
                <w:lang w:val="sr-Cyrl-RS"/>
              </w:rPr>
              <w:t xml:space="preserve"> Б1 и Б2 </w:t>
            </w:r>
            <w:r w:rsidRPr="00B43C2D">
              <w:rPr>
                <w:rFonts w:cs="Arial"/>
              </w:rPr>
              <w:t>у рад.</w:t>
            </w:r>
          </w:p>
          <w:p w:rsidR="00E00AFB" w:rsidRPr="00B43C2D" w:rsidRDefault="00E00AFB" w:rsidP="005E5152">
            <w:pPr>
              <w:ind w:right="54"/>
              <w:rPr>
                <w:rFonts w:cs="Arial"/>
                <w:lang w:val="sr-Cyrl-RS"/>
              </w:rPr>
            </w:pPr>
            <w:r w:rsidRPr="00B43C2D">
              <w:rPr>
                <w:rFonts w:cs="Arial"/>
                <w:lang w:val="sr-Cyrl-RS"/>
              </w:rPr>
              <w:t xml:space="preserve">Орјентациони почетак ремонтних радова: </w:t>
            </w:r>
          </w:p>
          <w:p w:rsidR="00E00AFB" w:rsidRPr="00B43C2D" w:rsidRDefault="00E00AFB" w:rsidP="00B358E4">
            <w:pPr>
              <w:numPr>
                <w:ilvl w:val="0"/>
                <w:numId w:val="36"/>
              </w:numPr>
              <w:spacing w:before="0"/>
              <w:ind w:left="29" w:right="54" w:firstLine="0"/>
              <w:jc w:val="left"/>
              <w:rPr>
                <w:rFonts w:cs="Arial"/>
                <w:lang w:val="sr-Cyrl-RS"/>
              </w:rPr>
            </w:pPr>
            <w:r w:rsidRPr="00B43C2D">
              <w:rPr>
                <w:rFonts w:cs="Arial"/>
                <w:lang w:val="sr-Cyrl-CS"/>
              </w:rPr>
              <w:lastRenderedPageBreak/>
              <w:t>Ремонтни радови на блоку Б1 се обављају у  април</w:t>
            </w:r>
            <w:r>
              <w:rPr>
                <w:rFonts w:cs="Arial"/>
                <w:lang w:val="sr-Cyrl-CS"/>
              </w:rPr>
              <w:t>у</w:t>
            </w:r>
            <w:r w:rsidRPr="00B43C2D">
              <w:rPr>
                <w:rFonts w:cs="Arial"/>
                <w:lang w:val="sr-Cyrl-CS"/>
              </w:rPr>
              <w:t xml:space="preserve"> 201</w:t>
            </w:r>
            <w:r w:rsidRPr="00B43C2D">
              <w:rPr>
                <w:rFonts w:cs="Arial"/>
              </w:rPr>
              <w:t>9</w:t>
            </w:r>
            <w:r w:rsidRPr="00B43C2D">
              <w:rPr>
                <w:rFonts w:cs="Arial"/>
                <w:lang w:val="sr-Cyrl-CS"/>
              </w:rPr>
              <w:t xml:space="preserve">. год и трају </w:t>
            </w:r>
            <w:r w:rsidRPr="00B43C2D">
              <w:rPr>
                <w:rFonts w:cs="Arial"/>
              </w:rPr>
              <w:t>29</w:t>
            </w:r>
            <w:r w:rsidRPr="00B43C2D">
              <w:rPr>
                <w:rFonts w:cs="Arial"/>
                <w:lang w:val="sr-Cyrl-CS"/>
              </w:rPr>
              <w:t xml:space="preserve"> дана (рачунајући од тренутка заустављања до времена кретања блока Б1).</w:t>
            </w:r>
          </w:p>
          <w:p w:rsidR="00E00AFB" w:rsidRPr="00B43C2D" w:rsidRDefault="00E00AFB" w:rsidP="00B358E4">
            <w:pPr>
              <w:numPr>
                <w:ilvl w:val="0"/>
                <w:numId w:val="36"/>
              </w:numPr>
              <w:spacing w:before="0"/>
              <w:ind w:left="0" w:firstLine="0"/>
              <w:jc w:val="left"/>
              <w:rPr>
                <w:rFonts w:cs="Arial"/>
                <w:lang w:val="sr-Cyrl-RS"/>
              </w:rPr>
            </w:pPr>
            <w:r w:rsidRPr="00B43C2D">
              <w:rPr>
                <w:rFonts w:cs="Arial"/>
                <w:lang w:val="sr-Cyrl-RS"/>
              </w:rPr>
              <w:t xml:space="preserve">Ремонтни радови на блоку Б2, </w:t>
            </w:r>
            <w:r w:rsidRPr="00B43C2D">
              <w:rPr>
                <w:rFonts w:cs="Arial"/>
                <w:lang w:val="sr-Cyrl-CS"/>
              </w:rPr>
              <w:t>се обављају у мај</w:t>
            </w:r>
            <w:r>
              <w:rPr>
                <w:rFonts w:cs="Arial"/>
                <w:lang w:val="sr-Cyrl-CS"/>
              </w:rPr>
              <w:t>у</w:t>
            </w:r>
            <w:r w:rsidRPr="00B43C2D">
              <w:rPr>
                <w:rFonts w:cs="Arial"/>
                <w:lang w:val="sr-Cyrl-CS"/>
              </w:rPr>
              <w:t xml:space="preserve"> 201</w:t>
            </w:r>
            <w:r w:rsidRPr="00B43C2D">
              <w:rPr>
                <w:rFonts w:cs="Arial"/>
              </w:rPr>
              <w:t>9</w:t>
            </w:r>
            <w:r w:rsidRPr="00B43C2D">
              <w:rPr>
                <w:rFonts w:cs="Arial"/>
                <w:lang w:val="sr-Cyrl-CS"/>
              </w:rPr>
              <w:t>. год</w:t>
            </w:r>
            <w:r w:rsidRPr="00B43C2D">
              <w:rPr>
                <w:rFonts w:cs="Arial"/>
                <w:lang w:val="sr-Cyrl-RS"/>
              </w:rPr>
              <w:t xml:space="preserve">. год и трају </w:t>
            </w:r>
            <w:r w:rsidRPr="00B43C2D">
              <w:rPr>
                <w:rFonts w:cs="Arial"/>
              </w:rPr>
              <w:t>29</w:t>
            </w:r>
            <w:r w:rsidRPr="00B43C2D">
              <w:rPr>
                <w:rFonts w:cs="Arial"/>
                <w:lang w:val="sr-Cyrl-RS"/>
              </w:rPr>
              <w:t xml:space="preserve"> дана (рачунајући од тренутка заустављања до времена кретања блока Б2).</w:t>
            </w:r>
          </w:p>
          <w:p w:rsidR="00E00AFB" w:rsidRPr="00B43C2D" w:rsidRDefault="00E00AFB" w:rsidP="005E5152">
            <w:pPr>
              <w:rPr>
                <w:rFonts w:cs="Arial"/>
                <w:lang w:val="sr-Latn-CS"/>
              </w:rPr>
            </w:pPr>
            <w:r w:rsidRPr="00B43C2D">
              <w:rPr>
                <w:rFonts w:cs="Arial"/>
                <w:lang w:val="sr-Cyrl-RS"/>
              </w:rPr>
              <w:t>Рок за достављање извештаја за блок Б1 и Б2, је 60 дана након кретања блокова из ремонта.  Без достављања извештаја  и потписаног грађевинског дневника, наручилац неће сматрати завршеним и неће се обавити коначан обрачун услуга.</w:t>
            </w:r>
          </w:p>
          <w:p w:rsidR="00E00AFB" w:rsidRPr="00B43C2D" w:rsidRDefault="00E00AFB" w:rsidP="005E5152">
            <w:pPr>
              <w:ind w:right="-234"/>
              <w:rPr>
                <w:rFonts w:cs="Arial"/>
                <w:lang w:val="sr-Cyrl-RS"/>
              </w:rPr>
            </w:pPr>
            <w:r w:rsidRPr="00B43C2D">
              <w:rPr>
                <w:rFonts w:cs="Arial"/>
                <w:lang w:val="sr-Latn-CS"/>
              </w:rPr>
              <w:t xml:space="preserve">Напомена: </w:t>
            </w:r>
          </w:p>
          <w:p w:rsidR="00E00AFB" w:rsidRPr="00B43C2D" w:rsidRDefault="00E00AFB" w:rsidP="005E5152">
            <w:pPr>
              <w:spacing w:before="0"/>
              <w:rPr>
                <w:rFonts w:cs="Arial"/>
                <w:lang w:val="sr-Cyrl-RS"/>
              </w:rPr>
            </w:pPr>
            <w:r>
              <w:rPr>
                <w:rFonts w:cs="Arial"/>
                <w:lang w:val="sr-Cyrl-RS"/>
              </w:rPr>
              <w:t xml:space="preserve">- </w:t>
            </w:r>
            <w:r w:rsidRPr="00B43C2D">
              <w:rPr>
                <w:rFonts w:cs="Arial"/>
                <w:lang w:val="sr-Cyrl-RS"/>
              </w:rPr>
              <w:t>Н</w:t>
            </w:r>
            <w:r w:rsidRPr="00B43C2D">
              <w:rPr>
                <w:rFonts w:cs="Arial"/>
                <w:lang w:val="sr-Latn-CS"/>
              </w:rPr>
              <w:t>аручилац задржава право</w:t>
            </w:r>
            <w:r w:rsidRPr="00B43C2D">
              <w:rPr>
                <w:rFonts w:cs="Arial"/>
                <w:lang w:val="sr-Cyrl-RS"/>
              </w:rPr>
              <w:t>,</w:t>
            </w:r>
            <w:r w:rsidRPr="00B43C2D">
              <w:rPr>
                <w:rFonts w:cs="Arial"/>
                <w:lang w:val="sr-Latn-CS"/>
              </w:rPr>
              <w:t xml:space="preserve"> да</w:t>
            </w:r>
            <w:r w:rsidRPr="00B43C2D">
              <w:rPr>
                <w:rFonts w:cs="Arial"/>
                <w:lang w:val="sr-Cyrl-RS"/>
              </w:rPr>
              <w:t xml:space="preserve"> тачан датум</w:t>
            </w:r>
            <w:r w:rsidRPr="00B43C2D">
              <w:rPr>
                <w:rFonts w:cs="Arial"/>
                <w:lang w:val="sr-Latn-CS"/>
              </w:rPr>
              <w:t xml:space="preserve"> </w:t>
            </w:r>
            <w:r w:rsidRPr="00B43C2D">
              <w:rPr>
                <w:rFonts w:cs="Arial"/>
                <w:lang w:val="sr-Cyrl-RS"/>
              </w:rPr>
              <w:t>почетка ремонта</w:t>
            </w:r>
            <w:r w:rsidRPr="00B43C2D">
              <w:rPr>
                <w:rFonts w:cs="Arial"/>
                <w:lang w:val="sr-Latn-CS"/>
              </w:rPr>
              <w:t xml:space="preserve"> </w:t>
            </w:r>
            <w:r w:rsidRPr="00B43C2D">
              <w:rPr>
                <w:rFonts w:cs="Arial"/>
                <w:lang w:val="sr-Cyrl-RS"/>
              </w:rPr>
              <w:t>одреди</w:t>
            </w:r>
            <w:r w:rsidRPr="00B43C2D">
              <w:rPr>
                <w:rFonts w:cs="Arial"/>
                <w:lang w:val="sr-Latn-CS"/>
              </w:rPr>
              <w:t xml:space="preserve"> у складу са планом ремоната на другим термоенергетским блоковима</w:t>
            </w:r>
            <w:r w:rsidRPr="00B43C2D">
              <w:rPr>
                <w:rFonts w:cs="Arial"/>
                <w:lang w:val="sr-Cyrl-RS"/>
              </w:rPr>
              <w:t xml:space="preserve">, што </w:t>
            </w:r>
            <w:r w:rsidRPr="00B43C2D">
              <w:rPr>
                <w:rFonts w:cs="Arial"/>
                <w:lang w:val="sr-Latn-CS"/>
              </w:rPr>
              <w:t xml:space="preserve">неће утицати на понуђену цену и </w:t>
            </w:r>
            <w:r>
              <w:rPr>
                <w:rFonts w:cs="Arial"/>
                <w:lang w:val="sr-Cyrl-RS"/>
              </w:rPr>
              <w:t>изабрани понуђач</w:t>
            </w:r>
            <w:r w:rsidRPr="00B43C2D">
              <w:rPr>
                <w:rFonts w:cs="Arial"/>
                <w:lang w:val="sr-Latn-CS"/>
              </w:rPr>
              <w:t xml:space="preserve"> нема право на било какву на</w:t>
            </w:r>
            <w:r w:rsidRPr="00B43C2D">
              <w:rPr>
                <w:rFonts w:cs="Arial"/>
                <w:lang w:val="sr-Cyrl-RS"/>
              </w:rPr>
              <w:t>док</w:t>
            </w:r>
            <w:r w:rsidRPr="00B43C2D">
              <w:rPr>
                <w:rFonts w:cs="Arial"/>
                <w:lang w:val="sr-Latn-CS"/>
              </w:rPr>
              <w:t>наду</w:t>
            </w:r>
            <w:r w:rsidRPr="00B43C2D">
              <w:rPr>
                <w:rFonts w:cs="Arial"/>
                <w:lang w:val="sr-Cyrl-RS"/>
              </w:rPr>
              <w:t xml:space="preserve"> трошкова,</w:t>
            </w:r>
            <w:r w:rsidRPr="00B43C2D">
              <w:rPr>
                <w:rFonts w:cs="Arial"/>
                <w:lang w:val="sr-Latn-CS"/>
              </w:rPr>
              <w:t xml:space="preserve"> због </w:t>
            </w:r>
            <w:r w:rsidRPr="00B43C2D">
              <w:rPr>
                <w:rFonts w:cs="Arial"/>
                <w:lang w:val="sr-Cyrl-RS"/>
              </w:rPr>
              <w:t xml:space="preserve">накнадног одређивања почетка </w:t>
            </w:r>
            <w:r w:rsidRPr="00B43C2D">
              <w:rPr>
                <w:rFonts w:cs="Arial"/>
                <w:lang w:val="sr-Latn-CS"/>
              </w:rPr>
              <w:t>термина изршења услуге.</w:t>
            </w:r>
          </w:p>
          <w:p w:rsidR="00E00AFB" w:rsidRPr="00B43C2D" w:rsidRDefault="00E00AFB" w:rsidP="005E5152">
            <w:pPr>
              <w:spacing w:before="0"/>
              <w:rPr>
                <w:rFonts w:cs="Arial"/>
                <w:lang w:val="sr-Cyrl-RS"/>
              </w:rPr>
            </w:pPr>
            <w:r>
              <w:rPr>
                <w:rFonts w:cs="Arial"/>
                <w:lang w:val="sr-Cyrl-RS"/>
              </w:rPr>
              <w:t xml:space="preserve">- </w:t>
            </w:r>
            <w:r w:rsidRPr="00B43C2D">
              <w:rPr>
                <w:rFonts w:cs="Arial"/>
                <w:lang w:val="sr-Cyrl-RS"/>
              </w:rPr>
              <w:t>Наручилац ће благовремено обавестити изабраног понуђача о тачном датуму почетка ремонта, на</w:t>
            </w:r>
            <w:r w:rsidRPr="00B43C2D">
              <w:rPr>
                <w:rFonts w:cs="Arial"/>
                <w:lang w:val="sr-Latn-CS"/>
              </w:rPr>
              <w:t xml:space="preserve"> блок</w:t>
            </w:r>
            <w:r w:rsidRPr="00B43C2D">
              <w:rPr>
                <w:rFonts w:cs="Arial"/>
                <w:lang w:val="sr-Cyrl-RS"/>
              </w:rPr>
              <w:t>овима</w:t>
            </w:r>
            <w:r w:rsidRPr="00B43C2D">
              <w:rPr>
                <w:rFonts w:cs="Arial"/>
                <w:lang w:val="sr-Latn-CS"/>
              </w:rPr>
              <w:t xml:space="preserve"> Б1 и Б2</w:t>
            </w:r>
            <w:r w:rsidRPr="00B43C2D">
              <w:rPr>
                <w:rFonts w:cs="Arial"/>
                <w:lang w:val="sr-Cyrl-RS"/>
              </w:rPr>
              <w:t>.</w:t>
            </w:r>
            <w:r w:rsidRPr="00B43C2D">
              <w:rPr>
                <w:rFonts w:cs="Arial"/>
                <w:lang w:val="sr-Latn-CS"/>
              </w:rPr>
              <w:t xml:space="preserve"> </w:t>
            </w:r>
          </w:p>
          <w:p w:rsidR="00E00AFB" w:rsidRPr="00E47C2E" w:rsidRDefault="00E00AFB" w:rsidP="005E5152">
            <w:pPr>
              <w:spacing w:before="0"/>
              <w:jc w:val="center"/>
              <w:rPr>
                <w:rFonts w:cs="Arial"/>
                <w:bCs/>
                <w:iCs/>
                <w:color w:val="00B0F0"/>
                <w:lang w:val="sr-Cyrl-CS"/>
              </w:rPr>
            </w:pPr>
          </w:p>
        </w:tc>
        <w:tc>
          <w:tcPr>
            <w:tcW w:w="3798" w:type="dxa"/>
            <w:vAlign w:val="center"/>
          </w:tcPr>
          <w:p w:rsidR="00E00AFB" w:rsidRPr="00E47C2E" w:rsidRDefault="00E00AFB" w:rsidP="005E5152">
            <w:pPr>
              <w:spacing w:before="0"/>
              <w:jc w:val="center"/>
              <w:rPr>
                <w:rFonts w:cs="Arial"/>
                <w:b/>
                <w:bCs/>
                <w:iCs/>
                <w:lang w:val="sr-Cyrl-CS"/>
              </w:rPr>
            </w:pPr>
          </w:p>
          <w:p w:rsidR="00E00AFB" w:rsidRPr="00546DA6" w:rsidRDefault="00E00AFB" w:rsidP="005E5152">
            <w:pPr>
              <w:spacing w:before="0"/>
              <w:jc w:val="center"/>
              <w:rPr>
                <w:rFonts w:cs="Arial"/>
                <w:bCs/>
                <w:iCs/>
                <w:color w:val="000000" w:themeColor="text1"/>
                <w:lang w:val="sr-Cyrl-CS"/>
              </w:rPr>
            </w:pPr>
            <w:r w:rsidRPr="00546DA6">
              <w:rPr>
                <w:rFonts w:cs="Arial"/>
                <w:bCs/>
                <w:iCs/>
                <w:color w:val="000000" w:themeColor="text1"/>
                <w:lang w:val="sr-Cyrl-CS"/>
              </w:rPr>
              <w:t>Сагласан за захтевом наручиоца</w:t>
            </w:r>
          </w:p>
          <w:p w:rsidR="00E00AFB" w:rsidRPr="00E47C2E" w:rsidRDefault="00E00AFB" w:rsidP="005E5152">
            <w:pPr>
              <w:spacing w:before="0"/>
              <w:jc w:val="center"/>
              <w:rPr>
                <w:rFonts w:cs="Arial"/>
                <w:bCs/>
                <w:iCs/>
                <w:color w:val="00B0F0"/>
              </w:rPr>
            </w:pPr>
            <w:r w:rsidRPr="00546DA6">
              <w:rPr>
                <w:rFonts w:cs="Arial"/>
                <w:bCs/>
                <w:iCs/>
                <w:color w:val="000000" w:themeColor="text1"/>
                <w:lang w:val="sr-Cyrl-CS"/>
              </w:rPr>
              <w:t>ДА/НЕ (заокружити)</w:t>
            </w:r>
          </w:p>
        </w:tc>
      </w:tr>
      <w:tr w:rsidR="00E00AFB" w:rsidRPr="00E47C2E" w:rsidTr="00337EB2">
        <w:tc>
          <w:tcPr>
            <w:tcW w:w="5098" w:type="dxa"/>
            <w:vAlign w:val="center"/>
          </w:tcPr>
          <w:p w:rsidR="00E00AFB" w:rsidRPr="00E47C2E" w:rsidRDefault="00E00AFB" w:rsidP="00E00AFB">
            <w:pPr>
              <w:spacing w:before="0"/>
              <w:rPr>
                <w:rFonts w:cs="Arial"/>
                <w:b/>
                <w:bCs/>
                <w:iCs/>
                <w:lang w:val="sr-Cyrl-CS"/>
              </w:rPr>
            </w:pPr>
            <w:r w:rsidRPr="00E47C2E">
              <w:rPr>
                <w:rFonts w:cs="Arial"/>
                <w:b/>
                <w:bCs/>
                <w:iCs/>
                <w:lang w:val="sr-Cyrl-CS"/>
              </w:rPr>
              <w:t>ГАРАНТНИ РОК:</w:t>
            </w:r>
          </w:p>
          <w:p w:rsidR="00E00AFB" w:rsidRPr="003737D3" w:rsidRDefault="00E00AFB" w:rsidP="005E5152">
            <w:pPr>
              <w:rPr>
                <w:rFonts w:cs="Arial"/>
                <w:b/>
                <w:lang w:val="sr-Cyrl-RS"/>
              </w:rPr>
            </w:pPr>
            <w:r>
              <w:rPr>
                <w:rFonts w:cs="Arial"/>
                <w:bCs/>
                <w:iCs/>
                <w:lang w:val="sr-Cyrl-CS"/>
              </w:rPr>
              <w:t xml:space="preserve">Гарантни период </w:t>
            </w:r>
            <w:r w:rsidRPr="00E07C61">
              <w:rPr>
                <w:rFonts w:cs="Arial"/>
                <w:bCs/>
                <w:iCs/>
                <w:lang w:val="sr-Cyrl-CS"/>
              </w:rPr>
              <w:t>не може бити краћи од 12</w:t>
            </w:r>
            <w:r>
              <w:rPr>
                <w:rFonts w:cs="Arial"/>
                <w:bCs/>
                <w:iCs/>
                <w:lang w:val="sr-Cyrl-CS"/>
              </w:rPr>
              <w:t xml:space="preserve"> (дванаест)</w:t>
            </w:r>
            <w:r w:rsidRPr="00E07C61">
              <w:rPr>
                <w:rFonts w:cs="Arial"/>
                <w:bCs/>
                <w:iCs/>
                <w:lang w:val="sr-Cyrl-CS"/>
              </w:rPr>
              <w:t xml:space="preserve"> месеци </w:t>
            </w:r>
            <w:r w:rsidRPr="003737D3">
              <w:rPr>
                <w:rFonts w:cs="Arial"/>
                <w:lang w:val="sr-Cyrl-RS"/>
              </w:rPr>
              <w:t xml:space="preserve">од </w:t>
            </w:r>
            <w:r>
              <w:rPr>
                <w:rFonts w:cs="Arial"/>
                <w:lang w:val="sr-Cyrl-RS"/>
              </w:rPr>
              <w:t xml:space="preserve">дана </w:t>
            </w:r>
            <w:r w:rsidRPr="003737D3">
              <w:rPr>
                <w:rFonts w:cs="Arial"/>
                <w:lang w:val="sr-Cyrl-RS"/>
              </w:rPr>
              <w:t>завршених послова контроле и подешавања овешења на блоку Б1, односно на блоку Б2 (према датуму из грађевинског дневника).</w:t>
            </w:r>
          </w:p>
          <w:p w:rsidR="00E00AFB" w:rsidRPr="003737D3" w:rsidRDefault="00E00AFB" w:rsidP="00B358E4">
            <w:pPr>
              <w:numPr>
                <w:ilvl w:val="0"/>
                <w:numId w:val="37"/>
              </w:numPr>
              <w:spacing w:before="0"/>
              <w:ind w:left="709" w:hanging="207"/>
              <w:rPr>
                <w:rFonts w:cs="Arial"/>
                <w:lang w:val="sl-SI"/>
              </w:rPr>
            </w:pPr>
            <w:r w:rsidRPr="003737D3">
              <w:rPr>
                <w:rFonts w:cs="Arial"/>
                <w:lang w:val="de-DE"/>
              </w:rPr>
              <w:t>За</w:t>
            </w:r>
            <w:r w:rsidRPr="003737D3">
              <w:rPr>
                <w:rFonts w:cs="Arial"/>
                <w:lang w:val="sr-Latn-CS"/>
              </w:rPr>
              <w:t xml:space="preserve"> </w:t>
            </w:r>
            <w:r w:rsidRPr="003737D3">
              <w:rPr>
                <w:rFonts w:cs="Arial"/>
                <w:lang w:val="de-DE"/>
              </w:rPr>
              <w:t>време</w:t>
            </w:r>
            <w:r w:rsidRPr="003737D3">
              <w:rPr>
                <w:rFonts w:cs="Arial"/>
                <w:lang w:val="sr-Latn-CS"/>
              </w:rPr>
              <w:t xml:space="preserve"> </w:t>
            </w:r>
            <w:r w:rsidRPr="003737D3">
              <w:rPr>
                <w:rFonts w:cs="Arial"/>
                <w:lang w:val="de-DE"/>
              </w:rPr>
              <w:t>гарантног</w:t>
            </w:r>
            <w:r w:rsidRPr="003737D3">
              <w:rPr>
                <w:rFonts w:cs="Arial"/>
                <w:lang w:val="sr-Latn-CS"/>
              </w:rPr>
              <w:t xml:space="preserve"> </w:t>
            </w:r>
            <w:r w:rsidRPr="003737D3">
              <w:rPr>
                <w:rFonts w:cs="Arial"/>
                <w:lang w:val="de-DE"/>
              </w:rPr>
              <w:t>рока</w:t>
            </w:r>
            <w:r w:rsidRPr="003737D3">
              <w:rPr>
                <w:rFonts w:cs="Arial"/>
                <w:lang w:val="sr-Latn-CS"/>
              </w:rPr>
              <w:t xml:space="preserve"> </w:t>
            </w:r>
            <w:r w:rsidRPr="003737D3">
              <w:rPr>
                <w:rFonts w:cs="Arial"/>
                <w:color w:val="000000" w:themeColor="text1"/>
                <w:lang w:val="sr-Cyrl-CS" w:eastAsia="zh-CN"/>
              </w:rPr>
              <w:t xml:space="preserve">Изабрани </w:t>
            </w:r>
            <w:r w:rsidRPr="003737D3">
              <w:rPr>
                <w:rFonts w:cs="Arial"/>
                <w:color w:val="000000" w:themeColor="text1"/>
                <w:lang w:eastAsia="zh-CN"/>
              </w:rPr>
              <w:t>Понуђач</w:t>
            </w:r>
            <w:r w:rsidRPr="003737D3">
              <w:rPr>
                <w:rFonts w:cs="Arial"/>
                <w:lang w:val="sr-Latn-CS"/>
              </w:rPr>
              <w:t xml:space="preserve"> </w:t>
            </w:r>
            <w:r w:rsidRPr="003737D3">
              <w:rPr>
                <w:rFonts w:cs="Arial"/>
                <w:lang w:val="de-DE"/>
              </w:rPr>
              <w:t>је</w:t>
            </w:r>
            <w:r w:rsidRPr="003737D3">
              <w:rPr>
                <w:rFonts w:cs="Arial"/>
                <w:lang w:val="sr-Latn-CS"/>
              </w:rPr>
              <w:t xml:space="preserve"> </w:t>
            </w:r>
            <w:r w:rsidRPr="003737D3">
              <w:rPr>
                <w:rFonts w:cs="Arial"/>
                <w:lang w:val="de-DE"/>
              </w:rPr>
              <w:t>дужан</w:t>
            </w:r>
            <w:r w:rsidRPr="003737D3">
              <w:rPr>
                <w:rFonts w:cs="Arial"/>
                <w:lang w:val="sr-Latn-CS"/>
              </w:rPr>
              <w:t xml:space="preserve"> </w:t>
            </w:r>
            <w:r w:rsidRPr="003737D3">
              <w:rPr>
                <w:rFonts w:cs="Arial"/>
                <w:lang w:val="de-DE"/>
              </w:rPr>
              <w:t>да</w:t>
            </w:r>
            <w:r w:rsidRPr="003737D3">
              <w:rPr>
                <w:rFonts w:cs="Arial"/>
                <w:lang w:val="sr-Latn-CS"/>
              </w:rPr>
              <w:t xml:space="preserve"> </w:t>
            </w:r>
            <w:r w:rsidRPr="003737D3">
              <w:rPr>
                <w:rFonts w:cs="Arial"/>
                <w:lang w:val="de-DE"/>
              </w:rPr>
              <w:t>о</w:t>
            </w:r>
            <w:r w:rsidRPr="003737D3">
              <w:rPr>
                <w:rFonts w:cs="Arial"/>
                <w:lang w:val="sr-Latn-CS"/>
              </w:rPr>
              <w:t xml:space="preserve"> </w:t>
            </w:r>
            <w:r w:rsidRPr="003737D3">
              <w:rPr>
                <w:rFonts w:cs="Arial"/>
                <w:lang w:val="de-DE"/>
              </w:rPr>
              <w:t>свом</w:t>
            </w:r>
            <w:r w:rsidRPr="003737D3">
              <w:rPr>
                <w:rFonts w:cs="Arial"/>
                <w:lang w:val="sr-Latn-CS"/>
              </w:rPr>
              <w:t xml:space="preserve"> </w:t>
            </w:r>
            <w:r w:rsidRPr="003737D3">
              <w:rPr>
                <w:rFonts w:cs="Arial"/>
                <w:lang w:val="de-DE"/>
              </w:rPr>
              <w:t>трошку</w:t>
            </w:r>
            <w:r w:rsidRPr="003737D3">
              <w:rPr>
                <w:rFonts w:cs="Arial"/>
                <w:lang w:val="sr-Latn-CS"/>
              </w:rPr>
              <w:t xml:space="preserve"> </w:t>
            </w:r>
            <w:r w:rsidRPr="003737D3">
              <w:rPr>
                <w:rFonts w:cs="Arial"/>
                <w:lang w:val="de-DE"/>
              </w:rPr>
              <w:t>и</w:t>
            </w:r>
            <w:r w:rsidRPr="003737D3">
              <w:rPr>
                <w:rFonts w:cs="Arial"/>
                <w:lang w:val="sr-Latn-CS"/>
              </w:rPr>
              <w:t xml:space="preserve"> </w:t>
            </w:r>
            <w:r w:rsidRPr="003737D3">
              <w:rPr>
                <w:rFonts w:cs="Arial"/>
                <w:lang w:val="de-DE"/>
              </w:rPr>
              <w:t>што</w:t>
            </w:r>
            <w:r w:rsidRPr="003737D3">
              <w:rPr>
                <w:rFonts w:cs="Arial"/>
                <w:lang w:val="sr-Latn-CS"/>
              </w:rPr>
              <w:t xml:space="preserve"> </w:t>
            </w:r>
            <w:r w:rsidRPr="003737D3">
              <w:rPr>
                <w:rFonts w:cs="Arial"/>
                <w:lang w:val="de-DE"/>
              </w:rPr>
              <w:t>кра</w:t>
            </w:r>
            <w:r w:rsidRPr="003737D3">
              <w:rPr>
                <w:rFonts w:cs="Arial"/>
                <w:lang w:val="sr-Latn-CS"/>
              </w:rPr>
              <w:t>ћ</w:t>
            </w:r>
            <w:r w:rsidRPr="003737D3">
              <w:rPr>
                <w:rFonts w:cs="Arial"/>
                <w:lang w:val="de-DE"/>
              </w:rPr>
              <w:t>ем</w:t>
            </w:r>
            <w:r w:rsidRPr="003737D3">
              <w:rPr>
                <w:rFonts w:cs="Arial"/>
                <w:lang w:val="sr-Latn-CS"/>
              </w:rPr>
              <w:t xml:space="preserve"> </w:t>
            </w:r>
            <w:r w:rsidRPr="003737D3">
              <w:rPr>
                <w:rFonts w:cs="Arial"/>
                <w:lang w:val="de-DE"/>
              </w:rPr>
              <w:t>могу</w:t>
            </w:r>
            <w:r w:rsidRPr="003737D3">
              <w:rPr>
                <w:rFonts w:cs="Arial"/>
                <w:lang w:val="sr-Latn-CS"/>
              </w:rPr>
              <w:t>ћ</w:t>
            </w:r>
            <w:r w:rsidRPr="003737D3">
              <w:rPr>
                <w:rFonts w:cs="Arial"/>
                <w:lang w:val="de-DE"/>
              </w:rPr>
              <w:t>ем</w:t>
            </w:r>
            <w:r w:rsidRPr="003737D3">
              <w:rPr>
                <w:rFonts w:cs="Arial"/>
                <w:lang w:val="sr-Latn-CS"/>
              </w:rPr>
              <w:t xml:space="preserve"> </w:t>
            </w:r>
            <w:r w:rsidRPr="003737D3">
              <w:rPr>
                <w:rFonts w:cs="Arial"/>
                <w:lang w:val="de-DE"/>
              </w:rPr>
              <w:t>року</w:t>
            </w:r>
            <w:r w:rsidRPr="003737D3">
              <w:rPr>
                <w:rFonts w:cs="Arial"/>
                <w:lang w:val="sr-Latn-CS"/>
              </w:rPr>
              <w:t xml:space="preserve"> </w:t>
            </w:r>
            <w:r w:rsidRPr="003737D3">
              <w:rPr>
                <w:rFonts w:cs="Arial"/>
                <w:lang w:val="de-DE"/>
              </w:rPr>
              <w:t>отклони</w:t>
            </w:r>
            <w:r w:rsidRPr="003737D3">
              <w:rPr>
                <w:rFonts w:cs="Arial"/>
                <w:lang w:val="sr-Latn-CS"/>
              </w:rPr>
              <w:t xml:space="preserve"> </w:t>
            </w:r>
            <w:r w:rsidRPr="003737D3">
              <w:rPr>
                <w:rFonts w:cs="Arial"/>
                <w:lang w:val="de-DE"/>
              </w:rPr>
              <w:t>све</w:t>
            </w:r>
            <w:r w:rsidRPr="003737D3">
              <w:rPr>
                <w:rFonts w:cs="Arial"/>
                <w:lang w:val="sr-Latn-CS"/>
              </w:rPr>
              <w:t xml:space="preserve"> </w:t>
            </w:r>
            <w:r w:rsidRPr="003737D3">
              <w:rPr>
                <w:rFonts w:cs="Arial"/>
                <w:lang w:val="de-DE"/>
              </w:rPr>
              <w:t>недостатке</w:t>
            </w:r>
            <w:r w:rsidRPr="003737D3">
              <w:rPr>
                <w:rFonts w:cs="Arial"/>
                <w:lang w:val="sr-Latn-CS"/>
              </w:rPr>
              <w:t xml:space="preserve"> </w:t>
            </w:r>
            <w:r w:rsidRPr="003737D3">
              <w:rPr>
                <w:rFonts w:cs="Arial"/>
                <w:lang w:val="de-DE"/>
              </w:rPr>
              <w:t>и</w:t>
            </w:r>
            <w:r w:rsidRPr="003737D3">
              <w:rPr>
                <w:rFonts w:cs="Arial"/>
                <w:lang w:val="sr-Latn-CS"/>
              </w:rPr>
              <w:t xml:space="preserve"> </w:t>
            </w:r>
            <w:r w:rsidRPr="003737D3">
              <w:rPr>
                <w:rFonts w:cs="Arial"/>
                <w:lang w:val="de-DE"/>
              </w:rPr>
              <w:t>кварове</w:t>
            </w:r>
            <w:r w:rsidRPr="003737D3">
              <w:rPr>
                <w:rFonts w:cs="Arial"/>
                <w:lang w:val="sr-Latn-CS"/>
              </w:rPr>
              <w:t xml:space="preserve"> </w:t>
            </w:r>
            <w:r w:rsidRPr="003737D3">
              <w:rPr>
                <w:rFonts w:cs="Arial"/>
                <w:lang w:val="de-DE"/>
              </w:rPr>
              <w:t>услед</w:t>
            </w:r>
            <w:r w:rsidRPr="003737D3">
              <w:rPr>
                <w:rFonts w:cs="Arial"/>
                <w:lang w:val="sr-Latn-CS"/>
              </w:rPr>
              <w:t xml:space="preserve"> </w:t>
            </w:r>
            <w:r w:rsidRPr="003737D3">
              <w:rPr>
                <w:rFonts w:cs="Arial"/>
                <w:lang w:val="de-DE"/>
              </w:rPr>
              <w:t>лоше</w:t>
            </w:r>
            <w:r w:rsidRPr="003737D3">
              <w:rPr>
                <w:rFonts w:cs="Arial"/>
                <w:lang w:val="sr-Latn-CS"/>
              </w:rPr>
              <w:t xml:space="preserve"> </w:t>
            </w:r>
            <w:r w:rsidRPr="003737D3">
              <w:rPr>
                <w:rFonts w:cs="Arial"/>
                <w:lang w:val="de-DE"/>
              </w:rPr>
              <w:t>изведених</w:t>
            </w:r>
            <w:r>
              <w:rPr>
                <w:rFonts w:cs="Arial"/>
                <w:lang w:val="sr-Cyrl-RS"/>
              </w:rPr>
              <w:t xml:space="preserve"> услуга</w:t>
            </w:r>
            <w:r w:rsidRPr="003737D3">
              <w:rPr>
                <w:rFonts w:cs="Arial"/>
                <w:lang w:val="sr-Cyrl-RS"/>
              </w:rPr>
              <w:t xml:space="preserve"> </w:t>
            </w:r>
            <w:r w:rsidRPr="003737D3">
              <w:rPr>
                <w:rFonts w:cs="Arial"/>
                <w:lang w:val="sl-SI"/>
              </w:rPr>
              <w:t>Ако</w:t>
            </w:r>
            <w:r w:rsidRPr="003737D3">
              <w:rPr>
                <w:rFonts w:cs="Arial"/>
                <w:lang w:val="sr-Latn-CS"/>
              </w:rPr>
              <w:t xml:space="preserve"> </w:t>
            </w:r>
            <w:r w:rsidRPr="003737D3">
              <w:rPr>
                <w:rFonts w:cs="Arial"/>
                <w:lang w:val="sl-SI"/>
              </w:rPr>
              <w:t>се</w:t>
            </w:r>
            <w:r w:rsidRPr="003737D3">
              <w:rPr>
                <w:rFonts w:cs="Arial"/>
                <w:lang w:val="sr-Latn-CS"/>
              </w:rPr>
              <w:t xml:space="preserve"> </w:t>
            </w:r>
            <w:r w:rsidRPr="003737D3">
              <w:rPr>
                <w:rFonts w:cs="Arial"/>
                <w:color w:val="000000" w:themeColor="text1"/>
                <w:lang w:val="sr-Cyrl-CS" w:eastAsia="zh-CN"/>
              </w:rPr>
              <w:t xml:space="preserve">Изабрани </w:t>
            </w:r>
            <w:r w:rsidRPr="003737D3">
              <w:rPr>
                <w:rFonts w:cs="Arial"/>
                <w:color w:val="000000" w:themeColor="text1"/>
                <w:lang w:eastAsia="zh-CN"/>
              </w:rPr>
              <w:t xml:space="preserve">Понуђач </w:t>
            </w:r>
            <w:r w:rsidRPr="003737D3">
              <w:rPr>
                <w:rFonts w:cs="Arial"/>
                <w:lang w:val="sl-SI"/>
              </w:rPr>
              <w:t>не</w:t>
            </w:r>
            <w:r w:rsidRPr="003737D3">
              <w:rPr>
                <w:rFonts w:cs="Arial"/>
                <w:lang w:val="sr-Latn-CS"/>
              </w:rPr>
              <w:t xml:space="preserve"> </w:t>
            </w:r>
            <w:r w:rsidRPr="003737D3">
              <w:rPr>
                <w:rFonts w:cs="Arial"/>
                <w:lang w:val="sl-SI"/>
              </w:rPr>
              <w:t>одазове</w:t>
            </w:r>
            <w:r w:rsidRPr="003737D3">
              <w:rPr>
                <w:rFonts w:cs="Arial"/>
                <w:lang w:val="sr-Latn-CS"/>
              </w:rPr>
              <w:t xml:space="preserve"> </w:t>
            </w:r>
            <w:r w:rsidRPr="003737D3">
              <w:rPr>
                <w:rFonts w:cs="Arial"/>
                <w:lang w:val="sl-SI"/>
              </w:rPr>
              <w:t>на</w:t>
            </w:r>
            <w:r w:rsidRPr="003737D3">
              <w:rPr>
                <w:rFonts w:cs="Arial"/>
                <w:lang w:val="sr-Latn-CS"/>
              </w:rPr>
              <w:t xml:space="preserve"> </w:t>
            </w:r>
            <w:r w:rsidRPr="003737D3">
              <w:rPr>
                <w:rFonts w:cs="Arial"/>
                <w:lang w:val="sl-SI"/>
              </w:rPr>
              <w:t>први</w:t>
            </w:r>
            <w:r w:rsidRPr="003737D3">
              <w:rPr>
                <w:rFonts w:cs="Arial"/>
                <w:lang w:val="sr-Latn-CS"/>
              </w:rPr>
              <w:t xml:space="preserve"> </w:t>
            </w:r>
            <w:r w:rsidRPr="003737D3">
              <w:rPr>
                <w:rFonts w:cs="Arial"/>
                <w:lang w:val="sl-SI"/>
              </w:rPr>
              <w:t>позив</w:t>
            </w:r>
            <w:r w:rsidRPr="003737D3">
              <w:rPr>
                <w:rFonts w:cs="Arial"/>
                <w:lang w:val="sr-Latn-CS"/>
              </w:rPr>
              <w:t xml:space="preserve"> </w:t>
            </w:r>
            <w:r>
              <w:rPr>
                <w:rFonts w:cs="Arial"/>
                <w:lang w:val="sr-Cyrl-RS"/>
              </w:rPr>
              <w:t>наручиоца</w:t>
            </w:r>
            <w:r w:rsidRPr="003737D3">
              <w:rPr>
                <w:rFonts w:cs="Arial"/>
                <w:lang w:val="sr-Latn-CS"/>
              </w:rPr>
              <w:t xml:space="preserve">, </w:t>
            </w:r>
            <w:r w:rsidRPr="003737D3">
              <w:rPr>
                <w:rFonts w:cs="Arial"/>
                <w:lang w:val="sl-SI"/>
              </w:rPr>
              <w:t>овај</w:t>
            </w:r>
            <w:r w:rsidRPr="003737D3">
              <w:rPr>
                <w:rFonts w:cs="Arial"/>
                <w:lang w:val="sr-Latn-CS"/>
              </w:rPr>
              <w:t xml:space="preserve"> </w:t>
            </w:r>
            <w:r w:rsidRPr="003737D3">
              <w:rPr>
                <w:rFonts w:cs="Arial"/>
                <w:lang w:val="sl-SI"/>
              </w:rPr>
              <w:t>има</w:t>
            </w:r>
            <w:r w:rsidRPr="003737D3">
              <w:rPr>
                <w:rFonts w:cs="Arial"/>
                <w:lang w:val="sr-Latn-CS"/>
              </w:rPr>
              <w:t xml:space="preserve"> </w:t>
            </w:r>
            <w:r w:rsidRPr="003737D3">
              <w:rPr>
                <w:rFonts w:cs="Arial"/>
                <w:lang w:val="sl-SI"/>
              </w:rPr>
              <w:t>право</w:t>
            </w:r>
            <w:r w:rsidRPr="003737D3">
              <w:rPr>
                <w:rFonts w:cs="Arial"/>
                <w:lang w:val="sr-Latn-CS"/>
              </w:rPr>
              <w:t xml:space="preserve"> </w:t>
            </w:r>
            <w:r w:rsidRPr="003737D3">
              <w:rPr>
                <w:rFonts w:cs="Arial"/>
                <w:lang w:val="sl-SI"/>
              </w:rPr>
              <w:t>да</w:t>
            </w:r>
            <w:r w:rsidRPr="003737D3">
              <w:rPr>
                <w:rFonts w:cs="Arial"/>
                <w:lang w:val="sr-Latn-CS"/>
              </w:rPr>
              <w:t xml:space="preserve"> </w:t>
            </w:r>
            <w:r w:rsidRPr="003737D3">
              <w:rPr>
                <w:rFonts w:cs="Arial"/>
                <w:lang w:val="sl-SI"/>
              </w:rPr>
              <w:t>позове</w:t>
            </w:r>
            <w:r w:rsidRPr="003737D3">
              <w:rPr>
                <w:rFonts w:cs="Arial"/>
                <w:lang w:val="sr-Latn-CS"/>
              </w:rPr>
              <w:t xml:space="preserve"> </w:t>
            </w:r>
            <w:r w:rsidRPr="003737D3">
              <w:rPr>
                <w:rFonts w:cs="Arial"/>
                <w:lang w:val="sl-SI"/>
              </w:rPr>
              <w:t>другог</w:t>
            </w:r>
            <w:r w:rsidRPr="003737D3">
              <w:rPr>
                <w:rFonts w:cs="Arial"/>
                <w:lang w:val="sr-Latn-CS"/>
              </w:rPr>
              <w:t xml:space="preserve"> </w:t>
            </w:r>
            <w:r w:rsidRPr="003737D3">
              <w:rPr>
                <w:rFonts w:cs="Arial"/>
                <w:lang w:val="sl-SI"/>
              </w:rPr>
              <w:t>изво</w:t>
            </w:r>
            <w:r w:rsidRPr="003737D3">
              <w:rPr>
                <w:rFonts w:cs="Arial"/>
                <w:lang w:val="sr-Latn-CS"/>
              </w:rPr>
              <w:t>ђач</w:t>
            </w:r>
            <w:r w:rsidRPr="003737D3">
              <w:rPr>
                <w:rFonts w:cs="Arial"/>
                <w:lang w:val="sl-SI"/>
              </w:rPr>
              <w:t>а</w:t>
            </w:r>
            <w:r w:rsidRPr="003737D3">
              <w:rPr>
                <w:rFonts w:cs="Arial"/>
                <w:lang w:val="sr-Latn-CS"/>
              </w:rPr>
              <w:t xml:space="preserve"> </w:t>
            </w:r>
            <w:r w:rsidRPr="003737D3">
              <w:rPr>
                <w:rFonts w:cs="Arial"/>
                <w:lang w:val="sl-SI"/>
              </w:rPr>
              <w:t>који</w:t>
            </w:r>
            <w:r w:rsidRPr="003737D3">
              <w:rPr>
                <w:rFonts w:cs="Arial"/>
                <w:lang w:val="sr-Latn-CS"/>
              </w:rPr>
              <w:t xml:space="preserve"> ћ</w:t>
            </w:r>
            <w:r w:rsidRPr="003737D3">
              <w:rPr>
                <w:rFonts w:cs="Arial"/>
                <w:lang w:val="sl-SI"/>
              </w:rPr>
              <w:t>е</w:t>
            </w:r>
            <w:r w:rsidRPr="003737D3">
              <w:rPr>
                <w:rFonts w:cs="Arial"/>
                <w:lang w:val="sr-Latn-CS"/>
              </w:rPr>
              <w:t xml:space="preserve"> </w:t>
            </w:r>
            <w:r w:rsidRPr="003737D3">
              <w:rPr>
                <w:rFonts w:cs="Arial"/>
                <w:lang w:val="sl-SI"/>
              </w:rPr>
              <w:t>отклонити</w:t>
            </w:r>
            <w:r w:rsidRPr="003737D3">
              <w:rPr>
                <w:rFonts w:cs="Arial"/>
                <w:lang w:val="sr-Latn-CS"/>
              </w:rPr>
              <w:t xml:space="preserve"> </w:t>
            </w:r>
            <w:r w:rsidRPr="003737D3">
              <w:rPr>
                <w:rFonts w:cs="Arial"/>
                <w:lang w:val="sl-SI"/>
              </w:rPr>
              <w:t>квар</w:t>
            </w:r>
            <w:r w:rsidRPr="003737D3">
              <w:rPr>
                <w:rFonts w:cs="Arial"/>
                <w:lang w:val="sr-Latn-CS"/>
              </w:rPr>
              <w:t xml:space="preserve">. </w:t>
            </w:r>
            <w:r w:rsidRPr="003737D3">
              <w:rPr>
                <w:rFonts w:cs="Arial"/>
                <w:lang w:val="de-DE"/>
              </w:rPr>
              <w:t>Трошкови</w:t>
            </w:r>
            <w:r w:rsidRPr="003737D3">
              <w:rPr>
                <w:rFonts w:cs="Arial"/>
                <w:lang w:val="sr-Latn-CS"/>
              </w:rPr>
              <w:t xml:space="preserve"> </w:t>
            </w:r>
            <w:r w:rsidRPr="003737D3">
              <w:rPr>
                <w:rFonts w:cs="Arial"/>
                <w:lang w:val="de-DE"/>
              </w:rPr>
              <w:t>отклањања</w:t>
            </w:r>
            <w:r w:rsidRPr="003737D3">
              <w:rPr>
                <w:rFonts w:cs="Arial"/>
                <w:lang w:val="sr-Latn-CS"/>
              </w:rPr>
              <w:t xml:space="preserve"> </w:t>
            </w:r>
            <w:r w:rsidRPr="003737D3">
              <w:rPr>
                <w:rFonts w:cs="Arial"/>
                <w:lang w:val="de-DE"/>
              </w:rPr>
              <w:t>квара</w:t>
            </w:r>
            <w:r w:rsidRPr="003737D3">
              <w:rPr>
                <w:rFonts w:cs="Arial"/>
                <w:lang w:val="sr-Latn-CS"/>
              </w:rPr>
              <w:t xml:space="preserve"> </w:t>
            </w:r>
            <w:r w:rsidRPr="003737D3">
              <w:rPr>
                <w:rFonts w:cs="Arial"/>
                <w:lang w:val="de-DE"/>
              </w:rPr>
              <w:t>падају</w:t>
            </w:r>
            <w:r w:rsidRPr="003737D3">
              <w:rPr>
                <w:rFonts w:cs="Arial"/>
                <w:lang w:val="sr-Latn-CS"/>
              </w:rPr>
              <w:t xml:space="preserve"> </w:t>
            </w:r>
            <w:r w:rsidRPr="003737D3">
              <w:rPr>
                <w:rFonts w:cs="Arial"/>
                <w:lang w:val="de-DE"/>
              </w:rPr>
              <w:t>у</w:t>
            </w:r>
            <w:r w:rsidRPr="003737D3">
              <w:rPr>
                <w:rFonts w:cs="Arial"/>
                <w:lang w:val="sr-Latn-CS"/>
              </w:rPr>
              <w:t xml:space="preserve"> </w:t>
            </w:r>
            <w:r w:rsidRPr="003737D3">
              <w:rPr>
                <w:rFonts w:cs="Arial"/>
                <w:lang w:val="de-DE"/>
              </w:rPr>
              <w:t>потпуности</w:t>
            </w:r>
            <w:r w:rsidRPr="003737D3">
              <w:rPr>
                <w:rFonts w:cs="Arial"/>
                <w:lang w:val="sr-Latn-CS"/>
              </w:rPr>
              <w:t xml:space="preserve"> </w:t>
            </w:r>
            <w:r w:rsidRPr="003737D3">
              <w:rPr>
                <w:rFonts w:cs="Arial"/>
                <w:lang w:val="de-DE"/>
              </w:rPr>
              <w:t>на</w:t>
            </w:r>
            <w:r w:rsidRPr="003737D3">
              <w:rPr>
                <w:rFonts w:cs="Arial"/>
                <w:lang w:val="sr-Latn-CS"/>
              </w:rPr>
              <w:t xml:space="preserve"> </w:t>
            </w:r>
            <w:r w:rsidRPr="003737D3">
              <w:rPr>
                <w:rFonts w:cs="Arial"/>
                <w:lang w:val="de-DE"/>
              </w:rPr>
              <w:t>терет</w:t>
            </w:r>
            <w:r w:rsidRPr="003737D3">
              <w:rPr>
                <w:rFonts w:cs="Arial"/>
                <w:lang w:val="sr-Latn-CS"/>
              </w:rPr>
              <w:t xml:space="preserve"> </w:t>
            </w:r>
            <w:r>
              <w:rPr>
                <w:rFonts w:cs="Arial"/>
                <w:lang w:val="sr-Cyrl-RS"/>
              </w:rPr>
              <w:t>Изабраног понуђача</w:t>
            </w:r>
            <w:r w:rsidRPr="003737D3">
              <w:rPr>
                <w:rFonts w:cs="Arial"/>
                <w:lang w:val="sr-Latn-CS"/>
              </w:rPr>
              <w:t>.</w:t>
            </w:r>
          </w:p>
          <w:p w:rsidR="00E00AFB" w:rsidRPr="003737D3" w:rsidRDefault="00E00AFB" w:rsidP="00B358E4">
            <w:pPr>
              <w:numPr>
                <w:ilvl w:val="0"/>
                <w:numId w:val="37"/>
              </w:numPr>
              <w:spacing w:before="0"/>
              <w:ind w:left="709" w:hanging="207"/>
              <w:rPr>
                <w:rFonts w:cs="Arial"/>
                <w:lang w:val="sl-SI"/>
              </w:rPr>
            </w:pPr>
            <w:r w:rsidRPr="003737D3">
              <w:rPr>
                <w:rFonts w:cs="Arial"/>
                <w:lang w:val="sr-Cyrl-CS"/>
              </w:rPr>
              <w:t>У случају сервиса и/</w:t>
            </w:r>
            <w:r w:rsidRPr="003737D3">
              <w:rPr>
                <w:rFonts w:cs="Arial"/>
                <w:lang w:val="sr-Cyrl-RS"/>
              </w:rPr>
              <w:t xml:space="preserve">или поправке </w:t>
            </w:r>
            <w:r w:rsidRPr="003737D3">
              <w:rPr>
                <w:rFonts w:cs="Arial"/>
                <w:lang w:val="sr-Cyrl-CS"/>
              </w:rPr>
              <w:t>у гарантном периоду, као и замене оштећеног дела новим, неопходно је обавити продужење гарантног периода за нових годину дана, за сервисирани, поправљени и/или испоручени део.</w:t>
            </w:r>
          </w:p>
          <w:p w:rsidR="00E00AFB" w:rsidRPr="003737D3" w:rsidRDefault="00E00AFB" w:rsidP="00B358E4">
            <w:pPr>
              <w:numPr>
                <w:ilvl w:val="0"/>
                <w:numId w:val="37"/>
              </w:numPr>
              <w:spacing w:before="0"/>
              <w:ind w:left="709" w:hanging="207"/>
              <w:rPr>
                <w:rFonts w:cs="Arial"/>
                <w:lang w:val="sl-SI"/>
              </w:rPr>
            </w:pPr>
            <w:r w:rsidRPr="003737D3">
              <w:rPr>
                <w:rFonts w:cs="Arial"/>
                <w:lang w:val="sr-Latn-CS"/>
              </w:rPr>
              <w:t xml:space="preserve">За време гарантног периода уколико постоји потреба вршити додатна подешавања и радове који су настали грешком </w:t>
            </w:r>
            <w:r>
              <w:rPr>
                <w:rFonts w:cs="Arial"/>
                <w:lang w:val="sr-Cyrl-CS"/>
              </w:rPr>
              <w:t>Изабраног понуђача</w:t>
            </w:r>
            <w:r w:rsidRPr="003737D3">
              <w:rPr>
                <w:rFonts w:cs="Arial"/>
                <w:lang w:val="sr-Latn-CS"/>
              </w:rPr>
              <w:t xml:space="preserve">, сви </w:t>
            </w:r>
            <w:r w:rsidRPr="003737D3">
              <w:rPr>
                <w:rFonts w:cs="Arial"/>
                <w:lang w:val="sr-Latn-CS"/>
              </w:rPr>
              <w:lastRenderedPageBreak/>
              <w:t xml:space="preserve">трошкови таквих активности падају на терет </w:t>
            </w:r>
            <w:r w:rsidRPr="003737D3">
              <w:rPr>
                <w:rFonts w:cs="Arial"/>
                <w:color w:val="000000" w:themeColor="text1"/>
                <w:lang w:val="sr-Cyrl-CS" w:eastAsia="zh-CN"/>
              </w:rPr>
              <w:t>Изабран</w:t>
            </w:r>
            <w:r>
              <w:rPr>
                <w:rFonts w:cs="Arial"/>
                <w:color w:val="000000" w:themeColor="text1"/>
                <w:lang w:val="sr-Cyrl-CS" w:eastAsia="zh-CN"/>
              </w:rPr>
              <w:t>ог</w:t>
            </w:r>
            <w:r w:rsidRPr="003737D3">
              <w:rPr>
                <w:rFonts w:cs="Arial"/>
                <w:color w:val="000000" w:themeColor="text1"/>
                <w:lang w:val="sr-Cyrl-CS" w:eastAsia="zh-CN"/>
              </w:rPr>
              <w:t xml:space="preserve"> </w:t>
            </w:r>
            <w:r w:rsidRPr="003737D3">
              <w:rPr>
                <w:rFonts w:cs="Arial"/>
                <w:color w:val="000000" w:themeColor="text1"/>
                <w:lang w:eastAsia="zh-CN"/>
              </w:rPr>
              <w:t>Понуђач</w:t>
            </w:r>
            <w:r>
              <w:rPr>
                <w:rFonts w:cs="Arial"/>
                <w:lang w:val="sr-Cyrl-RS"/>
              </w:rPr>
              <w:t>а</w:t>
            </w:r>
            <w:r w:rsidRPr="003737D3">
              <w:rPr>
                <w:rFonts w:cs="Arial"/>
                <w:lang w:val="sr-Cyrl-RS"/>
              </w:rPr>
              <w:t>.</w:t>
            </w:r>
          </w:p>
          <w:p w:rsidR="00E00AFB" w:rsidRPr="003737D3" w:rsidRDefault="00E00AFB" w:rsidP="00B358E4">
            <w:pPr>
              <w:numPr>
                <w:ilvl w:val="0"/>
                <w:numId w:val="37"/>
              </w:numPr>
              <w:spacing w:before="0"/>
              <w:ind w:left="709" w:hanging="207"/>
              <w:rPr>
                <w:rFonts w:cs="Arial"/>
                <w:lang w:val="sl-SI"/>
              </w:rPr>
            </w:pPr>
            <w:r w:rsidRPr="003737D3">
              <w:rPr>
                <w:rFonts w:cs="Arial"/>
                <w:lang w:val="sr-Latn-CS"/>
              </w:rPr>
              <w:t xml:space="preserve">За све претходно наведено </w:t>
            </w:r>
            <w:r w:rsidRPr="003737D3">
              <w:rPr>
                <w:rFonts w:cs="Arial"/>
                <w:color w:val="000000" w:themeColor="text1"/>
                <w:lang w:val="sr-Cyrl-CS" w:eastAsia="zh-CN"/>
              </w:rPr>
              <w:t xml:space="preserve">Изабрани </w:t>
            </w:r>
            <w:r w:rsidRPr="003737D3">
              <w:rPr>
                <w:rFonts w:cs="Arial"/>
                <w:color w:val="000000" w:themeColor="text1"/>
                <w:lang w:eastAsia="zh-CN"/>
              </w:rPr>
              <w:t>Понуђач</w:t>
            </w:r>
            <w:r w:rsidRPr="003737D3">
              <w:rPr>
                <w:rFonts w:cs="Arial"/>
                <w:lang w:val="sr-Latn-CS"/>
              </w:rPr>
              <w:t xml:space="preserve"> је у обавези да се одазове на позив наручиоца и обезбеди долазак  стручног особља најкасније у року од 24 h. Ако се </w:t>
            </w:r>
            <w:r w:rsidRPr="003737D3">
              <w:rPr>
                <w:rFonts w:cs="Arial"/>
                <w:color w:val="000000" w:themeColor="text1"/>
                <w:lang w:val="sr-Cyrl-CS" w:eastAsia="zh-CN"/>
              </w:rPr>
              <w:t xml:space="preserve">Изабрани </w:t>
            </w:r>
            <w:r w:rsidRPr="003737D3">
              <w:rPr>
                <w:rFonts w:cs="Arial"/>
                <w:color w:val="000000" w:themeColor="text1"/>
                <w:lang w:eastAsia="zh-CN"/>
              </w:rPr>
              <w:t xml:space="preserve">Понуђач </w:t>
            </w:r>
            <w:r w:rsidRPr="003737D3">
              <w:rPr>
                <w:rFonts w:cs="Arial"/>
                <w:lang w:val="sr-Latn-CS"/>
              </w:rPr>
              <w:t xml:space="preserve">не одазове на позив, сви трошкови отклањања оштећења које наручилац обави и организује падају на терет </w:t>
            </w:r>
            <w:r>
              <w:rPr>
                <w:rFonts w:cs="Arial"/>
                <w:lang w:val="sr-Cyrl-CS"/>
              </w:rPr>
              <w:t>изабраног понуђача</w:t>
            </w:r>
            <w:r w:rsidRPr="003737D3">
              <w:rPr>
                <w:rFonts w:cs="Arial"/>
                <w:lang w:val="sr-Cyrl-CS"/>
              </w:rPr>
              <w:t>.</w:t>
            </w:r>
          </w:p>
          <w:p w:rsidR="00E00AFB" w:rsidRPr="00E47C2E" w:rsidRDefault="00E00AFB" w:rsidP="00E00AFB">
            <w:pPr>
              <w:spacing w:before="0"/>
              <w:rPr>
                <w:rFonts w:cs="Arial"/>
                <w:b/>
                <w:bCs/>
                <w:iCs/>
                <w:color w:val="00B0F0"/>
                <w:lang w:val="sr-Cyrl-CS"/>
              </w:rPr>
            </w:pPr>
          </w:p>
        </w:tc>
        <w:tc>
          <w:tcPr>
            <w:tcW w:w="3798" w:type="dxa"/>
            <w:vAlign w:val="center"/>
          </w:tcPr>
          <w:p w:rsidR="00E00AFB" w:rsidRPr="00E47C2E" w:rsidRDefault="00E00AFB" w:rsidP="005E5152">
            <w:pPr>
              <w:spacing w:before="0"/>
              <w:jc w:val="center"/>
              <w:rPr>
                <w:rFonts w:cs="Arial"/>
                <w:b/>
                <w:bCs/>
                <w:iCs/>
                <w:lang w:val="sr-Cyrl-CS"/>
              </w:rPr>
            </w:pPr>
          </w:p>
          <w:p w:rsidR="00E00AFB" w:rsidRPr="003737D3" w:rsidRDefault="00E00AFB" w:rsidP="00E00AFB">
            <w:pPr>
              <w:rPr>
                <w:rFonts w:cs="Arial"/>
                <w:b/>
                <w:lang w:val="sr-Cyrl-RS"/>
              </w:rPr>
            </w:pPr>
            <w:r w:rsidRPr="00E00AFB">
              <w:rPr>
                <w:rFonts w:cs="Arial"/>
                <w:bCs/>
                <w:iCs/>
                <w:color w:val="000000" w:themeColor="text1"/>
                <w:lang w:val="sr-Cyrl-CS"/>
              </w:rPr>
              <w:t xml:space="preserve">____ </w:t>
            </w:r>
            <w:r w:rsidRPr="00E07C61">
              <w:rPr>
                <w:rFonts w:cs="Arial"/>
                <w:bCs/>
                <w:iCs/>
                <w:lang w:val="sr-Cyrl-CS"/>
              </w:rPr>
              <w:t xml:space="preserve">месеци </w:t>
            </w:r>
            <w:r w:rsidRPr="003737D3">
              <w:rPr>
                <w:rFonts w:cs="Arial"/>
                <w:lang w:val="sr-Cyrl-RS"/>
              </w:rPr>
              <w:t xml:space="preserve">од </w:t>
            </w:r>
            <w:r>
              <w:rPr>
                <w:rFonts w:cs="Arial"/>
                <w:lang w:val="sr-Cyrl-RS"/>
              </w:rPr>
              <w:t xml:space="preserve">дана </w:t>
            </w:r>
            <w:r w:rsidRPr="003737D3">
              <w:rPr>
                <w:rFonts w:cs="Arial"/>
                <w:lang w:val="sr-Cyrl-RS"/>
              </w:rPr>
              <w:t>завршених послова контроле и подешавања овешења на блоку Б1, односно на блоку Б2 (према датуму из грађевинског дневника).</w:t>
            </w:r>
          </w:p>
          <w:p w:rsidR="00E00AFB" w:rsidRPr="003737D3" w:rsidRDefault="00E00AFB" w:rsidP="00B358E4">
            <w:pPr>
              <w:numPr>
                <w:ilvl w:val="0"/>
                <w:numId w:val="37"/>
              </w:numPr>
              <w:spacing w:before="0"/>
              <w:ind w:left="0" w:right="-234" w:hanging="4"/>
              <w:rPr>
                <w:rFonts w:cs="Arial"/>
                <w:lang w:val="sl-SI"/>
              </w:rPr>
            </w:pPr>
            <w:r w:rsidRPr="003737D3">
              <w:rPr>
                <w:rFonts w:cs="Arial"/>
                <w:lang w:val="de-DE"/>
              </w:rPr>
              <w:t>За</w:t>
            </w:r>
            <w:r w:rsidRPr="003737D3">
              <w:rPr>
                <w:rFonts w:cs="Arial"/>
                <w:lang w:val="sr-Latn-CS"/>
              </w:rPr>
              <w:t xml:space="preserve"> </w:t>
            </w:r>
            <w:r w:rsidRPr="003737D3">
              <w:rPr>
                <w:rFonts w:cs="Arial"/>
                <w:lang w:val="de-DE"/>
              </w:rPr>
              <w:t>време</w:t>
            </w:r>
            <w:r w:rsidRPr="003737D3">
              <w:rPr>
                <w:rFonts w:cs="Arial"/>
                <w:lang w:val="sr-Latn-CS"/>
              </w:rPr>
              <w:t xml:space="preserve"> </w:t>
            </w:r>
            <w:r w:rsidRPr="003737D3">
              <w:rPr>
                <w:rFonts w:cs="Arial"/>
                <w:lang w:val="de-DE"/>
              </w:rPr>
              <w:t>гарантног</w:t>
            </w:r>
            <w:r w:rsidRPr="003737D3">
              <w:rPr>
                <w:rFonts w:cs="Arial"/>
                <w:lang w:val="sr-Latn-CS"/>
              </w:rPr>
              <w:t xml:space="preserve"> </w:t>
            </w:r>
            <w:r w:rsidRPr="003737D3">
              <w:rPr>
                <w:rFonts w:cs="Arial"/>
                <w:lang w:val="de-DE"/>
              </w:rPr>
              <w:t>рока</w:t>
            </w:r>
            <w:r w:rsidRPr="003737D3">
              <w:rPr>
                <w:rFonts w:cs="Arial"/>
                <w:lang w:val="sr-Latn-CS"/>
              </w:rPr>
              <w:t xml:space="preserve"> </w:t>
            </w:r>
            <w:r w:rsidRPr="003737D3">
              <w:rPr>
                <w:rFonts w:cs="Arial"/>
                <w:color w:val="000000" w:themeColor="text1"/>
                <w:lang w:val="sr-Cyrl-CS" w:eastAsia="zh-CN"/>
              </w:rPr>
              <w:t xml:space="preserve">Изабрани </w:t>
            </w:r>
            <w:r w:rsidRPr="003737D3">
              <w:rPr>
                <w:rFonts w:cs="Arial"/>
                <w:color w:val="000000" w:themeColor="text1"/>
                <w:lang w:eastAsia="zh-CN"/>
              </w:rPr>
              <w:t>Понуђач</w:t>
            </w:r>
            <w:r w:rsidRPr="003737D3">
              <w:rPr>
                <w:rFonts w:cs="Arial"/>
                <w:lang w:val="sr-Latn-CS"/>
              </w:rPr>
              <w:t xml:space="preserve"> </w:t>
            </w:r>
            <w:r w:rsidRPr="003737D3">
              <w:rPr>
                <w:rFonts w:cs="Arial"/>
                <w:lang w:val="de-DE"/>
              </w:rPr>
              <w:t>је</w:t>
            </w:r>
            <w:r w:rsidRPr="003737D3">
              <w:rPr>
                <w:rFonts w:cs="Arial"/>
                <w:lang w:val="sr-Latn-CS"/>
              </w:rPr>
              <w:t xml:space="preserve"> </w:t>
            </w:r>
            <w:r w:rsidRPr="003737D3">
              <w:rPr>
                <w:rFonts w:cs="Arial"/>
                <w:lang w:val="de-DE"/>
              </w:rPr>
              <w:t>дужан</w:t>
            </w:r>
            <w:r w:rsidRPr="003737D3">
              <w:rPr>
                <w:rFonts w:cs="Arial"/>
                <w:lang w:val="sr-Latn-CS"/>
              </w:rPr>
              <w:t xml:space="preserve"> </w:t>
            </w:r>
            <w:r w:rsidRPr="003737D3">
              <w:rPr>
                <w:rFonts w:cs="Arial"/>
                <w:lang w:val="de-DE"/>
              </w:rPr>
              <w:t>да</w:t>
            </w:r>
            <w:r w:rsidRPr="003737D3">
              <w:rPr>
                <w:rFonts w:cs="Arial"/>
                <w:lang w:val="sr-Latn-CS"/>
              </w:rPr>
              <w:t xml:space="preserve"> </w:t>
            </w:r>
            <w:r w:rsidRPr="003737D3">
              <w:rPr>
                <w:rFonts w:cs="Arial"/>
                <w:lang w:val="de-DE"/>
              </w:rPr>
              <w:t>о</w:t>
            </w:r>
            <w:r w:rsidRPr="003737D3">
              <w:rPr>
                <w:rFonts w:cs="Arial"/>
                <w:lang w:val="sr-Latn-CS"/>
              </w:rPr>
              <w:t xml:space="preserve"> </w:t>
            </w:r>
            <w:r w:rsidRPr="003737D3">
              <w:rPr>
                <w:rFonts w:cs="Arial"/>
                <w:lang w:val="de-DE"/>
              </w:rPr>
              <w:t>свом</w:t>
            </w:r>
            <w:r w:rsidRPr="003737D3">
              <w:rPr>
                <w:rFonts w:cs="Arial"/>
                <w:lang w:val="sr-Latn-CS"/>
              </w:rPr>
              <w:t xml:space="preserve"> </w:t>
            </w:r>
            <w:r w:rsidRPr="003737D3">
              <w:rPr>
                <w:rFonts w:cs="Arial"/>
                <w:lang w:val="de-DE"/>
              </w:rPr>
              <w:t>трошку</w:t>
            </w:r>
            <w:r w:rsidRPr="003737D3">
              <w:rPr>
                <w:rFonts w:cs="Arial"/>
                <w:lang w:val="sr-Latn-CS"/>
              </w:rPr>
              <w:t xml:space="preserve"> </w:t>
            </w:r>
            <w:r w:rsidRPr="003737D3">
              <w:rPr>
                <w:rFonts w:cs="Arial"/>
                <w:lang w:val="de-DE"/>
              </w:rPr>
              <w:t>и</w:t>
            </w:r>
            <w:r w:rsidRPr="003737D3">
              <w:rPr>
                <w:rFonts w:cs="Arial"/>
                <w:lang w:val="sr-Latn-CS"/>
              </w:rPr>
              <w:t xml:space="preserve"> </w:t>
            </w:r>
            <w:r w:rsidRPr="003737D3">
              <w:rPr>
                <w:rFonts w:cs="Arial"/>
                <w:lang w:val="de-DE"/>
              </w:rPr>
              <w:t>што</w:t>
            </w:r>
            <w:r w:rsidRPr="003737D3">
              <w:rPr>
                <w:rFonts w:cs="Arial"/>
                <w:lang w:val="sr-Latn-CS"/>
              </w:rPr>
              <w:t xml:space="preserve"> </w:t>
            </w:r>
            <w:r w:rsidRPr="003737D3">
              <w:rPr>
                <w:rFonts w:cs="Arial"/>
                <w:lang w:val="de-DE"/>
              </w:rPr>
              <w:t>кра</w:t>
            </w:r>
            <w:r w:rsidRPr="003737D3">
              <w:rPr>
                <w:rFonts w:cs="Arial"/>
                <w:lang w:val="sr-Latn-CS"/>
              </w:rPr>
              <w:t>ћ</w:t>
            </w:r>
            <w:r w:rsidRPr="003737D3">
              <w:rPr>
                <w:rFonts w:cs="Arial"/>
                <w:lang w:val="de-DE"/>
              </w:rPr>
              <w:t>ем</w:t>
            </w:r>
            <w:r w:rsidRPr="003737D3">
              <w:rPr>
                <w:rFonts w:cs="Arial"/>
                <w:lang w:val="sr-Latn-CS"/>
              </w:rPr>
              <w:t xml:space="preserve"> </w:t>
            </w:r>
            <w:r w:rsidRPr="003737D3">
              <w:rPr>
                <w:rFonts w:cs="Arial"/>
                <w:lang w:val="de-DE"/>
              </w:rPr>
              <w:t>могу</w:t>
            </w:r>
            <w:r w:rsidRPr="003737D3">
              <w:rPr>
                <w:rFonts w:cs="Arial"/>
                <w:lang w:val="sr-Latn-CS"/>
              </w:rPr>
              <w:t>ћ</w:t>
            </w:r>
            <w:r w:rsidRPr="003737D3">
              <w:rPr>
                <w:rFonts w:cs="Arial"/>
                <w:lang w:val="de-DE"/>
              </w:rPr>
              <w:t>ем</w:t>
            </w:r>
            <w:r w:rsidRPr="003737D3">
              <w:rPr>
                <w:rFonts w:cs="Arial"/>
                <w:lang w:val="sr-Latn-CS"/>
              </w:rPr>
              <w:t xml:space="preserve"> </w:t>
            </w:r>
            <w:r w:rsidRPr="003737D3">
              <w:rPr>
                <w:rFonts w:cs="Arial"/>
                <w:lang w:val="de-DE"/>
              </w:rPr>
              <w:t>року</w:t>
            </w:r>
            <w:r w:rsidRPr="003737D3">
              <w:rPr>
                <w:rFonts w:cs="Arial"/>
                <w:lang w:val="sr-Latn-CS"/>
              </w:rPr>
              <w:t xml:space="preserve"> </w:t>
            </w:r>
            <w:r w:rsidRPr="003737D3">
              <w:rPr>
                <w:rFonts w:cs="Arial"/>
                <w:lang w:val="de-DE"/>
              </w:rPr>
              <w:t>отклони</w:t>
            </w:r>
            <w:r w:rsidRPr="003737D3">
              <w:rPr>
                <w:rFonts w:cs="Arial"/>
                <w:lang w:val="sr-Latn-CS"/>
              </w:rPr>
              <w:t xml:space="preserve"> </w:t>
            </w:r>
            <w:r w:rsidRPr="003737D3">
              <w:rPr>
                <w:rFonts w:cs="Arial"/>
                <w:lang w:val="de-DE"/>
              </w:rPr>
              <w:t>све</w:t>
            </w:r>
            <w:r w:rsidRPr="003737D3">
              <w:rPr>
                <w:rFonts w:cs="Arial"/>
                <w:lang w:val="sr-Latn-CS"/>
              </w:rPr>
              <w:t xml:space="preserve"> </w:t>
            </w:r>
            <w:r w:rsidRPr="003737D3">
              <w:rPr>
                <w:rFonts w:cs="Arial"/>
                <w:lang w:val="de-DE"/>
              </w:rPr>
              <w:t>недостатке</w:t>
            </w:r>
            <w:r w:rsidRPr="003737D3">
              <w:rPr>
                <w:rFonts w:cs="Arial"/>
                <w:lang w:val="sr-Latn-CS"/>
              </w:rPr>
              <w:t xml:space="preserve"> </w:t>
            </w:r>
            <w:r w:rsidRPr="003737D3">
              <w:rPr>
                <w:rFonts w:cs="Arial"/>
                <w:lang w:val="de-DE"/>
              </w:rPr>
              <w:t>и</w:t>
            </w:r>
            <w:r w:rsidRPr="003737D3">
              <w:rPr>
                <w:rFonts w:cs="Arial"/>
                <w:lang w:val="sr-Latn-CS"/>
              </w:rPr>
              <w:t xml:space="preserve"> </w:t>
            </w:r>
            <w:r w:rsidRPr="003737D3">
              <w:rPr>
                <w:rFonts w:cs="Arial"/>
                <w:lang w:val="de-DE"/>
              </w:rPr>
              <w:t>кварове</w:t>
            </w:r>
            <w:r w:rsidRPr="003737D3">
              <w:rPr>
                <w:rFonts w:cs="Arial"/>
                <w:lang w:val="sr-Latn-CS"/>
              </w:rPr>
              <w:t xml:space="preserve"> </w:t>
            </w:r>
            <w:r w:rsidRPr="003737D3">
              <w:rPr>
                <w:rFonts w:cs="Arial"/>
                <w:lang w:val="de-DE"/>
              </w:rPr>
              <w:t>услед</w:t>
            </w:r>
            <w:r w:rsidRPr="003737D3">
              <w:rPr>
                <w:rFonts w:cs="Arial"/>
                <w:lang w:val="sr-Latn-CS"/>
              </w:rPr>
              <w:t xml:space="preserve"> </w:t>
            </w:r>
            <w:r w:rsidRPr="003737D3">
              <w:rPr>
                <w:rFonts w:cs="Arial"/>
                <w:lang w:val="de-DE"/>
              </w:rPr>
              <w:t>лоше</w:t>
            </w:r>
            <w:r w:rsidRPr="003737D3">
              <w:rPr>
                <w:rFonts w:cs="Arial"/>
                <w:lang w:val="sr-Latn-CS"/>
              </w:rPr>
              <w:t xml:space="preserve"> </w:t>
            </w:r>
            <w:r w:rsidRPr="003737D3">
              <w:rPr>
                <w:rFonts w:cs="Arial"/>
                <w:lang w:val="de-DE"/>
              </w:rPr>
              <w:t>изведених</w:t>
            </w:r>
            <w:r>
              <w:rPr>
                <w:rFonts w:cs="Arial"/>
                <w:lang w:val="sr-Cyrl-RS"/>
              </w:rPr>
              <w:t xml:space="preserve"> услуга</w:t>
            </w:r>
            <w:r w:rsidRPr="003737D3">
              <w:rPr>
                <w:rFonts w:cs="Arial"/>
                <w:lang w:val="sr-Cyrl-RS"/>
              </w:rPr>
              <w:t xml:space="preserve"> </w:t>
            </w:r>
            <w:r w:rsidRPr="003737D3">
              <w:rPr>
                <w:rFonts w:cs="Arial"/>
                <w:lang w:val="sl-SI"/>
              </w:rPr>
              <w:t>Ако</w:t>
            </w:r>
            <w:r w:rsidRPr="003737D3">
              <w:rPr>
                <w:rFonts w:cs="Arial"/>
                <w:lang w:val="sr-Latn-CS"/>
              </w:rPr>
              <w:t xml:space="preserve"> </w:t>
            </w:r>
            <w:r w:rsidRPr="003737D3">
              <w:rPr>
                <w:rFonts w:cs="Arial"/>
                <w:lang w:val="sl-SI"/>
              </w:rPr>
              <w:t>се</w:t>
            </w:r>
            <w:r w:rsidRPr="003737D3">
              <w:rPr>
                <w:rFonts w:cs="Arial"/>
                <w:lang w:val="sr-Latn-CS"/>
              </w:rPr>
              <w:t xml:space="preserve"> </w:t>
            </w:r>
            <w:r w:rsidRPr="003737D3">
              <w:rPr>
                <w:rFonts w:cs="Arial"/>
                <w:color w:val="000000" w:themeColor="text1"/>
                <w:lang w:val="sr-Cyrl-CS" w:eastAsia="zh-CN"/>
              </w:rPr>
              <w:t xml:space="preserve">Изабрани </w:t>
            </w:r>
            <w:r w:rsidRPr="003737D3">
              <w:rPr>
                <w:rFonts w:cs="Arial"/>
                <w:color w:val="000000" w:themeColor="text1"/>
                <w:lang w:eastAsia="zh-CN"/>
              </w:rPr>
              <w:t xml:space="preserve">Понуђач </w:t>
            </w:r>
            <w:r w:rsidRPr="003737D3">
              <w:rPr>
                <w:rFonts w:cs="Arial"/>
                <w:lang w:val="sl-SI"/>
              </w:rPr>
              <w:t>не</w:t>
            </w:r>
            <w:r w:rsidRPr="003737D3">
              <w:rPr>
                <w:rFonts w:cs="Arial"/>
                <w:lang w:val="sr-Latn-CS"/>
              </w:rPr>
              <w:t xml:space="preserve"> </w:t>
            </w:r>
            <w:r w:rsidRPr="003737D3">
              <w:rPr>
                <w:rFonts w:cs="Arial"/>
                <w:lang w:val="sl-SI"/>
              </w:rPr>
              <w:t>одазове</w:t>
            </w:r>
            <w:r w:rsidRPr="003737D3">
              <w:rPr>
                <w:rFonts w:cs="Arial"/>
                <w:lang w:val="sr-Latn-CS"/>
              </w:rPr>
              <w:t xml:space="preserve"> </w:t>
            </w:r>
            <w:r w:rsidRPr="003737D3">
              <w:rPr>
                <w:rFonts w:cs="Arial"/>
                <w:lang w:val="sl-SI"/>
              </w:rPr>
              <w:t>на</w:t>
            </w:r>
            <w:r w:rsidRPr="003737D3">
              <w:rPr>
                <w:rFonts w:cs="Arial"/>
                <w:lang w:val="sr-Latn-CS"/>
              </w:rPr>
              <w:t xml:space="preserve"> </w:t>
            </w:r>
            <w:r w:rsidRPr="003737D3">
              <w:rPr>
                <w:rFonts w:cs="Arial"/>
                <w:lang w:val="sl-SI"/>
              </w:rPr>
              <w:t>први</w:t>
            </w:r>
            <w:r w:rsidRPr="003737D3">
              <w:rPr>
                <w:rFonts w:cs="Arial"/>
                <w:lang w:val="sr-Latn-CS"/>
              </w:rPr>
              <w:t xml:space="preserve"> </w:t>
            </w:r>
            <w:r w:rsidRPr="003737D3">
              <w:rPr>
                <w:rFonts w:cs="Arial"/>
                <w:lang w:val="sl-SI"/>
              </w:rPr>
              <w:t>позив</w:t>
            </w:r>
            <w:r w:rsidRPr="003737D3">
              <w:rPr>
                <w:rFonts w:cs="Arial"/>
                <w:lang w:val="sr-Latn-CS"/>
              </w:rPr>
              <w:t xml:space="preserve"> </w:t>
            </w:r>
            <w:r>
              <w:rPr>
                <w:rFonts w:cs="Arial"/>
                <w:lang w:val="sr-Cyrl-RS"/>
              </w:rPr>
              <w:t>наручиоца</w:t>
            </w:r>
            <w:r w:rsidRPr="003737D3">
              <w:rPr>
                <w:rFonts w:cs="Arial"/>
                <w:lang w:val="sr-Latn-CS"/>
              </w:rPr>
              <w:t xml:space="preserve">, </w:t>
            </w:r>
            <w:r w:rsidRPr="003737D3">
              <w:rPr>
                <w:rFonts w:cs="Arial"/>
                <w:lang w:val="sl-SI"/>
              </w:rPr>
              <w:t>овај</w:t>
            </w:r>
            <w:r w:rsidRPr="003737D3">
              <w:rPr>
                <w:rFonts w:cs="Arial"/>
                <w:lang w:val="sr-Latn-CS"/>
              </w:rPr>
              <w:t xml:space="preserve"> </w:t>
            </w:r>
            <w:r w:rsidRPr="003737D3">
              <w:rPr>
                <w:rFonts w:cs="Arial"/>
                <w:lang w:val="sl-SI"/>
              </w:rPr>
              <w:t>има</w:t>
            </w:r>
            <w:r w:rsidRPr="003737D3">
              <w:rPr>
                <w:rFonts w:cs="Arial"/>
                <w:lang w:val="sr-Latn-CS"/>
              </w:rPr>
              <w:t xml:space="preserve"> </w:t>
            </w:r>
            <w:r w:rsidRPr="003737D3">
              <w:rPr>
                <w:rFonts w:cs="Arial"/>
                <w:lang w:val="sl-SI"/>
              </w:rPr>
              <w:t>право</w:t>
            </w:r>
            <w:r w:rsidRPr="003737D3">
              <w:rPr>
                <w:rFonts w:cs="Arial"/>
                <w:lang w:val="sr-Latn-CS"/>
              </w:rPr>
              <w:t xml:space="preserve"> </w:t>
            </w:r>
            <w:r w:rsidRPr="003737D3">
              <w:rPr>
                <w:rFonts w:cs="Arial"/>
                <w:lang w:val="sl-SI"/>
              </w:rPr>
              <w:t>да</w:t>
            </w:r>
            <w:r w:rsidRPr="003737D3">
              <w:rPr>
                <w:rFonts w:cs="Arial"/>
                <w:lang w:val="sr-Latn-CS"/>
              </w:rPr>
              <w:t xml:space="preserve"> </w:t>
            </w:r>
            <w:r w:rsidRPr="003737D3">
              <w:rPr>
                <w:rFonts w:cs="Arial"/>
                <w:lang w:val="sl-SI"/>
              </w:rPr>
              <w:t>позове</w:t>
            </w:r>
            <w:r w:rsidRPr="003737D3">
              <w:rPr>
                <w:rFonts w:cs="Arial"/>
                <w:lang w:val="sr-Latn-CS"/>
              </w:rPr>
              <w:t xml:space="preserve"> </w:t>
            </w:r>
            <w:r w:rsidRPr="003737D3">
              <w:rPr>
                <w:rFonts w:cs="Arial"/>
                <w:lang w:val="sl-SI"/>
              </w:rPr>
              <w:t>другог</w:t>
            </w:r>
            <w:r w:rsidRPr="003737D3">
              <w:rPr>
                <w:rFonts w:cs="Arial"/>
                <w:lang w:val="sr-Latn-CS"/>
              </w:rPr>
              <w:t xml:space="preserve"> </w:t>
            </w:r>
            <w:r w:rsidRPr="003737D3">
              <w:rPr>
                <w:rFonts w:cs="Arial"/>
                <w:lang w:val="sl-SI"/>
              </w:rPr>
              <w:t>изво</w:t>
            </w:r>
            <w:r w:rsidRPr="003737D3">
              <w:rPr>
                <w:rFonts w:cs="Arial"/>
                <w:lang w:val="sr-Latn-CS"/>
              </w:rPr>
              <w:t>ђач</w:t>
            </w:r>
            <w:r w:rsidRPr="003737D3">
              <w:rPr>
                <w:rFonts w:cs="Arial"/>
                <w:lang w:val="sl-SI"/>
              </w:rPr>
              <w:t>а</w:t>
            </w:r>
            <w:r w:rsidRPr="003737D3">
              <w:rPr>
                <w:rFonts w:cs="Arial"/>
                <w:lang w:val="sr-Latn-CS"/>
              </w:rPr>
              <w:t xml:space="preserve"> </w:t>
            </w:r>
            <w:r w:rsidRPr="003737D3">
              <w:rPr>
                <w:rFonts w:cs="Arial"/>
                <w:lang w:val="sl-SI"/>
              </w:rPr>
              <w:t>који</w:t>
            </w:r>
            <w:r w:rsidRPr="003737D3">
              <w:rPr>
                <w:rFonts w:cs="Arial"/>
                <w:lang w:val="sr-Latn-CS"/>
              </w:rPr>
              <w:t xml:space="preserve"> ћ</w:t>
            </w:r>
            <w:r w:rsidRPr="003737D3">
              <w:rPr>
                <w:rFonts w:cs="Arial"/>
                <w:lang w:val="sl-SI"/>
              </w:rPr>
              <w:t>е</w:t>
            </w:r>
            <w:r w:rsidRPr="003737D3">
              <w:rPr>
                <w:rFonts w:cs="Arial"/>
                <w:lang w:val="sr-Latn-CS"/>
              </w:rPr>
              <w:t xml:space="preserve"> </w:t>
            </w:r>
            <w:r w:rsidRPr="003737D3">
              <w:rPr>
                <w:rFonts w:cs="Arial"/>
                <w:lang w:val="sl-SI"/>
              </w:rPr>
              <w:t>отклонити</w:t>
            </w:r>
            <w:r w:rsidRPr="003737D3">
              <w:rPr>
                <w:rFonts w:cs="Arial"/>
                <w:lang w:val="sr-Latn-CS"/>
              </w:rPr>
              <w:t xml:space="preserve"> </w:t>
            </w:r>
            <w:r w:rsidRPr="003737D3">
              <w:rPr>
                <w:rFonts w:cs="Arial"/>
                <w:lang w:val="sl-SI"/>
              </w:rPr>
              <w:t>квар</w:t>
            </w:r>
            <w:r w:rsidRPr="003737D3">
              <w:rPr>
                <w:rFonts w:cs="Arial"/>
                <w:lang w:val="sr-Latn-CS"/>
              </w:rPr>
              <w:t xml:space="preserve">. </w:t>
            </w:r>
            <w:r w:rsidRPr="003737D3">
              <w:rPr>
                <w:rFonts w:cs="Arial"/>
                <w:lang w:val="de-DE"/>
              </w:rPr>
              <w:t>Трошкови</w:t>
            </w:r>
            <w:r w:rsidRPr="003737D3">
              <w:rPr>
                <w:rFonts w:cs="Arial"/>
                <w:lang w:val="sr-Latn-CS"/>
              </w:rPr>
              <w:t xml:space="preserve"> </w:t>
            </w:r>
            <w:r w:rsidRPr="003737D3">
              <w:rPr>
                <w:rFonts w:cs="Arial"/>
                <w:lang w:val="de-DE"/>
              </w:rPr>
              <w:t>отклањања</w:t>
            </w:r>
            <w:r w:rsidRPr="003737D3">
              <w:rPr>
                <w:rFonts w:cs="Arial"/>
                <w:lang w:val="sr-Latn-CS"/>
              </w:rPr>
              <w:t xml:space="preserve"> </w:t>
            </w:r>
            <w:r w:rsidRPr="003737D3">
              <w:rPr>
                <w:rFonts w:cs="Arial"/>
                <w:lang w:val="de-DE"/>
              </w:rPr>
              <w:t>квара</w:t>
            </w:r>
            <w:r w:rsidRPr="003737D3">
              <w:rPr>
                <w:rFonts w:cs="Arial"/>
                <w:lang w:val="sr-Latn-CS"/>
              </w:rPr>
              <w:t xml:space="preserve"> </w:t>
            </w:r>
            <w:r w:rsidRPr="003737D3">
              <w:rPr>
                <w:rFonts w:cs="Arial"/>
                <w:lang w:val="de-DE"/>
              </w:rPr>
              <w:t>падају</w:t>
            </w:r>
            <w:r w:rsidRPr="003737D3">
              <w:rPr>
                <w:rFonts w:cs="Arial"/>
                <w:lang w:val="sr-Latn-CS"/>
              </w:rPr>
              <w:t xml:space="preserve"> </w:t>
            </w:r>
            <w:r w:rsidRPr="003737D3">
              <w:rPr>
                <w:rFonts w:cs="Arial"/>
                <w:lang w:val="de-DE"/>
              </w:rPr>
              <w:t>у</w:t>
            </w:r>
            <w:r w:rsidRPr="003737D3">
              <w:rPr>
                <w:rFonts w:cs="Arial"/>
                <w:lang w:val="sr-Latn-CS"/>
              </w:rPr>
              <w:t xml:space="preserve"> </w:t>
            </w:r>
            <w:r w:rsidRPr="003737D3">
              <w:rPr>
                <w:rFonts w:cs="Arial"/>
                <w:lang w:val="de-DE"/>
              </w:rPr>
              <w:t>потпуности</w:t>
            </w:r>
            <w:r w:rsidRPr="003737D3">
              <w:rPr>
                <w:rFonts w:cs="Arial"/>
                <w:lang w:val="sr-Latn-CS"/>
              </w:rPr>
              <w:t xml:space="preserve"> </w:t>
            </w:r>
            <w:r w:rsidRPr="003737D3">
              <w:rPr>
                <w:rFonts w:cs="Arial"/>
                <w:lang w:val="de-DE"/>
              </w:rPr>
              <w:t>на</w:t>
            </w:r>
            <w:r w:rsidRPr="003737D3">
              <w:rPr>
                <w:rFonts w:cs="Arial"/>
                <w:lang w:val="sr-Latn-CS"/>
              </w:rPr>
              <w:t xml:space="preserve"> </w:t>
            </w:r>
            <w:r w:rsidRPr="003737D3">
              <w:rPr>
                <w:rFonts w:cs="Arial"/>
                <w:lang w:val="de-DE"/>
              </w:rPr>
              <w:t>терет</w:t>
            </w:r>
            <w:r w:rsidRPr="003737D3">
              <w:rPr>
                <w:rFonts w:cs="Arial"/>
                <w:lang w:val="sr-Latn-CS"/>
              </w:rPr>
              <w:t xml:space="preserve"> </w:t>
            </w:r>
            <w:r>
              <w:rPr>
                <w:rFonts w:cs="Arial"/>
                <w:lang w:val="sr-Cyrl-RS"/>
              </w:rPr>
              <w:t>Изабраног понуђача</w:t>
            </w:r>
            <w:r w:rsidRPr="003737D3">
              <w:rPr>
                <w:rFonts w:cs="Arial"/>
                <w:lang w:val="sr-Latn-CS"/>
              </w:rPr>
              <w:t>.</w:t>
            </w:r>
          </w:p>
          <w:p w:rsidR="00E00AFB" w:rsidRPr="003737D3" w:rsidRDefault="00E00AFB" w:rsidP="00B358E4">
            <w:pPr>
              <w:numPr>
                <w:ilvl w:val="0"/>
                <w:numId w:val="37"/>
              </w:numPr>
              <w:spacing w:before="0"/>
              <w:ind w:left="0" w:right="-234" w:hanging="11"/>
              <w:rPr>
                <w:rFonts w:cs="Arial"/>
                <w:lang w:val="sl-SI"/>
              </w:rPr>
            </w:pPr>
            <w:r w:rsidRPr="003737D3">
              <w:rPr>
                <w:rFonts w:cs="Arial"/>
                <w:lang w:val="sr-Cyrl-CS"/>
              </w:rPr>
              <w:t>У случају сервиса и/</w:t>
            </w:r>
            <w:r w:rsidRPr="003737D3">
              <w:rPr>
                <w:rFonts w:cs="Arial"/>
                <w:lang w:val="sr-Cyrl-RS"/>
              </w:rPr>
              <w:t xml:space="preserve">или поправке </w:t>
            </w:r>
            <w:r w:rsidRPr="003737D3">
              <w:rPr>
                <w:rFonts w:cs="Arial"/>
                <w:lang w:val="sr-Cyrl-CS"/>
              </w:rPr>
              <w:t>у гарантном периоду, као и замене оштећеног дела новим, неопходно је обавити продужење гарантног периода за нових годину дана, за сервисирани, поправљени и/или испоручени део.</w:t>
            </w:r>
          </w:p>
          <w:p w:rsidR="00E00AFB" w:rsidRPr="003737D3" w:rsidRDefault="00E00AFB" w:rsidP="00B358E4">
            <w:pPr>
              <w:numPr>
                <w:ilvl w:val="0"/>
                <w:numId w:val="37"/>
              </w:numPr>
              <w:spacing w:before="0"/>
              <w:ind w:left="109" w:right="-234" w:firstLine="22"/>
              <w:rPr>
                <w:rFonts w:cs="Arial"/>
                <w:lang w:val="sl-SI"/>
              </w:rPr>
            </w:pPr>
            <w:r w:rsidRPr="003737D3">
              <w:rPr>
                <w:rFonts w:cs="Arial"/>
                <w:lang w:val="sr-Latn-CS"/>
              </w:rPr>
              <w:t xml:space="preserve">За време гарантног периода уколико постоји потреба вршити </w:t>
            </w:r>
            <w:r w:rsidRPr="003737D3">
              <w:rPr>
                <w:rFonts w:cs="Arial"/>
                <w:lang w:val="sr-Latn-CS"/>
              </w:rPr>
              <w:lastRenderedPageBreak/>
              <w:t xml:space="preserve">додатна подешавања и радове који су настали грешком </w:t>
            </w:r>
            <w:r>
              <w:rPr>
                <w:rFonts w:cs="Arial"/>
                <w:lang w:val="sr-Cyrl-CS"/>
              </w:rPr>
              <w:t>Изабраног понуђача</w:t>
            </w:r>
            <w:r w:rsidRPr="003737D3">
              <w:rPr>
                <w:rFonts w:cs="Arial"/>
                <w:lang w:val="sr-Latn-CS"/>
              </w:rPr>
              <w:t xml:space="preserve">, сви трошкови таквих активности падају на терет </w:t>
            </w:r>
            <w:r w:rsidRPr="003737D3">
              <w:rPr>
                <w:rFonts w:cs="Arial"/>
                <w:color w:val="000000" w:themeColor="text1"/>
                <w:lang w:val="sr-Cyrl-CS" w:eastAsia="zh-CN"/>
              </w:rPr>
              <w:t>Изабран</w:t>
            </w:r>
            <w:r>
              <w:rPr>
                <w:rFonts w:cs="Arial"/>
                <w:color w:val="000000" w:themeColor="text1"/>
                <w:lang w:val="sr-Cyrl-CS" w:eastAsia="zh-CN"/>
              </w:rPr>
              <w:t>ог</w:t>
            </w:r>
            <w:r w:rsidRPr="003737D3">
              <w:rPr>
                <w:rFonts w:cs="Arial"/>
                <w:color w:val="000000" w:themeColor="text1"/>
                <w:lang w:val="sr-Cyrl-CS" w:eastAsia="zh-CN"/>
              </w:rPr>
              <w:t xml:space="preserve"> </w:t>
            </w:r>
            <w:r w:rsidRPr="003737D3">
              <w:rPr>
                <w:rFonts w:cs="Arial"/>
                <w:color w:val="000000" w:themeColor="text1"/>
                <w:lang w:eastAsia="zh-CN"/>
              </w:rPr>
              <w:t>Понуђач</w:t>
            </w:r>
            <w:r>
              <w:rPr>
                <w:rFonts w:cs="Arial"/>
                <w:lang w:val="sr-Cyrl-RS"/>
              </w:rPr>
              <w:t>а</w:t>
            </w:r>
            <w:r w:rsidRPr="003737D3">
              <w:rPr>
                <w:rFonts w:cs="Arial"/>
                <w:lang w:val="sr-Cyrl-RS"/>
              </w:rPr>
              <w:t>.</w:t>
            </w:r>
          </w:p>
          <w:p w:rsidR="00E00AFB" w:rsidRPr="00E4124D" w:rsidRDefault="00E00AFB" w:rsidP="00E4124D">
            <w:pPr>
              <w:numPr>
                <w:ilvl w:val="0"/>
                <w:numId w:val="37"/>
              </w:numPr>
              <w:spacing w:before="0"/>
              <w:ind w:left="0" w:right="-234" w:hanging="33"/>
              <w:rPr>
                <w:rFonts w:cs="Arial"/>
                <w:lang w:val="sl-SI"/>
              </w:rPr>
            </w:pPr>
            <w:r w:rsidRPr="003737D3">
              <w:rPr>
                <w:rFonts w:cs="Arial"/>
                <w:lang w:val="sr-Latn-CS"/>
              </w:rPr>
              <w:t xml:space="preserve">За све претходно наведено </w:t>
            </w:r>
            <w:r w:rsidRPr="003737D3">
              <w:rPr>
                <w:rFonts w:cs="Arial"/>
                <w:color w:val="000000" w:themeColor="text1"/>
                <w:lang w:val="sr-Cyrl-CS" w:eastAsia="zh-CN"/>
              </w:rPr>
              <w:t xml:space="preserve">Изабрани </w:t>
            </w:r>
            <w:r w:rsidRPr="003737D3">
              <w:rPr>
                <w:rFonts w:cs="Arial"/>
                <w:color w:val="000000" w:themeColor="text1"/>
                <w:lang w:eastAsia="zh-CN"/>
              </w:rPr>
              <w:t>Понуђач</w:t>
            </w:r>
            <w:r w:rsidRPr="003737D3">
              <w:rPr>
                <w:rFonts w:cs="Arial"/>
                <w:lang w:val="sr-Latn-CS"/>
              </w:rPr>
              <w:t xml:space="preserve"> је у обавези да се одазове на позив наручиоца и обезбеди долазак  стручног особља најкасније у року од 24 h. Ако се </w:t>
            </w:r>
            <w:r w:rsidRPr="003737D3">
              <w:rPr>
                <w:rFonts w:cs="Arial"/>
                <w:color w:val="000000" w:themeColor="text1"/>
                <w:lang w:val="sr-Cyrl-CS" w:eastAsia="zh-CN"/>
              </w:rPr>
              <w:t xml:space="preserve">Изабрани </w:t>
            </w:r>
            <w:r w:rsidRPr="003737D3">
              <w:rPr>
                <w:rFonts w:cs="Arial"/>
                <w:color w:val="000000" w:themeColor="text1"/>
                <w:lang w:eastAsia="zh-CN"/>
              </w:rPr>
              <w:t xml:space="preserve">Понуђач </w:t>
            </w:r>
            <w:r w:rsidRPr="003737D3">
              <w:rPr>
                <w:rFonts w:cs="Arial"/>
                <w:lang w:val="sr-Latn-CS"/>
              </w:rPr>
              <w:t xml:space="preserve">не одазове на позив, сви трошкови отклањања оштећења које наручилац обави и организује падају на терет </w:t>
            </w:r>
            <w:r>
              <w:rPr>
                <w:rFonts w:cs="Arial"/>
                <w:lang w:val="sr-Cyrl-CS"/>
              </w:rPr>
              <w:t>изабраног понуђача</w:t>
            </w:r>
            <w:r w:rsidRPr="003737D3">
              <w:rPr>
                <w:rFonts w:cs="Arial"/>
                <w:lang w:val="sr-Cyrl-CS"/>
              </w:rPr>
              <w:t>.</w:t>
            </w:r>
          </w:p>
        </w:tc>
      </w:tr>
      <w:tr w:rsidR="00E00AFB" w:rsidRPr="00E47C2E" w:rsidTr="00337EB2">
        <w:trPr>
          <w:trHeight w:val="818"/>
        </w:trPr>
        <w:tc>
          <w:tcPr>
            <w:tcW w:w="5098" w:type="dxa"/>
            <w:vAlign w:val="center"/>
          </w:tcPr>
          <w:p w:rsidR="00E00AFB" w:rsidRDefault="00E00AFB" w:rsidP="005E5152">
            <w:pPr>
              <w:spacing w:before="0"/>
              <w:rPr>
                <w:rFonts w:cs="Arial"/>
                <w:b/>
                <w:bCs/>
                <w:iCs/>
                <w:lang w:val="sr-Cyrl-CS"/>
              </w:rPr>
            </w:pPr>
            <w:r w:rsidRPr="00E47C2E">
              <w:rPr>
                <w:rFonts w:cs="Arial"/>
                <w:b/>
                <w:bCs/>
                <w:iCs/>
                <w:lang w:val="sr-Cyrl-CS"/>
              </w:rPr>
              <w:lastRenderedPageBreak/>
              <w:t>МЕСТО ИЗВРШЕЊА</w:t>
            </w:r>
            <w:r>
              <w:rPr>
                <w:rFonts w:cs="Arial"/>
                <w:b/>
                <w:bCs/>
                <w:iCs/>
                <w:lang w:val="sr-Cyrl-CS"/>
              </w:rPr>
              <w:t xml:space="preserve"> И ПАРИТЕТ</w:t>
            </w:r>
            <w:r w:rsidRPr="00E47C2E">
              <w:rPr>
                <w:rFonts w:cs="Arial"/>
                <w:b/>
                <w:bCs/>
                <w:iCs/>
                <w:lang w:val="sr-Cyrl-CS"/>
              </w:rPr>
              <w:t>:</w:t>
            </w:r>
          </w:p>
          <w:p w:rsidR="00E00AFB" w:rsidRPr="00E00AFB" w:rsidRDefault="00E00AFB" w:rsidP="005E5152">
            <w:pPr>
              <w:spacing w:before="0"/>
              <w:rPr>
                <w:rFonts w:cs="Arial"/>
                <w:spacing w:val="4"/>
                <w:lang w:val="sr-Cyrl-CS"/>
              </w:rPr>
            </w:pPr>
            <w:r w:rsidRPr="00AA7A95">
              <w:rPr>
                <w:rFonts w:cs="Arial"/>
                <w:lang w:val="sr-Cyrl-RS" w:eastAsia="zh-CN"/>
              </w:rPr>
              <w:t xml:space="preserve">Огранак ТЕНТ, локација ТЕНТ </w:t>
            </w:r>
            <w:r>
              <w:rPr>
                <w:rFonts w:cs="Arial"/>
                <w:lang w:val="sr-Cyrl-RS" w:eastAsia="zh-CN"/>
              </w:rPr>
              <w:t>Б,</w:t>
            </w:r>
            <w:r w:rsidRPr="00AA7A95">
              <w:rPr>
                <w:rFonts w:cs="Arial"/>
                <w:lang w:val="sr-Cyrl-RS" w:eastAsia="zh-CN"/>
              </w:rPr>
              <w:t xml:space="preserve"> </w:t>
            </w:r>
            <w:r>
              <w:rPr>
                <w:rFonts w:cs="Arial"/>
                <w:lang w:val="sr-Cyrl-RS" w:eastAsia="zh-CN"/>
              </w:rPr>
              <w:t>Ушће</w:t>
            </w:r>
            <w:r w:rsidRPr="00AA7A95">
              <w:rPr>
                <w:rFonts w:cs="Arial"/>
                <w:lang w:val="sr-Cyrl-RS" w:eastAsia="zh-CN"/>
              </w:rPr>
              <w:t>, на паритету</w:t>
            </w:r>
            <w:r w:rsidRPr="00AA7A95">
              <w:rPr>
                <w:rFonts w:cs="Arial"/>
                <w:lang w:val="sr-Cyrl-CS" w:eastAsia="zh-CN"/>
              </w:rPr>
              <w:t xml:space="preserve"> Ф-ко Огранак ТЕНТ локација</w:t>
            </w:r>
            <w:r w:rsidRPr="00985FBC">
              <w:rPr>
                <w:rFonts w:cs="Arial"/>
                <w:spacing w:val="4"/>
                <w:lang w:val="sr-Cyrl-CS"/>
              </w:rPr>
              <w:t xml:space="preserve"> </w:t>
            </w:r>
            <w:r w:rsidRPr="00AA7A95">
              <w:rPr>
                <w:rFonts w:cs="Arial"/>
                <w:spacing w:val="4"/>
                <w:lang w:val="sr-Cyrl-CS"/>
              </w:rPr>
              <w:t xml:space="preserve">ТЕНТ </w:t>
            </w:r>
            <w:r>
              <w:rPr>
                <w:rFonts w:cs="Arial"/>
                <w:spacing w:val="4"/>
                <w:lang w:val="sr-Cyrl-CS"/>
              </w:rPr>
              <w:t>Б Ушће</w:t>
            </w:r>
          </w:p>
        </w:tc>
        <w:tc>
          <w:tcPr>
            <w:tcW w:w="3798" w:type="dxa"/>
            <w:vAlign w:val="center"/>
          </w:tcPr>
          <w:p w:rsidR="00E00AFB" w:rsidRPr="00E00AFB" w:rsidRDefault="00E00AFB" w:rsidP="00337EB2">
            <w:pPr>
              <w:spacing w:before="0"/>
              <w:rPr>
                <w:rFonts w:cs="Arial"/>
                <w:bCs/>
                <w:iCs/>
                <w:color w:val="000000" w:themeColor="text1"/>
                <w:lang w:val="sr-Cyrl-CS"/>
              </w:rPr>
            </w:pPr>
            <w:r w:rsidRPr="00E00AFB">
              <w:rPr>
                <w:rFonts w:cs="Arial"/>
                <w:bCs/>
                <w:iCs/>
                <w:color w:val="000000" w:themeColor="text1"/>
                <w:lang w:val="sr-Cyrl-CS"/>
              </w:rPr>
              <w:t>Сагласан за захтевом наручиоца</w:t>
            </w:r>
          </w:p>
          <w:p w:rsidR="00E00AFB" w:rsidRPr="00E47C2E" w:rsidRDefault="00E00AFB" w:rsidP="00337EB2">
            <w:pPr>
              <w:spacing w:before="0"/>
              <w:rPr>
                <w:rFonts w:cs="Arial"/>
                <w:b/>
                <w:bCs/>
                <w:iCs/>
                <w:lang w:val="sr-Cyrl-CS"/>
              </w:rPr>
            </w:pPr>
            <w:r w:rsidRPr="00E00AFB">
              <w:rPr>
                <w:rFonts w:cs="Arial"/>
                <w:bCs/>
                <w:iCs/>
                <w:color w:val="000000" w:themeColor="text1"/>
                <w:lang w:val="sr-Cyrl-CS"/>
              </w:rPr>
              <w:t>ДА/НЕ (заокружити)</w:t>
            </w:r>
          </w:p>
        </w:tc>
      </w:tr>
      <w:tr w:rsidR="00E00AFB" w:rsidRPr="00E47C2E" w:rsidTr="00337EB2">
        <w:trPr>
          <w:trHeight w:val="800"/>
        </w:trPr>
        <w:tc>
          <w:tcPr>
            <w:tcW w:w="5098" w:type="dxa"/>
            <w:vAlign w:val="center"/>
          </w:tcPr>
          <w:p w:rsidR="00E00AFB" w:rsidRPr="00E47C2E" w:rsidRDefault="00E00AFB" w:rsidP="005E5152">
            <w:pPr>
              <w:spacing w:before="0"/>
              <w:rPr>
                <w:rFonts w:cs="Arial"/>
                <w:b/>
                <w:bCs/>
                <w:iCs/>
                <w:lang w:val="sr-Cyrl-CS"/>
              </w:rPr>
            </w:pPr>
            <w:r w:rsidRPr="00E47C2E">
              <w:rPr>
                <w:rFonts w:cs="Arial"/>
                <w:b/>
                <w:bCs/>
                <w:iCs/>
                <w:lang w:val="sr-Cyrl-CS"/>
              </w:rPr>
              <w:t>РОК ВАЖЕЊА ПОНУДЕ:</w:t>
            </w:r>
          </w:p>
          <w:p w:rsidR="00E00AFB" w:rsidRPr="00E47C2E" w:rsidRDefault="00E00AFB" w:rsidP="005E5152">
            <w:pPr>
              <w:spacing w:before="0"/>
              <w:rPr>
                <w:rFonts w:cs="Arial"/>
                <w:b/>
                <w:bCs/>
                <w:iCs/>
                <w:lang w:val="sr-Cyrl-CS"/>
              </w:rPr>
            </w:pPr>
            <w:r w:rsidRPr="00E00AFB">
              <w:rPr>
                <w:rFonts w:cs="Arial"/>
                <w:bCs/>
                <w:iCs/>
                <w:color w:val="000000" w:themeColor="text1"/>
                <w:lang w:val="sr-Cyrl-CS"/>
              </w:rPr>
              <w:t>не може бити краћ</w:t>
            </w:r>
            <w:r w:rsidRPr="00E00AFB">
              <w:rPr>
                <w:rFonts w:cs="Arial"/>
                <w:bCs/>
                <w:iCs/>
                <w:color w:val="000000" w:themeColor="text1"/>
              </w:rPr>
              <w:t>и</w:t>
            </w:r>
            <w:r w:rsidRPr="00E00AFB">
              <w:rPr>
                <w:rFonts w:cs="Arial"/>
                <w:bCs/>
                <w:iCs/>
                <w:color w:val="000000" w:themeColor="text1"/>
                <w:lang w:val="sr-Cyrl-CS"/>
              </w:rPr>
              <w:t xml:space="preserve"> од 60 дана од дана отварања понуда</w:t>
            </w:r>
          </w:p>
        </w:tc>
        <w:tc>
          <w:tcPr>
            <w:tcW w:w="3798" w:type="dxa"/>
            <w:vAlign w:val="center"/>
          </w:tcPr>
          <w:p w:rsidR="00E00AFB" w:rsidRPr="00E47C2E" w:rsidRDefault="00E00AFB" w:rsidP="005E5152">
            <w:pPr>
              <w:spacing w:before="0"/>
              <w:jc w:val="center"/>
              <w:rPr>
                <w:rFonts w:cs="Arial"/>
                <w:b/>
                <w:bCs/>
                <w:iCs/>
                <w:lang w:val="sr-Cyrl-CS"/>
              </w:rPr>
            </w:pPr>
          </w:p>
          <w:p w:rsidR="00E00AFB" w:rsidRPr="00E47C2E" w:rsidRDefault="00E00AFB" w:rsidP="005E5152">
            <w:pPr>
              <w:spacing w:before="0"/>
              <w:rPr>
                <w:rFonts w:cs="Arial"/>
                <w:b/>
                <w:bCs/>
                <w:iCs/>
                <w:lang w:val="sr-Cyrl-CS"/>
              </w:rPr>
            </w:pPr>
            <w:r w:rsidRPr="00E47C2E">
              <w:rPr>
                <w:rFonts w:cs="Arial"/>
                <w:bCs/>
                <w:iCs/>
                <w:lang w:val="sr-Cyrl-CS"/>
              </w:rPr>
              <w:t>_____ дана од дана отварања понуда</w:t>
            </w:r>
          </w:p>
        </w:tc>
      </w:tr>
      <w:tr w:rsidR="00E00AFB" w:rsidRPr="00E47C2E" w:rsidTr="00337EB2">
        <w:tc>
          <w:tcPr>
            <w:tcW w:w="8896" w:type="dxa"/>
            <w:gridSpan w:val="2"/>
          </w:tcPr>
          <w:p w:rsidR="00E00AFB" w:rsidRPr="00E47C2E" w:rsidRDefault="00E00AFB" w:rsidP="005E5152">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0AFB" w:rsidRPr="00E47C2E" w:rsidRDefault="00E00AFB" w:rsidP="00E00AFB">
      <w:pPr>
        <w:spacing w:before="0"/>
        <w:rPr>
          <w:rFonts w:cs="Arial"/>
          <w:b/>
          <w:bCs/>
          <w:iCs/>
          <w:lang w:val="sr-Cyrl-CS"/>
        </w:rPr>
      </w:pPr>
    </w:p>
    <w:p w:rsidR="00E00AFB" w:rsidRPr="00E47C2E" w:rsidRDefault="00E00AFB" w:rsidP="00E00AFB">
      <w:pPr>
        <w:spacing w:before="0"/>
        <w:rPr>
          <w:rFonts w:cs="Arial"/>
          <w:b/>
          <w:bCs/>
          <w:iCs/>
          <w:lang w:val="sr-Cyrl-CS"/>
        </w:rPr>
      </w:pPr>
    </w:p>
    <w:p w:rsidR="00E00AFB" w:rsidRPr="00E47C2E" w:rsidRDefault="00E00AFB" w:rsidP="00E00AFB">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E00AFB" w:rsidRPr="00E47C2E" w:rsidRDefault="00E00AFB" w:rsidP="00E00AF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E00AFB" w:rsidRPr="00E47C2E" w:rsidRDefault="00E00AFB" w:rsidP="00E00AFB">
      <w:pPr>
        <w:spacing w:before="0"/>
        <w:rPr>
          <w:rFonts w:cs="Arial"/>
          <w:b/>
          <w:bCs/>
          <w:iCs/>
          <w:u w:val="single"/>
        </w:rPr>
      </w:pPr>
    </w:p>
    <w:p w:rsidR="00E00AFB" w:rsidRPr="00E47C2E" w:rsidRDefault="00E00AFB" w:rsidP="00E00AFB">
      <w:pPr>
        <w:spacing w:before="0"/>
        <w:rPr>
          <w:rFonts w:cs="Arial"/>
          <w:b/>
          <w:bCs/>
          <w:iCs/>
          <w:u w:val="single"/>
        </w:rPr>
      </w:pPr>
    </w:p>
    <w:p w:rsidR="00E00AFB" w:rsidRPr="00E47C2E" w:rsidRDefault="00E00AFB" w:rsidP="00E00AFB">
      <w:pPr>
        <w:spacing w:before="0"/>
        <w:rPr>
          <w:rFonts w:cs="Arial"/>
          <w:b/>
          <w:bCs/>
          <w:iCs/>
          <w:u w:val="single"/>
        </w:rPr>
      </w:pPr>
    </w:p>
    <w:p w:rsidR="00E00AFB" w:rsidRPr="00E47C2E" w:rsidRDefault="00E00AFB" w:rsidP="00E00AFB">
      <w:pPr>
        <w:spacing w:before="0"/>
        <w:rPr>
          <w:rFonts w:cs="Arial"/>
          <w:b/>
          <w:bCs/>
          <w:iCs/>
          <w:u w:val="single"/>
        </w:rPr>
      </w:pPr>
    </w:p>
    <w:p w:rsidR="00E00AFB" w:rsidRPr="00E47C2E" w:rsidRDefault="00E00AFB" w:rsidP="00E00AFB">
      <w:pPr>
        <w:spacing w:before="0"/>
        <w:rPr>
          <w:rFonts w:cs="Arial"/>
          <w:b/>
          <w:bCs/>
          <w:iCs/>
          <w:u w:val="single"/>
        </w:rPr>
      </w:pPr>
    </w:p>
    <w:p w:rsidR="00E00AFB" w:rsidRPr="00E47C2E" w:rsidRDefault="00E00AFB" w:rsidP="00E00AFB">
      <w:pPr>
        <w:spacing w:before="0"/>
        <w:rPr>
          <w:rFonts w:cs="Arial"/>
          <w:b/>
          <w:bCs/>
          <w:iCs/>
          <w:u w:val="single"/>
        </w:rPr>
      </w:pPr>
      <w:r w:rsidRPr="00E47C2E">
        <w:rPr>
          <w:rFonts w:cs="Arial"/>
          <w:b/>
          <w:bCs/>
          <w:iCs/>
          <w:u w:val="single"/>
        </w:rPr>
        <w:t>Напомене:</w:t>
      </w:r>
    </w:p>
    <w:p w:rsidR="00E00AFB" w:rsidRPr="00E47C2E" w:rsidRDefault="00E00AFB" w:rsidP="00E00AFB">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337EB2" w:rsidRDefault="00E00AFB" w:rsidP="00E00AFB">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37EB2" w:rsidRDefault="00337EB2">
      <w:pPr>
        <w:spacing w:before="0"/>
        <w:jc w:val="left"/>
        <w:rPr>
          <w:rFonts w:eastAsia="TimesNewRomanPS-BoldMT" w:cs="Arial"/>
          <w:bCs/>
          <w:iCs/>
          <w:lang w:val="ru-RU"/>
        </w:rPr>
      </w:pPr>
      <w:r>
        <w:rPr>
          <w:rFonts w:eastAsia="TimesNewRomanPS-BoldMT" w:cs="Arial"/>
          <w:bCs/>
          <w:iCs/>
          <w:lang w:val="ru-RU"/>
        </w:rPr>
        <w:br w:type="page"/>
      </w:r>
    </w:p>
    <w:p w:rsidR="00E00AFB" w:rsidRPr="00434E75" w:rsidRDefault="00337EB2" w:rsidP="00434E75">
      <w:pPr>
        <w:autoSpaceDE w:val="0"/>
        <w:autoSpaceDN w:val="0"/>
        <w:adjustRightInd w:val="0"/>
        <w:rPr>
          <w:rFonts w:eastAsia="TimesNewRomanPS-BoldMT" w:cs="Arial"/>
          <w:b/>
          <w:bCs/>
          <w:iCs/>
          <w:lang w:val="sr-Cyrl-RS"/>
        </w:rPr>
      </w:pPr>
      <w:r w:rsidRPr="00434E75">
        <w:rPr>
          <w:rFonts w:eastAsia="TimesNewRomanPS-BoldMT" w:cs="Arial"/>
          <w:b/>
          <w:bCs/>
          <w:iCs/>
          <w:lang w:val="sr-Cyrl-RS"/>
        </w:rPr>
        <w:lastRenderedPageBreak/>
        <w:t>ПАРТИЈА 1</w:t>
      </w:r>
    </w:p>
    <w:p w:rsidR="00343A18" w:rsidRPr="00E47C2E" w:rsidRDefault="00343A18" w:rsidP="00434E75">
      <w:pPr>
        <w:pStyle w:val="KDObrazac"/>
        <w:spacing w:before="0"/>
      </w:pPr>
      <w:bookmarkStart w:id="258" w:name="_Toc442559925"/>
      <w:r w:rsidRPr="00E47C2E">
        <w:t xml:space="preserve">ОБРАЗАЦ </w:t>
      </w:r>
      <w:r w:rsidR="00337EB2">
        <w:rPr>
          <w:lang w:val="sr-Cyrl-RS"/>
        </w:rPr>
        <w:t>1</w:t>
      </w:r>
      <w:r w:rsidRPr="00E47C2E">
        <w:t>.</w:t>
      </w:r>
      <w:bookmarkEnd w:id="258"/>
    </w:p>
    <w:p w:rsidR="00343A18" w:rsidRPr="00E47C2E" w:rsidRDefault="00343A18" w:rsidP="00434E75">
      <w:pPr>
        <w:spacing w:before="0"/>
        <w:jc w:val="center"/>
        <w:rPr>
          <w:rFonts w:cs="Arial"/>
          <w:b/>
        </w:rPr>
      </w:pPr>
      <w:r w:rsidRPr="00E47C2E">
        <w:rPr>
          <w:rFonts w:cs="Arial"/>
          <w:b/>
        </w:rPr>
        <w:t>ОБРАЗАЦ СТРУКУТРЕ ЦЕНЕ</w:t>
      </w:r>
    </w:p>
    <w:p w:rsidR="00343A18" w:rsidRPr="00E47C2E" w:rsidRDefault="00343A18" w:rsidP="00434E75">
      <w:pPr>
        <w:spacing w:before="0"/>
        <w:rPr>
          <w:rFonts w:cs="Arial"/>
        </w:rPr>
      </w:pPr>
    </w:p>
    <w:p w:rsidR="00343A18" w:rsidRPr="00E47C2E" w:rsidRDefault="00343A18" w:rsidP="00434E75">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898"/>
        <w:gridCol w:w="850"/>
        <w:gridCol w:w="637"/>
        <w:gridCol w:w="1341"/>
        <w:gridCol w:w="1492"/>
        <w:gridCol w:w="1318"/>
        <w:gridCol w:w="1492"/>
      </w:tblGrid>
      <w:tr w:rsidR="00337EB2" w:rsidRPr="00337EB2" w:rsidTr="00337EB2">
        <w:tc>
          <w:tcPr>
            <w:tcW w:w="335" w:type="pct"/>
            <w:shd w:val="clear" w:color="auto" w:fill="C6D9F1" w:themeFill="text2" w:themeFillTint="33"/>
            <w:vAlign w:val="center"/>
          </w:tcPr>
          <w:p w:rsidR="002D5D85" w:rsidRPr="00337EB2" w:rsidRDefault="002D5D85" w:rsidP="00434E75">
            <w:pPr>
              <w:spacing w:before="0"/>
              <w:jc w:val="center"/>
              <w:rPr>
                <w:rFonts w:cs="Arial"/>
                <w:bCs/>
                <w:iCs/>
                <w:color w:val="000000" w:themeColor="text1"/>
                <w:sz w:val="20"/>
                <w:szCs w:val="20"/>
                <w:lang w:val="sr-Cyrl-CS"/>
              </w:rPr>
            </w:pPr>
            <w:r w:rsidRPr="00337EB2">
              <w:rPr>
                <w:rFonts w:cs="Arial"/>
                <w:bCs/>
                <w:iCs/>
                <w:color w:val="000000" w:themeColor="text1"/>
                <w:sz w:val="20"/>
                <w:szCs w:val="20"/>
                <w:lang w:val="sr-Cyrl-CS"/>
              </w:rPr>
              <w:t>Рбр</w:t>
            </w:r>
          </w:p>
        </w:tc>
        <w:tc>
          <w:tcPr>
            <w:tcW w:w="981" w:type="pct"/>
            <w:shd w:val="clear" w:color="auto" w:fill="C6D9F1" w:themeFill="text2" w:themeFillTint="33"/>
            <w:vAlign w:val="center"/>
          </w:tcPr>
          <w:p w:rsidR="002D5D85" w:rsidRPr="00337EB2" w:rsidRDefault="00926D2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rPr>
              <w:t>Врста</w:t>
            </w:r>
            <w:r w:rsidR="002D5D85" w:rsidRPr="00337EB2">
              <w:rPr>
                <w:rFonts w:cs="Arial"/>
                <w:b/>
                <w:bCs/>
                <w:iCs/>
                <w:color w:val="000000" w:themeColor="text1"/>
                <w:sz w:val="20"/>
                <w:szCs w:val="20"/>
                <w:lang w:val="sr-Cyrl-CS"/>
              </w:rPr>
              <w:t xml:space="preserve"> услуге</w:t>
            </w:r>
          </w:p>
        </w:tc>
        <w:tc>
          <w:tcPr>
            <w:tcW w:w="439" w:type="pct"/>
            <w:shd w:val="clear" w:color="auto" w:fill="C6D9F1" w:themeFill="text2" w:themeFillTint="33"/>
            <w:vAlign w:val="center"/>
          </w:tcPr>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Јед.</w:t>
            </w:r>
          </w:p>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мере</w:t>
            </w:r>
          </w:p>
        </w:tc>
        <w:tc>
          <w:tcPr>
            <w:tcW w:w="329" w:type="pct"/>
            <w:shd w:val="clear" w:color="auto" w:fill="C6D9F1" w:themeFill="text2" w:themeFillTint="33"/>
            <w:vAlign w:val="center"/>
          </w:tcPr>
          <w:p w:rsidR="002D5D85" w:rsidRPr="00337EB2" w:rsidRDefault="00926D2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Обим (количина)</w:t>
            </w:r>
          </w:p>
        </w:tc>
        <w:tc>
          <w:tcPr>
            <w:tcW w:w="693" w:type="pct"/>
            <w:shd w:val="clear" w:color="auto" w:fill="C6D9F1" w:themeFill="text2" w:themeFillTint="33"/>
            <w:vAlign w:val="center"/>
          </w:tcPr>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Јед.</w:t>
            </w:r>
          </w:p>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цена без ПДВ</w:t>
            </w:r>
          </w:p>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 xml:space="preserve">дин. </w:t>
            </w:r>
          </w:p>
        </w:tc>
        <w:tc>
          <w:tcPr>
            <w:tcW w:w="771" w:type="pct"/>
            <w:shd w:val="clear" w:color="auto" w:fill="C6D9F1" w:themeFill="text2" w:themeFillTint="33"/>
            <w:vAlign w:val="center"/>
          </w:tcPr>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Јед.</w:t>
            </w:r>
          </w:p>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цена са ПДВ</w:t>
            </w:r>
          </w:p>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 xml:space="preserve">дин. </w:t>
            </w:r>
          </w:p>
        </w:tc>
        <w:tc>
          <w:tcPr>
            <w:tcW w:w="681" w:type="pct"/>
            <w:shd w:val="clear" w:color="auto" w:fill="C6D9F1" w:themeFill="text2" w:themeFillTint="33"/>
            <w:vAlign w:val="center"/>
          </w:tcPr>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Укупна цена без ПДВ</w:t>
            </w:r>
          </w:p>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 xml:space="preserve">дин. </w:t>
            </w:r>
          </w:p>
        </w:tc>
        <w:tc>
          <w:tcPr>
            <w:tcW w:w="771" w:type="pct"/>
            <w:shd w:val="clear" w:color="auto" w:fill="C6D9F1" w:themeFill="text2" w:themeFillTint="33"/>
            <w:vAlign w:val="center"/>
          </w:tcPr>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Укупна цена са ПДВ</w:t>
            </w:r>
          </w:p>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 xml:space="preserve">дин. </w:t>
            </w:r>
          </w:p>
        </w:tc>
      </w:tr>
      <w:tr w:rsidR="00337EB2" w:rsidRPr="00337EB2" w:rsidTr="00337EB2">
        <w:tc>
          <w:tcPr>
            <w:tcW w:w="335" w:type="pct"/>
            <w:shd w:val="clear" w:color="auto" w:fill="auto"/>
          </w:tcPr>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(1)</w:t>
            </w:r>
          </w:p>
        </w:tc>
        <w:tc>
          <w:tcPr>
            <w:tcW w:w="981" w:type="pct"/>
            <w:shd w:val="clear" w:color="auto" w:fill="auto"/>
          </w:tcPr>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(2)</w:t>
            </w:r>
          </w:p>
        </w:tc>
        <w:tc>
          <w:tcPr>
            <w:tcW w:w="439" w:type="pct"/>
            <w:shd w:val="clear" w:color="auto" w:fill="auto"/>
          </w:tcPr>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(3)</w:t>
            </w:r>
          </w:p>
        </w:tc>
        <w:tc>
          <w:tcPr>
            <w:tcW w:w="329" w:type="pct"/>
            <w:shd w:val="clear" w:color="auto" w:fill="auto"/>
          </w:tcPr>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(4)</w:t>
            </w:r>
          </w:p>
        </w:tc>
        <w:tc>
          <w:tcPr>
            <w:tcW w:w="693" w:type="pct"/>
            <w:shd w:val="clear" w:color="auto" w:fill="auto"/>
          </w:tcPr>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(5)</w:t>
            </w:r>
          </w:p>
        </w:tc>
        <w:tc>
          <w:tcPr>
            <w:tcW w:w="771" w:type="pct"/>
            <w:shd w:val="clear" w:color="auto" w:fill="auto"/>
          </w:tcPr>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(6)</w:t>
            </w:r>
          </w:p>
        </w:tc>
        <w:tc>
          <w:tcPr>
            <w:tcW w:w="681" w:type="pct"/>
            <w:shd w:val="clear" w:color="auto" w:fill="auto"/>
          </w:tcPr>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(7)</w:t>
            </w:r>
          </w:p>
        </w:tc>
        <w:tc>
          <w:tcPr>
            <w:tcW w:w="771" w:type="pct"/>
            <w:shd w:val="clear" w:color="auto" w:fill="auto"/>
          </w:tcPr>
          <w:p w:rsidR="002D5D85" w:rsidRPr="00337EB2" w:rsidRDefault="002D5D8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(8)</w:t>
            </w:r>
          </w:p>
        </w:tc>
      </w:tr>
      <w:tr w:rsidR="00337EB2" w:rsidRPr="00337EB2" w:rsidTr="00337EB2">
        <w:tc>
          <w:tcPr>
            <w:tcW w:w="335" w:type="pct"/>
            <w:shd w:val="clear" w:color="auto" w:fill="auto"/>
            <w:vAlign w:val="center"/>
          </w:tcPr>
          <w:p w:rsidR="00926D25" w:rsidRPr="00337EB2" w:rsidRDefault="00926D25" w:rsidP="00434E75">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1.</w:t>
            </w:r>
          </w:p>
        </w:tc>
        <w:tc>
          <w:tcPr>
            <w:tcW w:w="981" w:type="pct"/>
            <w:shd w:val="clear" w:color="auto" w:fill="auto"/>
          </w:tcPr>
          <w:p w:rsidR="00337EB2" w:rsidRPr="00337EB2" w:rsidRDefault="00337EB2" w:rsidP="00434E75">
            <w:pPr>
              <w:rPr>
                <w:rFonts w:cs="Arial"/>
                <w:sz w:val="20"/>
                <w:szCs w:val="20"/>
                <w:lang w:val="sr-Cyrl-RS"/>
              </w:rPr>
            </w:pPr>
            <w:r w:rsidRPr="00337EB2">
              <w:rPr>
                <w:rFonts w:cs="Arial"/>
                <w:sz w:val="20"/>
                <w:szCs w:val="20"/>
                <w:lang w:val="sr-Cyrl-RS"/>
              </w:rPr>
              <w:t xml:space="preserve">- </w:t>
            </w:r>
            <w:r w:rsidRPr="00337EB2">
              <w:rPr>
                <w:rFonts w:cs="Arial"/>
                <w:sz w:val="20"/>
                <w:szCs w:val="20"/>
                <w:lang w:val="sr-Latn-RS"/>
              </w:rPr>
              <w:t xml:space="preserve">Контролисање, подешавање радног опсега и проверa функционалности овешења паровода РА, РБ, РЦ линије, повезних цевовода </w:t>
            </w:r>
            <w:r w:rsidRPr="00337EB2">
              <w:rPr>
                <w:rFonts w:cs="Arial"/>
                <w:sz w:val="20"/>
                <w:szCs w:val="20"/>
                <w:lang w:val="sr-Cyrl-RS"/>
              </w:rPr>
              <w:t>мп</w:t>
            </w:r>
            <w:r w:rsidRPr="00337EB2">
              <w:rPr>
                <w:rFonts w:cs="Arial"/>
                <w:sz w:val="20"/>
                <w:szCs w:val="20"/>
                <w:lang w:val="sr-Latn-RS"/>
              </w:rPr>
              <w:t xml:space="preserve"> паре и цевовода напојне воде (РЛ) на блок</w:t>
            </w:r>
            <w:r w:rsidRPr="00337EB2">
              <w:rPr>
                <w:rFonts w:cs="Arial"/>
                <w:sz w:val="20"/>
                <w:szCs w:val="20"/>
                <w:lang w:val="sr-Cyrl-RS"/>
              </w:rPr>
              <w:t xml:space="preserve">у </w:t>
            </w:r>
            <w:r w:rsidRPr="00337EB2">
              <w:rPr>
                <w:rFonts w:cs="Arial"/>
                <w:sz w:val="20"/>
                <w:szCs w:val="20"/>
                <w:lang w:val="sr-Latn-RS"/>
              </w:rPr>
              <w:t xml:space="preserve">  А5 у  2019. год</w:t>
            </w:r>
            <w:r w:rsidRPr="00337EB2">
              <w:rPr>
                <w:rFonts w:cs="Arial"/>
                <w:sz w:val="20"/>
                <w:szCs w:val="20"/>
                <w:lang w:val="sr-Cyrl-RS"/>
              </w:rPr>
              <w:t xml:space="preserve">. </w:t>
            </w:r>
          </w:p>
          <w:p w:rsidR="00337EB2" w:rsidRPr="00337EB2" w:rsidRDefault="00337EB2" w:rsidP="00434E75">
            <w:pPr>
              <w:rPr>
                <w:rFonts w:cs="Arial"/>
                <w:sz w:val="20"/>
                <w:szCs w:val="20"/>
                <w:lang w:val="sr-Cyrl-RS"/>
              </w:rPr>
            </w:pPr>
            <w:r w:rsidRPr="00337EB2">
              <w:rPr>
                <w:rFonts w:cs="Arial"/>
                <w:sz w:val="20"/>
                <w:szCs w:val="20"/>
                <w:lang w:val="sr-Cyrl-RS"/>
              </w:rPr>
              <w:t>- Врста и обим  услуге  дати у техничком опису набавке</w:t>
            </w:r>
          </w:p>
          <w:p w:rsidR="00337EB2" w:rsidRPr="00337EB2" w:rsidRDefault="00337EB2" w:rsidP="00434E75">
            <w:pPr>
              <w:rPr>
                <w:rFonts w:cs="Arial"/>
                <w:sz w:val="20"/>
                <w:szCs w:val="20"/>
                <w:lang w:val="sr-Cyrl-RS"/>
              </w:rPr>
            </w:pPr>
            <w:r w:rsidRPr="00337EB2">
              <w:rPr>
                <w:rFonts w:cs="Arial"/>
                <w:sz w:val="20"/>
                <w:szCs w:val="20"/>
                <w:lang w:val="sr-Cyrl-RS"/>
              </w:rPr>
              <w:t xml:space="preserve">- Напомена: </w:t>
            </w:r>
            <w:r w:rsidRPr="00337EB2">
              <w:rPr>
                <w:rFonts w:cs="Arial"/>
                <w:sz w:val="20"/>
                <w:szCs w:val="20"/>
                <w:lang w:val="sr-Cyrl-RS"/>
              </w:rPr>
              <w:tab/>
              <w:t xml:space="preserve">Екипа представља 2 квалификована радника/специјалиста за овешења, за обављање послова контролисања овешења. </w:t>
            </w:r>
          </w:p>
          <w:p w:rsidR="00926D25" w:rsidRPr="00337EB2" w:rsidRDefault="00337EB2" w:rsidP="00434E75">
            <w:pPr>
              <w:spacing w:before="0"/>
              <w:jc w:val="center"/>
              <w:rPr>
                <w:rFonts w:cs="Arial"/>
                <w:bCs/>
                <w:iCs/>
                <w:color w:val="000000" w:themeColor="text1"/>
                <w:sz w:val="20"/>
                <w:szCs w:val="20"/>
                <w:lang w:val="sr-Cyrl-CS"/>
              </w:rPr>
            </w:pPr>
            <w:r w:rsidRPr="00337EB2">
              <w:rPr>
                <w:rFonts w:cs="Arial"/>
                <w:sz w:val="20"/>
                <w:szCs w:val="20"/>
                <w:lang w:val="sr-Cyrl-RS"/>
              </w:rPr>
              <w:t>Дан представља временски интервал од 8 h у оквиру кога је екипа ангажована.</w:t>
            </w:r>
          </w:p>
        </w:tc>
        <w:tc>
          <w:tcPr>
            <w:tcW w:w="439" w:type="pct"/>
            <w:shd w:val="clear" w:color="auto" w:fill="auto"/>
            <w:vAlign w:val="center"/>
          </w:tcPr>
          <w:p w:rsidR="00926D25" w:rsidRPr="00337EB2" w:rsidRDefault="00337EB2" w:rsidP="00434E75">
            <w:pPr>
              <w:spacing w:before="0"/>
              <w:jc w:val="center"/>
              <w:rPr>
                <w:rFonts w:cs="Arial"/>
                <w:bCs/>
                <w:iCs/>
                <w:color w:val="000000" w:themeColor="text1"/>
                <w:sz w:val="20"/>
                <w:szCs w:val="20"/>
                <w:lang w:val="sr-Cyrl-CS"/>
              </w:rPr>
            </w:pPr>
            <w:r w:rsidRPr="00B773B6">
              <w:rPr>
                <w:rFonts w:cs="Arial"/>
              </w:rPr>
              <w:t>екипа/дан</w:t>
            </w:r>
          </w:p>
        </w:tc>
        <w:tc>
          <w:tcPr>
            <w:tcW w:w="329" w:type="pct"/>
            <w:shd w:val="clear" w:color="auto" w:fill="auto"/>
            <w:vAlign w:val="center"/>
          </w:tcPr>
          <w:p w:rsidR="00926D25" w:rsidRPr="00337EB2" w:rsidRDefault="00337EB2" w:rsidP="00434E75">
            <w:pPr>
              <w:spacing w:before="0"/>
              <w:jc w:val="center"/>
              <w:rPr>
                <w:rFonts w:cs="Arial"/>
                <w:bCs/>
                <w:iCs/>
                <w:color w:val="000000" w:themeColor="text1"/>
                <w:sz w:val="20"/>
                <w:szCs w:val="20"/>
                <w:lang w:val="sr-Cyrl-CS"/>
              </w:rPr>
            </w:pPr>
            <w:r>
              <w:rPr>
                <w:rFonts w:cs="Arial"/>
                <w:bCs/>
                <w:iCs/>
                <w:color w:val="000000" w:themeColor="text1"/>
                <w:sz w:val="20"/>
                <w:szCs w:val="20"/>
                <w:lang w:val="sr-Cyrl-CS"/>
              </w:rPr>
              <w:t>25</w:t>
            </w:r>
          </w:p>
        </w:tc>
        <w:tc>
          <w:tcPr>
            <w:tcW w:w="693" w:type="pct"/>
            <w:shd w:val="clear" w:color="auto" w:fill="auto"/>
            <w:vAlign w:val="center"/>
          </w:tcPr>
          <w:p w:rsidR="00926D25" w:rsidRPr="00337EB2" w:rsidRDefault="00926D25" w:rsidP="00434E75">
            <w:pPr>
              <w:spacing w:before="0"/>
              <w:jc w:val="center"/>
              <w:rPr>
                <w:rFonts w:cs="Arial"/>
                <w:b/>
                <w:bCs/>
                <w:iCs/>
                <w:color w:val="000000" w:themeColor="text1"/>
                <w:sz w:val="20"/>
                <w:szCs w:val="20"/>
              </w:rPr>
            </w:pPr>
          </w:p>
        </w:tc>
        <w:tc>
          <w:tcPr>
            <w:tcW w:w="771" w:type="pct"/>
            <w:shd w:val="clear" w:color="auto" w:fill="auto"/>
            <w:vAlign w:val="center"/>
          </w:tcPr>
          <w:p w:rsidR="00926D25" w:rsidRPr="00337EB2" w:rsidRDefault="00926D25" w:rsidP="00434E75">
            <w:pPr>
              <w:spacing w:before="0"/>
              <w:jc w:val="center"/>
              <w:rPr>
                <w:rFonts w:cs="Arial"/>
                <w:b/>
                <w:bCs/>
                <w:iCs/>
                <w:color w:val="000000" w:themeColor="text1"/>
                <w:sz w:val="20"/>
                <w:szCs w:val="20"/>
              </w:rPr>
            </w:pPr>
          </w:p>
        </w:tc>
        <w:tc>
          <w:tcPr>
            <w:tcW w:w="681" w:type="pct"/>
            <w:shd w:val="clear" w:color="auto" w:fill="auto"/>
            <w:vAlign w:val="center"/>
          </w:tcPr>
          <w:p w:rsidR="00926D25" w:rsidRPr="00337EB2" w:rsidRDefault="00926D25" w:rsidP="00434E75">
            <w:pPr>
              <w:spacing w:before="0"/>
              <w:jc w:val="center"/>
              <w:rPr>
                <w:rFonts w:cs="Arial"/>
                <w:b/>
                <w:bCs/>
                <w:iCs/>
                <w:color w:val="000000" w:themeColor="text1"/>
                <w:sz w:val="20"/>
                <w:szCs w:val="20"/>
              </w:rPr>
            </w:pPr>
          </w:p>
        </w:tc>
        <w:tc>
          <w:tcPr>
            <w:tcW w:w="771" w:type="pct"/>
            <w:shd w:val="clear" w:color="auto" w:fill="auto"/>
            <w:vAlign w:val="center"/>
          </w:tcPr>
          <w:p w:rsidR="00926D25" w:rsidRPr="00337EB2" w:rsidRDefault="00926D25" w:rsidP="00434E75">
            <w:pPr>
              <w:spacing w:before="0"/>
              <w:jc w:val="center"/>
              <w:rPr>
                <w:rFonts w:cs="Arial"/>
                <w:b/>
                <w:bCs/>
                <w:iCs/>
                <w:color w:val="000000" w:themeColor="text1"/>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37EB2" w:rsidRPr="00337EB2" w:rsidTr="00BE2EA9">
        <w:trPr>
          <w:trHeight w:val="418"/>
        </w:trPr>
        <w:tc>
          <w:tcPr>
            <w:tcW w:w="568" w:type="dxa"/>
            <w:vAlign w:val="center"/>
          </w:tcPr>
          <w:p w:rsidR="007F7D7A" w:rsidRPr="00337EB2" w:rsidRDefault="007F7D7A" w:rsidP="00434E75">
            <w:pPr>
              <w:spacing w:before="0"/>
              <w:jc w:val="center"/>
              <w:rPr>
                <w:rFonts w:cs="Arial"/>
                <w:b/>
                <w:color w:val="000000" w:themeColor="text1"/>
                <w:lang w:val="sr-Latn-CS"/>
              </w:rPr>
            </w:pPr>
            <w:r w:rsidRPr="00337EB2">
              <w:rPr>
                <w:rFonts w:cs="Arial"/>
                <w:b/>
                <w:color w:val="000000" w:themeColor="text1"/>
              </w:rPr>
              <w:t>I</w:t>
            </w:r>
          </w:p>
        </w:tc>
        <w:tc>
          <w:tcPr>
            <w:tcW w:w="6740" w:type="dxa"/>
          </w:tcPr>
          <w:p w:rsidR="007F7D7A" w:rsidRPr="00337EB2" w:rsidRDefault="007F7D7A" w:rsidP="00434E75">
            <w:pPr>
              <w:spacing w:before="0"/>
              <w:jc w:val="center"/>
              <w:rPr>
                <w:rFonts w:cs="Arial"/>
                <w:b/>
                <w:color w:val="000000" w:themeColor="text1"/>
              </w:rPr>
            </w:pPr>
            <w:r w:rsidRPr="00337EB2">
              <w:rPr>
                <w:rFonts w:cs="Arial"/>
                <w:b/>
                <w:color w:val="000000" w:themeColor="text1"/>
              </w:rPr>
              <w:t>УКУПНО ПОНУЂЕНА ЦЕНА  без ПДВ динара</w:t>
            </w:r>
          </w:p>
          <w:p w:rsidR="007F7D7A" w:rsidRPr="00337EB2" w:rsidRDefault="007F7D7A" w:rsidP="00434E75">
            <w:pPr>
              <w:spacing w:before="0"/>
              <w:jc w:val="center"/>
              <w:rPr>
                <w:rFonts w:cs="Arial"/>
                <w:b/>
                <w:color w:val="000000" w:themeColor="text1"/>
              </w:rPr>
            </w:pPr>
            <w:r w:rsidRPr="00337EB2">
              <w:rPr>
                <w:rFonts w:cs="Arial"/>
                <w:b/>
                <w:color w:val="000000" w:themeColor="text1"/>
              </w:rPr>
              <w:t xml:space="preserve">(збир колоне бр. </w:t>
            </w:r>
            <w:r w:rsidRPr="00337EB2">
              <w:rPr>
                <w:rFonts w:cs="Arial"/>
                <w:b/>
                <w:color w:val="000000" w:themeColor="text1"/>
                <w:lang w:val="sr-Cyrl-CS"/>
              </w:rPr>
              <w:t>7</w:t>
            </w:r>
            <w:r w:rsidRPr="00337EB2">
              <w:rPr>
                <w:rFonts w:cs="Arial"/>
                <w:b/>
                <w:color w:val="000000" w:themeColor="text1"/>
              </w:rPr>
              <w:t>)</w:t>
            </w:r>
          </w:p>
        </w:tc>
        <w:tc>
          <w:tcPr>
            <w:tcW w:w="2610" w:type="dxa"/>
          </w:tcPr>
          <w:p w:rsidR="007F7D7A" w:rsidRPr="00337EB2" w:rsidRDefault="007F7D7A" w:rsidP="00434E75">
            <w:pPr>
              <w:spacing w:before="0"/>
              <w:rPr>
                <w:rFonts w:cs="Arial"/>
                <w:color w:val="000000" w:themeColor="text1"/>
              </w:rPr>
            </w:pPr>
          </w:p>
        </w:tc>
      </w:tr>
      <w:tr w:rsidR="00337EB2" w:rsidRPr="00337EB2" w:rsidTr="00BE2EA9">
        <w:trPr>
          <w:trHeight w:val="610"/>
        </w:trPr>
        <w:tc>
          <w:tcPr>
            <w:tcW w:w="568" w:type="dxa"/>
            <w:tcBorders>
              <w:bottom w:val="single" w:sz="4" w:space="0" w:color="auto"/>
            </w:tcBorders>
            <w:vAlign w:val="center"/>
          </w:tcPr>
          <w:p w:rsidR="007F7D7A" w:rsidRPr="00337EB2" w:rsidRDefault="007F7D7A" w:rsidP="00434E75">
            <w:pPr>
              <w:spacing w:before="0"/>
              <w:jc w:val="center"/>
              <w:rPr>
                <w:rFonts w:cs="Arial"/>
                <w:b/>
                <w:color w:val="000000" w:themeColor="text1"/>
                <w:lang w:val="sr-Latn-CS"/>
              </w:rPr>
            </w:pPr>
            <w:r w:rsidRPr="00337EB2">
              <w:rPr>
                <w:rFonts w:cs="Arial"/>
                <w:b/>
                <w:color w:val="000000" w:themeColor="text1"/>
                <w:lang w:val="sr-Latn-CS"/>
              </w:rPr>
              <w:t>II</w:t>
            </w:r>
          </w:p>
        </w:tc>
        <w:tc>
          <w:tcPr>
            <w:tcW w:w="6740" w:type="dxa"/>
            <w:tcBorders>
              <w:bottom w:val="single" w:sz="4" w:space="0" w:color="auto"/>
              <w:right w:val="single" w:sz="4" w:space="0" w:color="auto"/>
            </w:tcBorders>
          </w:tcPr>
          <w:p w:rsidR="007F7D7A" w:rsidRPr="00337EB2" w:rsidRDefault="007F7D7A" w:rsidP="00434E75">
            <w:pPr>
              <w:spacing w:before="0"/>
              <w:jc w:val="center"/>
              <w:rPr>
                <w:rFonts w:cs="Arial"/>
                <w:b/>
                <w:color w:val="000000" w:themeColor="text1"/>
              </w:rPr>
            </w:pPr>
            <w:r w:rsidRPr="00337EB2">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337EB2" w:rsidRDefault="007F7D7A" w:rsidP="00434E75">
            <w:pPr>
              <w:spacing w:before="0"/>
              <w:rPr>
                <w:rFonts w:cs="Arial"/>
                <w:color w:val="000000" w:themeColor="text1"/>
              </w:rPr>
            </w:pPr>
          </w:p>
        </w:tc>
      </w:tr>
      <w:tr w:rsidR="00337EB2" w:rsidRPr="00337EB2" w:rsidTr="00BE2EA9">
        <w:trPr>
          <w:trHeight w:val="562"/>
        </w:trPr>
        <w:tc>
          <w:tcPr>
            <w:tcW w:w="568" w:type="dxa"/>
            <w:tcBorders>
              <w:bottom w:val="single" w:sz="4" w:space="0" w:color="auto"/>
            </w:tcBorders>
            <w:vAlign w:val="center"/>
          </w:tcPr>
          <w:p w:rsidR="007F7D7A" w:rsidRPr="00337EB2" w:rsidRDefault="007F7D7A" w:rsidP="00434E75">
            <w:pPr>
              <w:spacing w:before="0"/>
              <w:jc w:val="center"/>
              <w:rPr>
                <w:rFonts w:cs="Arial"/>
                <w:b/>
                <w:color w:val="000000" w:themeColor="text1"/>
                <w:lang w:val="sr-Latn-CS"/>
              </w:rPr>
            </w:pPr>
            <w:r w:rsidRPr="00337EB2">
              <w:rPr>
                <w:rFonts w:cs="Arial"/>
                <w:b/>
                <w:color w:val="000000" w:themeColor="text1"/>
                <w:lang w:val="sr-Latn-CS"/>
              </w:rPr>
              <w:t>III</w:t>
            </w:r>
          </w:p>
        </w:tc>
        <w:tc>
          <w:tcPr>
            <w:tcW w:w="6740" w:type="dxa"/>
            <w:tcBorders>
              <w:bottom w:val="single" w:sz="4" w:space="0" w:color="auto"/>
              <w:right w:val="single" w:sz="4" w:space="0" w:color="auto"/>
            </w:tcBorders>
          </w:tcPr>
          <w:p w:rsidR="007F7D7A" w:rsidRPr="00337EB2" w:rsidRDefault="007F7D7A" w:rsidP="00434E75">
            <w:pPr>
              <w:spacing w:before="0"/>
              <w:jc w:val="center"/>
              <w:rPr>
                <w:rFonts w:cs="Arial"/>
                <w:b/>
                <w:color w:val="000000" w:themeColor="text1"/>
              </w:rPr>
            </w:pPr>
            <w:r w:rsidRPr="00337EB2">
              <w:rPr>
                <w:rFonts w:cs="Arial"/>
                <w:b/>
                <w:color w:val="000000" w:themeColor="text1"/>
              </w:rPr>
              <w:t>УКУПНО ПОНУЂЕНА ЦЕНА  са ПДВ</w:t>
            </w:r>
          </w:p>
          <w:p w:rsidR="007F7D7A" w:rsidRPr="00337EB2" w:rsidRDefault="007F7D7A" w:rsidP="00434E75">
            <w:pPr>
              <w:spacing w:before="0"/>
              <w:jc w:val="center"/>
              <w:rPr>
                <w:rFonts w:cs="Arial"/>
                <w:b/>
                <w:color w:val="000000" w:themeColor="text1"/>
              </w:rPr>
            </w:pPr>
            <w:r w:rsidRPr="00337EB2">
              <w:rPr>
                <w:rFonts w:cs="Arial"/>
                <w:b/>
                <w:color w:val="000000" w:themeColor="text1"/>
              </w:rPr>
              <w:t>(ред. бр.</w:t>
            </w:r>
            <w:r w:rsidRPr="00337EB2">
              <w:rPr>
                <w:rFonts w:cs="Arial"/>
                <w:b/>
                <w:color w:val="000000" w:themeColor="text1"/>
                <w:lang w:val="sr-Latn-CS"/>
              </w:rPr>
              <w:t>I</w:t>
            </w:r>
            <w:r w:rsidRPr="00337EB2">
              <w:rPr>
                <w:rFonts w:cs="Arial"/>
                <w:b/>
                <w:color w:val="000000" w:themeColor="text1"/>
              </w:rPr>
              <w:t>+ред.бр.</w:t>
            </w:r>
            <w:r w:rsidRPr="00337EB2">
              <w:rPr>
                <w:rFonts w:cs="Arial"/>
                <w:b/>
                <w:color w:val="000000" w:themeColor="text1"/>
                <w:lang w:val="sr-Latn-CS"/>
              </w:rPr>
              <w:t>II</w:t>
            </w:r>
            <w:r w:rsidRPr="00337EB2">
              <w:rPr>
                <w:rFonts w:cs="Arial"/>
                <w:b/>
                <w:color w:val="000000" w:themeColor="text1"/>
              </w:rPr>
              <w:t>) динара</w:t>
            </w:r>
          </w:p>
        </w:tc>
        <w:tc>
          <w:tcPr>
            <w:tcW w:w="2610" w:type="dxa"/>
            <w:tcBorders>
              <w:bottom w:val="single" w:sz="4" w:space="0" w:color="auto"/>
              <w:right w:val="single" w:sz="4" w:space="0" w:color="auto"/>
            </w:tcBorders>
          </w:tcPr>
          <w:p w:rsidR="007F7D7A" w:rsidRPr="00337EB2" w:rsidRDefault="007F7D7A" w:rsidP="00434E75">
            <w:pPr>
              <w:spacing w:before="0"/>
              <w:rPr>
                <w:rFonts w:cs="Arial"/>
                <w:color w:val="000000" w:themeColor="text1"/>
              </w:rPr>
            </w:pPr>
          </w:p>
        </w:tc>
      </w:tr>
    </w:tbl>
    <w:p w:rsidR="00343A18" w:rsidRPr="00337EB2" w:rsidRDefault="00343A18" w:rsidP="00434E75">
      <w:pPr>
        <w:spacing w:before="0"/>
        <w:rPr>
          <w:rFonts w:cs="Arial"/>
          <w:color w:val="000000" w:themeColor="text1"/>
        </w:rPr>
      </w:pPr>
    </w:p>
    <w:p w:rsidR="00343A18" w:rsidRPr="00337EB2" w:rsidRDefault="00343A18" w:rsidP="00434E75">
      <w:pPr>
        <w:widowControl w:val="0"/>
        <w:spacing w:before="0"/>
        <w:rPr>
          <w:rFonts w:eastAsia="Arial Unicode MS" w:cs="Arial"/>
          <w:color w:val="000000" w:themeColor="text1"/>
        </w:rPr>
      </w:pPr>
    </w:p>
    <w:p w:rsidR="00343A18" w:rsidRPr="00E47C2E" w:rsidRDefault="00343A18" w:rsidP="00434E75">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37EB2" w:rsidTr="005E5152">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7EB2" w:rsidRPr="00337EB2" w:rsidRDefault="00337EB2" w:rsidP="00434E75">
            <w:pPr>
              <w:spacing w:before="0"/>
              <w:rPr>
                <w:rFonts w:cs="Arial"/>
                <w:color w:val="000000" w:themeColor="text1"/>
                <w:lang w:val="sr-Latn-CS" w:eastAsia="sr-Latn-CS"/>
              </w:rPr>
            </w:pPr>
            <w:r w:rsidRPr="00337EB2">
              <w:rPr>
                <w:rFonts w:cs="Arial"/>
                <w:color w:val="000000" w:themeColor="text1"/>
                <w:lang w:val="sr-Latn-CS" w:eastAsia="sr-Latn-CS"/>
              </w:rPr>
              <w:lastRenderedPageBreak/>
              <w:t>Посебно исказани трошкови у дин/ процентима који су укључени у укупно понуђену цену без ПДВ</w:t>
            </w:r>
          </w:p>
          <w:p w:rsidR="00337EB2" w:rsidRPr="00337EB2" w:rsidRDefault="00337EB2" w:rsidP="00434E75">
            <w:pPr>
              <w:spacing w:before="0"/>
              <w:rPr>
                <w:rFonts w:cs="Arial"/>
                <w:color w:val="000000" w:themeColor="text1"/>
                <w:lang w:val="sr-Latn-CS" w:eastAsia="sr-Latn-CS"/>
              </w:rPr>
            </w:pPr>
            <w:r w:rsidRPr="00337EB2">
              <w:rPr>
                <w:rFonts w:cs="Arial"/>
                <w:color w:val="000000" w:themeColor="text1"/>
                <w:lang w:val="sr-Latn-CS" w:eastAsia="sr-Latn-CS"/>
              </w:rPr>
              <w:t>(цена из реда бр. I)</w:t>
            </w:r>
            <w:r w:rsidRPr="00337EB2">
              <w:rPr>
                <w:rFonts w:cs="Arial"/>
                <w:color w:val="000000" w:themeColor="text1"/>
                <w:lang w:val="sr-Cyrl-RS" w:eastAsia="sr-Latn-CS"/>
              </w:rPr>
              <w:t xml:space="preserve"> </w:t>
            </w:r>
            <w:r w:rsidRPr="00337EB2">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tcPr>
          <w:p w:rsidR="00337EB2" w:rsidRPr="00337EB2" w:rsidRDefault="00337EB2" w:rsidP="00434E75">
            <w:pPr>
              <w:rPr>
                <w:color w:val="000000" w:themeColor="text1"/>
              </w:rPr>
            </w:pPr>
            <w:r w:rsidRPr="00337EB2">
              <w:rPr>
                <w:color w:val="000000" w:themeColor="text1"/>
              </w:rPr>
              <w:t>Трошкови превоза</w:t>
            </w:r>
          </w:p>
        </w:tc>
        <w:tc>
          <w:tcPr>
            <w:tcW w:w="3960" w:type="dxa"/>
            <w:tcBorders>
              <w:top w:val="single" w:sz="4" w:space="0" w:color="auto"/>
              <w:left w:val="single" w:sz="4" w:space="0" w:color="auto"/>
              <w:bottom w:val="single" w:sz="4" w:space="0" w:color="auto"/>
              <w:right w:val="single" w:sz="4" w:space="0" w:color="auto"/>
            </w:tcBorders>
          </w:tcPr>
          <w:p w:rsidR="00337EB2" w:rsidRPr="00337EB2" w:rsidRDefault="00337EB2" w:rsidP="00434E75">
            <w:pPr>
              <w:rPr>
                <w:color w:val="000000" w:themeColor="text1"/>
              </w:rPr>
            </w:pPr>
            <w:r w:rsidRPr="00337EB2">
              <w:rPr>
                <w:color w:val="000000" w:themeColor="text1"/>
              </w:rPr>
              <w:t>_____динара односно ____%</w:t>
            </w:r>
          </w:p>
        </w:tc>
      </w:tr>
      <w:tr w:rsidR="00E47C2E" w:rsidTr="00337EB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37EB2" w:rsidRDefault="00E47C2E" w:rsidP="00434E75">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47C2E" w:rsidRPr="00337EB2" w:rsidRDefault="00337EB2" w:rsidP="00434E75">
            <w:pPr>
              <w:spacing w:before="0"/>
              <w:rPr>
                <w:rFonts w:cs="Arial"/>
                <w:color w:val="000000" w:themeColor="text1"/>
                <w:lang w:val="sr-Latn-CS" w:eastAsia="sr-Latn-CS"/>
              </w:rPr>
            </w:pPr>
            <w:r w:rsidRPr="00337EB2">
              <w:rPr>
                <w:rFonts w:cs="Arial"/>
                <w:color w:val="000000" w:themeColor="text1"/>
                <w:lang w:val="sr-Latn-CS" w:eastAsia="sr-Latn-CS"/>
              </w:rPr>
              <w:t>Остали трошкови</w:t>
            </w:r>
            <w:r w:rsidRPr="00337EB2">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337EB2" w:rsidRPr="00337EB2" w:rsidRDefault="00337EB2" w:rsidP="00434E75">
            <w:pPr>
              <w:spacing w:before="0"/>
              <w:jc w:val="center"/>
              <w:rPr>
                <w:rFonts w:cs="Arial"/>
                <w:color w:val="000000" w:themeColor="text1"/>
                <w:lang w:val="sr-Latn-CS" w:eastAsia="sr-Latn-CS"/>
              </w:rPr>
            </w:pPr>
          </w:p>
          <w:p w:rsidR="00337EB2" w:rsidRPr="00337EB2" w:rsidRDefault="00337EB2" w:rsidP="00434E75">
            <w:pPr>
              <w:spacing w:before="0"/>
              <w:jc w:val="center"/>
              <w:rPr>
                <w:rFonts w:cs="Arial"/>
                <w:color w:val="000000" w:themeColor="text1"/>
                <w:lang w:val="sr-Latn-CS" w:eastAsia="sr-Latn-CS"/>
              </w:rPr>
            </w:pPr>
          </w:p>
          <w:p w:rsidR="00E47C2E" w:rsidRPr="00337EB2" w:rsidRDefault="00337EB2" w:rsidP="00434E75">
            <w:pPr>
              <w:spacing w:before="0"/>
              <w:jc w:val="center"/>
              <w:rPr>
                <w:rFonts w:cs="Arial"/>
                <w:color w:val="000000" w:themeColor="text1"/>
                <w:lang w:val="sr-Latn-CS" w:eastAsia="sr-Latn-CS"/>
              </w:rPr>
            </w:pPr>
            <w:r w:rsidRPr="00337EB2">
              <w:rPr>
                <w:rFonts w:cs="Arial"/>
                <w:color w:val="000000" w:themeColor="text1"/>
                <w:lang w:val="sr-Latn-CS" w:eastAsia="sr-Latn-CS"/>
              </w:rPr>
              <w:t>_____динара односно ____%</w:t>
            </w:r>
          </w:p>
        </w:tc>
      </w:tr>
    </w:tbl>
    <w:p w:rsidR="00343A18" w:rsidRPr="00E47C2E" w:rsidRDefault="00343A18" w:rsidP="00434E75">
      <w:pPr>
        <w:widowControl w:val="0"/>
        <w:spacing w:before="0"/>
        <w:rPr>
          <w:rFonts w:eastAsia="Arial Unicode MS" w:cs="Arial"/>
          <w:color w:val="00B0F0"/>
        </w:rPr>
      </w:pPr>
    </w:p>
    <w:p w:rsidR="00343A18" w:rsidRPr="00E47C2E" w:rsidRDefault="00343A18" w:rsidP="00434E75">
      <w:pPr>
        <w:widowControl w:val="0"/>
        <w:spacing w:before="0"/>
        <w:rPr>
          <w:rFonts w:eastAsia="Arial Unicode MS" w:cs="Arial"/>
          <w:color w:val="00B0F0"/>
        </w:rPr>
      </w:pPr>
    </w:p>
    <w:p w:rsidR="00343A18" w:rsidRPr="00E47C2E" w:rsidRDefault="00343A18" w:rsidP="00434E75">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434E75">
            <w:pPr>
              <w:spacing w:before="0"/>
              <w:jc w:val="center"/>
              <w:rPr>
                <w:rFonts w:cs="Arial"/>
              </w:rPr>
            </w:pPr>
            <w:r w:rsidRPr="00E47C2E">
              <w:rPr>
                <w:rFonts w:cs="Arial"/>
              </w:rPr>
              <w:t>Датум:</w:t>
            </w:r>
          </w:p>
        </w:tc>
        <w:tc>
          <w:tcPr>
            <w:tcW w:w="2127" w:type="dxa"/>
          </w:tcPr>
          <w:p w:rsidR="00343A18" w:rsidRPr="00E47C2E" w:rsidRDefault="00343A18" w:rsidP="00434E75">
            <w:pPr>
              <w:spacing w:before="0"/>
              <w:jc w:val="center"/>
              <w:rPr>
                <w:rFonts w:cs="Arial"/>
                <w:lang w:val="ru-RU"/>
              </w:rPr>
            </w:pPr>
          </w:p>
        </w:tc>
        <w:tc>
          <w:tcPr>
            <w:tcW w:w="4022" w:type="dxa"/>
          </w:tcPr>
          <w:p w:rsidR="00343A18" w:rsidRPr="00E47C2E" w:rsidRDefault="00343A18" w:rsidP="00434E75">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434E75">
            <w:pPr>
              <w:spacing w:before="0"/>
              <w:jc w:val="center"/>
              <w:rPr>
                <w:rFonts w:cs="Arial"/>
              </w:rPr>
            </w:pPr>
          </w:p>
        </w:tc>
        <w:tc>
          <w:tcPr>
            <w:tcW w:w="2127" w:type="dxa"/>
          </w:tcPr>
          <w:p w:rsidR="00343A18" w:rsidRPr="00E47C2E" w:rsidRDefault="00343A18" w:rsidP="00434E75">
            <w:pPr>
              <w:spacing w:before="0"/>
              <w:jc w:val="center"/>
              <w:rPr>
                <w:rFonts w:cs="Arial"/>
              </w:rPr>
            </w:pPr>
            <w:r w:rsidRPr="00E47C2E">
              <w:rPr>
                <w:rFonts w:cs="Arial"/>
              </w:rPr>
              <w:t>М.П.</w:t>
            </w:r>
          </w:p>
        </w:tc>
        <w:tc>
          <w:tcPr>
            <w:tcW w:w="4022" w:type="dxa"/>
          </w:tcPr>
          <w:p w:rsidR="00343A18" w:rsidRPr="00E47C2E" w:rsidRDefault="00343A18" w:rsidP="00434E75">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434E75">
            <w:pPr>
              <w:spacing w:before="0"/>
              <w:jc w:val="center"/>
              <w:rPr>
                <w:rFonts w:cs="Arial"/>
              </w:rPr>
            </w:pPr>
          </w:p>
        </w:tc>
        <w:tc>
          <w:tcPr>
            <w:tcW w:w="2127" w:type="dxa"/>
          </w:tcPr>
          <w:p w:rsidR="00343A18" w:rsidRPr="00E47C2E" w:rsidRDefault="00343A18" w:rsidP="00434E75">
            <w:pPr>
              <w:spacing w:before="0"/>
              <w:jc w:val="center"/>
              <w:rPr>
                <w:rFonts w:cs="Arial"/>
                <w:lang w:val="ru-RU"/>
              </w:rPr>
            </w:pPr>
          </w:p>
        </w:tc>
        <w:tc>
          <w:tcPr>
            <w:tcW w:w="4022" w:type="dxa"/>
            <w:tcBorders>
              <w:bottom w:val="single" w:sz="4" w:space="0" w:color="auto"/>
            </w:tcBorders>
          </w:tcPr>
          <w:p w:rsidR="00343A18" w:rsidRPr="00E47C2E" w:rsidRDefault="00343A18" w:rsidP="00434E75">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434E75">
            <w:pPr>
              <w:spacing w:before="0"/>
              <w:jc w:val="center"/>
              <w:rPr>
                <w:rFonts w:cs="Arial"/>
              </w:rPr>
            </w:pPr>
          </w:p>
        </w:tc>
        <w:tc>
          <w:tcPr>
            <w:tcW w:w="2127" w:type="dxa"/>
          </w:tcPr>
          <w:p w:rsidR="00343A18" w:rsidRPr="00E47C2E" w:rsidRDefault="00343A18" w:rsidP="00434E75">
            <w:pPr>
              <w:spacing w:before="0"/>
              <w:jc w:val="center"/>
              <w:rPr>
                <w:rFonts w:cs="Arial"/>
                <w:lang w:val="ru-RU"/>
              </w:rPr>
            </w:pPr>
          </w:p>
        </w:tc>
        <w:tc>
          <w:tcPr>
            <w:tcW w:w="4022" w:type="dxa"/>
            <w:tcBorders>
              <w:top w:val="single" w:sz="4" w:space="0" w:color="auto"/>
            </w:tcBorders>
          </w:tcPr>
          <w:p w:rsidR="00343A18" w:rsidRPr="00E47C2E" w:rsidRDefault="00343A18" w:rsidP="00434E75">
            <w:pPr>
              <w:spacing w:before="0"/>
              <w:jc w:val="center"/>
              <w:rPr>
                <w:rFonts w:cs="Arial"/>
                <w:lang w:val="ru-RU"/>
              </w:rPr>
            </w:pPr>
          </w:p>
        </w:tc>
      </w:tr>
    </w:tbl>
    <w:p w:rsidR="00343A18" w:rsidRPr="00E47C2E" w:rsidRDefault="00343A18" w:rsidP="00434E75">
      <w:pPr>
        <w:spacing w:before="0"/>
        <w:rPr>
          <w:rFonts w:cs="Arial"/>
          <w:b/>
          <w:lang w:val="sr-Latn-CS"/>
        </w:rPr>
      </w:pPr>
    </w:p>
    <w:p w:rsidR="00343A18" w:rsidRPr="00E47C2E" w:rsidRDefault="00343A18" w:rsidP="00434E75">
      <w:pPr>
        <w:spacing w:before="0"/>
        <w:rPr>
          <w:rFonts w:cs="Arial"/>
          <w:b/>
          <w:lang w:val="sr-Cyrl-CS"/>
        </w:rPr>
      </w:pPr>
      <w:r w:rsidRPr="00E47C2E">
        <w:rPr>
          <w:rFonts w:cs="Arial"/>
          <w:b/>
          <w:lang w:val="sr-Cyrl-CS"/>
        </w:rPr>
        <w:t>Напомена:</w:t>
      </w:r>
    </w:p>
    <w:p w:rsidR="00343A18" w:rsidRPr="00E47C2E" w:rsidRDefault="00343A18" w:rsidP="00434E75">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D13502" w:rsidRDefault="00343A18" w:rsidP="00434E75">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p>
    <w:p w:rsidR="00D13502" w:rsidRDefault="00D13502" w:rsidP="00434E75">
      <w:pPr>
        <w:pStyle w:val="KDKomentar"/>
        <w:spacing w:before="0"/>
        <w:rPr>
          <w:rFonts w:cs="Arial"/>
          <w:b/>
          <w:i w:val="0"/>
          <w:color w:val="000000" w:themeColor="text1"/>
          <w:lang w:val="sr-Latn-CS"/>
        </w:rPr>
      </w:pPr>
    </w:p>
    <w:p w:rsidR="00343A18" w:rsidRPr="00D13502" w:rsidRDefault="00343A18" w:rsidP="00434E75">
      <w:pPr>
        <w:pStyle w:val="KDKomentar"/>
        <w:spacing w:before="0"/>
        <w:rPr>
          <w:rFonts w:cs="Arial"/>
          <w:b/>
          <w:i w:val="0"/>
          <w:color w:val="000000" w:themeColor="text1"/>
        </w:rPr>
      </w:pPr>
      <w:r w:rsidRPr="00D13502">
        <w:rPr>
          <w:rFonts w:cs="Arial"/>
          <w:b/>
          <w:i w:val="0"/>
          <w:color w:val="000000" w:themeColor="text1"/>
          <w:lang w:val="sr-Latn-CS"/>
        </w:rPr>
        <w:t>Упутство</w:t>
      </w:r>
      <w:r w:rsidR="00E47C2E" w:rsidRPr="00D13502">
        <w:rPr>
          <w:rFonts w:cs="Arial"/>
          <w:b/>
          <w:i w:val="0"/>
          <w:color w:val="000000" w:themeColor="text1"/>
        </w:rPr>
        <w:t xml:space="preserve"> </w:t>
      </w:r>
      <w:r w:rsidRPr="00D13502">
        <w:rPr>
          <w:rFonts w:cs="Arial"/>
          <w:b/>
          <w:i w:val="0"/>
          <w:color w:val="000000" w:themeColor="text1"/>
          <w:lang w:val="sr-Latn-CS"/>
        </w:rPr>
        <w:t>за попуњавањ</w:t>
      </w:r>
      <w:r w:rsidRPr="00D13502">
        <w:rPr>
          <w:rFonts w:cs="Arial"/>
          <w:b/>
          <w:i w:val="0"/>
          <w:color w:val="000000" w:themeColor="text1"/>
        </w:rPr>
        <w:t>е</w:t>
      </w:r>
      <w:r w:rsidR="007E7BB8" w:rsidRPr="00D13502">
        <w:rPr>
          <w:rFonts w:cs="Arial"/>
          <w:b/>
          <w:i w:val="0"/>
          <w:color w:val="000000" w:themeColor="text1"/>
        </w:rPr>
        <w:t xml:space="preserve"> О</w:t>
      </w:r>
      <w:r w:rsidRPr="00D13502">
        <w:rPr>
          <w:rFonts w:cs="Arial"/>
          <w:b/>
          <w:i w:val="0"/>
          <w:color w:val="000000" w:themeColor="text1"/>
        </w:rPr>
        <w:t>брасца структуре цене</w:t>
      </w:r>
    </w:p>
    <w:p w:rsidR="00343A18" w:rsidRPr="00E47C2E" w:rsidRDefault="00343A18" w:rsidP="00434E75">
      <w:pPr>
        <w:spacing w:before="0"/>
        <w:rPr>
          <w:rFonts w:cs="Arial"/>
          <w:b/>
        </w:rPr>
      </w:pPr>
    </w:p>
    <w:p w:rsidR="00343A18" w:rsidRPr="00E47C2E" w:rsidRDefault="00343A18" w:rsidP="00434E75">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434E75">
      <w:pPr>
        <w:pStyle w:val="ListParagraph"/>
        <w:tabs>
          <w:tab w:val="left" w:pos="90"/>
        </w:tabs>
        <w:spacing w:before="0" w:after="0" w:line="240" w:lineRule="auto"/>
        <w:ind w:left="0"/>
        <w:rPr>
          <w:rFonts w:ascii="Arial" w:hAnsi="Arial" w:cs="Arial"/>
          <w:bCs/>
          <w:iCs/>
        </w:rPr>
      </w:pPr>
    </w:p>
    <w:p w:rsidR="00343A18" w:rsidRPr="00E47C2E" w:rsidRDefault="00E47C2E" w:rsidP="00434E7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434E7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434E7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434E7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434E75">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434E75">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434E75">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434E75">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434E75">
      <w:pPr>
        <w:tabs>
          <w:tab w:val="left" w:pos="992"/>
        </w:tabs>
        <w:spacing w:before="0"/>
        <w:rPr>
          <w:rFonts w:cs="Arial"/>
        </w:rPr>
      </w:pPr>
    </w:p>
    <w:p w:rsidR="00E47C2E" w:rsidRPr="00E47C2E" w:rsidRDefault="00E47C2E" w:rsidP="00434E75">
      <w:pPr>
        <w:pStyle w:val="ListParagraph"/>
        <w:tabs>
          <w:tab w:val="left" w:pos="90"/>
        </w:tabs>
        <w:suppressAutoHyphens/>
        <w:spacing w:before="0" w:after="0" w:line="240" w:lineRule="auto"/>
        <w:ind w:left="0"/>
        <w:contextualSpacing w:val="0"/>
        <w:rPr>
          <w:rFonts w:ascii="Arial" w:hAnsi="Arial" w:cs="Arial"/>
          <w:color w:val="00B0F0"/>
        </w:rPr>
      </w:pPr>
    </w:p>
    <w:p w:rsidR="00E47C2E" w:rsidRPr="00337EB2" w:rsidRDefault="00E47C2E" w:rsidP="00434E75">
      <w:pPr>
        <w:tabs>
          <w:tab w:val="left" w:pos="992"/>
        </w:tabs>
        <w:spacing w:before="0"/>
        <w:rPr>
          <w:rFonts w:cs="Arial"/>
          <w:color w:val="000000" w:themeColor="text1"/>
        </w:rPr>
      </w:pPr>
      <w:r w:rsidRPr="00337EB2">
        <w:rPr>
          <w:rFonts w:cs="Arial"/>
          <w:color w:val="000000" w:themeColor="text1"/>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Pr="00337EB2" w:rsidRDefault="00E47C2E" w:rsidP="00434E75">
      <w:pPr>
        <w:tabs>
          <w:tab w:val="left" w:pos="992"/>
        </w:tabs>
        <w:spacing w:before="0"/>
        <w:rPr>
          <w:rFonts w:cs="Arial"/>
          <w:color w:val="000000" w:themeColor="text1"/>
        </w:rPr>
      </w:pPr>
    </w:p>
    <w:p w:rsidR="00343A18" w:rsidRPr="00E47C2E" w:rsidRDefault="00343A18" w:rsidP="00434E75">
      <w:pPr>
        <w:tabs>
          <w:tab w:val="left" w:pos="992"/>
        </w:tabs>
        <w:spacing w:before="0"/>
        <w:rPr>
          <w:rFonts w:cs="Arial"/>
          <w:b/>
          <w:lang w:val="sr-Cyrl-BA"/>
        </w:rPr>
      </w:pPr>
    </w:p>
    <w:p w:rsidR="00343A18" w:rsidRPr="00E47C2E" w:rsidRDefault="00E47C2E" w:rsidP="00434E75">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434E75">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E47C2E" w:rsidRDefault="00537552" w:rsidP="00537552">
      <w:pPr>
        <w:rPr>
          <w:rFonts w:eastAsia="TimesNewRomanPS-BoldMT" w:cs="Arial"/>
        </w:rPr>
      </w:pPr>
    </w:p>
    <w:p w:rsidR="00434E75" w:rsidRPr="00434E75" w:rsidRDefault="00434E75" w:rsidP="00434E75">
      <w:pPr>
        <w:autoSpaceDE w:val="0"/>
        <w:autoSpaceDN w:val="0"/>
        <w:adjustRightInd w:val="0"/>
        <w:rPr>
          <w:rFonts w:eastAsia="TimesNewRomanPS-BoldMT" w:cs="Arial"/>
          <w:b/>
          <w:bCs/>
          <w:iCs/>
          <w:lang w:val="sr-Cyrl-RS"/>
        </w:rPr>
      </w:pPr>
      <w:r w:rsidRPr="00434E75">
        <w:rPr>
          <w:rFonts w:eastAsia="TimesNewRomanPS-BoldMT" w:cs="Arial"/>
          <w:b/>
          <w:bCs/>
          <w:iCs/>
          <w:lang w:val="sr-Cyrl-RS"/>
        </w:rPr>
        <w:lastRenderedPageBreak/>
        <w:t xml:space="preserve">ПАРТИЈА </w:t>
      </w:r>
      <w:r>
        <w:rPr>
          <w:rFonts w:eastAsia="TimesNewRomanPS-BoldMT" w:cs="Arial"/>
          <w:b/>
          <w:bCs/>
          <w:iCs/>
          <w:lang w:val="sr-Cyrl-RS"/>
        </w:rPr>
        <w:t>2</w:t>
      </w:r>
    </w:p>
    <w:p w:rsidR="00434E75" w:rsidRPr="00E47C2E" w:rsidRDefault="00434E75" w:rsidP="00434E75">
      <w:pPr>
        <w:pStyle w:val="KDObrazac"/>
        <w:spacing w:before="0"/>
      </w:pPr>
      <w:r w:rsidRPr="00E47C2E">
        <w:t xml:space="preserve">ОБРАЗАЦ </w:t>
      </w:r>
      <w:r>
        <w:rPr>
          <w:lang w:val="sr-Cyrl-RS"/>
        </w:rPr>
        <w:t>1</w:t>
      </w:r>
      <w:r w:rsidRPr="00E47C2E">
        <w:t>.</w:t>
      </w:r>
    </w:p>
    <w:p w:rsidR="00434E75" w:rsidRPr="00E47C2E" w:rsidRDefault="00434E75" w:rsidP="00434E75">
      <w:pPr>
        <w:spacing w:before="0"/>
        <w:jc w:val="center"/>
        <w:rPr>
          <w:rFonts w:cs="Arial"/>
          <w:b/>
        </w:rPr>
      </w:pPr>
      <w:r w:rsidRPr="00E47C2E">
        <w:rPr>
          <w:rFonts w:cs="Arial"/>
          <w:b/>
        </w:rPr>
        <w:t>ОБРАЗАЦ СТРУКУТРЕ ЦЕНЕ</w:t>
      </w:r>
    </w:p>
    <w:p w:rsidR="00434E75" w:rsidRPr="00E47C2E" w:rsidRDefault="00434E75" w:rsidP="00434E75">
      <w:pPr>
        <w:spacing w:before="0"/>
        <w:rPr>
          <w:rFonts w:cs="Arial"/>
        </w:rPr>
      </w:pPr>
    </w:p>
    <w:p w:rsidR="00434E75" w:rsidRPr="00E47C2E" w:rsidRDefault="00434E75" w:rsidP="00434E75">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898"/>
        <w:gridCol w:w="850"/>
        <w:gridCol w:w="637"/>
        <w:gridCol w:w="1341"/>
        <w:gridCol w:w="1492"/>
        <w:gridCol w:w="1318"/>
        <w:gridCol w:w="1492"/>
      </w:tblGrid>
      <w:tr w:rsidR="00434E75" w:rsidRPr="00337EB2" w:rsidTr="005E5152">
        <w:tc>
          <w:tcPr>
            <w:tcW w:w="335" w:type="pct"/>
            <w:shd w:val="clear" w:color="auto" w:fill="C6D9F1" w:themeFill="text2" w:themeFillTint="33"/>
            <w:vAlign w:val="center"/>
          </w:tcPr>
          <w:p w:rsidR="00434E75" w:rsidRPr="00337EB2" w:rsidRDefault="00434E75" w:rsidP="005E5152">
            <w:pPr>
              <w:spacing w:before="0"/>
              <w:jc w:val="center"/>
              <w:rPr>
                <w:rFonts w:cs="Arial"/>
                <w:bCs/>
                <w:iCs/>
                <w:color w:val="000000" w:themeColor="text1"/>
                <w:sz w:val="20"/>
                <w:szCs w:val="20"/>
                <w:lang w:val="sr-Cyrl-CS"/>
              </w:rPr>
            </w:pPr>
            <w:r w:rsidRPr="00337EB2">
              <w:rPr>
                <w:rFonts w:cs="Arial"/>
                <w:bCs/>
                <w:iCs/>
                <w:color w:val="000000" w:themeColor="text1"/>
                <w:sz w:val="20"/>
                <w:szCs w:val="20"/>
                <w:lang w:val="sr-Cyrl-CS"/>
              </w:rPr>
              <w:t>Рбр</w:t>
            </w:r>
          </w:p>
        </w:tc>
        <w:tc>
          <w:tcPr>
            <w:tcW w:w="981" w:type="pct"/>
            <w:shd w:val="clear" w:color="auto" w:fill="C6D9F1" w:themeFill="text2" w:themeFillTint="33"/>
            <w:vAlign w:val="center"/>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rPr>
              <w:t>Врста</w:t>
            </w:r>
            <w:r w:rsidRPr="00337EB2">
              <w:rPr>
                <w:rFonts w:cs="Arial"/>
                <w:b/>
                <w:bCs/>
                <w:iCs/>
                <w:color w:val="000000" w:themeColor="text1"/>
                <w:sz w:val="20"/>
                <w:szCs w:val="20"/>
                <w:lang w:val="sr-Cyrl-CS"/>
              </w:rPr>
              <w:t xml:space="preserve"> услуге</w:t>
            </w:r>
          </w:p>
        </w:tc>
        <w:tc>
          <w:tcPr>
            <w:tcW w:w="439" w:type="pct"/>
            <w:shd w:val="clear" w:color="auto" w:fill="C6D9F1" w:themeFill="text2" w:themeFillTint="33"/>
            <w:vAlign w:val="center"/>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Јед.</w:t>
            </w:r>
          </w:p>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мере</w:t>
            </w:r>
          </w:p>
        </w:tc>
        <w:tc>
          <w:tcPr>
            <w:tcW w:w="329" w:type="pct"/>
            <w:shd w:val="clear" w:color="auto" w:fill="C6D9F1" w:themeFill="text2" w:themeFillTint="33"/>
            <w:vAlign w:val="center"/>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Обим (количина)</w:t>
            </w:r>
          </w:p>
        </w:tc>
        <w:tc>
          <w:tcPr>
            <w:tcW w:w="693" w:type="pct"/>
            <w:shd w:val="clear" w:color="auto" w:fill="C6D9F1" w:themeFill="text2" w:themeFillTint="33"/>
            <w:vAlign w:val="center"/>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Јед.</w:t>
            </w:r>
          </w:p>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цена без ПДВ</w:t>
            </w:r>
          </w:p>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 xml:space="preserve">дин. </w:t>
            </w:r>
          </w:p>
        </w:tc>
        <w:tc>
          <w:tcPr>
            <w:tcW w:w="771" w:type="pct"/>
            <w:shd w:val="clear" w:color="auto" w:fill="C6D9F1" w:themeFill="text2" w:themeFillTint="33"/>
            <w:vAlign w:val="center"/>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Јед.</w:t>
            </w:r>
          </w:p>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цена са ПДВ</w:t>
            </w:r>
          </w:p>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 xml:space="preserve">дин. </w:t>
            </w:r>
          </w:p>
        </w:tc>
        <w:tc>
          <w:tcPr>
            <w:tcW w:w="681" w:type="pct"/>
            <w:shd w:val="clear" w:color="auto" w:fill="C6D9F1" w:themeFill="text2" w:themeFillTint="33"/>
            <w:vAlign w:val="center"/>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Укупна цена без ПДВ</w:t>
            </w:r>
          </w:p>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 xml:space="preserve">дин. </w:t>
            </w:r>
          </w:p>
        </w:tc>
        <w:tc>
          <w:tcPr>
            <w:tcW w:w="771" w:type="pct"/>
            <w:shd w:val="clear" w:color="auto" w:fill="C6D9F1" w:themeFill="text2" w:themeFillTint="33"/>
            <w:vAlign w:val="center"/>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Укупна цена са ПДВ</w:t>
            </w:r>
          </w:p>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 xml:space="preserve">дин. </w:t>
            </w:r>
          </w:p>
        </w:tc>
      </w:tr>
      <w:tr w:rsidR="00434E75" w:rsidRPr="00337EB2" w:rsidTr="005E5152">
        <w:tc>
          <w:tcPr>
            <w:tcW w:w="335" w:type="pct"/>
            <w:shd w:val="clear" w:color="auto" w:fill="auto"/>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(1)</w:t>
            </w:r>
          </w:p>
        </w:tc>
        <w:tc>
          <w:tcPr>
            <w:tcW w:w="981" w:type="pct"/>
            <w:shd w:val="clear" w:color="auto" w:fill="auto"/>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(2)</w:t>
            </w:r>
          </w:p>
        </w:tc>
        <w:tc>
          <w:tcPr>
            <w:tcW w:w="439" w:type="pct"/>
            <w:shd w:val="clear" w:color="auto" w:fill="auto"/>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(3)</w:t>
            </w:r>
          </w:p>
        </w:tc>
        <w:tc>
          <w:tcPr>
            <w:tcW w:w="329" w:type="pct"/>
            <w:shd w:val="clear" w:color="auto" w:fill="auto"/>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(4)</w:t>
            </w:r>
          </w:p>
        </w:tc>
        <w:tc>
          <w:tcPr>
            <w:tcW w:w="693" w:type="pct"/>
            <w:shd w:val="clear" w:color="auto" w:fill="auto"/>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(5)</w:t>
            </w:r>
          </w:p>
        </w:tc>
        <w:tc>
          <w:tcPr>
            <w:tcW w:w="771" w:type="pct"/>
            <w:shd w:val="clear" w:color="auto" w:fill="auto"/>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(6)</w:t>
            </w:r>
          </w:p>
        </w:tc>
        <w:tc>
          <w:tcPr>
            <w:tcW w:w="681" w:type="pct"/>
            <w:shd w:val="clear" w:color="auto" w:fill="auto"/>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(7)</w:t>
            </w:r>
          </w:p>
        </w:tc>
        <w:tc>
          <w:tcPr>
            <w:tcW w:w="771" w:type="pct"/>
            <w:shd w:val="clear" w:color="auto" w:fill="auto"/>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(8)</w:t>
            </w:r>
          </w:p>
        </w:tc>
      </w:tr>
      <w:tr w:rsidR="00434E75" w:rsidRPr="00337EB2" w:rsidTr="005E5152">
        <w:tc>
          <w:tcPr>
            <w:tcW w:w="335" w:type="pct"/>
            <w:shd w:val="clear" w:color="auto" w:fill="auto"/>
            <w:vAlign w:val="center"/>
          </w:tcPr>
          <w:p w:rsidR="00434E75" w:rsidRPr="00337EB2" w:rsidRDefault="00434E75"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1.</w:t>
            </w:r>
          </w:p>
        </w:tc>
        <w:tc>
          <w:tcPr>
            <w:tcW w:w="981" w:type="pct"/>
            <w:shd w:val="clear" w:color="auto" w:fill="auto"/>
          </w:tcPr>
          <w:p w:rsidR="00434E75" w:rsidRPr="00434E75" w:rsidRDefault="00434E75" w:rsidP="00434E75">
            <w:pPr>
              <w:spacing w:before="0"/>
              <w:ind w:right="-108"/>
              <w:jc w:val="left"/>
              <w:rPr>
                <w:rFonts w:cs="Arial"/>
                <w:b/>
                <w:sz w:val="20"/>
                <w:szCs w:val="20"/>
              </w:rPr>
            </w:pPr>
            <w:r w:rsidRPr="00434E75">
              <w:rPr>
                <w:rFonts w:cs="Arial"/>
                <w:b/>
                <w:sz w:val="20"/>
                <w:szCs w:val="20"/>
              </w:rPr>
              <w:t xml:space="preserve">Контролисање, </w:t>
            </w:r>
            <w:r w:rsidRPr="00434E75">
              <w:rPr>
                <w:rFonts w:cs="Arial"/>
                <w:b/>
                <w:sz w:val="20"/>
                <w:szCs w:val="20"/>
                <w:lang w:val="sr-Latn-CS"/>
              </w:rPr>
              <w:t>подешавање радног опсега</w:t>
            </w:r>
            <w:r w:rsidRPr="00434E75">
              <w:rPr>
                <w:rFonts w:cs="Arial"/>
                <w:b/>
                <w:sz w:val="20"/>
                <w:szCs w:val="20"/>
                <w:lang w:val="sr-Cyrl-CS"/>
              </w:rPr>
              <w:t xml:space="preserve"> и провер</w:t>
            </w:r>
            <w:r w:rsidRPr="00434E75">
              <w:rPr>
                <w:rFonts w:cs="Arial"/>
                <w:b/>
                <w:sz w:val="20"/>
                <w:szCs w:val="20"/>
                <w:lang w:val="sr-Latn-CS"/>
              </w:rPr>
              <w:t>a</w:t>
            </w:r>
            <w:r w:rsidRPr="00434E75">
              <w:rPr>
                <w:rFonts w:cs="Arial"/>
                <w:b/>
                <w:sz w:val="20"/>
                <w:szCs w:val="20"/>
                <w:lang w:val="sr-Cyrl-CS"/>
              </w:rPr>
              <w:t xml:space="preserve"> функционалности </w:t>
            </w:r>
            <w:r w:rsidRPr="00434E75">
              <w:rPr>
                <w:rFonts w:cs="Arial"/>
                <w:b/>
                <w:sz w:val="20"/>
                <w:szCs w:val="20"/>
                <w:lang w:val="sr-Latn-CS"/>
              </w:rPr>
              <w:t>овешења</w:t>
            </w:r>
            <w:r w:rsidRPr="00434E75">
              <w:rPr>
                <w:rFonts w:cs="Arial"/>
                <w:b/>
                <w:sz w:val="20"/>
                <w:szCs w:val="20"/>
              </w:rPr>
              <w:t xml:space="preserve"> </w:t>
            </w:r>
            <w:r w:rsidRPr="00434E75">
              <w:rPr>
                <w:rFonts w:cs="Arial"/>
                <w:b/>
                <w:sz w:val="20"/>
                <w:szCs w:val="20"/>
                <w:lang w:val="sr-Latn-CS"/>
              </w:rPr>
              <w:t xml:space="preserve">паровода РА, РБ, РЦ </w:t>
            </w:r>
            <w:r w:rsidRPr="00434E75">
              <w:rPr>
                <w:rFonts w:cs="Arial"/>
                <w:b/>
                <w:sz w:val="20"/>
                <w:szCs w:val="20"/>
                <w:lang w:val="sr-Cyrl-CS"/>
              </w:rPr>
              <w:t xml:space="preserve">линије, </w:t>
            </w:r>
            <w:r w:rsidRPr="00434E75">
              <w:rPr>
                <w:rFonts w:cs="Arial"/>
                <w:b/>
                <w:sz w:val="20"/>
                <w:szCs w:val="20"/>
                <w:lang w:val="sr-Latn-CS"/>
              </w:rPr>
              <w:t xml:space="preserve">повезних цевовода прегрејане и међупрегрејане паре и цевовода напојне воде (РЛ-линије) </w:t>
            </w:r>
            <w:r w:rsidRPr="00434E75">
              <w:rPr>
                <w:rFonts w:cs="Arial"/>
                <w:b/>
                <w:sz w:val="20"/>
                <w:szCs w:val="20"/>
              </w:rPr>
              <w:t xml:space="preserve">на блоковима А1 </w:t>
            </w:r>
            <w:r w:rsidRPr="00434E75">
              <w:rPr>
                <w:rFonts w:cs="Arial"/>
                <w:b/>
                <w:sz w:val="20"/>
                <w:szCs w:val="20"/>
                <w:lang w:val="sr-Cyrl-CS"/>
              </w:rPr>
              <w:t>до</w:t>
            </w:r>
            <w:r w:rsidRPr="00434E75">
              <w:rPr>
                <w:rFonts w:cs="Arial"/>
                <w:b/>
                <w:sz w:val="20"/>
                <w:szCs w:val="20"/>
              </w:rPr>
              <w:t xml:space="preserve"> А6 у  2019. год.</w:t>
            </w:r>
          </w:p>
          <w:p w:rsidR="00434E75" w:rsidRPr="00434E75" w:rsidRDefault="00434E75" w:rsidP="00434E75">
            <w:pPr>
              <w:pBdr>
                <w:top w:val="single" w:sz="4" w:space="1" w:color="auto"/>
                <w:left w:val="single" w:sz="4" w:space="24" w:color="auto"/>
                <w:bottom w:val="single" w:sz="4" w:space="1" w:color="auto"/>
                <w:right w:val="single" w:sz="4" w:space="4" w:color="auto"/>
              </w:pBdr>
              <w:spacing w:before="0"/>
              <w:jc w:val="left"/>
              <w:rPr>
                <w:rFonts w:cs="Arial"/>
                <w:sz w:val="20"/>
                <w:szCs w:val="20"/>
                <w:lang w:val="sr-Cyrl-CS"/>
              </w:rPr>
            </w:pPr>
            <w:r w:rsidRPr="00434E75">
              <w:rPr>
                <w:rFonts w:cs="Arial"/>
                <w:sz w:val="20"/>
                <w:szCs w:val="20"/>
                <w:lang w:val="sl-SI"/>
              </w:rPr>
              <w:t>-</w:t>
            </w:r>
            <w:r w:rsidRPr="00434E75">
              <w:rPr>
                <w:rFonts w:cs="Arial"/>
                <w:sz w:val="20"/>
                <w:szCs w:val="20"/>
              </w:rPr>
              <w:t xml:space="preserve"> </w:t>
            </w:r>
            <w:r w:rsidRPr="00434E75">
              <w:rPr>
                <w:rFonts w:cs="Arial"/>
                <w:sz w:val="20"/>
                <w:szCs w:val="20"/>
                <w:lang w:val="sl-SI"/>
              </w:rPr>
              <w:t>Визуелна контрола овешења 100%</w:t>
            </w:r>
            <w:r w:rsidRPr="00434E75">
              <w:rPr>
                <w:rFonts w:cs="Arial"/>
                <w:sz w:val="20"/>
                <w:szCs w:val="20"/>
                <w:lang w:val="sr-Cyrl-CS"/>
              </w:rPr>
              <w:t>.</w:t>
            </w:r>
          </w:p>
          <w:p w:rsidR="00434E75" w:rsidRPr="00434E75" w:rsidRDefault="00434E75" w:rsidP="00434E75">
            <w:pPr>
              <w:pBdr>
                <w:top w:val="single" w:sz="4" w:space="1" w:color="auto"/>
                <w:left w:val="single" w:sz="4" w:space="24" w:color="auto"/>
                <w:bottom w:val="single" w:sz="4" w:space="1" w:color="auto"/>
                <w:right w:val="single" w:sz="4" w:space="4" w:color="auto"/>
              </w:pBdr>
              <w:spacing w:before="0"/>
              <w:jc w:val="left"/>
              <w:rPr>
                <w:rFonts w:cs="Arial"/>
                <w:sz w:val="20"/>
                <w:szCs w:val="20"/>
                <w:lang w:val="sr-Cyrl-CS"/>
              </w:rPr>
            </w:pPr>
            <w:r w:rsidRPr="00434E75">
              <w:rPr>
                <w:rFonts w:cs="Arial"/>
                <w:sz w:val="20"/>
                <w:szCs w:val="20"/>
                <w:lang w:val="sl-SI"/>
              </w:rPr>
              <w:t>-</w:t>
            </w:r>
            <w:r w:rsidRPr="00434E75">
              <w:rPr>
                <w:rFonts w:cs="Arial"/>
                <w:sz w:val="20"/>
                <w:szCs w:val="20"/>
              </w:rPr>
              <w:t xml:space="preserve"> </w:t>
            </w:r>
            <w:r w:rsidRPr="00434E75">
              <w:rPr>
                <w:rFonts w:cs="Arial"/>
                <w:sz w:val="20"/>
                <w:szCs w:val="20"/>
                <w:lang w:val="sl-SI"/>
              </w:rPr>
              <w:t xml:space="preserve">Мерење положаја овешења у топлом стању </w:t>
            </w:r>
            <w:r w:rsidRPr="00434E75">
              <w:rPr>
                <w:rFonts w:cs="Arial"/>
                <w:sz w:val="20"/>
                <w:szCs w:val="20"/>
                <w:lang w:val="sr-Cyrl-CS"/>
              </w:rPr>
              <w:t>(пре застоја и након кретања блока за овешења која су била у реконструкцији током ремонта)</w:t>
            </w:r>
          </w:p>
          <w:p w:rsidR="00434E75" w:rsidRPr="00434E75" w:rsidRDefault="00434E75" w:rsidP="00434E75">
            <w:pPr>
              <w:pBdr>
                <w:top w:val="single" w:sz="4" w:space="1" w:color="auto"/>
                <w:left w:val="single" w:sz="4" w:space="24" w:color="auto"/>
                <w:bottom w:val="single" w:sz="4" w:space="1" w:color="auto"/>
                <w:right w:val="single" w:sz="4" w:space="4" w:color="auto"/>
              </w:pBdr>
              <w:spacing w:before="0"/>
              <w:jc w:val="left"/>
              <w:rPr>
                <w:rFonts w:cs="Arial"/>
                <w:sz w:val="20"/>
                <w:szCs w:val="20"/>
                <w:lang w:val="sr-Cyrl-CS"/>
              </w:rPr>
            </w:pPr>
            <w:r w:rsidRPr="00434E75">
              <w:rPr>
                <w:rFonts w:cs="Arial"/>
                <w:sz w:val="20"/>
                <w:szCs w:val="20"/>
                <w:lang w:val="sl-SI"/>
              </w:rPr>
              <w:t>-</w:t>
            </w:r>
            <w:r w:rsidRPr="00434E75">
              <w:rPr>
                <w:rFonts w:cs="Arial"/>
                <w:sz w:val="20"/>
                <w:szCs w:val="20"/>
              </w:rPr>
              <w:t xml:space="preserve"> </w:t>
            </w:r>
            <w:r w:rsidRPr="00434E75">
              <w:rPr>
                <w:rFonts w:cs="Arial"/>
                <w:sz w:val="20"/>
                <w:szCs w:val="20"/>
                <w:lang w:val="sl-SI"/>
              </w:rPr>
              <w:t>Мерење положаја овешења у хладном стању</w:t>
            </w:r>
          </w:p>
          <w:p w:rsidR="00434E75" w:rsidRPr="00434E75" w:rsidRDefault="00434E75" w:rsidP="00434E75">
            <w:pPr>
              <w:pBdr>
                <w:top w:val="single" w:sz="4" w:space="1" w:color="auto"/>
                <w:left w:val="single" w:sz="4" w:space="24" w:color="auto"/>
                <w:bottom w:val="single" w:sz="4" w:space="1" w:color="auto"/>
                <w:right w:val="single" w:sz="4" w:space="4" w:color="auto"/>
              </w:pBdr>
              <w:spacing w:before="0"/>
              <w:jc w:val="left"/>
              <w:rPr>
                <w:rFonts w:cs="Arial"/>
                <w:sz w:val="20"/>
                <w:szCs w:val="20"/>
                <w:lang w:val="sr-Cyrl-CS"/>
              </w:rPr>
            </w:pPr>
            <w:r w:rsidRPr="00434E75">
              <w:rPr>
                <w:rFonts w:cs="Arial"/>
                <w:sz w:val="20"/>
                <w:szCs w:val="20"/>
                <w:lang w:val="sl-SI"/>
              </w:rPr>
              <w:t>-</w:t>
            </w:r>
            <w:r w:rsidRPr="00434E75">
              <w:rPr>
                <w:rFonts w:cs="Arial"/>
                <w:sz w:val="20"/>
                <w:szCs w:val="20"/>
              </w:rPr>
              <w:t xml:space="preserve"> </w:t>
            </w:r>
            <w:r w:rsidRPr="00434E75">
              <w:rPr>
                <w:rFonts w:cs="Arial"/>
                <w:sz w:val="20"/>
                <w:szCs w:val="20"/>
                <w:lang w:val="sl-SI"/>
              </w:rPr>
              <w:t>Евидентирање недостатака на овешењима са предлогом санације</w:t>
            </w:r>
            <w:r w:rsidRPr="00434E75">
              <w:rPr>
                <w:rFonts w:cs="Arial"/>
                <w:sz w:val="20"/>
                <w:szCs w:val="20"/>
                <w:lang w:val="sr-Cyrl-CS"/>
              </w:rPr>
              <w:t>.</w:t>
            </w:r>
            <w:r w:rsidRPr="00434E75">
              <w:rPr>
                <w:rFonts w:cs="Arial"/>
                <w:sz w:val="20"/>
                <w:szCs w:val="20"/>
                <w:lang w:val="sl-SI"/>
              </w:rPr>
              <w:t xml:space="preserve"> </w:t>
            </w:r>
          </w:p>
          <w:p w:rsidR="00434E75" w:rsidRPr="00434E75" w:rsidRDefault="00434E75" w:rsidP="00434E75">
            <w:pPr>
              <w:pBdr>
                <w:top w:val="single" w:sz="4" w:space="1" w:color="auto"/>
                <w:left w:val="single" w:sz="4" w:space="24" w:color="auto"/>
                <w:bottom w:val="single" w:sz="4" w:space="1" w:color="auto"/>
                <w:right w:val="single" w:sz="4" w:space="4" w:color="auto"/>
              </w:pBdr>
              <w:spacing w:before="0"/>
              <w:jc w:val="left"/>
              <w:rPr>
                <w:rFonts w:cs="Arial"/>
                <w:sz w:val="20"/>
                <w:szCs w:val="20"/>
              </w:rPr>
            </w:pPr>
            <w:r w:rsidRPr="00434E75">
              <w:rPr>
                <w:rFonts w:cs="Arial"/>
                <w:sz w:val="20"/>
                <w:szCs w:val="20"/>
                <w:lang w:val="sl-SI"/>
              </w:rPr>
              <w:t>-</w:t>
            </w:r>
            <w:r w:rsidRPr="00434E75">
              <w:rPr>
                <w:rFonts w:cs="Arial"/>
                <w:sz w:val="20"/>
                <w:szCs w:val="20"/>
              </w:rPr>
              <w:t xml:space="preserve"> </w:t>
            </w:r>
            <w:r w:rsidRPr="00434E75">
              <w:rPr>
                <w:rFonts w:cs="Arial"/>
                <w:sz w:val="20"/>
                <w:szCs w:val="20"/>
                <w:lang w:val="sl-SI"/>
              </w:rPr>
              <w:t xml:space="preserve">Израда извештаја о стању и функционалности главних    пароводних линија (РА, РБ, РЦ), цевовода </w:t>
            </w:r>
            <w:r w:rsidRPr="00434E75">
              <w:rPr>
                <w:rFonts w:cs="Arial"/>
                <w:sz w:val="20"/>
                <w:szCs w:val="20"/>
                <w:lang w:val="sl-SI"/>
              </w:rPr>
              <w:lastRenderedPageBreak/>
              <w:t>напојне воде (РЛ).</w:t>
            </w:r>
          </w:p>
          <w:p w:rsidR="00434E75" w:rsidRPr="00337EB2" w:rsidRDefault="00434E75" w:rsidP="00434E75">
            <w:pPr>
              <w:spacing w:before="0"/>
              <w:jc w:val="center"/>
              <w:rPr>
                <w:rFonts w:cs="Arial"/>
                <w:bCs/>
                <w:iCs/>
                <w:color w:val="000000" w:themeColor="text1"/>
                <w:sz w:val="20"/>
                <w:szCs w:val="20"/>
                <w:lang w:val="sr-Cyrl-CS"/>
              </w:rPr>
            </w:pPr>
            <w:r w:rsidRPr="00434E75">
              <w:rPr>
                <w:rFonts w:cs="Arial"/>
                <w:sz w:val="20"/>
                <w:szCs w:val="20"/>
              </w:rPr>
              <w:t>- Израда прорачуна самокомпензације за деонице линија на којима се ради реконструкција овешења која не задовољавају (по потреби)</w:t>
            </w:r>
          </w:p>
        </w:tc>
        <w:tc>
          <w:tcPr>
            <w:tcW w:w="439" w:type="pct"/>
            <w:shd w:val="clear" w:color="auto" w:fill="auto"/>
            <w:vAlign w:val="center"/>
          </w:tcPr>
          <w:p w:rsidR="00434E75" w:rsidRPr="00337EB2" w:rsidRDefault="00434E75" w:rsidP="005E5152">
            <w:pPr>
              <w:spacing w:before="0"/>
              <w:jc w:val="center"/>
              <w:rPr>
                <w:rFonts w:cs="Arial"/>
                <w:bCs/>
                <w:iCs/>
                <w:color w:val="000000" w:themeColor="text1"/>
                <w:sz w:val="20"/>
                <w:szCs w:val="20"/>
                <w:lang w:val="sr-Cyrl-CS"/>
              </w:rPr>
            </w:pPr>
            <w:r w:rsidRPr="00B773B6">
              <w:rPr>
                <w:rFonts w:cs="Arial"/>
              </w:rPr>
              <w:lastRenderedPageBreak/>
              <w:t>екипа/дан</w:t>
            </w:r>
          </w:p>
        </w:tc>
        <w:tc>
          <w:tcPr>
            <w:tcW w:w="329" w:type="pct"/>
            <w:shd w:val="clear" w:color="auto" w:fill="auto"/>
            <w:vAlign w:val="center"/>
          </w:tcPr>
          <w:p w:rsidR="00434E75" w:rsidRPr="00337EB2" w:rsidRDefault="00434E75" w:rsidP="005E5152">
            <w:pPr>
              <w:spacing w:before="0"/>
              <w:jc w:val="center"/>
              <w:rPr>
                <w:rFonts w:cs="Arial"/>
                <w:bCs/>
                <w:iCs/>
                <w:color w:val="000000" w:themeColor="text1"/>
                <w:sz w:val="20"/>
                <w:szCs w:val="20"/>
                <w:lang w:val="sr-Cyrl-CS"/>
              </w:rPr>
            </w:pPr>
            <w:r>
              <w:rPr>
                <w:rFonts w:cs="Arial"/>
                <w:bCs/>
                <w:iCs/>
                <w:color w:val="000000" w:themeColor="text1"/>
                <w:sz w:val="20"/>
                <w:szCs w:val="20"/>
                <w:lang w:val="sr-Cyrl-CS"/>
              </w:rPr>
              <w:t>150</w:t>
            </w:r>
          </w:p>
        </w:tc>
        <w:tc>
          <w:tcPr>
            <w:tcW w:w="693" w:type="pct"/>
            <w:shd w:val="clear" w:color="auto" w:fill="auto"/>
            <w:vAlign w:val="center"/>
          </w:tcPr>
          <w:p w:rsidR="00434E75" w:rsidRPr="00337EB2" w:rsidRDefault="00434E75" w:rsidP="005E5152">
            <w:pPr>
              <w:spacing w:before="0"/>
              <w:jc w:val="center"/>
              <w:rPr>
                <w:rFonts w:cs="Arial"/>
                <w:b/>
                <w:bCs/>
                <w:iCs/>
                <w:color w:val="000000" w:themeColor="text1"/>
                <w:sz w:val="20"/>
                <w:szCs w:val="20"/>
              </w:rPr>
            </w:pPr>
          </w:p>
        </w:tc>
        <w:tc>
          <w:tcPr>
            <w:tcW w:w="771" w:type="pct"/>
            <w:shd w:val="clear" w:color="auto" w:fill="auto"/>
            <w:vAlign w:val="center"/>
          </w:tcPr>
          <w:p w:rsidR="00434E75" w:rsidRPr="00337EB2" w:rsidRDefault="00434E75" w:rsidP="005E5152">
            <w:pPr>
              <w:spacing w:before="0"/>
              <w:jc w:val="center"/>
              <w:rPr>
                <w:rFonts w:cs="Arial"/>
                <w:b/>
                <w:bCs/>
                <w:iCs/>
                <w:color w:val="000000" w:themeColor="text1"/>
                <w:sz w:val="20"/>
                <w:szCs w:val="20"/>
              </w:rPr>
            </w:pPr>
          </w:p>
        </w:tc>
        <w:tc>
          <w:tcPr>
            <w:tcW w:w="681" w:type="pct"/>
            <w:shd w:val="clear" w:color="auto" w:fill="auto"/>
            <w:vAlign w:val="center"/>
          </w:tcPr>
          <w:p w:rsidR="00434E75" w:rsidRPr="00337EB2" w:rsidRDefault="00434E75" w:rsidP="005E5152">
            <w:pPr>
              <w:spacing w:before="0"/>
              <w:jc w:val="center"/>
              <w:rPr>
                <w:rFonts w:cs="Arial"/>
                <w:b/>
                <w:bCs/>
                <w:iCs/>
                <w:color w:val="000000" w:themeColor="text1"/>
                <w:sz w:val="20"/>
                <w:szCs w:val="20"/>
              </w:rPr>
            </w:pPr>
          </w:p>
        </w:tc>
        <w:tc>
          <w:tcPr>
            <w:tcW w:w="771" w:type="pct"/>
            <w:shd w:val="clear" w:color="auto" w:fill="auto"/>
            <w:vAlign w:val="center"/>
          </w:tcPr>
          <w:p w:rsidR="00434E75" w:rsidRPr="00337EB2" w:rsidRDefault="00434E75" w:rsidP="005E5152">
            <w:pPr>
              <w:spacing w:before="0"/>
              <w:jc w:val="center"/>
              <w:rPr>
                <w:rFonts w:cs="Arial"/>
                <w:b/>
                <w:bCs/>
                <w:iCs/>
                <w:color w:val="000000" w:themeColor="text1"/>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34E75" w:rsidRPr="00337EB2" w:rsidTr="005E5152">
        <w:trPr>
          <w:trHeight w:val="418"/>
        </w:trPr>
        <w:tc>
          <w:tcPr>
            <w:tcW w:w="568" w:type="dxa"/>
            <w:vAlign w:val="center"/>
          </w:tcPr>
          <w:p w:rsidR="00434E75" w:rsidRPr="00337EB2" w:rsidRDefault="00434E75" w:rsidP="005E5152">
            <w:pPr>
              <w:spacing w:before="0"/>
              <w:jc w:val="center"/>
              <w:rPr>
                <w:rFonts w:cs="Arial"/>
                <w:b/>
                <w:color w:val="000000" w:themeColor="text1"/>
                <w:lang w:val="sr-Latn-CS"/>
              </w:rPr>
            </w:pPr>
            <w:r w:rsidRPr="00337EB2">
              <w:rPr>
                <w:rFonts w:cs="Arial"/>
                <w:b/>
                <w:color w:val="000000" w:themeColor="text1"/>
              </w:rPr>
              <w:t>I</w:t>
            </w:r>
          </w:p>
        </w:tc>
        <w:tc>
          <w:tcPr>
            <w:tcW w:w="6740" w:type="dxa"/>
          </w:tcPr>
          <w:p w:rsidR="00434E75" w:rsidRPr="00337EB2" w:rsidRDefault="00434E75" w:rsidP="005E5152">
            <w:pPr>
              <w:spacing w:before="0"/>
              <w:jc w:val="center"/>
              <w:rPr>
                <w:rFonts w:cs="Arial"/>
                <w:b/>
                <w:color w:val="000000" w:themeColor="text1"/>
              </w:rPr>
            </w:pPr>
            <w:r w:rsidRPr="00337EB2">
              <w:rPr>
                <w:rFonts w:cs="Arial"/>
                <w:b/>
                <w:color w:val="000000" w:themeColor="text1"/>
              </w:rPr>
              <w:t>УКУПНО ПОНУЂЕНА ЦЕНА  без ПДВ динара</w:t>
            </w:r>
          </w:p>
          <w:p w:rsidR="00434E75" w:rsidRPr="00337EB2" w:rsidRDefault="00434E75" w:rsidP="005E5152">
            <w:pPr>
              <w:spacing w:before="0"/>
              <w:jc w:val="center"/>
              <w:rPr>
                <w:rFonts w:cs="Arial"/>
                <w:b/>
                <w:color w:val="000000" w:themeColor="text1"/>
              </w:rPr>
            </w:pPr>
            <w:r w:rsidRPr="00337EB2">
              <w:rPr>
                <w:rFonts w:cs="Arial"/>
                <w:b/>
                <w:color w:val="000000" w:themeColor="text1"/>
              </w:rPr>
              <w:t xml:space="preserve">(збир колоне бр. </w:t>
            </w:r>
            <w:r w:rsidRPr="00337EB2">
              <w:rPr>
                <w:rFonts w:cs="Arial"/>
                <w:b/>
                <w:color w:val="000000" w:themeColor="text1"/>
                <w:lang w:val="sr-Cyrl-CS"/>
              </w:rPr>
              <w:t>7</w:t>
            </w:r>
            <w:r w:rsidRPr="00337EB2">
              <w:rPr>
                <w:rFonts w:cs="Arial"/>
                <w:b/>
                <w:color w:val="000000" w:themeColor="text1"/>
              </w:rPr>
              <w:t>)</w:t>
            </w:r>
          </w:p>
        </w:tc>
        <w:tc>
          <w:tcPr>
            <w:tcW w:w="2610" w:type="dxa"/>
          </w:tcPr>
          <w:p w:rsidR="00434E75" w:rsidRPr="00337EB2" w:rsidRDefault="00434E75" w:rsidP="005E5152">
            <w:pPr>
              <w:spacing w:before="0"/>
              <w:rPr>
                <w:rFonts w:cs="Arial"/>
                <w:color w:val="000000" w:themeColor="text1"/>
              </w:rPr>
            </w:pPr>
          </w:p>
        </w:tc>
      </w:tr>
      <w:tr w:rsidR="00434E75" w:rsidRPr="00337EB2" w:rsidTr="005E5152">
        <w:trPr>
          <w:trHeight w:val="610"/>
        </w:trPr>
        <w:tc>
          <w:tcPr>
            <w:tcW w:w="568" w:type="dxa"/>
            <w:tcBorders>
              <w:bottom w:val="single" w:sz="4" w:space="0" w:color="auto"/>
            </w:tcBorders>
            <w:vAlign w:val="center"/>
          </w:tcPr>
          <w:p w:rsidR="00434E75" w:rsidRPr="00337EB2" w:rsidRDefault="00434E75" w:rsidP="005E5152">
            <w:pPr>
              <w:spacing w:before="0"/>
              <w:jc w:val="center"/>
              <w:rPr>
                <w:rFonts w:cs="Arial"/>
                <w:b/>
                <w:color w:val="000000" w:themeColor="text1"/>
                <w:lang w:val="sr-Latn-CS"/>
              </w:rPr>
            </w:pPr>
            <w:r w:rsidRPr="00337EB2">
              <w:rPr>
                <w:rFonts w:cs="Arial"/>
                <w:b/>
                <w:color w:val="000000" w:themeColor="text1"/>
                <w:lang w:val="sr-Latn-CS"/>
              </w:rPr>
              <w:t>II</w:t>
            </w:r>
          </w:p>
        </w:tc>
        <w:tc>
          <w:tcPr>
            <w:tcW w:w="6740" w:type="dxa"/>
            <w:tcBorders>
              <w:bottom w:val="single" w:sz="4" w:space="0" w:color="auto"/>
              <w:right w:val="single" w:sz="4" w:space="0" w:color="auto"/>
            </w:tcBorders>
          </w:tcPr>
          <w:p w:rsidR="00434E75" w:rsidRPr="00337EB2" w:rsidRDefault="00434E75" w:rsidP="005E5152">
            <w:pPr>
              <w:spacing w:before="0"/>
              <w:jc w:val="center"/>
              <w:rPr>
                <w:rFonts w:cs="Arial"/>
                <w:b/>
                <w:color w:val="000000" w:themeColor="text1"/>
              </w:rPr>
            </w:pPr>
            <w:r w:rsidRPr="00337EB2">
              <w:rPr>
                <w:rFonts w:cs="Arial"/>
                <w:b/>
                <w:color w:val="000000" w:themeColor="text1"/>
              </w:rPr>
              <w:t>УКУПАН ИЗНОС  ПДВ динара</w:t>
            </w:r>
          </w:p>
        </w:tc>
        <w:tc>
          <w:tcPr>
            <w:tcW w:w="2610" w:type="dxa"/>
            <w:tcBorders>
              <w:bottom w:val="single" w:sz="4" w:space="0" w:color="auto"/>
              <w:right w:val="single" w:sz="4" w:space="0" w:color="auto"/>
            </w:tcBorders>
          </w:tcPr>
          <w:p w:rsidR="00434E75" w:rsidRPr="00337EB2" w:rsidRDefault="00434E75" w:rsidP="005E5152">
            <w:pPr>
              <w:spacing w:before="0"/>
              <w:rPr>
                <w:rFonts w:cs="Arial"/>
                <w:color w:val="000000" w:themeColor="text1"/>
              </w:rPr>
            </w:pPr>
          </w:p>
        </w:tc>
      </w:tr>
      <w:tr w:rsidR="00434E75" w:rsidRPr="00337EB2" w:rsidTr="005E5152">
        <w:trPr>
          <w:trHeight w:val="562"/>
        </w:trPr>
        <w:tc>
          <w:tcPr>
            <w:tcW w:w="568" w:type="dxa"/>
            <w:tcBorders>
              <w:bottom w:val="single" w:sz="4" w:space="0" w:color="auto"/>
            </w:tcBorders>
            <w:vAlign w:val="center"/>
          </w:tcPr>
          <w:p w:rsidR="00434E75" w:rsidRPr="00337EB2" w:rsidRDefault="00434E75" w:rsidP="005E5152">
            <w:pPr>
              <w:spacing w:before="0"/>
              <w:jc w:val="center"/>
              <w:rPr>
                <w:rFonts w:cs="Arial"/>
                <w:b/>
                <w:color w:val="000000" w:themeColor="text1"/>
                <w:lang w:val="sr-Latn-CS"/>
              </w:rPr>
            </w:pPr>
            <w:r w:rsidRPr="00337EB2">
              <w:rPr>
                <w:rFonts w:cs="Arial"/>
                <w:b/>
                <w:color w:val="000000" w:themeColor="text1"/>
                <w:lang w:val="sr-Latn-CS"/>
              </w:rPr>
              <w:t>III</w:t>
            </w:r>
          </w:p>
        </w:tc>
        <w:tc>
          <w:tcPr>
            <w:tcW w:w="6740" w:type="dxa"/>
            <w:tcBorders>
              <w:bottom w:val="single" w:sz="4" w:space="0" w:color="auto"/>
              <w:right w:val="single" w:sz="4" w:space="0" w:color="auto"/>
            </w:tcBorders>
          </w:tcPr>
          <w:p w:rsidR="00434E75" w:rsidRPr="00337EB2" w:rsidRDefault="00434E75" w:rsidP="005E5152">
            <w:pPr>
              <w:spacing w:before="0"/>
              <w:jc w:val="center"/>
              <w:rPr>
                <w:rFonts w:cs="Arial"/>
                <w:b/>
                <w:color w:val="000000" w:themeColor="text1"/>
              </w:rPr>
            </w:pPr>
            <w:r w:rsidRPr="00337EB2">
              <w:rPr>
                <w:rFonts w:cs="Arial"/>
                <w:b/>
                <w:color w:val="000000" w:themeColor="text1"/>
              </w:rPr>
              <w:t>УКУПНО ПОНУЂЕНА ЦЕНА  са ПДВ</w:t>
            </w:r>
          </w:p>
          <w:p w:rsidR="00434E75" w:rsidRPr="00337EB2" w:rsidRDefault="00434E75" w:rsidP="005E5152">
            <w:pPr>
              <w:spacing w:before="0"/>
              <w:jc w:val="center"/>
              <w:rPr>
                <w:rFonts w:cs="Arial"/>
                <w:b/>
                <w:color w:val="000000" w:themeColor="text1"/>
              </w:rPr>
            </w:pPr>
            <w:r w:rsidRPr="00337EB2">
              <w:rPr>
                <w:rFonts w:cs="Arial"/>
                <w:b/>
                <w:color w:val="000000" w:themeColor="text1"/>
              </w:rPr>
              <w:t>(ред. бр.</w:t>
            </w:r>
            <w:r w:rsidRPr="00337EB2">
              <w:rPr>
                <w:rFonts w:cs="Arial"/>
                <w:b/>
                <w:color w:val="000000" w:themeColor="text1"/>
                <w:lang w:val="sr-Latn-CS"/>
              </w:rPr>
              <w:t>I</w:t>
            </w:r>
            <w:r w:rsidRPr="00337EB2">
              <w:rPr>
                <w:rFonts w:cs="Arial"/>
                <w:b/>
                <w:color w:val="000000" w:themeColor="text1"/>
              </w:rPr>
              <w:t>+ред.бр.</w:t>
            </w:r>
            <w:r w:rsidRPr="00337EB2">
              <w:rPr>
                <w:rFonts w:cs="Arial"/>
                <w:b/>
                <w:color w:val="000000" w:themeColor="text1"/>
                <w:lang w:val="sr-Latn-CS"/>
              </w:rPr>
              <w:t>II</w:t>
            </w:r>
            <w:r w:rsidRPr="00337EB2">
              <w:rPr>
                <w:rFonts w:cs="Arial"/>
                <w:b/>
                <w:color w:val="000000" w:themeColor="text1"/>
              </w:rPr>
              <w:t>) динара</w:t>
            </w:r>
          </w:p>
        </w:tc>
        <w:tc>
          <w:tcPr>
            <w:tcW w:w="2610" w:type="dxa"/>
            <w:tcBorders>
              <w:bottom w:val="single" w:sz="4" w:space="0" w:color="auto"/>
              <w:right w:val="single" w:sz="4" w:space="0" w:color="auto"/>
            </w:tcBorders>
          </w:tcPr>
          <w:p w:rsidR="00434E75" w:rsidRPr="00337EB2" w:rsidRDefault="00434E75" w:rsidP="005E5152">
            <w:pPr>
              <w:spacing w:before="0"/>
              <w:rPr>
                <w:rFonts w:cs="Arial"/>
                <w:color w:val="000000" w:themeColor="text1"/>
              </w:rPr>
            </w:pPr>
          </w:p>
        </w:tc>
      </w:tr>
    </w:tbl>
    <w:p w:rsidR="00434E75" w:rsidRPr="00337EB2" w:rsidRDefault="00434E75" w:rsidP="00434E75">
      <w:pPr>
        <w:spacing w:before="0"/>
        <w:rPr>
          <w:rFonts w:cs="Arial"/>
          <w:color w:val="000000" w:themeColor="text1"/>
        </w:rPr>
      </w:pPr>
    </w:p>
    <w:p w:rsidR="00434E75" w:rsidRPr="00337EB2" w:rsidRDefault="00434E75" w:rsidP="00434E75">
      <w:pPr>
        <w:widowControl w:val="0"/>
        <w:spacing w:before="0"/>
        <w:rPr>
          <w:rFonts w:eastAsia="Arial Unicode MS" w:cs="Arial"/>
          <w:color w:val="000000" w:themeColor="text1"/>
        </w:rPr>
      </w:pPr>
    </w:p>
    <w:p w:rsidR="00434E75" w:rsidRPr="00E47C2E" w:rsidRDefault="00434E75" w:rsidP="00434E75">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34E75" w:rsidTr="005E5152">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434E75" w:rsidRPr="00337EB2" w:rsidRDefault="00434E75" w:rsidP="005E5152">
            <w:pPr>
              <w:spacing w:before="0"/>
              <w:rPr>
                <w:rFonts w:cs="Arial"/>
                <w:color w:val="000000" w:themeColor="text1"/>
                <w:lang w:val="sr-Latn-CS" w:eastAsia="sr-Latn-CS"/>
              </w:rPr>
            </w:pPr>
            <w:r w:rsidRPr="00337EB2">
              <w:rPr>
                <w:rFonts w:cs="Arial"/>
                <w:color w:val="000000" w:themeColor="text1"/>
                <w:lang w:val="sr-Latn-CS" w:eastAsia="sr-Latn-CS"/>
              </w:rPr>
              <w:t>Посебно исказани трошкови у дин/ процентима који су укључени у укупно понуђену цену без ПДВ</w:t>
            </w:r>
          </w:p>
          <w:p w:rsidR="00434E75" w:rsidRPr="00337EB2" w:rsidRDefault="00434E75" w:rsidP="005E5152">
            <w:pPr>
              <w:spacing w:before="0"/>
              <w:rPr>
                <w:rFonts w:cs="Arial"/>
                <w:color w:val="000000" w:themeColor="text1"/>
                <w:lang w:val="sr-Latn-CS" w:eastAsia="sr-Latn-CS"/>
              </w:rPr>
            </w:pPr>
            <w:r w:rsidRPr="00337EB2">
              <w:rPr>
                <w:rFonts w:cs="Arial"/>
                <w:color w:val="000000" w:themeColor="text1"/>
                <w:lang w:val="sr-Latn-CS" w:eastAsia="sr-Latn-CS"/>
              </w:rPr>
              <w:t>(цена из реда бр. I)</w:t>
            </w:r>
            <w:r w:rsidRPr="00337EB2">
              <w:rPr>
                <w:rFonts w:cs="Arial"/>
                <w:color w:val="000000" w:themeColor="text1"/>
                <w:lang w:val="sr-Cyrl-RS" w:eastAsia="sr-Latn-CS"/>
              </w:rPr>
              <w:t xml:space="preserve"> </w:t>
            </w:r>
            <w:r w:rsidRPr="00337EB2">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tcPr>
          <w:p w:rsidR="00434E75" w:rsidRPr="00337EB2" w:rsidRDefault="00434E75" w:rsidP="005E5152">
            <w:pPr>
              <w:rPr>
                <w:color w:val="000000" w:themeColor="text1"/>
              </w:rPr>
            </w:pPr>
            <w:r w:rsidRPr="00337EB2">
              <w:rPr>
                <w:color w:val="000000" w:themeColor="text1"/>
              </w:rPr>
              <w:t>Трошкови превоза</w:t>
            </w:r>
          </w:p>
        </w:tc>
        <w:tc>
          <w:tcPr>
            <w:tcW w:w="3960" w:type="dxa"/>
            <w:tcBorders>
              <w:top w:val="single" w:sz="4" w:space="0" w:color="auto"/>
              <w:left w:val="single" w:sz="4" w:space="0" w:color="auto"/>
              <w:bottom w:val="single" w:sz="4" w:space="0" w:color="auto"/>
              <w:right w:val="single" w:sz="4" w:space="0" w:color="auto"/>
            </w:tcBorders>
          </w:tcPr>
          <w:p w:rsidR="00434E75" w:rsidRPr="00337EB2" w:rsidRDefault="00434E75" w:rsidP="005E5152">
            <w:pPr>
              <w:rPr>
                <w:color w:val="000000" w:themeColor="text1"/>
              </w:rPr>
            </w:pPr>
            <w:r w:rsidRPr="00337EB2">
              <w:rPr>
                <w:color w:val="000000" w:themeColor="text1"/>
              </w:rPr>
              <w:t>_____динара односно ____%</w:t>
            </w:r>
          </w:p>
        </w:tc>
      </w:tr>
      <w:tr w:rsidR="00434E75" w:rsidTr="005E515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4E75" w:rsidRPr="00337EB2" w:rsidRDefault="00434E75" w:rsidP="005E5152">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34E75" w:rsidRPr="00337EB2" w:rsidRDefault="00434E75" w:rsidP="005E5152">
            <w:pPr>
              <w:spacing w:before="0"/>
              <w:rPr>
                <w:rFonts w:cs="Arial"/>
                <w:color w:val="000000" w:themeColor="text1"/>
                <w:lang w:val="sr-Latn-CS" w:eastAsia="sr-Latn-CS"/>
              </w:rPr>
            </w:pPr>
            <w:r w:rsidRPr="00337EB2">
              <w:rPr>
                <w:rFonts w:cs="Arial"/>
                <w:color w:val="000000" w:themeColor="text1"/>
                <w:lang w:val="sr-Latn-CS" w:eastAsia="sr-Latn-CS"/>
              </w:rPr>
              <w:t>Остали трошкови</w:t>
            </w:r>
            <w:r w:rsidRPr="00337EB2">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434E75" w:rsidRPr="00337EB2" w:rsidRDefault="00434E75" w:rsidP="005E5152">
            <w:pPr>
              <w:spacing w:before="0"/>
              <w:jc w:val="center"/>
              <w:rPr>
                <w:rFonts w:cs="Arial"/>
                <w:color w:val="000000" w:themeColor="text1"/>
                <w:lang w:val="sr-Latn-CS" w:eastAsia="sr-Latn-CS"/>
              </w:rPr>
            </w:pPr>
          </w:p>
          <w:p w:rsidR="00434E75" w:rsidRPr="00337EB2" w:rsidRDefault="00434E75" w:rsidP="005E5152">
            <w:pPr>
              <w:spacing w:before="0"/>
              <w:jc w:val="center"/>
              <w:rPr>
                <w:rFonts w:cs="Arial"/>
                <w:color w:val="000000" w:themeColor="text1"/>
                <w:lang w:val="sr-Latn-CS" w:eastAsia="sr-Latn-CS"/>
              </w:rPr>
            </w:pPr>
          </w:p>
          <w:p w:rsidR="00434E75" w:rsidRPr="00337EB2" w:rsidRDefault="00434E75" w:rsidP="005E5152">
            <w:pPr>
              <w:spacing w:before="0"/>
              <w:jc w:val="center"/>
              <w:rPr>
                <w:rFonts w:cs="Arial"/>
                <w:color w:val="000000" w:themeColor="text1"/>
                <w:lang w:val="sr-Latn-CS" w:eastAsia="sr-Latn-CS"/>
              </w:rPr>
            </w:pPr>
            <w:r w:rsidRPr="00337EB2">
              <w:rPr>
                <w:rFonts w:cs="Arial"/>
                <w:color w:val="000000" w:themeColor="text1"/>
                <w:lang w:val="sr-Latn-CS" w:eastAsia="sr-Latn-CS"/>
              </w:rPr>
              <w:t>_____динара односно ____%</w:t>
            </w:r>
          </w:p>
        </w:tc>
      </w:tr>
    </w:tbl>
    <w:p w:rsidR="00434E75" w:rsidRPr="00E47C2E" w:rsidRDefault="00434E75" w:rsidP="00434E75">
      <w:pPr>
        <w:widowControl w:val="0"/>
        <w:spacing w:before="0"/>
        <w:rPr>
          <w:rFonts w:eastAsia="Arial Unicode MS" w:cs="Arial"/>
          <w:color w:val="00B0F0"/>
        </w:rPr>
      </w:pPr>
    </w:p>
    <w:p w:rsidR="00434E75" w:rsidRPr="00E47C2E" w:rsidRDefault="00434E75" w:rsidP="00434E75">
      <w:pPr>
        <w:widowControl w:val="0"/>
        <w:spacing w:before="0"/>
        <w:rPr>
          <w:rFonts w:eastAsia="Arial Unicode MS" w:cs="Arial"/>
          <w:color w:val="00B0F0"/>
        </w:rPr>
      </w:pPr>
    </w:p>
    <w:p w:rsidR="00434E75" w:rsidRPr="00E47C2E" w:rsidRDefault="00434E75" w:rsidP="00434E75">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434E75" w:rsidRPr="00E47C2E" w:rsidTr="005E5152">
        <w:trPr>
          <w:jc w:val="center"/>
        </w:trPr>
        <w:tc>
          <w:tcPr>
            <w:tcW w:w="3882" w:type="dxa"/>
          </w:tcPr>
          <w:p w:rsidR="00434E75" w:rsidRPr="00E47C2E" w:rsidRDefault="00434E75" w:rsidP="005E5152">
            <w:pPr>
              <w:spacing w:before="0"/>
              <w:jc w:val="center"/>
              <w:rPr>
                <w:rFonts w:cs="Arial"/>
              </w:rPr>
            </w:pPr>
            <w:r w:rsidRPr="00E47C2E">
              <w:rPr>
                <w:rFonts w:cs="Arial"/>
              </w:rPr>
              <w:t>Датум:</w:t>
            </w:r>
          </w:p>
        </w:tc>
        <w:tc>
          <w:tcPr>
            <w:tcW w:w="2127" w:type="dxa"/>
          </w:tcPr>
          <w:p w:rsidR="00434E75" w:rsidRPr="00E47C2E" w:rsidRDefault="00434E75" w:rsidP="005E5152">
            <w:pPr>
              <w:spacing w:before="0"/>
              <w:jc w:val="center"/>
              <w:rPr>
                <w:rFonts w:cs="Arial"/>
                <w:lang w:val="ru-RU"/>
              </w:rPr>
            </w:pPr>
          </w:p>
        </w:tc>
        <w:tc>
          <w:tcPr>
            <w:tcW w:w="4022" w:type="dxa"/>
          </w:tcPr>
          <w:p w:rsidR="00434E75" w:rsidRPr="00E47C2E" w:rsidRDefault="00434E75" w:rsidP="005E5152">
            <w:pPr>
              <w:spacing w:before="0"/>
              <w:jc w:val="center"/>
              <w:rPr>
                <w:rFonts w:cs="Arial"/>
                <w:lang w:val="sr-Cyrl-CS"/>
              </w:rPr>
            </w:pPr>
            <w:r w:rsidRPr="00E47C2E">
              <w:rPr>
                <w:rFonts w:cs="Arial"/>
                <w:lang w:val="sr-Cyrl-CS"/>
              </w:rPr>
              <w:t>П</w:t>
            </w:r>
            <w:r w:rsidRPr="00E47C2E">
              <w:rPr>
                <w:rFonts w:cs="Arial"/>
              </w:rPr>
              <w:t>онуђач</w:t>
            </w:r>
          </w:p>
        </w:tc>
      </w:tr>
      <w:tr w:rsidR="00434E75" w:rsidRPr="00E47C2E" w:rsidTr="005E5152">
        <w:trPr>
          <w:jc w:val="center"/>
        </w:trPr>
        <w:tc>
          <w:tcPr>
            <w:tcW w:w="3882" w:type="dxa"/>
          </w:tcPr>
          <w:p w:rsidR="00434E75" w:rsidRPr="00E47C2E" w:rsidRDefault="00434E75" w:rsidP="005E5152">
            <w:pPr>
              <w:spacing w:before="0"/>
              <w:jc w:val="center"/>
              <w:rPr>
                <w:rFonts w:cs="Arial"/>
              </w:rPr>
            </w:pPr>
          </w:p>
        </w:tc>
        <w:tc>
          <w:tcPr>
            <w:tcW w:w="2127" w:type="dxa"/>
          </w:tcPr>
          <w:p w:rsidR="00434E75" w:rsidRPr="00E47C2E" w:rsidRDefault="00434E75" w:rsidP="005E5152">
            <w:pPr>
              <w:spacing w:before="0"/>
              <w:jc w:val="center"/>
              <w:rPr>
                <w:rFonts w:cs="Arial"/>
              </w:rPr>
            </w:pPr>
            <w:r w:rsidRPr="00E47C2E">
              <w:rPr>
                <w:rFonts w:cs="Arial"/>
              </w:rPr>
              <w:t>М.П.</w:t>
            </w:r>
          </w:p>
        </w:tc>
        <w:tc>
          <w:tcPr>
            <w:tcW w:w="4022" w:type="dxa"/>
          </w:tcPr>
          <w:p w:rsidR="00434E75" w:rsidRPr="00E47C2E" w:rsidRDefault="00434E75" w:rsidP="005E5152">
            <w:pPr>
              <w:spacing w:before="0"/>
              <w:jc w:val="center"/>
              <w:rPr>
                <w:rFonts w:cs="Arial"/>
                <w:lang w:val="ru-RU"/>
              </w:rPr>
            </w:pPr>
          </w:p>
        </w:tc>
      </w:tr>
      <w:tr w:rsidR="00434E75" w:rsidRPr="00E47C2E" w:rsidTr="005E5152">
        <w:trPr>
          <w:jc w:val="center"/>
        </w:trPr>
        <w:tc>
          <w:tcPr>
            <w:tcW w:w="3882" w:type="dxa"/>
            <w:tcBorders>
              <w:bottom w:val="single" w:sz="4" w:space="0" w:color="auto"/>
            </w:tcBorders>
          </w:tcPr>
          <w:p w:rsidR="00434E75" w:rsidRPr="00E47C2E" w:rsidRDefault="00434E75" w:rsidP="005E5152">
            <w:pPr>
              <w:spacing w:before="0"/>
              <w:jc w:val="center"/>
              <w:rPr>
                <w:rFonts w:cs="Arial"/>
              </w:rPr>
            </w:pPr>
          </w:p>
        </w:tc>
        <w:tc>
          <w:tcPr>
            <w:tcW w:w="2127" w:type="dxa"/>
          </w:tcPr>
          <w:p w:rsidR="00434E75" w:rsidRPr="00E47C2E" w:rsidRDefault="00434E75" w:rsidP="005E5152">
            <w:pPr>
              <w:spacing w:before="0"/>
              <w:jc w:val="center"/>
              <w:rPr>
                <w:rFonts w:cs="Arial"/>
                <w:lang w:val="ru-RU"/>
              </w:rPr>
            </w:pPr>
          </w:p>
        </w:tc>
        <w:tc>
          <w:tcPr>
            <w:tcW w:w="4022" w:type="dxa"/>
            <w:tcBorders>
              <w:bottom w:val="single" w:sz="4" w:space="0" w:color="auto"/>
            </w:tcBorders>
          </w:tcPr>
          <w:p w:rsidR="00434E75" w:rsidRPr="00E47C2E" w:rsidRDefault="00434E75" w:rsidP="005E5152">
            <w:pPr>
              <w:spacing w:before="0"/>
              <w:jc w:val="center"/>
              <w:rPr>
                <w:rFonts w:cs="Arial"/>
                <w:lang w:val="ru-RU"/>
              </w:rPr>
            </w:pPr>
          </w:p>
        </w:tc>
      </w:tr>
      <w:tr w:rsidR="00434E75" w:rsidRPr="00E47C2E" w:rsidTr="005E5152">
        <w:trPr>
          <w:trHeight w:val="389"/>
          <w:jc w:val="center"/>
        </w:trPr>
        <w:tc>
          <w:tcPr>
            <w:tcW w:w="3882" w:type="dxa"/>
            <w:tcBorders>
              <w:top w:val="single" w:sz="4" w:space="0" w:color="auto"/>
            </w:tcBorders>
          </w:tcPr>
          <w:p w:rsidR="00434E75" w:rsidRPr="00E47C2E" w:rsidRDefault="00434E75" w:rsidP="005E5152">
            <w:pPr>
              <w:spacing w:before="0"/>
              <w:jc w:val="center"/>
              <w:rPr>
                <w:rFonts w:cs="Arial"/>
              </w:rPr>
            </w:pPr>
          </w:p>
        </w:tc>
        <w:tc>
          <w:tcPr>
            <w:tcW w:w="2127" w:type="dxa"/>
          </w:tcPr>
          <w:p w:rsidR="00434E75" w:rsidRPr="00E47C2E" w:rsidRDefault="00434E75" w:rsidP="005E5152">
            <w:pPr>
              <w:spacing w:before="0"/>
              <w:jc w:val="center"/>
              <w:rPr>
                <w:rFonts w:cs="Arial"/>
                <w:lang w:val="ru-RU"/>
              </w:rPr>
            </w:pPr>
          </w:p>
        </w:tc>
        <w:tc>
          <w:tcPr>
            <w:tcW w:w="4022" w:type="dxa"/>
            <w:tcBorders>
              <w:top w:val="single" w:sz="4" w:space="0" w:color="auto"/>
            </w:tcBorders>
          </w:tcPr>
          <w:p w:rsidR="00434E75" w:rsidRPr="00E47C2E" w:rsidRDefault="00434E75" w:rsidP="005E5152">
            <w:pPr>
              <w:spacing w:before="0"/>
              <w:jc w:val="center"/>
              <w:rPr>
                <w:rFonts w:cs="Arial"/>
                <w:lang w:val="ru-RU"/>
              </w:rPr>
            </w:pPr>
          </w:p>
        </w:tc>
      </w:tr>
    </w:tbl>
    <w:p w:rsidR="00434E75" w:rsidRPr="00E47C2E" w:rsidRDefault="00434E75" w:rsidP="00434E75">
      <w:pPr>
        <w:spacing w:before="0"/>
        <w:rPr>
          <w:rFonts w:cs="Arial"/>
          <w:b/>
          <w:lang w:val="sr-Latn-CS"/>
        </w:rPr>
      </w:pPr>
    </w:p>
    <w:p w:rsidR="00434E75" w:rsidRPr="00E47C2E" w:rsidRDefault="00434E75" w:rsidP="00434E75">
      <w:pPr>
        <w:spacing w:before="0"/>
        <w:rPr>
          <w:rFonts w:cs="Arial"/>
          <w:b/>
          <w:lang w:val="sr-Cyrl-CS"/>
        </w:rPr>
      </w:pPr>
      <w:r w:rsidRPr="00E47C2E">
        <w:rPr>
          <w:rFonts w:cs="Arial"/>
          <w:b/>
          <w:lang w:val="sr-Cyrl-CS"/>
        </w:rPr>
        <w:t>Напомена:</w:t>
      </w:r>
    </w:p>
    <w:p w:rsidR="00434E75" w:rsidRPr="00E47C2E" w:rsidRDefault="00434E75" w:rsidP="00434E75">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434E75" w:rsidRDefault="00434E75" w:rsidP="00434E75">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p>
    <w:p w:rsidR="00434E75" w:rsidRDefault="00434E75" w:rsidP="00434E75">
      <w:pPr>
        <w:pStyle w:val="KDKomentar"/>
        <w:spacing w:before="0"/>
        <w:rPr>
          <w:rFonts w:cs="Arial"/>
          <w:b/>
          <w:i w:val="0"/>
          <w:color w:val="000000" w:themeColor="text1"/>
          <w:lang w:val="sr-Latn-CS"/>
        </w:rPr>
      </w:pPr>
    </w:p>
    <w:p w:rsidR="00434E75" w:rsidRPr="00D13502" w:rsidRDefault="00434E75" w:rsidP="00434E75">
      <w:pPr>
        <w:pStyle w:val="KDKomentar"/>
        <w:spacing w:before="0"/>
        <w:rPr>
          <w:rFonts w:cs="Arial"/>
          <w:b/>
          <w:i w:val="0"/>
          <w:color w:val="000000" w:themeColor="text1"/>
        </w:rPr>
      </w:pPr>
      <w:r w:rsidRPr="00D13502">
        <w:rPr>
          <w:rFonts w:cs="Arial"/>
          <w:b/>
          <w:i w:val="0"/>
          <w:color w:val="000000" w:themeColor="text1"/>
          <w:lang w:val="sr-Latn-CS"/>
        </w:rPr>
        <w:t>Упутство</w:t>
      </w:r>
      <w:r w:rsidRPr="00D13502">
        <w:rPr>
          <w:rFonts w:cs="Arial"/>
          <w:b/>
          <w:i w:val="0"/>
          <w:color w:val="000000" w:themeColor="text1"/>
        </w:rPr>
        <w:t xml:space="preserve"> </w:t>
      </w:r>
      <w:r w:rsidRPr="00D13502">
        <w:rPr>
          <w:rFonts w:cs="Arial"/>
          <w:b/>
          <w:i w:val="0"/>
          <w:color w:val="000000" w:themeColor="text1"/>
          <w:lang w:val="sr-Latn-CS"/>
        </w:rPr>
        <w:t>за попуњавањ</w:t>
      </w:r>
      <w:r w:rsidRPr="00D13502">
        <w:rPr>
          <w:rFonts w:cs="Arial"/>
          <w:b/>
          <w:i w:val="0"/>
          <w:color w:val="000000" w:themeColor="text1"/>
        </w:rPr>
        <w:t>е Обрасца структуре цене</w:t>
      </w:r>
    </w:p>
    <w:p w:rsidR="00434E75" w:rsidRPr="00E47C2E" w:rsidRDefault="00434E75" w:rsidP="00434E75">
      <w:pPr>
        <w:spacing w:before="0"/>
        <w:rPr>
          <w:rFonts w:cs="Arial"/>
          <w:b/>
        </w:rPr>
      </w:pPr>
    </w:p>
    <w:p w:rsidR="00434E75" w:rsidRPr="00E47C2E" w:rsidRDefault="00434E75" w:rsidP="00434E75">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434E75" w:rsidRPr="00E47C2E" w:rsidRDefault="00434E75" w:rsidP="00434E75">
      <w:pPr>
        <w:pStyle w:val="ListParagraph"/>
        <w:tabs>
          <w:tab w:val="left" w:pos="90"/>
        </w:tabs>
        <w:spacing w:before="0" w:after="0" w:line="240" w:lineRule="auto"/>
        <w:ind w:left="0"/>
        <w:rPr>
          <w:rFonts w:ascii="Arial" w:hAnsi="Arial" w:cs="Arial"/>
          <w:bCs/>
          <w:iCs/>
        </w:rPr>
      </w:pPr>
    </w:p>
    <w:p w:rsidR="00434E75" w:rsidRPr="00E47C2E" w:rsidRDefault="00434E75" w:rsidP="00434E7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434E75" w:rsidRPr="00E47C2E" w:rsidRDefault="00434E75" w:rsidP="00434E7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434E75" w:rsidRPr="00E47C2E" w:rsidRDefault="00434E75" w:rsidP="00434E7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434E75" w:rsidRPr="00E47C2E" w:rsidRDefault="00434E75" w:rsidP="00434E7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lastRenderedPageBreak/>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434E75" w:rsidRDefault="00434E75" w:rsidP="00434E75">
      <w:pPr>
        <w:pStyle w:val="ListParagraph"/>
        <w:tabs>
          <w:tab w:val="left" w:pos="90"/>
        </w:tabs>
        <w:suppressAutoHyphens/>
        <w:spacing w:before="0" w:after="0" w:line="240" w:lineRule="auto"/>
        <w:ind w:left="0"/>
        <w:contextualSpacing w:val="0"/>
        <w:rPr>
          <w:rFonts w:ascii="Arial" w:hAnsi="Arial" w:cs="Arial"/>
          <w:color w:val="00B0F0"/>
        </w:rPr>
      </w:pPr>
    </w:p>
    <w:p w:rsidR="00434E75" w:rsidRPr="00E47C2E" w:rsidRDefault="00434E75" w:rsidP="00434E75">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434E75" w:rsidRPr="00E47C2E" w:rsidRDefault="00434E75" w:rsidP="00434E75">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434E75" w:rsidRPr="00E47C2E" w:rsidRDefault="00434E75" w:rsidP="00434E75">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434E75" w:rsidRPr="00E47C2E" w:rsidRDefault="00434E75" w:rsidP="00434E75">
      <w:pPr>
        <w:tabs>
          <w:tab w:val="left" w:pos="992"/>
        </w:tabs>
        <w:spacing w:before="0"/>
        <w:rPr>
          <w:rFonts w:cs="Arial"/>
        </w:rPr>
      </w:pPr>
    </w:p>
    <w:p w:rsidR="00434E75" w:rsidRPr="00E47C2E" w:rsidRDefault="00434E75" w:rsidP="00434E75">
      <w:pPr>
        <w:pStyle w:val="ListParagraph"/>
        <w:tabs>
          <w:tab w:val="left" w:pos="90"/>
        </w:tabs>
        <w:suppressAutoHyphens/>
        <w:spacing w:before="0" w:after="0" w:line="240" w:lineRule="auto"/>
        <w:ind w:left="0"/>
        <w:contextualSpacing w:val="0"/>
        <w:rPr>
          <w:rFonts w:ascii="Arial" w:hAnsi="Arial" w:cs="Arial"/>
          <w:color w:val="00B0F0"/>
        </w:rPr>
      </w:pPr>
    </w:p>
    <w:p w:rsidR="00434E75" w:rsidRPr="00337EB2" w:rsidRDefault="00434E75" w:rsidP="00434E75">
      <w:pPr>
        <w:tabs>
          <w:tab w:val="left" w:pos="992"/>
        </w:tabs>
        <w:spacing w:before="0"/>
        <w:rPr>
          <w:rFonts w:cs="Arial"/>
          <w:color w:val="000000" w:themeColor="text1"/>
        </w:rPr>
      </w:pPr>
      <w:r w:rsidRPr="00337EB2">
        <w:rPr>
          <w:rFonts w:cs="Arial"/>
          <w:color w:val="000000" w:themeColor="text1"/>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434E75" w:rsidRPr="00337EB2" w:rsidRDefault="00434E75" w:rsidP="00434E75">
      <w:pPr>
        <w:tabs>
          <w:tab w:val="left" w:pos="992"/>
        </w:tabs>
        <w:spacing w:before="0"/>
        <w:rPr>
          <w:rFonts w:cs="Arial"/>
          <w:color w:val="000000" w:themeColor="text1"/>
        </w:rPr>
      </w:pPr>
    </w:p>
    <w:p w:rsidR="00434E75" w:rsidRPr="00E47C2E" w:rsidRDefault="00434E75" w:rsidP="00434E75">
      <w:pPr>
        <w:tabs>
          <w:tab w:val="left" w:pos="992"/>
        </w:tabs>
        <w:spacing w:before="0"/>
        <w:rPr>
          <w:rFonts w:cs="Arial"/>
          <w:b/>
          <w:lang w:val="sr-Cyrl-BA"/>
        </w:rPr>
      </w:pPr>
    </w:p>
    <w:p w:rsidR="00434E75" w:rsidRPr="00E47C2E" w:rsidRDefault="00434E75" w:rsidP="00434E75">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E263DC" w:rsidRDefault="00434E75" w:rsidP="00434E75">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E263DC" w:rsidRDefault="00E263DC">
      <w:pPr>
        <w:spacing w:before="0"/>
        <w:jc w:val="left"/>
        <w:rPr>
          <w:rFonts w:cs="Arial"/>
        </w:rPr>
      </w:pPr>
      <w:r>
        <w:rPr>
          <w:rFonts w:cs="Arial"/>
        </w:rPr>
        <w:br w:type="page"/>
      </w:r>
    </w:p>
    <w:p w:rsidR="00E263DC" w:rsidRPr="00434E75" w:rsidRDefault="00E263DC" w:rsidP="00E263DC">
      <w:pPr>
        <w:autoSpaceDE w:val="0"/>
        <w:autoSpaceDN w:val="0"/>
        <w:adjustRightInd w:val="0"/>
        <w:rPr>
          <w:rFonts w:eastAsia="TimesNewRomanPS-BoldMT" w:cs="Arial"/>
          <w:b/>
          <w:bCs/>
          <w:iCs/>
          <w:lang w:val="sr-Cyrl-RS"/>
        </w:rPr>
      </w:pPr>
      <w:r w:rsidRPr="00434E75">
        <w:rPr>
          <w:rFonts w:eastAsia="TimesNewRomanPS-BoldMT" w:cs="Arial"/>
          <w:b/>
          <w:bCs/>
          <w:iCs/>
          <w:lang w:val="sr-Cyrl-RS"/>
        </w:rPr>
        <w:lastRenderedPageBreak/>
        <w:t xml:space="preserve">ПАРТИЈА </w:t>
      </w:r>
      <w:r>
        <w:rPr>
          <w:rFonts w:eastAsia="TimesNewRomanPS-BoldMT" w:cs="Arial"/>
          <w:b/>
          <w:bCs/>
          <w:iCs/>
          <w:lang w:val="sr-Cyrl-RS"/>
        </w:rPr>
        <w:t>3</w:t>
      </w:r>
    </w:p>
    <w:p w:rsidR="00E263DC" w:rsidRPr="00E47C2E" w:rsidRDefault="00E263DC" w:rsidP="00E263DC">
      <w:pPr>
        <w:pStyle w:val="KDObrazac"/>
        <w:spacing w:before="0"/>
      </w:pPr>
      <w:r w:rsidRPr="00E47C2E">
        <w:t xml:space="preserve">ОБРАЗАЦ </w:t>
      </w:r>
      <w:r>
        <w:rPr>
          <w:lang w:val="sr-Cyrl-RS"/>
        </w:rPr>
        <w:t>1</w:t>
      </w:r>
      <w:r w:rsidRPr="00E47C2E">
        <w:t>.</w:t>
      </w:r>
    </w:p>
    <w:p w:rsidR="00E263DC" w:rsidRPr="00E47C2E" w:rsidRDefault="00E263DC" w:rsidP="00E263DC">
      <w:pPr>
        <w:spacing w:before="0"/>
        <w:jc w:val="center"/>
        <w:rPr>
          <w:rFonts w:cs="Arial"/>
          <w:b/>
        </w:rPr>
      </w:pPr>
      <w:r w:rsidRPr="00E47C2E">
        <w:rPr>
          <w:rFonts w:cs="Arial"/>
          <w:b/>
        </w:rPr>
        <w:t>ОБРАЗАЦ СТРУКУТРЕ ЦЕНЕ</w:t>
      </w:r>
    </w:p>
    <w:p w:rsidR="00E263DC" w:rsidRPr="00E47C2E" w:rsidRDefault="00E263DC" w:rsidP="00E263DC">
      <w:pPr>
        <w:spacing w:before="0"/>
        <w:rPr>
          <w:rFonts w:cs="Arial"/>
        </w:rPr>
      </w:pPr>
    </w:p>
    <w:p w:rsidR="00E263DC" w:rsidRPr="00E47C2E" w:rsidRDefault="00E263DC" w:rsidP="00E263DC">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042"/>
        <w:gridCol w:w="850"/>
        <w:gridCol w:w="493"/>
        <w:gridCol w:w="1341"/>
        <w:gridCol w:w="1492"/>
        <w:gridCol w:w="1318"/>
        <w:gridCol w:w="1492"/>
      </w:tblGrid>
      <w:tr w:rsidR="00E263DC" w:rsidRPr="00337EB2" w:rsidTr="00E263DC">
        <w:tc>
          <w:tcPr>
            <w:tcW w:w="335" w:type="pct"/>
            <w:shd w:val="clear" w:color="auto" w:fill="C6D9F1" w:themeFill="text2" w:themeFillTint="33"/>
            <w:vAlign w:val="center"/>
          </w:tcPr>
          <w:p w:rsidR="00E263DC" w:rsidRPr="00337EB2" w:rsidRDefault="00E263DC" w:rsidP="005E5152">
            <w:pPr>
              <w:spacing w:before="0"/>
              <w:jc w:val="center"/>
              <w:rPr>
                <w:rFonts w:cs="Arial"/>
                <w:bCs/>
                <w:iCs/>
                <w:color w:val="000000" w:themeColor="text1"/>
                <w:sz w:val="20"/>
                <w:szCs w:val="20"/>
                <w:lang w:val="sr-Cyrl-CS"/>
              </w:rPr>
            </w:pPr>
            <w:r w:rsidRPr="00337EB2">
              <w:rPr>
                <w:rFonts w:cs="Arial"/>
                <w:bCs/>
                <w:iCs/>
                <w:color w:val="000000" w:themeColor="text1"/>
                <w:sz w:val="20"/>
                <w:szCs w:val="20"/>
                <w:lang w:val="sr-Cyrl-CS"/>
              </w:rPr>
              <w:t>Рбр</w:t>
            </w:r>
          </w:p>
        </w:tc>
        <w:tc>
          <w:tcPr>
            <w:tcW w:w="1055" w:type="pct"/>
            <w:shd w:val="clear" w:color="auto" w:fill="C6D9F1" w:themeFill="text2" w:themeFillTint="33"/>
            <w:vAlign w:val="center"/>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rPr>
              <w:t>Врста</w:t>
            </w:r>
            <w:r w:rsidRPr="00337EB2">
              <w:rPr>
                <w:rFonts w:cs="Arial"/>
                <w:b/>
                <w:bCs/>
                <w:iCs/>
                <w:color w:val="000000" w:themeColor="text1"/>
                <w:sz w:val="20"/>
                <w:szCs w:val="20"/>
                <w:lang w:val="sr-Cyrl-CS"/>
              </w:rPr>
              <w:t xml:space="preserve"> услуге</w:t>
            </w:r>
          </w:p>
        </w:tc>
        <w:tc>
          <w:tcPr>
            <w:tcW w:w="439" w:type="pct"/>
            <w:shd w:val="clear" w:color="auto" w:fill="C6D9F1" w:themeFill="text2" w:themeFillTint="33"/>
            <w:vAlign w:val="center"/>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Јед.</w:t>
            </w:r>
          </w:p>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мере</w:t>
            </w:r>
          </w:p>
        </w:tc>
        <w:tc>
          <w:tcPr>
            <w:tcW w:w="255" w:type="pct"/>
            <w:shd w:val="clear" w:color="auto" w:fill="C6D9F1" w:themeFill="text2" w:themeFillTint="33"/>
            <w:vAlign w:val="center"/>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Обим (количина)</w:t>
            </w:r>
          </w:p>
        </w:tc>
        <w:tc>
          <w:tcPr>
            <w:tcW w:w="693" w:type="pct"/>
            <w:shd w:val="clear" w:color="auto" w:fill="C6D9F1" w:themeFill="text2" w:themeFillTint="33"/>
            <w:vAlign w:val="center"/>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Јед.</w:t>
            </w:r>
          </w:p>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цена без ПДВ</w:t>
            </w:r>
          </w:p>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 xml:space="preserve">дин. </w:t>
            </w:r>
          </w:p>
        </w:tc>
        <w:tc>
          <w:tcPr>
            <w:tcW w:w="771" w:type="pct"/>
            <w:shd w:val="clear" w:color="auto" w:fill="C6D9F1" w:themeFill="text2" w:themeFillTint="33"/>
            <w:vAlign w:val="center"/>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Јед.</w:t>
            </w:r>
          </w:p>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цена са ПДВ</w:t>
            </w:r>
          </w:p>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 xml:space="preserve">дин. </w:t>
            </w:r>
          </w:p>
        </w:tc>
        <w:tc>
          <w:tcPr>
            <w:tcW w:w="681" w:type="pct"/>
            <w:shd w:val="clear" w:color="auto" w:fill="C6D9F1" w:themeFill="text2" w:themeFillTint="33"/>
            <w:vAlign w:val="center"/>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Укупна цена без ПДВ</w:t>
            </w:r>
          </w:p>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 xml:space="preserve">дин. </w:t>
            </w:r>
          </w:p>
        </w:tc>
        <w:tc>
          <w:tcPr>
            <w:tcW w:w="771" w:type="pct"/>
            <w:shd w:val="clear" w:color="auto" w:fill="C6D9F1" w:themeFill="text2" w:themeFillTint="33"/>
            <w:vAlign w:val="center"/>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Укупна цена са ПДВ</w:t>
            </w:r>
          </w:p>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 xml:space="preserve">дин. </w:t>
            </w:r>
          </w:p>
        </w:tc>
      </w:tr>
      <w:tr w:rsidR="00E263DC" w:rsidRPr="00337EB2" w:rsidTr="00E263DC">
        <w:tc>
          <w:tcPr>
            <w:tcW w:w="335" w:type="pct"/>
            <w:shd w:val="clear" w:color="auto" w:fill="auto"/>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(1)</w:t>
            </w:r>
          </w:p>
        </w:tc>
        <w:tc>
          <w:tcPr>
            <w:tcW w:w="1055" w:type="pct"/>
            <w:shd w:val="clear" w:color="auto" w:fill="auto"/>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(2)</w:t>
            </w:r>
          </w:p>
        </w:tc>
        <w:tc>
          <w:tcPr>
            <w:tcW w:w="439" w:type="pct"/>
            <w:shd w:val="clear" w:color="auto" w:fill="auto"/>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(3)</w:t>
            </w:r>
          </w:p>
        </w:tc>
        <w:tc>
          <w:tcPr>
            <w:tcW w:w="255" w:type="pct"/>
            <w:shd w:val="clear" w:color="auto" w:fill="auto"/>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(4)</w:t>
            </w:r>
          </w:p>
        </w:tc>
        <w:tc>
          <w:tcPr>
            <w:tcW w:w="693" w:type="pct"/>
            <w:shd w:val="clear" w:color="auto" w:fill="auto"/>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(5)</w:t>
            </w:r>
          </w:p>
        </w:tc>
        <w:tc>
          <w:tcPr>
            <w:tcW w:w="771" w:type="pct"/>
            <w:shd w:val="clear" w:color="auto" w:fill="auto"/>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(6)</w:t>
            </w:r>
          </w:p>
        </w:tc>
        <w:tc>
          <w:tcPr>
            <w:tcW w:w="681" w:type="pct"/>
            <w:shd w:val="clear" w:color="auto" w:fill="auto"/>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(7)</w:t>
            </w:r>
          </w:p>
        </w:tc>
        <w:tc>
          <w:tcPr>
            <w:tcW w:w="771" w:type="pct"/>
            <w:shd w:val="clear" w:color="auto" w:fill="auto"/>
          </w:tcPr>
          <w:p w:rsidR="00E263DC" w:rsidRPr="00337EB2" w:rsidRDefault="00E263DC" w:rsidP="005E5152">
            <w:pPr>
              <w:spacing w:before="0"/>
              <w:jc w:val="center"/>
              <w:rPr>
                <w:rFonts w:cs="Arial"/>
                <w:b/>
                <w:bCs/>
                <w:iCs/>
                <w:color w:val="000000" w:themeColor="text1"/>
                <w:sz w:val="20"/>
                <w:szCs w:val="20"/>
                <w:lang w:val="sr-Cyrl-CS"/>
              </w:rPr>
            </w:pPr>
            <w:r w:rsidRPr="00337EB2">
              <w:rPr>
                <w:rFonts w:cs="Arial"/>
                <w:b/>
                <w:bCs/>
                <w:iCs/>
                <w:color w:val="000000" w:themeColor="text1"/>
                <w:sz w:val="20"/>
                <w:szCs w:val="20"/>
                <w:lang w:val="sr-Cyrl-CS"/>
              </w:rPr>
              <w:t>(8)</w:t>
            </w:r>
          </w:p>
        </w:tc>
      </w:tr>
      <w:tr w:rsidR="00E263DC" w:rsidRPr="00E263DC" w:rsidTr="00E263DC">
        <w:tc>
          <w:tcPr>
            <w:tcW w:w="335" w:type="pct"/>
            <w:shd w:val="clear" w:color="auto" w:fill="auto"/>
            <w:vAlign w:val="center"/>
          </w:tcPr>
          <w:p w:rsidR="00E263DC" w:rsidRPr="00E263DC" w:rsidRDefault="00E263DC" w:rsidP="00E263DC">
            <w:pPr>
              <w:spacing w:before="0"/>
              <w:jc w:val="center"/>
              <w:rPr>
                <w:rFonts w:cs="Arial"/>
                <w:b/>
                <w:bCs/>
                <w:iCs/>
                <w:color w:val="000000" w:themeColor="text1"/>
                <w:sz w:val="20"/>
                <w:szCs w:val="20"/>
                <w:lang w:val="sr-Cyrl-CS"/>
              </w:rPr>
            </w:pPr>
            <w:r w:rsidRPr="00E263DC">
              <w:rPr>
                <w:rFonts w:cs="Arial"/>
                <w:b/>
                <w:bCs/>
                <w:iCs/>
                <w:color w:val="000000" w:themeColor="text1"/>
                <w:sz w:val="20"/>
                <w:szCs w:val="20"/>
                <w:lang w:val="sr-Cyrl-CS"/>
              </w:rPr>
              <w:t>1.</w:t>
            </w:r>
          </w:p>
        </w:tc>
        <w:tc>
          <w:tcPr>
            <w:tcW w:w="1055" w:type="pct"/>
            <w:shd w:val="clear" w:color="auto" w:fill="auto"/>
          </w:tcPr>
          <w:p w:rsidR="00E263DC" w:rsidRPr="00E263DC" w:rsidRDefault="00E263DC" w:rsidP="00E263DC">
            <w:pPr>
              <w:ind w:right="33"/>
              <w:rPr>
                <w:rFonts w:cs="Arial"/>
                <w:sz w:val="20"/>
                <w:szCs w:val="20"/>
                <w:lang w:val="sr-Cyrl-RS"/>
              </w:rPr>
            </w:pPr>
            <w:r w:rsidRPr="00E263DC">
              <w:rPr>
                <w:rFonts w:cs="Arial"/>
                <w:sz w:val="20"/>
                <w:szCs w:val="20"/>
              </w:rPr>
              <w:t xml:space="preserve">Контролисање, </w:t>
            </w:r>
            <w:r w:rsidRPr="00E263DC">
              <w:rPr>
                <w:rFonts w:cs="Arial"/>
                <w:sz w:val="20"/>
                <w:szCs w:val="20"/>
                <w:lang w:val="sr-Latn-CS"/>
              </w:rPr>
              <w:t>подешавање радног опсега</w:t>
            </w:r>
            <w:r w:rsidRPr="00E263DC">
              <w:rPr>
                <w:rFonts w:cs="Arial"/>
                <w:sz w:val="20"/>
                <w:szCs w:val="20"/>
                <w:lang w:val="sr-Cyrl-CS"/>
              </w:rPr>
              <w:t xml:space="preserve"> и провер</w:t>
            </w:r>
            <w:r w:rsidRPr="00E263DC">
              <w:rPr>
                <w:rFonts w:cs="Arial"/>
                <w:sz w:val="20"/>
                <w:szCs w:val="20"/>
                <w:lang w:val="sr-Latn-CS"/>
              </w:rPr>
              <w:t>a</w:t>
            </w:r>
            <w:r w:rsidRPr="00E263DC">
              <w:rPr>
                <w:rFonts w:cs="Arial"/>
                <w:sz w:val="20"/>
                <w:szCs w:val="20"/>
                <w:lang w:val="sr-Cyrl-CS"/>
              </w:rPr>
              <w:t xml:space="preserve"> функционалности система </w:t>
            </w:r>
            <w:r w:rsidRPr="00E263DC">
              <w:rPr>
                <w:rFonts w:cs="Arial"/>
                <w:sz w:val="20"/>
                <w:szCs w:val="20"/>
                <w:lang w:val="sr-Latn-CS"/>
              </w:rPr>
              <w:t>овешења</w:t>
            </w:r>
            <w:r w:rsidRPr="00E263DC">
              <w:rPr>
                <w:rFonts w:cs="Arial"/>
                <w:sz w:val="20"/>
                <w:szCs w:val="20"/>
              </w:rPr>
              <w:t xml:space="preserve"> главних и помоћних линија</w:t>
            </w:r>
            <w:r w:rsidRPr="00E263DC">
              <w:rPr>
                <w:rFonts w:cs="Arial"/>
                <w:sz w:val="20"/>
                <w:szCs w:val="20"/>
                <w:lang w:val="sr-Cyrl-RS"/>
              </w:rPr>
              <w:t>, као и припадајућих цевовода одводњавања и прогревања</w:t>
            </w:r>
            <w:r w:rsidRPr="00E263DC">
              <w:rPr>
                <w:rFonts w:cs="Arial"/>
                <w:sz w:val="20"/>
                <w:szCs w:val="20"/>
              </w:rPr>
              <w:t xml:space="preserve"> </w:t>
            </w:r>
            <w:r w:rsidRPr="00E263DC">
              <w:rPr>
                <w:rFonts w:cs="Arial"/>
                <w:sz w:val="20"/>
                <w:szCs w:val="20"/>
                <w:lang w:val="sr-Latn-CS"/>
              </w:rPr>
              <w:t xml:space="preserve">паровода РА, РБ, РЦ </w:t>
            </w:r>
            <w:r w:rsidRPr="00E263DC">
              <w:rPr>
                <w:rFonts w:cs="Arial"/>
                <w:sz w:val="20"/>
                <w:szCs w:val="20"/>
                <w:lang w:val="sr-Cyrl-CS"/>
              </w:rPr>
              <w:t xml:space="preserve">линије, </w:t>
            </w:r>
            <w:r w:rsidRPr="00E263DC">
              <w:rPr>
                <w:rFonts w:cs="Arial"/>
                <w:sz w:val="20"/>
                <w:szCs w:val="20"/>
                <w:lang w:val="sr-Latn-CS"/>
              </w:rPr>
              <w:t>повезних цевовода прегрејане и међупрегрејане паре</w:t>
            </w:r>
            <w:r w:rsidRPr="00E263DC">
              <w:rPr>
                <w:rFonts w:cs="Arial"/>
                <w:sz w:val="20"/>
                <w:szCs w:val="20"/>
                <w:lang w:val="sr-Cyrl-RS"/>
              </w:rPr>
              <w:t xml:space="preserve">, </w:t>
            </w:r>
            <w:r w:rsidRPr="00E263DC">
              <w:rPr>
                <w:rFonts w:cs="Arial"/>
                <w:sz w:val="20"/>
                <w:szCs w:val="20"/>
                <w:lang w:val="sr-Latn-CS"/>
              </w:rPr>
              <w:t>цевовода напојне воде (РЛ-линије)</w:t>
            </w:r>
            <w:r w:rsidRPr="00E263DC">
              <w:rPr>
                <w:rFonts w:cs="Arial"/>
                <w:sz w:val="20"/>
                <w:szCs w:val="20"/>
                <w:lang w:val="sr-Cyrl-RS"/>
              </w:rPr>
              <w:t xml:space="preserve">, цевовода додатног напојног вода ЕКО1А као и цевовода помоћне паре </w:t>
            </w:r>
            <w:r w:rsidRPr="00E263DC">
              <w:rPr>
                <w:rFonts w:cs="Arial"/>
                <w:sz w:val="20"/>
                <w:szCs w:val="20"/>
                <w:lang w:val="sr-Latn-RS"/>
              </w:rPr>
              <w:t xml:space="preserve">RQ </w:t>
            </w:r>
            <w:r w:rsidRPr="00E263DC">
              <w:rPr>
                <w:rFonts w:cs="Arial"/>
                <w:sz w:val="20"/>
                <w:szCs w:val="20"/>
                <w:lang w:val="sr-Cyrl-RS"/>
              </w:rPr>
              <w:t>линије ,</w:t>
            </w:r>
            <w:r w:rsidRPr="00E263DC">
              <w:rPr>
                <w:rFonts w:cs="Arial"/>
                <w:sz w:val="20"/>
                <w:szCs w:val="20"/>
                <w:lang w:val="sr-Latn-CS"/>
              </w:rPr>
              <w:t xml:space="preserve"> </w:t>
            </w:r>
            <w:r w:rsidRPr="00E263DC">
              <w:rPr>
                <w:rFonts w:cs="Arial"/>
                <w:sz w:val="20"/>
                <w:szCs w:val="20"/>
              </w:rPr>
              <w:t>на блоку Б1</w:t>
            </w:r>
            <w:r w:rsidRPr="00E263DC">
              <w:rPr>
                <w:rFonts w:cs="Arial"/>
                <w:sz w:val="20"/>
                <w:szCs w:val="20"/>
                <w:lang w:val="sr-Cyrl-RS"/>
              </w:rPr>
              <w:t>.</w:t>
            </w:r>
            <w:r w:rsidRPr="00E263DC">
              <w:rPr>
                <w:rFonts w:cs="Arial"/>
                <w:sz w:val="20"/>
                <w:szCs w:val="20"/>
              </w:rPr>
              <w:t xml:space="preserve"> </w:t>
            </w:r>
          </w:p>
        </w:tc>
        <w:tc>
          <w:tcPr>
            <w:tcW w:w="439" w:type="pct"/>
            <w:shd w:val="clear" w:color="auto" w:fill="auto"/>
            <w:vAlign w:val="center"/>
          </w:tcPr>
          <w:p w:rsidR="00E263DC" w:rsidRPr="00E263DC" w:rsidRDefault="00E263DC" w:rsidP="00E263DC">
            <w:pPr>
              <w:spacing w:before="0"/>
              <w:jc w:val="center"/>
              <w:rPr>
                <w:rFonts w:cs="Arial"/>
                <w:bCs/>
                <w:iCs/>
                <w:color w:val="000000" w:themeColor="text1"/>
                <w:sz w:val="20"/>
                <w:szCs w:val="20"/>
                <w:lang w:val="sr-Cyrl-CS"/>
              </w:rPr>
            </w:pPr>
            <w:r w:rsidRPr="00E263DC">
              <w:rPr>
                <w:rFonts w:cs="Arial"/>
                <w:sz w:val="20"/>
                <w:szCs w:val="20"/>
              </w:rPr>
              <w:t>екипа/дан</w:t>
            </w:r>
          </w:p>
        </w:tc>
        <w:tc>
          <w:tcPr>
            <w:tcW w:w="255" w:type="pct"/>
            <w:shd w:val="clear" w:color="auto" w:fill="auto"/>
            <w:vAlign w:val="center"/>
          </w:tcPr>
          <w:p w:rsidR="00E263DC" w:rsidRPr="00E263DC" w:rsidRDefault="00E263DC" w:rsidP="00E263DC">
            <w:pPr>
              <w:spacing w:before="0"/>
              <w:jc w:val="center"/>
              <w:rPr>
                <w:rFonts w:cs="Arial"/>
                <w:bCs/>
                <w:iCs/>
                <w:color w:val="000000" w:themeColor="text1"/>
                <w:sz w:val="20"/>
                <w:szCs w:val="20"/>
                <w:lang w:val="sr-Cyrl-CS"/>
              </w:rPr>
            </w:pPr>
            <w:r>
              <w:rPr>
                <w:rFonts w:cs="Arial"/>
                <w:bCs/>
                <w:iCs/>
                <w:color w:val="000000" w:themeColor="text1"/>
                <w:sz w:val="20"/>
                <w:szCs w:val="20"/>
                <w:lang w:val="sr-Cyrl-CS"/>
              </w:rPr>
              <w:t>25</w:t>
            </w:r>
          </w:p>
        </w:tc>
        <w:tc>
          <w:tcPr>
            <w:tcW w:w="693"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c>
          <w:tcPr>
            <w:tcW w:w="771"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c>
          <w:tcPr>
            <w:tcW w:w="681"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c>
          <w:tcPr>
            <w:tcW w:w="771"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r>
      <w:tr w:rsidR="00E263DC" w:rsidRPr="00E263DC" w:rsidTr="00E263DC">
        <w:tc>
          <w:tcPr>
            <w:tcW w:w="335" w:type="pct"/>
            <w:shd w:val="clear" w:color="auto" w:fill="auto"/>
            <w:vAlign w:val="center"/>
          </w:tcPr>
          <w:p w:rsidR="00E263DC" w:rsidRPr="00E263DC" w:rsidRDefault="00E263DC" w:rsidP="00E263DC">
            <w:pPr>
              <w:spacing w:before="0"/>
              <w:jc w:val="center"/>
              <w:rPr>
                <w:rFonts w:cs="Arial"/>
                <w:b/>
                <w:bCs/>
                <w:iCs/>
                <w:color w:val="000000" w:themeColor="text1"/>
                <w:sz w:val="20"/>
                <w:szCs w:val="20"/>
                <w:lang w:val="sr-Cyrl-CS"/>
              </w:rPr>
            </w:pPr>
            <w:r>
              <w:rPr>
                <w:rFonts w:cs="Arial"/>
                <w:b/>
                <w:bCs/>
                <w:iCs/>
                <w:color w:val="000000" w:themeColor="text1"/>
                <w:sz w:val="20"/>
                <w:szCs w:val="20"/>
                <w:lang w:val="sr-Cyrl-CS"/>
              </w:rPr>
              <w:t>2.</w:t>
            </w:r>
          </w:p>
        </w:tc>
        <w:tc>
          <w:tcPr>
            <w:tcW w:w="1055" w:type="pct"/>
            <w:shd w:val="clear" w:color="auto" w:fill="auto"/>
          </w:tcPr>
          <w:p w:rsidR="00E263DC" w:rsidRPr="00CC34FA" w:rsidRDefault="00E263DC" w:rsidP="00E263DC">
            <w:pPr>
              <w:ind w:right="35"/>
              <w:rPr>
                <w:rFonts w:cs="Arial"/>
                <w:sz w:val="20"/>
                <w:szCs w:val="20"/>
                <w:lang w:val="sr-Cyrl-RS"/>
              </w:rPr>
            </w:pPr>
            <w:r w:rsidRPr="009E410D">
              <w:rPr>
                <w:rFonts w:cs="Arial"/>
                <w:sz w:val="20"/>
                <w:szCs w:val="20"/>
                <w:lang w:val="sr-Cyrl-RS"/>
              </w:rPr>
              <w:t xml:space="preserve">Израда извештаја о стању и функционалности </w:t>
            </w:r>
            <w:r w:rsidRPr="009E410D">
              <w:rPr>
                <w:rFonts w:cs="Arial"/>
                <w:sz w:val="20"/>
                <w:szCs w:val="20"/>
                <w:lang w:val="sr-Cyrl-CS"/>
              </w:rPr>
              <w:t xml:space="preserve">система </w:t>
            </w:r>
            <w:r w:rsidRPr="009E410D">
              <w:rPr>
                <w:rFonts w:cs="Arial"/>
                <w:sz w:val="20"/>
                <w:szCs w:val="20"/>
                <w:lang w:val="sr-Latn-CS"/>
              </w:rPr>
              <w:t>овешења</w:t>
            </w:r>
            <w:r w:rsidRPr="009E410D">
              <w:rPr>
                <w:rFonts w:cs="Arial"/>
                <w:sz w:val="20"/>
                <w:szCs w:val="20"/>
                <w:lang w:val="sr-Cyrl-RS"/>
              </w:rPr>
              <w:t>,</w:t>
            </w:r>
            <w:r w:rsidRPr="009E410D">
              <w:rPr>
                <w:rFonts w:cs="Arial"/>
                <w:sz w:val="20"/>
                <w:szCs w:val="20"/>
              </w:rPr>
              <w:t xml:space="preserve"> </w:t>
            </w:r>
            <w:r w:rsidRPr="009E410D">
              <w:rPr>
                <w:rFonts w:cs="Arial"/>
                <w:sz w:val="20"/>
                <w:szCs w:val="20"/>
                <w:lang w:val="sr-Cyrl-RS"/>
              </w:rPr>
              <w:t>главних и помоћних пароводних линија, као и припадајућих цевовода одводњавања и прогревања</w:t>
            </w:r>
            <w:r w:rsidRPr="009E410D">
              <w:rPr>
                <w:rFonts w:cs="Arial"/>
                <w:i/>
                <w:sz w:val="20"/>
                <w:szCs w:val="20"/>
                <w:lang w:val="sr-Cyrl-RS"/>
              </w:rPr>
              <w:t xml:space="preserve"> </w:t>
            </w:r>
            <w:r w:rsidRPr="009E410D">
              <w:rPr>
                <w:rFonts w:cs="Arial"/>
                <w:sz w:val="20"/>
                <w:szCs w:val="20"/>
                <w:lang w:val="sr-Latn-CS"/>
              </w:rPr>
              <w:t xml:space="preserve">паровода РА, РБ, РЦ </w:t>
            </w:r>
            <w:r w:rsidRPr="009E410D">
              <w:rPr>
                <w:rFonts w:cs="Arial"/>
                <w:sz w:val="20"/>
                <w:szCs w:val="20"/>
                <w:lang w:val="sr-Cyrl-CS"/>
              </w:rPr>
              <w:t>линије</w:t>
            </w:r>
            <w:r w:rsidRPr="009E410D">
              <w:rPr>
                <w:rFonts w:cs="Arial"/>
                <w:sz w:val="20"/>
                <w:szCs w:val="20"/>
                <w:lang w:val="sr-Cyrl-RS"/>
              </w:rPr>
              <w:t xml:space="preserve">, повезних цевовода прегрејане и међупрегрејане паре и цевовода напојне воде (РЛ </w:t>
            </w:r>
            <w:r w:rsidRPr="009E410D">
              <w:rPr>
                <w:rFonts w:cs="Arial"/>
                <w:sz w:val="20"/>
                <w:szCs w:val="20"/>
                <w:lang w:val="sr-Cyrl-RS"/>
              </w:rPr>
              <w:lastRenderedPageBreak/>
              <w:t>линије), и цевовода додатног напојног вода ЕКО1А</w:t>
            </w:r>
            <w:r>
              <w:rPr>
                <w:rFonts w:cs="Arial"/>
                <w:sz w:val="20"/>
                <w:szCs w:val="20"/>
                <w:lang w:val="sr-Cyrl-RS"/>
              </w:rPr>
              <w:t xml:space="preserve"> као и цевовода помоћне паре </w:t>
            </w:r>
            <w:r>
              <w:rPr>
                <w:rFonts w:cs="Arial"/>
                <w:sz w:val="20"/>
                <w:szCs w:val="20"/>
                <w:lang w:val="sr-Latn-RS"/>
              </w:rPr>
              <w:t xml:space="preserve">RQ </w:t>
            </w:r>
            <w:r>
              <w:rPr>
                <w:rFonts w:cs="Arial"/>
                <w:sz w:val="20"/>
                <w:szCs w:val="20"/>
                <w:lang w:val="sr-Cyrl-RS"/>
              </w:rPr>
              <w:t>линије</w:t>
            </w:r>
            <w:r w:rsidRPr="009E410D">
              <w:rPr>
                <w:rFonts w:cs="Arial"/>
                <w:sz w:val="20"/>
                <w:szCs w:val="20"/>
                <w:lang w:val="sr-Cyrl-RS"/>
              </w:rPr>
              <w:t>,</w:t>
            </w:r>
            <w:r w:rsidRPr="009E410D">
              <w:rPr>
                <w:rFonts w:cs="Arial"/>
                <w:sz w:val="20"/>
                <w:szCs w:val="20"/>
                <w:lang w:val="sr-Latn-CS"/>
              </w:rPr>
              <w:t xml:space="preserve"> </w:t>
            </w:r>
            <w:r w:rsidRPr="009E410D">
              <w:rPr>
                <w:rFonts w:cs="Arial"/>
                <w:sz w:val="20"/>
                <w:szCs w:val="20"/>
              </w:rPr>
              <w:t>на блоку Б1</w:t>
            </w:r>
            <w:r>
              <w:rPr>
                <w:rFonts w:cs="Arial"/>
                <w:sz w:val="20"/>
                <w:szCs w:val="20"/>
                <w:lang w:val="sr-Cyrl-RS"/>
              </w:rPr>
              <w:t>.</w:t>
            </w:r>
          </w:p>
        </w:tc>
        <w:tc>
          <w:tcPr>
            <w:tcW w:w="439" w:type="pct"/>
            <w:shd w:val="clear" w:color="auto" w:fill="auto"/>
            <w:vAlign w:val="center"/>
          </w:tcPr>
          <w:p w:rsidR="00E263DC" w:rsidRPr="00E263DC" w:rsidRDefault="00E263DC" w:rsidP="00E263DC">
            <w:pPr>
              <w:spacing w:before="0"/>
              <w:jc w:val="center"/>
              <w:rPr>
                <w:rFonts w:cs="Arial"/>
                <w:sz w:val="20"/>
                <w:szCs w:val="20"/>
                <w:lang w:val="sr-Cyrl-RS"/>
              </w:rPr>
            </w:pPr>
            <w:r>
              <w:rPr>
                <w:rFonts w:cs="Arial"/>
                <w:sz w:val="20"/>
                <w:szCs w:val="20"/>
                <w:lang w:val="sr-Cyrl-RS"/>
              </w:rPr>
              <w:lastRenderedPageBreak/>
              <w:t>комплет</w:t>
            </w:r>
          </w:p>
        </w:tc>
        <w:tc>
          <w:tcPr>
            <w:tcW w:w="255" w:type="pct"/>
            <w:shd w:val="clear" w:color="auto" w:fill="auto"/>
            <w:vAlign w:val="center"/>
          </w:tcPr>
          <w:p w:rsidR="00E263DC" w:rsidRDefault="00E263DC" w:rsidP="00E263DC">
            <w:pPr>
              <w:spacing w:before="0"/>
              <w:jc w:val="center"/>
              <w:rPr>
                <w:rFonts w:cs="Arial"/>
                <w:bCs/>
                <w:iCs/>
                <w:color w:val="000000" w:themeColor="text1"/>
                <w:sz w:val="20"/>
                <w:szCs w:val="20"/>
                <w:lang w:val="sr-Cyrl-CS"/>
              </w:rPr>
            </w:pPr>
            <w:r>
              <w:rPr>
                <w:rFonts w:cs="Arial"/>
                <w:bCs/>
                <w:iCs/>
                <w:color w:val="000000" w:themeColor="text1"/>
                <w:sz w:val="20"/>
                <w:szCs w:val="20"/>
                <w:lang w:val="sr-Cyrl-CS"/>
              </w:rPr>
              <w:t>1</w:t>
            </w:r>
          </w:p>
        </w:tc>
        <w:tc>
          <w:tcPr>
            <w:tcW w:w="693"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c>
          <w:tcPr>
            <w:tcW w:w="771"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c>
          <w:tcPr>
            <w:tcW w:w="681"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c>
          <w:tcPr>
            <w:tcW w:w="771"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r>
      <w:tr w:rsidR="00E263DC" w:rsidRPr="00E263DC" w:rsidTr="00E263DC">
        <w:tc>
          <w:tcPr>
            <w:tcW w:w="335" w:type="pct"/>
            <w:shd w:val="clear" w:color="auto" w:fill="auto"/>
            <w:vAlign w:val="center"/>
          </w:tcPr>
          <w:p w:rsidR="00E263DC" w:rsidRDefault="00E263DC" w:rsidP="00E263DC">
            <w:pPr>
              <w:spacing w:before="0"/>
              <w:jc w:val="center"/>
              <w:rPr>
                <w:rFonts w:cs="Arial"/>
                <w:b/>
                <w:bCs/>
                <w:iCs/>
                <w:color w:val="000000" w:themeColor="text1"/>
                <w:sz w:val="20"/>
                <w:szCs w:val="20"/>
                <w:lang w:val="sr-Cyrl-CS"/>
              </w:rPr>
            </w:pPr>
            <w:r>
              <w:rPr>
                <w:rFonts w:cs="Arial"/>
                <w:b/>
                <w:bCs/>
                <w:iCs/>
                <w:color w:val="000000" w:themeColor="text1"/>
                <w:sz w:val="20"/>
                <w:szCs w:val="20"/>
                <w:lang w:val="sr-Cyrl-CS"/>
              </w:rPr>
              <w:t>3.</w:t>
            </w:r>
          </w:p>
        </w:tc>
        <w:tc>
          <w:tcPr>
            <w:tcW w:w="1055" w:type="pct"/>
            <w:shd w:val="clear" w:color="auto" w:fill="auto"/>
          </w:tcPr>
          <w:p w:rsidR="00E263DC" w:rsidRPr="009E410D" w:rsidRDefault="00E263DC" w:rsidP="00E263DC">
            <w:pPr>
              <w:ind w:right="35"/>
              <w:rPr>
                <w:rFonts w:cs="Arial"/>
                <w:sz w:val="20"/>
                <w:szCs w:val="20"/>
                <w:lang w:val="sr-Cyrl-RS"/>
              </w:rPr>
            </w:pPr>
            <w:r w:rsidRPr="009E410D">
              <w:rPr>
                <w:rFonts w:cs="Arial"/>
                <w:sz w:val="20"/>
                <w:szCs w:val="20"/>
              </w:rPr>
              <w:t xml:space="preserve">Контролисање, </w:t>
            </w:r>
            <w:r w:rsidRPr="009E410D">
              <w:rPr>
                <w:rFonts w:cs="Arial"/>
                <w:sz w:val="20"/>
                <w:szCs w:val="20"/>
                <w:lang w:val="sr-Latn-CS"/>
              </w:rPr>
              <w:t>подешавање радног опсега</w:t>
            </w:r>
            <w:r w:rsidRPr="009E410D">
              <w:rPr>
                <w:rFonts w:cs="Arial"/>
                <w:sz w:val="20"/>
                <w:szCs w:val="20"/>
                <w:lang w:val="sr-Cyrl-CS"/>
              </w:rPr>
              <w:t xml:space="preserve"> и провер</w:t>
            </w:r>
            <w:r w:rsidRPr="009E410D">
              <w:rPr>
                <w:rFonts w:cs="Arial"/>
                <w:sz w:val="20"/>
                <w:szCs w:val="20"/>
                <w:lang w:val="sr-Latn-CS"/>
              </w:rPr>
              <w:t>a</w:t>
            </w:r>
            <w:r w:rsidRPr="009E410D">
              <w:rPr>
                <w:rFonts w:cs="Arial"/>
                <w:sz w:val="20"/>
                <w:szCs w:val="20"/>
                <w:lang w:val="sr-Cyrl-CS"/>
              </w:rPr>
              <w:t xml:space="preserve"> функционалности система </w:t>
            </w:r>
            <w:r w:rsidRPr="009E410D">
              <w:rPr>
                <w:rFonts w:cs="Arial"/>
                <w:sz w:val="20"/>
                <w:szCs w:val="20"/>
                <w:lang w:val="sr-Latn-CS"/>
              </w:rPr>
              <w:t>овешења</w:t>
            </w:r>
            <w:r w:rsidRPr="009E410D">
              <w:rPr>
                <w:rFonts w:cs="Arial"/>
                <w:sz w:val="20"/>
                <w:szCs w:val="20"/>
              </w:rPr>
              <w:t xml:space="preserve"> главних и помоћних линија</w:t>
            </w:r>
            <w:r w:rsidRPr="009E410D">
              <w:rPr>
                <w:rFonts w:cs="Arial"/>
                <w:sz w:val="20"/>
                <w:szCs w:val="20"/>
                <w:lang w:val="sr-Cyrl-RS"/>
              </w:rPr>
              <w:t>, као и припадајућих цевовода одводњавања и прогревања</w:t>
            </w:r>
            <w:r w:rsidRPr="009E410D">
              <w:rPr>
                <w:rFonts w:cs="Arial"/>
                <w:i/>
                <w:sz w:val="20"/>
                <w:szCs w:val="20"/>
                <w:lang w:val="sr-Cyrl-RS"/>
              </w:rPr>
              <w:t xml:space="preserve"> </w:t>
            </w:r>
            <w:r w:rsidRPr="009E410D">
              <w:rPr>
                <w:rFonts w:cs="Arial"/>
                <w:sz w:val="20"/>
                <w:szCs w:val="20"/>
              </w:rPr>
              <w:t xml:space="preserve"> </w:t>
            </w:r>
            <w:r w:rsidRPr="009E410D">
              <w:rPr>
                <w:rFonts w:cs="Arial"/>
                <w:sz w:val="20"/>
                <w:szCs w:val="20"/>
                <w:lang w:val="sr-Latn-CS"/>
              </w:rPr>
              <w:t xml:space="preserve">паровода РА, РБ, РЦ </w:t>
            </w:r>
            <w:r w:rsidRPr="009E410D">
              <w:rPr>
                <w:rFonts w:cs="Arial"/>
                <w:sz w:val="20"/>
                <w:szCs w:val="20"/>
                <w:lang w:val="sr-Cyrl-CS"/>
              </w:rPr>
              <w:t xml:space="preserve">линије, повезних цевовода прегрејане и међупрегрејане паре </w:t>
            </w:r>
            <w:r w:rsidRPr="00593EC1">
              <w:rPr>
                <w:rFonts w:cs="Arial"/>
                <w:sz w:val="20"/>
                <w:szCs w:val="20"/>
                <w:lang w:val="sr-Latn-CS"/>
              </w:rPr>
              <w:t>цевовода напојне воде (РЛ-линије)</w:t>
            </w:r>
            <w:r w:rsidRPr="00593EC1">
              <w:rPr>
                <w:rFonts w:cs="Arial"/>
                <w:sz w:val="20"/>
                <w:szCs w:val="20"/>
                <w:lang w:val="sr-Cyrl-RS"/>
              </w:rPr>
              <w:t xml:space="preserve"> и цевовода додатног напојног вода ЕКО1А</w:t>
            </w:r>
            <w:r>
              <w:rPr>
                <w:rFonts w:cs="Arial"/>
                <w:sz w:val="20"/>
                <w:szCs w:val="20"/>
                <w:lang w:val="sr-Cyrl-RS"/>
              </w:rPr>
              <w:t xml:space="preserve"> као и цевовода помоћне паре </w:t>
            </w:r>
            <w:r>
              <w:rPr>
                <w:rFonts w:cs="Arial"/>
                <w:sz w:val="20"/>
                <w:szCs w:val="20"/>
                <w:lang w:val="sr-Latn-RS"/>
              </w:rPr>
              <w:t xml:space="preserve">RQ </w:t>
            </w:r>
            <w:r>
              <w:rPr>
                <w:rFonts w:cs="Arial"/>
                <w:sz w:val="20"/>
                <w:szCs w:val="20"/>
                <w:lang w:val="sr-Cyrl-RS"/>
              </w:rPr>
              <w:t>линије</w:t>
            </w:r>
            <w:r w:rsidRPr="00593EC1">
              <w:rPr>
                <w:rFonts w:cs="Arial"/>
                <w:sz w:val="20"/>
                <w:szCs w:val="20"/>
                <w:lang w:val="sr-Cyrl-RS"/>
              </w:rPr>
              <w:t>,</w:t>
            </w:r>
            <w:r w:rsidRPr="00593EC1">
              <w:rPr>
                <w:rFonts w:cs="Arial"/>
                <w:sz w:val="20"/>
                <w:szCs w:val="20"/>
                <w:lang w:val="sr-Latn-CS"/>
              </w:rPr>
              <w:t xml:space="preserve"> </w:t>
            </w:r>
            <w:r w:rsidRPr="00593EC1">
              <w:rPr>
                <w:rFonts w:cs="Arial"/>
                <w:sz w:val="20"/>
                <w:szCs w:val="20"/>
              </w:rPr>
              <w:t>на блоку</w:t>
            </w:r>
            <w:r>
              <w:rPr>
                <w:rFonts w:cs="Arial"/>
                <w:sz w:val="20"/>
                <w:szCs w:val="20"/>
                <w:lang w:val="sr-Cyrl-RS"/>
              </w:rPr>
              <w:t xml:space="preserve"> </w:t>
            </w:r>
            <w:r w:rsidRPr="009E410D">
              <w:rPr>
                <w:rFonts w:cs="Arial"/>
                <w:sz w:val="20"/>
                <w:szCs w:val="20"/>
              </w:rPr>
              <w:t>Б2</w:t>
            </w:r>
            <w:r>
              <w:rPr>
                <w:rFonts w:cs="Arial"/>
                <w:sz w:val="20"/>
                <w:szCs w:val="20"/>
                <w:lang w:val="sr-Cyrl-RS"/>
              </w:rPr>
              <w:t>.</w:t>
            </w:r>
            <w:r w:rsidRPr="009E410D">
              <w:rPr>
                <w:rFonts w:cs="Arial"/>
                <w:sz w:val="20"/>
                <w:szCs w:val="20"/>
              </w:rPr>
              <w:t xml:space="preserve"> </w:t>
            </w:r>
          </w:p>
        </w:tc>
        <w:tc>
          <w:tcPr>
            <w:tcW w:w="439" w:type="pct"/>
            <w:shd w:val="clear" w:color="auto" w:fill="auto"/>
            <w:vAlign w:val="center"/>
          </w:tcPr>
          <w:p w:rsidR="00E263DC" w:rsidRPr="00E263DC" w:rsidRDefault="00E263DC" w:rsidP="00E263DC">
            <w:pPr>
              <w:spacing w:before="0"/>
              <w:jc w:val="center"/>
              <w:rPr>
                <w:rFonts w:cs="Arial"/>
                <w:sz w:val="20"/>
                <w:szCs w:val="20"/>
              </w:rPr>
            </w:pPr>
            <w:r w:rsidRPr="00E263DC">
              <w:rPr>
                <w:rFonts w:cs="Arial"/>
                <w:sz w:val="20"/>
                <w:szCs w:val="20"/>
              </w:rPr>
              <w:t>екипа/дан</w:t>
            </w:r>
          </w:p>
        </w:tc>
        <w:tc>
          <w:tcPr>
            <w:tcW w:w="255" w:type="pct"/>
            <w:shd w:val="clear" w:color="auto" w:fill="auto"/>
            <w:vAlign w:val="center"/>
          </w:tcPr>
          <w:p w:rsidR="00E263DC" w:rsidRDefault="00E263DC" w:rsidP="00E263DC">
            <w:pPr>
              <w:spacing w:before="0"/>
              <w:jc w:val="center"/>
              <w:rPr>
                <w:rFonts w:cs="Arial"/>
                <w:bCs/>
                <w:iCs/>
                <w:color w:val="000000" w:themeColor="text1"/>
                <w:sz w:val="20"/>
                <w:szCs w:val="20"/>
                <w:lang w:val="sr-Cyrl-CS"/>
              </w:rPr>
            </w:pPr>
            <w:r>
              <w:rPr>
                <w:rFonts w:cs="Arial"/>
                <w:bCs/>
                <w:iCs/>
                <w:color w:val="000000" w:themeColor="text1"/>
                <w:sz w:val="20"/>
                <w:szCs w:val="20"/>
                <w:lang w:val="sr-Cyrl-CS"/>
              </w:rPr>
              <w:t>25</w:t>
            </w:r>
          </w:p>
        </w:tc>
        <w:tc>
          <w:tcPr>
            <w:tcW w:w="693"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c>
          <w:tcPr>
            <w:tcW w:w="771"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c>
          <w:tcPr>
            <w:tcW w:w="681"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c>
          <w:tcPr>
            <w:tcW w:w="771"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r>
      <w:tr w:rsidR="00E263DC" w:rsidRPr="00E263DC" w:rsidTr="00E263DC">
        <w:tc>
          <w:tcPr>
            <w:tcW w:w="335" w:type="pct"/>
            <w:shd w:val="clear" w:color="auto" w:fill="auto"/>
            <w:vAlign w:val="center"/>
          </w:tcPr>
          <w:p w:rsidR="00E263DC" w:rsidRDefault="00E263DC" w:rsidP="00E263DC">
            <w:pPr>
              <w:spacing w:before="0"/>
              <w:jc w:val="center"/>
              <w:rPr>
                <w:rFonts w:cs="Arial"/>
                <w:b/>
                <w:bCs/>
                <w:iCs/>
                <w:color w:val="000000" w:themeColor="text1"/>
                <w:sz w:val="20"/>
                <w:szCs w:val="20"/>
                <w:lang w:val="sr-Cyrl-CS"/>
              </w:rPr>
            </w:pPr>
            <w:r>
              <w:rPr>
                <w:rFonts w:cs="Arial"/>
                <w:b/>
                <w:bCs/>
                <w:iCs/>
                <w:color w:val="000000" w:themeColor="text1"/>
                <w:sz w:val="20"/>
                <w:szCs w:val="20"/>
                <w:lang w:val="sr-Cyrl-CS"/>
              </w:rPr>
              <w:t>4.</w:t>
            </w:r>
          </w:p>
        </w:tc>
        <w:tc>
          <w:tcPr>
            <w:tcW w:w="1055" w:type="pct"/>
            <w:shd w:val="clear" w:color="auto" w:fill="auto"/>
          </w:tcPr>
          <w:p w:rsidR="00E263DC" w:rsidRPr="009E410D" w:rsidRDefault="00E263DC" w:rsidP="00E263DC">
            <w:pPr>
              <w:ind w:right="35"/>
              <w:rPr>
                <w:rFonts w:cs="Arial"/>
                <w:sz w:val="20"/>
                <w:szCs w:val="20"/>
                <w:lang w:val="sr-Cyrl-RS"/>
              </w:rPr>
            </w:pPr>
            <w:r w:rsidRPr="009E410D">
              <w:rPr>
                <w:rFonts w:cs="Arial"/>
                <w:sz w:val="20"/>
                <w:szCs w:val="20"/>
              </w:rPr>
              <w:t>Израда извештаја о стању и функционалности</w:t>
            </w:r>
            <w:r w:rsidRPr="009E410D">
              <w:rPr>
                <w:rFonts w:cs="Arial"/>
                <w:sz w:val="20"/>
                <w:szCs w:val="20"/>
                <w:lang w:val="sr-Cyrl-CS"/>
              </w:rPr>
              <w:t xml:space="preserve"> система </w:t>
            </w:r>
            <w:r w:rsidRPr="009E410D">
              <w:rPr>
                <w:rFonts w:cs="Arial"/>
                <w:sz w:val="20"/>
                <w:szCs w:val="20"/>
                <w:lang w:val="sr-Latn-CS"/>
              </w:rPr>
              <w:t>овешења</w:t>
            </w:r>
            <w:r w:rsidRPr="009E410D">
              <w:rPr>
                <w:rFonts w:cs="Arial"/>
                <w:sz w:val="20"/>
                <w:szCs w:val="20"/>
                <w:lang w:val="sr-Cyrl-RS"/>
              </w:rPr>
              <w:t>,</w:t>
            </w:r>
            <w:r w:rsidRPr="009E410D">
              <w:rPr>
                <w:rFonts w:cs="Arial"/>
                <w:sz w:val="20"/>
                <w:szCs w:val="20"/>
              </w:rPr>
              <w:t xml:space="preserve"> главних и помоћних</w:t>
            </w:r>
            <w:r w:rsidRPr="009E410D">
              <w:rPr>
                <w:rFonts w:cs="Arial"/>
                <w:sz w:val="20"/>
                <w:szCs w:val="20"/>
                <w:lang w:val="sr-Cyrl-RS"/>
              </w:rPr>
              <w:t>,</w:t>
            </w:r>
            <w:r w:rsidRPr="009E410D">
              <w:rPr>
                <w:rFonts w:cs="Arial"/>
                <w:i/>
                <w:sz w:val="20"/>
                <w:szCs w:val="20"/>
                <w:lang w:val="sr-Cyrl-RS"/>
              </w:rPr>
              <w:t xml:space="preserve"> </w:t>
            </w:r>
            <w:r w:rsidRPr="009E410D">
              <w:rPr>
                <w:rFonts w:cs="Arial"/>
                <w:sz w:val="20"/>
                <w:szCs w:val="20"/>
                <w:lang w:val="sr-Cyrl-RS"/>
              </w:rPr>
              <w:t>као и припадајућих цевовода одводњавања и прогревања</w:t>
            </w:r>
            <w:r w:rsidRPr="009E410D">
              <w:rPr>
                <w:rFonts w:cs="Arial"/>
                <w:sz w:val="20"/>
                <w:szCs w:val="20"/>
              </w:rPr>
              <w:t xml:space="preserve">  </w:t>
            </w:r>
            <w:r w:rsidRPr="009E410D">
              <w:rPr>
                <w:rFonts w:cs="Arial"/>
                <w:sz w:val="20"/>
                <w:szCs w:val="20"/>
                <w:lang w:val="sr-Latn-CS"/>
              </w:rPr>
              <w:t xml:space="preserve">паровода РА, РБ, РЦ </w:t>
            </w:r>
            <w:r w:rsidRPr="009E410D">
              <w:rPr>
                <w:rFonts w:cs="Arial"/>
                <w:sz w:val="20"/>
                <w:szCs w:val="20"/>
                <w:lang w:val="sr-Cyrl-CS"/>
              </w:rPr>
              <w:t>линије</w:t>
            </w:r>
            <w:r w:rsidRPr="009E410D">
              <w:rPr>
                <w:rFonts w:cs="Arial"/>
                <w:sz w:val="20"/>
                <w:szCs w:val="20"/>
              </w:rPr>
              <w:t>, повезних цевовода прегрејане и међупрегрејане паре</w:t>
            </w:r>
            <w:r>
              <w:rPr>
                <w:rFonts w:cs="Arial"/>
                <w:sz w:val="20"/>
                <w:szCs w:val="20"/>
                <w:lang w:val="sr-Cyrl-RS"/>
              </w:rPr>
              <w:t>,</w:t>
            </w:r>
            <w:r w:rsidRPr="009E410D">
              <w:rPr>
                <w:rFonts w:cs="Arial"/>
                <w:sz w:val="20"/>
                <w:szCs w:val="20"/>
              </w:rPr>
              <w:t xml:space="preserve"> </w:t>
            </w:r>
            <w:r w:rsidRPr="00593EC1">
              <w:rPr>
                <w:rFonts w:cs="Arial"/>
                <w:sz w:val="20"/>
                <w:szCs w:val="20"/>
                <w:lang w:val="sr-Latn-CS"/>
              </w:rPr>
              <w:t>цевовода напојне воде (РЛ-линије)</w:t>
            </w:r>
            <w:r w:rsidRPr="00593EC1">
              <w:rPr>
                <w:rFonts w:cs="Arial"/>
                <w:sz w:val="20"/>
                <w:szCs w:val="20"/>
                <w:lang w:val="sr-Cyrl-RS"/>
              </w:rPr>
              <w:t xml:space="preserve"> и цевовода додатног напојног вода ЕКО1А</w:t>
            </w:r>
            <w:r>
              <w:rPr>
                <w:rFonts w:cs="Arial"/>
                <w:sz w:val="20"/>
                <w:szCs w:val="20"/>
                <w:lang w:val="sr-Cyrl-RS"/>
              </w:rPr>
              <w:t xml:space="preserve"> као и цевовода помоћне паре </w:t>
            </w:r>
            <w:r>
              <w:rPr>
                <w:rFonts w:cs="Arial"/>
                <w:sz w:val="20"/>
                <w:szCs w:val="20"/>
                <w:lang w:val="sr-Latn-RS"/>
              </w:rPr>
              <w:t xml:space="preserve">RQ </w:t>
            </w:r>
            <w:r>
              <w:rPr>
                <w:rFonts w:cs="Arial"/>
                <w:sz w:val="20"/>
                <w:szCs w:val="20"/>
                <w:lang w:val="sr-Cyrl-RS"/>
              </w:rPr>
              <w:t>линије</w:t>
            </w:r>
            <w:r w:rsidRPr="00593EC1">
              <w:rPr>
                <w:rFonts w:cs="Arial"/>
                <w:sz w:val="20"/>
                <w:szCs w:val="20"/>
                <w:lang w:val="sr-Cyrl-RS"/>
              </w:rPr>
              <w:t>,</w:t>
            </w:r>
            <w:r w:rsidRPr="00593EC1">
              <w:rPr>
                <w:rFonts w:cs="Arial"/>
                <w:sz w:val="20"/>
                <w:szCs w:val="20"/>
                <w:lang w:val="sr-Latn-CS"/>
              </w:rPr>
              <w:t xml:space="preserve"> </w:t>
            </w:r>
            <w:r w:rsidRPr="00593EC1">
              <w:rPr>
                <w:rFonts w:cs="Arial"/>
                <w:sz w:val="20"/>
                <w:szCs w:val="20"/>
              </w:rPr>
              <w:t xml:space="preserve">на блоку </w:t>
            </w:r>
            <w:r w:rsidRPr="009E410D">
              <w:rPr>
                <w:rFonts w:cs="Arial"/>
                <w:sz w:val="20"/>
                <w:szCs w:val="20"/>
              </w:rPr>
              <w:t>Б</w:t>
            </w:r>
            <w:r w:rsidRPr="009E410D">
              <w:rPr>
                <w:rFonts w:cs="Arial"/>
                <w:sz w:val="20"/>
                <w:szCs w:val="20"/>
                <w:lang w:val="sr-Cyrl-RS"/>
              </w:rPr>
              <w:t>2</w:t>
            </w:r>
            <w:r>
              <w:rPr>
                <w:rFonts w:cs="Arial"/>
                <w:sz w:val="20"/>
                <w:szCs w:val="20"/>
                <w:lang w:val="sr-Cyrl-RS"/>
              </w:rPr>
              <w:t>.</w:t>
            </w:r>
          </w:p>
        </w:tc>
        <w:tc>
          <w:tcPr>
            <w:tcW w:w="439" w:type="pct"/>
            <w:shd w:val="clear" w:color="auto" w:fill="auto"/>
            <w:vAlign w:val="center"/>
          </w:tcPr>
          <w:p w:rsidR="00E263DC" w:rsidRPr="00E263DC" w:rsidRDefault="00E263DC" w:rsidP="00E263DC">
            <w:pPr>
              <w:spacing w:before="0"/>
              <w:jc w:val="center"/>
              <w:rPr>
                <w:rFonts w:cs="Arial"/>
                <w:sz w:val="20"/>
                <w:szCs w:val="20"/>
              </w:rPr>
            </w:pPr>
            <w:r>
              <w:rPr>
                <w:rFonts w:cs="Arial"/>
                <w:sz w:val="20"/>
                <w:szCs w:val="20"/>
                <w:lang w:val="sr-Cyrl-RS"/>
              </w:rPr>
              <w:t>комплет</w:t>
            </w:r>
          </w:p>
        </w:tc>
        <w:tc>
          <w:tcPr>
            <w:tcW w:w="255" w:type="pct"/>
            <w:shd w:val="clear" w:color="auto" w:fill="auto"/>
            <w:vAlign w:val="center"/>
          </w:tcPr>
          <w:p w:rsidR="00E263DC" w:rsidRDefault="00E263DC" w:rsidP="00E263DC">
            <w:pPr>
              <w:spacing w:before="0"/>
              <w:jc w:val="center"/>
              <w:rPr>
                <w:rFonts w:cs="Arial"/>
                <w:bCs/>
                <w:iCs/>
                <w:color w:val="000000" w:themeColor="text1"/>
                <w:sz w:val="20"/>
                <w:szCs w:val="20"/>
                <w:lang w:val="sr-Cyrl-CS"/>
              </w:rPr>
            </w:pPr>
            <w:r>
              <w:rPr>
                <w:rFonts w:cs="Arial"/>
                <w:bCs/>
                <w:iCs/>
                <w:color w:val="000000" w:themeColor="text1"/>
                <w:sz w:val="20"/>
                <w:szCs w:val="20"/>
                <w:lang w:val="sr-Cyrl-CS"/>
              </w:rPr>
              <w:t>1</w:t>
            </w:r>
          </w:p>
        </w:tc>
        <w:tc>
          <w:tcPr>
            <w:tcW w:w="693"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c>
          <w:tcPr>
            <w:tcW w:w="771"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c>
          <w:tcPr>
            <w:tcW w:w="681"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c>
          <w:tcPr>
            <w:tcW w:w="771" w:type="pct"/>
            <w:shd w:val="clear" w:color="auto" w:fill="auto"/>
            <w:vAlign w:val="center"/>
          </w:tcPr>
          <w:p w:rsidR="00E263DC" w:rsidRPr="00E263DC" w:rsidRDefault="00E263DC" w:rsidP="00E263DC">
            <w:pPr>
              <w:spacing w:before="0"/>
              <w:jc w:val="center"/>
              <w:rPr>
                <w:rFonts w:cs="Arial"/>
                <w:b/>
                <w:bCs/>
                <w:iCs/>
                <w:color w:val="000000" w:themeColor="text1"/>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263DC" w:rsidRPr="00337EB2" w:rsidTr="005E5152">
        <w:trPr>
          <w:trHeight w:val="418"/>
        </w:trPr>
        <w:tc>
          <w:tcPr>
            <w:tcW w:w="568" w:type="dxa"/>
            <w:vAlign w:val="center"/>
          </w:tcPr>
          <w:p w:rsidR="00E263DC" w:rsidRPr="00337EB2" w:rsidRDefault="00E263DC" w:rsidP="005E5152">
            <w:pPr>
              <w:spacing w:before="0"/>
              <w:jc w:val="center"/>
              <w:rPr>
                <w:rFonts w:cs="Arial"/>
                <w:b/>
                <w:color w:val="000000" w:themeColor="text1"/>
                <w:lang w:val="sr-Latn-CS"/>
              </w:rPr>
            </w:pPr>
            <w:r w:rsidRPr="00337EB2">
              <w:rPr>
                <w:rFonts w:cs="Arial"/>
                <w:b/>
                <w:color w:val="000000" w:themeColor="text1"/>
              </w:rPr>
              <w:t>I</w:t>
            </w:r>
          </w:p>
        </w:tc>
        <w:tc>
          <w:tcPr>
            <w:tcW w:w="6740" w:type="dxa"/>
          </w:tcPr>
          <w:p w:rsidR="00E263DC" w:rsidRPr="00337EB2" w:rsidRDefault="00E263DC" w:rsidP="005E5152">
            <w:pPr>
              <w:spacing w:before="0"/>
              <w:jc w:val="center"/>
              <w:rPr>
                <w:rFonts w:cs="Arial"/>
                <w:b/>
                <w:color w:val="000000" w:themeColor="text1"/>
              </w:rPr>
            </w:pPr>
            <w:r w:rsidRPr="00337EB2">
              <w:rPr>
                <w:rFonts w:cs="Arial"/>
                <w:b/>
                <w:color w:val="000000" w:themeColor="text1"/>
              </w:rPr>
              <w:t>УКУПНО ПОНУЂЕНА ЦЕНА  без ПДВ динара</w:t>
            </w:r>
          </w:p>
          <w:p w:rsidR="00E263DC" w:rsidRPr="00337EB2" w:rsidRDefault="00E263DC" w:rsidP="005E5152">
            <w:pPr>
              <w:spacing w:before="0"/>
              <w:jc w:val="center"/>
              <w:rPr>
                <w:rFonts w:cs="Arial"/>
                <w:b/>
                <w:color w:val="000000" w:themeColor="text1"/>
              </w:rPr>
            </w:pPr>
            <w:r w:rsidRPr="00337EB2">
              <w:rPr>
                <w:rFonts w:cs="Arial"/>
                <w:b/>
                <w:color w:val="000000" w:themeColor="text1"/>
              </w:rPr>
              <w:t xml:space="preserve">(збир колоне бр. </w:t>
            </w:r>
            <w:r w:rsidRPr="00337EB2">
              <w:rPr>
                <w:rFonts w:cs="Arial"/>
                <w:b/>
                <w:color w:val="000000" w:themeColor="text1"/>
                <w:lang w:val="sr-Cyrl-CS"/>
              </w:rPr>
              <w:t>7</w:t>
            </w:r>
            <w:r w:rsidRPr="00337EB2">
              <w:rPr>
                <w:rFonts w:cs="Arial"/>
                <w:b/>
                <w:color w:val="000000" w:themeColor="text1"/>
              </w:rPr>
              <w:t>)</w:t>
            </w:r>
          </w:p>
        </w:tc>
        <w:tc>
          <w:tcPr>
            <w:tcW w:w="2610" w:type="dxa"/>
          </w:tcPr>
          <w:p w:rsidR="00E263DC" w:rsidRPr="00337EB2" w:rsidRDefault="00E263DC" w:rsidP="005E5152">
            <w:pPr>
              <w:spacing w:before="0"/>
              <w:rPr>
                <w:rFonts w:cs="Arial"/>
                <w:color w:val="000000" w:themeColor="text1"/>
              </w:rPr>
            </w:pPr>
          </w:p>
        </w:tc>
      </w:tr>
      <w:tr w:rsidR="00E263DC" w:rsidRPr="00337EB2" w:rsidTr="005E5152">
        <w:trPr>
          <w:trHeight w:val="610"/>
        </w:trPr>
        <w:tc>
          <w:tcPr>
            <w:tcW w:w="568" w:type="dxa"/>
            <w:tcBorders>
              <w:bottom w:val="single" w:sz="4" w:space="0" w:color="auto"/>
            </w:tcBorders>
            <w:vAlign w:val="center"/>
          </w:tcPr>
          <w:p w:rsidR="00E263DC" w:rsidRPr="00337EB2" w:rsidRDefault="00E263DC" w:rsidP="005E5152">
            <w:pPr>
              <w:spacing w:before="0"/>
              <w:jc w:val="center"/>
              <w:rPr>
                <w:rFonts w:cs="Arial"/>
                <w:b/>
                <w:color w:val="000000" w:themeColor="text1"/>
                <w:lang w:val="sr-Latn-CS"/>
              </w:rPr>
            </w:pPr>
            <w:r w:rsidRPr="00337EB2">
              <w:rPr>
                <w:rFonts w:cs="Arial"/>
                <w:b/>
                <w:color w:val="000000" w:themeColor="text1"/>
                <w:lang w:val="sr-Latn-CS"/>
              </w:rPr>
              <w:lastRenderedPageBreak/>
              <w:t>II</w:t>
            </w:r>
          </w:p>
        </w:tc>
        <w:tc>
          <w:tcPr>
            <w:tcW w:w="6740" w:type="dxa"/>
            <w:tcBorders>
              <w:bottom w:val="single" w:sz="4" w:space="0" w:color="auto"/>
              <w:right w:val="single" w:sz="4" w:space="0" w:color="auto"/>
            </w:tcBorders>
          </w:tcPr>
          <w:p w:rsidR="00E263DC" w:rsidRPr="00337EB2" w:rsidRDefault="00E263DC" w:rsidP="005E5152">
            <w:pPr>
              <w:spacing w:before="0"/>
              <w:jc w:val="center"/>
              <w:rPr>
                <w:rFonts w:cs="Arial"/>
                <w:b/>
                <w:color w:val="000000" w:themeColor="text1"/>
              </w:rPr>
            </w:pPr>
            <w:r w:rsidRPr="00337EB2">
              <w:rPr>
                <w:rFonts w:cs="Arial"/>
                <w:b/>
                <w:color w:val="000000" w:themeColor="text1"/>
              </w:rPr>
              <w:t>УКУПАН ИЗНОС  ПДВ динара</w:t>
            </w:r>
          </w:p>
        </w:tc>
        <w:tc>
          <w:tcPr>
            <w:tcW w:w="2610" w:type="dxa"/>
            <w:tcBorders>
              <w:bottom w:val="single" w:sz="4" w:space="0" w:color="auto"/>
              <w:right w:val="single" w:sz="4" w:space="0" w:color="auto"/>
            </w:tcBorders>
          </w:tcPr>
          <w:p w:rsidR="00E263DC" w:rsidRPr="00337EB2" w:rsidRDefault="00E263DC" w:rsidP="005E5152">
            <w:pPr>
              <w:spacing w:before="0"/>
              <w:rPr>
                <w:rFonts w:cs="Arial"/>
                <w:color w:val="000000" w:themeColor="text1"/>
              </w:rPr>
            </w:pPr>
          </w:p>
        </w:tc>
      </w:tr>
      <w:tr w:rsidR="00E263DC" w:rsidRPr="00337EB2" w:rsidTr="005E5152">
        <w:trPr>
          <w:trHeight w:val="562"/>
        </w:trPr>
        <w:tc>
          <w:tcPr>
            <w:tcW w:w="568" w:type="dxa"/>
            <w:tcBorders>
              <w:bottom w:val="single" w:sz="4" w:space="0" w:color="auto"/>
            </w:tcBorders>
            <w:vAlign w:val="center"/>
          </w:tcPr>
          <w:p w:rsidR="00E263DC" w:rsidRPr="00337EB2" w:rsidRDefault="00E263DC" w:rsidP="005E5152">
            <w:pPr>
              <w:spacing w:before="0"/>
              <w:jc w:val="center"/>
              <w:rPr>
                <w:rFonts w:cs="Arial"/>
                <w:b/>
                <w:color w:val="000000" w:themeColor="text1"/>
                <w:lang w:val="sr-Latn-CS"/>
              </w:rPr>
            </w:pPr>
            <w:r w:rsidRPr="00337EB2">
              <w:rPr>
                <w:rFonts w:cs="Arial"/>
                <w:b/>
                <w:color w:val="000000" w:themeColor="text1"/>
                <w:lang w:val="sr-Latn-CS"/>
              </w:rPr>
              <w:t>III</w:t>
            </w:r>
          </w:p>
        </w:tc>
        <w:tc>
          <w:tcPr>
            <w:tcW w:w="6740" w:type="dxa"/>
            <w:tcBorders>
              <w:bottom w:val="single" w:sz="4" w:space="0" w:color="auto"/>
              <w:right w:val="single" w:sz="4" w:space="0" w:color="auto"/>
            </w:tcBorders>
          </w:tcPr>
          <w:p w:rsidR="00E263DC" w:rsidRPr="00337EB2" w:rsidRDefault="00E263DC" w:rsidP="005E5152">
            <w:pPr>
              <w:spacing w:before="0"/>
              <w:jc w:val="center"/>
              <w:rPr>
                <w:rFonts w:cs="Arial"/>
                <w:b/>
                <w:color w:val="000000" w:themeColor="text1"/>
              </w:rPr>
            </w:pPr>
            <w:r w:rsidRPr="00337EB2">
              <w:rPr>
                <w:rFonts w:cs="Arial"/>
                <w:b/>
                <w:color w:val="000000" w:themeColor="text1"/>
              </w:rPr>
              <w:t>УКУПНО ПОНУЂЕНА ЦЕНА  са ПДВ</w:t>
            </w:r>
          </w:p>
          <w:p w:rsidR="00E263DC" w:rsidRPr="00337EB2" w:rsidRDefault="00E263DC" w:rsidP="005E5152">
            <w:pPr>
              <w:spacing w:before="0"/>
              <w:jc w:val="center"/>
              <w:rPr>
                <w:rFonts w:cs="Arial"/>
                <w:b/>
                <w:color w:val="000000" w:themeColor="text1"/>
              </w:rPr>
            </w:pPr>
            <w:r w:rsidRPr="00337EB2">
              <w:rPr>
                <w:rFonts w:cs="Arial"/>
                <w:b/>
                <w:color w:val="000000" w:themeColor="text1"/>
              </w:rPr>
              <w:t>(ред. бр.</w:t>
            </w:r>
            <w:r w:rsidRPr="00337EB2">
              <w:rPr>
                <w:rFonts w:cs="Arial"/>
                <w:b/>
                <w:color w:val="000000" w:themeColor="text1"/>
                <w:lang w:val="sr-Latn-CS"/>
              </w:rPr>
              <w:t>I</w:t>
            </w:r>
            <w:r w:rsidRPr="00337EB2">
              <w:rPr>
                <w:rFonts w:cs="Arial"/>
                <w:b/>
                <w:color w:val="000000" w:themeColor="text1"/>
              </w:rPr>
              <w:t>+ред.бр.</w:t>
            </w:r>
            <w:r w:rsidRPr="00337EB2">
              <w:rPr>
                <w:rFonts w:cs="Arial"/>
                <w:b/>
                <w:color w:val="000000" w:themeColor="text1"/>
                <w:lang w:val="sr-Latn-CS"/>
              </w:rPr>
              <w:t>II</w:t>
            </w:r>
            <w:r w:rsidRPr="00337EB2">
              <w:rPr>
                <w:rFonts w:cs="Arial"/>
                <w:b/>
                <w:color w:val="000000" w:themeColor="text1"/>
              </w:rPr>
              <w:t>) динара</w:t>
            </w:r>
          </w:p>
        </w:tc>
        <w:tc>
          <w:tcPr>
            <w:tcW w:w="2610" w:type="dxa"/>
            <w:tcBorders>
              <w:bottom w:val="single" w:sz="4" w:space="0" w:color="auto"/>
              <w:right w:val="single" w:sz="4" w:space="0" w:color="auto"/>
            </w:tcBorders>
          </w:tcPr>
          <w:p w:rsidR="00E263DC" w:rsidRPr="00337EB2" w:rsidRDefault="00E263DC" w:rsidP="005E5152">
            <w:pPr>
              <w:spacing w:before="0"/>
              <w:rPr>
                <w:rFonts w:cs="Arial"/>
                <w:color w:val="000000" w:themeColor="text1"/>
              </w:rPr>
            </w:pPr>
          </w:p>
        </w:tc>
      </w:tr>
    </w:tbl>
    <w:p w:rsidR="00E263DC" w:rsidRPr="00337EB2" w:rsidRDefault="00E263DC" w:rsidP="00E263DC">
      <w:pPr>
        <w:spacing w:before="0"/>
        <w:rPr>
          <w:rFonts w:cs="Arial"/>
          <w:color w:val="000000" w:themeColor="text1"/>
        </w:rPr>
      </w:pPr>
    </w:p>
    <w:p w:rsidR="00E263DC" w:rsidRPr="00337EB2" w:rsidRDefault="00E263DC" w:rsidP="00E263DC">
      <w:pPr>
        <w:widowControl w:val="0"/>
        <w:spacing w:before="0"/>
        <w:rPr>
          <w:rFonts w:eastAsia="Arial Unicode MS" w:cs="Arial"/>
          <w:color w:val="000000" w:themeColor="text1"/>
        </w:rPr>
      </w:pPr>
    </w:p>
    <w:p w:rsidR="00E263DC" w:rsidRPr="00E47C2E" w:rsidRDefault="00E263DC" w:rsidP="00E263DC">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263DC" w:rsidTr="005E5152">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263DC" w:rsidRPr="00337EB2" w:rsidRDefault="00E263DC" w:rsidP="005E5152">
            <w:pPr>
              <w:spacing w:before="0"/>
              <w:rPr>
                <w:rFonts w:cs="Arial"/>
                <w:color w:val="000000" w:themeColor="text1"/>
                <w:lang w:val="sr-Latn-CS" w:eastAsia="sr-Latn-CS"/>
              </w:rPr>
            </w:pPr>
            <w:r w:rsidRPr="00337EB2">
              <w:rPr>
                <w:rFonts w:cs="Arial"/>
                <w:color w:val="000000" w:themeColor="text1"/>
                <w:lang w:val="sr-Latn-CS" w:eastAsia="sr-Latn-CS"/>
              </w:rPr>
              <w:t>Посебно исказани трошкови у дин/ процентима који су укључени у укупно понуђену цену без ПДВ</w:t>
            </w:r>
          </w:p>
          <w:p w:rsidR="00E263DC" w:rsidRPr="00337EB2" w:rsidRDefault="00E263DC" w:rsidP="005E5152">
            <w:pPr>
              <w:spacing w:before="0"/>
              <w:rPr>
                <w:rFonts w:cs="Arial"/>
                <w:color w:val="000000" w:themeColor="text1"/>
                <w:lang w:val="sr-Latn-CS" w:eastAsia="sr-Latn-CS"/>
              </w:rPr>
            </w:pPr>
            <w:r w:rsidRPr="00337EB2">
              <w:rPr>
                <w:rFonts w:cs="Arial"/>
                <w:color w:val="000000" w:themeColor="text1"/>
                <w:lang w:val="sr-Latn-CS" w:eastAsia="sr-Latn-CS"/>
              </w:rPr>
              <w:t>(цена из реда бр. I)</w:t>
            </w:r>
            <w:r w:rsidRPr="00337EB2">
              <w:rPr>
                <w:rFonts w:cs="Arial"/>
                <w:color w:val="000000" w:themeColor="text1"/>
                <w:lang w:val="sr-Cyrl-RS" w:eastAsia="sr-Latn-CS"/>
              </w:rPr>
              <w:t xml:space="preserve"> </w:t>
            </w:r>
            <w:r w:rsidRPr="00337EB2">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tcPr>
          <w:p w:rsidR="00E263DC" w:rsidRPr="00337EB2" w:rsidRDefault="00E263DC" w:rsidP="005E5152">
            <w:pPr>
              <w:rPr>
                <w:color w:val="000000" w:themeColor="text1"/>
              </w:rPr>
            </w:pPr>
            <w:r w:rsidRPr="00337EB2">
              <w:rPr>
                <w:color w:val="000000" w:themeColor="text1"/>
              </w:rPr>
              <w:t>Трошкови превоза</w:t>
            </w:r>
          </w:p>
        </w:tc>
        <w:tc>
          <w:tcPr>
            <w:tcW w:w="3960" w:type="dxa"/>
            <w:tcBorders>
              <w:top w:val="single" w:sz="4" w:space="0" w:color="auto"/>
              <w:left w:val="single" w:sz="4" w:space="0" w:color="auto"/>
              <w:bottom w:val="single" w:sz="4" w:space="0" w:color="auto"/>
              <w:right w:val="single" w:sz="4" w:space="0" w:color="auto"/>
            </w:tcBorders>
          </w:tcPr>
          <w:p w:rsidR="00E263DC" w:rsidRPr="00337EB2" w:rsidRDefault="00E263DC" w:rsidP="005E5152">
            <w:pPr>
              <w:rPr>
                <w:color w:val="000000" w:themeColor="text1"/>
              </w:rPr>
            </w:pPr>
            <w:r w:rsidRPr="00337EB2">
              <w:rPr>
                <w:color w:val="000000" w:themeColor="text1"/>
              </w:rPr>
              <w:t>_____динара односно ____%</w:t>
            </w:r>
          </w:p>
        </w:tc>
      </w:tr>
      <w:tr w:rsidR="00E263DC" w:rsidTr="005E515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63DC" w:rsidRPr="00337EB2" w:rsidRDefault="00E263DC" w:rsidP="005E5152">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263DC" w:rsidRPr="00337EB2" w:rsidRDefault="00E263DC" w:rsidP="005E5152">
            <w:pPr>
              <w:spacing w:before="0"/>
              <w:rPr>
                <w:rFonts w:cs="Arial"/>
                <w:color w:val="000000" w:themeColor="text1"/>
                <w:lang w:val="sr-Latn-CS" w:eastAsia="sr-Latn-CS"/>
              </w:rPr>
            </w:pPr>
            <w:r w:rsidRPr="00337EB2">
              <w:rPr>
                <w:rFonts w:cs="Arial"/>
                <w:color w:val="000000" w:themeColor="text1"/>
                <w:lang w:val="sr-Latn-CS" w:eastAsia="sr-Latn-CS"/>
              </w:rPr>
              <w:t>Остали трошкови</w:t>
            </w:r>
            <w:r w:rsidRPr="00337EB2">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E263DC" w:rsidRPr="00337EB2" w:rsidRDefault="00E263DC" w:rsidP="005E5152">
            <w:pPr>
              <w:spacing w:before="0"/>
              <w:jc w:val="center"/>
              <w:rPr>
                <w:rFonts w:cs="Arial"/>
                <w:color w:val="000000" w:themeColor="text1"/>
                <w:lang w:val="sr-Latn-CS" w:eastAsia="sr-Latn-CS"/>
              </w:rPr>
            </w:pPr>
          </w:p>
          <w:p w:rsidR="00E263DC" w:rsidRPr="00337EB2" w:rsidRDefault="00E263DC" w:rsidP="005E5152">
            <w:pPr>
              <w:spacing w:before="0"/>
              <w:jc w:val="center"/>
              <w:rPr>
                <w:rFonts w:cs="Arial"/>
                <w:color w:val="000000" w:themeColor="text1"/>
                <w:lang w:val="sr-Latn-CS" w:eastAsia="sr-Latn-CS"/>
              </w:rPr>
            </w:pPr>
          </w:p>
          <w:p w:rsidR="00E263DC" w:rsidRPr="00337EB2" w:rsidRDefault="00E263DC" w:rsidP="005E5152">
            <w:pPr>
              <w:spacing w:before="0"/>
              <w:jc w:val="center"/>
              <w:rPr>
                <w:rFonts w:cs="Arial"/>
                <w:color w:val="000000" w:themeColor="text1"/>
                <w:lang w:val="sr-Latn-CS" w:eastAsia="sr-Latn-CS"/>
              </w:rPr>
            </w:pPr>
            <w:r w:rsidRPr="00337EB2">
              <w:rPr>
                <w:rFonts w:cs="Arial"/>
                <w:color w:val="000000" w:themeColor="text1"/>
                <w:lang w:val="sr-Latn-CS" w:eastAsia="sr-Latn-CS"/>
              </w:rPr>
              <w:t>_____динара односно ____%</w:t>
            </w:r>
          </w:p>
        </w:tc>
      </w:tr>
    </w:tbl>
    <w:p w:rsidR="00E263DC" w:rsidRPr="00E47C2E" w:rsidRDefault="00E263DC" w:rsidP="00E263DC">
      <w:pPr>
        <w:widowControl w:val="0"/>
        <w:spacing w:before="0"/>
        <w:rPr>
          <w:rFonts w:eastAsia="Arial Unicode MS" w:cs="Arial"/>
          <w:color w:val="00B0F0"/>
        </w:rPr>
      </w:pPr>
    </w:p>
    <w:p w:rsidR="00E263DC" w:rsidRPr="00E47C2E" w:rsidRDefault="00E263DC" w:rsidP="00E263DC">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E263DC" w:rsidRPr="00E47C2E" w:rsidTr="005E5152">
        <w:trPr>
          <w:jc w:val="center"/>
        </w:trPr>
        <w:tc>
          <w:tcPr>
            <w:tcW w:w="3882" w:type="dxa"/>
          </w:tcPr>
          <w:p w:rsidR="00E263DC" w:rsidRPr="00E47C2E" w:rsidRDefault="00E263DC" w:rsidP="005E5152">
            <w:pPr>
              <w:spacing w:before="0"/>
              <w:jc w:val="center"/>
              <w:rPr>
                <w:rFonts w:cs="Arial"/>
              </w:rPr>
            </w:pPr>
            <w:r w:rsidRPr="00E47C2E">
              <w:rPr>
                <w:rFonts w:cs="Arial"/>
              </w:rPr>
              <w:t>Датум:</w:t>
            </w:r>
          </w:p>
        </w:tc>
        <w:tc>
          <w:tcPr>
            <w:tcW w:w="2127" w:type="dxa"/>
          </w:tcPr>
          <w:p w:rsidR="00E263DC" w:rsidRPr="00E47C2E" w:rsidRDefault="00E263DC" w:rsidP="005E5152">
            <w:pPr>
              <w:spacing w:before="0"/>
              <w:jc w:val="center"/>
              <w:rPr>
                <w:rFonts w:cs="Arial"/>
                <w:lang w:val="ru-RU"/>
              </w:rPr>
            </w:pPr>
          </w:p>
        </w:tc>
        <w:tc>
          <w:tcPr>
            <w:tcW w:w="4022" w:type="dxa"/>
          </w:tcPr>
          <w:p w:rsidR="00E263DC" w:rsidRPr="00E47C2E" w:rsidRDefault="00E263DC" w:rsidP="005E5152">
            <w:pPr>
              <w:spacing w:before="0"/>
              <w:jc w:val="center"/>
              <w:rPr>
                <w:rFonts w:cs="Arial"/>
                <w:lang w:val="sr-Cyrl-CS"/>
              </w:rPr>
            </w:pPr>
            <w:r w:rsidRPr="00E47C2E">
              <w:rPr>
                <w:rFonts w:cs="Arial"/>
                <w:lang w:val="sr-Cyrl-CS"/>
              </w:rPr>
              <w:t>П</w:t>
            </w:r>
            <w:r w:rsidRPr="00E47C2E">
              <w:rPr>
                <w:rFonts w:cs="Arial"/>
              </w:rPr>
              <w:t>онуђач</w:t>
            </w:r>
          </w:p>
        </w:tc>
      </w:tr>
      <w:tr w:rsidR="00E263DC" w:rsidRPr="00E47C2E" w:rsidTr="005E5152">
        <w:trPr>
          <w:jc w:val="center"/>
        </w:trPr>
        <w:tc>
          <w:tcPr>
            <w:tcW w:w="3882" w:type="dxa"/>
          </w:tcPr>
          <w:p w:rsidR="00E263DC" w:rsidRPr="00E47C2E" w:rsidRDefault="00E263DC" w:rsidP="005E5152">
            <w:pPr>
              <w:spacing w:before="0"/>
              <w:jc w:val="center"/>
              <w:rPr>
                <w:rFonts w:cs="Arial"/>
              </w:rPr>
            </w:pPr>
          </w:p>
        </w:tc>
        <w:tc>
          <w:tcPr>
            <w:tcW w:w="2127" w:type="dxa"/>
          </w:tcPr>
          <w:p w:rsidR="00E263DC" w:rsidRPr="00E47C2E" w:rsidRDefault="00E263DC" w:rsidP="005E5152">
            <w:pPr>
              <w:spacing w:before="0"/>
              <w:jc w:val="center"/>
              <w:rPr>
                <w:rFonts w:cs="Arial"/>
              </w:rPr>
            </w:pPr>
            <w:r w:rsidRPr="00E47C2E">
              <w:rPr>
                <w:rFonts w:cs="Arial"/>
              </w:rPr>
              <w:t>М.П.</w:t>
            </w:r>
          </w:p>
        </w:tc>
        <w:tc>
          <w:tcPr>
            <w:tcW w:w="4022" w:type="dxa"/>
          </w:tcPr>
          <w:p w:rsidR="00E263DC" w:rsidRPr="00E47C2E" w:rsidRDefault="00E263DC" w:rsidP="005E5152">
            <w:pPr>
              <w:spacing w:before="0"/>
              <w:jc w:val="center"/>
              <w:rPr>
                <w:rFonts w:cs="Arial"/>
                <w:lang w:val="ru-RU"/>
              </w:rPr>
            </w:pPr>
          </w:p>
        </w:tc>
      </w:tr>
      <w:tr w:rsidR="00E263DC" w:rsidRPr="00E47C2E" w:rsidTr="005E5152">
        <w:trPr>
          <w:jc w:val="center"/>
        </w:trPr>
        <w:tc>
          <w:tcPr>
            <w:tcW w:w="3882" w:type="dxa"/>
            <w:tcBorders>
              <w:bottom w:val="single" w:sz="4" w:space="0" w:color="auto"/>
            </w:tcBorders>
          </w:tcPr>
          <w:p w:rsidR="00E263DC" w:rsidRPr="00E47C2E" w:rsidRDefault="00E263DC" w:rsidP="005E5152">
            <w:pPr>
              <w:spacing w:before="0"/>
              <w:jc w:val="center"/>
              <w:rPr>
                <w:rFonts w:cs="Arial"/>
              </w:rPr>
            </w:pPr>
          </w:p>
        </w:tc>
        <w:tc>
          <w:tcPr>
            <w:tcW w:w="2127" w:type="dxa"/>
          </w:tcPr>
          <w:p w:rsidR="00E263DC" w:rsidRPr="00E47C2E" w:rsidRDefault="00E263DC" w:rsidP="005E5152">
            <w:pPr>
              <w:spacing w:before="0"/>
              <w:jc w:val="center"/>
              <w:rPr>
                <w:rFonts w:cs="Arial"/>
                <w:lang w:val="ru-RU"/>
              </w:rPr>
            </w:pPr>
          </w:p>
        </w:tc>
        <w:tc>
          <w:tcPr>
            <w:tcW w:w="4022" w:type="dxa"/>
            <w:tcBorders>
              <w:bottom w:val="single" w:sz="4" w:space="0" w:color="auto"/>
            </w:tcBorders>
          </w:tcPr>
          <w:p w:rsidR="00E263DC" w:rsidRPr="00E47C2E" w:rsidRDefault="00E263DC" w:rsidP="005E5152">
            <w:pPr>
              <w:spacing w:before="0"/>
              <w:jc w:val="center"/>
              <w:rPr>
                <w:rFonts w:cs="Arial"/>
                <w:lang w:val="ru-RU"/>
              </w:rPr>
            </w:pPr>
          </w:p>
        </w:tc>
      </w:tr>
      <w:tr w:rsidR="00E263DC" w:rsidRPr="00E47C2E" w:rsidTr="005E5152">
        <w:trPr>
          <w:trHeight w:val="389"/>
          <w:jc w:val="center"/>
        </w:trPr>
        <w:tc>
          <w:tcPr>
            <w:tcW w:w="3882" w:type="dxa"/>
            <w:tcBorders>
              <w:top w:val="single" w:sz="4" w:space="0" w:color="auto"/>
            </w:tcBorders>
          </w:tcPr>
          <w:p w:rsidR="00E263DC" w:rsidRPr="00E47C2E" w:rsidRDefault="00E263DC" w:rsidP="005E5152">
            <w:pPr>
              <w:spacing w:before="0"/>
              <w:jc w:val="center"/>
              <w:rPr>
                <w:rFonts w:cs="Arial"/>
              </w:rPr>
            </w:pPr>
          </w:p>
        </w:tc>
        <w:tc>
          <w:tcPr>
            <w:tcW w:w="2127" w:type="dxa"/>
          </w:tcPr>
          <w:p w:rsidR="00E263DC" w:rsidRPr="00E47C2E" w:rsidRDefault="00E263DC" w:rsidP="005E5152">
            <w:pPr>
              <w:spacing w:before="0"/>
              <w:jc w:val="center"/>
              <w:rPr>
                <w:rFonts w:cs="Arial"/>
                <w:lang w:val="ru-RU"/>
              </w:rPr>
            </w:pPr>
          </w:p>
        </w:tc>
        <w:tc>
          <w:tcPr>
            <w:tcW w:w="4022" w:type="dxa"/>
            <w:tcBorders>
              <w:top w:val="single" w:sz="4" w:space="0" w:color="auto"/>
            </w:tcBorders>
          </w:tcPr>
          <w:p w:rsidR="00E263DC" w:rsidRPr="00E47C2E" w:rsidRDefault="00E263DC" w:rsidP="005E5152">
            <w:pPr>
              <w:spacing w:before="0"/>
              <w:jc w:val="center"/>
              <w:rPr>
                <w:rFonts w:cs="Arial"/>
                <w:lang w:val="ru-RU"/>
              </w:rPr>
            </w:pPr>
          </w:p>
        </w:tc>
      </w:tr>
    </w:tbl>
    <w:p w:rsidR="00E263DC" w:rsidRPr="00E47C2E" w:rsidRDefault="00E263DC" w:rsidP="00E263DC">
      <w:pPr>
        <w:spacing w:before="0"/>
        <w:rPr>
          <w:rFonts w:cs="Arial"/>
          <w:b/>
          <w:lang w:val="sr-Cyrl-CS"/>
        </w:rPr>
      </w:pPr>
      <w:r w:rsidRPr="00E47C2E">
        <w:rPr>
          <w:rFonts w:cs="Arial"/>
          <w:b/>
          <w:lang w:val="sr-Cyrl-CS"/>
        </w:rPr>
        <w:t>Напомена:</w:t>
      </w:r>
    </w:p>
    <w:p w:rsidR="00E263DC" w:rsidRPr="00E47C2E" w:rsidRDefault="00E263DC" w:rsidP="00E263D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E263DC" w:rsidRDefault="00E263DC" w:rsidP="00E263D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p>
    <w:p w:rsidR="00E263DC" w:rsidRDefault="00E263DC" w:rsidP="00E263DC">
      <w:pPr>
        <w:pStyle w:val="KDKomentar"/>
        <w:spacing w:before="0"/>
        <w:rPr>
          <w:rFonts w:cs="Arial"/>
          <w:b/>
          <w:i w:val="0"/>
          <w:color w:val="000000" w:themeColor="text1"/>
          <w:lang w:val="sr-Latn-CS"/>
        </w:rPr>
      </w:pPr>
    </w:p>
    <w:p w:rsidR="00E263DC" w:rsidRPr="00D13502" w:rsidRDefault="00E263DC" w:rsidP="00E263DC">
      <w:pPr>
        <w:pStyle w:val="KDKomentar"/>
        <w:spacing w:before="0"/>
        <w:rPr>
          <w:rFonts w:cs="Arial"/>
          <w:b/>
          <w:i w:val="0"/>
          <w:color w:val="000000" w:themeColor="text1"/>
        </w:rPr>
      </w:pPr>
      <w:r w:rsidRPr="00D13502">
        <w:rPr>
          <w:rFonts w:cs="Arial"/>
          <w:b/>
          <w:i w:val="0"/>
          <w:color w:val="000000" w:themeColor="text1"/>
          <w:lang w:val="sr-Latn-CS"/>
        </w:rPr>
        <w:t>Упутство</w:t>
      </w:r>
      <w:r w:rsidRPr="00D13502">
        <w:rPr>
          <w:rFonts w:cs="Arial"/>
          <w:b/>
          <w:i w:val="0"/>
          <w:color w:val="000000" w:themeColor="text1"/>
        </w:rPr>
        <w:t xml:space="preserve"> </w:t>
      </w:r>
      <w:r w:rsidRPr="00D13502">
        <w:rPr>
          <w:rFonts w:cs="Arial"/>
          <w:b/>
          <w:i w:val="0"/>
          <w:color w:val="000000" w:themeColor="text1"/>
          <w:lang w:val="sr-Latn-CS"/>
        </w:rPr>
        <w:t>за попуњавањ</w:t>
      </w:r>
      <w:r w:rsidRPr="00D13502">
        <w:rPr>
          <w:rFonts w:cs="Arial"/>
          <w:b/>
          <w:i w:val="0"/>
          <w:color w:val="000000" w:themeColor="text1"/>
        </w:rPr>
        <w:t>е Обрасца структуре цене</w:t>
      </w:r>
    </w:p>
    <w:p w:rsidR="00E263DC" w:rsidRPr="00E47C2E" w:rsidRDefault="00E263DC" w:rsidP="00E263DC">
      <w:pPr>
        <w:spacing w:before="0"/>
        <w:rPr>
          <w:rFonts w:cs="Arial"/>
          <w:b/>
        </w:rPr>
      </w:pPr>
    </w:p>
    <w:p w:rsidR="00E263DC" w:rsidRPr="00E47C2E" w:rsidRDefault="00E263DC" w:rsidP="00E263DC">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E263DC" w:rsidRPr="00E47C2E" w:rsidRDefault="00E263DC" w:rsidP="00E263DC">
      <w:pPr>
        <w:pStyle w:val="ListParagraph"/>
        <w:tabs>
          <w:tab w:val="left" w:pos="90"/>
        </w:tabs>
        <w:spacing w:before="0" w:after="0" w:line="240" w:lineRule="auto"/>
        <w:ind w:left="0"/>
        <w:rPr>
          <w:rFonts w:ascii="Arial" w:hAnsi="Arial" w:cs="Arial"/>
          <w:bCs/>
          <w:iCs/>
        </w:rPr>
      </w:pPr>
    </w:p>
    <w:p w:rsidR="00E263DC" w:rsidRPr="00E47C2E" w:rsidRDefault="00E263DC" w:rsidP="00E263D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E263DC" w:rsidRPr="00E47C2E" w:rsidRDefault="00E263DC" w:rsidP="00E263D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E263DC" w:rsidRPr="00E47C2E" w:rsidRDefault="00E263DC" w:rsidP="00E263D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E263DC" w:rsidRPr="00E47C2E" w:rsidRDefault="00E263DC" w:rsidP="00E263D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E263DC" w:rsidRDefault="00E263DC" w:rsidP="00E263DC">
      <w:pPr>
        <w:pStyle w:val="ListParagraph"/>
        <w:tabs>
          <w:tab w:val="left" w:pos="90"/>
        </w:tabs>
        <w:suppressAutoHyphens/>
        <w:spacing w:before="0" w:after="0" w:line="240" w:lineRule="auto"/>
        <w:ind w:left="0"/>
        <w:contextualSpacing w:val="0"/>
        <w:rPr>
          <w:rFonts w:ascii="Arial" w:hAnsi="Arial" w:cs="Arial"/>
          <w:color w:val="00B0F0"/>
        </w:rPr>
      </w:pPr>
    </w:p>
    <w:p w:rsidR="00E263DC" w:rsidRPr="00E47C2E" w:rsidRDefault="00E263DC" w:rsidP="00E263DC">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263DC" w:rsidRPr="00E47C2E" w:rsidRDefault="00E263DC" w:rsidP="00E263DC">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263DC" w:rsidRPr="00E47C2E" w:rsidRDefault="00E263DC" w:rsidP="00E263DC">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263DC" w:rsidRPr="00E47C2E" w:rsidRDefault="00E263DC" w:rsidP="00E263DC">
      <w:pPr>
        <w:pStyle w:val="ListParagraph"/>
        <w:tabs>
          <w:tab w:val="left" w:pos="90"/>
        </w:tabs>
        <w:suppressAutoHyphens/>
        <w:spacing w:before="0" w:after="0" w:line="240" w:lineRule="auto"/>
        <w:ind w:left="0"/>
        <w:contextualSpacing w:val="0"/>
        <w:rPr>
          <w:rFonts w:ascii="Arial" w:hAnsi="Arial" w:cs="Arial"/>
          <w:color w:val="00B0F0"/>
        </w:rPr>
      </w:pPr>
    </w:p>
    <w:p w:rsidR="00E263DC" w:rsidRPr="00337EB2" w:rsidRDefault="00E263DC" w:rsidP="00E263DC">
      <w:pPr>
        <w:tabs>
          <w:tab w:val="left" w:pos="992"/>
        </w:tabs>
        <w:spacing w:before="0"/>
        <w:rPr>
          <w:rFonts w:cs="Arial"/>
          <w:color w:val="000000" w:themeColor="text1"/>
        </w:rPr>
      </w:pPr>
      <w:r w:rsidRPr="00337EB2">
        <w:rPr>
          <w:rFonts w:cs="Arial"/>
          <w:color w:val="000000" w:themeColor="text1"/>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263DC" w:rsidRPr="00E47C2E" w:rsidRDefault="00E263DC" w:rsidP="00E263DC">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E263DC" w:rsidRDefault="00E263DC" w:rsidP="00E263DC">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E263DC" w:rsidRPr="00E47C2E" w:rsidRDefault="00E263DC" w:rsidP="00E263DC">
      <w:pPr>
        <w:tabs>
          <w:tab w:val="left" w:pos="992"/>
        </w:tabs>
        <w:spacing w:before="0"/>
        <w:rPr>
          <w:rFonts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9" w:name="_Toc442559926"/>
      <w:r w:rsidRPr="00E47C2E">
        <w:t xml:space="preserve">ОБРАЗАЦ </w:t>
      </w:r>
      <w:r w:rsidR="00E263DC">
        <w:rPr>
          <w:lang w:val="sr-Cyrl-RS"/>
        </w:rPr>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9B59BA">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066B38" w:rsidRDefault="00343A18" w:rsidP="00066B38">
      <w:pPr>
        <w:pStyle w:val="Title"/>
        <w:tabs>
          <w:tab w:val="center" w:pos="4514"/>
          <w:tab w:val="left" w:pos="6750"/>
        </w:tabs>
        <w:spacing w:before="0"/>
        <w:jc w:val="both"/>
        <w:rPr>
          <w:rFonts w:cs="Arial"/>
          <w:b w:val="0"/>
          <w:sz w:val="22"/>
          <w:szCs w:val="22"/>
          <w:lang w:val="ru-RU"/>
        </w:rPr>
      </w:pPr>
      <w:r w:rsidRPr="00066B38">
        <w:rPr>
          <w:rFonts w:cs="Arial"/>
          <w:b w:val="0"/>
          <w:sz w:val="22"/>
          <w:szCs w:val="22"/>
          <w:lang w:val="ru-RU"/>
        </w:rPr>
        <w:t>и под пуном материјалном и кривичном одговорношћу потврђује да је Понуду број:</w:t>
      </w:r>
      <w:r w:rsidR="009B59BA" w:rsidRPr="00066B38">
        <w:rPr>
          <w:rFonts w:cs="Arial"/>
          <w:b w:val="0"/>
          <w:sz w:val="22"/>
          <w:szCs w:val="22"/>
          <w:lang w:val="ru-RU"/>
        </w:rPr>
        <w:t xml:space="preserve"> </w:t>
      </w:r>
      <w:r w:rsidRPr="00066B38">
        <w:rPr>
          <w:rFonts w:cs="Arial"/>
          <w:b w:val="0"/>
          <w:sz w:val="22"/>
          <w:szCs w:val="22"/>
          <w:lang w:val="ru-RU"/>
        </w:rPr>
        <w:t xml:space="preserve">________ за јавну набавку </w:t>
      </w:r>
      <w:r w:rsidR="00FD6BCE" w:rsidRPr="00066B38">
        <w:rPr>
          <w:rFonts w:cs="Arial"/>
          <w:b w:val="0"/>
          <w:sz w:val="22"/>
          <w:szCs w:val="22"/>
          <w:lang w:val="ru-RU"/>
        </w:rPr>
        <w:t>услуга</w:t>
      </w:r>
      <w:r w:rsidR="009B59BA" w:rsidRPr="00066B38">
        <w:rPr>
          <w:rFonts w:cs="Arial"/>
          <w:b w:val="0"/>
          <w:sz w:val="22"/>
          <w:szCs w:val="22"/>
          <w:lang w:val="ru-RU"/>
        </w:rPr>
        <w:t xml:space="preserve"> </w:t>
      </w:r>
      <w:r w:rsidR="00066B38">
        <w:rPr>
          <w:rFonts w:cs="Arial"/>
          <w:b w:val="0"/>
          <w:sz w:val="22"/>
          <w:szCs w:val="22"/>
          <w:lang w:val="ru-RU"/>
        </w:rPr>
        <w:t>"</w:t>
      </w:r>
      <w:r w:rsidR="00066B38" w:rsidRPr="00066B38">
        <w:rPr>
          <w:rFonts w:cs="Arial"/>
          <w:b w:val="0"/>
          <w:bCs w:val="0"/>
          <w:sz w:val="22"/>
          <w:szCs w:val="22"/>
        </w:rPr>
        <w:t xml:space="preserve">Контрола овешења на пароводним линијама блокова у ремонтима </w:t>
      </w:r>
      <w:r w:rsidR="00066B38">
        <w:rPr>
          <w:rFonts w:cs="Arial"/>
          <w:b w:val="0"/>
          <w:bCs w:val="0"/>
          <w:sz w:val="22"/>
          <w:szCs w:val="22"/>
        </w:rPr>
        <w:t>–</w:t>
      </w:r>
      <w:r w:rsidR="00066B38" w:rsidRPr="00066B38">
        <w:rPr>
          <w:rFonts w:cs="Arial"/>
          <w:b w:val="0"/>
          <w:bCs w:val="0"/>
          <w:sz w:val="22"/>
          <w:szCs w:val="22"/>
        </w:rPr>
        <w:t xml:space="preserve"> ТЕНТ</w:t>
      </w:r>
      <w:r w:rsidR="00066B38">
        <w:rPr>
          <w:rFonts w:cs="Arial"/>
          <w:b w:val="0"/>
          <w:bCs w:val="0"/>
          <w:sz w:val="22"/>
          <w:szCs w:val="22"/>
          <w:lang w:val="sr-Cyrl-RS"/>
        </w:rPr>
        <w:t xml:space="preserve">“ </w:t>
      </w:r>
      <w:r w:rsidR="00873133" w:rsidRPr="00066B38">
        <w:rPr>
          <w:rFonts w:cs="Arial"/>
          <w:b w:val="0"/>
          <w:sz w:val="22"/>
          <w:szCs w:val="22"/>
          <w:lang w:val="ru-RU"/>
        </w:rPr>
        <w:t xml:space="preserve">у отвореном поступку јавне набавке </w:t>
      </w:r>
      <w:r w:rsidR="002D6B31" w:rsidRPr="00066B38">
        <w:rPr>
          <w:rFonts w:cs="Arial"/>
          <w:b w:val="0"/>
          <w:sz w:val="22"/>
          <w:szCs w:val="22"/>
          <w:lang w:val="ru-RU"/>
        </w:rPr>
        <w:t>ЈН</w:t>
      </w:r>
      <w:r w:rsidRPr="00066B38">
        <w:rPr>
          <w:rFonts w:cs="Arial"/>
          <w:b w:val="0"/>
          <w:sz w:val="22"/>
          <w:szCs w:val="22"/>
          <w:lang w:val="ru-RU"/>
        </w:rPr>
        <w:t xml:space="preserve"> бр.</w:t>
      </w:r>
      <w:r w:rsidR="00066B38" w:rsidRPr="00066B38">
        <w:rPr>
          <w:rFonts w:eastAsia="Arial" w:cs="Arial"/>
          <w:b w:val="0"/>
          <w:color w:val="000000"/>
          <w:sz w:val="22"/>
          <w:szCs w:val="22"/>
        </w:rPr>
        <w:t xml:space="preserve"> 3000/1681/2018 </w:t>
      </w:r>
      <w:r w:rsidR="00066B38" w:rsidRPr="00066B38">
        <w:rPr>
          <w:b w:val="0"/>
          <w:sz w:val="22"/>
          <w:szCs w:val="22"/>
          <w:lang w:val="sr-Cyrl-RS"/>
        </w:rPr>
        <w:t>(</w:t>
      </w:r>
      <w:r w:rsidR="00066B38" w:rsidRPr="00066B38">
        <w:rPr>
          <w:rFonts w:eastAsia="Arial" w:cs="Arial"/>
          <w:b w:val="0"/>
          <w:color w:val="000000"/>
          <w:sz w:val="22"/>
          <w:szCs w:val="22"/>
        </w:rPr>
        <w:t>2032/2018</w:t>
      </w:r>
      <w:r w:rsidR="00066B38" w:rsidRPr="00066B38">
        <w:rPr>
          <w:rFonts w:eastAsia="Arial" w:cs="Arial"/>
          <w:b w:val="0"/>
          <w:color w:val="000000"/>
          <w:sz w:val="22"/>
          <w:szCs w:val="22"/>
          <w:lang w:val="sr-Cyrl-RS"/>
        </w:rPr>
        <w:t xml:space="preserve">) </w:t>
      </w:r>
      <w:r w:rsidRPr="00066B38">
        <w:rPr>
          <w:rFonts w:cs="Arial"/>
          <w:b w:val="0"/>
          <w:sz w:val="22"/>
          <w:szCs w:val="22"/>
          <w:lang w:val="ru-RU"/>
        </w:rPr>
        <w:t xml:space="preserve">Наручиоца </w:t>
      </w:r>
      <w:r w:rsidRPr="00066B38">
        <w:rPr>
          <w:rFonts w:eastAsia="Arial Unicode MS" w:cs="Arial"/>
          <w:b w:val="0"/>
          <w:color w:val="000000"/>
          <w:kern w:val="1"/>
          <w:sz w:val="22"/>
          <w:szCs w:val="22"/>
        </w:rPr>
        <w:t>Јавно предузеће „Електропривреда Србије“ Београд</w:t>
      </w:r>
      <w:r w:rsidRPr="00066B38">
        <w:rPr>
          <w:rFonts w:cs="Arial"/>
          <w:b w:val="0"/>
          <w:sz w:val="22"/>
          <w:szCs w:val="22"/>
          <w:lang w:val="ru-RU"/>
        </w:rPr>
        <w:t>по Позиву за подношење понуда објављеном на</w:t>
      </w:r>
      <w:r w:rsidR="00066B38">
        <w:rPr>
          <w:rFonts w:cs="Arial"/>
          <w:b w:val="0"/>
          <w:sz w:val="22"/>
          <w:szCs w:val="22"/>
          <w:lang w:val="ru-RU"/>
        </w:rPr>
        <w:t xml:space="preserve"> </w:t>
      </w:r>
      <w:r w:rsidRPr="00066B38">
        <w:rPr>
          <w:rFonts w:cs="Arial"/>
          <w:b w:val="0"/>
          <w:sz w:val="22"/>
          <w:szCs w:val="22"/>
          <w:lang w:val="ru-RU"/>
        </w:rPr>
        <w:t xml:space="preserve">Порталу јавних набавки и интернет страници Наручиоца дана </w:t>
      </w:r>
      <w:r w:rsidR="00FC4C77">
        <w:rPr>
          <w:rFonts w:cs="Arial"/>
          <w:b w:val="0"/>
          <w:sz w:val="22"/>
          <w:szCs w:val="22"/>
          <w:lang w:val="ru-RU"/>
        </w:rPr>
        <w:t>__.__.2019</w:t>
      </w:r>
      <w:r w:rsidRPr="00066B38">
        <w:rPr>
          <w:rFonts w:cs="Arial"/>
          <w:b w:val="0"/>
          <w:sz w:val="22"/>
          <w:szCs w:val="22"/>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066B38">
        <w:rPr>
          <w:rFonts w:cs="Arial"/>
          <w:lang w:val="ru-RU"/>
        </w:rPr>
        <w:t>У супротном упознат је</w:t>
      </w:r>
      <w:r w:rsidRPr="00E47C2E">
        <w:rPr>
          <w:rFonts w:cs="Arial"/>
          <w:lang w:val="ru-RU"/>
        </w:rPr>
        <w:t xml:space="preserve">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r w:rsidRPr="00E47C2E">
        <w:t xml:space="preserve">ОБРАЗАЦ </w:t>
      </w:r>
      <w:r w:rsidR="00066B38">
        <w:rPr>
          <w:lang w:val="sr-Cyrl-RS"/>
        </w:rPr>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за јавну набавк</w:t>
      </w:r>
      <w:r w:rsidRPr="00066B38">
        <w:rPr>
          <w:rFonts w:cs="Arial"/>
          <w:lang w:val="ru-RU"/>
        </w:rPr>
        <w:t xml:space="preserve">у </w:t>
      </w:r>
      <w:r w:rsidR="00FD6BCE" w:rsidRPr="00066B38">
        <w:rPr>
          <w:rFonts w:cs="Arial"/>
          <w:lang w:val="ru-RU"/>
        </w:rPr>
        <w:t>услуга</w:t>
      </w:r>
      <w:r w:rsidR="00066B38" w:rsidRPr="00066B38">
        <w:rPr>
          <w:rFonts w:cs="Arial"/>
          <w:lang w:val="ru-RU"/>
        </w:rPr>
        <w:t xml:space="preserve"> "</w:t>
      </w:r>
      <w:r w:rsidR="00066B38" w:rsidRPr="00066B38">
        <w:rPr>
          <w:rFonts w:cs="Arial"/>
          <w:bCs/>
        </w:rPr>
        <w:t>Контрола овешења на пароводним линијама блокова у ремонтима – ТЕНТ</w:t>
      </w:r>
      <w:r w:rsidR="00066B38">
        <w:rPr>
          <w:rFonts w:cs="Arial"/>
          <w:b/>
          <w:bCs/>
          <w:lang w:val="sr-Cyrl-RS"/>
        </w:rPr>
        <w:t xml:space="preserve">“ </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066B38" w:rsidRPr="00066B38">
        <w:rPr>
          <w:rFonts w:eastAsia="Arial" w:cs="Arial"/>
          <w:color w:val="000000"/>
        </w:rPr>
        <w:t xml:space="preserve"> 3000/1681/2018 </w:t>
      </w:r>
      <w:r w:rsidR="00066B38" w:rsidRPr="00066B38">
        <w:rPr>
          <w:lang w:val="sr-Cyrl-RS"/>
        </w:rPr>
        <w:t>(</w:t>
      </w:r>
      <w:r w:rsidR="00066B38" w:rsidRPr="00066B38">
        <w:rPr>
          <w:rFonts w:eastAsia="Arial" w:cs="Arial"/>
          <w:color w:val="000000"/>
        </w:rPr>
        <w:t>2032/2018</w:t>
      </w:r>
      <w:r w:rsidR="00066B38" w:rsidRPr="00066B38">
        <w:rPr>
          <w:rFonts w:eastAsia="Arial" w:cs="Arial"/>
          <w:color w:val="000000"/>
          <w:lang w:val="sr-Cyrl-RS"/>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43A18" w:rsidRPr="008F153C" w:rsidRDefault="00343A18" w:rsidP="00343A18">
      <w:pPr>
        <w:pStyle w:val="KDObrazac"/>
        <w:spacing w:before="0"/>
        <w:rPr>
          <w:color w:val="000000" w:themeColor="text1"/>
        </w:rPr>
      </w:pPr>
      <w:bookmarkStart w:id="262" w:name="_Toc442559930"/>
      <w:r w:rsidRPr="008F153C">
        <w:rPr>
          <w:color w:val="000000" w:themeColor="text1"/>
        </w:rPr>
        <w:t xml:space="preserve">OБРАЗАЦ </w:t>
      </w:r>
      <w:r w:rsidR="00066B38" w:rsidRPr="008F153C">
        <w:rPr>
          <w:color w:val="000000" w:themeColor="text1"/>
          <w:lang w:val="sr-Cyrl-RS"/>
        </w:rPr>
        <w:t>5</w:t>
      </w:r>
      <w:r w:rsidRPr="008F153C">
        <w:rPr>
          <w:color w:val="000000" w:themeColor="text1"/>
        </w:rPr>
        <w:t>.</w:t>
      </w:r>
      <w:bookmarkEnd w:id="262"/>
    </w:p>
    <w:p w:rsidR="00343A18" w:rsidRPr="008F153C" w:rsidRDefault="00343A18" w:rsidP="00C56A52">
      <w:pPr>
        <w:jc w:val="center"/>
        <w:rPr>
          <w:rFonts w:cs="Arial"/>
          <w:b/>
          <w:color w:val="000000" w:themeColor="text1"/>
        </w:rPr>
      </w:pPr>
      <w:bookmarkStart w:id="263" w:name="_Toc442559931"/>
      <w:r w:rsidRPr="008F153C">
        <w:rPr>
          <w:rFonts w:cs="Arial"/>
          <w:b/>
          <w:color w:val="000000" w:themeColor="text1"/>
        </w:rPr>
        <w:t>И З Ј А В А</w:t>
      </w:r>
      <w:bookmarkEnd w:id="263"/>
    </w:p>
    <w:p w:rsidR="00343A18" w:rsidRPr="008F153C" w:rsidRDefault="00343A18" w:rsidP="00C56A52">
      <w:pPr>
        <w:jc w:val="center"/>
        <w:rPr>
          <w:rFonts w:cs="Arial"/>
          <w:b/>
          <w:color w:val="000000" w:themeColor="text1"/>
          <w:lang w:val="ru-RU"/>
        </w:rPr>
      </w:pPr>
      <w:bookmarkStart w:id="264" w:name="_Toc442559932"/>
      <w:r w:rsidRPr="008F153C">
        <w:rPr>
          <w:rFonts w:cs="Arial"/>
          <w:b/>
          <w:color w:val="000000" w:themeColor="text1"/>
          <w:lang w:val="ru-RU"/>
        </w:rPr>
        <w:t>КОЈОМ ПОНУЂАЧ/ЧЛАН ГРУПЕ  ПОТВРЂУЈЕ ДА ИСПУЊАВА УСЛОВЕ ЗА УЧЕШЋЕ</w:t>
      </w:r>
      <w:bookmarkEnd w:id="264"/>
      <w:r w:rsidR="00316C50" w:rsidRPr="008F153C">
        <w:rPr>
          <w:rFonts w:cs="Arial"/>
          <w:b/>
          <w:color w:val="000000" w:themeColor="text1"/>
          <w:lang w:val="ru-RU"/>
        </w:rPr>
        <w:t xml:space="preserve"> </w:t>
      </w:r>
      <w:bookmarkStart w:id="265" w:name="_Toc442559933"/>
      <w:r w:rsidRPr="008F153C">
        <w:rPr>
          <w:rFonts w:cs="Arial"/>
          <w:b/>
          <w:color w:val="000000" w:themeColor="text1"/>
          <w:lang w:val="ru-RU"/>
        </w:rPr>
        <w:t>У ПОСТУПКУ ЈАВНЕ НАБАВКЕ</w:t>
      </w:r>
      <w:bookmarkEnd w:id="265"/>
    </w:p>
    <w:p w:rsidR="00343A18" w:rsidRPr="008F153C" w:rsidRDefault="00343A18" w:rsidP="00343A18">
      <w:pPr>
        <w:ind w:right="-360"/>
        <w:rPr>
          <w:rFonts w:cs="Arial"/>
          <w:noProof/>
          <w:color w:val="000000" w:themeColor="text1"/>
        </w:rPr>
      </w:pPr>
      <w:r w:rsidRPr="008F153C">
        <w:rPr>
          <w:rFonts w:cs="Arial"/>
          <w:color w:val="000000" w:themeColor="text1"/>
        </w:rPr>
        <w:t>На основу члана 77. став 4. Закона о јавним набавкама („Службени гланик РС“, бр.124/12, 14/15 и 68/15)</w:t>
      </w:r>
      <w:r w:rsidR="00316C50" w:rsidRPr="008F153C">
        <w:rPr>
          <w:rFonts w:cs="Arial"/>
          <w:noProof/>
          <w:color w:val="000000" w:themeColor="text1"/>
          <w:lang w:val="sr-Latn-CS"/>
        </w:rPr>
        <w:t xml:space="preserve"> Понуђач</w:t>
      </w:r>
      <w:r w:rsidR="00316C50" w:rsidRPr="008F153C">
        <w:rPr>
          <w:rFonts w:cs="Arial"/>
          <w:noProof/>
          <w:color w:val="000000" w:themeColor="text1"/>
        </w:rPr>
        <w:t xml:space="preserve">/члан групе понуђача </w:t>
      </w:r>
      <w:r w:rsidRPr="008F153C">
        <w:rPr>
          <w:rFonts w:cs="Arial"/>
          <w:noProof/>
          <w:color w:val="000000" w:themeColor="text1"/>
          <w:lang w:val="sr-Latn-CS"/>
        </w:rPr>
        <w:t>даје под пуном материјалном и кривичном одговорношћу</w:t>
      </w:r>
    </w:p>
    <w:p w:rsidR="00343A18" w:rsidRPr="008F153C" w:rsidRDefault="00343A18" w:rsidP="00343A18">
      <w:pPr>
        <w:jc w:val="center"/>
        <w:rPr>
          <w:rFonts w:cs="Arial"/>
          <w:b/>
          <w:noProof/>
          <w:color w:val="000000" w:themeColor="text1"/>
          <w:lang w:val="sr-Latn-CS"/>
        </w:rPr>
      </w:pPr>
      <w:r w:rsidRPr="008F153C">
        <w:rPr>
          <w:rFonts w:cs="Arial"/>
          <w:b/>
          <w:noProof/>
          <w:color w:val="000000" w:themeColor="text1"/>
          <w:lang w:val="sr-Latn-CS"/>
        </w:rPr>
        <w:t>И З Ј А В У</w:t>
      </w:r>
    </w:p>
    <w:p w:rsidR="00343A18" w:rsidRPr="008F153C" w:rsidRDefault="00343A18" w:rsidP="00343A18">
      <w:pPr>
        <w:ind w:left="6"/>
        <w:rPr>
          <w:rFonts w:cs="Arial"/>
          <w:noProof/>
          <w:color w:val="000000" w:themeColor="text1"/>
        </w:rPr>
      </w:pPr>
      <w:r w:rsidRPr="008F153C">
        <w:rPr>
          <w:rFonts w:cs="Arial"/>
          <w:noProof/>
          <w:color w:val="000000" w:themeColor="text1"/>
        </w:rPr>
        <w:t xml:space="preserve">којом потврђује </w:t>
      </w:r>
      <w:r w:rsidRPr="008F153C">
        <w:rPr>
          <w:rFonts w:cs="Arial"/>
          <w:noProof/>
          <w:color w:val="000000" w:themeColor="text1"/>
          <w:lang w:val="sr-Latn-CS"/>
        </w:rPr>
        <w:t xml:space="preserve">да испуњава </w:t>
      </w:r>
      <w:r w:rsidRPr="008F153C">
        <w:rPr>
          <w:rFonts w:cs="Arial"/>
          <w:noProof/>
          <w:color w:val="000000" w:themeColor="text1"/>
        </w:rPr>
        <w:t>обавезне услове</w:t>
      </w:r>
      <w:r w:rsidR="008F153C">
        <w:rPr>
          <w:rFonts w:cs="Arial"/>
          <w:noProof/>
          <w:color w:val="000000" w:themeColor="text1"/>
          <w:lang w:val="sr-Cyrl-RS"/>
        </w:rPr>
        <w:t xml:space="preserve"> </w:t>
      </w:r>
      <w:r w:rsidRPr="008F153C">
        <w:rPr>
          <w:rFonts w:cs="Arial"/>
          <w:noProof/>
          <w:color w:val="000000" w:themeColor="text1"/>
        </w:rPr>
        <w:t>садржане у</w:t>
      </w:r>
      <w:r w:rsidRPr="008F153C">
        <w:rPr>
          <w:rFonts w:cs="Arial"/>
          <w:noProof/>
          <w:color w:val="000000" w:themeColor="text1"/>
          <w:lang w:val="sr-Latn-CS"/>
        </w:rPr>
        <w:t xml:space="preserve"> Конкурсно</w:t>
      </w:r>
      <w:r w:rsidRPr="008F153C">
        <w:rPr>
          <w:rFonts w:cs="Arial"/>
          <w:noProof/>
          <w:color w:val="000000" w:themeColor="text1"/>
        </w:rPr>
        <w:t>ј</w:t>
      </w:r>
      <w:r w:rsidRPr="008F153C">
        <w:rPr>
          <w:rFonts w:cs="Arial"/>
          <w:noProof/>
          <w:color w:val="000000" w:themeColor="text1"/>
          <w:lang w:val="sr-Latn-CS"/>
        </w:rPr>
        <w:t xml:space="preserve"> документациј</w:t>
      </w:r>
      <w:r w:rsidRPr="008F153C">
        <w:rPr>
          <w:rFonts w:cs="Arial"/>
          <w:noProof/>
          <w:color w:val="000000" w:themeColor="text1"/>
        </w:rPr>
        <w:t>и</w:t>
      </w:r>
      <w:r w:rsidRPr="008F153C">
        <w:rPr>
          <w:rFonts w:cs="Arial"/>
          <w:noProof/>
          <w:color w:val="000000" w:themeColor="text1"/>
          <w:lang w:val="sr-Latn-CS"/>
        </w:rPr>
        <w:t xml:space="preserve"> за јавну набавку </w:t>
      </w:r>
      <w:r w:rsidR="00FD6BCE" w:rsidRPr="008F153C">
        <w:rPr>
          <w:rFonts w:cs="Arial"/>
          <w:noProof/>
          <w:color w:val="000000" w:themeColor="text1"/>
        </w:rPr>
        <w:t>услуга</w:t>
      </w:r>
      <w:r w:rsidRPr="008F153C">
        <w:rPr>
          <w:rFonts w:cs="Arial"/>
          <w:noProof/>
          <w:color w:val="000000" w:themeColor="text1"/>
        </w:rPr>
        <w:t xml:space="preserve"> –  </w:t>
      </w:r>
      <w:r w:rsidR="008F153C" w:rsidRPr="008F153C">
        <w:rPr>
          <w:rFonts w:cs="Arial"/>
          <w:color w:val="000000" w:themeColor="text1"/>
          <w:lang w:val="ru-RU"/>
        </w:rPr>
        <w:t>услуга "</w:t>
      </w:r>
      <w:r w:rsidR="008F153C" w:rsidRPr="008F153C">
        <w:rPr>
          <w:rFonts w:cs="Arial"/>
          <w:bCs/>
          <w:color w:val="000000" w:themeColor="text1"/>
        </w:rPr>
        <w:t>Контрола овешења на пароводним линијама блокова у ремонтима – ТЕНТ</w:t>
      </w:r>
      <w:r w:rsidR="008F153C" w:rsidRPr="008F153C">
        <w:rPr>
          <w:rFonts w:cs="Arial"/>
          <w:b/>
          <w:bCs/>
          <w:color w:val="000000" w:themeColor="text1"/>
          <w:lang w:val="sr-Cyrl-RS"/>
        </w:rPr>
        <w:t>“</w:t>
      </w:r>
      <w:r w:rsidRPr="008F153C">
        <w:rPr>
          <w:rFonts w:cs="Arial"/>
          <w:noProof/>
          <w:color w:val="000000" w:themeColor="text1"/>
          <w:lang w:val="sr-Latn-CS"/>
        </w:rPr>
        <w:t>,</w:t>
      </w:r>
      <w:r w:rsidR="006825F2" w:rsidRPr="008F153C">
        <w:rPr>
          <w:rFonts w:cs="Arial"/>
          <w:noProof/>
          <w:color w:val="000000" w:themeColor="text1"/>
        </w:rPr>
        <w:t xml:space="preserve"> ЈН</w:t>
      </w:r>
      <w:r w:rsidRPr="008F153C">
        <w:rPr>
          <w:rFonts w:cs="Arial"/>
          <w:noProof/>
          <w:color w:val="000000" w:themeColor="text1"/>
        </w:rPr>
        <w:t xml:space="preserve"> бр. </w:t>
      </w:r>
      <w:r w:rsidR="008F153C" w:rsidRPr="008F153C">
        <w:rPr>
          <w:rFonts w:eastAsia="Arial" w:cs="Arial"/>
          <w:color w:val="000000" w:themeColor="text1"/>
        </w:rPr>
        <w:t xml:space="preserve">3000/1681/2018 </w:t>
      </w:r>
      <w:r w:rsidR="008F153C" w:rsidRPr="008F153C">
        <w:rPr>
          <w:color w:val="000000" w:themeColor="text1"/>
          <w:lang w:val="sr-Cyrl-RS"/>
        </w:rPr>
        <w:t>(</w:t>
      </w:r>
      <w:r w:rsidR="008F153C" w:rsidRPr="008F153C">
        <w:rPr>
          <w:rFonts w:eastAsia="Arial" w:cs="Arial"/>
          <w:color w:val="000000" w:themeColor="text1"/>
        </w:rPr>
        <w:t>2032/2018</w:t>
      </w:r>
      <w:r w:rsidR="008F153C" w:rsidRPr="008F153C">
        <w:rPr>
          <w:rFonts w:eastAsia="Arial" w:cs="Arial"/>
          <w:color w:val="000000" w:themeColor="text1"/>
          <w:lang w:val="sr-Cyrl-RS"/>
        </w:rPr>
        <w:t xml:space="preserve">) </w:t>
      </w:r>
      <w:r w:rsidRPr="008F153C">
        <w:rPr>
          <w:rFonts w:cs="Arial"/>
          <w:noProof/>
          <w:color w:val="000000" w:themeColor="text1"/>
        </w:rPr>
        <w:t xml:space="preserve">по Позиву  објављеном на Порталу јавних набавки и интернет страници Наручиоца дана </w:t>
      </w:r>
      <w:r w:rsidR="008F153C">
        <w:rPr>
          <w:rFonts w:cs="Arial"/>
          <w:noProof/>
          <w:color w:val="000000" w:themeColor="text1"/>
          <w:lang w:val="sr-Cyrl-RS"/>
        </w:rPr>
        <w:t>__.__.201</w:t>
      </w:r>
      <w:r w:rsidR="00B81F47">
        <w:rPr>
          <w:rFonts w:cs="Arial"/>
          <w:noProof/>
          <w:color w:val="000000" w:themeColor="text1"/>
          <w:lang w:val="sr-Cyrl-RS"/>
        </w:rPr>
        <w:t>9.</w:t>
      </w:r>
      <w:r w:rsidR="008F153C">
        <w:rPr>
          <w:rFonts w:cs="Arial"/>
          <w:noProof/>
          <w:color w:val="000000" w:themeColor="text1"/>
          <w:lang w:val="sr-Cyrl-RS"/>
        </w:rPr>
        <w:t xml:space="preserve"> </w:t>
      </w:r>
      <w:r w:rsidRPr="008F153C">
        <w:rPr>
          <w:rFonts w:cs="Arial"/>
          <w:noProof/>
          <w:color w:val="000000" w:themeColor="text1"/>
        </w:rPr>
        <w:t>године.</w:t>
      </w:r>
    </w:p>
    <w:p w:rsidR="00343A18" w:rsidRPr="008F153C" w:rsidRDefault="00343A18" w:rsidP="00343A18">
      <w:pPr>
        <w:ind w:left="6"/>
        <w:rPr>
          <w:rFonts w:cs="Arial"/>
          <w:noProof/>
          <w:color w:val="000000" w:themeColor="text1"/>
        </w:rPr>
      </w:pPr>
      <w:r w:rsidRPr="008F153C">
        <w:rPr>
          <w:rFonts w:cs="Arial"/>
          <w:noProof/>
          <w:color w:val="000000" w:themeColor="text1"/>
        </w:rPr>
        <w:tab/>
        <w:t>Обавезни услови:</w:t>
      </w:r>
    </w:p>
    <w:p w:rsidR="00343A18" w:rsidRPr="008F153C" w:rsidRDefault="00343A18" w:rsidP="00343A18">
      <w:pPr>
        <w:ind w:firstLine="708"/>
        <w:rPr>
          <w:rFonts w:cs="Arial"/>
          <w:color w:val="000000" w:themeColor="text1"/>
          <w:lang w:val="sr-Latn-CS" w:eastAsia="sr-Latn-CS"/>
        </w:rPr>
      </w:pPr>
      <w:r w:rsidRPr="008F153C">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F153C" w:rsidRDefault="00343A18" w:rsidP="00343A18">
      <w:pPr>
        <w:ind w:firstLine="708"/>
        <w:rPr>
          <w:rFonts w:cs="Arial"/>
          <w:color w:val="000000" w:themeColor="text1"/>
          <w:lang w:val="sr-Latn-CS" w:eastAsia="sr-Latn-CS"/>
        </w:rPr>
      </w:pPr>
      <w:r w:rsidRPr="008F153C">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F153C" w:rsidRDefault="00343A18" w:rsidP="00343A18">
      <w:pPr>
        <w:ind w:firstLine="708"/>
        <w:rPr>
          <w:rFonts w:cs="Arial"/>
          <w:color w:val="000000" w:themeColor="text1"/>
          <w:lang w:val="sr-Latn-CS" w:eastAsia="sr-Latn-CS"/>
        </w:rPr>
      </w:pPr>
      <w:r w:rsidRPr="008F153C">
        <w:rPr>
          <w:rFonts w:cs="Arial"/>
          <w:color w:val="000000" w:themeColor="text1"/>
          <w:lang w:eastAsia="sr-Latn-CS"/>
        </w:rPr>
        <w:t>3</w:t>
      </w:r>
      <w:r w:rsidRPr="008F153C">
        <w:rPr>
          <w:rFonts w:cs="Arial"/>
          <w:color w:val="000000" w:themeColor="text1"/>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E47C2E" w:rsidRDefault="00343A18" w:rsidP="00343A18">
      <w:pPr>
        <w:tabs>
          <w:tab w:val="left" w:pos="378"/>
        </w:tabs>
        <w:rPr>
          <w:rFonts w:cs="Arial"/>
          <w:color w:val="00B0F0"/>
          <w:lang w:val="ru-RU"/>
        </w:rPr>
      </w:pPr>
      <w:r w:rsidRPr="00E47C2E">
        <w:rPr>
          <w:rFonts w:cs="Arial"/>
          <w:noProof/>
          <w:color w:val="00B0F0"/>
          <w:lang w:val="ru-RU"/>
        </w:rPr>
        <w:tab/>
      </w:r>
      <w:r w:rsidRPr="00E47C2E">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F153C" w:rsidTr="00BC01DC">
        <w:trPr>
          <w:jc w:val="center"/>
        </w:trPr>
        <w:tc>
          <w:tcPr>
            <w:tcW w:w="3882" w:type="dxa"/>
          </w:tcPr>
          <w:p w:rsidR="00343A18" w:rsidRPr="008F153C" w:rsidRDefault="00343A18" w:rsidP="00BC01DC">
            <w:pPr>
              <w:spacing w:before="0"/>
              <w:jc w:val="center"/>
              <w:rPr>
                <w:rFonts w:cs="Arial"/>
                <w:color w:val="000000" w:themeColor="text1"/>
              </w:rPr>
            </w:pPr>
            <w:r w:rsidRPr="008F153C">
              <w:rPr>
                <w:rFonts w:cs="Arial"/>
                <w:color w:val="000000" w:themeColor="text1"/>
              </w:rPr>
              <w:t>Датум:</w:t>
            </w:r>
          </w:p>
        </w:tc>
        <w:tc>
          <w:tcPr>
            <w:tcW w:w="2127" w:type="dxa"/>
          </w:tcPr>
          <w:p w:rsidR="00343A18" w:rsidRPr="008F153C" w:rsidRDefault="00343A18" w:rsidP="00BC01DC">
            <w:pPr>
              <w:spacing w:before="0"/>
              <w:jc w:val="center"/>
              <w:rPr>
                <w:rFonts w:cs="Arial"/>
                <w:color w:val="000000" w:themeColor="text1"/>
                <w:lang w:val="ru-RU"/>
              </w:rPr>
            </w:pPr>
          </w:p>
        </w:tc>
        <w:tc>
          <w:tcPr>
            <w:tcW w:w="4022" w:type="dxa"/>
          </w:tcPr>
          <w:p w:rsidR="00343A18" w:rsidRPr="008F153C" w:rsidRDefault="00316C50" w:rsidP="00BC01DC">
            <w:pPr>
              <w:spacing w:before="0"/>
              <w:jc w:val="center"/>
              <w:rPr>
                <w:rFonts w:cs="Arial"/>
                <w:color w:val="000000" w:themeColor="text1"/>
              </w:rPr>
            </w:pPr>
            <w:r w:rsidRPr="008F153C">
              <w:rPr>
                <w:rFonts w:cs="Arial"/>
                <w:color w:val="000000" w:themeColor="text1"/>
                <w:lang w:val="sr-Cyrl-CS"/>
              </w:rPr>
              <w:t>П</w:t>
            </w:r>
            <w:r w:rsidRPr="008F153C">
              <w:rPr>
                <w:rFonts w:cs="Arial"/>
                <w:color w:val="000000" w:themeColor="text1"/>
              </w:rPr>
              <w:t>онуђач/члан групе понуђача</w:t>
            </w:r>
          </w:p>
        </w:tc>
      </w:tr>
      <w:tr w:rsidR="00343A18" w:rsidRPr="008F153C" w:rsidTr="00BC01DC">
        <w:trPr>
          <w:jc w:val="center"/>
        </w:trPr>
        <w:tc>
          <w:tcPr>
            <w:tcW w:w="3882" w:type="dxa"/>
          </w:tcPr>
          <w:p w:rsidR="00343A18" w:rsidRPr="008F153C" w:rsidRDefault="00343A18" w:rsidP="00BC01DC">
            <w:pPr>
              <w:spacing w:before="0"/>
              <w:jc w:val="center"/>
              <w:rPr>
                <w:rFonts w:cs="Arial"/>
                <w:color w:val="000000" w:themeColor="text1"/>
              </w:rPr>
            </w:pPr>
          </w:p>
        </w:tc>
        <w:tc>
          <w:tcPr>
            <w:tcW w:w="2127" w:type="dxa"/>
          </w:tcPr>
          <w:p w:rsidR="00343A18" w:rsidRPr="008F153C" w:rsidRDefault="00343A18" w:rsidP="00BC01DC">
            <w:pPr>
              <w:spacing w:before="0"/>
              <w:jc w:val="center"/>
              <w:rPr>
                <w:rFonts w:cs="Arial"/>
                <w:color w:val="000000" w:themeColor="text1"/>
              </w:rPr>
            </w:pPr>
            <w:r w:rsidRPr="008F153C">
              <w:rPr>
                <w:rFonts w:cs="Arial"/>
                <w:color w:val="000000" w:themeColor="text1"/>
              </w:rPr>
              <w:t>М.П.</w:t>
            </w:r>
          </w:p>
        </w:tc>
        <w:tc>
          <w:tcPr>
            <w:tcW w:w="4022" w:type="dxa"/>
          </w:tcPr>
          <w:p w:rsidR="00343A18" w:rsidRPr="008F153C" w:rsidRDefault="00343A18" w:rsidP="00BC01DC">
            <w:pPr>
              <w:spacing w:before="0"/>
              <w:jc w:val="center"/>
              <w:rPr>
                <w:rFonts w:cs="Arial"/>
                <w:color w:val="000000" w:themeColor="text1"/>
                <w:lang w:val="ru-RU"/>
              </w:rPr>
            </w:pPr>
          </w:p>
        </w:tc>
      </w:tr>
      <w:tr w:rsidR="00343A18" w:rsidRPr="008F153C" w:rsidTr="00BC01DC">
        <w:trPr>
          <w:jc w:val="center"/>
        </w:trPr>
        <w:tc>
          <w:tcPr>
            <w:tcW w:w="3882" w:type="dxa"/>
            <w:tcBorders>
              <w:bottom w:val="single" w:sz="4" w:space="0" w:color="auto"/>
            </w:tcBorders>
          </w:tcPr>
          <w:p w:rsidR="00343A18" w:rsidRPr="008F153C" w:rsidRDefault="00343A18" w:rsidP="00BC01DC">
            <w:pPr>
              <w:spacing w:before="0"/>
              <w:jc w:val="center"/>
              <w:rPr>
                <w:rFonts w:cs="Arial"/>
                <w:color w:val="000000" w:themeColor="text1"/>
              </w:rPr>
            </w:pPr>
          </w:p>
        </w:tc>
        <w:tc>
          <w:tcPr>
            <w:tcW w:w="2127" w:type="dxa"/>
          </w:tcPr>
          <w:p w:rsidR="00343A18" w:rsidRPr="008F153C"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F153C" w:rsidRDefault="00343A18" w:rsidP="00BC01DC">
            <w:pPr>
              <w:spacing w:before="0"/>
              <w:jc w:val="center"/>
              <w:rPr>
                <w:rFonts w:cs="Arial"/>
                <w:color w:val="000000" w:themeColor="text1"/>
                <w:lang w:val="ru-RU"/>
              </w:rPr>
            </w:pPr>
          </w:p>
        </w:tc>
      </w:tr>
    </w:tbl>
    <w:p w:rsidR="00343A18" w:rsidRPr="008F153C" w:rsidRDefault="00343A18" w:rsidP="00343A18">
      <w:pPr>
        <w:rPr>
          <w:rFonts w:cs="Arial"/>
          <w:color w:val="000000" w:themeColor="text1"/>
          <w:lang w:val="sr-Cyrl-CS"/>
        </w:rPr>
      </w:pPr>
      <w:r w:rsidRPr="008F153C">
        <w:rPr>
          <w:rFonts w:cs="Arial"/>
          <w:b/>
          <w:color w:val="000000" w:themeColor="text1"/>
          <w:lang w:val="sr-Cyrl-CS"/>
        </w:rPr>
        <w:t>Напомена:</w:t>
      </w:r>
      <w:r w:rsidRPr="008F153C">
        <w:rPr>
          <w:rFonts w:cs="Arial"/>
          <w:color w:val="000000" w:themeColor="text1"/>
        </w:rPr>
        <w:t xml:space="preserve">Уколико </w:t>
      </w:r>
      <w:r w:rsidRPr="008F153C">
        <w:rPr>
          <w:rFonts w:cs="Arial"/>
          <w:color w:val="000000" w:themeColor="text1"/>
          <w:lang w:val="sr-Cyrl-CS"/>
        </w:rPr>
        <w:t xml:space="preserve">заједничку </w:t>
      </w:r>
      <w:r w:rsidRPr="008F153C">
        <w:rPr>
          <w:rFonts w:cs="Arial"/>
          <w:color w:val="000000" w:themeColor="text1"/>
        </w:rPr>
        <w:t xml:space="preserve">понуду подноси група понуђача Изјава </w:t>
      </w:r>
      <w:r w:rsidRPr="008F153C">
        <w:rPr>
          <w:rFonts w:cs="Arial"/>
          <w:color w:val="000000" w:themeColor="text1"/>
          <w:lang w:val="sr-Cyrl-CS"/>
        </w:rPr>
        <w:t xml:space="preserve">се доставља за сваког члана групе понуђача. Изјава </w:t>
      </w:r>
      <w:r w:rsidRPr="008F153C">
        <w:rPr>
          <w:rFonts w:cs="Arial"/>
          <w:color w:val="000000" w:themeColor="text1"/>
        </w:rPr>
        <w:t>мора бити попуњена, потписана од стране овлашћеног лица</w:t>
      </w:r>
      <w:r w:rsidRPr="008F153C">
        <w:rPr>
          <w:rFonts w:cs="Arial"/>
          <w:color w:val="000000" w:themeColor="text1"/>
          <w:lang w:val="sr-Cyrl-CS"/>
        </w:rPr>
        <w:t xml:space="preserve"> за заступање</w:t>
      </w:r>
      <w:r w:rsidRPr="008F153C">
        <w:rPr>
          <w:rFonts w:cs="Arial"/>
          <w:color w:val="000000" w:themeColor="text1"/>
        </w:rPr>
        <w:t xml:space="preserve"> понуђача из групе понуђача и оверена печатом. </w:t>
      </w:r>
      <w:r w:rsidRPr="008F153C">
        <w:rPr>
          <w:rFonts w:cs="Arial"/>
          <w:color w:val="000000" w:themeColor="text1"/>
          <w:lang w:val="sr-Cyrl-CS"/>
        </w:rPr>
        <w:t xml:space="preserve">Сваки члан групе заокружује број испред додатног услова који испуњава. </w:t>
      </w:r>
    </w:p>
    <w:p w:rsidR="00343A18" w:rsidRPr="008F153C" w:rsidRDefault="00343A18" w:rsidP="00343A18">
      <w:pPr>
        <w:rPr>
          <w:rFonts w:cs="Arial"/>
          <w:color w:val="000000" w:themeColor="text1"/>
        </w:rPr>
      </w:pPr>
      <w:r w:rsidRPr="008F153C">
        <w:rPr>
          <w:rFonts w:eastAsia="Calibri" w:cs="Arial"/>
          <w:color w:val="000000" w:themeColor="text1"/>
        </w:rPr>
        <w:t xml:space="preserve">Изјава </w:t>
      </w:r>
      <w:r w:rsidRPr="008F153C">
        <w:rPr>
          <w:rFonts w:eastAsia="Calibri" w:cs="Arial"/>
          <w:color w:val="000000" w:themeColor="text1"/>
          <w:lang w:val="sr-Cyrl-CS"/>
        </w:rPr>
        <w:t xml:space="preserve">се доставља за понуђача. Изјава </w:t>
      </w:r>
      <w:r w:rsidRPr="008F153C">
        <w:rPr>
          <w:rFonts w:eastAsia="Calibri" w:cs="Arial"/>
          <w:color w:val="000000" w:themeColor="text1"/>
        </w:rPr>
        <w:t xml:space="preserve">мора бити </w:t>
      </w:r>
      <w:r w:rsidRPr="008F153C">
        <w:rPr>
          <w:rFonts w:eastAsia="Calibri" w:cs="Arial"/>
          <w:color w:val="000000" w:themeColor="text1"/>
          <w:lang w:val="sr-Cyrl-CS"/>
        </w:rPr>
        <w:t>попуњена,</w:t>
      </w:r>
      <w:r w:rsidRPr="008F153C">
        <w:rPr>
          <w:rFonts w:eastAsia="Calibri" w:cs="Arial"/>
          <w:color w:val="000000" w:themeColor="text1"/>
        </w:rPr>
        <w:t xml:space="preserve"> потписана</w:t>
      </w:r>
      <w:r w:rsidRPr="008F153C">
        <w:rPr>
          <w:rFonts w:eastAsia="Calibri" w:cs="Arial"/>
          <w:color w:val="000000" w:themeColor="text1"/>
          <w:lang w:val="sr-Cyrl-CS"/>
        </w:rPr>
        <w:t xml:space="preserve"> и оверена</w:t>
      </w:r>
      <w:r w:rsidRPr="008F153C">
        <w:rPr>
          <w:rFonts w:eastAsia="Calibri" w:cs="Arial"/>
          <w:color w:val="000000" w:themeColor="text1"/>
        </w:rPr>
        <w:t xml:space="preserve"> од стране овлашћеног лица за заступање </w:t>
      </w:r>
      <w:r w:rsidRPr="008F153C">
        <w:rPr>
          <w:rFonts w:eastAsia="Calibri" w:cs="Arial"/>
          <w:color w:val="000000" w:themeColor="text1"/>
          <w:lang w:val="sr-Cyrl-CS"/>
        </w:rPr>
        <w:t>понуђача.</w:t>
      </w:r>
    </w:p>
    <w:p w:rsidR="00343A18" w:rsidRPr="008F153C" w:rsidRDefault="00343A18" w:rsidP="00343A18">
      <w:pPr>
        <w:rPr>
          <w:rFonts w:cs="Arial"/>
          <w:color w:val="000000" w:themeColor="text1"/>
          <w:lang w:val="sr-Cyrl-CS"/>
        </w:rPr>
      </w:pPr>
      <w:r w:rsidRPr="008F153C">
        <w:rPr>
          <w:rFonts w:cs="Arial"/>
          <w:color w:val="000000" w:themeColor="text1"/>
        </w:rPr>
        <w:t>Приликом подношења понуде овај образац копирати у потребном броју примерака.</w:t>
      </w:r>
    </w:p>
    <w:p w:rsidR="00343A18" w:rsidRPr="008F153C" w:rsidRDefault="00343A18" w:rsidP="00343A18">
      <w:pPr>
        <w:pStyle w:val="KDObrazac"/>
        <w:spacing w:before="0"/>
        <w:rPr>
          <w:color w:val="000000" w:themeColor="text1"/>
        </w:rPr>
      </w:pPr>
      <w:r w:rsidRPr="008F153C">
        <w:rPr>
          <w:color w:val="000000" w:themeColor="text1"/>
        </w:rPr>
        <w:br w:type="page"/>
      </w:r>
      <w:bookmarkStart w:id="266" w:name="_Toc442559934"/>
      <w:r w:rsidRPr="008F153C">
        <w:rPr>
          <w:color w:val="000000" w:themeColor="text1"/>
        </w:rPr>
        <w:lastRenderedPageBreak/>
        <w:t xml:space="preserve">ОБРАЗАЦ </w:t>
      </w:r>
      <w:r w:rsidR="008F153C" w:rsidRPr="008F153C">
        <w:rPr>
          <w:color w:val="000000" w:themeColor="text1"/>
          <w:lang w:val="sr-Cyrl-RS"/>
        </w:rPr>
        <w:t>5</w:t>
      </w:r>
      <w:r w:rsidRPr="008F153C">
        <w:rPr>
          <w:color w:val="000000" w:themeColor="text1"/>
        </w:rPr>
        <w:t>А.</w:t>
      </w:r>
      <w:bookmarkEnd w:id="266"/>
    </w:p>
    <w:p w:rsidR="00343A18" w:rsidRPr="008F153C" w:rsidRDefault="00343A18" w:rsidP="00781B02">
      <w:pPr>
        <w:rPr>
          <w:rFonts w:cs="Arial"/>
          <w:color w:val="000000" w:themeColor="text1"/>
        </w:rPr>
      </w:pPr>
    </w:p>
    <w:p w:rsidR="00343A18" w:rsidRPr="008F153C" w:rsidRDefault="00343A18" w:rsidP="00C56A52">
      <w:pPr>
        <w:jc w:val="center"/>
        <w:rPr>
          <w:rFonts w:cs="Arial"/>
          <w:b/>
          <w:color w:val="000000" w:themeColor="text1"/>
          <w:lang w:val="ru-RU"/>
        </w:rPr>
      </w:pPr>
      <w:bookmarkStart w:id="267" w:name="_Toc442559935"/>
      <w:r w:rsidRPr="008F153C">
        <w:rPr>
          <w:rFonts w:cs="Arial"/>
          <w:b/>
          <w:color w:val="000000" w:themeColor="text1"/>
          <w:lang w:val="ru-RU"/>
        </w:rPr>
        <w:t>И З Ј А В А</w:t>
      </w:r>
      <w:bookmarkEnd w:id="267"/>
    </w:p>
    <w:p w:rsidR="00343A18" w:rsidRPr="008F153C" w:rsidRDefault="00343A18" w:rsidP="00C56A52">
      <w:pPr>
        <w:jc w:val="center"/>
        <w:rPr>
          <w:rFonts w:cs="Arial"/>
          <w:b/>
          <w:color w:val="000000" w:themeColor="text1"/>
          <w:lang w:val="ru-RU"/>
        </w:rPr>
      </w:pPr>
      <w:bookmarkStart w:id="268" w:name="_Toc442559936"/>
      <w:r w:rsidRPr="008F153C">
        <w:rPr>
          <w:rFonts w:cs="Arial"/>
          <w:b/>
          <w:color w:val="000000" w:themeColor="text1"/>
          <w:lang w:val="ru-RU"/>
        </w:rPr>
        <w:t>КОЈОМ ПОДИЗВОЂАЧ ПОТВРЂУЈЕ ДА ИСПУЊАВА УСЛОВЕ ЗА УЧЕШЋЕ У ПОСТУПКУ ЈАВНЕ НАБАВКЕ</w:t>
      </w:r>
      <w:bookmarkEnd w:id="268"/>
    </w:p>
    <w:p w:rsidR="00343A18" w:rsidRPr="008F153C" w:rsidRDefault="00343A18" w:rsidP="00343A18">
      <w:pPr>
        <w:rPr>
          <w:rFonts w:cs="Arial"/>
          <w:color w:val="000000" w:themeColor="text1"/>
        </w:rPr>
      </w:pPr>
    </w:p>
    <w:p w:rsidR="00343A18" w:rsidRPr="008F153C" w:rsidRDefault="00343A18" w:rsidP="00343A18">
      <w:pPr>
        <w:ind w:right="-360"/>
        <w:rPr>
          <w:rFonts w:cs="Arial"/>
          <w:noProof/>
          <w:color w:val="000000" w:themeColor="text1"/>
        </w:rPr>
      </w:pPr>
      <w:r w:rsidRPr="008F153C">
        <w:rPr>
          <w:rFonts w:cs="Arial"/>
          <w:color w:val="000000" w:themeColor="text1"/>
        </w:rPr>
        <w:t xml:space="preserve">На основу члана 77. став 4. Закона о јавним набавкама („Службени гланик РС“, бр.124/12, 14/15 и 68/15) </w:t>
      </w:r>
      <w:r w:rsidRPr="008F153C">
        <w:rPr>
          <w:rFonts w:cs="Arial"/>
          <w:noProof/>
          <w:color w:val="000000" w:themeColor="text1"/>
          <w:lang w:val="sr-Cyrl-CS"/>
        </w:rPr>
        <w:t>Подизвођач</w:t>
      </w:r>
      <w:r w:rsidR="00316C50" w:rsidRPr="008F153C">
        <w:rPr>
          <w:rFonts w:cs="Arial"/>
          <w:noProof/>
          <w:color w:val="000000" w:themeColor="text1"/>
          <w:lang w:val="sr-Cyrl-CS"/>
        </w:rPr>
        <w:t xml:space="preserve"> </w:t>
      </w:r>
      <w:r w:rsidRPr="008F153C">
        <w:rPr>
          <w:rFonts w:cs="Arial"/>
          <w:noProof/>
          <w:color w:val="000000" w:themeColor="text1"/>
          <w:lang w:val="sr-Latn-CS"/>
        </w:rPr>
        <w:t>даје под пуном материјалном и кривичном одговорношћу</w:t>
      </w:r>
    </w:p>
    <w:p w:rsidR="00343A18" w:rsidRPr="008F153C" w:rsidRDefault="00343A18" w:rsidP="00343A18">
      <w:pPr>
        <w:jc w:val="center"/>
        <w:rPr>
          <w:rFonts w:cs="Arial"/>
          <w:b/>
          <w:noProof/>
          <w:color w:val="000000" w:themeColor="text1"/>
          <w:lang w:val="sr-Latn-CS"/>
        </w:rPr>
      </w:pPr>
      <w:r w:rsidRPr="008F153C">
        <w:rPr>
          <w:rFonts w:cs="Arial"/>
          <w:b/>
          <w:noProof/>
          <w:color w:val="000000" w:themeColor="text1"/>
          <w:lang w:val="sr-Latn-CS"/>
        </w:rPr>
        <w:t>И З Ј А В У</w:t>
      </w:r>
    </w:p>
    <w:p w:rsidR="00343A18" w:rsidRPr="008F153C" w:rsidRDefault="00343A18" w:rsidP="00343A18">
      <w:pPr>
        <w:ind w:left="6"/>
        <w:rPr>
          <w:rFonts w:cs="Arial"/>
          <w:noProof/>
          <w:color w:val="000000" w:themeColor="text1"/>
        </w:rPr>
      </w:pPr>
      <w:r w:rsidRPr="008F153C">
        <w:rPr>
          <w:rFonts w:cs="Arial"/>
          <w:noProof/>
          <w:color w:val="000000" w:themeColor="text1"/>
        </w:rPr>
        <w:t xml:space="preserve">којом потврђује </w:t>
      </w:r>
      <w:r w:rsidRPr="008F153C">
        <w:rPr>
          <w:rFonts w:cs="Arial"/>
          <w:noProof/>
          <w:color w:val="000000" w:themeColor="text1"/>
          <w:lang w:val="sr-Latn-CS"/>
        </w:rPr>
        <w:t xml:space="preserve">да испуњава </w:t>
      </w:r>
      <w:r w:rsidRPr="008F153C">
        <w:rPr>
          <w:rFonts w:cs="Arial"/>
          <w:noProof/>
          <w:color w:val="000000" w:themeColor="text1"/>
        </w:rPr>
        <w:t>обавезне услове</w:t>
      </w:r>
      <w:r w:rsidR="008F153C">
        <w:rPr>
          <w:rFonts w:cs="Arial"/>
          <w:noProof/>
          <w:color w:val="000000" w:themeColor="text1"/>
          <w:lang w:val="sr-Cyrl-RS"/>
        </w:rPr>
        <w:t xml:space="preserve"> </w:t>
      </w:r>
      <w:r w:rsidRPr="008F153C">
        <w:rPr>
          <w:rFonts w:cs="Arial"/>
          <w:noProof/>
          <w:color w:val="000000" w:themeColor="text1"/>
        </w:rPr>
        <w:t>садржане у</w:t>
      </w:r>
      <w:r w:rsidRPr="008F153C">
        <w:rPr>
          <w:rFonts w:cs="Arial"/>
          <w:noProof/>
          <w:color w:val="000000" w:themeColor="text1"/>
          <w:lang w:val="sr-Latn-CS"/>
        </w:rPr>
        <w:t xml:space="preserve"> Конкурсно</w:t>
      </w:r>
      <w:r w:rsidRPr="008F153C">
        <w:rPr>
          <w:rFonts w:cs="Arial"/>
          <w:noProof/>
          <w:color w:val="000000" w:themeColor="text1"/>
        </w:rPr>
        <w:t>ј</w:t>
      </w:r>
      <w:r w:rsidRPr="008F153C">
        <w:rPr>
          <w:rFonts w:cs="Arial"/>
          <w:noProof/>
          <w:color w:val="000000" w:themeColor="text1"/>
          <w:lang w:val="sr-Latn-CS"/>
        </w:rPr>
        <w:t xml:space="preserve"> документациј</w:t>
      </w:r>
      <w:r w:rsidRPr="008F153C">
        <w:rPr>
          <w:rFonts w:cs="Arial"/>
          <w:noProof/>
          <w:color w:val="000000" w:themeColor="text1"/>
        </w:rPr>
        <w:t>и</w:t>
      </w:r>
      <w:r w:rsidRPr="008F153C">
        <w:rPr>
          <w:rFonts w:cs="Arial"/>
          <w:noProof/>
          <w:color w:val="000000" w:themeColor="text1"/>
          <w:lang w:val="sr-Latn-CS"/>
        </w:rPr>
        <w:t xml:space="preserve"> за јавну набавку </w:t>
      </w:r>
      <w:r w:rsidR="00FD6BCE" w:rsidRPr="008F153C">
        <w:rPr>
          <w:rFonts w:cs="Arial"/>
          <w:noProof/>
          <w:color w:val="000000" w:themeColor="text1"/>
        </w:rPr>
        <w:t>услуга</w:t>
      </w:r>
      <w:r w:rsidR="008F153C" w:rsidRPr="008F153C">
        <w:rPr>
          <w:rFonts w:cs="Arial"/>
          <w:color w:val="000000" w:themeColor="text1"/>
          <w:lang w:val="ru-RU"/>
        </w:rPr>
        <w:t>"</w:t>
      </w:r>
      <w:r w:rsidR="008F153C" w:rsidRPr="008F153C">
        <w:rPr>
          <w:rFonts w:cs="Arial"/>
          <w:bCs/>
          <w:color w:val="000000" w:themeColor="text1"/>
        </w:rPr>
        <w:t>Контрола овешења на пароводним линијама блокова у ремонтима – ТЕНТ</w:t>
      </w:r>
      <w:r w:rsidR="008F153C" w:rsidRPr="008F153C">
        <w:rPr>
          <w:rFonts w:cs="Arial"/>
          <w:b/>
          <w:bCs/>
          <w:color w:val="000000" w:themeColor="text1"/>
          <w:lang w:val="sr-Cyrl-RS"/>
        </w:rPr>
        <w:t>“</w:t>
      </w:r>
      <w:r w:rsidR="008F153C" w:rsidRPr="008F153C">
        <w:rPr>
          <w:rFonts w:cs="Arial"/>
          <w:noProof/>
          <w:color w:val="000000" w:themeColor="text1"/>
          <w:lang w:val="sr-Latn-CS"/>
        </w:rPr>
        <w:t>,</w:t>
      </w:r>
      <w:r w:rsidR="008F153C" w:rsidRPr="008F153C">
        <w:rPr>
          <w:rFonts w:cs="Arial"/>
          <w:noProof/>
          <w:color w:val="000000" w:themeColor="text1"/>
        </w:rPr>
        <w:t xml:space="preserve"> ЈН бр. </w:t>
      </w:r>
      <w:r w:rsidR="008F153C" w:rsidRPr="008F153C">
        <w:rPr>
          <w:rFonts w:eastAsia="Arial" w:cs="Arial"/>
          <w:color w:val="000000" w:themeColor="text1"/>
        </w:rPr>
        <w:t xml:space="preserve">3000/1681/2018 </w:t>
      </w:r>
      <w:r w:rsidR="008F153C" w:rsidRPr="008F153C">
        <w:rPr>
          <w:color w:val="000000" w:themeColor="text1"/>
          <w:lang w:val="sr-Cyrl-RS"/>
        </w:rPr>
        <w:t>(</w:t>
      </w:r>
      <w:r w:rsidR="008F153C" w:rsidRPr="008F153C">
        <w:rPr>
          <w:rFonts w:eastAsia="Arial" w:cs="Arial"/>
          <w:color w:val="000000" w:themeColor="text1"/>
        </w:rPr>
        <w:t>2032/2018</w:t>
      </w:r>
      <w:r w:rsidR="008F153C" w:rsidRPr="008F153C">
        <w:rPr>
          <w:rFonts w:eastAsia="Arial" w:cs="Arial"/>
          <w:color w:val="000000" w:themeColor="text1"/>
          <w:lang w:val="sr-Cyrl-RS"/>
        </w:rPr>
        <w:t xml:space="preserve">) </w:t>
      </w:r>
      <w:r w:rsidRPr="008F153C">
        <w:rPr>
          <w:rFonts w:cs="Arial"/>
          <w:noProof/>
          <w:color w:val="000000" w:themeColor="text1"/>
        </w:rPr>
        <w:t xml:space="preserve">по Позиву  објављеном на Порталу јавних набавки и интернет страници Наручиоца дана </w:t>
      </w:r>
      <w:r w:rsidR="008F153C">
        <w:rPr>
          <w:rFonts w:cs="Arial"/>
          <w:noProof/>
          <w:color w:val="000000" w:themeColor="text1"/>
          <w:lang w:val="sr-Cyrl-RS"/>
        </w:rPr>
        <w:t>__.__.201</w:t>
      </w:r>
      <w:r w:rsidR="00B81F47">
        <w:rPr>
          <w:rFonts w:cs="Arial"/>
          <w:noProof/>
          <w:color w:val="000000" w:themeColor="text1"/>
          <w:lang w:val="sr-Cyrl-RS"/>
        </w:rPr>
        <w:t>9</w:t>
      </w:r>
      <w:r w:rsidR="008F153C">
        <w:rPr>
          <w:rFonts w:cs="Arial"/>
          <w:noProof/>
          <w:color w:val="000000" w:themeColor="text1"/>
          <w:lang w:val="sr-Cyrl-RS"/>
        </w:rPr>
        <w:t xml:space="preserve">. </w:t>
      </w:r>
      <w:r w:rsidRPr="008F153C">
        <w:rPr>
          <w:rFonts w:cs="Arial"/>
          <w:noProof/>
          <w:color w:val="000000" w:themeColor="text1"/>
        </w:rPr>
        <w:t>године.</w:t>
      </w:r>
    </w:p>
    <w:p w:rsidR="00343A18" w:rsidRPr="008F153C" w:rsidRDefault="00343A18" w:rsidP="00343A18">
      <w:pPr>
        <w:ind w:left="6"/>
        <w:rPr>
          <w:rFonts w:cs="Arial"/>
          <w:noProof/>
          <w:color w:val="000000" w:themeColor="text1"/>
        </w:rPr>
      </w:pPr>
      <w:r w:rsidRPr="008F153C">
        <w:rPr>
          <w:rFonts w:cs="Arial"/>
          <w:noProof/>
          <w:color w:val="000000" w:themeColor="text1"/>
        </w:rPr>
        <w:tab/>
        <w:t>Обавезни услови:</w:t>
      </w:r>
    </w:p>
    <w:p w:rsidR="00343A18" w:rsidRPr="008F153C" w:rsidRDefault="00343A18" w:rsidP="00343A18">
      <w:pPr>
        <w:ind w:firstLine="708"/>
        <w:rPr>
          <w:rFonts w:cs="Arial"/>
          <w:color w:val="000000" w:themeColor="text1"/>
          <w:lang w:val="sr-Latn-CS" w:eastAsia="sr-Latn-CS"/>
        </w:rPr>
      </w:pPr>
      <w:r w:rsidRPr="008F153C">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F153C" w:rsidRDefault="00343A18" w:rsidP="00343A18">
      <w:pPr>
        <w:ind w:firstLine="708"/>
        <w:rPr>
          <w:rFonts w:cs="Arial"/>
          <w:color w:val="000000" w:themeColor="text1"/>
          <w:lang w:val="sr-Latn-CS" w:eastAsia="sr-Latn-CS"/>
        </w:rPr>
      </w:pPr>
      <w:r w:rsidRPr="008F153C">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F153C" w:rsidRDefault="00343A18" w:rsidP="00343A18">
      <w:pPr>
        <w:ind w:firstLine="708"/>
        <w:rPr>
          <w:rFonts w:cs="Arial"/>
          <w:color w:val="000000" w:themeColor="text1"/>
          <w:lang w:val="sr-Latn-CS" w:eastAsia="sr-Latn-CS"/>
        </w:rPr>
      </w:pPr>
      <w:r w:rsidRPr="008F153C">
        <w:rPr>
          <w:rFonts w:cs="Arial"/>
          <w:color w:val="000000" w:themeColor="text1"/>
          <w:lang w:eastAsia="sr-Latn-CS"/>
        </w:rPr>
        <w:t>3</w:t>
      </w:r>
      <w:r w:rsidRPr="008F153C">
        <w:rPr>
          <w:rFonts w:cs="Arial"/>
          <w:color w:val="000000" w:themeColor="text1"/>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8F153C" w:rsidRDefault="00343A18" w:rsidP="00343A18">
      <w:pPr>
        <w:tabs>
          <w:tab w:val="left" w:pos="378"/>
        </w:tabs>
        <w:rPr>
          <w:rFonts w:cs="Arial"/>
          <w:noProof/>
          <w:color w:val="000000" w:themeColor="text1"/>
          <w:lang w:val="ru-RU"/>
        </w:rPr>
      </w:pPr>
    </w:p>
    <w:p w:rsidR="00343A18" w:rsidRPr="008F153C" w:rsidRDefault="00343A18" w:rsidP="00343A18">
      <w:pPr>
        <w:tabs>
          <w:tab w:val="left" w:pos="378"/>
        </w:tabs>
        <w:rPr>
          <w:rFonts w:eastAsia="Arial Unicode MS" w:cs="Arial"/>
          <w:color w:val="000000" w:themeColor="text1"/>
        </w:rPr>
      </w:pPr>
      <w:r w:rsidRPr="008F153C">
        <w:rPr>
          <w:rFonts w:cs="Arial"/>
          <w:noProof/>
          <w:color w:val="000000" w:themeColor="text1"/>
          <w:lang w:val="ru-RU"/>
        </w:rPr>
        <w:tab/>
      </w:r>
      <w:r w:rsidRPr="008F153C">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F153C" w:rsidTr="00BC01DC">
        <w:trPr>
          <w:jc w:val="center"/>
        </w:trPr>
        <w:tc>
          <w:tcPr>
            <w:tcW w:w="3882" w:type="dxa"/>
          </w:tcPr>
          <w:p w:rsidR="00343A18" w:rsidRPr="008F153C" w:rsidRDefault="00343A18" w:rsidP="00BC01DC">
            <w:pPr>
              <w:spacing w:before="0"/>
              <w:jc w:val="center"/>
              <w:rPr>
                <w:rFonts w:cs="Arial"/>
                <w:color w:val="000000" w:themeColor="text1"/>
              </w:rPr>
            </w:pPr>
            <w:r w:rsidRPr="008F153C">
              <w:rPr>
                <w:rFonts w:cs="Arial"/>
                <w:color w:val="000000" w:themeColor="text1"/>
              </w:rPr>
              <w:t>Датум:</w:t>
            </w:r>
          </w:p>
        </w:tc>
        <w:tc>
          <w:tcPr>
            <w:tcW w:w="2127" w:type="dxa"/>
          </w:tcPr>
          <w:p w:rsidR="00343A18" w:rsidRPr="008F153C" w:rsidRDefault="00343A18" w:rsidP="00BC01DC">
            <w:pPr>
              <w:spacing w:before="0"/>
              <w:jc w:val="center"/>
              <w:rPr>
                <w:rFonts w:cs="Arial"/>
                <w:color w:val="000000" w:themeColor="text1"/>
                <w:lang w:val="ru-RU"/>
              </w:rPr>
            </w:pPr>
          </w:p>
        </w:tc>
        <w:tc>
          <w:tcPr>
            <w:tcW w:w="4022" w:type="dxa"/>
          </w:tcPr>
          <w:p w:rsidR="00343A18" w:rsidRPr="008F153C" w:rsidRDefault="00343A18" w:rsidP="00BC01DC">
            <w:pPr>
              <w:spacing w:before="0"/>
              <w:jc w:val="center"/>
              <w:rPr>
                <w:rFonts w:cs="Arial"/>
                <w:color w:val="000000" w:themeColor="text1"/>
                <w:lang w:val="sr-Cyrl-CS"/>
              </w:rPr>
            </w:pPr>
            <w:r w:rsidRPr="008F153C">
              <w:rPr>
                <w:rFonts w:cs="Arial"/>
                <w:color w:val="000000" w:themeColor="text1"/>
                <w:lang w:val="sr-Cyrl-CS"/>
              </w:rPr>
              <w:t>П</w:t>
            </w:r>
            <w:r w:rsidRPr="008F153C">
              <w:rPr>
                <w:rFonts w:cs="Arial"/>
                <w:color w:val="000000" w:themeColor="text1"/>
              </w:rPr>
              <w:t>о</w:t>
            </w:r>
            <w:r w:rsidRPr="008F153C">
              <w:rPr>
                <w:rFonts w:cs="Arial"/>
                <w:color w:val="000000" w:themeColor="text1"/>
                <w:lang w:val="sr-Cyrl-CS"/>
              </w:rPr>
              <w:t>дизвођач</w:t>
            </w:r>
          </w:p>
        </w:tc>
      </w:tr>
      <w:tr w:rsidR="00343A18" w:rsidRPr="008F153C" w:rsidTr="00BC01DC">
        <w:trPr>
          <w:jc w:val="center"/>
        </w:trPr>
        <w:tc>
          <w:tcPr>
            <w:tcW w:w="3882" w:type="dxa"/>
          </w:tcPr>
          <w:p w:rsidR="00343A18" w:rsidRPr="008F153C" w:rsidRDefault="00343A18" w:rsidP="00BC01DC">
            <w:pPr>
              <w:spacing w:before="0"/>
              <w:jc w:val="center"/>
              <w:rPr>
                <w:rFonts w:cs="Arial"/>
                <w:color w:val="000000" w:themeColor="text1"/>
              </w:rPr>
            </w:pPr>
          </w:p>
        </w:tc>
        <w:tc>
          <w:tcPr>
            <w:tcW w:w="2127" w:type="dxa"/>
          </w:tcPr>
          <w:p w:rsidR="00343A18" w:rsidRPr="008F153C" w:rsidRDefault="00343A18" w:rsidP="00BC01DC">
            <w:pPr>
              <w:spacing w:before="0"/>
              <w:jc w:val="center"/>
              <w:rPr>
                <w:rFonts w:cs="Arial"/>
                <w:color w:val="000000" w:themeColor="text1"/>
              </w:rPr>
            </w:pPr>
            <w:r w:rsidRPr="008F153C">
              <w:rPr>
                <w:rFonts w:cs="Arial"/>
                <w:color w:val="000000" w:themeColor="text1"/>
              </w:rPr>
              <w:t>М.П.</w:t>
            </w:r>
          </w:p>
        </w:tc>
        <w:tc>
          <w:tcPr>
            <w:tcW w:w="4022" w:type="dxa"/>
          </w:tcPr>
          <w:p w:rsidR="00343A18" w:rsidRPr="008F153C" w:rsidRDefault="00343A18" w:rsidP="00BC01DC">
            <w:pPr>
              <w:spacing w:before="0"/>
              <w:jc w:val="center"/>
              <w:rPr>
                <w:rFonts w:cs="Arial"/>
                <w:color w:val="000000" w:themeColor="text1"/>
                <w:lang w:val="ru-RU"/>
              </w:rPr>
            </w:pPr>
          </w:p>
        </w:tc>
      </w:tr>
      <w:tr w:rsidR="00343A18" w:rsidRPr="008F153C" w:rsidTr="00BC01DC">
        <w:trPr>
          <w:jc w:val="center"/>
        </w:trPr>
        <w:tc>
          <w:tcPr>
            <w:tcW w:w="3882" w:type="dxa"/>
            <w:tcBorders>
              <w:bottom w:val="single" w:sz="4" w:space="0" w:color="auto"/>
            </w:tcBorders>
          </w:tcPr>
          <w:p w:rsidR="00343A18" w:rsidRPr="008F153C" w:rsidRDefault="00343A18" w:rsidP="00BC01DC">
            <w:pPr>
              <w:spacing w:before="0"/>
              <w:jc w:val="center"/>
              <w:rPr>
                <w:rFonts w:cs="Arial"/>
                <w:color w:val="000000" w:themeColor="text1"/>
              </w:rPr>
            </w:pPr>
          </w:p>
        </w:tc>
        <w:tc>
          <w:tcPr>
            <w:tcW w:w="2127" w:type="dxa"/>
          </w:tcPr>
          <w:p w:rsidR="00343A18" w:rsidRPr="008F153C"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F153C" w:rsidRDefault="00343A18" w:rsidP="00BC01DC">
            <w:pPr>
              <w:spacing w:before="0"/>
              <w:jc w:val="center"/>
              <w:rPr>
                <w:rFonts w:cs="Arial"/>
                <w:color w:val="000000" w:themeColor="text1"/>
                <w:lang w:val="ru-RU"/>
              </w:rPr>
            </w:pPr>
          </w:p>
        </w:tc>
      </w:tr>
    </w:tbl>
    <w:p w:rsidR="00343A18" w:rsidRPr="008F153C" w:rsidRDefault="00343A18" w:rsidP="00343A18">
      <w:pPr>
        <w:tabs>
          <w:tab w:val="left" w:pos="378"/>
        </w:tabs>
        <w:rPr>
          <w:rFonts w:eastAsia="Arial Unicode MS" w:cs="Arial"/>
          <w:color w:val="000000" w:themeColor="text1"/>
        </w:rPr>
      </w:pPr>
    </w:p>
    <w:p w:rsidR="00343A18" w:rsidRPr="008F153C" w:rsidRDefault="00343A18" w:rsidP="00343A18">
      <w:pPr>
        <w:rPr>
          <w:rFonts w:cs="Arial"/>
          <w:color w:val="000000" w:themeColor="text1"/>
        </w:rPr>
      </w:pPr>
      <w:r w:rsidRPr="008F153C">
        <w:rPr>
          <w:rFonts w:eastAsia="Calibri" w:cs="Arial"/>
          <w:b/>
          <w:color w:val="000000" w:themeColor="text1"/>
          <w:lang w:val="sr-Cyrl-CS"/>
        </w:rPr>
        <w:t>Напомена:</w:t>
      </w:r>
      <w:r w:rsidRPr="008F153C">
        <w:rPr>
          <w:rFonts w:eastAsia="Calibri" w:cs="Arial"/>
          <w:color w:val="000000" w:themeColor="text1"/>
        </w:rPr>
        <w:t xml:space="preserve">У случају да понуђач подноси понуду са подизвођачем, Изјава </w:t>
      </w:r>
      <w:r w:rsidRPr="008F153C">
        <w:rPr>
          <w:rFonts w:eastAsia="Calibri" w:cs="Arial"/>
          <w:color w:val="000000" w:themeColor="text1"/>
          <w:lang w:val="sr-Cyrl-CS"/>
        </w:rPr>
        <w:t xml:space="preserve">се доставља за сваког подизвођача. Изјава </w:t>
      </w:r>
      <w:r w:rsidRPr="008F153C">
        <w:rPr>
          <w:rFonts w:eastAsia="Calibri" w:cs="Arial"/>
          <w:color w:val="000000" w:themeColor="text1"/>
        </w:rPr>
        <w:t xml:space="preserve">мора бити </w:t>
      </w:r>
      <w:r w:rsidRPr="008F153C">
        <w:rPr>
          <w:rFonts w:eastAsia="Calibri" w:cs="Arial"/>
          <w:color w:val="000000" w:themeColor="text1"/>
          <w:lang w:val="sr-Cyrl-CS"/>
        </w:rPr>
        <w:t>попуњена,</w:t>
      </w:r>
      <w:r w:rsidRPr="008F153C">
        <w:rPr>
          <w:rFonts w:eastAsia="Calibri" w:cs="Arial"/>
          <w:color w:val="000000" w:themeColor="text1"/>
        </w:rPr>
        <w:t xml:space="preserve"> потписана</w:t>
      </w:r>
      <w:r w:rsidRPr="008F153C">
        <w:rPr>
          <w:rFonts w:eastAsia="Calibri" w:cs="Arial"/>
          <w:color w:val="000000" w:themeColor="text1"/>
          <w:lang w:val="sr-Cyrl-CS"/>
        </w:rPr>
        <w:t xml:space="preserve"> и оверена</w:t>
      </w:r>
      <w:r w:rsidRPr="008F153C">
        <w:rPr>
          <w:rFonts w:eastAsia="Calibri" w:cs="Arial"/>
          <w:color w:val="000000" w:themeColor="text1"/>
        </w:rPr>
        <w:t xml:space="preserve"> од стране овлашћеног лица за заступање подизвођача</w:t>
      </w:r>
      <w:r w:rsidRPr="008F153C">
        <w:rPr>
          <w:rFonts w:eastAsia="Calibri" w:cs="Arial"/>
          <w:color w:val="000000" w:themeColor="text1"/>
          <w:lang w:val="sr-Cyrl-CS"/>
        </w:rPr>
        <w:t xml:space="preserve"> и оверена печатом.</w:t>
      </w:r>
    </w:p>
    <w:p w:rsidR="008F153C" w:rsidRDefault="00343A18" w:rsidP="00343A18">
      <w:pPr>
        <w:rPr>
          <w:rFonts w:cs="Arial"/>
          <w:color w:val="000000" w:themeColor="text1"/>
        </w:rPr>
      </w:pPr>
      <w:r w:rsidRPr="008F153C">
        <w:rPr>
          <w:rFonts w:cs="Arial"/>
          <w:color w:val="000000" w:themeColor="text1"/>
        </w:rPr>
        <w:t>Приликом подношења понуде овај образац копирати у потребном броју примерака.</w:t>
      </w:r>
    </w:p>
    <w:p w:rsidR="008F153C" w:rsidRDefault="008F153C">
      <w:pPr>
        <w:spacing w:before="0"/>
        <w:jc w:val="left"/>
        <w:rPr>
          <w:rFonts w:cs="Arial"/>
          <w:color w:val="000000" w:themeColor="text1"/>
        </w:rPr>
      </w:pPr>
      <w:r>
        <w:rPr>
          <w:rFonts w:cs="Arial"/>
          <w:color w:val="000000" w:themeColor="text1"/>
        </w:rPr>
        <w:br w:type="page"/>
      </w:r>
    </w:p>
    <w:p w:rsidR="00343A18" w:rsidRPr="008F153C" w:rsidRDefault="00343A18" w:rsidP="00343A18">
      <w:pPr>
        <w:pStyle w:val="KDObrazac"/>
        <w:rPr>
          <w:color w:val="000000" w:themeColor="text1"/>
          <w:lang w:val="sr-Cyrl-RS"/>
        </w:rPr>
      </w:pPr>
      <w:bookmarkStart w:id="269" w:name="_Toc442559940"/>
      <w:r w:rsidRPr="008F153C">
        <w:rPr>
          <w:color w:val="000000" w:themeColor="text1"/>
        </w:rPr>
        <w:lastRenderedPageBreak/>
        <w:t xml:space="preserve">ОБРАЗАЦ </w:t>
      </w:r>
      <w:bookmarkEnd w:id="269"/>
      <w:r w:rsidR="008F153C">
        <w:rPr>
          <w:color w:val="000000" w:themeColor="text1"/>
          <w:lang w:val="sr-Cyrl-RS"/>
        </w:rPr>
        <w:t>6</w:t>
      </w:r>
    </w:p>
    <w:p w:rsidR="00343A18" w:rsidRPr="008F153C" w:rsidRDefault="00343A18" w:rsidP="00343A18">
      <w:pPr>
        <w:spacing w:before="0"/>
        <w:rPr>
          <w:rFonts w:cs="Arial"/>
          <w:color w:val="000000" w:themeColor="text1"/>
        </w:rPr>
      </w:pPr>
    </w:p>
    <w:p w:rsidR="00343A18" w:rsidRPr="008F153C" w:rsidRDefault="00343A18" w:rsidP="00343A18">
      <w:pPr>
        <w:spacing w:before="0"/>
        <w:jc w:val="center"/>
        <w:rPr>
          <w:rFonts w:cs="Arial"/>
          <w:b/>
          <w:color w:val="000000" w:themeColor="text1"/>
        </w:rPr>
      </w:pPr>
    </w:p>
    <w:p w:rsidR="00343A18" w:rsidRPr="008F153C" w:rsidRDefault="00343A18" w:rsidP="00343A18">
      <w:pPr>
        <w:spacing w:before="0"/>
        <w:jc w:val="center"/>
        <w:rPr>
          <w:rFonts w:cs="Arial"/>
          <w:b/>
          <w:color w:val="000000" w:themeColor="text1"/>
        </w:rPr>
      </w:pPr>
      <w:r w:rsidRPr="008F153C">
        <w:rPr>
          <w:rFonts w:cs="Arial"/>
          <w:b/>
          <w:color w:val="000000" w:themeColor="text1"/>
        </w:rPr>
        <w:t xml:space="preserve">СПИСАК </w:t>
      </w:r>
      <w:r w:rsidR="00FD6BCE" w:rsidRPr="008F153C">
        <w:rPr>
          <w:rFonts w:cs="Arial"/>
          <w:b/>
          <w:color w:val="000000" w:themeColor="text1"/>
        </w:rPr>
        <w:t>ИЗВРШЕНИХ УСЛУГА</w:t>
      </w:r>
      <w:r w:rsidRPr="008F153C">
        <w:rPr>
          <w:rFonts w:cs="Arial"/>
          <w:b/>
          <w:color w:val="000000" w:themeColor="text1"/>
        </w:rPr>
        <w:t>– СТРУЧНЕ РЕФЕРЕНЦЕ</w:t>
      </w:r>
    </w:p>
    <w:p w:rsidR="00343A18" w:rsidRPr="008F153C" w:rsidRDefault="00343A18" w:rsidP="00343A18">
      <w:pPr>
        <w:rPr>
          <w:rFonts w:cs="Arial"/>
          <w:color w:val="000000" w:themeColor="text1"/>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8F153C" w:rsidTr="00BC01DC">
        <w:tc>
          <w:tcPr>
            <w:tcW w:w="213"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951" w:type="pct"/>
            <w:shd w:val="clear" w:color="auto" w:fill="auto"/>
          </w:tcPr>
          <w:p w:rsidR="00343A18" w:rsidRPr="008F153C" w:rsidRDefault="00343A18" w:rsidP="00BC01DC">
            <w:pPr>
              <w:spacing w:before="0"/>
              <w:jc w:val="center"/>
              <w:rPr>
                <w:rFonts w:eastAsia="Calibri" w:cs="Arial"/>
                <w:bCs/>
                <w:iCs/>
                <w:color w:val="000000" w:themeColor="text1"/>
              </w:rPr>
            </w:pPr>
          </w:p>
          <w:p w:rsidR="00343A18" w:rsidRPr="008F153C" w:rsidRDefault="00343A18" w:rsidP="00FD6BCE">
            <w:pPr>
              <w:spacing w:before="0"/>
              <w:jc w:val="center"/>
              <w:rPr>
                <w:rFonts w:eastAsia="Calibri" w:cs="Arial"/>
                <w:bCs/>
                <w:iCs/>
                <w:color w:val="000000" w:themeColor="text1"/>
              </w:rPr>
            </w:pPr>
            <w:r w:rsidRPr="008F153C">
              <w:rPr>
                <w:rFonts w:eastAsia="Calibri" w:cs="Arial"/>
                <w:bCs/>
                <w:iCs/>
                <w:color w:val="000000" w:themeColor="text1"/>
              </w:rPr>
              <w:t>Референтни наручилац</w:t>
            </w:r>
            <w:r w:rsidR="000C67B2" w:rsidRPr="008F153C">
              <w:rPr>
                <w:rFonts w:eastAsia="Calibri" w:cs="Arial"/>
                <w:bCs/>
                <w:iCs/>
                <w:color w:val="000000" w:themeColor="text1"/>
              </w:rPr>
              <w:t xml:space="preserve"> односно </w:t>
            </w:r>
            <w:r w:rsidR="00FD6BCE" w:rsidRPr="008F153C">
              <w:rPr>
                <w:rFonts w:eastAsia="Calibri" w:cs="Arial"/>
                <w:bCs/>
                <w:iCs/>
                <w:color w:val="000000" w:themeColor="text1"/>
              </w:rPr>
              <w:t>корисник услуга</w:t>
            </w:r>
          </w:p>
        </w:tc>
        <w:tc>
          <w:tcPr>
            <w:tcW w:w="908" w:type="pct"/>
            <w:shd w:val="clear" w:color="auto" w:fill="auto"/>
          </w:tcPr>
          <w:p w:rsidR="00343A18" w:rsidRPr="008F153C" w:rsidRDefault="00343A18" w:rsidP="00BC01DC">
            <w:pPr>
              <w:spacing w:before="0"/>
              <w:jc w:val="center"/>
              <w:rPr>
                <w:rFonts w:eastAsia="Calibri" w:cs="Arial"/>
                <w:bCs/>
                <w:iCs/>
                <w:color w:val="000000" w:themeColor="text1"/>
              </w:rPr>
            </w:pPr>
          </w:p>
          <w:p w:rsidR="00343A18" w:rsidRPr="008F153C" w:rsidRDefault="00343A18" w:rsidP="00BC01DC">
            <w:pPr>
              <w:spacing w:before="0"/>
              <w:jc w:val="center"/>
              <w:rPr>
                <w:rFonts w:eastAsia="Calibri" w:cs="Arial"/>
                <w:b/>
                <w:bCs/>
                <w:iCs/>
                <w:color w:val="000000" w:themeColor="text1"/>
              </w:rPr>
            </w:pPr>
            <w:r w:rsidRPr="008F153C">
              <w:rPr>
                <w:rFonts w:eastAsia="Calibri" w:cs="Arial"/>
                <w:bCs/>
                <w:iCs/>
                <w:color w:val="000000" w:themeColor="text1"/>
                <w:lang w:val="ru-RU"/>
              </w:rPr>
              <w:t>Лице за контакт</w:t>
            </w:r>
            <w:r w:rsidRPr="008F153C">
              <w:rPr>
                <w:rFonts w:eastAsia="Calibri" w:cs="Arial"/>
                <w:bCs/>
                <w:iCs/>
                <w:color w:val="000000" w:themeColor="text1"/>
              </w:rPr>
              <w:t xml:space="preserve"> и број телефона</w:t>
            </w:r>
          </w:p>
        </w:tc>
        <w:tc>
          <w:tcPr>
            <w:tcW w:w="923" w:type="pct"/>
            <w:shd w:val="clear" w:color="auto" w:fill="auto"/>
          </w:tcPr>
          <w:p w:rsidR="00343A18" w:rsidRPr="008F153C" w:rsidRDefault="00343A18" w:rsidP="00BC01DC">
            <w:pPr>
              <w:spacing w:before="0"/>
              <w:jc w:val="center"/>
              <w:rPr>
                <w:rFonts w:eastAsia="Calibri" w:cs="Arial"/>
                <w:bCs/>
                <w:iCs/>
                <w:color w:val="000000" w:themeColor="text1"/>
              </w:rPr>
            </w:pPr>
          </w:p>
          <w:p w:rsidR="00343A18" w:rsidRPr="008F153C" w:rsidRDefault="00343A18" w:rsidP="00BC01DC">
            <w:pPr>
              <w:spacing w:before="0"/>
              <w:jc w:val="center"/>
              <w:rPr>
                <w:rFonts w:eastAsia="Calibri" w:cs="Arial"/>
                <w:b/>
                <w:bCs/>
                <w:iCs/>
                <w:color w:val="000000" w:themeColor="text1"/>
              </w:rPr>
            </w:pPr>
            <w:r w:rsidRPr="008F153C">
              <w:rPr>
                <w:rFonts w:eastAsia="Calibri" w:cs="Arial"/>
                <w:bCs/>
                <w:iCs/>
                <w:color w:val="000000" w:themeColor="text1"/>
              </w:rPr>
              <w:t>Број и датум закључења уговора</w:t>
            </w:r>
          </w:p>
        </w:tc>
        <w:tc>
          <w:tcPr>
            <w:tcW w:w="859" w:type="pct"/>
            <w:shd w:val="clear" w:color="auto" w:fill="auto"/>
            <w:vAlign w:val="center"/>
          </w:tcPr>
          <w:p w:rsidR="00343A18" w:rsidRPr="008F153C" w:rsidRDefault="00343A18" w:rsidP="00BC01DC">
            <w:pPr>
              <w:spacing w:before="0"/>
              <w:jc w:val="center"/>
              <w:rPr>
                <w:rFonts w:eastAsia="Calibri" w:cs="Arial"/>
                <w:bCs/>
                <w:iCs/>
                <w:color w:val="000000" w:themeColor="text1"/>
                <w:lang w:val="sr-Cyrl-CS"/>
              </w:rPr>
            </w:pPr>
          </w:p>
          <w:p w:rsidR="00343A18" w:rsidRPr="008F153C" w:rsidRDefault="00343A18" w:rsidP="00BC01DC">
            <w:pPr>
              <w:spacing w:before="0"/>
              <w:jc w:val="center"/>
              <w:rPr>
                <w:rFonts w:eastAsia="Calibri" w:cs="Arial"/>
                <w:bCs/>
                <w:iCs/>
                <w:color w:val="000000" w:themeColor="text1"/>
              </w:rPr>
            </w:pPr>
            <w:r w:rsidRPr="008F153C">
              <w:rPr>
                <w:rFonts w:eastAsia="Calibri" w:cs="Arial"/>
                <w:bCs/>
                <w:iCs/>
                <w:color w:val="000000" w:themeColor="text1"/>
                <w:lang w:val="sr-Cyrl-CS"/>
              </w:rPr>
              <w:t xml:space="preserve">Датум </w:t>
            </w:r>
            <w:r w:rsidRPr="008F153C">
              <w:rPr>
                <w:rFonts w:eastAsia="Calibri" w:cs="Arial"/>
                <w:bCs/>
                <w:iCs/>
                <w:color w:val="000000" w:themeColor="text1"/>
              </w:rPr>
              <w:t>реализације уговора</w:t>
            </w:r>
          </w:p>
          <w:p w:rsidR="00343A18" w:rsidRPr="008F153C" w:rsidRDefault="00343A18" w:rsidP="00BC01DC">
            <w:pPr>
              <w:spacing w:before="0"/>
              <w:jc w:val="center"/>
              <w:rPr>
                <w:rFonts w:eastAsia="Calibri" w:cs="Arial"/>
                <w:b/>
                <w:bCs/>
                <w:iCs/>
                <w:color w:val="000000" w:themeColor="text1"/>
              </w:rPr>
            </w:pPr>
          </w:p>
        </w:tc>
        <w:tc>
          <w:tcPr>
            <w:tcW w:w="1145" w:type="pct"/>
          </w:tcPr>
          <w:p w:rsidR="00343A18" w:rsidRPr="008F153C" w:rsidRDefault="00343A18" w:rsidP="00BC01DC">
            <w:pPr>
              <w:spacing w:before="0"/>
              <w:jc w:val="center"/>
              <w:rPr>
                <w:rFonts w:eastAsia="Calibri" w:cs="Arial"/>
                <w:bCs/>
                <w:iCs/>
                <w:color w:val="000000" w:themeColor="text1"/>
              </w:rPr>
            </w:pPr>
          </w:p>
          <w:p w:rsidR="00343A18" w:rsidRPr="008F153C" w:rsidRDefault="00343A18" w:rsidP="00BC01DC">
            <w:pPr>
              <w:spacing w:before="0"/>
              <w:jc w:val="center"/>
              <w:rPr>
                <w:rFonts w:eastAsia="Calibri" w:cs="Arial"/>
                <w:bCs/>
                <w:iCs/>
                <w:color w:val="000000" w:themeColor="text1"/>
              </w:rPr>
            </w:pPr>
            <w:r w:rsidRPr="008F153C">
              <w:rPr>
                <w:rFonts w:eastAsia="Calibri" w:cs="Arial"/>
                <w:bCs/>
                <w:iCs/>
                <w:color w:val="000000" w:themeColor="text1"/>
              </w:rPr>
              <w:t xml:space="preserve">Вредност </w:t>
            </w:r>
            <w:r w:rsidR="00FD6BCE" w:rsidRPr="008F153C">
              <w:rPr>
                <w:rFonts w:eastAsia="Calibri" w:cs="Arial"/>
                <w:bCs/>
                <w:iCs/>
                <w:color w:val="000000" w:themeColor="text1"/>
              </w:rPr>
              <w:t>извршених услуга</w:t>
            </w:r>
            <w:r w:rsidRPr="008F153C">
              <w:rPr>
                <w:rFonts w:eastAsia="Calibri" w:cs="Arial"/>
                <w:bCs/>
                <w:iCs/>
                <w:color w:val="000000" w:themeColor="text1"/>
              </w:rPr>
              <w:t xml:space="preserve"> без ПДВ</w:t>
            </w:r>
          </w:p>
          <w:p w:rsidR="00657291" w:rsidRPr="008F153C" w:rsidRDefault="00657291" w:rsidP="000C67B2">
            <w:pPr>
              <w:spacing w:before="0"/>
              <w:jc w:val="center"/>
              <w:rPr>
                <w:rFonts w:eastAsia="Calibri" w:cs="Arial"/>
                <w:bCs/>
                <w:iCs/>
                <w:color w:val="000000" w:themeColor="text1"/>
              </w:rPr>
            </w:pPr>
            <w:r w:rsidRPr="008F153C">
              <w:rPr>
                <w:rFonts w:eastAsia="Calibri" w:cs="Arial"/>
                <w:bCs/>
                <w:iCs/>
                <w:color w:val="000000" w:themeColor="text1"/>
              </w:rPr>
              <w:t>Дин/</w:t>
            </w:r>
            <w:r w:rsidR="000C67B2" w:rsidRPr="008F153C">
              <w:rPr>
                <w:rFonts w:eastAsia="Calibri" w:cs="Arial"/>
                <w:bCs/>
                <w:iCs/>
                <w:color w:val="000000" w:themeColor="text1"/>
              </w:rPr>
              <w:t>ЕUR</w:t>
            </w:r>
          </w:p>
        </w:tc>
      </w:tr>
      <w:tr w:rsidR="00343A18" w:rsidRPr="008F153C" w:rsidTr="00BC01DC">
        <w:tc>
          <w:tcPr>
            <w:tcW w:w="213" w:type="pct"/>
            <w:shd w:val="clear" w:color="auto" w:fill="auto"/>
          </w:tcPr>
          <w:p w:rsidR="00343A18" w:rsidRPr="008F153C" w:rsidRDefault="00343A18" w:rsidP="00BC01DC">
            <w:pPr>
              <w:spacing w:before="0"/>
              <w:jc w:val="center"/>
              <w:rPr>
                <w:rFonts w:eastAsia="Calibri" w:cs="Arial"/>
                <w:bCs/>
                <w:iCs/>
                <w:color w:val="000000" w:themeColor="text1"/>
              </w:rPr>
            </w:pPr>
          </w:p>
          <w:p w:rsidR="00343A18" w:rsidRPr="008F153C" w:rsidRDefault="00343A18" w:rsidP="00BC01DC">
            <w:pPr>
              <w:spacing w:before="0"/>
              <w:jc w:val="center"/>
              <w:rPr>
                <w:rFonts w:eastAsia="Calibri" w:cs="Arial"/>
                <w:bCs/>
                <w:iCs/>
                <w:color w:val="000000" w:themeColor="text1"/>
              </w:rPr>
            </w:pPr>
            <w:r w:rsidRPr="008F153C">
              <w:rPr>
                <w:rFonts w:eastAsia="Calibri" w:cs="Arial"/>
                <w:bCs/>
                <w:iCs/>
                <w:color w:val="000000" w:themeColor="text1"/>
              </w:rPr>
              <w:t>1.</w:t>
            </w:r>
          </w:p>
        </w:tc>
        <w:tc>
          <w:tcPr>
            <w:tcW w:w="951" w:type="pct"/>
            <w:shd w:val="clear" w:color="auto" w:fill="auto"/>
          </w:tcPr>
          <w:p w:rsidR="00343A18" w:rsidRPr="008F153C" w:rsidRDefault="00343A18" w:rsidP="00BC01DC">
            <w:pPr>
              <w:spacing w:before="0"/>
              <w:jc w:val="center"/>
              <w:rPr>
                <w:rFonts w:eastAsia="Calibri" w:cs="Arial"/>
                <w:b/>
                <w:bCs/>
                <w:iCs/>
                <w:color w:val="000000" w:themeColor="text1"/>
              </w:rPr>
            </w:pPr>
          </w:p>
          <w:p w:rsidR="00343A18" w:rsidRPr="008F153C" w:rsidRDefault="00343A18" w:rsidP="00BC01DC">
            <w:pPr>
              <w:spacing w:before="0"/>
              <w:jc w:val="center"/>
              <w:rPr>
                <w:rFonts w:eastAsia="Calibri" w:cs="Arial"/>
                <w:b/>
                <w:bCs/>
                <w:iCs/>
                <w:color w:val="000000" w:themeColor="text1"/>
              </w:rPr>
            </w:pPr>
          </w:p>
          <w:p w:rsidR="00343A18" w:rsidRPr="008F153C"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1145" w:type="pct"/>
          </w:tcPr>
          <w:p w:rsidR="00343A18" w:rsidRPr="008F153C" w:rsidRDefault="00343A18" w:rsidP="00BC01DC">
            <w:pPr>
              <w:spacing w:before="0"/>
              <w:jc w:val="center"/>
              <w:rPr>
                <w:rFonts w:eastAsia="Calibri" w:cs="Arial"/>
                <w:b/>
                <w:bCs/>
                <w:iCs/>
                <w:color w:val="000000" w:themeColor="text1"/>
              </w:rPr>
            </w:pPr>
          </w:p>
        </w:tc>
      </w:tr>
      <w:tr w:rsidR="00343A18" w:rsidRPr="008F153C" w:rsidTr="00BC01DC">
        <w:tc>
          <w:tcPr>
            <w:tcW w:w="213" w:type="pct"/>
            <w:shd w:val="clear" w:color="auto" w:fill="auto"/>
          </w:tcPr>
          <w:p w:rsidR="00343A18" w:rsidRPr="008F153C" w:rsidRDefault="00343A18" w:rsidP="00BC01DC">
            <w:pPr>
              <w:spacing w:before="0"/>
              <w:jc w:val="center"/>
              <w:rPr>
                <w:rFonts w:eastAsia="Calibri" w:cs="Arial"/>
                <w:bCs/>
                <w:iCs/>
                <w:color w:val="000000" w:themeColor="text1"/>
              </w:rPr>
            </w:pPr>
          </w:p>
          <w:p w:rsidR="00343A18" w:rsidRPr="008F153C" w:rsidRDefault="00343A18" w:rsidP="00BC01DC">
            <w:pPr>
              <w:spacing w:before="0"/>
              <w:jc w:val="center"/>
              <w:rPr>
                <w:rFonts w:eastAsia="Calibri" w:cs="Arial"/>
                <w:bCs/>
                <w:iCs/>
                <w:color w:val="000000" w:themeColor="text1"/>
              </w:rPr>
            </w:pPr>
            <w:r w:rsidRPr="008F153C">
              <w:rPr>
                <w:rFonts w:eastAsia="Calibri" w:cs="Arial"/>
                <w:bCs/>
                <w:iCs/>
                <w:color w:val="000000" w:themeColor="text1"/>
              </w:rPr>
              <w:t>2.</w:t>
            </w:r>
          </w:p>
        </w:tc>
        <w:tc>
          <w:tcPr>
            <w:tcW w:w="951" w:type="pct"/>
            <w:shd w:val="clear" w:color="auto" w:fill="auto"/>
          </w:tcPr>
          <w:p w:rsidR="00343A18" w:rsidRPr="008F153C" w:rsidRDefault="00343A18" w:rsidP="00BC01DC">
            <w:pPr>
              <w:spacing w:before="0"/>
              <w:jc w:val="center"/>
              <w:rPr>
                <w:rFonts w:eastAsia="Calibri" w:cs="Arial"/>
                <w:b/>
                <w:bCs/>
                <w:iCs/>
                <w:color w:val="000000" w:themeColor="text1"/>
              </w:rPr>
            </w:pPr>
          </w:p>
          <w:p w:rsidR="00343A18" w:rsidRPr="008F153C" w:rsidRDefault="00343A18" w:rsidP="00BC01DC">
            <w:pPr>
              <w:spacing w:before="0"/>
              <w:jc w:val="center"/>
              <w:rPr>
                <w:rFonts w:eastAsia="Calibri" w:cs="Arial"/>
                <w:b/>
                <w:bCs/>
                <w:iCs/>
                <w:color w:val="000000" w:themeColor="text1"/>
              </w:rPr>
            </w:pPr>
          </w:p>
          <w:p w:rsidR="00343A18" w:rsidRPr="008F153C"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1145" w:type="pct"/>
          </w:tcPr>
          <w:p w:rsidR="00343A18" w:rsidRPr="008F153C" w:rsidRDefault="00343A18" w:rsidP="00BC01DC">
            <w:pPr>
              <w:spacing w:before="0"/>
              <w:jc w:val="center"/>
              <w:rPr>
                <w:rFonts w:eastAsia="Calibri" w:cs="Arial"/>
                <w:b/>
                <w:bCs/>
                <w:iCs/>
                <w:color w:val="000000" w:themeColor="text1"/>
              </w:rPr>
            </w:pPr>
          </w:p>
        </w:tc>
      </w:tr>
      <w:tr w:rsidR="00343A18" w:rsidRPr="008F153C" w:rsidTr="00BC01DC">
        <w:tc>
          <w:tcPr>
            <w:tcW w:w="213" w:type="pct"/>
            <w:shd w:val="clear" w:color="auto" w:fill="auto"/>
          </w:tcPr>
          <w:p w:rsidR="00343A18" w:rsidRPr="008F153C" w:rsidRDefault="00343A18" w:rsidP="00BC01DC">
            <w:pPr>
              <w:spacing w:before="0"/>
              <w:jc w:val="center"/>
              <w:rPr>
                <w:rFonts w:eastAsia="Calibri" w:cs="Arial"/>
                <w:bCs/>
                <w:iCs/>
                <w:color w:val="000000" w:themeColor="text1"/>
              </w:rPr>
            </w:pPr>
          </w:p>
          <w:p w:rsidR="00343A18" w:rsidRPr="008F153C" w:rsidRDefault="00343A18" w:rsidP="00BC01DC">
            <w:pPr>
              <w:spacing w:before="0"/>
              <w:jc w:val="center"/>
              <w:rPr>
                <w:rFonts w:eastAsia="Calibri" w:cs="Arial"/>
                <w:bCs/>
                <w:iCs/>
                <w:color w:val="000000" w:themeColor="text1"/>
              </w:rPr>
            </w:pPr>
            <w:r w:rsidRPr="008F153C">
              <w:rPr>
                <w:rFonts w:eastAsia="Calibri" w:cs="Arial"/>
                <w:bCs/>
                <w:iCs/>
                <w:color w:val="000000" w:themeColor="text1"/>
              </w:rPr>
              <w:t>3.</w:t>
            </w:r>
          </w:p>
        </w:tc>
        <w:tc>
          <w:tcPr>
            <w:tcW w:w="951" w:type="pct"/>
            <w:shd w:val="clear" w:color="auto" w:fill="auto"/>
          </w:tcPr>
          <w:p w:rsidR="00343A18" w:rsidRPr="008F153C" w:rsidRDefault="00343A18" w:rsidP="00BC01DC">
            <w:pPr>
              <w:spacing w:before="0"/>
              <w:jc w:val="center"/>
              <w:rPr>
                <w:rFonts w:eastAsia="Calibri" w:cs="Arial"/>
                <w:b/>
                <w:bCs/>
                <w:iCs/>
                <w:color w:val="000000" w:themeColor="text1"/>
              </w:rPr>
            </w:pPr>
          </w:p>
          <w:p w:rsidR="00343A18" w:rsidRPr="008F153C" w:rsidRDefault="00343A18" w:rsidP="00BC01DC">
            <w:pPr>
              <w:spacing w:before="0"/>
              <w:jc w:val="center"/>
              <w:rPr>
                <w:rFonts w:eastAsia="Calibri" w:cs="Arial"/>
                <w:b/>
                <w:bCs/>
                <w:iCs/>
                <w:color w:val="000000" w:themeColor="text1"/>
              </w:rPr>
            </w:pPr>
          </w:p>
          <w:p w:rsidR="00343A18" w:rsidRPr="008F153C"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1145" w:type="pct"/>
          </w:tcPr>
          <w:p w:rsidR="00343A18" w:rsidRPr="008F153C" w:rsidRDefault="00343A18" w:rsidP="00BC01DC">
            <w:pPr>
              <w:spacing w:before="0"/>
              <w:jc w:val="center"/>
              <w:rPr>
                <w:rFonts w:eastAsia="Calibri" w:cs="Arial"/>
                <w:b/>
                <w:bCs/>
                <w:iCs/>
                <w:color w:val="000000" w:themeColor="text1"/>
              </w:rPr>
            </w:pPr>
          </w:p>
        </w:tc>
      </w:tr>
      <w:tr w:rsidR="00343A18" w:rsidRPr="008F153C" w:rsidTr="00BC01DC">
        <w:tc>
          <w:tcPr>
            <w:tcW w:w="213" w:type="pct"/>
            <w:shd w:val="clear" w:color="auto" w:fill="auto"/>
          </w:tcPr>
          <w:p w:rsidR="00343A18" w:rsidRPr="008F153C" w:rsidRDefault="00343A18" w:rsidP="00BC01DC">
            <w:pPr>
              <w:spacing w:before="0"/>
              <w:jc w:val="center"/>
              <w:rPr>
                <w:rFonts w:eastAsia="Calibri" w:cs="Arial"/>
                <w:bCs/>
                <w:iCs/>
                <w:color w:val="000000" w:themeColor="text1"/>
              </w:rPr>
            </w:pPr>
          </w:p>
          <w:p w:rsidR="00343A18" w:rsidRPr="008F153C" w:rsidRDefault="00343A18" w:rsidP="00BC01DC">
            <w:pPr>
              <w:spacing w:before="0"/>
              <w:jc w:val="center"/>
              <w:rPr>
                <w:rFonts w:eastAsia="Calibri" w:cs="Arial"/>
                <w:bCs/>
                <w:iCs/>
                <w:color w:val="000000" w:themeColor="text1"/>
              </w:rPr>
            </w:pPr>
            <w:r w:rsidRPr="008F153C">
              <w:rPr>
                <w:rFonts w:eastAsia="Calibri" w:cs="Arial"/>
                <w:bCs/>
                <w:iCs/>
                <w:color w:val="000000" w:themeColor="text1"/>
              </w:rPr>
              <w:t>4.</w:t>
            </w:r>
          </w:p>
        </w:tc>
        <w:tc>
          <w:tcPr>
            <w:tcW w:w="951" w:type="pct"/>
            <w:shd w:val="clear" w:color="auto" w:fill="auto"/>
          </w:tcPr>
          <w:p w:rsidR="00343A18" w:rsidRPr="008F153C" w:rsidRDefault="00343A18" w:rsidP="00BC01DC">
            <w:pPr>
              <w:spacing w:before="0"/>
              <w:jc w:val="center"/>
              <w:rPr>
                <w:rFonts w:eastAsia="Calibri" w:cs="Arial"/>
                <w:b/>
                <w:bCs/>
                <w:iCs/>
                <w:color w:val="000000" w:themeColor="text1"/>
              </w:rPr>
            </w:pPr>
          </w:p>
          <w:p w:rsidR="00343A18" w:rsidRPr="008F153C" w:rsidRDefault="00343A18" w:rsidP="00BC01DC">
            <w:pPr>
              <w:spacing w:before="0"/>
              <w:jc w:val="center"/>
              <w:rPr>
                <w:rFonts w:eastAsia="Calibri" w:cs="Arial"/>
                <w:b/>
                <w:bCs/>
                <w:iCs/>
                <w:color w:val="000000" w:themeColor="text1"/>
              </w:rPr>
            </w:pPr>
          </w:p>
          <w:p w:rsidR="00343A18" w:rsidRPr="008F153C"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1145" w:type="pct"/>
          </w:tcPr>
          <w:p w:rsidR="00343A18" w:rsidRPr="008F153C" w:rsidRDefault="00343A18" w:rsidP="00BC01DC">
            <w:pPr>
              <w:spacing w:before="0"/>
              <w:jc w:val="center"/>
              <w:rPr>
                <w:rFonts w:eastAsia="Calibri" w:cs="Arial"/>
                <w:b/>
                <w:bCs/>
                <w:iCs/>
                <w:color w:val="000000" w:themeColor="text1"/>
              </w:rPr>
            </w:pPr>
          </w:p>
        </w:tc>
      </w:tr>
      <w:tr w:rsidR="00343A18" w:rsidRPr="008F153C" w:rsidTr="00BC01DC">
        <w:tc>
          <w:tcPr>
            <w:tcW w:w="213" w:type="pct"/>
            <w:shd w:val="clear" w:color="auto" w:fill="auto"/>
          </w:tcPr>
          <w:p w:rsidR="00343A18" w:rsidRPr="008F153C" w:rsidRDefault="00343A18" w:rsidP="00BC01DC">
            <w:pPr>
              <w:spacing w:before="0"/>
              <w:jc w:val="center"/>
              <w:rPr>
                <w:rFonts w:eastAsia="Calibri" w:cs="Arial"/>
                <w:bCs/>
                <w:iCs/>
                <w:color w:val="000000" w:themeColor="text1"/>
              </w:rPr>
            </w:pPr>
          </w:p>
          <w:p w:rsidR="00343A18" w:rsidRPr="008F153C" w:rsidRDefault="00343A18" w:rsidP="00BC01DC">
            <w:pPr>
              <w:spacing w:before="0"/>
              <w:jc w:val="center"/>
              <w:rPr>
                <w:rFonts w:eastAsia="Calibri" w:cs="Arial"/>
                <w:bCs/>
                <w:iCs/>
                <w:color w:val="000000" w:themeColor="text1"/>
              </w:rPr>
            </w:pPr>
            <w:r w:rsidRPr="008F153C">
              <w:rPr>
                <w:rFonts w:eastAsia="Calibri" w:cs="Arial"/>
                <w:bCs/>
                <w:iCs/>
                <w:color w:val="000000" w:themeColor="text1"/>
              </w:rPr>
              <w:t>5.</w:t>
            </w:r>
          </w:p>
        </w:tc>
        <w:tc>
          <w:tcPr>
            <w:tcW w:w="951" w:type="pct"/>
            <w:shd w:val="clear" w:color="auto" w:fill="auto"/>
          </w:tcPr>
          <w:p w:rsidR="00343A18" w:rsidRPr="008F153C" w:rsidRDefault="00343A18" w:rsidP="00BC01DC">
            <w:pPr>
              <w:spacing w:before="0"/>
              <w:jc w:val="center"/>
              <w:rPr>
                <w:rFonts w:eastAsia="Calibri" w:cs="Arial"/>
                <w:b/>
                <w:bCs/>
                <w:iCs/>
                <w:color w:val="000000" w:themeColor="text1"/>
              </w:rPr>
            </w:pPr>
          </w:p>
          <w:p w:rsidR="00343A18" w:rsidRPr="008F153C" w:rsidRDefault="00343A18" w:rsidP="00BC01DC">
            <w:pPr>
              <w:spacing w:before="0"/>
              <w:jc w:val="center"/>
              <w:rPr>
                <w:rFonts w:eastAsia="Calibri" w:cs="Arial"/>
                <w:b/>
                <w:bCs/>
                <w:iCs/>
                <w:color w:val="000000" w:themeColor="text1"/>
              </w:rPr>
            </w:pPr>
          </w:p>
          <w:p w:rsidR="00343A18" w:rsidRPr="008F153C"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F153C" w:rsidRDefault="00343A18" w:rsidP="00BC01DC">
            <w:pPr>
              <w:spacing w:before="0"/>
              <w:jc w:val="center"/>
              <w:rPr>
                <w:rFonts w:eastAsia="Calibri" w:cs="Arial"/>
                <w:b/>
                <w:bCs/>
                <w:iCs/>
                <w:color w:val="000000" w:themeColor="text1"/>
              </w:rPr>
            </w:pPr>
          </w:p>
        </w:tc>
        <w:tc>
          <w:tcPr>
            <w:tcW w:w="1145" w:type="pct"/>
          </w:tcPr>
          <w:p w:rsidR="00343A18" w:rsidRPr="008F153C" w:rsidRDefault="00343A18" w:rsidP="00BC01DC">
            <w:pPr>
              <w:spacing w:before="0"/>
              <w:jc w:val="center"/>
              <w:rPr>
                <w:rFonts w:eastAsia="Calibri" w:cs="Arial"/>
                <w:b/>
                <w:bCs/>
                <w:iCs/>
                <w:color w:val="000000" w:themeColor="text1"/>
              </w:rPr>
            </w:pPr>
          </w:p>
        </w:tc>
      </w:tr>
      <w:tr w:rsidR="00343A18" w:rsidRPr="008F153C"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8F153C"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F153C" w:rsidRDefault="00343A18" w:rsidP="000C67B2">
            <w:pPr>
              <w:spacing w:before="0"/>
              <w:jc w:val="center"/>
              <w:rPr>
                <w:rFonts w:eastAsia="Calibri" w:cs="Arial"/>
                <w:b/>
                <w:bCs/>
                <w:iCs/>
                <w:color w:val="000000" w:themeColor="text1"/>
              </w:rPr>
            </w:pPr>
          </w:p>
          <w:p w:rsidR="00343A18" w:rsidRPr="008F153C" w:rsidRDefault="00343A18" w:rsidP="000C67B2">
            <w:pPr>
              <w:spacing w:before="0"/>
              <w:jc w:val="center"/>
              <w:rPr>
                <w:rFonts w:eastAsia="Calibri" w:cs="Arial"/>
                <w:b/>
                <w:bCs/>
                <w:iCs/>
                <w:color w:val="000000" w:themeColor="text1"/>
              </w:rPr>
            </w:pPr>
            <w:r w:rsidRPr="008F153C">
              <w:rPr>
                <w:rFonts w:eastAsia="Calibri" w:cs="Arial"/>
                <w:b/>
                <w:bCs/>
                <w:iCs/>
                <w:color w:val="000000" w:themeColor="text1"/>
              </w:rPr>
              <w:t>Укупна вредност</w:t>
            </w:r>
          </w:p>
          <w:p w:rsidR="00343A18" w:rsidRPr="008F153C" w:rsidRDefault="00FD6BCE" w:rsidP="000C67B2">
            <w:pPr>
              <w:spacing w:before="0"/>
              <w:jc w:val="center"/>
              <w:rPr>
                <w:rFonts w:eastAsia="Calibri" w:cs="Arial"/>
                <w:b/>
                <w:bCs/>
                <w:iCs/>
                <w:color w:val="000000" w:themeColor="text1"/>
              </w:rPr>
            </w:pPr>
            <w:r w:rsidRPr="008F153C">
              <w:rPr>
                <w:rFonts w:eastAsia="Calibri" w:cs="Arial"/>
                <w:b/>
                <w:bCs/>
                <w:iCs/>
                <w:color w:val="000000" w:themeColor="text1"/>
              </w:rPr>
              <w:t>извршених услуга</w:t>
            </w:r>
            <w:r w:rsidR="00343A18" w:rsidRPr="008F153C">
              <w:rPr>
                <w:rFonts w:eastAsia="Calibri" w:cs="Arial"/>
                <w:b/>
                <w:bCs/>
                <w:iCs/>
                <w:color w:val="000000" w:themeColor="text1"/>
              </w:rPr>
              <w:t xml:space="preserve"> без</w:t>
            </w:r>
          </w:p>
          <w:p w:rsidR="00343A18" w:rsidRPr="008F153C" w:rsidRDefault="00343A18" w:rsidP="000C67B2">
            <w:pPr>
              <w:spacing w:before="0"/>
              <w:jc w:val="center"/>
              <w:rPr>
                <w:rFonts w:eastAsia="Calibri" w:cs="Arial"/>
                <w:b/>
                <w:bCs/>
                <w:iCs/>
                <w:color w:val="000000" w:themeColor="text1"/>
              </w:rPr>
            </w:pPr>
            <w:r w:rsidRPr="008F153C">
              <w:rPr>
                <w:rFonts w:eastAsia="Calibri" w:cs="Arial"/>
                <w:b/>
                <w:bCs/>
                <w:iCs/>
                <w:color w:val="000000" w:themeColor="text1"/>
              </w:rPr>
              <w:t>ПДВ</w:t>
            </w:r>
          </w:p>
          <w:p w:rsidR="00343A18" w:rsidRPr="008F153C" w:rsidRDefault="000C67B2" w:rsidP="000C67B2">
            <w:pPr>
              <w:spacing w:before="0"/>
              <w:rPr>
                <w:rFonts w:eastAsia="Calibri" w:cs="Arial"/>
                <w:b/>
                <w:bCs/>
                <w:iCs/>
                <w:color w:val="000000" w:themeColor="text1"/>
              </w:rPr>
            </w:pPr>
            <w:r w:rsidRPr="008F153C">
              <w:rPr>
                <w:rFonts w:eastAsia="Calibri" w:cs="Arial"/>
                <w:b/>
                <w:bCs/>
                <w:iCs/>
                <w:color w:val="000000" w:themeColor="text1"/>
              </w:rPr>
              <w:t xml:space="preserve">     Дин/ЕUR</w:t>
            </w:r>
          </w:p>
        </w:tc>
        <w:tc>
          <w:tcPr>
            <w:tcW w:w="1145" w:type="pct"/>
          </w:tcPr>
          <w:p w:rsidR="00343A18" w:rsidRPr="008F153C" w:rsidRDefault="00343A18" w:rsidP="000C67B2">
            <w:pPr>
              <w:spacing w:before="0"/>
              <w:ind w:left="720"/>
              <w:jc w:val="center"/>
              <w:rPr>
                <w:rFonts w:eastAsia="Calibri" w:cs="Arial"/>
                <w:b/>
                <w:bCs/>
                <w:iCs/>
                <w:color w:val="000000" w:themeColor="text1"/>
              </w:rPr>
            </w:pPr>
          </w:p>
        </w:tc>
      </w:tr>
    </w:tbl>
    <w:p w:rsidR="00343A18" w:rsidRPr="008F153C" w:rsidRDefault="00343A18" w:rsidP="00343A18">
      <w:pPr>
        <w:tabs>
          <w:tab w:val="left" w:pos="4999"/>
        </w:tabs>
        <w:spacing w:before="0"/>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8F153C" w:rsidTr="00BC01DC">
        <w:trPr>
          <w:jc w:val="center"/>
        </w:trPr>
        <w:tc>
          <w:tcPr>
            <w:tcW w:w="3882" w:type="dxa"/>
          </w:tcPr>
          <w:p w:rsidR="00343A18" w:rsidRPr="008F153C" w:rsidRDefault="00343A18" w:rsidP="00BC01DC">
            <w:pPr>
              <w:spacing w:before="0"/>
              <w:jc w:val="center"/>
              <w:rPr>
                <w:rFonts w:cs="Arial"/>
                <w:color w:val="000000" w:themeColor="text1"/>
              </w:rPr>
            </w:pPr>
            <w:r w:rsidRPr="008F153C">
              <w:rPr>
                <w:rFonts w:cs="Arial"/>
                <w:color w:val="000000" w:themeColor="text1"/>
              </w:rPr>
              <w:t>Датум:</w:t>
            </w:r>
          </w:p>
        </w:tc>
        <w:tc>
          <w:tcPr>
            <w:tcW w:w="2127" w:type="dxa"/>
          </w:tcPr>
          <w:p w:rsidR="00343A18" w:rsidRPr="008F153C" w:rsidRDefault="00343A18" w:rsidP="00BC01DC">
            <w:pPr>
              <w:spacing w:before="0"/>
              <w:jc w:val="center"/>
              <w:rPr>
                <w:rFonts w:cs="Arial"/>
                <w:color w:val="000000" w:themeColor="text1"/>
                <w:lang w:val="ru-RU"/>
              </w:rPr>
            </w:pPr>
          </w:p>
        </w:tc>
        <w:tc>
          <w:tcPr>
            <w:tcW w:w="4022" w:type="dxa"/>
          </w:tcPr>
          <w:p w:rsidR="00343A18" w:rsidRPr="008F153C" w:rsidRDefault="00343A18" w:rsidP="00BC01DC">
            <w:pPr>
              <w:spacing w:before="0"/>
              <w:jc w:val="center"/>
              <w:rPr>
                <w:rFonts w:cs="Arial"/>
                <w:color w:val="000000" w:themeColor="text1"/>
                <w:lang w:val="ru-RU"/>
              </w:rPr>
            </w:pPr>
            <w:r w:rsidRPr="008F153C">
              <w:rPr>
                <w:rFonts w:cs="Arial"/>
                <w:color w:val="000000" w:themeColor="text1"/>
                <w:lang w:val="sr-Cyrl-CS"/>
              </w:rPr>
              <w:t>П</w:t>
            </w:r>
            <w:r w:rsidRPr="008F153C">
              <w:rPr>
                <w:rFonts w:cs="Arial"/>
                <w:color w:val="000000" w:themeColor="text1"/>
              </w:rPr>
              <w:t>онуђач</w:t>
            </w:r>
            <w:r w:rsidRPr="008F153C">
              <w:rPr>
                <w:rFonts w:cs="Arial"/>
                <w:color w:val="000000" w:themeColor="text1"/>
                <w:lang w:val="ru-RU"/>
              </w:rPr>
              <w:t>:</w:t>
            </w:r>
          </w:p>
        </w:tc>
      </w:tr>
      <w:tr w:rsidR="00343A18" w:rsidRPr="008F153C" w:rsidTr="00BC01DC">
        <w:trPr>
          <w:jc w:val="center"/>
        </w:trPr>
        <w:tc>
          <w:tcPr>
            <w:tcW w:w="3882" w:type="dxa"/>
          </w:tcPr>
          <w:p w:rsidR="00343A18" w:rsidRPr="008F153C" w:rsidRDefault="00343A18" w:rsidP="00BC01DC">
            <w:pPr>
              <w:spacing w:before="0"/>
              <w:jc w:val="center"/>
              <w:rPr>
                <w:rFonts w:cs="Arial"/>
                <w:color w:val="000000" w:themeColor="text1"/>
              </w:rPr>
            </w:pPr>
          </w:p>
        </w:tc>
        <w:tc>
          <w:tcPr>
            <w:tcW w:w="2127" w:type="dxa"/>
          </w:tcPr>
          <w:p w:rsidR="00343A18" w:rsidRPr="008F153C" w:rsidRDefault="00343A18" w:rsidP="00BC01DC">
            <w:pPr>
              <w:spacing w:before="0"/>
              <w:jc w:val="center"/>
              <w:rPr>
                <w:rFonts w:cs="Arial"/>
                <w:color w:val="000000" w:themeColor="text1"/>
              </w:rPr>
            </w:pPr>
            <w:r w:rsidRPr="008F153C">
              <w:rPr>
                <w:rFonts w:cs="Arial"/>
                <w:color w:val="000000" w:themeColor="text1"/>
              </w:rPr>
              <w:t>М.П.</w:t>
            </w:r>
          </w:p>
        </w:tc>
        <w:tc>
          <w:tcPr>
            <w:tcW w:w="4022" w:type="dxa"/>
          </w:tcPr>
          <w:p w:rsidR="00343A18" w:rsidRPr="008F153C" w:rsidRDefault="00343A18" w:rsidP="00BC01DC">
            <w:pPr>
              <w:spacing w:before="0"/>
              <w:jc w:val="center"/>
              <w:rPr>
                <w:rFonts w:cs="Arial"/>
                <w:color w:val="000000" w:themeColor="text1"/>
                <w:lang w:val="ru-RU"/>
              </w:rPr>
            </w:pPr>
          </w:p>
        </w:tc>
      </w:tr>
      <w:tr w:rsidR="00343A18" w:rsidRPr="008F153C" w:rsidTr="00BC01DC">
        <w:trPr>
          <w:jc w:val="center"/>
        </w:trPr>
        <w:tc>
          <w:tcPr>
            <w:tcW w:w="3882" w:type="dxa"/>
            <w:tcBorders>
              <w:bottom w:val="single" w:sz="4" w:space="0" w:color="auto"/>
            </w:tcBorders>
          </w:tcPr>
          <w:p w:rsidR="00343A18" w:rsidRPr="008F153C" w:rsidRDefault="00343A18" w:rsidP="00BC01DC">
            <w:pPr>
              <w:spacing w:before="0"/>
              <w:jc w:val="center"/>
              <w:rPr>
                <w:rFonts w:cs="Arial"/>
                <w:color w:val="000000" w:themeColor="text1"/>
              </w:rPr>
            </w:pPr>
          </w:p>
        </w:tc>
        <w:tc>
          <w:tcPr>
            <w:tcW w:w="2127" w:type="dxa"/>
          </w:tcPr>
          <w:p w:rsidR="00343A18" w:rsidRPr="008F153C"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F153C" w:rsidRDefault="00343A18" w:rsidP="00BC01DC">
            <w:pPr>
              <w:spacing w:before="0"/>
              <w:jc w:val="center"/>
              <w:rPr>
                <w:rFonts w:cs="Arial"/>
                <w:color w:val="000000" w:themeColor="text1"/>
                <w:lang w:val="ru-RU"/>
              </w:rPr>
            </w:pPr>
          </w:p>
        </w:tc>
      </w:tr>
      <w:tr w:rsidR="00343A18" w:rsidRPr="008F153C" w:rsidTr="00BC01DC">
        <w:trPr>
          <w:trHeight w:val="389"/>
          <w:jc w:val="center"/>
        </w:trPr>
        <w:tc>
          <w:tcPr>
            <w:tcW w:w="3882" w:type="dxa"/>
            <w:tcBorders>
              <w:top w:val="single" w:sz="4" w:space="0" w:color="auto"/>
            </w:tcBorders>
          </w:tcPr>
          <w:p w:rsidR="00343A18" w:rsidRPr="008F153C" w:rsidRDefault="00343A18" w:rsidP="00BC01DC">
            <w:pPr>
              <w:spacing w:before="0"/>
              <w:jc w:val="center"/>
              <w:rPr>
                <w:rFonts w:cs="Arial"/>
                <w:color w:val="000000" w:themeColor="text1"/>
              </w:rPr>
            </w:pPr>
          </w:p>
        </w:tc>
        <w:tc>
          <w:tcPr>
            <w:tcW w:w="2127" w:type="dxa"/>
          </w:tcPr>
          <w:p w:rsidR="00343A18" w:rsidRPr="008F153C"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8F153C" w:rsidRDefault="00343A18" w:rsidP="00BC01DC">
            <w:pPr>
              <w:spacing w:before="0"/>
              <w:jc w:val="center"/>
              <w:rPr>
                <w:rFonts w:cs="Arial"/>
                <w:color w:val="000000" w:themeColor="text1"/>
                <w:lang w:val="ru-RU"/>
              </w:rPr>
            </w:pPr>
          </w:p>
        </w:tc>
      </w:tr>
    </w:tbl>
    <w:p w:rsidR="00343A18" w:rsidRPr="008F153C" w:rsidRDefault="00343A18" w:rsidP="00343A18">
      <w:pPr>
        <w:rPr>
          <w:rFonts w:eastAsia="Symbol" w:cs="Arial"/>
          <w:b/>
          <w:bCs/>
          <w:color w:val="000000" w:themeColor="text1"/>
          <w:kern w:val="28"/>
        </w:rPr>
      </w:pPr>
      <w:r w:rsidRPr="008F153C">
        <w:rPr>
          <w:rFonts w:eastAsia="Symbol" w:cs="Arial"/>
          <w:b/>
          <w:bCs/>
          <w:color w:val="000000" w:themeColor="text1"/>
          <w:kern w:val="28"/>
        </w:rPr>
        <w:t xml:space="preserve">Напомена: </w:t>
      </w:r>
    </w:p>
    <w:p w:rsidR="00343A18" w:rsidRPr="008F153C" w:rsidRDefault="00343A18" w:rsidP="00343A18">
      <w:pPr>
        <w:rPr>
          <w:rFonts w:eastAsia="TimesNewRomanPS-BoldMT" w:cs="Arial"/>
          <w:color w:val="000000" w:themeColor="text1"/>
          <w:lang w:val="sr-Cyrl-CS"/>
        </w:rPr>
      </w:pPr>
      <w:r w:rsidRPr="008F153C">
        <w:rPr>
          <w:rFonts w:eastAsia="TimesNewRomanPS-BoldMT" w:cs="Arial"/>
          <w:color w:val="000000" w:themeColor="text1"/>
        </w:rPr>
        <w:t xml:space="preserve">Уколико </w:t>
      </w:r>
      <w:r w:rsidRPr="008F153C">
        <w:rPr>
          <w:rFonts w:eastAsia="TimesNewRomanPS-BoldMT" w:cs="Arial"/>
          <w:color w:val="000000" w:themeColor="text1"/>
          <w:lang w:val="sr-Cyrl-CS"/>
        </w:rPr>
        <w:t>група понуђача подноси заједничку понуду овај образац потписује и оверава Носилац посла испред групе понуђача</w:t>
      </w:r>
      <w:r w:rsidRPr="008F153C">
        <w:rPr>
          <w:rFonts w:eastAsia="TimesNewRomanPS-BoldMT" w:cs="Arial"/>
          <w:color w:val="000000" w:themeColor="text1"/>
        </w:rPr>
        <w:t>.</w:t>
      </w:r>
    </w:p>
    <w:p w:rsidR="00657291" w:rsidRPr="008F153C" w:rsidRDefault="00657291" w:rsidP="00657291">
      <w:pPr>
        <w:rPr>
          <w:rFonts w:cs="Arial"/>
          <w:color w:val="000000" w:themeColor="text1"/>
          <w:lang w:val="sr-Cyrl-CS"/>
        </w:rPr>
      </w:pPr>
      <w:bookmarkStart w:id="270" w:name="_Toc442559941"/>
      <w:r w:rsidRPr="008F153C">
        <w:rPr>
          <w:rFonts w:cs="Arial"/>
          <w:color w:val="000000" w:themeColor="text1"/>
        </w:rPr>
        <w:t>Приликом подношења понуде овај образац копирати у потребном броју примерака.</w:t>
      </w:r>
    </w:p>
    <w:p w:rsidR="00657291" w:rsidRPr="008F153C" w:rsidRDefault="00657291" w:rsidP="000C67B2">
      <w:pPr>
        <w:rPr>
          <w:rFonts w:cs="Arial"/>
          <w:b/>
          <w:bCs/>
          <w:color w:val="000000" w:themeColor="text1"/>
          <w:kern w:val="28"/>
          <w:lang w:val="sr-Cyrl-CS" w:eastAsia="ar-SA"/>
        </w:rPr>
      </w:pPr>
      <w:r w:rsidRPr="008F153C">
        <w:rPr>
          <w:rFonts w:eastAsia="TimesNewRomanPS-BoldMT" w:cs="Arial"/>
          <w:color w:val="000000" w:themeColor="text1"/>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F153C" w:rsidRDefault="0042687E" w:rsidP="00781B02">
      <w:pPr>
        <w:rPr>
          <w:rFonts w:cs="Arial"/>
          <w:color w:val="000000" w:themeColor="text1"/>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8F153C" w:rsidRDefault="00343A18" w:rsidP="000F683D">
      <w:pPr>
        <w:pStyle w:val="KDObrazac"/>
        <w:rPr>
          <w:color w:val="000000" w:themeColor="text1"/>
          <w:lang w:val="sr-Cyrl-RS"/>
        </w:rPr>
      </w:pPr>
      <w:r w:rsidRPr="008F153C">
        <w:rPr>
          <w:color w:val="000000" w:themeColor="text1"/>
        </w:rPr>
        <w:lastRenderedPageBreak/>
        <w:t xml:space="preserve">ОБРАЗАЦ </w:t>
      </w:r>
      <w:bookmarkEnd w:id="270"/>
      <w:r w:rsidR="008F153C" w:rsidRPr="008F153C">
        <w:rPr>
          <w:color w:val="000000" w:themeColor="text1"/>
          <w:lang w:val="sr-Cyrl-RS"/>
        </w:rPr>
        <w:t>7</w:t>
      </w:r>
    </w:p>
    <w:p w:rsidR="00343A18" w:rsidRPr="008F153C" w:rsidRDefault="00343A18" w:rsidP="000F683D">
      <w:pPr>
        <w:jc w:val="center"/>
        <w:rPr>
          <w:rFonts w:cs="Arial"/>
          <w:b/>
          <w:color w:val="000000" w:themeColor="text1"/>
        </w:rPr>
      </w:pPr>
      <w:r w:rsidRPr="008F153C">
        <w:rPr>
          <w:rFonts w:cs="Arial"/>
          <w:b/>
          <w:color w:val="000000" w:themeColor="text1"/>
        </w:rPr>
        <w:t>ПОТВРДА О РЕФЕРЕНТНИМ НАБАВКАМА</w:t>
      </w:r>
    </w:p>
    <w:p w:rsidR="0042687E" w:rsidRPr="008F153C" w:rsidRDefault="0042687E" w:rsidP="000F683D">
      <w:pPr>
        <w:jc w:val="center"/>
        <w:rPr>
          <w:rFonts w:cs="Arial"/>
          <w:color w:val="000000" w:themeColor="text1"/>
        </w:rPr>
      </w:pPr>
    </w:p>
    <w:p w:rsidR="00343A18" w:rsidRPr="008F153C" w:rsidRDefault="00343A18" w:rsidP="00343A18">
      <w:pPr>
        <w:tabs>
          <w:tab w:val="left" w:pos="0"/>
          <w:tab w:val="left" w:pos="330"/>
          <w:tab w:val="left" w:pos="540"/>
        </w:tabs>
        <w:spacing w:before="0"/>
        <w:jc w:val="left"/>
        <w:rPr>
          <w:rFonts w:eastAsia="Calibri" w:cs="Arial"/>
          <w:color w:val="000000" w:themeColor="text1"/>
        </w:rPr>
      </w:pPr>
      <w:r w:rsidRPr="008F153C">
        <w:rPr>
          <w:rFonts w:eastAsia="Calibri" w:cs="Arial"/>
          <w:color w:val="000000" w:themeColor="text1"/>
          <w:lang w:val="ru-RU"/>
        </w:rPr>
        <w:t>Наручилац</w:t>
      </w:r>
      <w:r w:rsidR="000C67B2" w:rsidRPr="008F153C">
        <w:rPr>
          <w:rFonts w:eastAsia="Calibri" w:cs="Arial"/>
          <w:color w:val="000000" w:themeColor="text1"/>
          <w:lang w:val="ru-RU"/>
        </w:rPr>
        <w:t xml:space="preserve"> односно </w:t>
      </w:r>
      <w:r w:rsidR="00FD6BCE" w:rsidRPr="008F153C">
        <w:rPr>
          <w:rFonts w:eastAsia="Calibri" w:cs="Arial"/>
          <w:color w:val="000000" w:themeColor="text1"/>
          <w:lang w:val="ru-RU"/>
        </w:rPr>
        <w:t>корисник</w:t>
      </w:r>
      <w:r w:rsidRPr="008F153C">
        <w:rPr>
          <w:rFonts w:eastAsia="Calibri" w:cs="Arial"/>
          <w:color w:val="000000" w:themeColor="text1"/>
          <w:lang w:val="ru-RU"/>
        </w:rPr>
        <w:t xml:space="preserve"> предметних </w:t>
      </w:r>
      <w:r w:rsidR="00FD6BCE" w:rsidRPr="008F153C">
        <w:rPr>
          <w:rFonts w:eastAsia="Calibri" w:cs="Arial"/>
          <w:color w:val="000000" w:themeColor="text1"/>
          <w:lang w:val="ru-RU"/>
        </w:rPr>
        <w:t>услуга</w:t>
      </w:r>
      <w:r w:rsidRPr="008F153C">
        <w:rPr>
          <w:rFonts w:eastAsia="Calibri" w:cs="Arial"/>
          <w:color w:val="000000" w:themeColor="text1"/>
          <w:lang w:val="ru-RU"/>
        </w:rPr>
        <w:t xml:space="preserve">: </w:t>
      </w:r>
    </w:p>
    <w:p w:rsidR="00343A18" w:rsidRPr="008F153C" w:rsidRDefault="00343A18" w:rsidP="00343A18">
      <w:pPr>
        <w:tabs>
          <w:tab w:val="left" w:pos="0"/>
          <w:tab w:val="left" w:pos="330"/>
          <w:tab w:val="left" w:pos="540"/>
        </w:tabs>
        <w:spacing w:before="0"/>
        <w:ind w:left="6"/>
        <w:rPr>
          <w:rFonts w:eastAsia="Calibri" w:cs="Arial"/>
          <w:color w:val="000000" w:themeColor="text1"/>
        </w:rPr>
      </w:pPr>
      <w:r w:rsidRPr="008F153C">
        <w:rPr>
          <w:rFonts w:eastAsia="Calibri" w:cs="Arial"/>
          <w:color w:val="000000" w:themeColor="text1"/>
        </w:rPr>
        <w:t xml:space="preserve">                                                  _________________________________________</w:t>
      </w:r>
      <w:r w:rsidR="000F683D" w:rsidRPr="008F153C">
        <w:rPr>
          <w:rFonts w:eastAsia="Calibri" w:cs="Arial"/>
          <w:color w:val="000000" w:themeColor="text1"/>
        </w:rPr>
        <w:t>_________________________</w:t>
      </w:r>
    </w:p>
    <w:p w:rsidR="00343A18" w:rsidRPr="008F153C" w:rsidRDefault="00343A18" w:rsidP="00343A18">
      <w:pPr>
        <w:tabs>
          <w:tab w:val="left" w:pos="0"/>
          <w:tab w:val="left" w:pos="330"/>
          <w:tab w:val="left" w:pos="540"/>
        </w:tabs>
        <w:spacing w:before="0"/>
        <w:ind w:left="6"/>
        <w:jc w:val="center"/>
        <w:rPr>
          <w:rFonts w:eastAsia="Calibri" w:cs="Arial"/>
          <w:color w:val="000000" w:themeColor="text1"/>
        </w:rPr>
      </w:pPr>
      <w:r w:rsidRPr="008F153C">
        <w:rPr>
          <w:rFonts w:cs="Arial"/>
          <w:bCs/>
          <w:color w:val="000000" w:themeColor="text1"/>
          <w:kern w:val="28"/>
        </w:rPr>
        <w:t>(назив и седиште наручиоца)</w:t>
      </w:r>
    </w:p>
    <w:p w:rsidR="00343A18" w:rsidRPr="008F153C" w:rsidRDefault="00343A18" w:rsidP="00343A18">
      <w:pPr>
        <w:jc w:val="left"/>
        <w:rPr>
          <w:rFonts w:cs="Arial"/>
          <w:color w:val="000000" w:themeColor="text1"/>
        </w:rPr>
      </w:pPr>
      <w:r w:rsidRPr="008F153C">
        <w:rPr>
          <w:rFonts w:cs="Arial"/>
          <w:color w:val="000000" w:themeColor="text1"/>
        </w:rPr>
        <w:t>Лице за контакт:      _________________________________________</w:t>
      </w:r>
      <w:r w:rsidR="000F683D" w:rsidRPr="008F153C">
        <w:rPr>
          <w:rFonts w:cs="Arial"/>
          <w:color w:val="000000" w:themeColor="text1"/>
        </w:rPr>
        <w:t>__________________________</w:t>
      </w:r>
    </w:p>
    <w:p w:rsidR="00343A18" w:rsidRPr="008F153C" w:rsidRDefault="00343A18" w:rsidP="00343A18">
      <w:pPr>
        <w:jc w:val="center"/>
        <w:rPr>
          <w:rFonts w:cs="Arial"/>
          <w:color w:val="000000" w:themeColor="text1"/>
        </w:rPr>
      </w:pPr>
      <w:r w:rsidRPr="008F153C">
        <w:rPr>
          <w:rFonts w:cs="Arial"/>
          <w:color w:val="000000" w:themeColor="text1"/>
        </w:rPr>
        <w:t>(име, презиме,  контакт телефон)</w:t>
      </w:r>
    </w:p>
    <w:p w:rsidR="00343A18" w:rsidRPr="008F153C" w:rsidRDefault="00343A18" w:rsidP="00343A18">
      <w:pPr>
        <w:jc w:val="left"/>
        <w:rPr>
          <w:rFonts w:cs="Arial"/>
          <w:color w:val="000000" w:themeColor="text1"/>
        </w:rPr>
      </w:pPr>
      <w:r w:rsidRPr="008F153C">
        <w:rPr>
          <w:rFonts w:cs="Arial"/>
          <w:color w:val="000000" w:themeColor="text1"/>
        </w:rPr>
        <w:t>Овим путем потврђујем да је _________________________________________</w:t>
      </w:r>
      <w:r w:rsidR="000F683D" w:rsidRPr="008F153C">
        <w:rPr>
          <w:rFonts w:cs="Arial"/>
          <w:color w:val="000000" w:themeColor="text1"/>
        </w:rPr>
        <w:t>_________________________</w:t>
      </w:r>
    </w:p>
    <w:p w:rsidR="00343A18" w:rsidRPr="008F153C" w:rsidRDefault="00343A18" w:rsidP="00343A18">
      <w:pPr>
        <w:jc w:val="center"/>
        <w:rPr>
          <w:rFonts w:cs="Arial"/>
          <w:color w:val="000000" w:themeColor="text1"/>
        </w:rPr>
      </w:pPr>
      <w:r w:rsidRPr="008F153C">
        <w:rPr>
          <w:rFonts w:cs="Arial"/>
          <w:color w:val="000000" w:themeColor="text1"/>
        </w:rPr>
        <w:t>(навести назив седиште  понуђача)</w:t>
      </w:r>
    </w:p>
    <w:p w:rsidR="00343A18" w:rsidRPr="008F153C" w:rsidRDefault="00343A18" w:rsidP="00343A18">
      <w:pPr>
        <w:rPr>
          <w:rFonts w:cs="Arial"/>
          <w:color w:val="000000" w:themeColor="text1"/>
        </w:rPr>
      </w:pPr>
      <w:r w:rsidRPr="008F153C">
        <w:rPr>
          <w:rFonts w:cs="Arial"/>
          <w:color w:val="000000" w:themeColor="text1"/>
        </w:rPr>
        <w:t xml:space="preserve">за наше потребе извршио: </w:t>
      </w:r>
    </w:p>
    <w:p w:rsidR="00343A18" w:rsidRPr="008F153C" w:rsidRDefault="00343A18" w:rsidP="00343A18">
      <w:pPr>
        <w:rPr>
          <w:rFonts w:cs="Arial"/>
          <w:color w:val="000000" w:themeColor="text1"/>
        </w:rPr>
      </w:pPr>
      <w:r w:rsidRPr="008F153C">
        <w:rPr>
          <w:rFonts w:cs="Arial"/>
          <w:color w:val="000000" w:themeColor="text1"/>
        </w:rPr>
        <w:t>_________________________________________</w:t>
      </w:r>
      <w:r w:rsidR="000F683D" w:rsidRPr="008F153C">
        <w:rPr>
          <w:rFonts w:cs="Arial"/>
          <w:color w:val="000000" w:themeColor="text1"/>
        </w:rPr>
        <w:t>_________________________</w:t>
      </w:r>
    </w:p>
    <w:p w:rsidR="00343A18" w:rsidRPr="008F153C" w:rsidRDefault="00343A18" w:rsidP="00343A18">
      <w:pPr>
        <w:rPr>
          <w:rFonts w:cs="Arial"/>
          <w:color w:val="000000" w:themeColor="text1"/>
        </w:rPr>
      </w:pPr>
      <w:r w:rsidRPr="008F153C">
        <w:rPr>
          <w:rFonts w:cs="Arial"/>
          <w:color w:val="000000" w:themeColor="text1"/>
        </w:rPr>
        <w:t xml:space="preserve">                                                  (навести) </w:t>
      </w:r>
    </w:p>
    <w:p w:rsidR="00343A18" w:rsidRPr="008F153C" w:rsidRDefault="00343A18" w:rsidP="00343A18">
      <w:pPr>
        <w:rPr>
          <w:rFonts w:cs="Arial"/>
          <w:color w:val="000000" w:themeColor="text1"/>
        </w:rPr>
      </w:pPr>
      <w:r w:rsidRPr="008F153C">
        <w:rPr>
          <w:rFonts w:cs="Arial"/>
          <w:color w:val="000000" w:themeColor="text1"/>
        </w:rPr>
        <w:t xml:space="preserve">у уговореном року, обиму и квалитету и да </w:t>
      </w:r>
      <w:r w:rsidR="004C0776" w:rsidRPr="008F153C">
        <w:rPr>
          <w:rFonts w:cs="Arial"/>
          <w:color w:val="000000" w:themeColor="text1"/>
        </w:rPr>
        <w:t>у гарантном року</w:t>
      </w:r>
      <w:r w:rsidR="008F153C">
        <w:rPr>
          <w:rFonts w:cs="Arial"/>
          <w:color w:val="000000" w:themeColor="text1"/>
          <w:lang w:val="sr-Cyrl-RS"/>
        </w:rPr>
        <w:t>, до дана издавања потврде,</w:t>
      </w:r>
      <w:r w:rsidR="004C0776" w:rsidRPr="008F153C">
        <w:rPr>
          <w:rFonts w:cs="Arial"/>
          <w:color w:val="000000" w:themeColor="text1"/>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343A18" w:rsidRPr="008F153C"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F153C" w:rsidRDefault="00343A18" w:rsidP="00BC01DC">
            <w:pPr>
              <w:jc w:val="center"/>
              <w:rPr>
                <w:rFonts w:eastAsia="Calibri" w:cs="Arial"/>
                <w:color w:val="000000" w:themeColor="text1"/>
              </w:rPr>
            </w:pPr>
            <w:r w:rsidRPr="008F153C">
              <w:rPr>
                <w:rFonts w:eastAsia="Calibri" w:cs="Arial"/>
                <w:color w:val="000000" w:themeColor="text1"/>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8F153C" w:rsidRDefault="00343A18" w:rsidP="00BC01DC">
            <w:pPr>
              <w:jc w:val="center"/>
              <w:rPr>
                <w:rFonts w:eastAsia="Calibri" w:cs="Arial"/>
                <w:color w:val="000000" w:themeColor="text1"/>
              </w:rPr>
            </w:pPr>
            <w:r w:rsidRPr="008F153C">
              <w:rPr>
                <w:rFonts w:eastAsia="Calibri" w:cs="Arial"/>
                <w:color w:val="000000" w:themeColor="text1"/>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F153C" w:rsidRDefault="00343A18" w:rsidP="00BC01DC">
            <w:pPr>
              <w:jc w:val="center"/>
              <w:rPr>
                <w:rFonts w:eastAsia="Calibri" w:cs="Arial"/>
                <w:color w:val="000000" w:themeColor="text1"/>
              </w:rPr>
            </w:pPr>
            <w:r w:rsidRPr="008F153C">
              <w:rPr>
                <w:rFonts w:eastAsia="Calibri" w:cs="Arial"/>
                <w:color w:val="000000" w:themeColor="text1"/>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F153C" w:rsidRDefault="00343A18" w:rsidP="00BC01DC">
            <w:pPr>
              <w:jc w:val="center"/>
              <w:rPr>
                <w:rFonts w:eastAsia="Calibri" w:cs="Arial"/>
                <w:color w:val="000000" w:themeColor="text1"/>
              </w:rPr>
            </w:pPr>
            <w:r w:rsidRPr="008F153C">
              <w:rPr>
                <w:rFonts w:eastAsia="Calibri" w:cs="Arial"/>
                <w:color w:val="000000" w:themeColor="text1"/>
              </w:rPr>
              <w:t xml:space="preserve">Вредност </w:t>
            </w:r>
            <w:r w:rsidR="00FD6BCE" w:rsidRPr="008F153C">
              <w:rPr>
                <w:rFonts w:eastAsia="Calibri" w:cs="Arial"/>
                <w:color w:val="000000" w:themeColor="text1"/>
              </w:rPr>
              <w:t>извршених услуга</w:t>
            </w:r>
            <w:r w:rsidRPr="008F153C">
              <w:rPr>
                <w:rFonts w:eastAsia="Calibri" w:cs="Arial"/>
                <w:color w:val="000000" w:themeColor="text1"/>
              </w:rPr>
              <w:t xml:space="preserve"> без ПДВ</w:t>
            </w:r>
          </w:p>
          <w:p w:rsidR="00657291" w:rsidRPr="008F153C" w:rsidRDefault="00657291" w:rsidP="000C67B2">
            <w:pPr>
              <w:jc w:val="center"/>
              <w:rPr>
                <w:rFonts w:eastAsia="Calibri" w:cs="Arial"/>
                <w:color w:val="000000" w:themeColor="text1"/>
              </w:rPr>
            </w:pPr>
            <w:r w:rsidRPr="008F153C">
              <w:rPr>
                <w:rFonts w:eastAsia="Calibri" w:cs="Arial"/>
                <w:color w:val="000000" w:themeColor="text1"/>
              </w:rPr>
              <w:t>Дин/</w:t>
            </w:r>
            <w:r w:rsidR="000C67B2" w:rsidRPr="008F153C">
              <w:rPr>
                <w:rFonts w:eastAsia="Calibri" w:cs="Arial"/>
                <w:color w:val="000000" w:themeColor="text1"/>
              </w:rPr>
              <w:t>EUR</w:t>
            </w:r>
          </w:p>
        </w:tc>
      </w:tr>
      <w:tr w:rsidR="00343A18" w:rsidRPr="008F153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F153C"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F153C"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F153C"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F153C" w:rsidRDefault="00343A18" w:rsidP="00BC01DC">
            <w:pPr>
              <w:rPr>
                <w:rFonts w:eastAsia="Calibri" w:cs="Arial"/>
                <w:color w:val="000000" w:themeColor="text1"/>
              </w:rPr>
            </w:pPr>
          </w:p>
        </w:tc>
      </w:tr>
      <w:tr w:rsidR="00343A18" w:rsidRPr="008F153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F153C"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F153C"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F153C"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F153C" w:rsidRDefault="00343A18" w:rsidP="00BC01DC">
            <w:pPr>
              <w:rPr>
                <w:rFonts w:eastAsia="Calibri" w:cs="Arial"/>
                <w:color w:val="000000" w:themeColor="text1"/>
              </w:rPr>
            </w:pPr>
          </w:p>
        </w:tc>
      </w:tr>
      <w:tr w:rsidR="00343A18" w:rsidRPr="008F153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F153C"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F153C"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F153C"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F153C" w:rsidRDefault="00343A18" w:rsidP="00BC01DC">
            <w:pPr>
              <w:rPr>
                <w:rFonts w:eastAsia="Calibri" w:cs="Arial"/>
                <w:color w:val="000000" w:themeColor="text1"/>
              </w:rPr>
            </w:pPr>
          </w:p>
        </w:tc>
      </w:tr>
      <w:tr w:rsidR="00343A18" w:rsidRPr="008F153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F153C"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F153C"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F153C"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F153C" w:rsidRDefault="00343A18" w:rsidP="00BC01DC">
            <w:pPr>
              <w:rPr>
                <w:rFonts w:eastAsia="Calibri" w:cs="Arial"/>
                <w:color w:val="000000" w:themeColor="text1"/>
              </w:rPr>
            </w:pPr>
          </w:p>
        </w:tc>
      </w:tr>
    </w:tbl>
    <w:p w:rsidR="00343A18" w:rsidRPr="008F153C" w:rsidRDefault="00343A18" w:rsidP="000F683D">
      <w:pPr>
        <w:rPr>
          <w:rFonts w:eastAsia="TimesNewRomanPS-BoldMT" w:cs="Arial"/>
          <w:b/>
          <w:bCs/>
          <w:iCs/>
          <w:color w:val="000000" w:themeColor="text1"/>
        </w:rPr>
      </w:pPr>
      <w:r w:rsidRPr="008F153C">
        <w:rPr>
          <w:rFonts w:cs="Arial"/>
          <w:color w:val="000000" w:themeColor="text1"/>
        </w:rPr>
        <w:tab/>
      </w:r>
    </w:p>
    <w:tbl>
      <w:tblPr>
        <w:tblW w:w="10031" w:type="dxa"/>
        <w:jc w:val="center"/>
        <w:tblLayout w:type="fixed"/>
        <w:tblLook w:val="0000" w:firstRow="0" w:lastRow="0" w:firstColumn="0" w:lastColumn="0" w:noHBand="0" w:noVBand="0"/>
      </w:tblPr>
      <w:tblGrid>
        <w:gridCol w:w="3882"/>
        <w:gridCol w:w="2127"/>
        <w:gridCol w:w="4022"/>
      </w:tblGrid>
      <w:tr w:rsidR="00343A18" w:rsidRPr="008F153C" w:rsidTr="00BC01DC">
        <w:trPr>
          <w:jc w:val="center"/>
        </w:trPr>
        <w:tc>
          <w:tcPr>
            <w:tcW w:w="3882" w:type="dxa"/>
          </w:tcPr>
          <w:p w:rsidR="00343A18" w:rsidRPr="008F153C" w:rsidRDefault="00343A18" w:rsidP="00BC01DC">
            <w:pPr>
              <w:spacing w:before="0"/>
              <w:jc w:val="center"/>
              <w:rPr>
                <w:rFonts w:cs="Arial"/>
                <w:color w:val="000000" w:themeColor="text1"/>
              </w:rPr>
            </w:pPr>
            <w:r w:rsidRPr="008F153C">
              <w:rPr>
                <w:rFonts w:cs="Arial"/>
                <w:color w:val="000000" w:themeColor="text1"/>
              </w:rPr>
              <w:t>Датум:</w:t>
            </w:r>
          </w:p>
        </w:tc>
        <w:tc>
          <w:tcPr>
            <w:tcW w:w="2127" w:type="dxa"/>
          </w:tcPr>
          <w:p w:rsidR="00343A18" w:rsidRPr="008F153C" w:rsidRDefault="00343A18" w:rsidP="00BC01DC">
            <w:pPr>
              <w:spacing w:before="0"/>
              <w:jc w:val="center"/>
              <w:rPr>
                <w:rFonts w:cs="Arial"/>
                <w:color w:val="000000" w:themeColor="text1"/>
                <w:lang w:val="ru-RU"/>
              </w:rPr>
            </w:pPr>
          </w:p>
        </w:tc>
        <w:tc>
          <w:tcPr>
            <w:tcW w:w="4022" w:type="dxa"/>
          </w:tcPr>
          <w:p w:rsidR="00343A18" w:rsidRPr="008F153C" w:rsidRDefault="00343A18" w:rsidP="00FD6BCE">
            <w:pPr>
              <w:spacing w:before="0"/>
              <w:jc w:val="center"/>
              <w:rPr>
                <w:rFonts w:cs="Arial"/>
                <w:color w:val="000000" w:themeColor="text1"/>
                <w:lang w:val="ru-RU"/>
              </w:rPr>
            </w:pPr>
            <w:r w:rsidRPr="008F153C">
              <w:rPr>
                <w:rFonts w:cs="Arial"/>
                <w:color w:val="000000" w:themeColor="text1"/>
                <w:lang w:val="sr-Cyrl-CS"/>
              </w:rPr>
              <w:t>Наручилац</w:t>
            </w:r>
            <w:r w:rsidR="000C67B2" w:rsidRPr="008F153C">
              <w:rPr>
                <w:rFonts w:cs="Arial"/>
                <w:color w:val="000000" w:themeColor="text1"/>
                <w:lang w:val="sr-Cyrl-CS"/>
              </w:rPr>
              <w:t>/</w:t>
            </w:r>
            <w:r w:rsidR="00FD6BCE" w:rsidRPr="008F153C">
              <w:rPr>
                <w:rFonts w:cs="Arial"/>
                <w:color w:val="000000" w:themeColor="text1"/>
                <w:lang w:val="sr-Cyrl-CS"/>
              </w:rPr>
              <w:t>корисник услуга</w:t>
            </w:r>
            <w:r w:rsidRPr="008F153C">
              <w:rPr>
                <w:rFonts w:cs="Arial"/>
                <w:color w:val="000000" w:themeColor="text1"/>
                <w:lang w:val="sr-Cyrl-CS"/>
              </w:rPr>
              <w:t>:</w:t>
            </w:r>
          </w:p>
        </w:tc>
      </w:tr>
      <w:tr w:rsidR="00343A18" w:rsidRPr="008F153C" w:rsidTr="00BC01DC">
        <w:trPr>
          <w:jc w:val="center"/>
        </w:trPr>
        <w:tc>
          <w:tcPr>
            <w:tcW w:w="3882" w:type="dxa"/>
          </w:tcPr>
          <w:p w:rsidR="00343A18" w:rsidRPr="008F153C" w:rsidRDefault="00343A18" w:rsidP="00BC01DC">
            <w:pPr>
              <w:spacing w:before="0"/>
              <w:jc w:val="center"/>
              <w:rPr>
                <w:rFonts w:cs="Arial"/>
                <w:color w:val="000000" w:themeColor="text1"/>
              </w:rPr>
            </w:pPr>
          </w:p>
        </w:tc>
        <w:tc>
          <w:tcPr>
            <w:tcW w:w="2127" w:type="dxa"/>
          </w:tcPr>
          <w:p w:rsidR="00343A18" w:rsidRPr="008F153C" w:rsidRDefault="00343A18" w:rsidP="00BC01DC">
            <w:pPr>
              <w:spacing w:before="0"/>
              <w:jc w:val="center"/>
              <w:rPr>
                <w:rFonts w:cs="Arial"/>
                <w:color w:val="000000" w:themeColor="text1"/>
              </w:rPr>
            </w:pPr>
            <w:r w:rsidRPr="008F153C">
              <w:rPr>
                <w:rFonts w:cs="Arial"/>
                <w:color w:val="000000" w:themeColor="text1"/>
              </w:rPr>
              <w:t>М.П.</w:t>
            </w:r>
          </w:p>
        </w:tc>
        <w:tc>
          <w:tcPr>
            <w:tcW w:w="4022" w:type="dxa"/>
          </w:tcPr>
          <w:p w:rsidR="00343A18" w:rsidRPr="008F153C" w:rsidRDefault="00343A18" w:rsidP="00BC01DC">
            <w:pPr>
              <w:spacing w:before="0"/>
              <w:jc w:val="center"/>
              <w:rPr>
                <w:rFonts w:cs="Arial"/>
                <w:color w:val="000000" w:themeColor="text1"/>
                <w:lang w:val="ru-RU"/>
              </w:rPr>
            </w:pPr>
          </w:p>
        </w:tc>
      </w:tr>
      <w:tr w:rsidR="00343A18" w:rsidRPr="008F153C" w:rsidTr="00BC01DC">
        <w:trPr>
          <w:jc w:val="center"/>
        </w:trPr>
        <w:tc>
          <w:tcPr>
            <w:tcW w:w="3882" w:type="dxa"/>
            <w:tcBorders>
              <w:bottom w:val="single" w:sz="4" w:space="0" w:color="auto"/>
            </w:tcBorders>
          </w:tcPr>
          <w:p w:rsidR="00343A18" w:rsidRPr="008F153C" w:rsidRDefault="00343A18" w:rsidP="00BC01DC">
            <w:pPr>
              <w:spacing w:before="0"/>
              <w:jc w:val="center"/>
              <w:rPr>
                <w:rFonts w:cs="Arial"/>
                <w:color w:val="000000" w:themeColor="text1"/>
              </w:rPr>
            </w:pPr>
          </w:p>
        </w:tc>
        <w:tc>
          <w:tcPr>
            <w:tcW w:w="2127" w:type="dxa"/>
          </w:tcPr>
          <w:p w:rsidR="00343A18" w:rsidRPr="008F153C"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F153C" w:rsidRDefault="00343A18" w:rsidP="00BC01DC">
            <w:pPr>
              <w:spacing w:before="0"/>
              <w:jc w:val="center"/>
              <w:rPr>
                <w:rFonts w:cs="Arial"/>
                <w:color w:val="000000" w:themeColor="text1"/>
                <w:lang w:val="ru-RU"/>
              </w:rPr>
            </w:pPr>
          </w:p>
        </w:tc>
      </w:tr>
      <w:tr w:rsidR="00343A18" w:rsidRPr="008F153C" w:rsidTr="00BC01DC">
        <w:trPr>
          <w:trHeight w:val="389"/>
          <w:jc w:val="center"/>
        </w:trPr>
        <w:tc>
          <w:tcPr>
            <w:tcW w:w="3882" w:type="dxa"/>
            <w:tcBorders>
              <w:top w:val="single" w:sz="4" w:space="0" w:color="auto"/>
            </w:tcBorders>
          </w:tcPr>
          <w:p w:rsidR="00343A18" w:rsidRPr="008F153C" w:rsidRDefault="00343A18" w:rsidP="00BC01DC">
            <w:pPr>
              <w:spacing w:before="0"/>
              <w:jc w:val="center"/>
              <w:rPr>
                <w:rFonts w:cs="Arial"/>
                <w:color w:val="000000" w:themeColor="text1"/>
              </w:rPr>
            </w:pPr>
          </w:p>
        </w:tc>
        <w:tc>
          <w:tcPr>
            <w:tcW w:w="2127" w:type="dxa"/>
          </w:tcPr>
          <w:p w:rsidR="00343A18" w:rsidRPr="008F153C"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8F153C" w:rsidRDefault="00343A18" w:rsidP="00BC01DC">
            <w:pPr>
              <w:spacing w:before="0"/>
              <w:jc w:val="center"/>
              <w:rPr>
                <w:rFonts w:cs="Arial"/>
                <w:color w:val="000000" w:themeColor="text1"/>
                <w:lang w:val="ru-RU"/>
              </w:rPr>
            </w:pPr>
          </w:p>
        </w:tc>
      </w:tr>
    </w:tbl>
    <w:p w:rsidR="00343A18" w:rsidRPr="008F153C" w:rsidRDefault="00343A18" w:rsidP="00343A18">
      <w:pPr>
        <w:tabs>
          <w:tab w:val="left" w:pos="4999"/>
        </w:tabs>
        <w:spacing w:before="0"/>
        <w:rPr>
          <w:rFonts w:eastAsia="TimesNewRomanPS-BoldMT" w:cs="Arial"/>
          <w:b/>
          <w:bCs/>
          <w:iCs/>
          <w:color w:val="000000" w:themeColor="text1"/>
        </w:rPr>
      </w:pPr>
    </w:p>
    <w:p w:rsidR="00343A18" w:rsidRPr="008F153C" w:rsidRDefault="00343A18" w:rsidP="00343A18">
      <w:pPr>
        <w:rPr>
          <w:rFonts w:cs="Arial"/>
          <w:b/>
          <w:color w:val="000000" w:themeColor="text1"/>
        </w:rPr>
      </w:pPr>
      <w:r w:rsidRPr="008F153C">
        <w:rPr>
          <w:rFonts w:cs="Arial"/>
          <w:b/>
          <w:color w:val="000000" w:themeColor="text1"/>
        </w:rPr>
        <w:t>НАПОМЕНА:</w:t>
      </w:r>
    </w:p>
    <w:p w:rsidR="00343A18" w:rsidRPr="008F153C" w:rsidRDefault="00343A18" w:rsidP="008F153C">
      <w:pPr>
        <w:rPr>
          <w:rFonts w:cs="Arial"/>
          <w:color w:val="000000" w:themeColor="text1"/>
        </w:rPr>
      </w:pPr>
      <w:r w:rsidRPr="008F153C">
        <w:rPr>
          <w:rFonts w:cs="Arial"/>
          <w:color w:val="000000" w:themeColor="text1"/>
        </w:rPr>
        <w:t>Приликом подношења понуде овај образац копирати у потребном броју примерака.</w:t>
      </w:r>
    </w:p>
    <w:p w:rsidR="00657291" w:rsidRPr="008F153C" w:rsidRDefault="00657291" w:rsidP="008F153C">
      <w:pPr>
        <w:spacing w:before="0"/>
        <w:rPr>
          <w:rFonts w:cs="Arial"/>
          <w:color w:val="000000" w:themeColor="text1"/>
        </w:rPr>
      </w:pPr>
      <w:r w:rsidRPr="008F153C">
        <w:rPr>
          <w:rFonts w:cs="Arial"/>
          <w:color w:val="000000" w:themeColor="text1"/>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8F153C" w:rsidRDefault="00657291" w:rsidP="008F153C">
      <w:pPr>
        <w:rPr>
          <w:rFonts w:cs="Arial"/>
          <w:color w:val="000000" w:themeColor="text1"/>
          <w:lang w:val="sr-Cyrl-CS"/>
        </w:rPr>
      </w:pPr>
    </w:p>
    <w:p w:rsidR="00316C50" w:rsidRPr="008F153C" w:rsidRDefault="00316C50" w:rsidP="008F153C">
      <w:pPr>
        <w:rPr>
          <w:rFonts w:cs="Arial"/>
          <w:color w:val="000000" w:themeColor="text1"/>
        </w:rPr>
      </w:pPr>
      <w:r w:rsidRPr="008F153C">
        <w:rPr>
          <w:rFonts w:cs="Arial"/>
          <w:color w:val="000000" w:themeColor="text1"/>
        </w:rPr>
        <w:t>Уколико је референтни уговор закључен у страној валути, у поступку стручне оцене понуда наручилац ће извршити прерачун (</w:t>
      </w:r>
      <w:r w:rsidRPr="008F153C">
        <w:rPr>
          <w:rFonts w:eastAsia="Calibri" w:cs="Arial"/>
          <w:color w:val="000000" w:themeColor="text1"/>
        </w:rPr>
        <w:t xml:space="preserve">вредности </w:t>
      </w:r>
      <w:r w:rsidR="008F153C">
        <w:rPr>
          <w:rFonts w:eastAsia="Calibri" w:cs="Arial"/>
          <w:color w:val="000000" w:themeColor="text1"/>
          <w:lang w:val="sr-Cyrl-RS"/>
        </w:rPr>
        <w:t>извршних услуга</w:t>
      </w:r>
      <w:r w:rsidRPr="008F153C">
        <w:rPr>
          <w:rFonts w:eastAsia="Calibri" w:cs="Arial"/>
          <w:color w:val="000000" w:themeColor="text1"/>
        </w:rPr>
        <w:t>)</w:t>
      </w:r>
      <w:r w:rsidRPr="008F153C">
        <w:rPr>
          <w:rFonts w:cs="Arial"/>
          <w:color w:val="000000" w:themeColor="text1"/>
        </w:rPr>
        <w:t xml:space="preserve"> у динаре по средњем курсу Народне Банке Србије на дан закључења референтног уговора.</w:t>
      </w:r>
    </w:p>
    <w:p w:rsidR="00316C50" w:rsidRDefault="00316C50" w:rsidP="00316C50">
      <w:pPr>
        <w:rPr>
          <w:rFonts w:cs="Arial"/>
          <w:color w:val="00B0F0"/>
        </w:rPr>
      </w:pPr>
    </w:p>
    <w:p w:rsidR="00343A18" w:rsidRPr="00E47C2E" w:rsidRDefault="00343A18" w:rsidP="00343A18">
      <w:pPr>
        <w:rPr>
          <w:rFonts w:cs="Arial"/>
          <w:color w:val="00B0F0"/>
        </w:rPr>
      </w:pPr>
    </w:p>
    <w:p w:rsidR="007E7BB8" w:rsidRPr="00E47C2E" w:rsidRDefault="008F153C" w:rsidP="00D0694C">
      <w:pPr>
        <w:pStyle w:val="KDObrazac"/>
      </w:pPr>
      <w:r w:rsidRPr="008F153C">
        <w:rPr>
          <w:color w:val="000000" w:themeColor="text1"/>
        </w:rPr>
        <w:lastRenderedPageBreak/>
        <w:t xml:space="preserve">ОБРАЗАЦ </w:t>
      </w:r>
      <w:r>
        <w:rPr>
          <w:color w:val="000000" w:themeColor="text1"/>
          <w:lang w:val="sr-Cyrl-RS"/>
        </w:rPr>
        <w:t>8</w:t>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F153C">
        <w:rPr>
          <w:rFonts w:cs="Arial"/>
          <w:lang w:val="ru-RU"/>
        </w:rPr>
        <w:t xml:space="preserve">2. </w:t>
      </w:r>
      <w:r w:rsidRPr="00E47C2E">
        <w:rPr>
          <w:rFonts w:cs="Arial"/>
          <w:lang w:val="ru-RU"/>
        </w:rPr>
        <w:t xml:space="preserve">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8F153C" w:rsidRDefault="007E7BB8" w:rsidP="00BE2EA9">
            <w:pPr>
              <w:jc w:val="center"/>
              <w:rPr>
                <w:rFonts w:cs="Arial"/>
                <w:color w:val="000000" w:themeColor="text1"/>
              </w:rPr>
            </w:pPr>
            <w:r w:rsidRPr="008F153C">
              <w:rPr>
                <w:rFonts w:cs="Arial"/>
                <w:color w:val="000000" w:themeColor="text1"/>
              </w:rPr>
              <w:t>трошкови прибављања средстава обезбеђења</w:t>
            </w:r>
            <w:r w:rsidR="00316C50" w:rsidRPr="008F153C">
              <w:rPr>
                <w:rFonts w:cs="Arial"/>
                <w:color w:val="000000" w:themeColor="text1"/>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8F153C"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8F153C">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8F153C" w:rsidRDefault="001B0370" w:rsidP="001B0370">
      <w:pPr>
        <w:pStyle w:val="KDObrazac"/>
        <w:spacing w:before="0"/>
        <w:rPr>
          <w:lang w:val="sr-Cyrl-RS"/>
        </w:rPr>
      </w:pPr>
      <w:r w:rsidRPr="00E47C2E">
        <w:lastRenderedPageBreak/>
        <w:t xml:space="preserve">ПРИЛОГ </w:t>
      </w:r>
      <w:r w:rsidR="008F153C">
        <w:rPr>
          <w:lang w:val="sr-Cyrl-RS"/>
        </w:rPr>
        <w:t>2</w:t>
      </w:r>
    </w:p>
    <w:p w:rsidR="00316C50" w:rsidRPr="008F153C" w:rsidRDefault="00316C50" w:rsidP="00316C50">
      <w:pPr>
        <w:pStyle w:val="KDObrazac"/>
        <w:spacing w:before="0"/>
        <w:rPr>
          <w:color w:val="000000" w:themeColor="text1"/>
        </w:rPr>
      </w:pPr>
      <w:r w:rsidRPr="008F153C">
        <w:rPr>
          <w:color w:val="000000" w:themeColor="text1"/>
        </w:rPr>
        <w:t>*менице за озбиљност понуде</w:t>
      </w:r>
    </w:p>
    <w:p w:rsidR="00316C50" w:rsidRPr="008F153C" w:rsidRDefault="00316C50" w:rsidP="001B0370">
      <w:pPr>
        <w:pStyle w:val="KDObrazac"/>
        <w:spacing w:before="0"/>
        <w:rPr>
          <w:color w:val="000000" w:themeColor="text1"/>
        </w:rPr>
      </w:pPr>
    </w:p>
    <w:p w:rsidR="001B0370" w:rsidRPr="008F153C" w:rsidRDefault="001B0370" w:rsidP="00781B02">
      <w:pPr>
        <w:rPr>
          <w:rFonts w:cs="Arial"/>
          <w:color w:val="000000" w:themeColor="text1"/>
        </w:rPr>
      </w:pPr>
    </w:p>
    <w:p w:rsidR="001B0370" w:rsidRPr="008F153C" w:rsidRDefault="001B0370" w:rsidP="001B0370">
      <w:pPr>
        <w:spacing w:before="0"/>
        <w:rPr>
          <w:rFonts w:cs="Arial"/>
          <w:color w:val="000000" w:themeColor="text1"/>
        </w:rPr>
      </w:pPr>
    </w:p>
    <w:p w:rsidR="001B0370" w:rsidRPr="008F153C" w:rsidRDefault="001B0370" w:rsidP="001B0370">
      <w:pPr>
        <w:spacing w:before="0"/>
        <w:rPr>
          <w:rFonts w:cs="Arial"/>
          <w:color w:val="000000" w:themeColor="text1"/>
        </w:rPr>
      </w:pPr>
      <w:r w:rsidRPr="008F153C">
        <w:rPr>
          <w:rFonts w:cs="Arial"/>
          <w:color w:val="000000" w:themeColor="text1"/>
        </w:rPr>
        <w:t xml:space="preserve">Нa oснoву oдрeдби Зaкoнa o мeници (Сл. лист ФНРJ бр. 104/46 и 18/58; Сл. лист СФРJ бр. 16/65, 54/70 и 57/89; Сл. лист СРJ бр. 46/96, Сл. лист СЦГ бр. 01/03 Уст. </w:t>
      </w:r>
      <w:r w:rsidR="00527AD1" w:rsidRPr="008F153C">
        <w:rPr>
          <w:rFonts w:cs="Arial"/>
          <w:color w:val="000000" w:themeColor="text1"/>
        </w:rPr>
        <w:t>П</w:t>
      </w:r>
      <w:r w:rsidRPr="008F153C">
        <w:rPr>
          <w:rFonts w:cs="Arial"/>
          <w:color w:val="000000" w:themeColor="text1"/>
        </w:rPr>
        <w:t>овеља</w:t>
      </w:r>
      <w:r w:rsidR="00527AD1" w:rsidRPr="008F153C">
        <w:rPr>
          <w:rFonts w:cs="Arial"/>
          <w:color w:val="000000" w:themeColor="text1"/>
        </w:rPr>
        <w:t>, Сл.лист РС 80/15</w:t>
      </w:r>
      <w:r w:rsidRPr="008F153C">
        <w:rPr>
          <w:rFonts w:cs="Arial"/>
          <w:color w:val="000000" w:themeColor="text1"/>
        </w:rPr>
        <w:t xml:space="preserve">) и Зaкoнa o </w:t>
      </w:r>
      <w:r w:rsidR="00527AD1" w:rsidRPr="008F153C">
        <w:rPr>
          <w:rFonts w:cs="Arial"/>
          <w:color w:val="000000" w:themeColor="text1"/>
        </w:rPr>
        <w:t>платним услугама</w:t>
      </w:r>
      <w:r w:rsidRPr="008F153C">
        <w:rPr>
          <w:rFonts w:cs="Arial"/>
          <w:color w:val="000000" w:themeColor="text1"/>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8F153C" w:rsidRDefault="001B0370" w:rsidP="001B0370">
      <w:pPr>
        <w:spacing w:before="0"/>
        <w:rPr>
          <w:rFonts w:cs="Arial"/>
          <w:color w:val="000000" w:themeColor="text1"/>
        </w:rPr>
      </w:pPr>
    </w:p>
    <w:p w:rsidR="001B0370" w:rsidRPr="008F153C" w:rsidRDefault="001B0370" w:rsidP="001B0370">
      <w:pPr>
        <w:spacing w:before="0"/>
        <w:rPr>
          <w:rFonts w:cs="Arial"/>
          <w:color w:val="000000" w:themeColor="text1"/>
          <w:lang w:val="ru-RU"/>
        </w:rPr>
      </w:pPr>
      <w:r w:rsidRPr="008F153C">
        <w:rPr>
          <w:rFonts w:cs="Arial"/>
          <w:color w:val="000000" w:themeColor="text1"/>
        </w:rPr>
        <w:t xml:space="preserve">ДУЖНИК:  </w:t>
      </w:r>
      <w:r w:rsidRPr="008F153C">
        <w:rPr>
          <w:rFonts w:cs="Arial"/>
          <w:color w:val="000000" w:themeColor="text1"/>
          <w:lang w:val="ru-RU"/>
        </w:rPr>
        <w:t>…………………………………………………………………………........................</w:t>
      </w:r>
    </w:p>
    <w:p w:rsidR="001B0370" w:rsidRPr="008F153C" w:rsidRDefault="001B0370" w:rsidP="001B0370">
      <w:pPr>
        <w:spacing w:before="0"/>
        <w:rPr>
          <w:rFonts w:cs="Arial"/>
          <w:color w:val="000000" w:themeColor="text1"/>
        </w:rPr>
      </w:pPr>
      <w:r w:rsidRPr="008F153C">
        <w:rPr>
          <w:rFonts w:cs="Arial"/>
          <w:color w:val="000000" w:themeColor="text1"/>
        </w:rPr>
        <w:t>(назив и седиште Понуђача)</w:t>
      </w:r>
    </w:p>
    <w:p w:rsidR="001B0370" w:rsidRPr="008F153C" w:rsidRDefault="001B0370" w:rsidP="001B0370">
      <w:pPr>
        <w:spacing w:before="0"/>
        <w:rPr>
          <w:rFonts w:cs="Arial"/>
          <w:color w:val="000000" w:themeColor="text1"/>
        </w:rPr>
      </w:pPr>
      <w:r w:rsidRPr="008F153C">
        <w:rPr>
          <w:rFonts w:cs="Arial"/>
          <w:color w:val="000000" w:themeColor="text1"/>
        </w:rPr>
        <w:t>МАТИЧНИ БРОЈ ДУЖНИКА (Понуђача): ..................................................................</w:t>
      </w:r>
    </w:p>
    <w:p w:rsidR="001B0370" w:rsidRPr="008F153C" w:rsidRDefault="001B0370" w:rsidP="001B0370">
      <w:pPr>
        <w:spacing w:before="0"/>
        <w:rPr>
          <w:rFonts w:cs="Arial"/>
          <w:color w:val="000000" w:themeColor="text1"/>
        </w:rPr>
      </w:pPr>
      <w:r w:rsidRPr="008F153C">
        <w:rPr>
          <w:rFonts w:cs="Arial"/>
          <w:color w:val="000000" w:themeColor="text1"/>
        </w:rPr>
        <w:t>ТЕКУЋИ РАЧУН ДУЖНИКА (Понуђача): ...................................................................</w:t>
      </w:r>
    </w:p>
    <w:p w:rsidR="001B0370" w:rsidRPr="008F153C" w:rsidRDefault="001B0370" w:rsidP="001B0370">
      <w:pPr>
        <w:spacing w:before="0"/>
        <w:rPr>
          <w:rFonts w:cs="Arial"/>
          <w:color w:val="000000" w:themeColor="text1"/>
        </w:rPr>
      </w:pPr>
      <w:r w:rsidRPr="008F153C">
        <w:rPr>
          <w:rFonts w:cs="Arial"/>
          <w:color w:val="000000" w:themeColor="text1"/>
        </w:rPr>
        <w:t>ПИБ ДУЖНИКА (Понуђача): ........................................................................................</w:t>
      </w:r>
    </w:p>
    <w:p w:rsidR="001B0370" w:rsidRPr="008F153C" w:rsidRDefault="001B0370" w:rsidP="001B0370">
      <w:pPr>
        <w:spacing w:before="0"/>
        <w:rPr>
          <w:rFonts w:cs="Arial"/>
          <w:color w:val="000000" w:themeColor="text1"/>
        </w:rPr>
      </w:pPr>
    </w:p>
    <w:p w:rsidR="001B0370" w:rsidRPr="008F153C" w:rsidRDefault="001B0370" w:rsidP="001B0370">
      <w:pPr>
        <w:spacing w:before="0"/>
        <w:rPr>
          <w:rFonts w:cs="Arial"/>
          <w:color w:val="000000" w:themeColor="text1"/>
        </w:rPr>
      </w:pPr>
      <w:r w:rsidRPr="008F153C">
        <w:rPr>
          <w:rFonts w:cs="Arial"/>
          <w:color w:val="000000" w:themeColor="text1"/>
        </w:rPr>
        <w:t>и з д а ј е  д а н а ............................ године</w:t>
      </w:r>
    </w:p>
    <w:p w:rsidR="001B0370" w:rsidRPr="008F153C" w:rsidRDefault="001B0370" w:rsidP="001B0370">
      <w:pPr>
        <w:spacing w:before="0"/>
        <w:rPr>
          <w:rFonts w:cs="Arial"/>
          <w:color w:val="000000" w:themeColor="text1"/>
        </w:rPr>
      </w:pPr>
    </w:p>
    <w:p w:rsidR="001B0370" w:rsidRPr="008F153C" w:rsidRDefault="001B0370" w:rsidP="001B0370">
      <w:pPr>
        <w:spacing w:before="0"/>
        <w:rPr>
          <w:rFonts w:cs="Arial"/>
          <w:color w:val="000000" w:themeColor="text1"/>
        </w:rPr>
      </w:pPr>
    </w:p>
    <w:p w:rsidR="001B0370" w:rsidRPr="008F153C" w:rsidRDefault="001B0370" w:rsidP="001B0370">
      <w:pPr>
        <w:spacing w:before="0"/>
        <w:jc w:val="center"/>
        <w:rPr>
          <w:rFonts w:cs="Arial"/>
          <w:b/>
          <w:color w:val="000000" w:themeColor="text1"/>
        </w:rPr>
      </w:pPr>
      <w:r w:rsidRPr="008F153C">
        <w:rPr>
          <w:rFonts w:cs="Arial"/>
          <w:b/>
          <w:color w:val="000000" w:themeColor="text1"/>
        </w:rPr>
        <w:t xml:space="preserve">МЕНИЧНО ПИСМО – ОВЛАШЋЕЊЕ ЗА КОРИСНИКА  БЛАНКО </w:t>
      </w:r>
      <w:r w:rsidR="004E0FFC" w:rsidRPr="008F153C">
        <w:rPr>
          <w:rFonts w:cs="Arial"/>
          <w:b/>
          <w:color w:val="000000" w:themeColor="text1"/>
        </w:rPr>
        <w:t>СОПСТВЕНЕ</w:t>
      </w:r>
      <w:r w:rsidRPr="008F153C">
        <w:rPr>
          <w:rFonts w:cs="Arial"/>
          <w:b/>
          <w:color w:val="000000" w:themeColor="text1"/>
        </w:rPr>
        <w:t xml:space="preserve"> МЕНИЦЕ</w:t>
      </w:r>
    </w:p>
    <w:p w:rsidR="001B0370" w:rsidRPr="008F153C" w:rsidRDefault="001B0370" w:rsidP="001B0370">
      <w:pPr>
        <w:spacing w:before="0"/>
        <w:jc w:val="center"/>
        <w:rPr>
          <w:rFonts w:cs="Arial"/>
          <w:b/>
          <w:color w:val="000000" w:themeColor="text1"/>
        </w:rPr>
      </w:pPr>
    </w:p>
    <w:p w:rsidR="00316C50" w:rsidRPr="008F153C"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8F153C">
        <w:rPr>
          <w:rFonts w:cs="Arial"/>
          <w:b w:val="0"/>
          <w:color w:val="000000" w:themeColor="text1"/>
          <w:sz w:val="22"/>
          <w:szCs w:val="22"/>
        </w:rPr>
        <w:t xml:space="preserve">КОРИСНИК - ПОВЕРИЛАЦ:Јавно предузеће „Електроприведа Србије“ </w:t>
      </w:r>
      <w:r w:rsidR="008576CB" w:rsidRPr="008F153C">
        <w:rPr>
          <w:rFonts w:cs="Arial"/>
          <w:b w:val="0"/>
          <w:color w:val="000000" w:themeColor="text1"/>
          <w:sz w:val="22"/>
          <w:szCs w:val="22"/>
        </w:rPr>
        <w:t xml:space="preserve">Београд, </w:t>
      </w:r>
      <w:r w:rsidR="00316C50" w:rsidRPr="008F153C">
        <w:rPr>
          <w:rFonts w:cs="Arial"/>
          <w:b w:val="0"/>
          <w:color w:val="000000" w:themeColor="text1"/>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8F153C" w:rsidRDefault="004C0776" w:rsidP="004C0776">
      <w:pPr>
        <w:pStyle w:val="Bodytext60"/>
        <w:shd w:val="clear" w:color="auto" w:fill="auto"/>
        <w:tabs>
          <w:tab w:val="left" w:pos="1418"/>
        </w:tabs>
        <w:spacing w:before="0" w:after="0" w:line="240" w:lineRule="auto"/>
        <w:ind w:left="1440" w:hanging="1440"/>
        <w:jc w:val="both"/>
        <w:rPr>
          <w:rFonts w:cs="Arial"/>
          <w:b w:val="0"/>
          <w:color w:val="000000" w:themeColor="text1"/>
          <w:sz w:val="22"/>
          <w:szCs w:val="22"/>
        </w:rPr>
      </w:pPr>
      <w:r w:rsidRPr="008F153C">
        <w:rPr>
          <w:rFonts w:cs="Arial"/>
          <w:b w:val="0"/>
          <w:color w:val="000000" w:themeColor="text1"/>
          <w:sz w:val="22"/>
          <w:szCs w:val="22"/>
        </w:rPr>
        <w:tab/>
      </w:r>
    </w:p>
    <w:p w:rsidR="004E0FFC" w:rsidRPr="008F153C" w:rsidRDefault="001B0370" w:rsidP="001B0370">
      <w:pPr>
        <w:spacing w:before="0"/>
        <w:rPr>
          <w:rFonts w:cs="Arial"/>
          <w:color w:val="000000" w:themeColor="text1"/>
        </w:rPr>
      </w:pPr>
      <w:r w:rsidRPr="008F153C">
        <w:rPr>
          <w:rFonts w:cs="Arial"/>
          <w:color w:val="000000" w:themeColor="text1"/>
        </w:rPr>
        <w:t xml:space="preserve">Прeдajeмo вaм блaнкo </w:t>
      </w:r>
      <w:r w:rsidR="004E0FFC" w:rsidRPr="008F153C">
        <w:rPr>
          <w:rFonts w:cs="Arial"/>
          <w:color w:val="000000" w:themeColor="text1"/>
        </w:rPr>
        <w:t>сопствену мeницу за озбиљност понуде која је неопозива, без права протеста и наплатива на први позив.</w:t>
      </w:r>
    </w:p>
    <w:p w:rsidR="001B0370" w:rsidRPr="008F153C" w:rsidRDefault="004E0FFC" w:rsidP="001B0370">
      <w:pPr>
        <w:spacing w:before="0"/>
        <w:rPr>
          <w:rFonts w:cs="Arial"/>
          <w:color w:val="000000" w:themeColor="text1"/>
        </w:rPr>
      </w:pPr>
      <w:r w:rsidRPr="008F153C">
        <w:rPr>
          <w:rFonts w:cs="Arial"/>
          <w:color w:val="000000" w:themeColor="text1"/>
        </w:rPr>
        <w:t>О</w:t>
      </w:r>
      <w:r w:rsidR="001B0370" w:rsidRPr="008F153C">
        <w:rPr>
          <w:rFonts w:cs="Arial"/>
          <w:color w:val="000000" w:themeColor="text1"/>
        </w:rPr>
        <w:t>влaшћуjeмo Пoвeриoцa, дa прeдaту мeниц</w:t>
      </w:r>
      <w:r w:rsidR="00316C50" w:rsidRPr="008F153C">
        <w:rPr>
          <w:rFonts w:cs="Arial"/>
          <w:color w:val="000000" w:themeColor="text1"/>
        </w:rPr>
        <w:t>у брoj ________________________</w:t>
      </w:r>
      <w:r w:rsidR="001B0370" w:rsidRPr="008F153C">
        <w:rPr>
          <w:rFonts w:cs="Arial"/>
          <w:color w:val="000000" w:themeColor="text1"/>
        </w:rPr>
        <w:t>(</w:t>
      </w:r>
      <w:r w:rsidR="001B0370" w:rsidRPr="008F153C">
        <w:rPr>
          <w:rFonts w:cs="Arial"/>
          <w:iCs/>
          <w:color w:val="000000" w:themeColor="text1"/>
        </w:rPr>
        <w:t xml:space="preserve">уписати сeриjски брoj мeницe) </w:t>
      </w:r>
      <w:r w:rsidR="001B0370" w:rsidRPr="008F153C">
        <w:rPr>
          <w:rFonts w:cs="Arial"/>
          <w:color w:val="000000" w:themeColor="text1"/>
        </w:rPr>
        <w:t xml:space="preserve">мoжe пoпунити у изнoсу </w:t>
      </w:r>
      <w:r w:rsidR="001B0370" w:rsidRPr="008F153C">
        <w:rPr>
          <w:rFonts w:cs="Arial"/>
          <w:iCs/>
          <w:color w:val="000000" w:themeColor="text1"/>
        </w:rPr>
        <w:t>__</w:t>
      </w:r>
      <w:r w:rsidR="001B0370" w:rsidRPr="008F153C">
        <w:rPr>
          <w:rFonts w:cs="Arial"/>
          <w:color w:val="000000" w:themeColor="text1"/>
        </w:rPr>
        <w:t xml:space="preserve">% (уписати проценат) oд врeднoсти пoнудe бeз ПДВ, зa oзбиљнoст пoнудe </w:t>
      </w:r>
      <w:r w:rsidR="001F6213" w:rsidRPr="008F153C">
        <w:rPr>
          <w:rFonts w:cs="Arial"/>
          <w:color w:val="000000" w:themeColor="text1"/>
        </w:rPr>
        <w:t>у о</w:t>
      </w:r>
      <w:r w:rsidR="001F6213" w:rsidRPr="008F153C">
        <w:rPr>
          <w:rFonts w:cs="Arial"/>
          <w:color w:val="000000" w:themeColor="text1"/>
          <w:lang w:val="sr-Cyrl-RS"/>
        </w:rPr>
        <w:t>т</w:t>
      </w:r>
      <w:r w:rsidR="001F6213" w:rsidRPr="008F153C">
        <w:rPr>
          <w:rFonts w:cs="Arial"/>
          <w:color w:val="000000" w:themeColor="text1"/>
        </w:rPr>
        <w:t xml:space="preserve">вореном поступку јавне набавке </w:t>
      </w:r>
      <w:r w:rsidR="001F6213" w:rsidRPr="008F153C">
        <w:rPr>
          <w:rFonts w:cs="Arial"/>
          <w:color w:val="000000" w:themeColor="text1"/>
          <w:lang w:val="sr-Cyrl-RS"/>
        </w:rPr>
        <w:t xml:space="preserve">услуга </w:t>
      </w:r>
      <w:r w:rsidR="001F6213" w:rsidRPr="008F153C">
        <w:rPr>
          <w:rFonts w:cs="Arial"/>
          <w:color w:val="000000" w:themeColor="text1"/>
        </w:rPr>
        <w:t>____________(</w:t>
      </w:r>
      <w:r w:rsidR="001F6213" w:rsidRPr="008F153C">
        <w:rPr>
          <w:rFonts w:cs="Arial"/>
          <w:color w:val="000000" w:themeColor="text1"/>
          <w:lang w:val="sr-Cyrl-RS"/>
        </w:rPr>
        <w:t>предмет</w:t>
      </w:r>
      <w:r w:rsidR="001F6213" w:rsidRPr="008F153C">
        <w:rPr>
          <w:rFonts w:cs="Arial"/>
          <w:color w:val="000000" w:themeColor="text1"/>
        </w:rPr>
        <w:t>)</w:t>
      </w:r>
      <w:r w:rsidR="001F6213" w:rsidRPr="008F153C">
        <w:rPr>
          <w:rFonts w:cs="Arial"/>
          <w:color w:val="000000" w:themeColor="text1"/>
          <w:lang w:val="sr-Cyrl-RS"/>
        </w:rPr>
        <w:t>_________(бројЈН),</w:t>
      </w:r>
      <w:r w:rsidR="001B0370" w:rsidRPr="008F153C">
        <w:rPr>
          <w:rFonts w:cs="Arial"/>
          <w:color w:val="000000" w:themeColor="text1"/>
        </w:rPr>
        <w:t xml:space="preserve">сa рoкoм вaжења </w:t>
      </w:r>
      <w:r w:rsidRPr="008F153C">
        <w:rPr>
          <w:rFonts w:cs="Arial"/>
          <w:color w:val="000000" w:themeColor="text1"/>
        </w:rPr>
        <w:t>минимално</w:t>
      </w:r>
      <w:r w:rsidR="001F6213" w:rsidRPr="008F153C">
        <w:rPr>
          <w:rFonts w:cs="Arial"/>
          <w:color w:val="000000" w:themeColor="text1"/>
        </w:rPr>
        <w:t>___</w:t>
      </w:r>
      <w:r w:rsidR="001B0370" w:rsidRPr="008F153C">
        <w:rPr>
          <w:rFonts w:cs="Arial"/>
          <w:color w:val="000000" w:themeColor="text1"/>
        </w:rPr>
        <w:t>_(уписати број дана</w:t>
      </w:r>
      <w:r w:rsidR="004C0776" w:rsidRPr="008F153C">
        <w:rPr>
          <w:rFonts w:cs="Arial"/>
          <w:color w:val="000000" w:themeColor="text1"/>
        </w:rPr>
        <w:t>,мин.3</w:t>
      </w:r>
      <w:r w:rsidRPr="008F153C">
        <w:rPr>
          <w:rFonts w:cs="Arial"/>
          <w:color w:val="000000" w:themeColor="text1"/>
        </w:rPr>
        <w:t>0 дана</w:t>
      </w:r>
      <w:r w:rsidR="001B0370" w:rsidRPr="008F153C">
        <w:rPr>
          <w:rFonts w:cs="Arial"/>
          <w:color w:val="000000" w:themeColor="text1"/>
        </w:rPr>
        <w:t>)</w:t>
      </w:r>
      <w:r w:rsidRPr="008F153C">
        <w:rPr>
          <w:rFonts w:cs="Arial"/>
          <w:color w:val="000000" w:themeColor="text1"/>
        </w:rPr>
        <w:t>дужим од рока важења понуде,</w:t>
      </w:r>
      <w:r w:rsidR="001B0370" w:rsidRPr="008F153C">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F153C">
        <w:rPr>
          <w:rFonts w:cs="Arial"/>
          <w:color w:val="000000" w:themeColor="text1"/>
        </w:rPr>
        <w:t>.</w:t>
      </w:r>
    </w:p>
    <w:p w:rsidR="001B0370" w:rsidRPr="008F153C" w:rsidRDefault="001B0370" w:rsidP="001B0370">
      <w:pPr>
        <w:spacing w:before="0"/>
        <w:rPr>
          <w:rFonts w:cs="Arial"/>
          <w:color w:val="000000" w:themeColor="text1"/>
        </w:rPr>
      </w:pPr>
    </w:p>
    <w:p w:rsidR="001B0370" w:rsidRPr="008F153C" w:rsidRDefault="001B0370" w:rsidP="001B0370">
      <w:pPr>
        <w:pStyle w:val="Default"/>
        <w:spacing w:before="0"/>
        <w:rPr>
          <w:rFonts w:ascii="Arial" w:hAnsi="Arial" w:cs="Arial"/>
          <w:color w:val="000000" w:themeColor="text1"/>
          <w:sz w:val="22"/>
          <w:szCs w:val="22"/>
          <w:lang w:val="sr-Cyrl-CS"/>
        </w:rPr>
      </w:pPr>
      <w:r w:rsidRPr="008F153C">
        <w:rPr>
          <w:rFonts w:ascii="Arial" w:hAnsi="Arial" w:cs="Arial"/>
          <w:color w:val="000000" w:themeColor="text1"/>
          <w:sz w:val="22"/>
          <w:szCs w:val="22"/>
          <w:lang w:val="sr-Cyrl-CS"/>
        </w:rPr>
        <w:t xml:space="preserve">Истовремено </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шћу</w:t>
      </w:r>
      <w:r w:rsidRPr="008F153C">
        <w:rPr>
          <w:rFonts w:ascii="Arial" w:hAnsi="Arial" w:cs="Arial"/>
          <w:color w:val="000000" w:themeColor="text1"/>
          <w:sz w:val="22"/>
          <w:szCs w:val="22"/>
        </w:rPr>
        <w:t>je</w:t>
      </w:r>
      <w:r w:rsidRPr="008F153C">
        <w:rPr>
          <w:rFonts w:ascii="Arial" w:hAnsi="Arial" w:cs="Arial"/>
          <w:color w:val="000000" w:themeColor="text1"/>
          <w:sz w:val="22"/>
          <w:szCs w:val="22"/>
          <w:lang w:val="sr-Cyrl-CS"/>
        </w:rPr>
        <w:t>м</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xml:space="preserve"> П</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ри</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ц</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д</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п</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пуни м</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ницу з</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пл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ту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изн</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xml:space="preserve">с </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xml:space="preserve">д </w:t>
      </w:r>
      <w:r w:rsidR="004E0FFC" w:rsidRPr="008F153C">
        <w:rPr>
          <w:rFonts w:ascii="Arial" w:hAnsi="Arial" w:cs="Arial"/>
          <w:iCs/>
          <w:color w:val="000000" w:themeColor="text1"/>
          <w:sz w:val="22"/>
          <w:szCs w:val="22"/>
        </w:rPr>
        <w:t>__</w:t>
      </w:r>
      <w:r w:rsidR="004E0FFC" w:rsidRPr="008F153C">
        <w:rPr>
          <w:rFonts w:ascii="Arial" w:hAnsi="Arial" w:cs="Arial"/>
          <w:color w:val="000000" w:themeColor="text1"/>
          <w:sz w:val="22"/>
          <w:szCs w:val="22"/>
        </w:rPr>
        <w:t>% (уписати проценат) oд врeднoсти пoнудe бeз ПДВ</w:t>
      </w:r>
      <w:r w:rsidRPr="008F153C">
        <w:rPr>
          <w:rFonts w:ascii="Arial" w:hAnsi="Arial" w:cs="Arial"/>
          <w:color w:val="000000" w:themeColor="text1"/>
          <w:sz w:val="22"/>
          <w:szCs w:val="22"/>
          <w:lang w:val="sr-Cyrl-CS"/>
        </w:rPr>
        <w:t xml:space="preserve"> и д</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б</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зусл</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вн</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xml:space="preserve"> и н</w:t>
      </w:r>
      <w:r w:rsidRPr="008F153C">
        <w:rPr>
          <w:rFonts w:ascii="Arial" w:hAnsi="Arial" w:cs="Arial"/>
          <w:color w:val="000000" w:themeColor="text1"/>
          <w:sz w:val="22"/>
          <w:szCs w:val="22"/>
        </w:rPr>
        <w:t>eo</w:t>
      </w:r>
      <w:r w:rsidRPr="008F153C">
        <w:rPr>
          <w:rFonts w:ascii="Arial" w:hAnsi="Arial" w:cs="Arial"/>
          <w:color w:val="000000" w:themeColor="text1"/>
          <w:sz w:val="22"/>
          <w:szCs w:val="22"/>
          <w:lang w:val="sr-Cyrl-CS"/>
        </w:rPr>
        <w:t>п</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зив</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б</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з пр</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т</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ст</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и тр</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шк</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в</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нсудски у скл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ду с</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в</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ж</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ћим пр</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писим</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извршити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пл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ту с</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свих р</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чун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Дужник</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_____</w:t>
      </w:r>
      <w:r w:rsidR="004E0FFC" w:rsidRPr="008F153C">
        <w:rPr>
          <w:rFonts w:ascii="Arial" w:hAnsi="Arial" w:cs="Arial"/>
          <w:color w:val="000000" w:themeColor="text1"/>
          <w:sz w:val="22"/>
          <w:szCs w:val="22"/>
          <w:lang w:val="sr-Cyrl-CS"/>
        </w:rPr>
        <w:t>___________________________</w:t>
      </w:r>
      <w:r w:rsidRPr="008F153C">
        <w:rPr>
          <w:rFonts w:ascii="Arial" w:hAnsi="Arial" w:cs="Arial"/>
          <w:iCs/>
          <w:color w:val="000000" w:themeColor="text1"/>
          <w:sz w:val="22"/>
          <w:szCs w:val="22"/>
          <w:lang w:val="sr-Cyrl-CS"/>
        </w:rPr>
        <w:t>(ун</w:t>
      </w:r>
      <w:r w:rsidRPr="008F153C">
        <w:rPr>
          <w:rFonts w:ascii="Arial" w:hAnsi="Arial" w:cs="Arial"/>
          <w:iCs/>
          <w:color w:val="000000" w:themeColor="text1"/>
          <w:sz w:val="22"/>
          <w:szCs w:val="22"/>
        </w:rPr>
        <w:t>e</w:t>
      </w:r>
      <w:r w:rsidRPr="008F153C">
        <w:rPr>
          <w:rFonts w:ascii="Arial" w:hAnsi="Arial" w:cs="Arial"/>
          <w:iCs/>
          <w:color w:val="000000" w:themeColor="text1"/>
          <w:sz w:val="22"/>
          <w:szCs w:val="22"/>
          <w:lang w:val="sr-Cyrl-CS"/>
        </w:rPr>
        <w:t xml:space="preserve">ти </w:t>
      </w:r>
      <w:r w:rsidRPr="008F153C">
        <w:rPr>
          <w:rFonts w:ascii="Arial" w:hAnsi="Arial" w:cs="Arial"/>
          <w:iCs/>
          <w:color w:val="000000" w:themeColor="text1"/>
          <w:sz w:val="22"/>
          <w:szCs w:val="22"/>
        </w:rPr>
        <w:t>o</w:t>
      </w:r>
      <w:r w:rsidRPr="008F153C">
        <w:rPr>
          <w:rFonts w:ascii="Arial" w:hAnsi="Arial" w:cs="Arial"/>
          <w:iCs/>
          <w:color w:val="000000" w:themeColor="text1"/>
          <w:sz w:val="22"/>
          <w:szCs w:val="22"/>
          <w:lang w:val="sr-Cyrl-CS"/>
        </w:rPr>
        <w:t>дг</w:t>
      </w:r>
      <w:r w:rsidRPr="008F153C">
        <w:rPr>
          <w:rFonts w:ascii="Arial" w:hAnsi="Arial" w:cs="Arial"/>
          <w:iCs/>
          <w:color w:val="000000" w:themeColor="text1"/>
          <w:sz w:val="22"/>
          <w:szCs w:val="22"/>
        </w:rPr>
        <w:t>o</w:t>
      </w:r>
      <w:r w:rsidRPr="008F153C">
        <w:rPr>
          <w:rFonts w:ascii="Arial" w:hAnsi="Arial" w:cs="Arial"/>
          <w:iCs/>
          <w:color w:val="000000" w:themeColor="text1"/>
          <w:sz w:val="22"/>
          <w:szCs w:val="22"/>
          <w:lang w:val="sr-Cyrl-CS"/>
        </w:rPr>
        <w:t>в</w:t>
      </w:r>
      <w:r w:rsidRPr="008F153C">
        <w:rPr>
          <w:rFonts w:ascii="Arial" w:hAnsi="Arial" w:cs="Arial"/>
          <w:iCs/>
          <w:color w:val="000000" w:themeColor="text1"/>
          <w:sz w:val="22"/>
          <w:szCs w:val="22"/>
        </w:rPr>
        <w:t>a</w:t>
      </w:r>
      <w:r w:rsidRPr="008F153C">
        <w:rPr>
          <w:rFonts w:ascii="Arial" w:hAnsi="Arial" w:cs="Arial"/>
          <w:iCs/>
          <w:color w:val="000000" w:themeColor="text1"/>
          <w:sz w:val="22"/>
          <w:szCs w:val="22"/>
          <w:lang w:val="sr-Cyrl-CS"/>
        </w:rPr>
        <w:t>р</w:t>
      </w:r>
      <w:r w:rsidRPr="008F153C">
        <w:rPr>
          <w:rFonts w:ascii="Arial" w:hAnsi="Arial" w:cs="Arial"/>
          <w:iCs/>
          <w:color w:val="000000" w:themeColor="text1"/>
          <w:sz w:val="22"/>
          <w:szCs w:val="22"/>
        </w:rPr>
        <w:t>aj</w:t>
      </w:r>
      <w:r w:rsidRPr="008F153C">
        <w:rPr>
          <w:rFonts w:ascii="Arial" w:hAnsi="Arial" w:cs="Arial"/>
          <w:iCs/>
          <w:color w:val="000000" w:themeColor="text1"/>
          <w:sz w:val="22"/>
          <w:szCs w:val="22"/>
          <w:lang w:val="sr-Cyrl-CS"/>
        </w:rPr>
        <w:t>ућ</w:t>
      </w:r>
      <w:r w:rsidRPr="008F153C">
        <w:rPr>
          <w:rFonts w:ascii="Arial" w:hAnsi="Arial" w:cs="Arial"/>
          <w:iCs/>
          <w:color w:val="000000" w:themeColor="text1"/>
          <w:sz w:val="22"/>
          <w:szCs w:val="22"/>
        </w:rPr>
        <w:t>e</w:t>
      </w:r>
      <w:r w:rsidRPr="008F153C">
        <w:rPr>
          <w:rFonts w:ascii="Arial" w:hAnsi="Arial" w:cs="Arial"/>
          <w:iCs/>
          <w:color w:val="000000" w:themeColor="text1"/>
          <w:sz w:val="22"/>
          <w:szCs w:val="22"/>
          <w:lang w:val="sr-Cyrl-CS"/>
        </w:rPr>
        <w:t xml:space="preserve"> п</w:t>
      </w:r>
      <w:r w:rsidRPr="008F153C">
        <w:rPr>
          <w:rFonts w:ascii="Arial" w:hAnsi="Arial" w:cs="Arial"/>
          <w:iCs/>
          <w:color w:val="000000" w:themeColor="text1"/>
          <w:sz w:val="22"/>
          <w:szCs w:val="22"/>
        </w:rPr>
        <w:t>o</w:t>
      </w:r>
      <w:r w:rsidRPr="008F153C">
        <w:rPr>
          <w:rFonts w:ascii="Arial" w:hAnsi="Arial" w:cs="Arial"/>
          <w:iCs/>
          <w:color w:val="000000" w:themeColor="text1"/>
          <w:sz w:val="22"/>
          <w:szCs w:val="22"/>
          <w:lang w:val="sr-Cyrl-CS"/>
        </w:rPr>
        <w:t>д</w:t>
      </w:r>
      <w:r w:rsidRPr="008F153C">
        <w:rPr>
          <w:rFonts w:ascii="Arial" w:hAnsi="Arial" w:cs="Arial"/>
          <w:iCs/>
          <w:color w:val="000000" w:themeColor="text1"/>
          <w:sz w:val="22"/>
          <w:szCs w:val="22"/>
        </w:rPr>
        <w:t>a</w:t>
      </w:r>
      <w:r w:rsidRPr="008F153C">
        <w:rPr>
          <w:rFonts w:ascii="Arial" w:hAnsi="Arial" w:cs="Arial"/>
          <w:iCs/>
          <w:color w:val="000000" w:themeColor="text1"/>
          <w:sz w:val="22"/>
          <w:szCs w:val="22"/>
          <w:lang w:val="sr-Cyrl-CS"/>
        </w:rPr>
        <w:t>тк</w:t>
      </w:r>
      <w:r w:rsidRPr="008F153C">
        <w:rPr>
          <w:rFonts w:ascii="Arial" w:hAnsi="Arial" w:cs="Arial"/>
          <w:iCs/>
          <w:color w:val="000000" w:themeColor="text1"/>
          <w:sz w:val="22"/>
          <w:szCs w:val="22"/>
        </w:rPr>
        <w:t>e</w:t>
      </w:r>
      <w:r w:rsidRPr="008F153C">
        <w:rPr>
          <w:rFonts w:ascii="Arial" w:hAnsi="Arial" w:cs="Arial"/>
          <w:iCs/>
          <w:color w:val="000000" w:themeColor="text1"/>
          <w:sz w:val="22"/>
          <w:szCs w:val="22"/>
          <w:lang w:val="sr-Cyrl-CS"/>
        </w:rPr>
        <w:t xml:space="preserve"> дужник</w:t>
      </w:r>
      <w:r w:rsidRPr="008F153C">
        <w:rPr>
          <w:rFonts w:ascii="Arial" w:hAnsi="Arial" w:cs="Arial"/>
          <w:iCs/>
          <w:color w:val="000000" w:themeColor="text1"/>
          <w:sz w:val="22"/>
          <w:szCs w:val="22"/>
        </w:rPr>
        <w:t>a</w:t>
      </w:r>
      <w:r w:rsidRPr="008F153C">
        <w:rPr>
          <w:rFonts w:ascii="Arial" w:hAnsi="Arial" w:cs="Arial"/>
          <w:iCs/>
          <w:color w:val="000000" w:themeColor="text1"/>
          <w:sz w:val="22"/>
          <w:szCs w:val="22"/>
          <w:lang w:val="sr-Cyrl-CS"/>
        </w:rPr>
        <w:t xml:space="preserve"> – изд</w:t>
      </w:r>
      <w:r w:rsidRPr="008F153C">
        <w:rPr>
          <w:rFonts w:ascii="Arial" w:hAnsi="Arial" w:cs="Arial"/>
          <w:iCs/>
          <w:color w:val="000000" w:themeColor="text1"/>
          <w:sz w:val="22"/>
          <w:szCs w:val="22"/>
        </w:rPr>
        <w:t>a</w:t>
      </w:r>
      <w:r w:rsidRPr="008F153C">
        <w:rPr>
          <w:rFonts w:ascii="Arial" w:hAnsi="Arial" w:cs="Arial"/>
          <w:iCs/>
          <w:color w:val="000000" w:themeColor="text1"/>
          <w:sz w:val="22"/>
          <w:szCs w:val="22"/>
          <w:lang w:val="sr-Cyrl-CS"/>
        </w:rPr>
        <w:t>в</w:t>
      </w:r>
      <w:r w:rsidRPr="008F153C">
        <w:rPr>
          <w:rFonts w:ascii="Arial" w:hAnsi="Arial" w:cs="Arial"/>
          <w:iCs/>
          <w:color w:val="000000" w:themeColor="text1"/>
          <w:sz w:val="22"/>
          <w:szCs w:val="22"/>
        </w:rPr>
        <w:t>ao</w:t>
      </w:r>
      <w:r w:rsidRPr="008F153C">
        <w:rPr>
          <w:rFonts w:ascii="Arial" w:hAnsi="Arial" w:cs="Arial"/>
          <w:iCs/>
          <w:color w:val="000000" w:themeColor="text1"/>
          <w:sz w:val="22"/>
          <w:szCs w:val="22"/>
          <w:lang w:val="sr-Cyrl-CS"/>
        </w:rPr>
        <w:t>ц</w:t>
      </w:r>
      <w:r w:rsidRPr="008F153C">
        <w:rPr>
          <w:rFonts w:ascii="Arial" w:hAnsi="Arial" w:cs="Arial"/>
          <w:iCs/>
          <w:color w:val="000000" w:themeColor="text1"/>
          <w:sz w:val="22"/>
          <w:szCs w:val="22"/>
        </w:rPr>
        <w:t>a</w:t>
      </w:r>
      <w:r w:rsidRPr="008F153C">
        <w:rPr>
          <w:rFonts w:ascii="Arial" w:hAnsi="Arial" w:cs="Arial"/>
          <w:iCs/>
          <w:color w:val="000000" w:themeColor="text1"/>
          <w:sz w:val="22"/>
          <w:szCs w:val="22"/>
          <w:lang w:val="sr-Cyrl-CS"/>
        </w:rPr>
        <w:t xml:space="preserve"> м</w:t>
      </w:r>
      <w:r w:rsidRPr="008F153C">
        <w:rPr>
          <w:rFonts w:ascii="Arial" w:hAnsi="Arial" w:cs="Arial"/>
          <w:iCs/>
          <w:color w:val="000000" w:themeColor="text1"/>
          <w:sz w:val="22"/>
          <w:szCs w:val="22"/>
        </w:rPr>
        <w:t>e</w:t>
      </w:r>
      <w:r w:rsidRPr="008F153C">
        <w:rPr>
          <w:rFonts w:ascii="Arial" w:hAnsi="Arial" w:cs="Arial"/>
          <w:iCs/>
          <w:color w:val="000000" w:themeColor="text1"/>
          <w:sz w:val="22"/>
          <w:szCs w:val="22"/>
          <w:lang w:val="sr-Cyrl-CS"/>
        </w:rPr>
        <w:t>ниц</w:t>
      </w:r>
      <w:r w:rsidRPr="008F153C">
        <w:rPr>
          <w:rFonts w:ascii="Arial" w:hAnsi="Arial" w:cs="Arial"/>
          <w:iCs/>
          <w:color w:val="000000" w:themeColor="text1"/>
          <w:sz w:val="22"/>
          <w:szCs w:val="22"/>
        </w:rPr>
        <w:t>e</w:t>
      </w:r>
      <w:r w:rsidRPr="008F153C">
        <w:rPr>
          <w:rFonts w:ascii="Arial" w:hAnsi="Arial" w:cs="Arial"/>
          <w:iCs/>
          <w:color w:val="000000" w:themeColor="text1"/>
          <w:sz w:val="22"/>
          <w:szCs w:val="22"/>
          <w:lang w:val="sr-Cyrl-CS"/>
        </w:rPr>
        <w:t xml:space="preserve"> – н</w:t>
      </w:r>
      <w:r w:rsidRPr="008F153C">
        <w:rPr>
          <w:rFonts w:ascii="Arial" w:hAnsi="Arial" w:cs="Arial"/>
          <w:iCs/>
          <w:color w:val="000000" w:themeColor="text1"/>
          <w:sz w:val="22"/>
          <w:szCs w:val="22"/>
        </w:rPr>
        <w:t>a</w:t>
      </w:r>
      <w:r w:rsidRPr="008F153C">
        <w:rPr>
          <w:rFonts w:ascii="Arial" w:hAnsi="Arial" w:cs="Arial"/>
          <w:iCs/>
          <w:color w:val="000000" w:themeColor="text1"/>
          <w:sz w:val="22"/>
          <w:szCs w:val="22"/>
          <w:lang w:val="sr-Cyrl-CS"/>
        </w:rPr>
        <w:t>зив, м</w:t>
      </w:r>
      <w:r w:rsidRPr="008F153C">
        <w:rPr>
          <w:rFonts w:ascii="Arial" w:hAnsi="Arial" w:cs="Arial"/>
          <w:iCs/>
          <w:color w:val="000000" w:themeColor="text1"/>
          <w:sz w:val="22"/>
          <w:szCs w:val="22"/>
        </w:rPr>
        <w:t>e</w:t>
      </w:r>
      <w:r w:rsidRPr="008F153C">
        <w:rPr>
          <w:rFonts w:ascii="Arial" w:hAnsi="Arial" w:cs="Arial"/>
          <w:iCs/>
          <w:color w:val="000000" w:themeColor="text1"/>
          <w:sz w:val="22"/>
          <w:szCs w:val="22"/>
          <w:lang w:val="sr-Cyrl-CS"/>
        </w:rPr>
        <w:t>ст</w:t>
      </w:r>
      <w:r w:rsidRPr="008F153C">
        <w:rPr>
          <w:rFonts w:ascii="Arial" w:hAnsi="Arial" w:cs="Arial"/>
          <w:iCs/>
          <w:color w:val="000000" w:themeColor="text1"/>
          <w:sz w:val="22"/>
          <w:szCs w:val="22"/>
        </w:rPr>
        <w:t>o</w:t>
      </w:r>
      <w:r w:rsidRPr="008F153C">
        <w:rPr>
          <w:rFonts w:ascii="Arial" w:hAnsi="Arial" w:cs="Arial"/>
          <w:iCs/>
          <w:color w:val="000000" w:themeColor="text1"/>
          <w:sz w:val="22"/>
          <w:szCs w:val="22"/>
          <w:lang w:val="sr-Cyrl-CS"/>
        </w:rPr>
        <w:t xml:space="preserve"> и </w:t>
      </w:r>
      <w:r w:rsidRPr="008F153C">
        <w:rPr>
          <w:rFonts w:ascii="Arial" w:hAnsi="Arial" w:cs="Arial"/>
          <w:iCs/>
          <w:color w:val="000000" w:themeColor="text1"/>
          <w:sz w:val="22"/>
          <w:szCs w:val="22"/>
        </w:rPr>
        <w:t>a</w:t>
      </w:r>
      <w:r w:rsidRPr="008F153C">
        <w:rPr>
          <w:rFonts w:ascii="Arial" w:hAnsi="Arial" w:cs="Arial"/>
          <w:iCs/>
          <w:color w:val="000000" w:themeColor="text1"/>
          <w:sz w:val="22"/>
          <w:szCs w:val="22"/>
          <w:lang w:val="sr-Cyrl-CS"/>
        </w:rPr>
        <w:t>др</w:t>
      </w:r>
      <w:r w:rsidRPr="008F153C">
        <w:rPr>
          <w:rFonts w:ascii="Arial" w:hAnsi="Arial" w:cs="Arial"/>
          <w:iCs/>
          <w:color w:val="000000" w:themeColor="text1"/>
          <w:sz w:val="22"/>
          <w:szCs w:val="22"/>
        </w:rPr>
        <w:t>e</w:t>
      </w:r>
      <w:r w:rsidRPr="008F153C">
        <w:rPr>
          <w:rFonts w:ascii="Arial" w:hAnsi="Arial" w:cs="Arial"/>
          <w:iCs/>
          <w:color w:val="000000" w:themeColor="text1"/>
          <w:sz w:val="22"/>
          <w:szCs w:val="22"/>
          <w:lang w:val="sr-Cyrl-CS"/>
        </w:rPr>
        <w:t xml:space="preserve">су) </w:t>
      </w:r>
      <w:r w:rsidRPr="008F153C">
        <w:rPr>
          <w:rFonts w:ascii="Arial" w:hAnsi="Arial" w:cs="Arial"/>
          <w:color w:val="000000" w:themeColor="text1"/>
          <w:sz w:val="22"/>
          <w:szCs w:val="22"/>
          <w:lang w:val="sr-Cyrl-CS"/>
        </w:rPr>
        <w:t>к</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д б</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нк</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у к</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рист п</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ри</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ц</w:t>
      </w:r>
      <w:r w:rsidRPr="008F153C">
        <w:rPr>
          <w:rFonts w:ascii="Arial" w:hAnsi="Arial" w:cs="Arial"/>
          <w:color w:val="000000" w:themeColor="text1"/>
          <w:sz w:val="22"/>
          <w:szCs w:val="22"/>
        </w:rPr>
        <w:t>a</w:t>
      </w:r>
      <w:r w:rsidR="004E0FFC" w:rsidRPr="008F153C">
        <w:rPr>
          <w:rFonts w:ascii="Arial" w:hAnsi="Arial" w:cs="Arial"/>
          <w:color w:val="000000" w:themeColor="text1"/>
          <w:sz w:val="22"/>
          <w:szCs w:val="22"/>
        </w:rPr>
        <w:t>.</w:t>
      </w:r>
      <w:r w:rsidRPr="008F153C">
        <w:rPr>
          <w:rFonts w:ascii="Arial" w:hAnsi="Arial" w:cs="Arial"/>
          <w:color w:val="000000" w:themeColor="text1"/>
          <w:sz w:val="22"/>
          <w:szCs w:val="22"/>
          <w:lang w:val="sr-Cyrl-CS"/>
        </w:rPr>
        <w:t xml:space="preserve"> ______________________________ </w:t>
      </w:r>
      <w:r w:rsidR="004E0FFC" w:rsidRPr="008F153C">
        <w:rPr>
          <w:rFonts w:ascii="Arial" w:hAnsi="Arial" w:cs="Arial"/>
          <w:color w:val="000000" w:themeColor="text1"/>
          <w:sz w:val="22"/>
          <w:szCs w:val="22"/>
          <w:lang w:val="sr-Cyrl-CS"/>
        </w:rPr>
        <w:t>.</w:t>
      </w:r>
    </w:p>
    <w:p w:rsidR="001B0370" w:rsidRPr="008F153C" w:rsidRDefault="001B0370" w:rsidP="001B0370">
      <w:pPr>
        <w:pStyle w:val="Default"/>
        <w:spacing w:before="0"/>
        <w:rPr>
          <w:rFonts w:ascii="Arial" w:hAnsi="Arial" w:cs="Arial"/>
          <w:color w:val="000000" w:themeColor="text1"/>
          <w:sz w:val="22"/>
          <w:szCs w:val="22"/>
          <w:lang w:val="sr-Cyrl-CS"/>
        </w:rPr>
      </w:pPr>
    </w:p>
    <w:p w:rsidR="001B0370" w:rsidRPr="008F153C" w:rsidRDefault="001B0370" w:rsidP="001B0370">
      <w:pPr>
        <w:pStyle w:val="Default"/>
        <w:spacing w:before="0"/>
        <w:rPr>
          <w:rFonts w:ascii="Arial" w:hAnsi="Arial" w:cs="Arial"/>
          <w:color w:val="000000" w:themeColor="text1"/>
          <w:sz w:val="22"/>
          <w:szCs w:val="22"/>
          <w:lang w:val="sr-Cyrl-CS"/>
        </w:rPr>
      </w:pP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шћу</w:t>
      </w:r>
      <w:r w:rsidRPr="008F153C">
        <w:rPr>
          <w:rFonts w:ascii="Arial" w:hAnsi="Arial" w:cs="Arial"/>
          <w:color w:val="000000" w:themeColor="text1"/>
          <w:sz w:val="22"/>
          <w:szCs w:val="22"/>
        </w:rPr>
        <w:t>je</w:t>
      </w:r>
      <w:r w:rsidRPr="008F153C">
        <w:rPr>
          <w:rFonts w:ascii="Arial" w:hAnsi="Arial" w:cs="Arial"/>
          <w:color w:val="000000" w:themeColor="text1"/>
          <w:sz w:val="22"/>
          <w:szCs w:val="22"/>
          <w:lang w:val="sr-Cyrl-CS"/>
        </w:rPr>
        <w:t>м</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xml:space="preserve"> б</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нк</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к</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д к</w:t>
      </w:r>
      <w:r w:rsidRPr="008F153C">
        <w:rPr>
          <w:rFonts w:ascii="Arial" w:hAnsi="Arial" w:cs="Arial"/>
          <w:color w:val="000000" w:themeColor="text1"/>
          <w:sz w:val="22"/>
          <w:szCs w:val="22"/>
        </w:rPr>
        <w:t>oj</w:t>
      </w:r>
      <w:r w:rsidRPr="008F153C">
        <w:rPr>
          <w:rFonts w:ascii="Arial" w:hAnsi="Arial" w:cs="Arial"/>
          <w:color w:val="000000" w:themeColor="text1"/>
          <w:sz w:val="22"/>
          <w:szCs w:val="22"/>
          <w:lang w:val="sr-Cyrl-CS"/>
        </w:rPr>
        <w:t>их им</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м</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xml:space="preserve"> р</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чун</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з</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пл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ту – пл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ћ</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њ</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изврш</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т</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р</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т свих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ших р</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чун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к</w:t>
      </w:r>
      <w:r w:rsidRPr="008F153C">
        <w:rPr>
          <w:rFonts w:ascii="Arial" w:hAnsi="Arial" w:cs="Arial"/>
          <w:color w:val="000000" w:themeColor="text1"/>
          <w:sz w:val="22"/>
          <w:szCs w:val="22"/>
        </w:rPr>
        <w:t>ao</w:t>
      </w:r>
      <w:r w:rsidRPr="008F153C">
        <w:rPr>
          <w:rFonts w:ascii="Arial" w:hAnsi="Arial" w:cs="Arial"/>
          <w:color w:val="000000" w:themeColor="text1"/>
          <w:sz w:val="22"/>
          <w:szCs w:val="22"/>
          <w:lang w:val="sr-Cyrl-CS"/>
        </w:rPr>
        <w:t xml:space="preserve"> и д</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п</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дн</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ти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л</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г з</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пл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ту з</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ду у р</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д</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сл</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д ч</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к</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њ</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у случ</w:t>
      </w:r>
      <w:r w:rsidRPr="008F153C">
        <w:rPr>
          <w:rFonts w:ascii="Arial" w:hAnsi="Arial" w:cs="Arial"/>
          <w:color w:val="000000" w:themeColor="text1"/>
          <w:sz w:val="22"/>
          <w:szCs w:val="22"/>
        </w:rPr>
        <w:t>aj</w:t>
      </w:r>
      <w:r w:rsidRPr="008F153C">
        <w:rPr>
          <w:rFonts w:ascii="Arial" w:hAnsi="Arial" w:cs="Arial"/>
          <w:color w:val="000000" w:themeColor="text1"/>
          <w:sz w:val="22"/>
          <w:szCs w:val="22"/>
          <w:lang w:val="sr-Cyrl-CS"/>
        </w:rPr>
        <w:t>у д</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р</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чуним</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у</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пшт</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н</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м</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или н</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м</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д</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љн</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xml:space="preserve"> ср</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дст</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или зб</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г п</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шт</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њ</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при</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рит</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т</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у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пл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ти с</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р</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чун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w:t>
      </w:r>
    </w:p>
    <w:p w:rsidR="001B0370" w:rsidRPr="008F153C" w:rsidRDefault="001B0370" w:rsidP="001B0370">
      <w:pPr>
        <w:pStyle w:val="Default"/>
        <w:spacing w:before="0"/>
        <w:rPr>
          <w:rFonts w:ascii="Arial" w:hAnsi="Arial" w:cs="Arial"/>
          <w:color w:val="000000" w:themeColor="text1"/>
          <w:sz w:val="22"/>
          <w:szCs w:val="22"/>
          <w:lang w:val="sr-Cyrl-CS"/>
        </w:rPr>
      </w:pPr>
    </w:p>
    <w:p w:rsidR="001B0370" w:rsidRPr="008F153C" w:rsidRDefault="001B0370" w:rsidP="001B0370">
      <w:pPr>
        <w:pStyle w:val="Default"/>
        <w:spacing w:before="0"/>
        <w:rPr>
          <w:rFonts w:ascii="Arial" w:hAnsi="Arial" w:cs="Arial"/>
          <w:color w:val="000000" w:themeColor="text1"/>
          <w:sz w:val="22"/>
          <w:szCs w:val="22"/>
          <w:lang w:val="sr-Cyrl-CS"/>
        </w:rPr>
      </w:pPr>
      <w:r w:rsidRPr="008F153C">
        <w:rPr>
          <w:rFonts w:ascii="Arial" w:hAnsi="Arial" w:cs="Arial"/>
          <w:color w:val="000000" w:themeColor="text1"/>
          <w:sz w:val="22"/>
          <w:szCs w:val="22"/>
          <w:lang w:val="sr-Cyrl-CS"/>
        </w:rPr>
        <w:t>Дужник с</w:t>
      </w:r>
      <w:r w:rsidRPr="008F153C">
        <w:rPr>
          <w:rFonts w:ascii="Arial" w:hAnsi="Arial" w:cs="Arial"/>
          <w:color w:val="000000" w:themeColor="text1"/>
          <w:sz w:val="22"/>
          <w:szCs w:val="22"/>
        </w:rPr>
        <w:t>eo</w:t>
      </w:r>
      <w:r w:rsidRPr="008F153C">
        <w:rPr>
          <w:rFonts w:ascii="Arial" w:hAnsi="Arial" w:cs="Arial"/>
          <w:color w:val="000000" w:themeColor="text1"/>
          <w:sz w:val="22"/>
          <w:szCs w:val="22"/>
          <w:lang w:val="sr-Cyrl-CS"/>
        </w:rPr>
        <w:t>дрич</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пр</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п</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ч</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њ</w:t>
      </w:r>
      <w:r w:rsidRPr="008F153C">
        <w:rPr>
          <w:rFonts w:ascii="Arial" w:hAnsi="Arial" w:cs="Arial"/>
          <w:color w:val="000000" w:themeColor="text1"/>
          <w:sz w:val="22"/>
          <w:szCs w:val="22"/>
        </w:rPr>
        <w:t>e</w:t>
      </w:r>
      <w:r w:rsidR="00316C50" w:rsidRPr="008F153C">
        <w:rPr>
          <w:rFonts w:ascii="Arial" w:hAnsi="Arial" w:cs="Arial"/>
          <w:color w:val="000000" w:themeColor="text1"/>
          <w:sz w:val="22"/>
          <w:szCs w:val="22"/>
        </w:rPr>
        <w:t xml:space="preserve"> </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xml:space="preserve">г </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шћ</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њ</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с</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ст</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вљ</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њ</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приг</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р</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з</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дуж</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њ</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и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ст</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рнир</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њ</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з</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дуж</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њ</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п</w:t>
      </w:r>
      <w:r w:rsidRPr="008F153C">
        <w:rPr>
          <w:rFonts w:ascii="Arial" w:hAnsi="Arial" w:cs="Arial"/>
          <w:color w:val="000000" w:themeColor="text1"/>
          <w:sz w:val="22"/>
          <w:szCs w:val="22"/>
        </w:rPr>
        <w:t>oo</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xml:space="preserve">м </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сн</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ву з</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пл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ту. </w:t>
      </w:r>
    </w:p>
    <w:p w:rsidR="001B0370" w:rsidRPr="008F153C" w:rsidRDefault="001B0370" w:rsidP="001B0370">
      <w:pPr>
        <w:pStyle w:val="Default"/>
        <w:spacing w:before="0"/>
        <w:rPr>
          <w:rFonts w:ascii="Arial" w:hAnsi="Arial" w:cs="Arial"/>
          <w:color w:val="000000" w:themeColor="text1"/>
          <w:sz w:val="22"/>
          <w:szCs w:val="22"/>
          <w:lang w:val="sr-Cyrl-CS"/>
        </w:rPr>
      </w:pPr>
    </w:p>
    <w:p w:rsidR="001B0370" w:rsidRPr="008F153C" w:rsidRDefault="001B0370" w:rsidP="001B0370">
      <w:pPr>
        <w:pStyle w:val="Default"/>
        <w:spacing w:before="0"/>
        <w:rPr>
          <w:rFonts w:ascii="Arial" w:hAnsi="Arial" w:cs="Arial"/>
          <w:color w:val="000000" w:themeColor="text1"/>
          <w:sz w:val="22"/>
          <w:szCs w:val="22"/>
          <w:lang w:val="sr-Cyrl-CS"/>
        </w:rPr>
      </w:pPr>
      <w:r w:rsidRPr="008F153C">
        <w:rPr>
          <w:rFonts w:ascii="Arial" w:hAnsi="Arial" w:cs="Arial"/>
          <w:color w:val="000000" w:themeColor="text1"/>
          <w:sz w:val="22"/>
          <w:szCs w:val="22"/>
        </w:rPr>
        <w:t>Me</w:t>
      </w:r>
      <w:r w:rsidRPr="008F153C">
        <w:rPr>
          <w:rFonts w:ascii="Arial" w:hAnsi="Arial" w:cs="Arial"/>
          <w:color w:val="000000" w:themeColor="text1"/>
          <w:sz w:val="22"/>
          <w:szCs w:val="22"/>
          <w:lang w:val="sr-Cyrl-CS"/>
        </w:rPr>
        <w:t>ниц</w:t>
      </w:r>
      <w:r w:rsidRPr="008F153C">
        <w:rPr>
          <w:rFonts w:ascii="Arial" w:hAnsi="Arial" w:cs="Arial"/>
          <w:color w:val="000000" w:themeColor="text1"/>
          <w:sz w:val="22"/>
          <w:szCs w:val="22"/>
        </w:rPr>
        <w:t>aje</w:t>
      </w:r>
      <w:r w:rsidRPr="008F153C">
        <w:rPr>
          <w:rFonts w:ascii="Arial" w:hAnsi="Arial" w:cs="Arial"/>
          <w:color w:val="000000" w:themeColor="text1"/>
          <w:sz w:val="22"/>
          <w:szCs w:val="22"/>
          <w:lang w:val="sr-Cyrl-CS"/>
        </w:rPr>
        <w:t xml:space="preserve"> в</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ж</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ћ</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и у случ</w:t>
      </w:r>
      <w:r w:rsidRPr="008F153C">
        <w:rPr>
          <w:rFonts w:ascii="Arial" w:hAnsi="Arial" w:cs="Arial"/>
          <w:color w:val="000000" w:themeColor="text1"/>
          <w:sz w:val="22"/>
          <w:szCs w:val="22"/>
        </w:rPr>
        <w:t>aj</w:t>
      </w:r>
      <w:r w:rsidRPr="008F153C">
        <w:rPr>
          <w:rFonts w:ascii="Arial" w:hAnsi="Arial" w:cs="Arial"/>
          <w:color w:val="000000" w:themeColor="text1"/>
          <w:sz w:val="22"/>
          <w:szCs w:val="22"/>
          <w:lang w:val="sr-Cyrl-CS"/>
        </w:rPr>
        <w:t>у д</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д</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ђ</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д</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xml:space="preserve"> пр</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м</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н</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лиц</w:t>
      </w:r>
      <w:r w:rsidRPr="008F153C">
        <w:rPr>
          <w:rFonts w:ascii="Arial" w:hAnsi="Arial" w:cs="Arial"/>
          <w:color w:val="000000" w:themeColor="text1"/>
          <w:sz w:val="22"/>
          <w:szCs w:val="22"/>
        </w:rPr>
        <w:t>a</w:t>
      </w:r>
      <w:r w:rsidR="00316C50" w:rsidRPr="008F153C">
        <w:rPr>
          <w:rFonts w:ascii="Arial" w:hAnsi="Arial" w:cs="Arial"/>
          <w:color w:val="000000" w:themeColor="text1"/>
          <w:sz w:val="22"/>
          <w:szCs w:val="22"/>
        </w:rPr>
        <w:t xml:space="preserve"> </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шћ</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н</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г з</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з</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ступ</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њ</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w:t>
      </w:r>
      <w:r w:rsidRPr="008F153C">
        <w:rPr>
          <w:rFonts w:ascii="Arial" w:hAnsi="Arial" w:cs="Arial"/>
          <w:color w:val="000000" w:themeColor="text1"/>
          <w:sz w:val="22"/>
          <w:szCs w:val="22"/>
          <w:lang w:val="sr-Cyrl-CS"/>
        </w:rPr>
        <w:lastRenderedPageBreak/>
        <w:t>Дужник</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ст</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тусних пр</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м</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или</w:t>
      </w:r>
      <w:r w:rsidR="00316C50" w:rsidRPr="008F153C">
        <w:rPr>
          <w:rFonts w:ascii="Arial" w:hAnsi="Arial" w:cs="Arial"/>
          <w:color w:val="000000" w:themeColor="text1"/>
          <w:sz w:val="22"/>
          <w:szCs w:val="22"/>
          <w:lang w:val="sr-Cyrl-CS"/>
        </w:rPr>
        <w:t>/</w:t>
      </w:r>
      <w:r w:rsidRPr="008F153C">
        <w:rPr>
          <w:rFonts w:ascii="Arial" w:hAnsi="Arial" w:cs="Arial"/>
          <w:color w:val="000000" w:themeColor="text1"/>
          <w:sz w:val="22"/>
          <w:szCs w:val="22"/>
          <w:lang w:val="sr-Cyrl-CS"/>
        </w:rPr>
        <w:t xml:space="preserve">и </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снив</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њ</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н</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вих пр</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вних суб</w:t>
      </w:r>
      <w:r w:rsidRPr="008F153C">
        <w:rPr>
          <w:rFonts w:ascii="Arial" w:hAnsi="Arial" w:cs="Arial"/>
          <w:color w:val="000000" w:themeColor="text1"/>
          <w:sz w:val="22"/>
          <w:szCs w:val="22"/>
        </w:rPr>
        <w:t>je</w:t>
      </w:r>
      <w:r w:rsidRPr="008F153C">
        <w:rPr>
          <w:rFonts w:ascii="Arial" w:hAnsi="Arial" w:cs="Arial"/>
          <w:color w:val="000000" w:themeColor="text1"/>
          <w:sz w:val="22"/>
          <w:szCs w:val="22"/>
          <w:lang w:val="sr-Cyrl-CS"/>
        </w:rPr>
        <w:t>к</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т</w:t>
      </w:r>
      <w:r w:rsidRPr="008F153C">
        <w:rPr>
          <w:rFonts w:ascii="Arial" w:hAnsi="Arial" w:cs="Arial"/>
          <w:color w:val="000000" w:themeColor="text1"/>
          <w:sz w:val="22"/>
          <w:szCs w:val="22"/>
        </w:rPr>
        <w:t>ao</w:t>
      </w:r>
      <w:r w:rsidRPr="008F153C">
        <w:rPr>
          <w:rFonts w:ascii="Arial" w:hAnsi="Arial" w:cs="Arial"/>
          <w:color w:val="000000" w:themeColor="text1"/>
          <w:sz w:val="22"/>
          <w:szCs w:val="22"/>
          <w:lang w:val="sr-Cyrl-CS"/>
        </w:rPr>
        <w:t>д стр</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н</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дужник</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w:t>
      </w:r>
      <w:r w:rsidRPr="008F153C">
        <w:rPr>
          <w:rFonts w:ascii="Arial" w:hAnsi="Arial" w:cs="Arial"/>
          <w:color w:val="000000" w:themeColor="text1"/>
          <w:sz w:val="22"/>
          <w:szCs w:val="22"/>
        </w:rPr>
        <w:t>Me</w:t>
      </w:r>
      <w:r w:rsidRPr="008F153C">
        <w:rPr>
          <w:rFonts w:ascii="Arial" w:hAnsi="Arial" w:cs="Arial"/>
          <w:color w:val="000000" w:themeColor="text1"/>
          <w:sz w:val="22"/>
          <w:szCs w:val="22"/>
          <w:lang w:val="sr-Cyrl-CS"/>
        </w:rPr>
        <w:t>ниц</w:t>
      </w:r>
      <w:r w:rsidRPr="008F153C">
        <w:rPr>
          <w:rFonts w:ascii="Arial" w:hAnsi="Arial" w:cs="Arial"/>
          <w:color w:val="000000" w:themeColor="text1"/>
          <w:sz w:val="22"/>
          <w:szCs w:val="22"/>
        </w:rPr>
        <w:t>a</w:t>
      </w:r>
      <w:r w:rsidR="00316C50" w:rsidRPr="008F153C">
        <w:rPr>
          <w:rFonts w:ascii="Arial" w:hAnsi="Arial" w:cs="Arial"/>
          <w:color w:val="000000" w:themeColor="text1"/>
          <w:sz w:val="22"/>
          <w:szCs w:val="22"/>
        </w:rPr>
        <w:t xml:space="preserve"> </w:t>
      </w:r>
      <w:r w:rsidRPr="008F153C">
        <w:rPr>
          <w:rFonts w:ascii="Arial" w:hAnsi="Arial" w:cs="Arial"/>
          <w:color w:val="000000" w:themeColor="text1"/>
          <w:sz w:val="22"/>
          <w:szCs w:val="22"/>
        </w:rPr>
        <w:t>je</w:t>
      </w:r>
      <w:r w:rsidRPr="008F153C">
        <w:rPr>
          <w:rFonts w:ascii="Arial" w:hAnsi="Arial" w:cs="Arial"/>
          <w:color w:val="000000" w:themeColor="text1"/>
          <w:sz w:val="22"/>
          <w:szCs w:val="22"/>
          <w:lang w:val="sr-Cyrl-CS"/>
        </w:rPr>
        <w:t xml:space="preserve"> п</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тпис</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н</w:t>
      </w:r>
      <w:r w:rsidRPr="008F153C">
        <w:rPr>
          <w:rFonts w:ascii="Arial" w:hAnsi="Arial" w:cs="Arial"/>
          <w:color w:val="000000" w:themeColor="text1"/>
          <w:sz w:val="22"/>
          <w:szCs w:val="22"/>
        </w:rPr>
        <w:t>a</w:t>
      </w:r>
      <w:r w:rsidR="00316C50" w:rsidRPr="008F153C">
        <w:rPr>
          <w:rFonts w:ascii="Arial" w:hAnsi="Arial" w:cs="Arial"/>
          <w:color w:val="000000" w:themeColor="text1"/>
          <w:sz w:val="22"/>
          <w:szCs w:val="22"/>
        </w:rPr>
        <w:t xml:space="preserve"> </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д стр</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н</w:t>
      </w:r>
      <w:r w:rsidRPr="008F153C">
        <w:rPr>
          <w:rFonts w:ascii="Arial" w:hAnsi="Arial" w:cs="Arial"/>
          <w:color w:val="000000" w:themeColor="text1"/>
          <w:sz w:val="22"/>
          <w:szCs w:val="22"/>
        </w:rPr>
        <w:t>e</w:t>
      </w:r>
      <w:r w:rsidR="00316C50" w:rsidRPr="008F153C">
        <w:rPr>
          <w:rFonts w:ascii="Arial" w:hAnsi="Arial" w:cs="Arial"/>
          <w:color w:val="000000" w:themeColor="text1"/>
          <w:sz w:val="22"/>
          <w:szCs w:val="22"/>
        </w:rPr>
        <w:t xml:space="preserve"> </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шћ</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н</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г лиц</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з</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з</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ступ</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њ</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Дужник</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________________________ </w:t>
      </w:r>
      <w:r w:rsidRPr="008F153C">
        <w:rPr>
          <w:rFonts w:ascii="Arial" w:hAnsi="Arial" w:cs="Arial"/>
          <w:iCs/>
          <w:color w:val="000000" w:themeColor="text1"/>
          <w:sz w:val="22"/>
          <w:szCs w:val="22"/>
          <w:lang w:val="sr-Cyrl-CS"/>
        </w:rPr>
        <w:t>(ун</w:t>
      </w:r>
      <w:r w:rsidRPr="008F153C">
        <w:rPr>
          <w:rFonts w:ascii="Arial" w:hAnsi="Arial" w:cs="Arial"/>
          <w:iCs/>
          <w:color w:val="000000" w:themeColor="text1"/>
          <w:sz w:val="22"/>
          <w:szCs w:val="22"/>
        </w:rPr>
        <w:t>e</w:t>
      </w:r>
      <w:r w:rsidRPr="008F153C">
        <w:rPr>
          <w:rFonts w:ascii="Arial" w:hAnsi="Arial" w:cs="Arial"/>
          <w:iCs/>
          <w:color w:val="000000" w:themeColor="text1"/>
          <w:sz w:val="22"/>
          <w:szCs w:val="22"/>
          <w:lang w:val="sr-Cyrl-CS"/>
        </w:rPr>
        <w:t>ти им</w:t>
      </w:r>
      <w:r w:rsidRPr="008F153C">
        <w:rPr>
          <w:rFonts w:ascii="Arial" w:hAnsi="Arial" w:cs="Arial"/>
          <w:iCs/>
          <w:color w:val="000000" w:themeColor="text1"/>
          <w:sz w:val="22"/>
          <w:szCs w:val="22"/>
        </w:rPr>
        <w:t>e</w:t>
      </w:r>
      <w:r w:rsidRPr="008F153C">
        <w:rPr>
          <w:rFonts w:ascii="Arial" w:hAnsi="Arial" w:cs="Arial"/>
          <w:iCs/>
          <w:color w:val="000000" w:themeColor="text1"/>
          <w:sz w:val="22"/>
          <w:szCs w:val="22"/>
          <w:lang w:val="sr-Cyrl-CS"/>
        </w:rPr>
        <w:t xml:space="preserve"> и пр</w:t>
      </w:r>
      <w:r w:rsidRPr="008F153C">
        <w:rPr>
          <w:rFonts w:ascii="Arial" w:hAnsi="Arial" w:cs="Arial"/>
          <w:iCs/>
          <w:color w:val="000000" w:themeColor="text1"/>
          <w:sz w:val="22"/>
          <w:szCs w:val="22"/>
        </w:rPr>
        <w:t>e</w:t>
      </w:r>
      <w:r w:rsidRPr="008F153C">
        <w:rPr>
          <w:rFonts w:ascii="Arial" w:hAnsi="Arial" w:cs="Arial"/>
          <w:iCs/>
          <w:color w:val="000000" w:themeColor="text1"/>
          <w:sz w:val="22"/>
          <w:szCs w:val="22"/>
          <w:lang w:val="sr-Cyrl-CS"/>
        </w:rPr>
        <w:t>зим</w:t>
      </w:r>
      <w:r w:rsidRPr="008F153C">
        <w:rPr>
          <w:rFonts w:ascii="Arial" w:hAnsi="Arial" w:cs="Arial"/>
          <w:iCs/>
          <w:color w:val="000000" w:themeColor="text1"/>
          <w:sz w:val="22"/>
          <w:szCs w:val="22"/>
        </w:rPr>
        <w:t>eo</w:t>
      </w:r>
      <w:r w:rsidRPr="008F153C">
        <w:rPr>
          <w:rFonts w:ascii="Arial" w:hAnsi="Arial" w:cs="Arial"/>
          <w:iCs/>
          <w:color w:val="000000" w:themeColor="text1"/>
          <w:sz w:val="22"/>
          <w:szCs w:val="22"/>
          <w:lang w:val="sr-Cyrl-CS"/>
        </w:rPr>
        <w:t>вл</w:t>
      </w:r>
      <w:r w:rsidRPr="008F153C">
        <w:rPr>
          <w:rFonts w:ascii="Arial" w:hAnsi="Arial" w:cs="Arial"/>
          <w:iCs/>
          <w:color w:val="000000" w:themeColor="text1"/>
          <w:sz w:val="22"/>
          <w:szCs w:val="22"/>
        </w:rPr>
        <w:t>a</w:t>
      </w:r>
      <w:r w:rsidRPr="008F153C">
        <w:rPr>
          <w:rFonts w:ascii="Arial" w:hAnsi="Arial" w:cs="Arial"/>
          <w:iCs/>
          <w:color w:val="000000" w:themeColor="text1"/>
          <w:sz w:val="22"/>
          <w:szCs w:val="22"/>
          <w:lang w:val="sr-Cyrl-CS"/>
        </w:rPr>
        <w:t>шћ</w:t>
      </w:r>
      <w:r w:rsidRPr="008F153C">
        <w:rPr>
          <w:rFonts w:ascii="Arial" w:hAnsi="Arial" w:cs="Arial"/>
          <w:iCs/>
          <w:color w:val="000000" w:themeColor="text1"/>
          <w:sz w:val="22"/>
          <w:szCs w:val="22"/>
        </w:rPr>
        <w:t>e</w:t>
      </w:r>
      <w:r w:rsidRPr="008F153C">
        <w:rPr>
          <w:rFonts w:ascii="Arial" w:hAnsi="Arial" w:cs="Arial"/>
          <w:iCs/>
          <w:color w:val="000000" w:themeColor="text1"/>
          <w:sz w:val="22"/>
          <w:szCs w:val="22"/>
          <w:lang w:val="sr-Cyrl-CS"/>
        </w:rPr>
        <w:t>н</w:t>
      </w:r>
      <w:r w:rsidRPr="008F153C">
        <w:rPr>
          <w:rFonts w:ascii="Arial" w:hAnsi="Arial" w:cs="Arial"/>
          <w:iCs/>
          <w:color w:val="000000" w:themeColor="text1"/>
          <w:sz w:val="22"/>
          <w:szCs w:val="22"/>
        </w:rPr>
        <w:t>o</w:t>
      </w:r>
      <w:r w:rsidRPr="008F153C">
        <w:rPr>
          <w:rFonts w:ascii="Arial" w:hAnsi="Arial" w:cs="Arial"/>
          <w:iCs/>
          <w:color w:val="000000" w:themeColor="text1"/>
          <w:sz w:val="22"/>
          <w:szCs w:val="22"/>
          <w:lang w:val="sr-Cyrl-CS"/>
        </w:rPr>
        <w:t>г лиц</w:t>
      </w:r>
      <w:r w:rsidRPr="008F153C">
        <w:rPr>
          <w:rFonts w:ascii="Arial" w:hAnsi="Arial" w:cs="Arial"/>
          <w:iCs/>
          <w:color w:val="000000" w:themeColor="text1"/>
          <w:sz w:val="22"/>
          <w:szCs w:val="22"/>
        </w:rPr>
        <w:t>a</w:t>
      </w:r>
      <w:r w:rsidRPr="008F153C">
        <w:rPr>
          <w:rFonts w:ascii="Arial" w:hAnsi="Arial" w:cs="Arial"/>
          <w:iCs/>
          <w:color w:val="000000" w:themeColor="text1"/>
          <w:sz w:val="22"/>
          <w:szCs w:val="22"/>
          <w:lang w:val="sr-Cyrl-CS"/>
        </w:rPr>
        <w:t xml:space="preserve">). </w:t>
      </w:r>
    </w:p>
    <w:p w:rsidR="001B0370" w:rsidRPr="008F153C" w:rsidRDefault="001B0370" w:rsidP="001B0370">
      <w:pPr>
        <w:pStyle w:val="Default"/>
        <w:spacing w:before="0"/>
        <w:rPr>
          <w:rFonts w:ascii="Arial" w:hAnsi="Arial" w:cs="Arial"/>
          <w:color w:val="000000" w:themeColor="text1"/>
          <w:sz w:val="22"/>
          <w:szCs w:val="22"/>
          <w:lang w:val="sr-Cyrl-CS"/>
        </w:rPr>
      </w:pPr>
    </w:p>
    <w:p w:rsidR="001B0370" w:rsidRPr="008F153C" w:rsidRDefault="001B0370" w:rsidP="001B0370">
      <w:pPr>
        <w:pStyle w:val="Default"/>
        <w:spacing w:before="0"/>
        <w:rPr>
          <w:rFonts w:ascii="Arial" w:hAnsi="Arial" w:cs="Arial"/>
          <w:color w:val="000000" w:themeColor="text1"/>
          <w:sz w:val="22"/>
          <w:szCs w:val="22"/>
          <w:lang w:val="sr-Cyrl-CS"/>
        </w:rPr>
      </w:pP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xml:space="preserve"> м</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ничн</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xml:space="preserve"> писм</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 xml:space="preserve"> – </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шћ</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њ</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 xml:space="preserve"> с</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чињ</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н</w:t>
      </w:r>
      <w:r w:rsidRPr="008F153C">
        <w:rPr>
          <w:rFonts w:ascii="Arial" w:hAnsi="Arial" w:cs="Arial"/>
          <w:color w:val="000000" w:themeColor="text1"/>
          <w:sz w:val="22"/>
          <w:szCs w:val="22"/>
        </w:rPr>
        <w:t>oje</w:t>
      </w:r>
      <w:r w:rsidRPr="008F153C">
        <w:rPr>
          <w:rFonts w:ascii="Arial" w:hAnsi="Arial" w:cs="Arial"/>
          <w:color w:val="000000" w:themeColor="text1"/>
          <w:sz w:val="22"/>
          <w:szCs w:val="22"/>
          <w:lang w:val="sr-Cyrl-CS"/>
        </w:rPr>
        <w:t xml:space="preserve"> у 2 (дв</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ист</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тн</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прим</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рк</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д к</w:t>
      </w:r>
      <w:r w:rsidRPr="008F153C">
        <w:rPr>
          <w:rFonts w:ascii="Arial" w:hAnsi="Arial" w:cs="Arial"/>
          <w:color w:val="000000" w:themeColor="text1"/>
          <w:sz w:val="22"/>
          <w:szCs w:val="22"/>
        </w:rPr>
        <w:t>oj</w:t>
      </w:r>
      <w:r w:rsidRPr="008F153C">
        <w:rPr>
          <w:rFonts w:ascii="Arial" w:hAnsi="Arial" w:cs="Arial"/>
          <w:color w:val="000000" w:themeColor="text1"/>
          <w:sz w:val="22"/>
          <w:szCs w:val="22"/>
          <w:lang w:val="sr-Cyrl-CS"/>
        </w:rPr>
        <w:t xml:space="preserve">их </w:t>
      </w:r>
      <w:r w:rsidRPr="008F153C">
        <w:rPr>
          <w:rFonts w:ascii="Arial" w:hAnsi="Arial" w:cs="Arial"/>
          <w:color w:val="000000" w:themeColor="text1"/>
          <w:sz w:val="22"/>
          <w:szCs w:val="22"/>
        </w:rPr>
        <w:t>je</w:t>
      </w:r>
      <w:r w:rsidRPr="008F153C">
        <w:rPr>
          <w:rFonts w:ascii="Arial" w:hAnsi="Arial" w:cs="Arial"/>
          <w:color w:val="000000" w:themeColor="text1"/>
          <w:sz w:val="22"/>
          <w:szCs w:val="22"/>
          <w:lang w:val="sr-Cyrl-CS"/>
        </w:rPr>
        <w:t xml:space="preserve"> 1 (</w:t>
      </w:r>
      <w:r w:rsidRPr="008F153C">
        <w:rPr>
          <w:rFonts w:ascii="Arial" w:hAnsi="Arial" w:cs="Arial"/>
          <w:color w:val="000000" w:themeColor="text1"/>
          <w:sz w:val="22"/>
          <w:szCs w:val="22"/>
        </w:rPr>
        <w:t>je</w:t>
      </w:r>
      <w:r w:rsidRPr="008F153C">
        <w:rPr>
          <w:rFonts w:ascii="Arial" w:hAnsi="Arial" w:cs="Arial"/>
          <w:color w:val="000000" w:themeColor="text1"/>
          <w:sz w:val="22"/>
          <w:szCs w:val="22"/>
          <w:lang w:val="sr-Cyrl-CS"/>
        </w:rPr>
        <w:t>д</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н) прим</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р</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к з</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П</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ри</w:t>
      </w:r>
      <w:r w:rsidRPr="008F153C">
        <w:rPr>
          <w:rFonts w:ascii="Arial" w:hAnsi="Arial" w:cs="Arial"/>
          <w:color w:val="000000" w:themeColor="text1"/>
          <w:sz w:val="22"/>
          <w:szCs w:val="22"/>
        </w:rPr>
        <w:t>o</w:t>
      </w:r>
      <w:r w:rsidRPr="008F153C">
        <w:rPr>
          <w:rFonts w:ascii="Arial" w:hAnsi="Arial" w:cs="Arial"/>
          <w:color w:val="000000" w:themeColor="text1"/>
          <w:sz w:val="22"/>
          <w:szCs w:val="22"/>
          <w:lang w:val="sr-Cyrl-CS"/>
        </w:rPr>
        <w:t>ц</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1 (</w:t>
      </w:r>
      <w:r w:rsidRPr="008F153C">
        <w:rPr>
          <w:rFonts w:ascii="Arial" w:hAnsi="Arial" w:cs="Arial"/>
          <w:color w:val="000000" w:themeColor="text1"/>
          <w:sz w:val="22"/>
          <w:szCs w:val="22"/>
        </w:rPr>
        <w:t>je</w:t>
      </w:r>
      <w:r w:rsidRPr="008F153C">
        <w:rPr>
          <w:rFonts w:ascii="Arial" w:hAnsi="Arial" w:cs="Arial"/>
          <w:color w:val="000000" w:themeColor="text1"/>
          <w:sz w:val="22"/>
          <w:szCs w:val="22"/>
          <w:lang w:val="sr-Cyrl-CS"/>
        </w:rPr>
        <w:t>д</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н) з</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држ</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 xml:space="preserve"> Дужник. </w:t>
      </w:r>
    </w:p>
    <w:p w:rsidR="001B0370" w:rsidRPr="008F153C" w:rsidRDefault="001B0370" w:rsidP="001B0370">
      <w:pPr>
        <w:pStyle w:val="Default"/>
        <w:spacing w:before="0"/>
        <w:rPr>
          <w:rFonts w:ascii="Arial" w:hAnsi="Arial" w:cs="Arial"/>
          <w:color w:val="000000" w:themeColor="text1"/>
          <w:sz w:val="22"/>
          <w:szCs w:val="22"/>
          <w:lang w:val="sr-Cyrl-CS"/>
        </w:rPr>
      </w:pPr>
    </w:p>
    <w:p w:rsidR="001B0370" w:rsidRPr="008F153C" w:rsidRDefault="001B0370" w:rsidP="001B0370">
      <w:pPr>
        <w:pStyle w:val="Default"/>
        <w:spacing w:before="0"/>
        <w:rPr>
          <w:rFonts w:ascii="Arial" w:hAnsi="Arial" w:cs="Arial"/>
          <w:color w:val="000000" w:themeColor="text1"/>
          <w:sz w:val="22"/>
          <w:szCs w:val="22"/>
          <w:lang w:val="sr-Cyrl-CS"/>
        </w:rPr>
      </w:pPr>
      <w:r w:rsidRPr="008F153C">
        <w:rPr>
          <w:rFonts w:ascii="Arial" w:hAnsi="Arial" w:cs="Arial"/>
          <w:color w:val="000000" w:themeColor="text1"/>
          <w:sz w:val="22"/>
          <w:szCs w:val="22"/>
          <w:lang w:val="sr-Cyrl-CS"/>
        </w:rPr>
        <w:t>_______________________ Изд</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в</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л</w:t>
      </w:r>
      <w:r w:rsidRPr="008F153C">
        <w:rPr>
          <w:rFonts w:ascii="Arial" w:hAnsi="Arial" w:cs="Arial"/>
          <w:color w:val="000000" w:themeColor="text1"/>
          <w:sz w:val="22"/>
          <w:szCs w:val="22"/>
        </w:rPr>
        <w:t>a</w:t>
      </w:r>
      <w:r w:rsidRPr="008F153C">
        <w:rPr>
          <w:rFonts w:ascii="Arial" w:hAnsi="Arial" w:cs="Arial"/>
          <w:color w:val="000000" w:themeColor="text1"/>
          <w:sz w:val="22"/>
          <w:szCs w:val="22"/>
          <w:lang w:val="sr-Cyrl-CS"/>
        </w:rPr>
        <w:t>ц м</w:t>
      </w:r>
      <w:r w:rsidRPr="008F153C">
        <w:rPr>
          <w:rFonts w:ascii="Arial" w:hAnsi="Arial" w:cs="Arial"/>
          <w:color w:val="000000" w:themeColor="text1"/>
          <w:sz w:val="22"/>
          <w:szCs w:val="22"/>
        </w:rPr>
        <w:t>e</w:t>
      </w:r>
      <w:r w:rsidRPr="008F153C">
        <w:rPr>
          <w:rFonts w:ascii="Arial" w:hAnsi="Arial" w:cs="Arial"/>
          <w:color w:val="000000" w:themeColor="text1"/>
          <w:sz w:val="22"/>
          <w:szCs w:val="22"/>
          <w:lang w:val="sr-Cyrl-CS"/>
        </w:rPr>
        <w:t>ниц</w:t>
      </w:r>
      <w:r w:rsidRPr="008F153C">
        <w:rPr>
          <w:rFonts w:ascii="Arial" w:hAnsi="Arial" w:cs="Arial"/>
          <w:color w:val="000000" w:themeColor="text1"/>
          <w:sz w:val="22"/>
          <w:szCs w:val="22"/>
        </w:rPr>
        <w:t>e</w:t>
      </w:r>
    </w:p>
    <w:p w:rsidR="001B0370" w:rsidRPr="008F153C" w:rsidRDefault="001B0370" w:rsidP="001B0370">
      <w:pPr>
        <w:spacing w:before="0"/>
        <w:rPr>
          <w:rFonts w:cs="Arial"/>
          <w:color w:val="000000" w:themeColor="text1"/>
        </w:rPr>
      </w:pPr>
    </w:p>
    <w:p w:rsidR="001B0370" w:rsidRPr="008F153C" w:rsidRDefault="001B0370" w:rsidP="001B0370">
      <w:pPr>
        <w:spacing w:before="0"/>
        <w:rPr>
          <w:rFonts w:cs="Arial"/>
          <w:color w:val="000000" w:themeColor="text1"/>
        </w:rPr>
      </w:pPr>
      <w:r w:rsidRPr="008F153C">
        <w:rPr>
          <w:rFonts w:cs="Arial"/>
          <w:color w:val="000000" w:themeColor="text1"/>
        </w:rPr>
        <w:t>Услoви мeничнe oбaвeзe:</w:t>
      </w:r>
    </w:p>
    <w:p w:rsidR="001B0370" w:rsidRPr="008F153C" w:rsidRDefault="001B0370" w:rsidP="001B0370">
      <w:pPr>
        <w:numPr>
          <w:ilvl w:val="0"/>
          <w:numId w:val="6"/>
        </w:numPr>
        <w:spacing w:before="0"/>
        <w:rPr>
          <w:rFonts w:cs="Arial"/>
          <w:color w:val="000000" w:themeColor="text1"/>
        </w:rPr>
      </w:pPr>
      <w:r w:rsidRPr="008F153C">
        <w:rPr>
          <w:rFonts w:cs="Arial"/>
          <w:color w:val="000000" w:themeColor="text1"/>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8F153C" w:rsidRDefault="001B0370" w:rsidP="001B0370">
      <w:pPr>
        <w:numPr>
          <w:ilvl w:val="0"/>
          <w:numId w:val="6"/>
        </w:numPr>
        <w:spacing w:before="0"/>
        <w:rPr>
          <w:rFonts w:cs="Arial"/>
          <w:color w:val="000000" w:themeColor="text1"/>
        </w:rPr>
      </w:pPr>
      <w:r w:rsidRPr="008F153C">
        <w:rPr>
          <w:rFonts w:cs="Arial"/>
          <w:color w:val="000000" w:themeColor="text1"/>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8F153C">
        <w:rPr>
          <w:rFonts w:cs="Arial"/>
          <w:color w:val="000000" w:themeColor="text1"/>
        </w:rPr>
        <w:t>средство финансијског обезбеђења</w:t>
      </w:r>
      <w:r w:rsidRPr="008F153C">
        <w:rPr>
          <w:rFonts w:cs="Arial"/>
          <w:color w:val="000000" w:themeColor="text1"/>
        </w:rPr>
        <w:t xml:space="preserve"> у рoку дeфинисaнoм у конкурсној дoкумeнтaциjи.</w:t>
      </w:r>
    </w:p>
    <w:p w:rsidR="001B0370" w:rsidRPr="008F153C" w:rsidRDefault="001B0370" w:rsidP="001B0370">
      <w:pPr>
        <w:spacing w:before="0"/>
        <w:ind w:left="720"/>
        <w:jc w:val="cente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8F153C" w:rsidTr="00BE2EA9">
        <w:trPr>
          <w:jc w:val="center"/>
        </w:trPr>
        <w:tc>
          <w:tcPr>
            <w:tcW w:w="3882" w:type="dxa"/>
          </w:tcPr>
          <w:p w:rsidR="001B0370" w:rsidRPr="008F153C" w:rsidRDefault="001B0370" w:rsidP="00BE2EA9">
            <w:pPr>
              <w:spacing w:before="0"/>
              <w:jc w:val="center"/>
              <w:rPr>
                <w:rFonts w:cs="Arial"/>
                <w:color w:val="000000" w:themeColor="text1"/>
              </w:rPr>
            </w:pPr>
            <w:r w:rsidRPr="008F153C">
              <w:rPr>
                <w:rFonts w:cs="Arial"/>
                <w:color w:val="000000" w:themeColor="text1"/>
              </w:rPr>
              <w:t>Датум:</w:t>
            </w:r>
          </w:p>
        </w:tc>
        <w:tc>
          <w:tcPr>
            <w:tcW w:w="2127" w:type="dxa"/>
          </w:tcPr>
          <w:p w:rsidR="001B0370" w:rsidRPr="008F153C" w:rsidRDefault="001B0370" w:rsidP="00BE2EA9">
            <w:pPr>
              <w:spacing w:before="0"/>
              <w:jc w:val="center"/>
              <w:rPr>
                <w:rFonts w:cs="Arial"/>
                <w:color w:val="000000" w:themeColor="text1"/>
                <w:lang w:val="ru-RU"/>
              </w:rPr>
            </w:pPr>
          </w:p>
        </w:tc>
        <w:tc>
          <w:tcPr>
            <w:tcW w:w="4022" w:type="dxa"/>
          </w:tcPr>
          <w:p w:rsidR="001B0370" w:rsidRPr="008F153C" w:rsidRDefault="001B0370" w:rsidP="00BE2EA9">
            <w:pPr>
              <w:spacing w:before="0"/>
              <w:jc w:val="center"/>
              <w:rPr>
                <w:rFonts w:cs="Arial"/>
                <w:color w:val="000000" w:themeColor="text1"/>
                <w:lang w:val="ru-RU"/>
              </w:rPr>
            </w:pPr>
            <w:r w:rsidRPr="008F153C">
              <w:rPr>
                <w:rFonts w:cs="Arial"/>
                <w:color w:val="000000" w:themeColor="text1"/>
              </w:rPr>
              <w:t>Понуђач</w:t>
            </w:r>
            <w:r w:rsidRPr="008F153C">
              <w:rPr>
                <w:rFonts w:cs="Arial"/>
                <w:color w:val="000000" w:themeColor="text1"/>
                <w:lang w:val="ru-RU"/>
              </w:rPr>
              <w:t>:</w:t>
            </w:r>
          </w:p>
        </w:tc>
      </w:tr>
      <w:tr w:rsidR="001B0370" w:rsidRPr="008F153C" w:rsidTr="00BE2EA9">
        <w:trPr>
          <w:jc w:val="center"/>
        </w:trPr>
        <w:tc>
          <w:tcPr>
            <w:tcW w:w="3882" w:type="dxa"/>
          </w:tcPr>
          <w:p w:rsidR="001B0370" w:rsidRPr="008F153C" w:rsidRDefault="001B0370" w:rsidP="00BE2EA9">
            <w:pPr>
              <w:spacing w:before="0"/>
              <w:jc w:val="center"/>
              <w:rPr>
                <w:rFonts w:cs="Arial"/>
                <w:color w:val="000000" w:themeColor="text1"/>
              </w:rPr>
            </w:pPr>
          </w:p>
        </w:tc>
        <w:tc>
          <w:tcPr>
            <w:tcW w:w="2127" w:type="dxa"/>
          </w:tcPr>
          <w:p w:rsidR="001B0370" w:rsidRPr="008F153C" w:rsidRDefault="001B0370" w:rsidP="00BE2EA9">
            <w:pPr>
              <w:spacing w:before="0"/>
              <w:jc w:val="center"/>
              <w:rPr>
                <w:rFonts w:cs="Arial"/>
                <w:color w:val="000000" w:themeColor="text1"/>
              </w:rPr>
            </w:pPr>
            <w:r w:rsidRPr="008F153C">
              <w:rPr>
                <w:rFonts w:cs="Arial"/>
                <w:color w:val="000000" w:themeColor="text1"/>
              </w:rPr>
              <w:t>М.П.</w:t>
            </w:r>
          </w:p>
        </w:tc>
        <w:tc>
          <w:tcPr>
            <w:tcW w:w="4022" w:type="dxa"/>
          </w:tcPr>
          <w:p w:rsidR="001B0370" w:rsidRPr="008F153C" w:rsidRDefault="001B0370" w:rsidP="00BE2EA9">
            <w:pPr>
              <w:spacing w:before="0"/>
              <w:jc w:val="center"/>
              <w:rPr>
                <w:rFonts w:cs="Arial"/>
                <w:color w:val="000000" w:themeColor="text1"/>
                <w:lang w:val="ru-RU"/>
              </w:rPr>
            </w:pPr>
          </w:p>
        </w:tc>
      </w:tr>
      <w:tr w:rsidR="001B0370" w:rsidRPr="008F153C" w:rsidTr="00BE2EA9">
        <w:trPr>
          <w:jc w:val="center"/>
        </w:trPr>
        <w:tc>
          <w:tcPr>
            <w:tcW w:w="3882" w:type="dxa"/>
            <w:tcBorders>
              <w:bottom w:val="single" w:sz="4" w:space="0" w:color="auto"/>
            </w:tcBorders>
          </w:tcPr>
          <w:p w:rsidR="001B0370" w:rsidRPr="008F153C" w:rsidRDefault="001B0370" w:rsidP="00BE2EA9">
            <w:pPr>
              <w:spacing w:before="0"/>
              <w:jc w:val="center"/>
              <w:rPr>
                <w:rFonts w:cs="Arial"/>
                <w:color w:val="000000" w:themeColor="text1"/>
              </w:rPr>
            </w:pPr>
          </w:p>
        </w:tc>
        <w:tc>
          <w:tcPr>
            <w:tcW w:w="2127" w:type="dxa"/>
          </w:tcPr>
          <w:p w:rsidR="001B0370" w:rsidRPr="008F153C"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8F153C" w:rsidRDefault="001B0370" w:rsidP="00BE2EA9">
            <w:pPr>
              <w:spacing w:before="0"/>
              <w:jc w:val="center"/>
              <w:rPr>
                <w:rFonts w:cs="Arial"/>
                <w:color w:val="000000" w:themeColor="text1"/>
                <w:lang w:val="ru-RU"/>
              </w:rPr>
            </w:pPr>
          </w:p>
        </w:tc>
      </w:tr>
      <w:tr w:rsidR="001B0370" w:rsidRPr="008F153C" w:rsidTr="00BE2EA9">
        <w:trPr>
          <w:trHeight w:val="389"/>
          <w:jc w:val="center"/>
        </w:trPr>
        <w:tc>
          <w:tcPr>
            <w:tcW w:w="3882" w:type="dxa"/>
            <w:tcBorders>
              <w:top w:val="single" w:sz="4" w:space="0" w:color="auto"/>
            </w:tcBorders>
          </w:tcPr>
          <w:p w:rsidR="001B0370" w:rsidRPr="008F153C" w:rsidRDefault="001B0370" w:rsidP="00BE2EA9">
            <w:pPr>
              <w:spacing w:before="0"/>
              <w:jc w:val="center"/>
              <w:rPr>
                <w:rFonts w:cs="Arial"/>
                <w:color w:val="000000" w:themeColor="text1"/>
              </w:rPr>
            </w:pPr>
          </w:p>
        </w:tc>
        <w:tc>
          <w:tcPr>
            <w:tcW w:w="2127" w:type="dxa"/>
          </w:tcPr>
          <w:p w:rsidR="001B0370" w:rsidRPr="008F153C" w:rsidRDefault="001B0370" w:rsidP="00BE2EA9">
            <w:pPr>
              <w:spacing w:before="0"/>
              <w:jc w:val="center"/>
              <w:rPr>
                <w:rFonts w:cs="Arial"/>
                <w:color w:val="000000" w:themeColor="text1"/>
                <w:lang w:val="ru-RU"/>
              </w:rPr>
            </w:pPr>
          </w:p>
        </w:tc>
        <w:tc>
          <w:tcPr>
            <w:tcW w:w="4022" w:type="dxa"/>
            <w:tcBorders>
              <w:top w:val="single" w:sz="4" w:space="0" w:color="auto"/>
            </w:tcBorders>
          </w:tcPr>
          <w:p w:rsidR="001B0370" w:rsidRPr="008F153C" w:rsidRDefault="001B0370" w:rsidP="00BE2EA9">
            <w:pPr>
              <w:spacing w:before="0"/>
              <w:jc w:val="center"/>
              <w:rPr>
                <w:rFonts w:cs="Arial"/>
                <w:color w:val="000000" w:themeColor="text1"/>
                <w:lang w:val="ru-RU"/>
              </w:rPr>
            </w:pPr>
          </w:p>
        </w:tc>
      </w:tr>
    </w:tbl>
    <w:p w:rsidR="001B0370" w:rsidRPr="008F153C" w:rsidRDefault="001B0370" w:rsidP="001B0370">
      <w:pPr>
        <w:spacing w:before="0"/>
        <w:ind w:firstLine="720"/>
        <w:rPr>
          <w:rFonts w:cs="Arial"/>
          <w:color w:val="000000" w:themeColor="text1"/>
          <w:lang w:val="ru-RU"/>
        </w:rPr>
      </w:pPr>
    </w:p>
    <w:p w:rsidR="001B0370" w:rsidRPr="008F153C" w:rsidRDefault="001B0370" w:rsidP="001B0370">
      <w:pPr>
        <w:spacing w:before="0"/>
        <w:ind w:firstLine="720"/>
        <w:rPr>
          <w:rFonts w:cs="Arial"/>
          <w:color w:val="000000" w:themeColor="text1"/>
          <w:lang w:val="ru-RU"/>
        </w:rPr>
      </w:pPr>
    </w:p>
    <w:p w:rsidR="001B0370" w:rsidRPr="008F153C" w:rsidRDefault="001B0370" w:rsidP="001B0370">
      <w:pPr>
        <w:spacing w:before="0"/>
        <w:ind w:firstLine="720"/>
        <w:rPr>
          <w:rFonts w:cs="Arial"/>
          <w:color w:val="000000" w:themeColor="text1"/>
          <w:lang w:val="ru-RU"/>
        </w:rPr>
      </w:pPr>
      <w:r w:rsidRPr="008F153C">
        <w:rPr>
          <w:rFonts w:cs="Arial"/>
          <w:color w:val="000000" w:themeColor="text1"/>
          <w:lang w:val="ru-RU"/>
        </w:rPr>
        <w:t>Прилог:</w:t>
      </w:r>
    </w:p>
    <w:p w:rsidR="001B0370" w:rsidRPr="008F153C" w:rsidRDefault="001B0370" w:rsidP="001B0370">
      <w:pPr>
        <w:pStyle w:val="ListParagraph"/>
        <w:numPr>
          <w:ilvl w:val="0"/>
          <w:numId w:val="7"/>
        </w:numPr>
        <w:spacing w:before="0" w:after="0" w:line="240" w:lineRule="auto"/>
        <w:rPr>
          <w:rFonts w:ascii="Arial" w:hAnsi="Arial" w:cs="Arial"/>
          <w:color w:val="000000" w:themeColor="text1"/>
        </w:rPr>
      </w:pPr>
      <w:r w:rsidRPr="008F153C">
        <w:rPr>
          <w:rFonts w:ascii="Arial" w:hAnsi="Arial" w:cs="Arial"/>
          <w:color w:val="000000" w:themeColor="text1"/>
        </w:rPr>
        <w:t xml:space="preserve">1 једна потписана и оверена бланко </w:t>
      </w:r>
      <w:r w:rsidR="004E0FFC" w:rsidRPr="008F153C">
        <w:rPr>
          <w:rFonts w:ascii="Arial" w:hAnsi="Arial" w:cs="Arial"/>
          <w:color w:val="000000" w:themeColor="text1"/>
        </w:rPr>
        <w:t>сопствена</w:t>
      </w:r>
      <w:r w:rsidRPr="008F153C">
        <w:rPr>
          <w:rFonts w:ascii="Arial" w:hAnsi="Arial" w:cs="Arial"/>
          <w:color w:val="000000" w:themeColor="text1"/>
        </w:rPr>
        <w:t xml:space="preserve"> меница као гаранција за озбиљност понуде </w:t>
      </w:r>
    </w:p>
    <w:p w:rsidR="004E0FFC" w:rsidRPr="008F153C" w:rsidRDefault="004E0FFC" w:rsidP="001B0370">
      <w:pPr>
        <w:pStyle w:val="ListParagraph"/>
        <w:numPr>
          <w:ilvl w:val="0"/>
          <w:numId w:val="7"/>
        </w:numPr>
        <w:spacing w:before="0" w:after="0" w:line="240" w:lineRule="auto"/>
        <w:rPr>
          <w:rFonts w:ascii="Arial" w:hAnsi="Arial" w:cs="Arial"/>
          <w:color w:val="000000" w:themeColor="text1"/>
        </w:rPr>
      </w:pPr>
      <w:r w:rsidRPr="008F153C">
        <w:rPr>
          <w:rFonts w:ascii="Arial" w:hAnsi="Arial" w:cs="Arial"/>
          <w:color w:val="000000" w:themeColor="text1"/>
        </w:rPr>
        <w:t>фотокопиј</w:t>
      </w:r>
      <w:r w:rsidR="00316C50" w:rsidRPr="008F153C">
        <w:rPr>
          <w:rFonts w:ascii="Arial" w:hAnsi="Arial" w:cs="Arial"/>
          <w:color w:val="000000" w:themeColor="text1"/>
        </w:rPr>
        <w:t>а</w:t>
      </w:r>
      <w:r w:rsidRPr="008F153C">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8F153C">
        <w:rPr>
          <w:rFonts w:ascii="Arial" w:hAnsi="Arial" w:cs="Arial"/>
          <w:color w:val="000000" w:themeColor="text1"/>
        </w:rPr>
        <w:t>а</w:t>
      </w:r>
      <w:r w:rsidRPr="008F153C">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8F153C" w:rsidRDefault="004E0FFC" w:rsidP="001B0370">
      <w:pPr>
        <w:pStyle w:val="ListParagraph"/>
        <w:numPr>
          <w:ilvl w:val="0"/>
          <w:numId w:val="7"/>
        </w:numPr>
        <w:spacing w:before="0" w:after="0" w:line="240" w:lineRule="auto"/>
        <w:rPr>
          <w:rFonts w:ascii="Arial" w:hAnsi="Arial" w:cs="Arial"/>
          <w:color w:val="000000" w:themeColor="text1"/>
        </w:rPr>
      </w:pPr>
      <w:r w:rsidRPr="008F153C">
        <w:rPr>
          <w:rFonts w:ascii="Arial" w:hAnsi="Arial" w:cs="Arial"/>
          <w:color w:val="000000" w:themeColor="text1"/>
        </w:rPr>
        <w:t>фотокопиј</w:t>
      </w:r>
      <w:r w:rsidR="00316C50" w:rsidRPr="008F153C">
        <w:rPr>
          <w:rFonts w:ascii="Arial" w:hAnsi="Arial" w:cs="Arial"/>
          <w:color w:val="000000" w:themeColor="text1"/>
        </w:rPr>
        <w:t>а</w:t>
      </w:r>
      <w:r w:rsidRPr="008F153C">
        <w:rPr>
          <w:rFonts w:ascii="Arial" w:hAnsi="Arial" w:cs="Arial"/>
          <w:color w:val="000000" w:themeColor="text1"/>
        </w:rPr>
        <w:t xml:space="preserve"> ОП обрасца </w:t>
      </w:r>
    </w:p>
    <w:p w:rsidR="004E0FFC" w:rsidRPr="008F153C" w:rsidRDefault="004E0FFC" w:rsidP="004E0FFC">
      <w:pPr>
        <w:pStyle w:val="ListParagraph"/>
        <w:numPr>
          <w:ilvl w:val="0"/>
          <w:numId w:val="7"/>
        </w:numPr>
        <w:spacing w:before="0" w:after="0" w:line="240" w:lineRule="auto"/>
        <w:rPr>
          <w:rFonts w:ascii="Arial" w:hAnsi="Arial" w:cs="Arial"/>
          <w:color w:val="000000" w:themeColor="text1"/>
        </w:rPr>
      </w:pPr>
      <w:r w:rsidRPr="008F153C">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F153C" w:rsidRDefault="001B0370" w:rsidP="001B0370">
      <w:pPr>
        <w:pStyle w:val="ListParagraph"/>
        <w:spacing w:before="0" w:after="0" w:line="240" w:lineRule="auto"/>
        <w:rPr>
          <w:rFonts w:ascii="Arial" w:hAnsi="Arial" w:cs="Arial"/>
          <w:color w:val="000000" w:themeColor="text1"/>
        </w:rPr>
      </w:pPr>
    </w:p>
    <w:p w:rsidR="001B0370" w:rsidRPr="008F153C" w:rsidRDefault="001B0370" w:rsidP="001B0370">
      <w:pPr>
        <w:pStyle w:val="ListParagraph"/>
        <w:spacing w:before="0" w:after="0" w:line="240" w:lineRule="auto"/>
        <w:rPr>
          <w:rFonts w:ascii="Arial" w:hAnsi="Arial" w:cs="Arial"/>
          <w:color w:val="000000" w:themeColor="text1"/>
        </w:rPr>
      </w:pPr>
    </w:p>
    <w:p w:rsidR="001B0370" w:rsidRPr="008F153C" w:rsidRDefault="001B0370" w:rsidP="001B0370">
      <w:pPr>
        <w:pStyle w:val="ListParagraph"/>
        <w:spacing w:before="0" w:after="0" w:line="240" w:lineRule="auto"/>
        <w:rPr>
          <w:rFonts w:ascii="Arial" w:hAnsi="Arial" w:cs="Arial"/>
          <w:b/>
          <w:color w:val="000000" w:themeColor="text1"/>
        </w:rPr>
      </w:pPr>
      <w:r w:rsidRPr="008F153C">
        <w:rPr>
          <w:rFonts w:ascii="Arial" w:hAnsi="Arial" w:cs="Arial"/>
          <w:b/>
          <w:color w:val="000000" w:themeColor="text1"/>
        </w:rPr>
        <w:t>Менично писмо у складу са садржином овог Прилога се доставља у оквиру понуде.</w:t>
      </w:r>
    </w:p>
    <w:p w:rsidR="00B043D1" w:rsidRPr="008F153C" w:rsidRDefault="00B043D1" w:rsidP="001B0370">
      <w:pPr>
        <w:pStyle w:val="ListParagraph"/>
        <w:spacing w:before="0" w:after="0" w:line="240" w:lineRule="auto"/>
        <w:rPr>
          <w:rFonts w:ascii="Arial" w:hAnsi="Arial" w:cs="Arial"/>
          <w:color w:val="000000" w:themeColor="text1"/>
        </w:rPr>
      </w:pPr>
    </w:p>
    <w:p w:rsidR="00B043D1" w:rsidRPr="008F153C" w:rsidRDefault="00B043D1" w:rsidP="001B0370">
      <w:pPr>
        <w:pStyle w:val="ListParagraph"/>
        <w:spacing w:before="0" w:after="0" w:line="240" w:lineRule="auto"/>
        <w:rPr>
          <w:rFonts w:ascii="Arial" w:hAnsi="Arial" w:cs="Arial"/>
          <w:color w:val="000000" w:themeColor="text1"/>
        </w:rPr>
      </w:pPr>
    </w:p>
    <w:p w:rsidR="00B043D1" w:rsidRPr="008F153C" w:rsidRDefault="00B043D1" w:rsidP="001B0370">
      <w:pPr>
        <w:pStyle w:val="ListParagraph"/>
        <w:spacing w:before="0" w:after="0" w:line="240" w:lineRule="auto"/>
        <w:rPr>
          <w:rFonts w:ascii="Arial" w:hAnsi="Arial" w:cs="Arial"/>
          <w:color w:val="000000" w:themeColor="text1"/>
        </w:rPr>
      </w:pPr>
    </w:p>
    <w:p w:rsidR="00B043D1" w:rsidRPr="008F153C" w:rsidRDefault="00B043D1" w:rsidP="001B0370">
      <w:pPr>
        <w:pStyle w:val="ListParagraph"/>
        <w:spacing w:before="0" w:after="0" w:line="240" w:lineRule="auto"/>
        <w:rPr>
          <w:rFonts w:ascii="Arial" w:hAnsi="Arial" w:cs="Arial"/>
          <w:color w:val="000000" w:themeColor="text1"/>
        </w:rPr>
      </w:pPr>
    </w:p>
    <w:p w:rsidR="00B043D1" w:rsidRPr="008F153C" w:rsidRDefault="00B043D1" w:rsidP="001B0370">
      <w:pPr>
        <w:pStyle w:val="ListParagraph"/>
        <w:spacing w:before="0" w:after="0" w:line="240" w:lineRule="auto"/>
        <w:rPr>
          <w:rFonts w:ascii="Arial" w:hAnsi="Arial" w:cs="Arial"/>
          <w:color w:val="000000" w:themeColor="text1"/>
        </w:rPr>
      </w:pPr>
    </w:p>
    <w:p w:rsidR="00B043D1" w:rsidRPr="008F153C" w:rsidRDefault="00B043D1" w:rsidP="001B0370">
      <w:pPr>
        <w:pStyle w:val="ListParagraph"/>
        <w:spacing w:before="0" w:after="0" w:line="240" w:lineRule="auto"/>
        <w:rPr>
          <w:rFonts w:ascii="Arial" w:hAnsi="Arial" w:cs="Arial"/>
          <w:color w:val="000000" w:themeColor="text1"/>
        </w:rPr>
      </w:pPr>
    </w:p>
    <w:p w:rsidR="00B043D1" w:rsidRPr="008F153C" w:rsidRDefault="00B043D1" w:rsidP="001B0370">
      <w:pPr>
        <w:pStyle w:val="ListParagraph"/>
        <w:spacing w:before="0" w:after="0" w:line="240" w:lineRule="auto"/>
        <w:rPr>
          <w:rFonts w:ascii="Arial" w:hAnsi="Arial" w:cs="Arial"/>
          <w:color w:val="000000" w:themeColor="text1"/>
        </w:rPr>
      </w:pPr>
    </w:p>
    <w:p w:rsidR="00B043D1" w:rsidRPr="008F153C" w:rsidRDefault="00B043D1" w:rsidP="001B0370">
      <w:pPr>
        <w:pStyle w:val="ListParagraph"/>
        <w:spacing w:before="0" w:after="0" w:line="240" w:lineRule="auto"/>
        <w:rPr>
          <w:rFonts w:ascii="Arial" w:hAnsi="Arial" w:cs="Arial"/>
          <w:color w:val="000000" w:themeColor="text1"/>
        </w:rPr>
      </w:pPr>
    </w:p>
    <w:p w:rsidR="00B043D1" w:rsidRPr="008F153C" w:rsidRDefault="00B043D1" w:rsidP="001B0370">
      <w:pPr>
        <w:pStyle w:val="ListParagraph"/>
        <w:spacing w:before="0" w:after="0" w:line="240" w:lineRule="auto"/>
        <w:rPr>
          <w:rFonts w:ascii="Arial" w:hAnsi="Arial" w:cs="Arial"/>
          <w:color w:val="000000" w:themeColor="text1"/>
        </w:rPr>
      </w:pPr>
    </w:p>
    <w:p w:rsidR="00B043D1" w:rsidRPr="008F153C" w:rsidRDefault="00B043D1" w:rsidP="001B0370">
      <w:pPr>
        <w:pStyle w:val="ListParagraph"/>
        <w:spacing w:before="0" w:after="0" w:line="240" w:lineRule="auto"/>
        <w:rPr>
          <w:rFonts w:ascii="Arial" w:hAnsi="Arial" w:cs="Arial"/>
          <w:color w:val="000000" w:themeColor="text1"/>
        </w:rPr>
      </w:pPr>
    </w:p>
    <w:p w:rsidR="00B043D1" w:rsidRPr="008F153C" w:rsidRDefault="00B043D1" w:rsidP="001B0370">
      <w:pPr>
        <w:pStyle w:val="ListParagraph"/>
        <w:spacing w:before="0" w:after="0" w:line="240" w:lineRule="auto"/>
        <w:rPr>
          <w:rFonts w:ascii="Arial" w:hAnsi="Arial" w:cs="Arial"/>
          <w:color w:val="000000" w:themeColor="text1"/>
        </w:rPr>
      </w:pPr>
    </w:p>
    <w:p w:rsidR="00B043D1" w:rsidRPr="008F153C" w:rsidRDefault="00B043D1" w:rsidP="001B0370">
      <w:pPr>
        <w:pStyle w:val="ListParagraph"/>
        <w:spacing w:before="0" w:after="0" w:line="240" w:lineRule="auto"/>
        <w:rPr>
          <w:rFonts w:ascii="Arial" w:hAnsi="Arial" w:cs="Arial"/>
          <w:color w:val="000000" w:themeColor="text1"/>
        </w:rPr>
      </w:pPr>
    </w:p>
    <w:p w:rsidR="00B043D1" w:rsidRPr="008F153C" w:rsidRDefault="00B043D1" w:rsidP="001B0370">
      <w:pPr>
        <w:pStyle w:val="ListParagraph"/>
        <w:spacing w:before="0" w:after="0" w:line="240" w:lineRule="auto"/>
        <w:rPr>
          <w:rFonts w:ascii="Arial" w:hAnsi="Arial" w:cs="Arial"/>
          <w:color w:val="000000" w:themeColor="text1"/>
        </w:rPr>
      </w:pPr>
    </w:p>
    <w:p w:rsidR="00B043D1" w:rsidRPr="008F153C" w:rsidRDefault="00B043D1" w:rsidP="001B0370">
      <w:pPr>
        <w:pStyle w:val="ListParagraph"/>
        <w:spacing w:before="0" w:after="0" w:line="240" w:lineRule="auto"/>
        <w:rPr>
          <w:rFonts w:ascii="Arial" w:hAnsi="Arial" w:cs="Arial"/>
          <w:color w:val="000000" w:themeColor="text1"/>
        </w:rPr>
      </w:pPr>
    </w:p>
    <w:p w:rsidR="001B0370" w:rsidRPr="008F153C" w:rsidRDefault="001B0370" w:rsidP="001B0370">
      <w:pPr>
        <w:spacing w:before="0"/>
        <w:jc w:val="right"/>
        <w:rPr>
          <w:rFonts w:cs="Arial"/>
          <w:b/>
          <w:color w:val="000000" w:themeColor="text1"/>
          <w:lang w:val="sr-Cyrl-RS"/>
        </w:rPr>
      </w:pPr>
      <w:r w:rsidRPr="008F153C">
        <w:rPr>
          <w:rFonts w:cs="Arial"/>
          <w:b/>
          <w:color w:val="000000" w:themeColor="text1"/>
        </w:rPr>
        <w:t xml:space="preserve">ПРИЛОГ </w:t>
      </w:r>
      <w:r w:rsidR="008F153C">
        <w:rPr>
          <w:rFonts w:cs="Arial"/>
          <w:b/>
          <w:color w:val="000000" w:themeColor="text1"/>
          <w:lang w:val="sr-Cyrl-RS"/>
        </w:rPr>
        <w:t>3</w:t>
      </w:r>
    </w:p>
    <w:p w:rsidR="008F153C" w:rsidRPr="008F153C" w:rsidRDefault="008F153C" w:rsidP="008F153C">
      <w:pPr>
        <w:numPr>
          <w:ilvl w:val="12"/>
          <w:numId w:val="0"/>
        </w:numPr>
        <w:rPr>
          <w:rFonts w:cs="Arial"/>
          <w:b/>
          <w:spacing w:val="9"/>
          <w:lang w:val="sr-Cyrl-RS" w:eastAsia="hr-HR"/>
        </w:rPr>
      </w:pPr>
      <w:r w:rsidRPr="008F153C">
        <w:rPr>
          <w:rFonts w:cs="Arial"/>
          <w:b/>
          <w:spacing w:val="-1"/>
          <w:lang w:val="sr-Cyrl-RS" w:eastAsia="hr-HR"/>
        </w:rPr>
        <w:t>ОБРАЗАЦ ГАРАНЦИЈЕ ЗА ДОБРО ИЗВРШЕЊЕ ПОСЛА</w:t>
      </w:r>
    </w:p>
    <w:p w:rsidR="008F153C" w:rsidRPr="008F153C" w:rsidRDefault="008F153C" w:rsidP="008F153C">
      <w:pPr>
        <w:shd w:val="clear" w:color="auto" w:fill="FFFFFF"/>
        <w:rPr>
          <w:rFonts w:cs="Arial"/>
          <w:bCs/>
          <w:lang w:val="sr-Cyrl-RS" w:eastAsia="hr-HR"/>
        </w:rPr>
      </w:pPr>
    </w:p>
    <w:p w:rsidR="008F153C" w:rsidRPr="008F153C" w:rsidRDefault="008F153C" w:rsidP="008F153C">
      <w:pPr>
        <w:shd w:val="clear" w:color="auto" w:fill="FFFFFF"/>
        <w:rPr>
          <w:rFonts w:cs="Arial"/>
          <w:b/>
          <w:bCs/>
          <w:i/>
          <w:u w:val="single"/>
          <w:lang w:val="sr-Cyrl-RS" w:eastAsia="hr-HR"/>
        </w:rPr>
      </w:pPr>
      <w:r w:rsidRPr="008F153C">
        <w:rPr>
          <w:rFonts w:cs="Arial"/>
          <w:b/>
          <w:bCs/>
          <w:i/>
          <w:u w:val="single"/>
          <w:lang w:val="sr-Cyrl-RS" w:eastAsia="hr-HR"/>
        </w:rPr>
        <w:t>(назив банке, адреса филијале издаваоца или огранка)</w:t>
      </w:r>
    </w:p>
    <w:p w:rsidR="008F153C" w:rsidRPr="008F153C" w:rsidRDefault="008F153C" w:rsidP="008F153C">
      <w:pPr>
        <w:rPr>
          <w:rFonts w:cs="Arial"/>
          <w:bCs/>
          <w:lang w:val="sr-Cyrl-RS" w:eastAsia="hr-HR"/>
        </w:rPr>
      </w:pPr>
      <w:r w:rsidRPr="008F153C">
        <w:rPr>
          <w:rFonts w:cs="Arial"/>
          <w:bCs/>
          <w:spacing w:val="9"/>
          <w:lang w:val="sr-Cyrl-RS" w:eastAsia="hr-HR"/>
        </w:rPr>
        <w:t xml:space="preserve">за: </w:t>
      </w:r>
      <w:r w:rsidRPr="008F153C">
        <w:rPr>
          <w:rFonts w:cs="Arial"/>
          <w:bCs/>
          <w:lang w:val="sr-Cyrl-RS" w:eastAsia="hr-HR"/>
        </w:rPr>
        <w:t>Јавно предузеће  "Електропривреда Србије"Београд</w:t>
      </w:r>
    </w:p>
    <w:p w:rsidR="008F153C" w:rsidRPr="008F153C" w:rsidRDefault="008F153C" w:rsidP="008F153C">
      <w:pPr>
        <w:rPr>
          <w:rFonts w:cs="Arial"/>
          <w:bCs/>
          <w:lang w:val="sr-Cyrl-CS" w:eastAsia="hr-HR"/>
        </w:rPr>
      </w:pPr>
      <w:r w:rsidRPr="008F153C">
        <w:rPr>
          <w:rFonts w:cs="Arial"/>
          <w:bCs/>
          <w:lang w:val="sr-Cyrl-CS" w:eastAsia="hr-HR"/>
        </w:rPr>
        <w:t>Балканска 13</w:t>
      </w:r>
    </w:p>
    <w:p w:rsidR="008F153C" w:rsidRPr="008F153C" w:rsidRDefault="008F153C" w:rsidP="008F153C">
      <w:pPr>
        <w:shd w:val="clear" w:color="auto" w:fill="FFFFFF"/>
        <w:rPr>
          <w:rFonts w:cs="Arial"/>
          <w:bCs/>
          <w:lang w:val="sr-Cyrl-CS" w:eastAsia="hr-HR"/>
        </w:rPr>
      </w:pPr>
      <w:r w:rsidRPr="008F153C">
        <w:rPr>
          <w:rFonts w:cs="Arial"/>
          <w:bCs/>
          <w:lang w:val="sr-Cyrl-CS" w:eastAsia="hr-HR"/>
        </w:rPr>
        <w:t xml:space="preserve">Огранак ТЕНТ Београд – Обреновац </w:t>
      </w:r>
    </w:p>
    <w:p w:rsidR="008F153C" w:rsidRPr="008F153C" w:rsidRDefault="008F153C" w:rsidP="008F153C">
      <w:pPr>
        <w:shd w:val="clear" w:color="auto" w:fill="FFFFFF"/>
        <w:rPr>
          <w:rFonts w:cs="Arial"/>
          <w:b/>
          <w:lang w:val="sr-Cyrl-RS" w:eastAsia="hr-HR"/>
        </w:rPr>
      </w:pPr>
      <w:r w:rsidRPr="008F153C">
        <w:rPr>
          <w:rFonts w:cs="Arial"/>
          <w:bCs/>
          <w:lang w:val="sr-Cyrl-CS" w:eastAsia="hr-HR"/>
        </w:rPr>
        <w:t>Богољуба Урошевића Црног 44, 11500 Обреновац</w:t>
      </w:r>
      <w:r w:rsidRPr="008F153C">
        <w:rPr>
          <w:rFonts w:cs="Arial"/>
          <w:b/>
          <w:lang w:val="sr-Cyrl-RS" w:eastAsia="hr-HR"/>
        </w:rPr>
        <w:t xml:space="preserve"> </w:t>
      </w:r>
    </w:p>
    <w:p w:rsidR="008F153C" w:rsidRPr="008F153C" w:rsidRDefault="008F153C" w:rsidP="008F153C">
      <w:pPr>
        <w:shd w:val="clear" w:color="auto" w:fill="FFFFFF"/>
        <w:rPr>
          <w:rFonts w:cs="Arial"/>
          <w:b/>
          <w:lang w:val="sr-Cyrl-RS" w:eastAsia="hr-HR"/>
        </w:rPr>
      </w:pPr>
    </w:p>
    <w:p w:rsidR="008F153C" w:rsidRPr="008F153C" w:rsidRDefault="008F153C" w:rsidP="008F153C">
      <w:pPr>
        <w:shd w:val="clear" w:color="auto" w:fill="FFFFFF"/>
        <w:rPr>
          <w:rFonts w:cs="Arial"/>
          <w:b/>
          <w:spacing w:val="-2"/>
          <w:lang w:val="sr-Cyrl-RS" w:eastAsia="hr-HR"/>
        </w:rPr>
      </w:pPr>
      <w:r w:rsidRPr="008F153C">
        <w:rPr>
          <w:rFonts w:cs="Arial"/>
          <w:b/>
          <w:lang w:val="sr-Cyrl-RS" w:eastAsia="hr-HR"/>
        </w:rPr>
        <w:t xml:space="preserve">ГАРАНЦИЈА ЗА ДОБРО ИЗВРШЕЊЕ ПОСЛА </w:t>
      </w:r>
      <w:r w:rsidRPr="008F153C">
        <w:rPr>
          <w:rFonts w:cs="Arial"/>
          <w:b/>
          <w:bCs/>
          <w:lang w:val="sr-Cyrl-RS" w:eastAsia="hr-HR"/>
        </w:rPr>
        <w:t>БР</w:t>
      </w:r>
      <w:r w:rsidRPr="008F153C">
        <w:rPr>
          <w:rFonts w:cs="Arial"/>
          <w:b/>
          <w:spacing w:val="-2"/>
          <w:lang w:val="sr-Latn-CS" w:eastAsia="hr-HR"/>
        </w:rPr>
        <w:t>.................</w:t>
      </w:r>
    </w:p>
    <w:p w:rsidR="008F153C" w:rsidRPr="008F153C" w:rsidRDefault="008F153C" w:rsidP="008F153C">
      <w:pPr>
        <w:shd w:val="clear" w:color="auto" w:fill="FFFFFF"/>
        <w:rPr>
          <w:rFonts w:cs="Arial"/>
          <w:lang w:val="sr-Cyrl-RS" w:eastAsia="hr-HR"/>
        </w:rPr>
      </w:pPr>
    </w:p>
    <w:p w:rsidR="008F153C" w:rsidRPr="008F153C" w:rsidRDefault="008F153C" w:rsidP="008F153C">
      <w:pPr>
        <w:rPr>
          <w:rFonts w:cs="Arial"/>
          <w:iCs/>
          <w:lang w:val="sr-Cyrl-RS" w:eastAsia="hr-HR"/>
        </w:rPr>
      </w:pPr>
      <w:r w:rsidRPr="008F153C">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8F153C" w:rsidRPr="008F153C" w:rsidRDefault="008F153C" w:rsidP="008F153C">
      <w:pPr>
        <w:rPr>
          <w:rFonts w:cs="Arial"/>
          <w:iCs/>
          <w:lang w:val="sr-Cyrl-RS" w:eastAsia="hr-HR"/>
        </w:rPr>
      </w:pPr>
      <w:r w:rsidRPr="008F153C">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8F153C" w:rsidRPr="008F153C" w:rsidRDefault="008F153C" w:rsidP="008F153C">
      <w:pPr>
        <w:rPr>
          <w:rFonts w:cs="Arial"/>
          <w:iCs/>
          <w:lang w:val="sr-Cyrl-RS" w:eastAsia="hr-HR"/>
        </w:rPr>
      </w:pPr>
      <w:r w:rsidRPr="008F153C">
        <w:rPr>
          <w:rFonts w:cs="Arial"/>
          <w:iCs/>
          <w:lang w:val="sr-Cyrl-RS" w:eastAsia="hr-HR"/>
        </w:rPr>
        <w:t>.................................................../износ у цифрама/</w:t>
      </w:r>
    </w:p>
    <w:p w:rsidR="008F153C" w:rsidRPr="008F153C" w:rsidRDefault="008F153C" w:rsidP="008F153C">
      <w:pPr>
        <w:rPr>
          <w:rFonts w:cs="Arial"/>
          <w:iCs/>
          <w:lang w:val="sr-Cyrl-RS" w:eastAsia="hr-HR"/>
        </w:rPr>
      </w:pPr>
      <w:r w:rsidRPr="008F153C">
        <w:rPr>
          <w:rFonts w:cs="Arial"/>
          <w:iCs/>
          <w:lang w:val="sr-Cyrl-RS" w:eastAsia="hr-HR"/>
        </w:rPr>
        <w:t>(словима: ............................................................)</w:t>
      </w:r>
    </w:p>
    <w:p w:rsidR="008F153C" w:rsidRPr="008F153C" w:rsidRDefault="008F153C" w:rsidP="008F153C">
      <w:pPr>
        <w:rPr>
          <w:rFonts w:cs="Arial"/>
          <w:iCs/>
          <w:lang w:val="sr-Cyrl-RS" w:eastAsia="hr-HR"/>
        </w:rPr>
      </w:pPr>
      <w:r w:rsidRPr="008F153C">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8F153C" w:rsidRPr="008F153C" w:rsidRDefault="008F153C" w:rsidP="008F153C">
      <w:pPr>
        <w:rPr>
          <w:rFonts w:cs="Arial"/>
          <w:iCs/>
          <w:lang w:val="sr-Cyrl-RS" w:eastAsia="hr-HR"/>
        </w:rPr>
      </w:pPr>
      <w:r w:rsidRPr="008F153C">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8F153C" w:rsidRPr="008F153C" w:rsidRDefault="008F153C" w:rsidP="008F153C">
      <w:pPr>
        <w:rPr>
          <w:rFonts w:cs="Arial"/>
          <w:iCs/>
          <w:lang w:val="sr-Cyrl-RS" w:eastAsia="hr-HR"/>
        </w:rPr>
      </w:pPr>
      <w:r w:rsidRPr="008F153C">
        <w:rPr>
          <w:rFonts w:cs="Arial"/>
          <w:iCs/>
          <w:lang w:val="sr-Cyrl-RS" w:eastAsia="hr-HR"/>
        </w:rPr>
        <w:t xml:space="preserve">Ваш захтев за плаћање ће такође бити прихваћен уколико нам буде поднет прописно шифрованом </w:t>
      </w:r>
      <w:r w:rsidRPr="008F153C">
        <w:rPr>
          <w:rFonts w:cs="Arial"/>
          <w:iCs/>
          <w:lang w:val="sr-Latn-CS" w:eastAsia="hr-HR"/>
        </w:rPr>
        <w:t>SWIFT</w:t>
      </w:r>
      <w:r w:rsidRPr="008F153C">
        <w:rPr>
          <w:rFonts w:cs="Arial"/>
          <w:iCs/>
          <w:lang w:val="sr-Cyrl-RS" w:eastAsia="hr-HR"/>
        </w:rPr>
        <w:t xml:space="preserve"> поруком посредством банке, која потвр</w:t>
      </w:r>
      <w:r w:rsidRPr="008F153C">
        <w:rPr>
          <w:rFonts w:cs="Arial"/>
          <w:iCs/>
          <w:lang w:val="sr-Latn-CS" w:eastAsia="hr-HR"/>
        </w:rPr>
        <w:t>ђ</w:t>
      </w:r>
      <w:r w:rsidRPr="008F153C">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8F153C" w:rsidRPr="008F153C" w:rsidRDefault="008F153C" w:rsidP="008F153C">
      <w:pPr>
        <w:rPr>
          <w:rFonts w:cs="Arial"/>
          <w:iCs/>
          <w:lang w:val="sr-Cyrl-RS" w:eastAsia="hr-HR"/>
        </w:rPr>
      </w:pPr>
      <w:r w:rsidRPr="008F153C">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8F153C" w:rsidRPr="008F153C" w:rsidRDefault="008F153C" w:rsidP="008F153C">
      <w:pPr>
        <w:rPr>
          <w:rFonts w:cs="Arial"/>
          <w:iCs/>
          <w:lang w:val="sr-Cyrl-RS" w:eastAsia="hr-HR"/>
        </w:rPr>
      </w:pPr>
      <w:r w:rsidRPr="008F153C">
        <w:rPr>
          <w:rFonts w:cs="Arial"/>
          <w:iCs/>
          <w:lang w:val="sr-Cyrl-RS" w:eastAsia="hr-HR"/>
        </w:rPr>
        <w:t>Ова Гаранција се издаје лично Вама и не може се преносити или асигнирати.</w:t>
      </w:r>
    </w:p>
    <w:p w:rsidR="008F153C" w:rsidRPr="008F153C" w:rsidRDefault="008F153C" w:rsidP="008F153C">
      <w:pPr>
        <w:rPr>
          <w:rFonts w:cs="Arial"/>
          <w:iCs/>
          <w:lang w:val="sr-Cyrl-RS" w:eastAsia="hr-HR"/>
        </w:rPr>
      </w:pPr>
      <w:r w:rsidRPr="008F153C">
        <w:rPr>
          <w:rFonts w:cs="Arial"/>
          <w:iCs/>
          <w:lang w:val="sr-Cyrl-RS" w:eastAsia="hr-HR"/>
        </w:rPr>
        <w:t>Ова Гаранција подлеже Једнообразним правилима за гаранције на позив, Публикација бр.758.МТК</w:t>
      </w:r>
    </w:p>
    <w:p w:rsidR="008F153C" w:rsidRPr="008F153C" w:rsidRDefault="008F153C" w:rsidP="008F153C">
      <w:pPr>
        <w:rPr>
          <w:rFonts w:cs="Arial"/>
          <w:iCs/>
          <w:lang w:val="sr-Cyrl-CS" w:eastAsia="hr-HR"/>
        </w:rPr>
      </w:pPr>
      <w:r w:rsidRPr="008F153C">
        <w:rPr>
          <w:rFonts w:cs="Arial"/>
          <w:iCs/>
          <w:lang w:val="sr-Cyrl-CS" w:eastAsia="hr-HR"/>
        </w:rPr>
        <w:t xml:space="preserve">                                                                                               Потпис</w:t>
      </w:r>
    </w:p>
    <w:p w:rsidR="008F153C" w:rsidRPr="008F153C" w:rsidRDefault="008F153C" w:rsidP="008F153C">
      <w:pPr>
        <w:spacing w:before="0"/>
        <w:jc w:val="left"/>
        <w:rPr>
          <w:rFonts w:cs="Arial"/>
          <w:iCs/>
          <w:lang w:val="sr-Cyrl-CS" w:eastAsia="hr-HR"/>
        </w:rPr>
      </w:pPr>
      <w:r w:rsidRPr="008F153C">
        <w:rPr>
          <w:rFonts w:cs="Arial"/>
          <w:iCs/>
          <w:lang w:val="sr-Cyrl-CS" w:eastAsia="hr-HR"/>
        </w:rPr>
        <w:br w:type="page"/>
      </w:r>
    </w:p>
    <w:p w:rsidR="00B043D1" w:rsidRPr="00E47C2E" w:rsidRDefault="00B043D1" w:rsidP="00DE7D4F">
      <w:pPr>
        <w:spacing w:before="0"/>
        <w:rPr>
          <w:rFonts w:cs="Arial"/>
          <w:color w:val="00B0F0"/>
        </w:rPr>
      </w:pPr>
    </w:p>
    <w:p w:rsidR="001B0370" w:rsidRPr="008F153C" w:rsidRDefault="008F153C" w:rsidP="001B0370">
      <w:pPr>
        <w:spacing w:before="0"/>
        <w:jc w:val="right"/>
        <w:rPr>
          <w:rFonts w:cs="Arial"/>
          <w:b/>
          <w:lang w:val="sr-Cyrl-RS"/>
        </w:rPr>
      </w:pPr>
      <w:r>
        <w:rPr>
          <w:rFonts w:cs="Arial"/>
          <w:b/>
        </w:rPr>
        <w:t xml:space="preserve">ПРИЛОГ </w:t>
      </w:r>
      <w:r>
        <w:rPr>
          <w:rFonts w:cs="Arial"/>
          <w:b/>
          <w:lang w:val="sr-Cyrl-RS"/>
        </w:rPr>
        <w:t>4</w:t>
      </w:r>
    </w:p>
    <w:p w:rsidR="00414CFF" w:rsidRPr="008F153C" w:rsidRDefault="00414CFF" w:rsidP="001B0370">
      <w:pPr>
        <w:spacing w:before="0"/>
        <w:jc w:val="right"/>
        <w:rPr>
          <w:rFonts w:cs="Arial"/>
          <w:b/>
          <w:color w:val="000000" w:themeColor="text1"/>
        </w:rPr>
      </w:pPr>
      <w:r w:rsidRPr="008F153C">
        <w:rPr>
          <w:rFonts w:cs="Arial"/>
          <w:b/>
          <w:color w:val="000000" w:themeColor="text1"/>
        </w:rPr>
        <w:t>*менице за отклањање недостатака у гарантном периоду</w:t>
      </w:r>
    </w:p>
    <w:p w:rsidR="000365C7" w:rsidRPr="008F153C" w:rsidRDefault="000365C7" w:rsidP="001B0370">
      <w:pPr>
        <w:spacing w:before="0"/>
        <w:jc w:val="right"/>
        <w:rPr>
          <w:rFonts w:cs="Arial"/>
          <w:b/>
          <w:color w:val="000000" w:themeColor="text1"/>
        </w:rPr>
      </w:pPr>
    </w:p>
    <w:p w:rsidR="000365C7" w:rsidRPr="008F153C" w:rsidRDefault="000365C7" w:rsidP="000365C7">
      <w:pPr>
        <w:spacing w:before="0"/>
        <w:rPr>
          <w:rFonts w:cs="Arial"/>
          <w:color w:val="000000" w:themeColor="text1"/>
        </w:rPr>
      </w:pPr>
      <w:r w:rsidRPr="008F153C">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F153C" w:rsidRDefault="000365C7" w:rsidP="000365C7">
      <w:pPr>
        <w:spacing w:before="0"/>
        <w:rPr>
          <w:rFonts w:cs="Arial"/>
          <w:color w:val="000000" w:themeColor="text1"/>
        </w:rPr>
      </w:pPr>
    </w:p>
    <w:p w:rsidR="000365C7" w:rsidRPr="008F153C" w:rsidRDefault="000365C7" w:rsidP="000365C7">
      <w:pPr>
        <w:spacing w:before="0"/>
        <w:rPr>
          <w:rFonts w:cs="Arial"/>
          <w:color w:val="000000" w:themeColor="text1"/>
        </w:rPr>
      </w:pPr>
      <w:r w:rsidRPr="008F153C">
        <w:rPr>
          <w:rFonts w:cs="Arial"/>
          <w:color w:val="000000" w:themeColor="text1"/>
        </w:rPr>
        <w:t>(напомена: не доставља се у понуди)</w:t>
      </w:r>
    </w:p>
    <w:p w:rsidR="000365C7" w:rsidRPr="008F153C" w:rsidRDefault="000365C7" w:rsidP="000365C7">
      <w:pPr>
        <w:spacing w:before="0"/>
        <w:rPr>
          <w:rFonts w:cs="Arial"/>
          <w:color w:val="000000" w:themeColor="text1"/>
        </w:rPr>
      </w:pPr>
    </w:p>
    <w:p w:rsidR="000365C7" w:rsidRPr="008F153C" w:rsidRDefault="000365C7" w:rsidP="000365C7">
      <w:pPr>
        <w:spacing w:before="0"/>
        <w:rPr>
          <w:rFonts w:cs="Arial"/>
          <w:color w:val="000000" w:themeColor="text1"/>
          <w:lang w:val="ru-RU"/>
        </w:rPr>
      </w:pPr>
      <w:r w:rsidRPr="008F153C">
        <w:rPr>
          <w:rFonts w:cs="Arial"/>
          <w:color w:val="000000" w:themeColor="text1"/>
        </w:rPr>
        <w:t xml:space="preserve">ДУЖНИК:  </w:t>
      </w:r>
      <w:r w:rsidRPr="008F153C">
        <w:rPr>
          <w:rFonts w:cs="Arial"/>
          <w:color w:val="000000" w:themeColor="text1"/>
          <w:lang w:val="ru-RU"/>
        </w:rPr>
        <w:t>…………………………………………………………………………........................</w:t>
      </w:r>
    </w:p>
    <w:p w:rsidR="000365C7" w:rsidRPr="008F153C" w:rsidRDefault="000365C7" w:rsidP="000365C7">
      <w:pPr>
        <w:spacing w:before="0"/>
        <w:rPr>
          <w:rFonts w:cs="Arial"/>
          <w:color w:val="000000" w:themeColor="text1"/>
        </w:rPr>
      </w:pPr>
      <w:r w:rsidRPr="008F153C">
        <w:rPr>
          <w:rFonts w:cs="Arial"/>
          <w:color w:val="000000" w:themeColor="text1"/>
        </w:rPr>
        <w:t>(назив и седиште Понуђача)</w:t>
      </w:r>
    </w:p>
    <w:p w:rsidR="000365C7" w:rsidRPr="008F153C" w:rsidRDefault="000365C7" w:rsidP="000365C7">
      <w:pPr>
        <w:spacing w:before="0"/>
        <w:rPr>
          <w:rFonts w:cs="Arial"/>
          <w:color w:val="000000" w:themeColor="text1"/>
        </w:rPr>
      </w:pPr>
      <w:r w:rsidRPr="008F153C">
        <w:rPr>
          <w:rFonts w:cs="Arial"/>
          <w:color w:val="000000" w:themeColor="text1"/>
        </w:rPr>
        <w:t>МАТИЧНИ БРОЈ ДУЖНИКА (Понуђача): ..................................................................</w:t>
      </w:r>
    </w:p>
    <w:p w:rsidR="000365C7" w:rsidRPr="008F153C" w:rsidRDefault="000365C7" w:rsidP="000365C7">
      <w:pPr>
        <w:spacing w:before="0"/>
        <w:rPr>
          <w:rFonts w:cs="Arial"/>
          <w:color w:val="000000" w:themeColor="text1"/>
        </w:rPr>
      </w:pPr>
      <w:r w:rsidRPr="008F153C">
        <w:rPr>
          <w:rFonts w:cs="Arial"/>
          <w:color w:val="000000" w:themeColor="text1"/>
        </w:rPr>
        <w:t>ТЕКУЋИ РАЧУН ДУЖНИКА (Понуђача): ...................................................................</w:t>
      </w:r>
    </w:p>
    <w:p w:rsidR="000365C7" w:rsidRPr="008F153C" w:rsidRDefault="000365C7" w:rsidP="000365C7">
      <w:pPr>
        <w:spacing w:before="0"/>
        <w:rPr>
          <w:rFonts w:cs="Arial"/>
          <w:color w:val="000000" w:themeColor="text1"/>
        </w:rPr>
      </w:pPr>
      <w:r w:rsidRPr="008F153C">
        <w:rPr>
          <w:rFonts w:cs="Arial"/>
          <w:color w:val="000000" w:themeColor="text1"/>
        </w:rPr>
        <w:t>ПИБ ДУЖНИКА (Понуђача): ........................................................................................</w:t>
      </w:r>
    </w:p>
    <w:p w:rsidR="000365C7" w:rsidRPr="008F153C" w:rsidRDefault="000365C7" w:rsidP="000365C7">
      <w:pPr>
        <w:spacing w:before="0"/>
        <w:rPr>
          <w:rFonts w:cs="Arial"/>
          <w:color w:val="000000" w:themeColor="text1"/>
        </w:rPr>
      </w:pPr>
    </w:p>
    <w:p w:rsidR="000365C7" w:rsidRPr="008F153C" w:rsidRDefault="000365C7" w:rsidP="000365C7">
      <w:pPr>
        <w:spacing w:before="0"/>
        <w:rPr>
          <w:rFonts w:cs="Arial"/>
          <w:color w:val="000000" w:themeColor="text1"/>
        </w:rPr>
      </w:pPr>
      <w:r w:rsidRPr="008F153C">
        <w:rPr>
          <w:rFonts w:cs="Arial"/>
          <w:color w:val="000000" w:themeColor="text1"/>
        </w:rPr>
        <w:t>и з д а ј е  д а н а ............................ године</w:t>
      </w:r>
    </w:p>
    <w:p w:rsidR="000365C7" w:rsidRPr="008F153C" w:rsidRDefault="000365C7" w:rsidP="000365C7">
      <w:pPr>
        <w:spacing w:before="0"/>
        <w:rPr>
          <w:rFonts w:cs="Arial"/>
          <w:color w:val="000000" w:themeColor="text1"/>
        </w:rPr>
      </w:pPr>
    </w:p>
    <w:p w:rsidR="000365C7" w:rsidRPr="008F153C" w:rsidRDefault="000365C7" w:rsidP="000365C7">
      <w:pPr>
        <w:spacing w:before="0"/>
        <w:rPr>
          <w:rFonts w:cs="Arial"/>
          <w:color w:val="000000" w:themeColor="text1"/>
        </w:rPr>
      </w:pPr>
    </w:p>
    <w:p w:rsidR="000365C7" w:rsidRPr="008F153C" w:rsidRDefault="000365C7" w:rsidP="000365C7">
      <w:pPr>
        <w:spacing w:before="0"/>
        <w:jc w:val="center"/>
        <w:rPr>
          <w:rFonts w:cs="Arial"/>
          <w:b/>
          <w:color w:val="000000" w:themeColor="text1"/>
        </w:rPr>
      </w:pPr>
      <w:r w:rsidRPr="008F153C">
        <w:rPr>
          <w:rFonts w:cs="Arial"/>
          <w:b/>
          <w:color w:val="000000" w:themeColor="text1"/>
        </w:rPr>
        <w:t>МЕНИЧНО ПИСМО – ОВЛАШЋЕЊЕ ЗА КОРИСНИКА  БЛАНКО СОПСТВЕНЕ МЕНИЦЕ</w:t>
      </w:r>
    </w:p>
    <w:p w:rsidR="000365C7" w:rsidRPr="008F153C" w:rsidRDefault="000365C7" w:rsidP="000365C7">
      <w:pPr>
        <w:spacing w:before="0"/>
        <w:rPr>
          <w:rFonts w:cs="Arial"/>
          <w:color w:val="000000" w:themeColor="text1"/>
        </w:rPr>
      </w:pPr>
    </w:p>
    <w:p w:rsidR="008576CB" w:rsidRPr="008F153C"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8F153C">
        <w:rPr>
          <w:rFonts w:cs="Arial"/>
          <w:b w:val="0"/>
          <w:color w:val="000000" w:themeColor="text1"/>
          <w:sz w:val="22"/>
          <w:szCs w:val="22"/>
        </w:rPr>
        <w:t xml:space="preserve">КОРИСНИК - </w:t>
      </w:r>
      <w:r w:rsidR="00414CFF" w:rsidRPr="008F153C">
        <w:rPr>
          <w:rFonts w:cs="Arial"/>
          <w:b w:val="0"/>
          <w:color w:val="000000" w:themeColor="text1"/>
        </w:rPr>
        <w:t xml:space="preserve">ПОВЕРИЛАЦ:Јавно предузеће „Електроприведа Србије“ Београд, Улица </w:t>
      </w:r>
      <w:r w:rsidR="008F153C">
        <w:rPr>
          <w:rFonts w:cs="Arial"/>
          <w:b w:val="0"/>
          <w:color w:val="000000" w:themeColor="text1"/>
          <w:lang w:val="sr-Cyrl-RS"/>
        </w:rPr>
        <w:t>Балканска</w:t>
      </w:r>
      <w:r w:rsidR="00414CFF" w:rsidRPr="008F153C">
        <w:rPr>
          <w:rFonts w:cs="Arial"/>
          <w:b w:val="0"/>
          <w:color w:val="000000" w:themeColor="text1"/>
        </w:rPr>
        <w:t xml:space="preserve"> број </w:t>
      </w:r>
      <w:r w:rsidR="008F153C">
        <w:rPr>
          <w:rFonts w:cs="Arial"/>
          <w:b w:val="0"/>
          <w:color w:val="000000" w:themeColor="text1"/>
          <w:lang w:val="sr-Cyrl-RS"/>
        </w:rPr>
        <w:t>13</w:t>
      </w:r>
      <w:r w:rsidR="00414CFF" w:rsidRPr="008F153C">
        <w:rPr>
          <w:rFonts w:cs="Arial"/>
          <w:b w:val="0"/>
          <w:color w:val="000000" w:themeColor="text1"/>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8F153C" w:rsidRDefault="001B0370" w:rsidP="001B0370">
      <w:pPr>
        <w:spacing w:before="0"/>
        <w:rPr>
          <w:rFonts w:cs="Arial"/>
          <w:color w:val="000000" w:themeColor="text1"/>
        </w:rPr>
      </w:pPr>
    </w:p>
    <w:p w:rsidR="001B0370" w:rsidRPr="008F153C" w:rsidRDefault="000365C7" w:rsidP="001B0370">
      <w:pPr>
        <w:spacing w:before="0"/>
        <w:rPr>
          <w:rFonts w:cs="Arial"/>
          <w:color w:val="000000" w:themeColor="text1"/>
        </w:rPr>
      </w:pPr>
      <w:r w:rsidRPr="008F153C">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w:t>
      </w:r>
      <w:r w:rsidR="001B0370" w:rsidRPr="008F153C">
        <w:rPr>
          <w:rFonts w:cs="Arial"/>
          <w:color w:val="000000" w:themeColor="text1"/>
        </w:rPr>
        <w:t xml:space="preserve">, серијски                 бр._________________ (уписати серијски број)  као средство финансијског обезбеђења и овлашћујемо </w:t>
      </w:r>
      <w:r w:rsidR="00414CFF" w:rsidRPr="008F153C">
        <w:rPr>
          <w:rFonts w:cs="Arial"/>
          <w:color w:val="000000" w:themeColor="text1"/>
        </w:rPr>
        <w:t xml:space="preserve">Јавно предузеће „Електропривреда Србије“ Београд, Улица </w:t>
      </w:r>
      <w:r w:rsidR="008F153C">
        <w:rPr>
          <w:rFonts w:cs="Arial"/>
          <w:color w:val="000000" w:themeColor="text1"/>
          <w:lang w:val="sr-Cyrl-RS"/>
        </w:rPr>
        <w:t>Балканска</w:t>
      </w:r>
      <w:r w:rsidR="00414CFF" w:rsidRPr="008F153C">
        <w:rPr>
          <w:rFonts w:cs="Arial"/>
          <w:color w:val="000000" w:themeColor="text1"/>
        </w:rPr>
        <w:t xml:space="preserve"> број</w:t>
      </w:r>
      <w:r w:rsidR="008F153C">
        <w:rPr>
          <w:rFonts w:cs="Arial"/>
          <w:color w:val="000000" w:themeColor="text1"/>
          <w:lang w:val="sr-Cyrl-RS"/>
        </w:rPr>
        <w:t xml:space="preserve"> 13</w:t>
      </w:r>
      <w:r w:rsidR="00414CFF" w:rsidRPr="008F153C">
        <w:rPr>
          <w:rFonts w:cs="Arial"/>
          <w:color w:val="000000" w:themeColor="text1"/>
        </w:rPr>
        <w:t>, Београд, огранак ТЕНТ Београд-Обреновац, улица Богољуба Урошевића Црног број 44., 11500 Обреновац</w:t>
      </w:r>
      <w:r w:rsidR="001B0370" w:rsidRPr="008F153C">
        <w:rPr>
          <w:rFonts w:cs="Arial"/>
          <w:color w:val="000000" w:themeColor="text1"/>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8F153C">
        <w:rPr>
          <w:rFonts w:cs="Arial"/>
          <w:color w:val="000000" w:themeColor="text1"/>
        </w:rPr>
        <w:t>______________</w:t>
      </w:r>
      <w:r w:rsidR="001B0370" w:rsidRPr="008F153C">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8F153C" w:rsidRDefault="001B0370" w:rsidP="001B0370">
      <w:pPr>
        <w:spacing w:before="0"/>
        <w:rPr>
          <w:rFonts w:cs="Arial"/>
          <w:color w:val="000000" w:themeColor="text1"/>
        </w:rPr>
      </w:pPr>
    </w:p>
    <w:p w:rsidR="001B0370" w:rsidRPr="008F153C" w:rsidRDefault="001B0370" w:rsidP="001B0370">
      <w:pPr>
        <w:spacing w:before="0"/>
        <w:rPr>
          <w:rFonts w:cs="Arial"/>
          <w:color w:val="000000" w:themeColor="text1"/>
        </w:rPr>
      </w:pPr>
      <w:r w:rsidRPr="008F153C">
        <w:rPr>
          <w:rFonts w:cs="Arial"/>
          <w:color w:val="000000" w:themeColor="text1"/>
        </w:rPr>
        <w:t>Издата Бланко соло меница серијски број</w:t>
      </w:r>
      <w:r w:rsidRPr="008F153C">
        <w:rPr>
          <w:rFonts w:cs="Arial"/>
          <w:color w:val="000000" w:themeColor="text1"/>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8F153C">
        <w:rPr>
          <w:rFonts w:cs="Arial"/>
          <w:color w:val="000000" w:themeColor="text1"/>
        </w:rPr>
        <w:t>3</w:t>
      </w:r>
      <w:r w:rsidR="008576CB" w:rsidRPr="008F153C">
        <w:rPr>
          <w:rFonts w:cs="Arial"/>
          <w:color w:val="000000" w:themeColor="text1"/>
        </w:rPr>
        <w:t>0</w:t>
      </w:r>
      <w:r w:rsidRPr="008F153C">
        <w:rPr>
          <w:rFonts w:cs="Arial"/>
          <w:color w:val="000000" w:themeColor="text1"/>
        </w:rPr>
        <w:t>(</w:t>
      </w:r>
      <w:r w:rsidR="008E3F37" w:rsidRPr="008F153C">
        <w:rPr>
          <w:rFonts w:cs="Arial"/>
          <w:color w:val="000000" w:themeColor="text1"/>
        </w:rPr>
        <w:t>три</w:t>
      </w:r>
      <w:r w:rsidR="000365C7" w:rsidRPr="008F153C">
        <w:rPr>
          <w:rFonts w:cs="Arial"/>
          <w:color w:val="000000" w:themeColor="text1"/>
        </w:rPr>
        <w:t>десет</w:t>
      </w:r>
      <w:r w:rsidRPr="008F153C">
        <w:rPr>
          <w:rFonts w:cs="Arial"/>
          <w:color w:val="000000" w:themeColor="text1"/>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8F153C" w:rsidRDefault="001B0370" w:rsidP="001B0370">
      <w:pPr>
        <w:spacing w:before="0"/>
        <w:rPr>
          <w:rFonts w:cs="Arial"/>
          <w:color w:val="000000" w:themeColor="text1"/>
        </w:rPr>
      </w:pPr>
    </w:p>
    <w:p w:rsidR="001B0370" w:rsidRPr="008F153C" w:rsidRDefault="001B0370" w:rsidP="001B0370">
      <w:pPr>
        <w:spacing w:before="0"/>
        <w:rPr>
          <w:rFonts w:cs="Arial"/>
          <w:color w:val="000000" w:themeColor="text1"/>
        </w:rPr>
      </w:pPr>
      <w:r w:rsidRPr="008F153C">
        <w:rPr>
          <w:rFonts w:cs="Arial"/>
          <w:color w:val="000000" w:themeColor="text1"/>
        </w:rPr>
        <w:t xml:space="preserve">Овлашћујемо Јавно предузеће „Електропривреда Србије“ Београд, </w:t>
      </w:r>
      <w:r w:rsidR="00414CFF" w:rsidRPr="008F153C">
        <w:rPr>
          <w:rFonts w:cs="Arial"/>
          <w:color w:val="000000" w:themeColor="text1"/>
        </w:rPr>
        <w:t xml:space="preserve">огранак ТЕНТ Београд-Обреновац, </w:t>
      </w:r>
      <w:r w:rsidRPr="008F153C">
        <w:rPr>
          <w:rFonts w:cs="Arial"/>
          <w:color w:val="000000" w:themeColor="text1"/>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w:t>
      </w:r>
      <w:r w:rsidRPr="008F153C">
        <w:rPr>
          <w:rFonts w:cs="Arial"/>
          <w:color w:val="000000" w:themeColor="text1"/>
        </w:rPr>
        <w:lastRenderedPageBreak/>
        <w:t>на терет текућег рачуна Дужника бр.______ код __________________ Банке, а у корист текућег рачуна Повериоца бр. 160-700-13 Banka Intesa.</w:t>
      </w:r>
    </w:p>
    <w:p w:rsidR="001B0370" w:rsidRPr="008F153C" w:rsidRDefault="001B0370" w:rsidP="001B0370">
      <w:pPr>
        <w:spacing w:before="0"/>
        <w:rPr>
          <w:rFonts w:cs="Arial"/>
          <w:color w:val="000000" w:themeColor="text1"/>
        </w:rPr>
      </w:pPr>
    </w:p>
    <w:p w:rsidR="001B0370" w:rsidRPr="008F153C" w:rsidRDefault="001B0370" w:rsidP="001B0370">
      <w:pPr>
        <w:spacing w:before="0"/>
        <w:rPr>
          <w:rFonts w:cs="Arial"/>
          <w:color w:val="000000" w:themeColor="text1"/>
        </w:rPr>
      </w:pPr>
      <w:r w:rsidRPr="008F153C">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F153C" w:rsidRDefault="001B0370" w:rsidP="001B0370">
      <w:pPr>
        <w:spacing w:before="0"/>
        <w:rPr>
          <w:rFonts w:cs="Arial"/>
          <w:color w:val="000000" w:themeColor="text1"/>
        </w:rPr>
      </w:pPr>
    </w:p>
    <w:p w:rsidR="001B0370" w:rsidRPr="008F153C" w:rsidRDefault="001B0370" w:rsidP="001B0370">
      <w:pPr>
        <w:spacing w:before="0"/>
        <w:rPr>
          <w:rFonts w:cs="Arial"/>
          <w:color w:val="000000" w:themeColor="text1"/>
        </w:rPr>
      </w:pPr>
      <w:r w:rsidRPr="008F153C">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F153C" w:rsidRDefault="001B0370" w:rsidP="001B0370">
      <w:pPr>
        <w:spacing w:before="0"/>
        <w:rPr>
          <w:rFonts w:cs="Arial"/>
          <w:color w:val="000000" w:themeColor="text1"/>
        </w:rPr>
      </w:pPr>
    </w:p>
    <w:p w:rsidR="001B0370" w:rsidRPr="008F153C" w:rsidRDefault="001B0370" w:rsidP="001B0370">
      <w:pPr>
        <w:spacing w:before="0"/>
        <w:rPr>
          <w:rFonts w:cs="Arial"/>
          <w:color w:val="000000" w:themeColor="text1"/>
        </w:rPr>
      </w:pPr>
      <w:r w:rsidRPr="008F153C">
        <w:rPr>
          <w:rFonts w:cs="Arial"/>
          <w:color w:val="000000" w:themeColor="text1"/>
        </w:rPr>
        <w:t>Меница је потписана од стране овлашћеног лица за заступање Дужника _____________________(унети име и презиме овлашћеног лица).</w:t>
      </w:r>
    </w:p>
    <w:p w:rsidR="001B0370" w:rsidRPr="008F153C" w:rsidRDefault="001B0370" w:rsidP="001B0370">
      <w:pPr>
        <w:spacing w:before="0"/>
        <w:rPr>
          <w:rFonts w:cs="Arial"/>
          <w:color w:val="000000" w:themeColor="text1"/>
        </w:rPr>
      </w:pPr>
    </w:p>
    <w:p w:rsidR="001B0370" w:rsidRPr="008F153C" w:rsidRDefault="001B0370" w:rsidP="001B0370">
      <w:pPr>
        <w:spacing w:before="0"/>
        <w:rPr>
          <w:rFonts w:cs="Arial"/>
          <w:color w:val="000000" w:themeColor="text1"/>
        </w:rPr>
      </w:pPr>
      <w:r w:rsidRPr="008F153C">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F153C" w:rsidRDefault="001B0370" w:rsidP="001B0370">
      <w:pPr>
        <w:spacing w:before="0"/>
        <w:rPr>
          <w:rFonts w:cs="Arial"/>
          <w:color w:val="000000" w:themeColor="text1"/>
        </w:rPr>
      </w:pPr>
      <w:r w:rsidRPr="008F153C">
        <w:rPr>
          <w:rFonts w:cs="Arial"/>
          <w:color w:val="000000" w:themeColor="text1"/>
        </w:rPr>
        <w:t xml:space="preserve">Место и датум издавања Овлашћења          </w:t>
      </w:r>
    </w:p>
    <w:p w:rsidR="001B0370" w:rsidRPr="008F153C" w:rsidRDefault="001B0370" w:rsidP="001B0370">
      <w:pPr>
        <w:spacing w:before="0"/>
        <w:rPr>
          <w:rFonts w:cs="Arial"/>
          <w:color w:val="000000" w:themeColor="text1"/>
        </w:rPr>
      </w:pPr>
    </w:p>
    <w:p w:rsidR="001B0370" w:rsidRPr="008F153C"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8F153C" w:rsidTr="00BE2EA9">
        <w:trPr>
          <w:jc w:val="center"/>
        </w:trPr>
        <w:tc>
          <w:tcPr>
            <w:tcW w:w="3882" w:type="dxa"/>
          </w:tcPr>
          <w:p w:rsidR="001B0370" w:rsidRPr="008F153C" w:rsidRDefault="001B0370" w:rsidP="00BE2EA9">
            <w:pPr>
              <w:spacing w:before="0"/>
              <w:jc w:val="center"/>
              <w:rPr>
                <w:rFonts w:cs="Arial"/>
                <w:color w:val="000000" w:themeColor="text1"/>
              </w:rPr>
            </w:pPr>
            <w:r w:rsidRPr="008F153C">
              <w:rPr>
                <w:rFonts w:cs="Arial"/>
                <w:color w:val="000000" w:themeColor="text1"/>
              </w:rPr>
              <w:t>Датум:</w:t>
            </w:r>
          </w:p>
        </w:tc>
        <w:tc>
          <w:tcPr>
            <w:tcW w:w="2127" w:type="dxa"/>
          </w:tcPr>
          <w:p w:rsidR="001B0370" w:rsidRPr="008F153C" w:rsidRDefault="001B0370" w:rsidP="00BE2EA9">
            <w:pPr>
              <w:spacing w:before="0"/>
              <w:jc w:val="center"/>
              <w:rPr>
                <w:rFonts w:cs="Arial"/>
                <w:color w:val="000000" w:themeColor="text1"/>
                <w:lang w:val="ru-RU"/>
              </w:rPr>
            </w:pPr>
          </w:p>
        </w:tc>
        <w:tc>
          <w:tcPr>
            <w:tcW w:w="4022" w:type="dxa"/>
          </w:tcPr>
          <w:p w:rsidR="001B0370" w:rsidRPr="008F153C" w:rsidRDefault="001B0370" w:rsidP="00BE2EA9">
            <w:pPr>
              <w:spacing w:before="0"/>
              <w:jc w:val="center"/>
              <w:rPr>
                <w:rFonts w:cs="Arial"/>
                <w:color w:val="000000" w:themeColor="text1"/>
                <w:lang w:val="ru-RU"/>
              </w:rPr>
            </w:pPr>
            <w:r w:rsidRPr="008F153C">
              <w:rPr>
                <w:rFonts w:cs="Arial"/>
                <w:color w:val="000000" w:themeColor="text1"/>
              </w:rPr>
              <w:t>Понуђач</w:t>
            </w:r>
            <w:r w:rsidRPr="008F153C">
              <w:rPr>
                <w:rFonts w:cs="Arial"/>
                <w:color w:val="000000" w:themeColor="text1"/>
                <w:lang w:val="ru-RU"/>
              </w:rPr>
              <w:t>:</w:t>
            </w:r>
          </w:p>
        </w:tc>
      </w:tr>
      <w:tr w:rsidR="001B0370" w:rsidRPr="008F153C" w:rsidTr="00BE2EA9">
        <w:trPr>
          <w:jc w:val="center"/>
        </w:trPr>
        <w:tc>
          <w:tcPr>
            <w:tcW w:w="3882" w:type="dxa"/>
          </w:tcPr>
          <w:p w:rsidR="001B0370" w:rsidRPr="008F153C" w:rsidRDefault="001B0370" w:rsidP="00BE2EA9">
            <w:pPr>
              <w:spacing w:before="0"/>
              <w:jc w:val="center"/>
              <w:rPr>
                <w:rFonts w:cs="Arial"/>
                <w:color w:val="000000" w:themeColor="text1"/>
              </w:rPr>
            </w:pPr>
          </w:p>
        </w:tc>
        <w:tc>
          <w:tcPr>
            <w:tcW w:w="2127" w:type="dxa"/>
          </w:tcPr>
          <w:p w:rsidR="001B0370" w:rsidRPr="008F153C" w:rsidRDefault="001B0370" w:rsidP="00BE2EA9">
            <w:pPr>
              <w:spacing w:before="0"/>
              <w:jc w:val="center"/>
              <w:rPr>
                <w:rFonts w:cs="Arial"/>
                <w:color w:val="000000" w:themeColor="text1"/>
              </w:rPr>
            </w:pPr>
            <w:r w:rsidRPr="008F153C">
              <w:rPr>
                <w:rFonts w:cs="Arial"/>
                <w:color w:val="000000" w:themeColor="text1"/>
              </w:rPr>
              <w:t>М.П.</w:t>
            </w:r>
          </w:p>
        </w:tc>
        <w:tc>
          <w:tcPr>
            <w:tcW w:w="4022" w:type="dxa"/>
          </w:tcPr>
          <w:p w:rsidR="001B0370" w:rsidRPr="008F153C" w:rsidRDefault="001B0370" w:rsidP="00BE2EA9">
            <w:pPr>
              <w:spacing w:before="0"/>
              <w:jc w:val="center"/>
              <w:rPr>
                <w:rFonts w:cs="Arial"/>
                <w:color w:val="000000" w:themeColor="text1"/>
                <w:lang w:val="ru-RU"/>
              </w:rPr>
            </w:pPr>
          </w:p>
        </w:tc>
      </w:tr>
      <w:tr w:rsidR="001B0370" w:rsidRPr="008F153C" w:rsidTr="00BE2EA9">
        <w:trPr>
          <w:jc w:val="center"/>
        </w:trPr>
        <w:tc>
          <w:tcPr>
            <w:tcW w:w="3882" w:type="dxa"/>
            <w:tcBorders>
              <w:bottom w:val="single" w:sz="4" w:space="0" w:color="auto"/>
            </w:tcBorders>
          </w:tcPr>
          <w:p w:rsidR="001B0370" w:rsidRPr="008F153C" w:rsidRDefault="001B0370" w:rsidP="00BE2EA9">
            <w:pPr>
              <w:spacing w:before="0"/>
              <w:jc w:val="center"/>
              <w:rPr>
                <w:rFonts w:cs="Arial"/>
                <w:color w:val="000000" w:themeColor="text1"/>
              </w:rPr>
            </w:pPr>
          </w:p>
        </w:tc>
        <w:tc>
          <w:tcPr>
            <w:tcW w:w="2127" w:type="dxa"/>
          </w:tcPr>
          <w:p w:rsidR="001B0370" w:rsidRPr="008F153C"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8F153C" w:rsidRDefault="001B0370" w:rsidP="00BE2EA9">
            <w:pPr>
              <w:spacing w:before="0"/>
              <w:jc w:val="center"/>
              <w:rPr>
                <w:rFonts w:cs="Arial"/>
                <w:color w:val="000000" w:themeColor="text1"/>
                <w:lang w:val="ru-RU"/>
              </w:rPr>
            </w:pPr>
          </w:p>
        </w:tc>
      </w:tr>
    </w:tbl>
    <w:p w:rsidR="001B0370" w:rsidRPr="008F153C" w:rsidRDefault="001B0370" w:rsidP="001B0370">
      <w:pPr>
        <w:spacing w:before="0"/>
        <w:rPr>
          <w:rFonts w:cs="Arial"/>
          <w:color w:val="000000" w:themeColor="text1"/>
        </w:rPr>
      </w:pPr>
    </w:p>
    <w:p w:rsidR="001B0370" w:rsidRPr="008F153C" w:rsidRDefault="001B0370" w:rsidP="001B0370">
      <w:pPr>
        <w:spacing w:before="0"/>
        <w:rPr>
          <w:rFonts w:cs="Arial"/>
          <w:color w:val="000000" w:themeColor="text1"/>
        </w:rPr>
      </w:pPr>
      <w:r w:rsidRPr="008F153C">
        <w:rPr>
          <w:rFonts w:cs="Arial"/>
          <w:color w:val="000000" w:themeColor="text1"/>
        </w:rPr>
        <w:t xml:space="preserve">                                                                                                 Потпис овлашћеног лица</w:t>
      </w:r>
    </w:p>
    <w:p w:rsidR="001B0370" w:rsidRPr="008F153C" w:rsidRDefault="001B0370" w:rsidP="001B0370">
      <w:pPr>
        <w:spacing w:before="0"/>
        <w:rPr>
          <w:rFonts w:cs="Arial"/>
          <w:color w:val="000000" w:themeColor="text1"/>
        </w:rPr>
      </w:pPr>
    </w:p>
    <w:p w:rsidR="008576CB" w:rsidRPr="008F153C" w:rsidRDefault="008576CB" w:rsidP="008576CB">
      <w:pPr>
        <w:spacing w:before="0"/>
        <w:rPr>
          <w:rFonts w:cs="Arial"/>
          <w:color w:val="000000" w:themeColor="text1"/>
        </w:rPr>
      </w:pPr>
      <w:r w:rsidRPr="008F153C">
        <w:rPr>
          <w:rFonts w:cs="Arial"/>
          <w:color w:val="000000" w:themeColor="text1"/>
        </w:rPr>
        <w:t>Прилог:</w:t>
      </w:r>
    </w:p>
    <w:p w:rsidR="008576CB" w:rsidRPr="008F153C" w:rsidRDefault="008576CB" w:rsidP="008576CB">
      <w:pPr>
        <w:pStyle w:val="ListParagraph"/>
        <w:numPr>
          <w:ilvl w:val="0"/>
          <w:numId w:val="7"/>
        </w:numPr>
        <w:spacing w:before="0" w:after="0" w:line="240" w:lineRule="auto"/>
        <w:rPr>
          <w:rFonts w:ascii="Arial" w:hAnsi="Arial" w:cs="Arial"/>
          <w:color w:val="000000" w:themeColor="text1"/>
        </w:rPr>
      </w:pPr>
      <w:r w:rsidRPr="008F153C">
        <w:rPr>
          <w:rFonts w:ascii="Arial" w:hAnsi="Arial" w:cs="Arial"/>
          <w:color w:val="000000" w:themeColor="text1"/>
        </w:rPr>
        <w:t xml:space="preserve"> 1 једна потписана и оверена бланко сопствена меница као гаранција за отклањање недостатака у гарантном року</w:t>
      </w:r>
    </w:p>
    <w:p w:rsidR="008576CB" w:rsidRPr="008F153C" w:rsidRDefault="008576CB" w:rsidP="008576CB">
      <w:pPr>
        <w:pStyle w:val="ListParagraph"/>
        <w:numPr>
          <w:ilvl w:val="0"/>
          <w:numId w:val="7"/>
        </w:numPr>
        <w:spacing w:before="0" w:after="0" w:line="240" w:lineRule="auto"/>
        <w:rPr>
          <w:rFonts w:ascii="Arial" w:hAnsi="Arial" w:cs="Arial"/>
          <w:color w:val="000000" w:themeColor="text1"/>
        </w:rPr>
      </w:pPr>
      <w:r w:rsidRPr="008F153C">
        <w:rPr>
          <w:rFonts w:ascii="Arial" w:hAnsi="Arial" w:cs="Arial"/>
          <w:color w:val="000000" w:themeColor="text1"/>
        </w:rPr>
        <w:t>фотокопиј</w:t>
      </w:r>
      <w:r w:rsidR="00414CFF" w:rsidRPr="008F153C">
        <w:rPr>
          <w:rFonts w:ascii="Arial" w:hAnsi="Arial" w:cs="Arial"/>
          <w:color w:val="000000" w:themeColor="text1"/>
        </w:rPr>
        <w:t>а</w:t>
      </w:r>
      <w:r w:rsidRPr="008F153C">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8F153C">
        <w:rPr>
          <w:rFonts w:ascii="Arial" w:hAnsi="Arial" w:cs="Arial"/>
          <w:color w:val="000000" w:themeColor="text1"/>
        </w:rPr>
        <w:t>а</w:t>
      </w:r>
      <w:r w:rsidRPr="008F153C">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F153C" w:rsidRDefault="008576CB" w:rsidP="008576CB">
      <w:pPr>
        <w:pStyle w:val="ListParagraph"/>
        <w:numPr>
          <w:ilvl w:val="0"/>
          <w:numId w:val="7"/>
        </w:numPr>
        <w:spacing w:before="0" w:after="0" w:line="240" w:lineRule="auto"/>
        <w:rPr>
          <w:rFonts w:ascii="Arial" w:hAnsi="Arial" w:cs="Arial"/>
          <w:color w:val="000000" w:themeColor="text1"/>
        </w:rPr>
      </w:pPr>
      <w:r w:rsidRPr="008F153C">
        <w:rPr>
          <w:rFonts w:ascii="Arial" w:hAnsi="Arial" w:cs="Arial"/>
          <w:color w:val="000000" w:themeColor="text1"/>
        </w:rPr>
        <w:t>фотокопиј</w:t>
      </w:r>
      <w:r w:rsidR="00414CFF" w:rsidRPr="008F153C">
        <w:rPr>
          <w:rFonts w:ascii="Arial" w:hAnsi="Arial" w:cs="Arial"/>
          <w:color w:val="000000" w:themeColor="text1"/>
        </w:rPr>
        <w:t>а</w:t>
      </w:r>
      <w:r w:rsidRPr="008F153C">
        <w:rPr>
          <w:rFonts w:ascii="Arial" w:hAnsi="Arial" w:cs="Arial"/>
          <w:color w:val="000000" w:themeColor="text1"/>
        </w:rPr>
        <w:t xml:space="preserve"> ОП обрасца </w:t>
      </w:r>
    </w:p>
    <w:p w:rsidR="001B0370" w:rsidRPr="008F153C" w:rsidRDefault="008576CB" w:rsidP="00B20A6C">
      <w:pPr>
        <w:pStyle w:val="ListParagraph"/>
        <w:numPr>
          <w:ilvl w:val="0"/>
          <w:numId w:val="7"/>
        </w:numPr>
        <w:spacing w:before="0" w:after="0" w:line="240" w:lineRule="auto"/>
        <w:rPr>
          <w:rFonts w:ascii="Arial" w:hAnsi="Arial" w:cs="Arial"/>
          <w:color w:val="000000" w:themeColor="text1"/>
        </w:rPr>
      </w:pPr>
      <w:r w:rsidRPr="008F153C">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8F153C" w:rsidRDefault="00AD1279" w:rsidP="00AD1279">
      <w:pPr>
        <w:spacing w:before="0"/>
        <w:rPr>
          <w:rFonts w:cs="Arial"/>
          <w:color w:val="000000" w:themeColor="text1"/>
        </w:rPr>
      </w:pPr>
    </w:p>
    <w:p w:rsidR="00AD1279" w:rsidRPr="008F153C" w:rsidRDefault="00AD1279" w:rsidP="00AD1279">
      <w:pPr>
        <w:spacing w:before="0"/>
        <w:rPr>
          <w:rFonts w:cs="Arial"/>
          <w:color w:val="000000" w:themeColor="text1"/>
        </w:rPr>
      </w:pPr>
    </w:p>
    <w:p w:rsidR="00B043D1" w:rsidRPr="008F153C" w:rsidRDefault="00B043D1" w:rsidP="00AD1279">
      <w:pPr>
        <w:spacing w:before="0"/>
        <w:rPr>
          <w:rFonts w:cs="Arial"/>
          <w:color w:val="000000" w:themeColor="text1"/>
        </w:rPr>
      </w:pPr>
    </w:p>
    <w:p w:rsidR="00B043D1" w:rsidRPr="008F153C" w:rsidRDefault="00B043D1" w:rsidP="00AD1279">
      <w:pPr>
        <w:spacing w:before="0"/>
        <w:rPr>
          <w:rFonts w:cs="Arial"/>
          <w:color w:val="000000" w:themeColor="text1"/>
        </w:rPr>
      </w:pPr>
    </w:p>
    <w:p w:rsidR="00B043D1" w:rsidRPr="008F153C" w:rsidRDefault="00B043D1" w:rsidP="00AD1279">
      <w:pPr>
        <w:spacing w:before="0"/>
        <w:rPr>
          <w:rFonts w:cs="Arial"/>
          <w:color w:val="000000" w:themeColor="text1"/>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8F153C" w:rsidRDefault="00414CFF" w:rsidP="008F153C">
      <w:pPr>
        <w:spacing w:before="0"/>
        <w:jc w:val="right"/>
        <w:rPr>
          <w:rFonts w:cs="Arial"/>
          <w:lang w:val="sr-Cyrl-RS"/>
        </w:rPr>
      </w:pPr>
      <w:r>
        <w:rPr>
          <w:rFonts w:cs="Arial"/>
          <w:color w:val="00B0F0"/>
        </w:rPr>
        <w:lastRenderedPageBreak/>
        <w:t xml:space="preserve">                                                                   </w:t>
      </w:r>
      <w:r w:rsidR="00AD1279" w:rsidRPr="00414CFF">
        <w:rPr>
          <w:rFonts w:cs="Arial"/>
        </w:rPr>
        <w:t>ПРИЛОГ бр.</w:t>
      </w:r>
      <w:r w:rsidR="008F153C">
        <w:rPr>
          <w:rFonts w:cs="Arial"/>
          <w:lang w:val="sr-Cyrl-RS"/>
        </w:rPr>
        <w:t xml:space="preserve"> 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8F153C" w:rsidRDefault="00642BB8" w:rsidP="00AD1279">
      <w:pPr>
        <w:spacing w:before="0"/>
        <w:rPr>
          <w:rFonts w:cs="Arial"/>
          <w:color w:val="000000" w:themeColor="text1"/>
        </w:rPr>
      </w:pPr>
    </w:p>
    <w:p w:rsidR="00212A5F" w:rsidRPr="008F153C"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8F153C">
        <w:rPr>
          <w:rFonts w:cs="Arial"/>
          <w:color w:val="000000" w:themeColor="text1"/>
        </w:rPr>
        <w:tab/>
        <w:t>ПР</w:t>
      </w:r>
      <w:r w:rsidR="00876242" w:rsidRPr="008F153C">
        <w:rPr>
          <w:rFonts w:cs="Arial"/>
          <w:color w:val="000000" w:themeColor="text1"/>
        </w:rPr>
        <w:t>УЖАЛАЦ УСЛУГА</w:t>
      </w:r>
      <w:r w:rsidRPr="008F153C">
        <w:rPr>
          <w:rFonts w:cs="Arial"/>
          <w:color w:val="000000" w:themeColor="text1"/>
        </w:rPr>
        <w:t>:</w:t>
      </w:r>
      <w:r w:rsidRPr="008F153C">
        <w:rPr>
          <w:rFonts w:cs="Arial"/>
          <w:color w:val="000000" w:themeColor="text1"/>
        </w:rPr>
        <w:tab/>
      </w:r>
      <w:r w:rsidR="00212A5F" w:rsidRPr="008F153C">
        <w:rPr>
          <w:rFonts w:cs="Arial"/>
          <w:color w:val="000000" w:themeColor="text1"/>
        </w:rPr>
        <w:tab/>
        <w:t xml:space="preserve">      КОРИСНИК УСЛУГА:</w:t>
      </w:r>
    </w:p>
    <w:p w:rsidR="00AD1279" w:rsidRPr="008F153C" w:rsidRDefault="00212A5F" w:rsidP="00AD1279">
      <w:pPr>
        <w:spacing w:before="0"/>
        <w:rPr>
          <w:rFonts w:cs="Arial"/>
          <w:color w:val="000000" w:themeColor="text1"/>
        </w:rPr>
      </w:pPr>
      <w:r w:rsidRPr="008F153C">
        <w:rPr>
          <w:rFonts w:cs="Arial"/>
          <w:color w:val="000000" w:themeColor="text1"/>
        </w:rPr>
        <w:t>_________________________</w:t>
      </w:r>
      <w:r w:rsidRPr="008F153C">
        <w:rPr>
          <w:rFonts w:cs="Arial"/>
          <w:color w:val="000000" w:themeColor="text1"/>
        </w:rPr>
        <w:tab/>
      </w:r>
      <w:r w:rsidRPr="008F153C">
        <w:rPr>
          <w:rFonts w:cs="Arial"/>
          <w:color w:val="000000" w:themeColor="text1"/>
        </w:rPr>
        <w:tab/>
      </w:r>
      <w:r w:rsidR="00414CFF" w:rsidRPr="008F153C">
        <w:rPr>
          <w:rFonts w:cs="Arial"/>
          <w:color w:val="000000" w:themeColor="text1"/>
        </w:rPr>
        <w:t xml:space="preserve">     </w:t>
      </w:r>
      <w:r w:rsidRPr="008F153C">
        <w:rPr>
          <w:rFonts w:cs="Arial"/>
          <w:color w:val="000000" w:themeColor="text1"/>
        </w:rPr>
        <w:t>___________________________</w:t>
      </w:r>
    </w:p>
    <w:p w:rsidR="00AD1279" w:rsidRPr="008F153C" w:rsidRDefault="00AD1279" w:rsidP="00AD1279">
      <w:pPr>
        <w:spacing w:before="0"/>
        <w:rPr>
          <w:rFonts w:cs="Arial"/>
          <w:color w:val="000000" w:themeColor="text1"/>
        </w:rPr>
      </w:pPr>
      <w:r w:rsidRPr="008F153C">
        <w:rPr>
          <w:rFonts w:cs="Arial"/>
          <w:color w:val="000000" w:themeColor="text1"/>
        </w:rPr>
        <w:t xml:space="preserve">    (Назив пра</w:t>
      </w:r>
      <w:r w:rsidR="00212A5F" w:rsidRPr="008F153C">
        <w:rPr>
          <w:rFonts w:cs="Arial"/>
          <w:color w:val="000000" w:themeColor="text1"/>
        </w:rPr>
        <w:t xml:space="preserve">вног  лица) </w:t>
      </w:r>
      <w:r w:rsidR="00212A5F" w:rsidRPr="008F153C">
        <w:rPr>
          <w:rFonts w:cs="Arial"/>
          <w:color w:val="000000" w:themeColor="text1"/>
        </w:rPr>
        <w:tab/>
      </w:r>
      <w:r w:rsidR="00212A5F" w:rsidRPr="008F153C">
        <w:rPr>
          <w:rFonts w:cs="Arial"/>
          <w:color w:val="000000" w:themeColor="text1"/>
        </w:rPr>
        <w:tab/>
      </w:r>
      <w:r w:rsidR="00212A5F" w:rsidRPr="008F153C">
        <w:rPr>
          <w:rFonts w:cs="Arial"/>
          <w:color w:val="000000" w:themeColor="text1"/>
        </w:rPr>
        <w:tab/>
        <w:t xml:space="preserve">(Назив организационог дела ЈП </w:t>
      </w:r>
      <w:r w:rsidRPr="008F153C">
        <w:rPr>
          <w:rFonts w:cs="Arial"/>
          <w:color w:val="000000" w:themeColor="text1"/>
        </w:rPr>
        <w:t>ЕПС)</w:t>
      </w:r>
    </w:p>
    <w:p w:rsidR="00212A5F" w:rsidRPr="008F153C" w:rsidRDefault="00212A5F" w:rsidP="00AD1279">
      <w:pPr>
        <w:spacing w:before="0"/>
        <w:rPr>
          <w:rFonts w:cs="Arial"/>
          <w:color w:val="000000" w:themeColor="text1"/>
        </w:rPr>
      </w:pPr>
    </w:p>
    <w:p w:rsidR="00212A5F" w:rsidRPr="008F153C" w:rsidRDefault="00212A5F" w:rsidP="00AD1279">
      <w:pPr>
        <w:spacing w:before="0"/>
        <w:rPr>
          <w:rFonts w:cs="Arial"/>
          <w:color w:val="000000" w:themeColor="text1"/>
        </w:rPr>
      </w:pPr>
    </w:p>
    <w:p w:rsidR="00212A5F" w:rsidRPr="008F153C" w:rsidRDefault="00212A5F" w:rsidP="00212A5F">
      <w:pPr>
        <w:tabs>
          <w:tab w:val="center" w:pos="4514"/>
        </w:tabs>
        <w:spacing w:before="0"/>
        <w:rPr>
          <w:rFonts w:cs="Arial"/>
          <w:color w:val="000000" w:themeColor="text1"/>
        </w:rPr>
      </w:pPr>
      <w:r w:rsidRPr="008F153C">
        <w:rPr>
          <w:rFonts w:cs="Arial"/>
          <w:color w:val="000000" w:themeColor="text1"/>
        </w:rPr>
        <w:t>__________________________</w:t>
      </w:r>
      <w:r w:rsidRPr="008F153C">
        <w:rPr>
          <w:rFonts w:cs="Arial"/>
          <w:color w:val="000000" w:themeColor="text1"/>
        </w:rPr>
        <w:tab/>
        <w:t xml:space="preserve">                      ______________________________</w:t>
      </w:r>
    </w:p>
    <w:p w:rsidR="00AD1279" w:rsidRPr="008F153C" w:rsidRDefault="00AD1279" w:rsidP="00AD1279">
      <w:pPr>
        <w:spacing w:before="0"/>
        <w:rPr>
          <w:rFonts w:cs="Arial"/>
          <w:color w:val="000000" w:themeColor="text1"/>
        </w:rPr>
      </w:pPr>
      <w:r w:rsidRPr="008F153C">
        <w:rPr>
          <w:rFonts w:cs="Arial"/>
          <w:color w:val="000000" w:themeColor="text1"/>
        </w:rPr>
        <w:t>(</w:t>
      </w:r>
      <w:r w:rsidR="00212A5F" w:rsidRPr="008F153C">
        <w:rPr>
          <w:rFonts w:cs="Arial"/>
          <w:color w:val="000000" w:themeColor="text1"/>
        </w:rPr>
        <w:t xml:space="preserve">Адреса правног  лица) </w:t>
      </w:r>
      <w:r w:rsidR="00212A5F" w:rsidRPr="008F153C">
        <w:rPr>
          <w:rFonts w:cs="Arial"/>
          <w:color w:val="000000" w:themeColor="text1"/>
        </w:rPr>
        <w:tab/>
      </w:r>
      <w:r w:rsidR="00212A5F" w:rsidRPr="008F153C">
        <w:rPr>
          <w:rFonts w:cs="Arial"/>
          <w:color w:val="000000" w:themeColor="text1"/>
        </w:rPr>
        <w:tab/>
      </w:r>
      <w:r w:rsidR="00212A5F" w:rsidRPr="008F153C">
        <w:rPr>
          <w:rFonts w:cs="Arial"/>
          <w:color w:val="000000" w:themeColor="text1"/>
        </w:rPr>
        <w:tab/>
      </w:r>
      <w:r w:rsidRPr="008F153C">
        <w:rPr>
          <w:rFonts w:cs="Arial"/>
          <w:color w:val="000000" w:themeColor="text1"/>
        </w:rPr>
        <w:t>(Адреса организационог дела ЈП ЕПС)</w:t>
      </w:r>
    </w:p>
    <w:p w:rsidR="00AD1279" w:rsidRPr="008F153C" w:rsidRDefault="00AD1279" w:rsidP="00AD1279">
      <w:pPr>
        <w:spacing w:before="0"/>
        <w:rPr>
          <w:rFonts w:cs="Arial"/>
          <w:color w:val="000000" w:themeColor="text1"/>
        </w:rPr>
      </w:pPr>
    </w:p>
    <w:p w:rsidR="00AD1279" w:rsidRPr="008F153C" w:rsidRDefault="00AD1279" w:rsidP="00AD1279">
      <w:pPr>
        <w:spacing w:before="0"/>
        <w:rPr>
          <w:rFonts w:cs="Arial"/>
          <w:color w:val="000000" w:themeColor="text1"/>
        </w:rPr>
      </w:pPr>
    </w:p>
    <w:p w:rsidR="00AD1279" w:rsidRPr="008F153C" w:rsidRDefault="00AD1279" w:rsidP="00AD1279">
      <w:pPr>
        <w:spacing w:before="0"/>
        <w:rPr>
          <w:rFonts w:cs="Arial"/>
          <w:color w:val="000000" w:themeColor="text1"/>
        </w:rPr>
      </w:pPr>
      <w:r w:rsidRPr="008F153C">
        <w:rPr>
          <w:rFonts w:cs="Arial"/>
          <w:color w:val="000000" w:themeColor="text1"/>
        </w:rPr>
        <w:t>Број Уговора/Датум:      __________________________________________</w:t>
      </w:r>
    </w:p>
    <w:p w:rsidR="00AD1279" w:rsidRPr="008F153C" w:rsidRDefault="00AD1279" w:rsidP="00AD1279">
      <w:pPr>
        <w:spacing w:before="0"/>
        <w:rPr>
          <w:rFonts w:cs="Arial"/>
          <w:color w:val="000000" w:themeColor="text1"/>
        </w:rPr>
      </w:pPr>
      <w:r w:rsidRPr="008F153C">
        <w:rPr>
          <w:rFonts w:cs="Arial"/>
          <w:color w:val="000000" w:themeColor="text1"/>
        </w:rPr>
        <w:t>Број налога за набавку (НЗН):  ________________________</w:t>
      </w:r>
    </w:p>
    <w:p w:rsidR="00AD1279" w:rsidRPr="008F153C" w:rsidRDefault="00AD1279" w:rsidP="00AD1279">
      <w:pPr>
        <w:spacing w:before="0"/>
        <w:rPr>
          <w:rFonts w:cs="Arial"/>
          <w:color w:val="000000" w:themeColor="text1"/>
        </w:rPr>
      </w:pPr>
      <w:r w:rsidRPr="008F153C">
        <w:rPr>
          <w:rFonts w:cs="Arial"/>
          <w:color w:val="000000" w:themeColor="text1"/>
        </w:rPr>
        <w:t>Место извршене услуге</w:t>
      </w:r>
      <w:r w:rsidR="00414CFF" w:rsidRPr="008F153C">
        <w:rPr>
          <w:rFonts w:cs="Arial"/>
          <w:color w:val="000000" w:themeColor="text1"/>
          <w:vertAlign w:val="superscript"/>
          <w:lang w:val="ru-RU"/>
        </w:rPr>
        <w:t xml:space="preserve"> 1</w:t>
      </w:r>
      <w:r w:rsidRPr="008F153C">
        <w:rPr>
          <w:rFonts w:cs="Arial"/>
          <w:color w:val="000000" w:themeColor="text1"/>
        </w:rPr>
        <w:t>:  __________________________</w:t>
      </w:r>
    </w:p>
    <w:p w:rsidR="00AD1279" w:rsidRPr="008F153C" w:rsidRDefault="00AD1279" w:rsidP="00AD1279">
      <w:pPr>
        <w:spacing w:before="0"/>
        <w:rPr>
          <w:rFonts w:cs="Arial"/>
          <w:color w:val="000000" w:themeColor="text1"/>
        </w:rPr>
      </w:pPr>
      <w:r w:rsidRPr="008F153C">
        <w:rPr>
          <w:rFonts w:cs="Arial"/>
          <w:color w:val="000000" w:themeColor="text1"/>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8F153C" w:rsidRDefault="00AD1279" w:rsidP="00AD1279">
      <w:pPr>
        <w:spacing w:before="0"/>
        <w:rPr>
          <w:rFonts w:cs="Arial"/>
          <w:color w:val="000000" w:themeColor="text1"/>
        </w:rPr>
      </w:pPr>
    </w:p>
    <w:p w:rsidR="00AD1279" w:rsidRPr="008F153C" w:rsidRDefault="00AD1279" w:rsidP="00AD1279">
      <w:pPr>
        <w:spacing w:before="0"/>
        <w:rPr>
          <w:rFonts w:cs="Arial"/>
          <w:color w:val="000000" w:themeColor="text1"/>
        </w:rPr>
      </w:pPr>
      <w:r w:rsidRPr="008F153C">
        <w:rPr>
          <w:rFonts w:cs="Arial"/>
          <w:color w:val="000000" w:themeColor="text1"/>
        </w:rPr>
        <w:t xml:space="preserve">    ПР</w:t>
      </w:r>
      <w:r w:rsidR="00212A5F" w:rsidRPr="008F153C">
        <w:rPr>
          <w:rFonts w:cs="Arial"/>
          <w:color w:val="000000" w:themeColor="text1"/>
        </w:rPr>
        <w:t>УЖАЛАЦ:</w:t>
      </w:r>
      <w:r w:rsidR="00212A5F" w:rsidRPr="008F153C">
        <w:rPr>
          <w:rFonts w:cs="Arial"/>
          <w:color w:val="000000" w:themeColor="text1"/>
        </w:rPr>
        <w:tab/>
        <w:t xml:space="preserve">            КОРИСНИК:                 </w:t>
      </w:r>
    </w:p>
    <w:p w:rsidR="00AD1279" w:rsidRPr="008F153C" w:rsidRDefault="00AD1279" w:rsidP="00AD1279">
      <w:pPr>
        <w:spacing w:before="0"/>
        <w:rPr>
          <w:rFonts w:cs="Arial"/>
          <w:color w:val="000000" w:themeColor="text1"/>
        </w:rPr>
      </w:pPr>
    </w:p>
    <w:p w:rsidR="00AD1279" w:rsidRPr="008F153C" w:rsidRDefault="00212A5F" w:rsidP="00AD1279">
      <w:pPr>
        <w:spacing w:before="0"/>
        <w:rPr>
          <w:rFonts w:cs="Arial"/>
          <w:color w:val="000000" w:themeColor="text1"/>
        </w:rPr>
      </w:pPr>
      <w:r w:rsidRPr="008F153C">
        <w:rPr>
          <w:rFonts w:cs="Arial"/>
          <w:color w:val="000000" w:themeColor="text1"/>
        </w:rPr>
        <w:t>_______________</w:t>
      </w:r>
      <w:r w:rsidR="00AD1279" w:rsidRPr="008F153C">
        <w:rPr>
          <w:rFonts w:cs="Arial"/>
          <w:color w:val="000000" w:themeColor="text1"/>
        </w:rPr>
        <w:tab/>
        <w:t xml:space="preserve">____________________         </w:t>
      </w:r>
    </w:p>
    <w:p w:rsidR="00414CFF" w:rsidRPr="008F153C" w:rsidRDefault="00414CFF" w:rsidP="00414CFF">
      <w:pPr>
        <w:rPr>
          <w:rFonts w:cs="Arial"/>
          <w:color w:val="000000" w:themeColor="text1"/>
          <w:lang w:val="ru-RU"/>
        </w:rPr>
      </w:pPr>
      <w:r w:rsidRPr="008F153C">
        <w:rPr>
          <w:rFonts w:cs="Arial"/>
          <w:color w:val="000000" w:themeColor="text1"/>
          <w:lang w:val="ru-RU"/>
        </w:rPr>
        <w:t xml:space="preserve">    (Име и презиме)</w:t>
      </w:r>
      <w:r w:rsidRPr="008F153C">
        <w:rPr>
          <w:rFonts w:cs="Arial"/>
          <w:color w:val="000000" w:themeColor="text1"/>
          <w:lang w:val="ru-RU"/>
        </w:rPr>
        <w:tab/>
      </w:r>
      <w:r w:rsidRPr="008F153C">
        <w:rPr>
          <w:rFonts w:cs="Arial"/>
          <w:color w:val="000000" w:themeColor="text1"/>
          <w:lang w:val="ru-RU"/>
        </w:rPr>
        <w:tab/>
        <w:t xml:space="preserve">   (Име и презиме)                   </w:t>
      </w:r>
    </w:p>
    <w:p w:rsidR="00414CFF" w:rsidRPr="008F153C" w:rsidRDefault="00414CFF" w:rsidP="00414CFF">
      <w:pPr>
        <w:rPr>
          <w:rFonts w:cs="Arial"/>
          <w:color w:val="000000" w:themeColor="text1"/>
          <w:lang w:val="ru-RU"/>
        </w:rPr>
      </w:pPr>
      <w:r w:rsidRPr="008F153C">
        <w:rPr>
          <w:rFonts w:cs="Arial"/>
          <w:color w:val="000000" w:themeColor="text1"/>
          <w:lang w:val="ru-RU"/>
        </w:rPr>
        <w:t xml:space="preserve">                                                                                            </w:t>
      </w:r>
    </w:p>
    <w:p w:rsidR="00AD1279" w:rsidRPr="008F153C" w:rsidRDefault="00AD1279" w:rsidP="00AD1279">
      <w:pPr>
        <w:spacing w:before="0"/>
        <w:rPr>
          <w:rFonts w:cs="Arial"/>
          <w:color w:val="000000" w:themeColor="text1"/>
        </w:rPr>
      </w:pPr>
    </w:p>
    <w:p w:rsidR="00AD1279" w:rsidRPr="008F153C" w:rsidRDefault="00AD1279" w:rsidP="00AD1279">
      <w:pPr>
        <w:spacing w:before="0"/>
        <w:rPr>
          <w:rFonts w:cs="Arial"/>
          <w:color w:val="000000" w:themeColor="text1"/>
        </w:rPr>
      </w:pPr>
    </w:p>
    <w:p w:rsidR="00AD1279" w:rsidRPr="008F153C" w:rsidRDefault="00AD1279" w:rsidP="00AD1279">
      <w:pPr>
        <w:spacing w:before="0"/>
        <w:rPr>
          <w:rFonts w:cs="Arial"/>
          <w:color w:val="000000" w:themeColor="text1"/>
        </w:rPr>
      </w:pPr>
      <w:r w:rsidRPr="008F153C">
        <w:rPr>
          <w:rFonts w:cs="Arial"/>
          <w:color w:val="000000" w:themeColor="text1"/>
        </w:rPr>
        <w:t>______________</w:t>
      </w:r>
      <w:r w:rsidR="00414CFF" w:rsidRPr="008F153C">
        <w:rPr>
          <w:rFonts w:cs="Arial"/>
          <w:color w:val="000000" w:themeColor="text1"/>
        </w:rPr>
        <w:t>______</w:t>
      </w:r>
      <w:r w:rsidR="00414CFF" w:rsidRPr="008F153C">
        <w:rPr>
          <w:rFonts w:cs="Arial"/>
          <w:color w:val="000000" w:themeColor="text1"/>
        </w:rPr>
        <w:tab/>
        <w:t xml:space="preserve">_____________________  </w:t>
      </w:r>
      <w:r w:rsidRPr="008F153C">
        <w:rPr>
          <w:rFonts w:cs="Arial"/>
          <w:color w:val="000000" w:themeColor="text1"/>
        </w:rPr>
        <w:t xml:space="preserve">    </w:t>
      </w:r>
    </w:p>
    <w:p w:rsidR="00AD1279" w:rsidRPr="008F153C" w:rsidRDefault="00AD1279" w:rsidP="00AD1279">
      <w:pPr>
        <w:spacing w:before="0"/>
        <w:rPr>
          <w:rFonts w:cs="Arial"/>
          <w:color w:val="000000" w:themeColor="text1"/>
        </w:rPr>
      </w:pPr>
      <w:r w:rsidRPr="008F153C">
        <w:rPr>
          <w:rFonts w:cs="Arial"/>
          <w:color w:val="000000" w:themeColor="text1"/>
        </w:rPr>
        <w:t xml:space="preserve">    (Потпис)</w:t>
      </w:r>
      <w:r w:rsidRPr="008F153C">
        <w:rPr>
          <w:rFonts w:cs="Arial"/>
          <w:color w:val="000000" w:themeColor="text1"/>
        </w:rPr>
        <w:tab/>
      </w:r>
      <w:r w:rsidRPr="008F153C">
        <w:rPr>
          <w:rFonts w:cs="Arial"/>
          <w:color w:val="000000" w:themeColor="text1"/>
        </w:rPr>
        <w:tab/>
      </w:r>
      <w:r w:rsidRPr="008F153C">
        <w:rPr>
          <w:rFonts w:cs="Arial"/>
          <w:color w:val="000000" w:themeColor="text1"/>
        </w:rPr>
        <w:tab/>
        <w:t xml:space="preserve">        (Потпис) </w:t>
      </w:r>
      <w:r w:rsidR="008F153C" w:rsidRPr="008F153C">
        <w:rPr>
          <w:rFonts w:cs="Arial"/>
          <w:color w:val="000000" w:themeColor="text1"/>
        </w:rPr>
        <w:t xml:space="preserve">                               </w:t>
      </w:r>
    </w:p>
    <w:p w:rsidR="00AD1279" w:rsidRPr="008F153C" w:rsidRDefault="00AD1279" w:rsidP="00AD1279">
      <w:pPr>
        <w:spacing w:before="0"/>
        <w:rPr>
          <w:rFonts w:cs="Arial"/>
          <w:color w:val="000000" w:themeColor="text1"/>
        </w:rPr>
      </w:pPr>
    </w:p>
    <w:p w:rsidR="00AD1279" w:rsidRDefault="00414CFF" w:rsidP="00AD1279">
      <w:pPr>
        <w:spacing w:before="0"/>
        <w:rPr>
          <w:rFonts w:cs="Arial"/>
          <w:color w:val="000000" w:themeColor="text1"/>
        </w:rPr>
      </w:pPr>
      <w:r w:rsidRPr="008F153C">
        <w:rPr>
          <w:rFonts w:cs="Arial"/>
          <w:color w:val="000000" w:themeColor="text1"/>
          <w:vertAlign w:val="superscript"/>
          <w:lang w:val="ru-RU"/>
        </w:rPr>
        <w:t>1)</w:t>
      </w:r>
      <w:r w:rsidR="00AD1279" w:rsidRPr="008F153C">
        <w:rPr>
          <w:rFonts w:cs="Arial"/>
          <w:color w:val="000000" w:themeColor="text1"/>
        </w:rPr>
        <w:t xml:space="preserve">  у случају да се услуга односи на већи број МТ, уз Записник приложити посебну спецификацију по МТ</w:t>
      </w:r>
    </w:p>
    <w:p w:rsidR="008F153C" w:rsidRPr="008F153C" w:rsidRDefault="008F153C" w:rsidP="00AD1279">
      <w:pPr>
        <w:spacing w:before="0"/>
        <w:rPr>
          <w:rFonts w:cs="Arial"/>
          <w:color w:val="000000" w:themeColor="text1"/>
        </w:rPr>
      </w:pPr>
    </w:p>
    <w:p w:rsidR="00AD1279" w:rsidRPr="008F153C" w:rsidRDefault="00414CFF" w:rsidP="00AD1279">
      <w:pPr>
        <w:spacing w:before="0"/>
        <w:rPr>
          <w:rFonts w:cs="Arial"/>
          <w:color w:val="000000" w:themeColor="text1"/>
        </w:rPr>
      </w:pPr>
      <w:r w:rsidRPr="008F153C">
        <w:rPr>
          <w:rFonts w:cs="Arial"/>
          <w:color w:val="000000" w:themeColor="text1"/>
        </w:rPr>
        <w:t>*</w:t>
      </w:r>
      <w:r w:rsidR="00AD1279" w:rsidRPr="008F153C">
        <w:rPr>
          <w:rFonts w:cs="Arial"/>
          <w:color w:val="000000" w:themeColor="text1"/>
        </w:rPr>
        <w:t>Појашњења:</w:t>
      </w:r>
    </w:p>
    <w:p w:rsidR="00AD1279" w:rsidRPr="008F153C" w:rsidRDefault="00642BB8" w:rsidP="00AD1279">
      <w:pPr>
        <w:spacing w:before="0"/>
        <w:rPr>
          <w:rFonts w:cs="Arial"/>
          <w:color w:val="000000" w:themeColor="text1"/>
        </w:rPr>
      </w:pPr>
      <w:r w:rsidRPr="008F153C">
        <w:rPr>
          <w:rFonts w:cs="Arial"/>
          <w:color w:val="000000" w:themeColor="text1"/>
        </w:rPr>
        <w:t>-</w:t>
      </w:r>
      <w:r w:rsidR="00AD1279" w:rsidRPr="008F153C">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8F153C" w:rsidRDefault="00642BB8" w:rsidP="00AD1279">
      <w:pPr>
        <w:spacing w:before="0"/>
        <w:rPr>
          <w:rFonts w:cs="Arial"/>
          <w:color w:val="000000" w:themeColor="text1"/>
        </w:rPr>
      </w:pPr>
      <w:r w:rsidRPr="008F153C">
        <w:rPr>
          <w:rFonts w:cs="Arial"/>
          <w:color w:val="000000" w:themeColor="text1"/>
        </w:rPr>
        <w:t>-</w:t>
      </w:r>
      <w:r w:rsidR="00AD1279" w:rsidRPr="008F153C">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8F153C" w:rsidRDefault="00642BB8" w:rsidP="00AD1279">
      <w:pPr>
        <w:spacing w:before="0"/>
        <w:rPr>
          <w:rFonts w:cs="Arial"/>
          <w:color w:val="000000" w:themeColor="text1"/>
        </w:rPr>
      </w:pPr>
      <w:r w:rsidRPr="008F153C">
        <w:rPr>
          <w:rFonts w:cs="Arial"/>
          <w:color w:val="000000" w:themeColor="text1"/>
        </w:rPr>
        <w:t>-</w:t>
      </w:r>
      <w:r w:rsidR="00AD1279" w:rsidRPr="008F153C">
        <w:rPr>
          <w:rFonts w:cs="Arial"/>
          <w:color w:val="000000" w:themeColor="text1"/>
        </w:rPr>
        <w:t>Сви добављачи биће дужни да уз фактуру доставе и обострано потписани Записник.</w:t>
      </w:r>
    </w:p>
    <w:p w:rsidR="00AD1279" w:rsidRPr="008F153C" w:rsidRDefault="00642BB8" w:rsidP="00AD1279">
      <w:pPr>
        <w:spacing w:before="0"/>
        <w:rPr>
          <w:rFonts w:cs="Arial"/>
          <w:color w:val="000000" w:themeColor="text1"/>
        </w:rPr>
      </w:pPr>
      <w:r w:rsidRPr="008F153C">
        <w:rPr>
          <w:rFonts w:cs="Arial"/>
          <w:color w:val="000000" w:themeColor="text1"/>
        </w:rPr>
        <w:t>-</w:t>
      </w:r>
      <w:r w:rsidR="00AD1279" w:rsidRPr="008F153C">
        <w:rPr>
          <w:rFonts w:cs="Arial"/>
          <w:color w:val="000000" w:themeColor="text1"/>
        </w:rPr>
        <w:t>Обавеза Наручиоца је издавање писменог Налога за набавк</w:t>
      </w:r>
      <w:r w:rsidR="00414CFF" w:rsidRPr="008F153C">
        <w:rPr>
          <w:rFonts w:cs="Arial"/>
          <w:color w:val="000000" w:themeColor="text1"/>
        </w:rPr>
        <w:t>у без обзира на предмет набавке</w:t>
      </w:r>
      <w:r w:rsidR="00AD1279" w:rsidRPr="008F153C">
        <w:rPr>
          <w:rFonts w:cs="Arial"/>
          <w:color w:val="000000" w:themeColor="text1"/>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7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71"/>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7A6D48" w:rsidRDefault="00B16DCF" w:rsidP="00EE793E">
      <w:pPr>
        <w:pStyle w:val="KDParagraf"/>
        <w:spacing w:before="0"/>
        <w:rPr>
          <w:rFonts w:cs="Arial"/>
          <w:color w:val="000000" w:themeColor="text1"/>
        </w:rPr>
      </w:pPr>
      <w:r>
        <w:rPr>
          <w:rFonts w:cs="Arial"/>
        </w:rPr>
        <w:t xml:space="preserve">Јавно предузеће „Електропривреда Србије“ из Београда, Улица </w:t>
      </w:r>
      <w:r w:rsidR="007A6D48">
        <w:rPr>
          <w:rFonts w:cs="Arial"/>
          <w:lang w:val="sr-Cyrl-RS"/>
        </w:rPr>
        <w:t>Балканска</w:t>
      </w:r>
      <w:r w:rsidR="007A6D48">
        <w:rPr>
          <w:rFonts w:cs="Arial"/>
        </w:rPr>
        <w:t xml:space="preserve"> бр. </w:t>
      </w:r>
      <w:r w:rsidR="007A6D48">
        <w:rPr>
          <w:rFonts w:cs="Arial"/>
          <w:lang w:val="sr-Cyrl-RS"/>
        </w:rPr>
        <w:t>13</w:t>
      </w:r>
      <w:r>
        <w:rPr>
          <w:rFonts w:cs="Arial"/>
        </w:rPr>
        <w:t>,</w:t>
      </w:r>
      <w:r w:rsidR="007A6D48">
        <w:rPr>
          <w:rFonts w:cs="Arial"/>
          <w:lang w:val="sr-Cyrl-RS"/>
        </w:rPr>
        <w:t xml:space="preserve"> О</w:t>
      </w:r>
      <w:r>
        <w:rPr>
          <w:rFonts w:cs="Arial"/>
        </w:rPr>
        <w:t xml:space="preserve">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7A6D48" w:rsidRPr="00125363">
        <w:rPr>
          <w:rFonts w:cs="Arial"/>
          <w:lang w:val="sr-Cyrl-CS"/>
        </w:rPr>
        <w:t>12.</w:t>
      </w:r>
      <w:r w:rsidR="007A6D48" w:rsidRPr="007A6D48">
        <w:rPr>
          <w:rFonts w:cs="Arial"/>
          <w:color w:val="000000" w:themeColor="text1"/>
          <w:lang w:val="sr-Cyrl-CS"/>
        </w:rPr>
        <w:t>01.</w:t>
      </w:r>
      <w:r w:rsidR="007A6D48" w:rsidRPr="007A6D48">
        <w:rPr>
          <w:rFonts w:cs="Arial"/>
          <w:color w:val="000000" w:themeColor="text1"/>
          <w:lang w:val="sr-Cyrl-RS"/>
        </w:rPr>
        <w:t>296992/1-17</w:t>
      </w:r>
      <w:r w:rsidR="007A6D48" w:rsidRPr="007A6D48">
        <w:rPr>
          <w:rFonts w:cs="Arial"/>
          <w:color w:val="000000" w:themeColor="text1"/>
          <w:lang w:val="sr-Cyrl-CS"/>
        </w:rPr>
        <w:t xml:space="preserve"> од </w:t>
      </w:r>
      <w:r w:rsidR="007A6D48" w:rsidRPr="007A6D48">
        <w:rPr>
          <w:rFonts w:cs="Arial"/>
          <w:color w:val="000000" w:themeColor="text1"/>
          <w:lang w:val="sr-Cyrl-RS"/>
        </w:rPr>
        <w:t>15.06</w:t>
      </w:r>
      <w:r w:rsidR="007A6D48" w:rsidRPr="007A6D48">
        <w:rPr>
          <w:rFonts w:cs="Arial"/>
          <w:color w:val="000000" w:themeColor="text1"/>
          <w:lang w:val="sr-Cyrl-CS"/>
        </w:rPr>
        <w:t>.201</w:t>
      </w:r>
      <w:r w:rsidR="007A6D48" w:rsidRPr="007A6D48">
        <w:rPr>
          <w:rFonts w:cs="Arial"/>
          <w:color w:val="000000" w:themeColor="text1"/>
          <w:lang w:val="sr-Cyrl-RS"/>
        </w:rPr>
        <w:t>7</w:t>
      </w:r>
      <w:r w:rsidR="007A6D48" w:rsidRPr="007A6D48">
        <w:rPr>
          <w:rFonts w:cs="Arial"/>
          <w:color w:val="000000" w:themeColor="text1"/>
          <w:lang w:val="sr-Cyrl-CS"/>
        </w:rPr>
        <w:t xml:space="preserve">. године, заступа финансијски директор ТЕНТ </w:t>
      </w:r>
      <w:r w:rsidR="007A6D48" w:rsidRPr="007A6D48">
        <w:rPr>
          <w:rFonts w:cs="Arial"/>
          <w:color w:val="000000" w:themeColor="text1"/>
          <w:lang w:val="sr-Cyrl-RS"/>
        </w:rPr>
        <w:t>Жељко Вујиновић</w:t>
      </w:r>
      <w:r w:rsidRPr="007A6D48">
        <w:rPr>
          <w:rFonts w:cs="Arial"/>
          <w:color w:val="000000" w:themeColor="text1"/>
        </w:rPr>
        <w:t xml:space="preserve"> </w:t>
      </w:r>
      <w:r w:rsidR="00EE793E" w:rsidRPr="007A6D48">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B358E4">
      <w:pPr>
        <w:pStyle w:val="KDParagraf"/>
        <w:numPr>
          <w:ilvl w:val="0"/>
          <w:numId w:val="27"/>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w:t>
      </w:r>
      <w:r w:rsidRPr="00B16DCF">
        <w:rPr>
          <w:rFonts w:cs="Arial"/>
        </w:rPr>
        <w:lastRenderedPageBreak/>
        <w:t xml:space="preserve">(даље Закон) спровео отворени поступак </w:t>
      </w:r>
      <w:r w:rsidR="00EE793E" w:rsidRPr="00B16DCF">
        <w:rPr>
          <w:rFonts w:cs="Arial"/>
        </w:rPr>
        <w:t xml:space="preserve"> за јавну набавку услуге</w:t>
      </w:r>
      <w:r w:rsidR="00120F04" w:rsidRPr="00120F04">
        <w:rPr>
          <w:rFonts w:cs="Arial"/>
          <w:bCs/>
        </w:rPr>
        <w:t xml:space="preserve"> </w:t>
      </w:r>
      <w:r w:rsidR="00120F04">
        <w:rPr>
          <w:rFonts w:cs="Arial"/>
          <w:bCs/>
          <w:lang w:val="sr-Cyrl-RS"/>
        </w:rPr>
        <w:t>“</w:t>
      </w:r>
      <w:r w:rsidR="00120F04" w:rsidRPr="00120F04">
        <w:rPr>
          <w:rFonts w:cs="Arial"/>
          <w:bCs/>
        </w:rPr>
        <w:t xml:space="preserve">Контрола овешења на пароводним линијама блокова у ремонтима </w:t>
      </w:r>
      <w:r w:rsidR="00120F04">
        <w:rPr>
          <w:rFonts w:cs="Arial"/>
          <w:b/>
          <w:bCs/>
        </w:rPr>
        <w:t>–</w:t>
      </w:r>
      <w:r w:rsidR="00120F04" w:rsidRPr="00120F04">
        <w:rPr>
          <w:rFonts w:cs="Arial"/>
          <w:bCs/>
        </w:rPr>
        <w:t xml:space="preserve"> ТЕНТ</w:t>
      </w:r>
      <w:r w:rsidR="00120F04">
        <w:rPr>
          <w:rFonts w:cs="Arial"/>
          <w:bCs/>
          <w:lang w:val="sr-Cyrl-RS"/>
        </w:rPr>
        <w:t>“</w:t>
      </w:r>
      <w:r w:rsidR="00120F04" w:rsidRPr="00B16DCF">
        <w:rPr>
          <w:rFonts w:cs="Arial"/>
        </w:rPr>
        <w:t xml:space="preserve"> </w:t>
      </w:r>
      <w:r w:rsidR="00EE793E" w:rsidRPr="00B16DCF">
        <w:rPr>
          <w:rFonts w:cs="Arial"/>
        </w:rPr>
        <w:t xml:space="preserve">(у даљем тексту: Услуга), </w:t>
      </w:r>
      <w:r w:rsidRPr="00B16DCF">
        <w:rPr>
          <w:rFonts w:cs="Arial"/>
        </w:rPr>
        <w:t>бр.</w:t>
      </w:r>
      <w:r w:rsidR="007A6D48">
        <w:rPr>
          <w:rFonts w:cs="Arial"/>
          <w:lang w:val="sr-Cyrl-RS"/>
        </w:rPr>
        <w:t xml:space="preserve"> </w:t>
      </w:r>
      <w:r w:rsidRPr="00B16DCF">
        <w:rPr>
          <w:rFonts w:cs="Arial"/>
        </w:rPr>
        <w:t>ЈН</w:t>
      </w:r>
      <w:r w:rsidR="005E5152">
        <w:rPr>
          <w:rFonts w:cs="Arial"/>
          <w:lang w:val="sr-Cyrl-RS"/>
        </w:rPr>
        <w:t xml:space="preserve"> </w:t>
      </w:r>
      <w:r w:rsidR="005E5152" w:rsidRPr="004732D1">
        <w:rPr>
          <w:rFonts w:eastAsia="Arial" w:cs="Arial"/>
          <w:color w:val="000000"/>
        </w:rPr>
        <w:t xml:space="preserve">3000/1681/2018 </w:t>
      </w:r>
      <w:r w:rsidR="005E5152" w:rsidRPr="004732D1">
        <w:rPr>
          <w:lang w:val="sr-Cyrl-RS"/>
        </w:rPr>
        <w:t>(</w:t>
      </w:r>
      <w:r w:rsidR="005E5152" w:rsidRPr="004732D1">
        <w:rPr>
          <w:rFonts w:eastAsia="Arial" w:cs="Arial"/>
          <w:color w:val="000000"/>
        </w:rPr>
        <w:t>2032/2018</w:t>
      </w:r>
      <w:r w:rsidR="005E5152" w:rsidRPr="004732D1">
        <w:rPr>
          <w:rFonts w:eastAsia="Arial" w:cs="Arial"/>
          <w:color w:val="000000"/>
          <w:lang w:val="sr-Cyrl-RS"/>
        </w:rPr>
        <w:t>)</w:t>
      </w:r>
    </w:p>
    <w:p w:rsidR="00B16DCF" w:rsidRPr="005E5152" w:rsidRDefault="00EE793E" w:rsidP="00B358E4">
      <w:pPr>
        <w:pStyle w:val="KDNabrajanje"/>
        <w:numPr>
          <w:ilvl w:val="0"/>
          <w:numId w:val="26"/>
        </w:numPr>
        <w:tabs>
          <w:tab w:val="num" w:pos="567"/>
        </w:tabs>
        <w:spacing w:before="0"/>
        <w:ind w:left="568" w:hanging="284"/>
        <w:rPr>
          <w:rFonts w:cs="Arial"/>
          <w:color w:val="000000" w:themeColor="text1"/>
        </w:rPr>
      </w:pPr>
      <w:r w:rsidRPr="00B16DCF">
        <w:rPr>
          <w:rFonts w:cs="Arial"/>
        </w:rPr>
        <w:tab/>
        <w:t xml:space="preserve">да је Позив за подношење понуда у вези предметне јавне набавке објављен на Порталу </w:t>
      </w:r>
      <w:r w:rsidRPr="005E5152">
        <w:rPr>
          <w:rFonts w:cs="Arial"/>
          <w:color w:val="000000" w:themeColor="text1"/>
        </w:rPr>
        <w:t xml:space="preserve">јавних набавки дана </w:t>
      </w:r>
      <w:r w:rsidR="005E5152">
        <w:rPr>
          <w:rFonts w:cs="Arial"/>
          <w:color w:val="000000" w:themeColor="text1"/>
          <w:lang w:val="sr-Cyrl-RS"/>
        </w:rPr>
        <w:t>__.__.201</w:t>
      </w:r>
      <w:r w:rsidR="00C6382C">
        <w:rPr>
          <w:rFonts w:cs="Arial"/>
          <w:color w:val="000000" w:themeColor="text1"/>
          <w:lang w:val="sr-Cyrl-RS"/>
        </w:rPr>
        <w:t>9</w:t>
      </w:r>
      <w:r w:rsidR="005E5152">
        <w:rPr>
          <w:rFonts w:cs="Arial"/>
          <w:color w:val="000000" w:themeColor="text1"/>
          <w:lang w:val="sr-Cyrl-RS"/>
        </w:rPr>
        <w:t>.</w:t>
      </w:r>
      <w:r w:rsidRPr="005E5152">
        <w:rPr>
          <w:rFonts w:cs="Arial"/>
          <w:color w:val="000000" w:themeColor="text1"/>
        </w:rPr>
        <w:t xml:space="preserve"> године, као и на интернет страници  Корисника услуге</w:t>
      </w:r>
      <w:r w:rsidR="00B16DCF" w:rsidRPr="005E5152">
        <w:rPr>
          <w:rFonts w:cs="Arial"/>
          <w:color w:val="000000" w:themeColor="text1"/>
        </w:rPr>
        <w:t xml:space="preserve"> и на Порталу Службених гласила и база прописа.</w:t>
      </w:r>
    </w:p>
    <w:p w:rsidR="00EE793E" w:rsidRPr="00E47C2E" w:rsidRDefault="00EE793E" w:rsidP="00B358E4">
      <w:pPr>
        <w:pStyle w:val="KDNabrajanje"/>
        <w:numPr>
          <w:ilvl w:val="0"/>
          <w:numId w:val="26"/>
        </w:numPr>
        <w:tabs>
          <w:tab w:val="num" w:pos="567"/>
        </w:tabs>
        <w:spacing w:before="0"/>
        <w:ind w:left="568" w:hanging="284"/>
        <w:rPr>
          <w:rFonts w:cs="Arial"/>
        </w:rPr>
      </w:pPr>
      <w:r w:rsidRPr="005E5152">
        <w:rPr>
          <w:rFonts w:cs="Arial"/>
          <w:color w:val="000000" w:themeColor="text1"/>
        </w:rPr>
        <w:tab/>
        <w:t xml:space="preserve">да Понуда Понуђача (у даљем тексту: Пружалац услуге) у </w:t>
      </w:r>
      <w:r w:rsidR="00FD5422" w:rsidRPr="005E5152">
        <w:rPr>
          <w:rFonts w:cs="Arial"/>
          <w:color w:val="000000" w:themeColor="text1"/>
        </w:rPr>
        <w:t>отвореном</w:t>
      </w:r>
      <w:r w:rsidRPr="005E5152">
        <w:rPr>
          <w:rFonts w:cs="Arial"/>
          <w:color w:val="000000" w:themeColor="text1"/>
        </w:rPr>
        <w:t xml:space="preserve"> </w:t>
      </w:r>
      <w:r w:rsidRPr="00E47C2E">
        <w:rPr>
          <w:rFonts w:cs="Arial"/>
        </w:rPr>
        <w:t xml:space="preserve">поступку за </w:t>
      </w:r>
      <w:r w:rsidR="00FD5422" w:rsidRPr="00E47C2E">
        <w:rPr>
          <w:rFonts w:cs="Arial"/>
        </w:rPr>
        <w:t>ЈН</w:t>
      </w:r>
      <w:r w:rsidRPr="00E47C2E">
        <w:rPr>
          <w:rFonts w:cs="Arial"/>
        </w:rPr>
        <w:t xml:space="preserve"> број </w:t>
      </w:r>
      <w:r w:rsidR="005E5152" w:rsidRPr="004732D1">
        <w:rPr>
          <w:rFonts w:eastAsia="Arial" w:cs="Arial"/>
          <w:color w:val="000000"/>
        </w:rPr>
        <w:t xml:space="preserve">3000/1681/2018 </w:t>
      </w:r>
      <w:r w:rsidR="005E5152" w:rsidRPr="004732D1">
        <w:rPr>
          <w:lang w:val="sr-Cyrl-RS"/>
        </w:rPr>
        <w:t>(</w:t>
      </w:r>
      <w:r w:rsidR="005E5152" w:rsidRPr="004732D1">
        <w:rPr>
          <w:rFonts w:eastAsia="Arial" w:cs="Arial"/>
          <w:color w:val="000000"/>
        </w:rPr>
        <w:t>2032/2018</w:t>
      </w:r>
      <w:r w:rsidR="005E5152" w:rsidRPr="004732D1">
        <w:rPr>
          <w:rFonts w:eastAsia="Arial" w:cs="Arial"/>
          <w:color w:val="000000"/>
          <w:lang w:val="sr-Cyrl-RS"/>
        </w:rPr>
        <w:t>)</w:t>
      </w:r>
      <w:r w:rsidRPr="00E47C2E">
        <w:rPr>
          <w:rFonts w:cs="Arial"/>
        </w:rPr>
        <w:t>, која је заведена код Корисника услуге под   бројем ______</w:t>
      </w:r>
      <w:r w:rsidR="00FD5422" w:rsidRPr="00E47C2E">
        <w:rPr>
          <w:rFonts w:cs="Arial"/>
        </w:rPr>
        <w:t xml:space="preserve"> од </w:t>
      </w:r>
      <w:r w:rsidR="005E5152">
        <w:rPr>
          <w:rFonts w:cs="Arial"/>
          <w:lang w:val="sr-Cyrl-RS"/>
        </w:rPr>
        <w:t>__.__.201</w:t>
      </w:r>
      <w:r w:rsidR="00C6382C">
        <w:rPr>
          <w:rFonts w:cs="Arial"/>
          <w:lang w:val="sr-Cyrl-RS"/>
        </w:rPr>
        <w:t>9</w:t>
      </w:r>
      <w:r w:rsidR="005E5152">
        <w:rPr>
          <w:rFonts w:cs="Arial"/>
          <w:lang w:val="sr-Cyrl-RS"/>
        </w:rPr>
        <w:t>.</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w:t>
      </w:r>
      <w:r w:rsidR="005E5152">
        <w:rPr>
          <w:rFonts w:cs="Arial"/>
          <w:lang w:val="sr-Cyrl-RS"/>
        </w:rPr>
        <w:t xml:space="preserve"> број </w:t>
      </w:r>
      <w:r w:rsidR="005E5152" w:rsidRPr="00E47C2E">
        <w:rPr>
          <w:rFonts w:cs="Arial"/>
        </w:rPr>
        <w:t xml:space="preserve">______ од </w:t>
      </w:r>
      <w:r w:rsidR="005E5152">
        <w:rPr>
          <w:rFonts w:cs="Arial"/>
          <w:lang w:val="sr-Cyrl-RS"/>
        </w:rPr>
        <w:t>__.__.201</w:t>
      </w:r>
      <w:r w:rsidR="00C6382C">
        <w:rPr>
          <w:rFonts w:cs="Arial"/>
          <w:lang w:val="sr-Cyrl-RS"/>
        </w:rPr>
        <w:t>9</w:t>
      </w:r>
      <w:r w:rsidR="005E5152">
        <w:rPr>
          <w:rFonts w:cs="Arial"/>
          <w:lang w:val="sr-Cyrl-RS"/>
        </w:rPr>
        <w:t>.</w:t>
      </w:r>
      <w:r w:rsidR="005E5152" w:rsidRPr="00E47C2E">
        <w:rPr>
          <w:rFonts w:cs="Arial"/>
        </w:rPr>
        <w:t xml:space="preserve"> године</w:t>
      </w:r>
      <w:r w:rsidRPr="00E47C2E">
        <w:rPr>
          <w:rFonts w:cs="Arial"/>
        </w:rPr>
        <w:t>,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5E5152" w:rsidRPr="00120F04" w:rsidRDefault="00EE793E" w:rsidP="00120F04">
      <w:pPr>
        <w:pStyle w:val="Title"/>
        <w:tabs>
          <w:tab w:val="center" w:pos="4514"/>
          <w:tab w:val="left" w:pos="6750"/>
        </w:tabs>
        <w:spacing w:before="0"/>
        <w:jc w:val="both"/>
        <w:rPr>
          <w:rFonts w:eastAsia="Arial" w:cs="Arial"/>
          <w:b w:val="0"/>
          <w:sz w:val="22"/>
          <w:szCs w:val="22"/>
        </w:rPr>
      </w:pPr>
      <w:r w:rsidRPr="00120F04">
        <w:rPr>
          <w:rFonts w:cs="Arial"/>
          <w:b w:val="0"/>
          <w:sz w:val="22"/>
          <w:szCs w:val="22"/>
        </w:rPr>
        <w:t>Овим Уговором о пружању услуге (у даљем тексту: Уговор) Пружалац услуге се обавезује да за потребе Корисника услуге изврши и пружи услугу</w:t>
      </w:r>
      <w:r w:rsidR="00120F04">
        <w:rPr>
          <w:rFonts w:cs="Arial"/>
          <w:b w:val="0"/>
          <w:sz w:val="22"/>
          <w:szCs w:val="22"/>
          <w:lang w:val="sr-Cyrl-RS"/>
        </w:rPr>
        <w:t xml:space="preserve">  „</w:t>
      </w:r>
      <w:r w:rsidR="00120F04" w:rsidRPr="00120F04">
        <w:rPr>
          <w:rFonts w:cs="Arial"/>
          <w:b w:val="0"/>
          <w:bCs w:val="0"/>
          <w:sz w:val="22"/>
          <w:szCs w:val="22"/>
        </w:rPr>
        <w:t xml:space="preserve">Контрола овешења на пароводним линијама блокова у ремонтима </w:t>
      </w:r>
      <w:r w:rsidR="00120F04">
        <w:rPr>
          <w:rFonts w:cs="Arial"/>
          <w:b w:val="0"/>
          <w:bCs w:val="0"/>
          <w:sz w:val="22"/>
          <w:szCs w:val="22"/>
        </w:rPr>
        <w:t>–</w:t>
      </w:r>
      <w:r w:rsidR="00120F04" w:rsidRPr="00120F04">
        <w:rPr>
          <w:rFonts w:cs="Arial"/>
          <w:b w:val="0"/>
          <w:bCs w:val="0"/>
          <w:sz w:val="22"/>
          <w:szCs w:val="22"/>
        </w:rPr>
        <w:t xml:space="preserve"> ТЕНТ</w:t>
      </w:r>
      <w:r w:rsidR="00120F04">
        <w:rPr>
          <w:rFonts w:cs="Arial"/>
          <w:b w:val="0"/>
          <w:bCs w:val="0"/>
          <w:sz w:val="22"/>
          <w:szCs w:val="22"/>
          <w:lang w:val="sr-Cyrl-RS"/>
        </w:rPr>
        <w:t xml:space="preserve">, </w:t>
      </w:r>
      <w:r w:rsidR="00120F04" w:rsidRPr="00120F04">
        <w:rPr>
          <w:rFonts w:cs="Arial"/>
          <w:b w:val="0"/>
          <w:sz w:val="22"/>
          <w:szCs w:val="22"/>
        </w:rPr>
        <w:t>Партија 1. Контрола овешења на пароводним линијама блокова у ремонтима - ТЕ "Колубара"</w:t>
      </w:r>
      <w:r w:rsidR="00120F04">
        <w:rPr>
          <w:rFonts w:cs="Arial"/>
          <w:b w:val="0"/>
          <w:sz w:val="22"/>
          <w:szCs w:val="22"/>
          <w:lang w:val="sr-Cyrl-RS"/>
        </w:rPr>
        <w:t xml:space="preserve">, </w:t>
      </w:r>
      <w:r w:rsidR="00120F04" w:rsidRPr="00120F04">
        <w:rPr>
          <w:rFonts w:cs="Arial"/>
          <w:b w:val="0"/>
          <w:sz w:val="22"/>
          <w:szCs w:val="22"/>
        </w:rPr>
        <w:t>Партија 2. Контрола овешења на пароводним линијама блокова у ремонтима – ТЕНТ А</w:t>
      </w:r>
      <w:r w:rsidR="00120F04" w:rsidRPr="00120F04">
        <w:rPr>
          <w:rFonts w:cs="Arial"/>
          <w:b w:val="0"/>
          <w:sz w:val="22"/>
          <w:szCs w:val="22"/>
          <w:lang w:val="sr-Cyrl-RS"/>
        </w:rPr>
        <w:t xml:space="preserve"> и </w:t>
      </w:r>
      <w:r w:rsidR="00120F04" w:rsidRPr="00120F04">
        <w:rPr>
          <w:rFonts w:cs="Arial"/>
          <w:b w:val="0"/>
          <w:sz w:val="22"/>
          <w:szCs w:val="22"/>
        </w:rPr>
        <w:t>Партија 3. Контрола система овешења  паровода, повезних цевовода блока Б1  и Б2 и техничка подршка за преподешавање овешења - ТЕНТ Б</w:t>
      </w:r>
      <w:r w:rsidR="00120F04">
        <w:rPr>
          <w:rFonts w:cs="Arial"/>
          <w:b w:val="0"/>
          <w:sz w:val="22"/>
          <w:szCs w:val="22"/>
          <w:lang w:val="sr-Cyrl-RS"/>
        </w:rPr>
        <w:t>“</w:t>
      </w:r>
      <w:r w:rsidR="00120F04" w:rsidRPr="00120F04">
        <w:rPr>
          <w:rFonts w:cs="Arial"/>
          <w:b w:val="0"/>
          <w:sz w:val="22"/>
          <w:szCs w:val="22"/>
        </w:rPr>
        <w:t xml:space="preserve"> </w:t>
      </w:r>
      <w:r w:rsidRPr="00120F04">
        <w:rPr>
          <w:rFonts w:cs="Arial"/>
          <w:b w:val="0"/>
          <w:sz w:val="22"/>
          <w:szCs w:val="22"/>
        </w:rPr>
        <w:t xml:space="preserve">(у даљем тексту: Услуга) </w:t>
      </w:r>
      <w:r w:rsidR="005E5152" w:rsidRPr="00120F04">
        <w:rPr>
          <w:rFonts w:eastAsia="Arial" w:cs="Arial"/>
          <w:b w:val="0"/>
          <w:sz w:val="22"/>
          <w:szCs w:val="22"/>
        </w:rPr>
        <w:t>према усвојеној понуди бр._______ од __.__.201</w:t>
      </w:r>
      <w:r w:rsidR="00C6382C">
        <w:rPr>
          <w:rFonts w:eastAsia="Arial" w:cs="Arial"/>
          <w:b w:val="0"/>
          <w:sz w:val="22"/>
          <w:szCs w:val="22"/>
          <w:lang w:val="sr-Cyrl-RS"/>
        </w:rPr>
        <w:t>9</w:t>
      </w:r>
      <w:r w:rsidR="005E5152" w:rsidRPr="00120F04">
        <w:rPr>
          <w:rFonts w:eastAsia="Arial" w:cs="Arial"/>
          <w:b w:val="0"/>
          <w:sz w:val="22"/>
          <w:szCs w:val="22"/>
        </w:rPr>
        <w:t>. године.</w:t>
      </w:r>
    </w:p>
    <w:p w:rsidR="005E5152" w:rsidRDefault="005E5152" w:rsidP="00EE793E">
      <w:pPr>
        <w:pStyle w:val="KDParagraf"/>
        <w:spacing w:before="0"/>
        <w:rPr>
          <w:rFonts w:cs="Arial"/>
          <w:lang w:val="sr-Cyrl-RS"/>
        </w:rPr>
      </w:pPr>
    </w:p>
    <w:p w:rsidR="00EE793E" w:rsidRPr="00E47C2E" w:rsidRDefault="005E5152" w:rsidP="00EE793E">
      <w:pPr>
        <w:pStyle w:val="KDParagraf"/>
        <w:spacing w:before="0"/>
        <w:rPr>
          <w:rFonts w:cs="Arial"/>
        </w:rPr>
      </w:pPr>
      <w:r w:rsidRPr="0084783C">
        <w:rPr>
          <w:rFonts w:cs="Arial"/>
          <w:lang w:val="sr-Cyrl-RS"/>
        </w:rPr>
        <w:t>Корисник услуге се обавезује да плати уговорену вредност за услуге Пружаоцу услуг</w:t>
      </w:r>
    </w:p>
    <w:p w:rsidR="005E5152" w:rsidRDefault="005E5152"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5E5152" w:rsidRPr="005E5152" w:rsidRDefault="005E5152" w:rsidP="005E5152">
      <w:pPr>
        <w:tabs>
          <w:tab w:val="left" w:pos="567"/>
        </w:tabs>
        <w:spacing w:before="0"/>
        <w:rPr>
          <w:rFonts w:cs="Arial"/>
          <w:lang w:val="ru-RU"/>
        </w:rPr>
      </w:pPr>
      <w:r w:rsidRPr="005E5152">
        <w:rPr>
          <w:rFonts w:cs="Arial"/>
          <w:lang w:val="sr-Cyrl-RS"/>
        </w:rPr>
        <w:t xml:space="preserve">Партија 1 : </w:t>
      </w:r>
      <w:r w:rsidRPr="005E5152">
        <w:rPr>
          <w:rFonts w:cs="Arial"/>
          <w:lang w:val="ru-RU"/>
        </w:rPr>
        <w:t xml:space="preserve">Цена Услуге из члана 1. овог Уговора износи __________________ (словима: ________________________) </w:t>
      </w:r>
      <w:r w:rsidRPr="005E5152">
        <w:rPr>
          <w:rFonts w:cs="Arial"/>
        </w:rPr>
        <w:t>RSD</w:t>
      </w:r>
      <w:r w:rsidRPr="005E5152">
        <w:rPr>
          <w:rFonts w:cs="Arial"/>
          <w:lang w:val="ru-RU"/>
        </w:rPr>
        <w:t>, без пореза на додату вредност.</w:t>
      </w:r>
    </w:p>
    <w:p w:rsidR="005E5152" w:rsidRPr="005E5152" w:rsidRDefault="005E5152" w:rsidP="005E5152">
      <w:pPr>
        <w:tabs>
          <w:tab w:val="left" w:pos="567"/>
        </w:tabs>
        <w:spacing w:before="0"/>
        <w:rPr>
          <w:rFonts w:cs="Arial"/>
          <w:lang w:val="ru-RU"/>
        </w:rPr>
      </w:pPr>
      <w:r w:rsidRPr="005E5152">
        <w:rPr>
          <w:rFonts w:cs="Arial"/>
          <w:lang w:val="sr-Cyrl-RS"/>
        </w:rPr>
        <w:t xml:space="preserve">Партија 2 : </w:t>
      </w:r>
      <w:r w:rsidRPr="005E5152">
        <w:rPr>
          <w:rFonts w:cs="Arial"/>
          <w:lang w:val="ru-RU"/>
        </w:rPr>
        <w:t xml:space="preserve">Цена Услуге из члана 1. овог Уговора износи __________________ (словима: ________________________) </w:t>
      </w:r>
      <w:r w:rsidRPr="005E5152">
        <w:rPr>
          <w:rFonts w:cs="Arial"/>
        </w:rPr>
        <w:t>RSD</w:t>
      </w:r>
      <w:r w:rsidRPr="005E5152">
        <w:rPr>
          <w:rFonts w:cs="Arial"/>
          <w:lang w:val="ru-RU"/>
        </w:rPr>
        <w:t>, без пореза на додату вредност.</w:t>
      </w:r>
    </w:p>
    <w:p w:rsidR="005E5152" w:rsidRPr="005E5152" w:rsidRDefault="005E5152" w:rsidP="005E5152">
      <w:pPr>
        <w:tabs>
          <w:tab w:val="left" w:pos="567"/>
        </w:tabs>
        <w:spacing w:before="0"/>
        <w:rPr>
          <w:rFonts w:cs="Arial"/>
          <w:lang w:val="ru-RU"/>
        </w:rPr>
      </w:pPr>
      <w:r w:rsidRPr="005E5152">
        <w:rPr>
          <w:rFonts w:cs="Arial"/>
          <w:lang w:val="sr-Cyrl-RS"/>
        </w:rPr>
        <w:t xml:space="preserve">Партија 3 : </w:t>
      </w:r>
      <w:r w:rsidRPr="005E5152">
        <w:rPr>
          <w:rFonts w:cs="Arial"/>
          <w:lang w:val="ru-RU"/>
        </w:rPr>
        <w:t xml:space="preserve">Цена Услуге из члана 1. овог Уговора износи __________________ (словима: ________________________) </w:t>
      </w:r>
      <w:r w:rsidRPr="005E5152">
        <w:rPr>
          <w:rFonts w:cs="Arial"/>
        </w:rPr>
        <w:t>RSD</w:t>
      </w:r>
      <w:r w:rsidRPr="005E5152">
        <w:rPr>
          <w:rFonts w:cs="Arial"/>
          <w:lang w:val="ru-RU"/>
        </w:rPr>
        <w:t>, без пореза на додату вредност.</w:t>
      </w:r>
    </w:p>
    <w:p w:rsidR="005E5152" w:rsidRPr="005E5152" w:rsidRDefault="005E5152" w:rsidP="005E5152">
      <w:pPr>
        <w:tabs>
          <w:tab w:val="left" w:pos="567"/>
        </w:tabs>
        <w:spacing w:before="0"/>
        <w:rPr>
          <w:rFonts w:cs="Arial"/>
          <w:lang w:val="ru-RU"/>
        </w:rPr>
      </w:pPr>
    </w:p>
    <w:p w:rsidR="005E5152" w:rsidRPr="005E5152" w:rsidRDefault="005E5152" w:rsidP="005E5152">
      <w:pPr>
        <w:tabs>
          <w:tab w:val="left" w:pos="567"/>
        </w:tabs>
        <w:spacing w:before="0"/>
        <w:rPr>
          <w:rFonts w:cs="Arial"/>
          <w:lang w:val="ru-RU"/>
        </w:rPr>
      </w:pPr>
      <w:r w:rsidRPr="005E5152">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5E5152" w:rsidRPr="005E5152" w:rsidRDefault="005E5152" w:rsidP="005E5152">
      <w:pPr>
        <w:tabs>
          <w:tab w:val="left" w:pos="567"/>
        </w:tabs>
        <w:spacing w:before="0"/>
        <w:rPr>
          <w:rFonts w:cs="Arial"/>
          <w:lang w:val="ru-RU"/>
        </w:rPr>
      </w:pPr>
    </w:p>
    <w:p w:rsidR="005E5152" w:rsidRPr="005E5152" w:rsidRDefault="005E5152" w:rsidP="005E5152">
      <w:pPr>
        <w:tabs>
          <w:tab w:val="left" w:pos="567"/>
        </w:tabs>
        <w:spacing w:before="0"/>
        <w:rPr>
          <w:rFonts w:cs="Arial"/>
          <w:lang w:val="ru-RU"/>
        </w:rPr>
      </w:pPr>
      <w:r w:rsidRPr="005E5152">
        <w:rPr>
          <w:rFonts w:cs="Arial"/>
          <w:lang w:val="ru-RU"/>
        </w:rPr>
        <w:t>У цену су урачунати сви трошкови везани за реализацију Услуге.</w:t>
      </w:r>
    </w:p>
    <w:p w:rsidR="005E5152" w:rsidRPr="005E5152" w:rsidRDefault="005E5152" w:rsidP="005E5152">
      <w:pPr>
        <w:tabs>
          <w:tab w:val="left" w:pos="567"/>
        </w:tabs>
        <w:spacing w:before="0"/>
        <w:rPr>
          <w:rFonts w:cs="Arial"/>
          <w:lang w:val="ru-RU"/>
        </w:rPr>
      </w:pPr>
    </w:p>
    <w:p w:rsidR="005E5152" w:rsidRPr="005E5152" w:rsidRDefault="005E5152" w:rsidP="005E5152">
      <w:pPr>
        <w:tabs>
          <w:tab w:val="left" w:pos="567"/>
        </w:tabs>
        <w:spacing w:before="0"/>
        <w:rPr>
          <w:rFonts w:cs="Arial"/>
          <w:lang w:val="ru-RU"/>
        </w:rPr>
      </w:pPr>
      <w:r w:rsidRPr="005E5152">
        <w:rPr>
          <w:rFonts w:cs="Arial"/>
          <w:lang w:val="ru-RU"/>
        </w:rPr>
        <w:t xml:space="preserve">Цена је фиксна односно не може се мењати за све време извршења Услуге. </w:t>
      </w:r>
    </w:p>
    <w:p w:rsidR="002C49AE" w:rsidRPr="00E47C2E" w:rsidRDefault="002C49AE" w:rsidP="002C49AE">
      <w:pPr>
        <w:pStyle w:val="KDParagraf"/>
        <w:spacing w:before="0"/>
        <w:rPr>
          <w:rFonts w:cs="Arial"/>
          <w:b/>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0350BD">
        <w:rPr>
          <w:rFonts w:cs="Arial"/>
          <w:color w:val="00B0F0"/>
        </w:rPr>
        <w:t>динарском</w:t>
      </w:r>
      <w:r w:rsidRPr="00E47C2E">
        <w:rPr>
          <w:rFonts w:cs="Arial"/>
        </w:rPr>
        <w:t xml:space="preserve"> дознаком , на следећи начин:</w:t>
      </w:r>
    </w:p>
    <w:p w:rsidR="00EE793E" w:rsidRPr="00E47C2E" w:rsidRDefault="00EE793E" w:rsidP="00EE793E">
      <w:pPr>
        <w:pStyle w:val="KDParagraf"/>
        <w:spacing w:before="0"/>
        <w:rPr>
          <w:rFonts w:cs="Arial"/>
        </w:rPr>
      </w:pPr>
    </w:p>
    <w:p w:rsidR="000528CE" w:rsidRPr="00637DAF" w:rsidRDefault="000528CE" w:rsidP="000528CE">
      <w:pPr>
        <w:pStyle w:val="KDParagraf"/>
        <w:spacing w:before="0"/>
        <w:rPr>
          <w:rFonts w:eastAsia="Calibri" w:cs="Arial"/>
          <w:color w:val="000000" w:themeColor="text1"/>
        </w:rPr>
      </w:pPr>
      <w:r>
        <w:rPr>
          <w:rFonts w:eastAsia="Calibri" w:cs="Arial"/>
          <w:color w:val="000000" w:themeColor="text1"/>
          <w:lang w:val="sr-Cyrl-RS"/>
        </w:rPr>
        <w:t xml:space="preserve">- </w:t>
      </w:r>
      <w:r w:rsidRPr="00637DAF">
        <w:rPr>
          <w:rFonts w:eastAsia="Calibri" w:cs="Arial"/>
          <w:color w:val="000000" w:themeColor="text1"/>
          <w:lang w:val="sr-Cyrl-RS"/>
        </w:rPr>
        <w:t xml:space="preserve">сукцесивно у законском року до 45 (словима: четрдесет пет) дана од дана пријема одговарајућег рачуна издатог на основу прихваћеног и потписаног </w:t>
      </w:r>
      <w:r w:rsidRPr="00637DAF">
        <w:rPr>
          <w:rFonts w:eastAsia="Calibri" w:cs="Arial"/>
          <w:color w:val="000000" w:themeColor="text1"/>
        </w:rPr>
        <w:t>Записника о финалном квалитативном пријему Услуге (без примедби), потписаног од стране овлашћених  представника Уговорних страна.</w:t>
      </w:r>
    </w:p>
    <w:p w:rsidR="000528CE" w:rsidRDefault="000528CE" w:rsidP="000528CE">
      <w:pPr>
        <w:pStyle w:val="KDParagraf"/>
        <w:spacing w:before="0"/>
        <w:rPr>
          <w:rFonts w:cs="Arial"/>
          <w:color w:val="FF0000"/>
        </w:rPr>
      </w:pPr>
    </w:p>
    <w:p w:rsidR="000528CE" w:rsidRPr="00E47C2E" w:rsidRDefault="000528CE" w:rsidP="000528CE">
      <w:pPr>
        <w:spacing w:before="0"/>
        <w:rPr>
          <w:rFonts w:cs="Arial"/>
          <w:bCs/>
          <w:iCs/>
          <w:color w:val="00B0F0"/>
          <w:lang w:val="sr-Cyrl-CS"/>
        </w:rPr>
      </w:pPr>
      <w:r w:rsidRPr="00695C7F">
        <w:rPr>
          <w:rFonts w:eastAsia="Calibri" w:cs="Arial"/>
          <w:bCs/>
          <w:iCs/>
          <w:lang w:val="sr-Cyrl-CS"/>
        </w:rPr>
        <w:t xml:space="preserve">Обрачун ће се вршити на бази јединичних цена дефинисаних у обрасцу </w:t>
      </w:r>
      <w:r w:rsidRPr="00695C7F">
        <w:rPr>
          <w:rFonts w:eastAsia="Calibri" w:cs="Arial"/>
          <w:bCs/>
          <w:iCs/>
          <w:lang w:val="sr-Latn-RS"/>
        </w:rPr>
        <w:t>Структур</w:t>
      </w:r>
      <w:r w:rsidRPr="00695C7F">
        <w:rPr>
          <w:rFonts w:eastAsia="Calibri" w:cs="Arial"/>
          <w:bCs/>
          <w:iCs/>
          <w:lang w:val="sr-Cyrl-RS"/>
        </w:rPr>
        <w:t>е</w:t>
      </w:r>
      <w:r w:rsidRPr="00695C7F">
        <w:rPr>
          <w:rFonts w:eastAsia="Calibri" w:cs="Arial"/>
          <w:bCs/>
          <w:iCs/>
          <w:lang w:val="sr-Latn-RS"/>
        </w:rPr>
        <w:t xml:space="preserve"> цeнe</w:t>
      </w:r>
      <w:r>
        <w:rPr>
          <w:rFonts w:eastAsia="Calibri" w:cs="Arial"/>
          <w:bCs/>
          <w:iCs/>
          <w:lang w:val="sr-Cyrl-RS"/>
        </w:rPr>
        <w:t>.</w:t>
      </w:r>
      <w:r w:rsidRPr="00E47C2E">
        <w:rPr>
          <w:rFonts w:cs="Arial"/>
          <w:bCs/>
          <w:iCs/>
          <w:color w:val="00B0F0"/>
          <w:lang w:val="sr-Cyrl-CS"/>
        </w:rPr>
        <w:t xml:space="preserve"> </w:t>
      </w:r>
    </w:p>
    <w:p w:rsidR="00BB58C1" w:rsidRPr="00BB58C1" w:rsidRDefault="00BB58C1" w:rsidP="00EE793E">
      <w:pPr>
        <w:pStyle w:val="KDParagraf"/>
        <w:spacing w:before="0"/>
        <w:rPr>
          <w:rFonts w:cs="Arial"/>
          <w:color w:val="00B0F0"/>
          <w:lang w:val="sr-Cyrl-RS"/>
        </w:rPr>
      </w:pPr>
    </w:p>
    <w:p w:rsidR="00120F04" w:rsidRPr="00120F04" w:rsidRDefault="00120F04" w:rsidP="00120F04">
      <w:pPr>
        <w:tabs>
          <w:tab w:val="left" w:pos="567"/>
        </w:tabs>
        <w:spacing w:before="0"/>
        <w:rPr>
          <w:rFonts w:cs="Arial"/>
          <w:lang w:val="sr-Cyrl-BA"/>
        </w:rPr>
      </w:pPr>
      <w:r w:rsidRPr="00120F04">
        <w:rPr>
          <w:rFonts w:cs="Arial"/>
          <w:lang w:val="sr-Cyrl-RS"/>
        </w:rPr>
        <w:t xml:space="preserve">Рачуни морају да гласе на: Јавно предузеће „Електропривреда Србије“ Београд, Балканска бр. 13, Огранак ТЕНТ Београд - Обреновац, Богољуба Урошевића Црног 44, 11500 Обреновац, ПИБ </w:t>
      </w:r>
      <w:r w:rsidRPr="00120F04">
        <w:rPr>
          <w:rFonts w:cs="Arial"/>
          <w:lang w:val="sr-Cyrl-BA"/>
        </w:rPr>
        <w:t>103920327.</w:t>
      </w:r>
    </w:p>
    <w:p w:rsidR="00120F04" w:rsidRPr="00120F04" w:rsidRDefault="00120F04" w:rsidP="00120F04">
      <w:pPr>
        <w:tabs>
          <w:tab w:val="left" w:pos="567"/>
        </w:tabs>
        <w:spacing w:before="0"/>
        <w:rPr>
          <w:rFonts w:cs="Arial"/>
          <w:lang w:val="sr-Cyrl-BA"/>
        </w:rPr>
      </w:pPr>
    </w:p>
    <w:p w:rsidR="00120F04" w:rsidRPr="00120F04" w:rsidRDefault="00120F04" w:rsidP="00120F04">
      <w:pPr>
        <w:tabs>
          <w:tab w:val="left" w:pos="567"/>
        </w:tabs>
        <w:spacing w:before="0"/>
        <w:rPr>
          <w:rFonts w:cs="Arial"/>
          <w:color w:val="00B0F0"/>
          <w:lang w:val="sr-Cyrl-RS"/>
        </w:rPr>
      </w:pPr>
      <w:r w:rsidRPr="00120F04">
        <w:rPr>
          <w:rFonts w:cs="Arial"/>
          <w:lang w:val="sr-Cyrl-BA"/>
        </w:rPr>
        <w:t>Рачун</w:t>
      </w:r>
      <w:r w:rsidRPr="00120F04">
        <w:rPr>
          <w:rFonts w:cs="Arial"/>
          <w:lang w:val="sr-Cyrl-RS"/>
        </w:rPr>
        <w:t xml:space="preserve">и </w:t>
      </w:r>
      <w:r w:rsidRPr="00120F04">
        <w:rPr>
          <w:rFonts w:cs="Arial"/>
          <w:lang w:val="sr-Cyrl-BA"/>
        </w:rPr>
        <w:t>мора</w:t>
      </w:r>
      <w:r w:rsidRPr="00120F04">
        <w:rPr>
          <w:rFonts w:cs="Arial"/>
          <w:lang w:val="sr-Cyrl-RS"/>
        </w:rPr>
        <w:t>ју</w:t>
      </w:r>
      <w:r w:rsidRPr="00120F04">
        <w:rPr>
          <w:rFonts w:cs="Arial"/>
          <w:b/>
          <w:lang w:val="sr-Cyrl-BA"/>
        </w:rPr>
        <w:t xml:space="preserve"> </w:t>
      </w:r>
      <w:r w:rsidRPr="00120F04">
        <w:rPr>
          <w:rFonts w:cs="Arial"/>
          <w:lang w:val="sr-Cyrl-BA"/>
        </w:rPr>
        <w:t>бити достављен</w:t>
      </w:r>
      <w:r w:rsidRPr="00120F04">
        <w:rPr>
          <w:rFonts w:cs="Arial"/>
          <w:lang w:val="sr-Cyrl-RS"/>
        </w:rPr>
        <w:t>и</w:t>
      </w:r>
      <w:r w:rsidRPr="00120F04">
        <w:rPr>
          <w:rFonts w:cs="Arial"/>
          <w:lang w:val="sr-Cyrl-BA"/>
        </w:rPr>
        <w:t xml:space="preserve"> на адресу </w:t>
      </w:r>
      <w:r w:rsidRPr="00120F04">
        <w:rPr>
          <w:rFonts w:cs="Arial"/>
          <w:lang w:val="sr-Cyrl-RS"/>
        </w:rPr>
        <w:t>Корисника услуге</w:t>
      </w:r>
      <w:r w:rsidRPr="00120F04">
        <w:rPr>
          <w:rFonts w:cs="Arial"/>
          <w:lang w:val="sr-Cyrl-BA"/>
        </w:rPr>
        <w:t>: Јавно предузеће „Електропривреда Србије“ Београд,</w:t>
      </w:r>
      <w:r w:rsidRPr="00120F04">
        <w:rPr>
          <w:rFonts w:cs="Arial"/>
          <w:lang w:val="sr-Cyrl-RS"/>
        </w:rPr>
        <w:t xml:space="preserve"> О</w:t>
      </w:r>
      <w:r w:rsidRPr="00120F04">
        <w:rPr>
          <w:rFonts w:cs="Arial"/>
          <w:lang w:val="sr-Cyrl-BA"/>
        </w:rPr>
        <w:t>гранак ТЕНТ</w:t>
      </w:r>
      <w:r w:rsidRPr="00120F04">
        <w:rPr>
          <w:rFonts w:cs="Arial"/>
          <w:lang w:val="sr-Cyrl-RS"/>
        </w:rPr>
        <w:t xml:space="preserve"> Београд - Обреновац</w:t>
      </w:r>
      <w:r w:rsidRPr="00120F04">
        <w:rPr>
          <w:rFonts w:cs="Arial"/>
          <w:lang w:val="sr-Cyrl-BA"/>
        </w:rPr>
        <w:t>,</w:t>
      </w:r>
      <w:r w:rsidRPr="00120F04">
        <w:rPr>
          <w:rFonts w:cs="Arial"/>
          <w:lang w:val="sr-Cyrl-RS"/>
        </w:rPr>
        <w:t xml:space="preserve"> Богољуба Урошевића Црног 44, 11500 Обреновац,</w:t>
      </w:r>
      <w:r w:rsidRPr="00120F04">
        <w:rPr>
          <w:rFonts w:cs="Arial"/>
          <w:lang w:val="sr-Cyrl-BA"/>
        </w:rPr>
        <w:t xml:space="preserve"> са обавезним прилозима и то: </w:t>
      </w:r>
      <w:r w:rsidRPr="00120F04">
        <w:rPr>
          <w:rFonts w:eastAsia="Calibri" w:cs="Arial"/>
          <w:lang w:val="sr-Cyrl-BA"/>
        </w:rPr>
        <w:t>обострано потписан Записник о квалитативном пријему Услуге (без примедби</w:t>
      </w:r>
      <w:r w:rsidRPr="00120F04">
        <w:rPr>
          <w:rFonts w:eastAsia="Calibri" w:cs="Arial"/>
          <w:lang w:val="sr-Cyrl-RS"/>
        </w:rPr>
        <w:t>)</w:t>
      </w:r>
      <w:r w:rsidRPr="00120F04">
        <w:rPr>
          <w:rFonts w:eastAsia="Calibri" w:cs="Arial"/>
          <w:lang w:val="sr-Cyrl-BA"/>
        </w:rPr>
        <w:t xml:space="preserve"> </w:t>
      </w:r>
      <w:r w:rsidRPr="00120F04">
        <w:rPr>
          <w:rFonts w:cs="Arial"/>
          <w:lang w:val="sr-Cyrl-BA"/>
        </w:rPr>
        <w:t xml:space="preserve">и </w:t>
      </w:r>
      <w:r w:rsidRPr="00120F04">
        <w:rPr>
          <w:rFonts w:cs="Arial"/>
          <w:lang w:val="sr-Cyrl-RS"/>
        </w:rPr>
        <w:t xml:space="preserve">обострано потписан </w:t>
      </w:r>
      <w:r w:rsidRPr="00120F04">
        <w:rPr>
          <w:rFonts w:cs="Arial"/>
          <w:lang w:val="sr-Cyrl-BA"/>
        </w:rPr>
        <w:t>записник о примопредаји предмета уговора</w:t>
      </w:r>
      <w:r w:rsidRPr="00120F04">
        <w:rPr>
          <w:rFonts w:cs="Arial"/>
          <w:lang w:val="sr-Cyrl-RS"/>
        </w:rPr>
        <w:t xml:space="preserve"> (уз последњи рачун)</w:t>
      </w:r>
      <w:r w:rsidRPr="00120F04">
        <w:rPr>
          <w:rFonts w:cs="Arial"/>
          <w:lang w:val="sr-Cyrl-BA"/>
        </w:rPr>
        <w:t xml:space="preserve"> од стране овлашћених  представника Уговорних страна, са читко написаним именом и презименом и потписом овлашћеног лица </w:t>
      </w:r>
      <w:r w:rsidRPr="00120F04">
        <w:rPr>
          <w:rFonts w:cs="Arial"/>
          <w:lang w:val="sr-Cyrl-RS"/>
        </w:rPr>
        <w:t>Корисника услуге</w:t>
      </w:r>
      <w:r w:rsidRPr="00120F04">
        <w:rPr>
          <w:rFonts w:cs="Arial"/>
          <w:color w:val="00B0F0"/>
          <w:lang w:val="sr-Cyrl-RS"/>
        </w:rPr>
        <w:t>.</w:t>
      </w:r>
    </w:p>
    <w:p w:rsidR="00120F04" w:rsidRPr="00120F04" w:rsidRDefault="00120F04" w:rsidP="00120F04">
      <w:pPr>
        <w:tabs>
          <w:tab w:val="left" w:pos="567"/>
        </w:tabs>
        <w:spacing w:before="0"/>
        <w:rPr>
          <w:rFonts w:cs="Arial"/>
          <w:lang w:val="sr-Cyrl-BA"/>
        </w:rPr>
      </w:pPr>
    </w:p>
    <w:p w:rsidR="00481BAA" w:rsidRPr="00481BAA" w:rsidRDefault="00481BAA" w:rsidP="00481BAA">
      <w:pPr>
        <w:tabs>
          <w:tab w:val="left" w:pos="567"/>
        </w:tabs>
        <w:spacing w:before="0"/>
        <w:rPr>
          <w:rFonts w:cs="Arial"/>
          <w:color w:val="00B0F0"/>
          <w:lang w:val="sr-Cyrl-RS"/>
        </w:rPr>
      </w:pPr>
      <w:r w:rsidRPr="00481BAA">
        <w:rPr>
          <w:rFonts w:cs="Arial"/>
        </w:rPr>
        <w:t xml:space="preserve">У испостављеном рачуну, </w:t>
      </w:r>
      <w:r w:rsidRPr="00481BAA">
        <w:rPr>
          <w:rFonts w:cs="Arial"/>
          <w:lang w:val="sr-Cyrl-RS"/>
        </w:rPr>
        <w:t>Пружалац услуге</w:t>
      </w:r>
      <w:r w:rsidRPr="00481BAA">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481BAA">
        <w:rPr>
          <w:rFonts w:cs="Arial"/>
          <w:lang w:val="sr-Cyrl-RS"/>
        </w:rPr>
        <w:t>Пружалац услуге</w:t>
      </w:r>
      <w:r w:rsidRPr="00481BAA">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481BAA">
        <w:rPr>
          <w:rFonts w:cs="Arial"/>
          <w:lang w:val="sr-Cyrl-RS"/>
        </w:rPr>
        <w:t>.</w:t>
      </w: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3082F" w:rsidRPr="00E3082F" w:rsidRDefault="00E3082F" w:rsidP="00E3082F">
      <w:pPr>
        <w:tabs>
          <w:tab w:val="left" w:pos="567"/>
        </w:tabs>
        <w:spacing w:before="0"/>
        <w:rPr>
          <w:rFonts w:cs="Arial"/>
          <w:b/>
          <w:lang w:val="sr-Cyrl-BA"/>
        </w:rPr>
      </w:pPr>
      <w:r w:rsidRPr="00E3082F">
        <w:rPr>
          <w:rFonts w:cs="Arial"/>
          <w:b/>
          <w:lang w:val="sr-Cyrl-BA"/>
        </w:rPr>
        <w:t xml:space="preserve">ОБАВЕЗЕ КОРИСНИКА </w:t>
      </w:r>
      <w:r w:rsidRPr="00E3082F">
        <w:rPr>
          <w:rFonts w:cs="Arial"/>
          <w:b/>
          <w:lang w:val="sr-Cyrl-RS"/>
        </w:rPr>
        <w:t xml:space="preserve"> И ПРУЖАОЦА </w:t>
      </w:r>
      <w:r w:rsidRPr="00E3082F">
        <w:rPr>
          <w:rFonts w:cs="Arial"/>
          <w:b/>
          <w:lang w:val="sr-Cyrl-BA"/>
        </w:rPr>
        <w:t xml:space="preserve">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E3082F">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Default="00EE793E" w:rsidP="00586A59">
      <w:pPr>
        <w:pStyle w:val="KDParagraf"/>
        <w:spacing w:before="0"/>
        <w:jc w:val="center"/>
        <w:rPr>
          <w:rFonts w:cs="Arial"/>
        </w:rPr>
      </w:pPr>
      <w:r w:rsidRPr="00E47C2E">
        <w:rPr>
          <w:rFonts w:cs="Arial"/>
          <w:b/>
        </w:rPr>
        <w:t xml:space="preserve">Члан </w:t>
      </w:r>
      <w:r w:rsidR="009770AB">
        <w:rPr>
          <w:rFonts w:cs="Arial"/>
          <w:b/>
          <w:lang w:val="sr-Cyrl-RS"/>
        </w:rPr>
        <w:t>6</w:t>
      </w:r>
      <w:r w:rsidRPr="00E47C2E">
        <w:rPr>
          <w:rFonts w:cs="Arial"/>
        </w:rPr>
        <w:t>.</w:t>
      </w:r>
    </w:p>
    <w:p w:rsidR="00B87055" w:rsidRDefault="00B87055" w:rsidP="00B87055">
      <w:pPr>
        <w:pStyle w:val="ListParagraph"/>
        <w:autoSpaceDE w:val="0"/>
        <w:autoSpaceDN w:val="0"/>
        <w:adjustRightInd w:val="0"/>
        <w:spacing w:before="0" w:after="0" w:line="240" w:lineRule="auto"/>
        <w:ind w:left="0"/>
        <w:contextualSpacing w:val="0"/>
        <w:rPr>
          <w:rFonts w:ascii="Arial" w:hAnsi="Arial" w:cs="Arial"/>
        </w:rPr>
      </w:pPr>
      <w:r w:rsidRPr="002708E3">
        <w:rPr>
          <w:rFonts w:ascii="Arial" w:hAnsi="Arial" w:cs="Arial"/>
        </w:rPr>
        <w:t xml:space="preserve">ПАРТИЈА 1: </w:t>
      </w:r>
    </w:p>
    <w:p w:rsidR="00B87055" w:rsidRPr="00DE0368" w:rsidRDefault="00B87055" w:rsidP="00B87055">
      <w:pPr>
        <w:pStyle w:val="ListParagraph"/>
        <w:autoSpaceDE w:val="0"/>
        <w:autoSpaceDN w:val="0"/>
        <w:adjustRightInd w:val="0"/>
        <w:spacing w:before="0" w:after="0" w:line="240" w:lineRule="auto"/>
        <w:ind w:left="0"/>
        <w:contextualSpacing w:val="0"/>
        <w:rPr>
          <w:rFonts w:ascii="Arial" w:hAnsi="Arial" w:cs="Arial"/>
          <w:lang w:val="sr-Cyrl-RS"/>
        </w:rPr>
      </w:pPr>
      <w:r w:rsidRPr="00BB086D">
        <w:rPr>
          <w:rFonts w:ascii="Arial" w:hAnsi="Arial" w:cs="Arial"/>
        </w:rPr>
        <w:t xml:space="preserve">Изабрани понуђач је обавезан да услугу изврши у </w:t>
      </w:r>
      <w:r w:rsidR="00650288">
        <w:rPr>
          <w:rFonts w:ascii="Arial" w:hAnsi="Arial" w:cs="Arial"/>
          <w:lang w:val="sr-Cyrl-RS"/>
        </w:rPr>
        <w:t>периоду</w:t>
      </w:r>
      <w:r w:rsidRPr="00BB086D">
        <w:rPr>
          <w:rFonts w:ascii="Arial" w:hAnsi="Arial" w:cs="Arial"/>
          <w:lang w:val="sr-Cyrl-RS"/>
        </w:rPr>
        <w:t xml:space="preserve"> од</w:t>
      </w:r>
      <w:r w:rsidRPr="00BB086D">
        <w:rPr>
          <w:rFonts w:ascii="Arial" w:hAnsi="Arial" w:cs="Arial"/>
        </w:rPr>
        <w:t xml:space="preserve"> 12 (дванаест) месеци од дана </w:t>
      </w:r>
      <w:r>
        <w:rPr>
          <w:rFonts w:ascii="Arial" w:hAnsi="Arial" w:cs="Arial"/>
        </w:rPr>
        <w:t>закључења уговора,</w:t>
      </w:r>
      <w:r>
        <w:rPr>
          <w:rFonts w:ascii="Arial" w:hAnsi="Arial" w:cs="Arial"/>
          <w:lang w:val="sr-Cyrl-RS"/>
        </w:rPr>
        <w:t xml:space="preserve"> према динамици наручиоца</w:t>
      </w:r>
      <w:r w:rsidRPr="00BB086D">
        <w:rPr>
          <w:rFonts w:ascii="Arial" w:hAnsi="Arial" w:cs="Arial"/>
        </w:rPr>
        <w:t>.</w:t>
      </w:r>
    </w:p>
    <w:p w:rsidR="00B87055" w:rsidRPr="00BB086D" w:rsidRDefault="00B87055" w:rsidP="00B87055">
      <w:pPr>
        <w:pStyle w:val="ListParagraph"/>
        <w:autoSpaceDE w:val="0"/>
        <w:autoSpaceDN w:val="0"/>
        <w:adjustRightInd w:val="0"/>
        <w:spacing w:before="0" w:after="0" w:line="240" w:lineRule="auto"/>
        <w:ind w:left="0"/>
        <w:contextualSpacing w:val="0"/>
        <w:rPr>
          <w:rFonts w:ascii="Arial" w:hAnsi="Arial" w:cs="Arial"/>
        </w:rPr>
      </w:pPr>
    </w:p>
    <w:p w:rsidR="00B87055" w:rsidRDefault="00B87055" w:rsidP="00B87055">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Pr>
          <w:rFonts w:ascii="Arial" w:hAnsi="Arial" w:cs="Arial"/>
          <w:color w:val="000000" w:themeColor="text1"/>
          <w:lang w:val="sr-Cyrl-RS"/>
        </w:rPr>
        <w:t>Партија 2:</w:t>
      </w:r>
    </w:p>
    <w:p w:rsidR="00B87055" w:rsidRPr="00282677" w:rsidRDefault="00B87055" w:rsidP="00B87055">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5E2D8E">
        <w:rPr>
          <w:rFonts w:ascii="Arial" w:hAnsi="Arial" w:cs="Arial"/>
          <w:color w:val="000000" w:themeColor="text1"/>
        </w:rPr>
        <w:t xml:space="preserve">Изабрани понуђач је обавезан да услуге изврши у </w:t>
      </w:r>
      <w:r w:rsidR="00650288">
        <w:rPr>
          <w:rFonts w:ascii="Arial" w:hAnsi="Arial" w:cs="Arial"/>
          <w:color w:val="000000" w:themeColor="text1"/>
          <w:lang w:val="sr-Cyrl-RS"/>
        </w:rPr>
        <w:t>периоду</w:t>
      </w:r>
      <w:r w:rsidRPr="005E2D8E">
        <w:rPr>
          <w:rFonts w:ascii="Arial" w:hAnsi="Arial" w:cs="Arial"/>
          <w:color w:val="000000" w:themeColor="text1"/>
        </w:rPr>
        <w:t xml:space="preserve"> који не може бити дужи од </w:t>
      </w:r>
      <w:r>
        <w:rPr>
          <w:rFonts w:ascii="Arial" w:hAnsi="Arial" w:cs="Arial"/>
          <w:color w:val="000000" w:themeColor="text1"/>
          <w:lang w:val="sr-Cyrl-RS"/>
        </w:rPr>
        <w:t xml:space="preserve">12 </w:t>
      </w:r>
      <w:r w:rsidRPr="005E2D8E">
        <w:rPr>
          <w:rFonts w:ascii="Arial" w:hAnsi="Arial" w:cs="Arial"/>
          <w:color w:val="000000" w:themeColor="text1"/>
          <w:lang w:val="sr-Cyrl-RS"/>
        </w:rPr>
        <w:t xml:space="preserve">месеци </w:t>
      </w:r>
      <w:r>
        <w:rPr>
          <w:rFonts w:ascii="Arial" w:hAnsi="Arial" w:cs="Arial"/>
          <w:lang w:val="sr-Cyrl-CS"/>
        </w:rPr>
        <w:t xml:space="preserve">од дана ступања </w:t>
      </w:r>
      <w:r w:rsidRPr="00F768A2">
        <w:rPr>
          <w:rFonts w:ascii="Arial" w:hAnsi="Arial" w:cs="Arial"/>
          <w:lang w:val="sr-Cyrl-CS"/>
        </w:rPr>
        <w:t xml:space="preserve">уговора </w:t>
      </w:r>
      <w:r>
        <w:rPr>
          <w:rFonts w:ascii="Arial" w:hAnsi="Arial" w:cs="Arial"/>
          <w:lang w:val="sr-Cyrl-CS"/>
        </w:rPr>
        <w:t xml:space="preserve">на снагу, </w:t>
      </w:r>
      <w:r w:rsidRPr="00F768A2">
        <w:rPr>
          <w:rFonts w:ascii="Arial" w:hAnsi="Arial" w:cs="Arial"/>
          <w:lang w:val="sr-Cyrl-CS"/>
        </w:rPr>
        <w:t>у термину који одреди наручилац</w:t>
      </w:r>
      <w:r>
        <w:rPr>
          <w:rFonts w:ascii="Arial" w:hAnsi="Arial" w:cs="Arial"/>
          <w:lang w:val="sr-Cyrl-CS"/>
        </w:rPr>
        <w:t>.</w:t>
      </w:r>
    </w:p>
    <w:p w:rsidR="00B87055" w:rsidRDefault="00B87055" w:rsidP="00B87055">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
    <w:p w:rsidR="00B87055" w:rsidRDefault="00B87055" w:rsidP="00B87055">
      <w:pPr>
        <w:rPr>
          <w:rFonts w:cs="Arial"/>
          <w:color w:val="000000" w:themeColor="text1"/>
          <w:lang w:val="sr-Cyrl-RS"/>
        </w:rPr>
      </w:pPr>
      <w:r>
        <w:rPr>
          <w:rFonts w:cs="Arial"/>
          <w:color w:val="000000" w:themeColor="text1"/>
          <w:lang w:val="sr-Cyrl-RS"/>
        </w:rPr>
        <w:t>Партија 3:</w:t>
      </w:r>
    </w:p>
    <w:p w:rsidR="001B25DE" w:rsidRPr="00282677" w:rsidRDefault="001B25DE" w:rsidP="001B25DE">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5E2D8E">
        <w:rPr>
          <w:rFonts w:ascii="Arial" w:hAnsi="Arial" w:cs="Arial"/>
          <w:color w:val="000000" w:themeColor="text1"/>
        </w:rPr>
        <w:t xml:space="preserve">Изабрани понуђач је обавезан да услуге изврши у </w:t>
      </w:r>
      <w:r>
        <w:rPr>
          <w:rFonts w:ascii="Arial" w:hAnsi="Arial" w:cs="Arial"/>
          <w:lang w:val="sr-Cyrl-RS"/>
        </w:rPr>
        <w:t>периоду</w:t>
      </w:r>
      <w:r w:rsidRPr="005E2D8E">
        <w:rPr>
          <w:rFonts w:ascii="Arial" w:hAnsi="Arial" w:cs="Arial"/>
          <w:color w:val="000000" w:themeColor="text1"/>
        </w:rPr>
        <w:t xml:space="preserve"> који не може бити дужи од </w:t>
      </w:r>
      <w:r>
        <w:rPr>
          <w:rFonts w:ascii="Arial" w:hAnsi="Arial" w:cs="Arial"/>
          <w:color w:val="000000" w:themeColor="text1"/>
          <w:lang w:val="sr-Cyrl-RS"/>
        </w:rPr>
        <w:t xml:space="preserve">12 </w:t>
      </w:r>
      <w:r w:rsidRPr="005E2D8E">
        <w:rPr>
          <w:rFonts w:ascii="Arial" w:hAnsi="Arial" w:cs="Arial"/>
          <w:color w:val="000000" w:themeColor="text1"/>
          <w:lang w:val="sr-Cyrl-RS"/>
        </w:rPr>
        <w:t xml:space="preserve">месеци </w:t>
      </w:r>
      <w:r>
        <w:rPr>
          <w:rFonts w:ascii="Arial" w:hAnsi="Arial" w:cs="Arial"/>
          <w:lang w:val="sr-Cyrl-CS"/>
        </w:rPr>
        <w:t xml:space="preserve">од дана ступања </w:t>
      </w:r>
      <w:r w:rsidRPr="00F768A2">
        <w:rPr>
          <w:rFonts w:ascii="Arial" w:hAnsi="Arial" w:cs="Arial"/>
          <w:lang w:val="sr-Cyrl-CS"/>
        </w:rPr>
        <w:t xml:space="preserve">уговора </w:t>
      </w:r>
      <w:r>
        <w:rPr>
          <w:rFonts w:ascii="Arial" w:hAnsi="Arial" w:cs="Arial"/>
          <w:lang w:val="sr-Cyrl-CS"/>
        </w:rPr>
        <w:t xml:space="preserve">на снагу, </w:t>
      </w:r>
      <w:r w:rsidRPr="00F768A2">
        <w:rPr>
          <w:rFonts w:ascii="Arial" w:hAnsi="Arial" w:cs="Arial"/>
          <w:lang w:val="sr-Cyrl-CS"/>
        </w:rPr>
        <w:t>у термину који одреди наручилац</w:t>
      </w:r>
      <w:r>
        <w:rPr>
          <w:rFonts w:ascii="Arial" w:hAnsi="Arial" w:cs="Arial"/>
          <w:lang w:val="sr-Cyrl-CS"/>
        </w:rPr>
        <w:t>.</w:t>
      </w:r>
    </w:p>
    <w:p w:rsidR="001B25DE" w:rsidRDefault="001B25DE" w:rsidP="00B87055">
      <w:pPr>
        <w:rPr>
          <w:rFonts w:cs="Arial"/>
          <w:lang w:val="sr-Cyrl-RS"/>
        </w:rPr>
      </w:pPr>
    </w:p>
    <w:p w:rsidR="00B87055" w:rsidRPr="00B43C2D" w:rsidRDefault="00B87055" w:rsidP="00B87055">
      <w:pPr>
        <w:rPr>
          <w:rFonts w:cs="Arial"/>
          <w:color w:val="000000" w:themeColor="text1"/>
          <w:lang w:val="sr-Cyrl-RS"/>
        </w:rPr>
      </w:pPr>
      <w:r w:rsidRPr="00B43C2D">
        <w:rPr>
          <w:rFonts w:cs="Arial"/>
          <w:lang w:val="sr-Cyrl-RS"/>
        </w:rPr>
        <w:lastRenderedPageBreak/>
        <w:t>Активности</w:t>
      </w:r>
      <w:r w:rsidRPr="00B43C2D">
        <w:rPr>
          <w:rFonts w:cs="Arial"/>
        </w:rPr>
        <w:t xml:space="preserve">  контроле</w:t>
      </w:r>
      <w:r w:rsidRPr="00B43C2D">
        <w:rPr>
          <w:rFonts w:cs="Arial"/>
          <w:lang w:val="sr-Cyrl-RS"/>
        </w:rPr>
        <w:t xml:space="preserve"> система</w:t>
      </w:r>
      <w:r w:rsidRPr="00B43C2D">
        <w:rPr>
          <w:rFonts w:cs="Arial"/>
        </w:rPr>
        <w:t xml:space="preserve"> овешења</w:t>
      </w:r>
      <w:r w:rsidRPr="00B43C2D">
        <w:rPr>
          <w:rFonts w:cs="Arial"/>
          <w:lang w:val="sr-Cyrl-RS"/>
        </w:rPr>
        <w:t xml:space="preserve">, неопходно је </w:t>
      </w:r>
      <w:r w:rsidRPr="00B43C2D">
        <w:rPr>
          <w:rFonts w:cs="Arial"/>
        </w:rPr>
        <w:t>обавити у топлом</w:t>
      </w:r>
      <w:r w:rsidRPr="00B43C2D">
        <w:rPr>
          <w:rFonts w:cs="Arial"/>
          <w:lang w:val="sr-Cyrl-RS"/>
        </w:rPr>
        <w:t>/</w:t>
      </w:r>
      <w:r w:rsidRPr="00B43C2D">
        <w:rPr>
          <w:rFonts w:cs="Arial"/>
        </w:rPr>
        <w:t>хладном</w:t>
      </w:r>
      <w:r w:rsidRPr="00B43C2D">
        <w:rPr>
          <w:rFonts w:cs="Arial"/>
          <w:lang w:val="sr-Cyrl-RS"/>
        </w:rPr>
        <w:t>/топлом</w:t>
      </w:r>
      <w:r w:rsidRPr="00B43C2D">
        <w:rPr>
          <w:rFonts w:cs="Arial"/>
        </w:rPr>
        <w:t xml:space="preserve"> стању. </w:t>
      </w:r>
    </w:p>
    <w:p w:rsidR="00B87055" w:rsidRPr="00B43C2D" w:rsidRDefault="00B87055" w:rsidP="00B358E4">
      <w:pPr>
        <w:numPr>
          <w:ilvl w:val="0"/>
          <w:numId w:val="35"/>
        </w:numPr>
        <w:spacing w:before="0"/>
        <w:rPr>
          <w:rFonts w:cs="Arial"/>
          <w:lang w:val="sr-Latn-CS"/>
        </w:rPr>
      </w:pPr>
      <w:r w:rsidRPr="00B43C2D">
        <w:rPr>
          <w:rFonts w:cs="Arial"/>
        </w:rPr>
        <w:t>контрол</w:t>
      </w:r>
      <w:r w:rsidRPr="00B43C2D">
        <w:rPr>
          <w:rFonts w:cs="Arial"/>
          <w:lang w:val="sr-Cyrl-RS"/>
        </w:rPr>
        <w:t>у система</w:t>
      </w:r>
      <w:r w:rsidRPr="00B43C2D">
        <w:rPr>
          <w:rFonts w:cs="Arial"/>
        </w:rPr>
        <w:t xml:space="preserve"> овешења</w:t>
      </w:r>
      <w:r w:rsidRPr="00B43C2D">
        <w:rPr>
          <w:rFonts w:cs="Arial"/>
          <w:lang w:val="sl-SI"/>
        </w:rPr>
        <w:t xml:space="preserve"> у топлом стању</w:t>
      </w:r>
      <w:r w:rsidRPr="00B43C2D">
        <w:rPr>
          <w:rFonts w:cs="Arial"/>
          <w:lang w:val="sr-Cyrl-RS"/>
        </w:rPr>
        <w:t>,</w:t>
      </w:r>
      <w:r w:rsidRPr="00B43C2D">
        <w:rPr>
          <w:rFonts w:cs="Arial"/>
          <w:lang w:val="sl-SI"/>
        </w:rPr>
        <w:t xml:space="preserve"> неопходно је извршити пре застоја </w:t>
      </w:r>
      <w:r w:rsidRPr="00B43C2D">
        <w:rPr>
          <w:rFonts w:cs="Arial"/>
          <w:lang w:val="sr-Cyrl-RS"/>
        </w:rPr>
        <w:t xml:space="preserve">(ремонта) </w:t>
      </w:r>
      <w:r w:rsidRPr="00B43C2D">
        <w:rPr>
          <w:rFonts w:cs="Arial"/>
          <w:lang w:val="sl-SI"/>
        </w:rPr>
        <w:t>блокова</w:t>
      </w:r>
      <w:r w:rsidRPr="00B43C2D">
        <w:rPr>
          <w:rFonts w:cs="Arial"/>
          <w:lang w:val="sr-Cyrl-RS"/>
        </w:rPr>
        <w:t xml:space="preserve"> Б1 и Б2</w:t>
      </w:r>
      <w:r w:rsidRPr="00B43C2D">
        <w:rPr>
          <w:rFonts w:cs="Arial"/>
          <w:lang w:val="sl-SI"/>
        </w:rPr>
        <w:t xml:space="preserve"> з</w:t>
      </w:r>
      <w:r w:rsidRPr="00B43C2D">
        <w:rPr>
          <w:rFonts w:cs="Arial"/>
          <w:lang w:val="sr-Cyrl-RS"/>
        </w:rPr>
        <w:t>бог потреба</w:t>
      </w:r>
      <w:r w:rsidRPr="00B43C2D">
        <w:rPr>
          <w:rFonts w:cs="Arial"/>
          <w:lang w:val="sl-SI"/>
        </w:rPr>
        <w:t xml:space="preserve"> ремонт</w:t>
      </w:r>
      <w:r w:rsidRPr="00B43C2D">
        <w:rPr>
          <w:rFonts w:cs="Arial"/>
          <w:lang w:val="sr-Cyrl-RS"/>
        </w:rPr>
        <w:t>а,</w:t>
      </w:r>
      <w:r w:rsidRPr="00B43C2D">
        <w:rPr>
          <w:rFonts w:cs="Arial"/>
          <w:lang w:val="sl-SI"/>
        </w:rPr>
        <w:t xml:space="preserve"> како би се обавила припрема за евентуално отклањање недостатака у ремонтном периоду</w:t>
      </w:r>
      <w:r w:rsidRPr="00B43C2D">
        <w:rPr>
          <w:rFonts w:cs="Arial"/>
        </w:rPr>
        <w:t xml:space="preserve">.  </w:t>
      </w:r>
    </w:p>
    <w:p w:rsidR="00B87055" w:rsidRPr="00B43C2D" w:rsidRDefault="00B87055" w:rsidP="00B358E4">
      <w:pPr>
        <w:numPr>
          <w:ilvl w:val="0"/>
          <w:numId w:val="35"/>
        </w:numPr>
        <w:spacing w:before="0"/>
        <w:rPr>
          <w:rFonts w:cs="Arial"/>
          <w:lang w:val="sr-Latn-CS"/>
        </w:rPr>
      </w:pPr>
      <w:r w:rsidRPr="00B43C2D">
        <w:rPr>
          <w:rFonts w:cs="Arial"/>
          <w:lang w:val="sr-Cyrl-RS"/>
        </w:rPr>
        <w:t>контролу система</w:t>
      </w:r>
      <w:r w:rsidRPr="00B43C2D">
        <w:rPr>
          <w:rFonts w:cs="Arial"/>
        </w:rPr>
        <w:t xml:space="preserve"> овешења</w:t>
      </w:r>
      <w:r w:rsidRPr="00B43C2D">
        <w:rPr>
          <w:rFonts w:cs="Arial"/>
          <w:lang w:val="sr-Cyrl-RS"/>
        </w:rPr>
        <w:t xml:space="preserve"> и</w:t>
      </w:r>
      <w:r w:rsidRPr="00B43C2D">
        <w:rPr>
          <w:rFonts w:cs="Arial"/>
        </w:rPr>
        <w:t xml:space="preserve"> евентуалн</w:t>
      </w:r>
      <w:r w:rsidRPr="00B43C2D">
        <w:rPr>
          <w:rFonts w:cs="Arial"/>
          <w:lang w:val="sr-Cyrl-RS"/>
        </w:rPr>
        <w:t>у</w:t>
      </w:r>
      <w:r w:rsidRPr="00B43C2D">
        <w:rPr>
          <w:rFonts w:cs="Arial"/>
        </w:rPr>
        <w:t xml:space="preserve"> санациј</w:t>
      </w:r>
      <w:r w:rsidRPr="00B43C2D">
        <w:rPr>
          <w:rFonts w:cs="Arial"/>
          <w:lang w:val="sr-Cyrl-RS"/>
        </w:rPr>
        <w:t>у</w:t>
      </w:r>
      <w:r w:rsidRPr="00B43C2D">
        <w:rPr>
          <w:rFonts w:cs="Arial"/>
        </w:rPr>
        <w:t xml:space="preserve"> овешења у хладном стању</w:t>
      </w:r>
      <w:r w:rsidRPr="00B43C2D">
        <w:rPr>
          <w:rFonts w:cs="Arial"/>
          <w:lang w:val="sr-Cyrl-RS"/>
        </w:rPr>
        <w:t>,</w:t>
      </w:r>
      <w:r w:rsidRPr="00B43C2D">
        <w:rPr>
          <w:rFonts w:cs="Arial"/>
        </w:rPr>
        <w:t xml:space="preserve"> обавити у планираним ремонтним периодима</w:t>
      </w:r>
      <w:r w:rsidRPr="00B43C2D">
        <w:rPr>
          <w:rFonts w:cs="Arial"/>
          <w:lang w:val="sr-Cyrl-RS"/>
        </w:rPr>
        <w:t xml:space="preserve"> блока  Б1 и Б2</w:t>
      </w:r>
      <w:r w:rsidRPr="00B43C2D">
        <w:rPr>
          <w:rFonts w:cs="Arial"/>
        </w:rPr>
        <w:t xml:space="preserve">. </w:t>
      </w:r>
    </w:p>
    <w:p w:rsidR="00B87055" w:rsidRPr="00B43C2D" w:rsidRDefault="00B87055" w:rsidP="00B358E4">
      <w:pPr>
        <w:numPr>
          <w:ilvl w:val="0"/>
          <w:numId w:val="35"/>
        </w:numPr>
        <w:spacing w:before="0"/>
        <w:rPr>
          <w:rFonts w:cs="Arial"/>
          <w:lang w:val="sr-Latn-CS"/>
        </w:rPr>
      </w:pPr>
      <w:r w:rsidRPr="00B43C2D">
        <w:rPr>
          <w:rFonts w:cs="Arial"/>
        </w:rPr>
        <w:t>контрол</w:t>
      </w:r>
      <w:r w:rsidRPr="00B43C2D">
        <w:rPr>
          <w:rFonts w:cs="Arial"/>
          <w:lang w:val="sr-Cyrl-RS"/>
        </w:rPr>
        <w:t>у система</w:t>
      </w:r>
      <w:r w:rsidRPr="00B43C2D">
        <w:rPr>
          <w:rFonts w:cs="Arial"/>
        </w:rPr>
        <w:t xml:space="preserve"> овешења</w:t>
      </w:r>
      <w:r w:rsidRPr="00B43C2D">
        <w:rPr>
          <w:rFonts w:cs="Arial"/>
          <w:lang w:val="sl-SI"/>
        </w:rPr>
        <w:t xml:space="preserve"> у топлом стању</w:t>
      </w:r>
      <w:r w:rsidRPr="00B43C2D">
        <w:rPr>
          <w:rFonts w:cs="Arial"/>
        </w:rPr>
        <w:t xml:space="preserve">, обавезно извршити након пуштања блокова </w:t>
      </w:r>
      <w:r w:rsidRPr="00B43C2D">
        <w:rPr>
          <w:rFonts w:cs="Arial"/>
          <w:lang w:val="sr-Cyrl-RS"/>
        </w:rPr>
        <w:t xml:space="preserve"> Б1 и Б2 </w:t>
      </w:r>
      <w:r w:rsidRPr="00B43C2D">
        <w:rPr>
          <w:rFonts w:cs="Arial"/>
        </w:rPr>
        <w:t>у рад.</w:t>
      </w:r>
    </w:p>
    <w:p w:rsidR="00B87055" w:rsidRPr="00B43C2D" w:rsidRDefault="00B87055" w:rsidP="00B87055">
      <w:pPr>
        <w:ind w:right="54"/>
        <w:rPr>
          <w:rFonts w:cs="Arial"/>
          <w:lang w:val="sr-Cyrl-RS"/>
        </w:rPr>
      </w:pPr>
      <w:r w:rsidRPr="00B43C2D">
        <w:rPr>
          <w:rFonts w:cs="Arial"/>
          <w:lang w:val="sr-Cyrl-RS"/>
        </w:rPr>
        <w:t xml:space="preserve">Орјентациони почетак ремонтних радова: </w:t>
      </w:r>
    </w:p>
    <w:p w:rsidR="00B87055" w:rsidRPr="00B43C2D" w:rsidRDefault="00B87055" w:rsidP="00B358E4">
      <w:pPr>
        <w:numPr>
          <w:ilvl w:val="0"/>
          <w:numId w:val="36"/>
        </w:numPr>
        <w:spacing w:before="0"/>
        <w:ind w:right="54"/>
        <w:jc w:val="left"/>
        <w:rPr>
          <w:rFonts w:cs="Arial"/>
          <w:lang w:val="sr-Cyrl-RS"/>
        </w:rPr>
      </w:pPr>
      <w:r w:rsidRPr="00B43C2D">
        <w:rPr>
          <w:rFonts w:cs="Arial"/>
          <w:lang w:val="sr-Cyrl-CS"/>
        </w:rPr>
        <w:t>Ремонтни радови на блоку Б1 се обављају у  април</w:t>
      </w:r>
      <w:r>
        <w:rPr>
          <w:rFonts w:cs="Arial"/>
          <w:lang w:val="sr-Cyrl-CS"/>
        </w:rPr>
        <w:t>у</w:t>
      </w:r>
      <w:r w:rsidRPr="00B43C2D">
        <w:rPr>
          <w:rFonts w:cs="Arial"/>
          <w:lang w:val="sr-Cyrl-CS"/>
        </w:rPr>
        <w:t xml:space="preserve"> 201</w:t>
      </w:r>
      <w:r w:rsidRPr="00B43C2D">
        <w:rPr>
          <w:rFonts w:cs="Arial"/>
        </w:rPr>
        <w:t>9</w:t>
      </w:r>
      <w:r w:rsidRPr="00B43C2D">
        <w:rPr>
          <w:rFonts w:cs="Arial"/>
          <w:lang w:val="sr-Cyrl-CS"/>
        </w:rPr>
        <w:t xml:space="preserve">. год и трају </w:t>
      </w:r>
      <w:r w:rsidRPr="00B43C2D">
        <w:rPr>
          <w:rFonts w:cs="Arial"/>
        </w:rPr>
        <w:t>29</w:t>
      </w:r>
      <w:r w:rsidRPr="00B43C2D">
        <w:rPr>
          <w:rFonts w:cs="Arial"/>
          <w:lang w:val="sr-Cyrl-CS"/>
        </w:rPr>
        <w:t xml:space="preserve"> дана (рачунајући од тренутка заустављања до времена кретања блока Б1).</w:t>
      </w:r>
    </w:p>
    <w:p w:rsidR="00B87055" w:rsidRPr="00B43C2D" w:rsidRDefault="00B87055" w:rsidP="00B358E4">
      <w:pPr>
        <w:numPr>
          <w:ilvl w:val="0"/>
          <w:numId w:val="36"/>
        </w:numPr>
        <w:spacing w:before="0"/>
        <w:jc w:val="left"/>
        <w:rPr>
          <w:rFonts w:cs="Arial"/>
          <w:lang w:val="sr-Cyrl-RS"/>
        </w:rPr>
      </w:pPr>
      <w:r w:rsidRPr="00B43C2D">
        <w:rPr>
          <w:rFonts w:cs="Arial"/>
          <w:lang w:val="sr-Cyrl-RS"/>
        </w:rPr>
        <w:t xml:space="preserve">Ремонтни радови на блоку Б2, </w:t>
      </w:r>
      <w:r w:rsidRPr="00B43C2D">
        <w:rPr>
          <w:rFonts w:cs="Arial"/>
          <w:lang w:val="sr-Cyrl-CS"/>
        </w:rPr>
        <w:t>се обављају у мај</w:t>
      </w:r>
      <w:r>
        <w:rPr>
          <w:rFonts w:cs="Arial"/>
          <w:lang w:val="sr-Cyrl-CS"/>
        </w:rPr>
        <w:t>у</w:t>
      </w:r>
      <w:r w:rsidRPr="00B43C2D">
        <w:rPr>
          <w:rFonts w:cs="Arial"/>
          <w:lang w:val="sr-Cyrl-CS"/>
        </w:rPr>
        <w:t xml:space="preserve"> 201</w:t>
      </w:r>
      <w:r w:rsidRPr="00B43C2D">
        <w:rPr>
          <w:rFonts w:cs="Arial"/>
        </w:rPr>
        <w:t>9</w:t>
      </w:r>
      <w:r w:rsidRPr="00B43C2D">
        <w:rPr>
          <w:rFonts w:cs="Arial"/>
          <w:lang w:val="sr-Cyrl-CS"/>
        </w:rPr>
        <w:t>. год</w:t>
      </w:r>
      <w:r w:rsidRPr="00B43C2D">
        <w:rPr>
          <w:rFonts w:cs="Arial"/>
          <w:lang w:val="sr-Cyrl-RS"/>
        </w:rPr>
        <w:t xml:space="preserve">. год и трају </w:t>
      </w:r>
      <w:r w:rsidRPr="00B43C2D">
        <w:rPr>
          <w:rFonts w:cs="Arial"/>
        </w:rPr>
        <w:t>29</w:t>
      </w:r>
      <w:r w:rsidRPr="00B43C2D">
        <w:rPr>
          <w:rFonts w:cs="Arial"/>
          <w:lang w:val="sr-Cyrl-RS"/>
        </w:rPr>
        <w:t xml:space="preserve"> дана (рачунајући од тренутка заустављања до времена кретања блока Б2).</w:t>
      </w:r>
    </w:p>
    <w:p w:rsidR="00B87055" w:rsidRPr="00B43C2D" w:rsidRDefault="00B87055" w:rsidP="00B87055">
      <w:pPr>
        <w:rPr>
          <w:rFonts w:cs="Arial"/>
          <w:lang w:val="sr-Latn-CS"/>
        </w:rPr>
      </w:pPr>
      <w:r w:rsidRPr="00B43C2D">
        <w:rPr>
          <w:rFonts w:cs="Arial"/>
          <w:lang w:val="sr-Cyrl-RS"/>
        </w:rPr>
        <w:t>Рок за достављање извештаја за блок Б1 и Б2, је 60 дана након кретања блокова из ремонта.  Без достављања извештаја  и потписаног грађевинског дневника, наручилац неће сматрати завршеним и неће се обавити коначан обрачун услуга.</w:t>
      </w:r>
    </w:p>
    <w:p w:rsidR="00B87055" w:rsidRPr="00B43C2D" w:rsidRDefault="00B87055" w:rsidP="00B87055">
      <w:pPr>
        <w:ind w:right="-234"/>
        <w:rPr>
          <w:rFonts w:cs="Arial"/>
          <w:lang w:val="sr-Cyrl-RS"/>
        </w:rPr>
      </w:pPr>
      <w:r w:rsidRPr="00B43C2D">
        <w:rPr>
          <w:rFonts w:cs="Arial"/>
          <w:lang w:val="sr-Latn-CS"/>
        </w:rPr>
        <w:t xml:space="preserve">Напомена: </w:t>
      </w:r>
    </w:p>
    <w:p w:rsidR="00B87055" w:rsidRPr="00B43C2D" w:rsidRDefault="00B87055" w:rsidP="00B87055">
      <w:pPr>
        <w:spacing w:before="0"/>
        <w:ind w:right="-234"/>
        <w:rPr>
          <w:rFonts w:cs="Arial"/>
          <w:lang w:val="sr-Cyrl-RS"/>
        </w:rPr>
      </w:pPr>
      <w:r>
        <w:rPr>
          <w:rFonts w:cs="Arial"/>
          <w:lang w:val="sr-Cyrl-RS"/>
        </w:rPr>
        <w:t xml:space="preserve">- </w:t>
      </w:r>
      <w:r w:rsidRPr="00B43C2D">
        <w:rPr>
          <w:rFonts w:cs="Arial"/>
          <w:lang w:val="sr-Cyrl-RS"/>
        </w:rPr>
        <w:t>Н</w:t>
      </w:r>
      <w:r w:rsidRPr="00B43C2D">
        <w:rPr>
          <w:rFonts w:cs="Arial"/>
          <w:lang w:val="sr-Latn-CS"/>
        </w:rPr>
        <w:t>аручилац задржава право</w:t>
      </w:r>
      <w:r w:rsidRPr="00B43C2D">
        <w:rPr>
          <w:rFonts w:cs="Arial"/>
          <w:lang w:val="sr-Cyrl-RS"/>
        </w:rPr>
        <w:t>,</w:t>
      </w:r>
      <w:r w:rsidRPr="00B43C2D">
        <w:rPr>
          <w:rFonts w:cs="Arial"/>
          <w:lang w:val="sr-Latn-CS"/>
        </w:rPr>
        <w:t xml:space="preserve"> да</w:t>
      </w:r>
      <w:r w:rsidRPr="00B43C2D">
        <w:rPr>
          <w:rFonts w:cs="Arial"/>
          <w:lang w:val="sr-Cyrl-RS"/>
        </w:rPr>
        <w:t xml:space="preserve"> тачан датум</w:t>
      </w:r>
      <w:r w:rsidRPr="00B43C2D">
        <w:rPr>
          <w:rFonts w:cs="Arial"/>
          <w:lang w:val="sr-Latn-CS"/>
        </w:rPr>
        <w:t xml:space="preserve"> </w:t>
      </w:r>
      <w:r w:rsidRPr="00B43C2D">
        <w:rPr>
          <w:rFonts w:cs="Arial"/>
          <w:lang w:val="sr-Cyrl-RS"/>
        </w:rPr>
        <w:t>почетка ремонта</w:t>
      </w:r>
      <w:r w:rsidRPr="00B43C2D">
        <w:rPr>
          <w:rFonts w:cs="Arial"/>
          <w:lang w:val="sr-Latn-CS"/>
        </w:rPr>
        <w:t xml:space="preserve"> </w:t>
      </w:r>
      <w:r w:rsidRPr="00B43C2D">
        <w:rPr>
          <w:rFonts w:cs="Arial"/>
          <w:lang w:val="sr-Cyrl-RS"/>
        </w:rPr>
        <w:t>одреди</w:t>
      </w:r>
      <w:r w:rsidRPr="00B43C2D">
        <w:rPr>
          <w:rFonts w:cs="Arial"/>
          <w:lang w:val="sr-Latn-CS"/>
        </w:rPr>
        <w:t xml:space="preserve"> у складу са планом ремоната на другим термоенергетским блоковима</w:t>
      </w:r>
      <w:r w:rsidRPr="00B43C2D">
        <w:rPr>
          <w:rFonts w:cs="Arial"/>
          <w:lang w:val="sr-Cyrl-RS"/>
        </w:rPr>
        <w:t xml:space="preserve">, што </w:t>
      </w:r>
      <w:r w:rsidRPr="00B43C2D">
        <w:rPr>
          <w:rFonts w:cs="Arial"/>
          <w:lang w:val="sr-Latn-CS"/>
        </w:rPr>
        <w:t xml:space="preserve">неће утицати на понуђену цену и </w:t>
      </w:r>
      <w:r>
        <w:rPr>
          <w:rFonts w:cs="Arial"/>
          <w:lang w:val="sr-Cyrl-RS"/>
        </w:rPr>
        <w:t>изабрани понуђач</w:t>
      </w:r>
      <w:r w:rsidRPr="00B43C2D">
        <w:rPr>
          <w:rFonts w:cs="Arial"/>
          <w:lang w:val="sr-Latn-CS"/>
        </w:rPr>
        <w:t xml:space="preserve"> нема право на било какву на</w:t>
      </w:r>
      <w:r w:rsidRPr="00B43C2D">
        <w:rPr>
          <w:rFonts w:cs="Arial"/>
          <w:lang w:val="sr-Cyrl-RS"/>
        </w:rPr>
        <w:t>док</w:t>
      </w:r>
      <w:r w:rsidRPr="00B43C2D">
        <w:rPr>
          <w:rFonts w:cs="Arial"/>
          <w:lang w:val="sr-Latn-CS"/>
        </w:rPr>
        <w:t>наду</w:t>
      </w:r>
      <w:r w:rsidRPr="00B43C2D">
        <w:rPr>
          <w:rFonts w:cs="Arial"/>
          <w:lang w:val="sr-Cyrl-RS"/>
        </w:rPr>
        <w:t xml:space="preserve"> трошкова,</w:t>
      </w:r>
      <w:r w:rsidRPr="00B43C2D">
        <w:rPr>
          <w:rFonts w:cs="Arial"/>
          <w:lang w:val="sr-Latn-CS"/>
        </w:rPr>
        <w:t xml:space="preserve"> због </w:t>
      </w:r>
      <w:r w:rsidRPr="00B43C2D">
        <w:rPr>
          <w:rFonts w:cs="Arial"/>
          <w:lang w:val="sr-Cyrl-RS"/>
        </w:rPr>
        <w:t xml:space="preserve">накнадног одређивања почетка </w:t>
      </w:r>
      <w:r w:rsidRPr="00B43C2D">
        <w:rPr>
          <w:rFonts w:cs="Arial"/>
          <w:lang w:val="sr-Latn-CS"/>
        </w:rPr>
        <w:t>термина изршења услуге.</w:t>
      </w:r>
    </w:p>
    <w:p w:rsidR="00B87055" w:rsidRPr="00B43C2D" w:rsidRDefault="00B87055" w:rsidP="00B87055">
      <w:pPr>
        <w:spacing w:before="0"/>
        <w:ind w:right="-234"/>
        <w:rPr>
          <w:rFonts w:cs="Arial"/>
          <w:lang w:val="sr-Cyrl-RS"/>
        </w:rPr>
      </w:pPr>
      <w:r>
        <w:rPr>
          <w:rFonts w:cs="Arial"/>
          <w:lang w:val="sr-Cyrl-RS"/>
        </w:rPr>
        <w:t xml:space="preserve">- </w:t>
      </w:r>
      <w:r w:rsidRPr="00B43C2D">
        <w:rPr>
          <w:rFonts w:cs="Arial"/>
          <w:lang w:val="sr-Cyrl-RS"/>
        </w:rPr>
        <w:t>Наручилац ће благовремено обавестити изабраног понуђача о тачном датуму почетка ремонта, на</w:t>
      </w:r>
      <w:r w:rsidRPr="00B43C2D">
        <w:rPr>
          <w:rFonts w:cs="Arial"/>
          <w:lang w:val="sr-Latn-CS"/>
        </w:rPr>
        <w:t xml:space="preserve"> блок</w:t>
      </w:r>
      <w:r w:rsidRPr="00B43C2D">
        <w:rPr>
          <w:rFonts w:cs="Arial"/>
          <w:lang w:val="sr-Cyrl-RS"/>
        </w:rPr>
        <w:t>овима</w:t>
      </w:r>
      <w:r w:rsidRPr="00B43C2D">
        <w:rPr>
          <w:rFonts w:cs="Arial"/>
          <w:lang w:val="sr-Latn-CS"/>
        </w:rPr>
        <w:t xml:space="preserve"> Б1 и Б2</w:t>
      </w:r>
      <w:r w:rsidRPr="00B43C2D">
        <w:rPr>
          <w:rFonts w:cs="Arial"/>
          <w:lang w:val="sr-Cyrl-RS"/>
        </w:rPr>
        <w:t>.</w:t>
      </w:r>
      <w:r w:rsidRPr="00B43C2D">
        <w:rPr>
          <w:rFonts w:cs="Arial"/>
          <w:lang w:val="sr-Latn-CS"/>
        </w:rPr>
        <w:t xml:space="preserve"> </w:t>
      </w:r>
    </w:p>
    <w:p w:rsidR="00EE793E" w:rsidRPr="009770AB" w:rsidRDefault="00EE793E" w:rsidP="00EE793E">
      <w:pPr>
        <w:pStyle w:val="KDParagraf"/>
        <w:spacing w:before="0"/>
        <w:rPr>
          <w:rFonts w:cs="Arial"/>
          <w:color w:val="000000" w:themeColor="text1"/>
        </w:rPr>
      </w:pPr>
    </w:p>
    <w:p w:rsidR="00EE793E" w:rsidRPr="009770AB" w:rsidRDefault="00EE793E" w:rsidP="00EE793E">
      <w:pPr>
        <w:pStyle w:val="KDParagraf"/>
        <w:spacing w:before="0"/>
        <w:rPr>
          <w:rFonts w:cs="Arial"/>
          <w:b/>
          <w:color w:val="000000" w:themeColor="text1"/>
        </w:rPr>
      </w:pPr>
      <w:r w:rsidRPr="009770AB">
        <w:rPr>
          <w:rFonts w:cs="Arial"/>
          <w:b/>
          <w:color w:val="000000" w:themeColor="text1"/>
        </w:rPr>
        <w:t xml:space="preserve">СРЕДСТВА ФИНАНСИЈСКОГ ОБЕЗБЕЂЕЊА </w:t>
      </w:r>
    </w:p>
    <w:p w:rsidR="00EE793E" w:rsidRPr="009770AB" w:rsidRDefault="00EE793E" w:rsidP="00586A59">
      <w:pPr>
        <w:pStyle w:val="KDParagraf"/>
        <w:spacing w:before="0"/>
        <w:jc w:val="center"/>
        <w:rPr>
          <w:rFonts w:cs="Arial"/>
          <w:color w:val="000000" w:themeColor="text1"/>
        </w:rPr>
      </w:pPr>
      <w:r w:rsidRPr="009770AB">
        <w:rPr>
          <w:rFonts w:cs="Arial"/>
          <w:b/>
          <w:color w:val="000000" w:themeColor="text1"/>
        </w:rPr>
        <w:t xml:space="preserve">Члан </w:t>
      </w:r>
      <w:r w:rsidR="009770AB">
        <w:rPr>
          <w:rFonts w:cs="Arial"/>
          <w:b/>
          <w:color w:val="000000" w:themeColor="text1"/>
        </w:rPr>
        <w:t>7</w:t>
      </w:r>
      <w:r w:rsidRPr="009770AB">
        <w:rPr>
          <w:rFonts w:cs="Arial"/>
          <w:color w:val="000000" w:themeColor="text1"/>
        </w:rPr>
        <w:t>.</w:t>
      </w:r>
    </w:p>
    <w:p w:rsidR="009770AB" w:rsidRPr="009770AB" w:rsidRDefault="009770AB" w:rsidP="009770AB">
      <w:pPr>
        <w:rPr>
          <w:rFonts w:cs="Arial"/>
          <w:b/>
          <w:lang w:val="sr-Cyrl-RS"/>
        </w:rPr>
      </w:pPr>
      <w:r w:rsidRPr="009770AB">
        <w:rPr>
          <w:rFonts w:cs="Arial"/>
          <w:b/>
          <w:color w:val="000000" w:themeColor="text1"/>
          <w:lang w:val="sr-Cyrl-RS"/>
        </w:rPr>
        <w:t>Банкарска гаранција за добро извршење посла</w:t>
      </w:r>
    </w:p>
    <w:p w:rsidR="009770AB" w:rsidRPr="009770AB" w:rsidRDefault="009770AB" w:rsidP="009770AB">
      <w:pPr>
        <w:rPr>
          <w:rFonts w:cs="Arial"/>
          <w:color w:val="00B0F0"/>
          <w:lang w:val="sr-Cyrl-RS"/>
        </w:rPr>
      </w:pPr>
      <w:r w:rsidRPr="009D43BA">
        <w:rPr>
          <w:rFonts w:cs="Arial"/>
          <w:sz w:val="20"/>
          <w:szCs w:val="20"/>
          <w:lang w:val="sr-Cyrl-RS"/>
        </w:rPr>
        <w:t>Пружалац услуге</w:t>
      </w:r>
      <w:r w:rsidRPr="009D43BA">
        <w:rPr>
          <w:rFonts w:cs="Arial"/>
          <w:sz w:val="20"/>
          <w:szCs w:val="20"/>
          <w:lang w:val="sr-Latn-CS"/>
        </w:rPr>
        <w:t xml:space="preserve"> </w:t>
      </w:r>
      <w:r w:rsidRPr="009D43BA">
        <w:rPr>
          <w:rFonts w:cs="Arial"/>
          <w:sz w:val="20"/>
          <w:szCs w:val="20"/>
          <w:lang w:val="sr-Cyrl-RS"/>
        </w:rPr>
        <w:t xml:space="preserve">је дужан да у тренутку закључења Уговора, као средство финансијског обезбеђења за добро извршење посла, </w:t>
      </w:r>
      <w:r w:rsidRPr="009D43BA">
        <w:rPr>
          <w:sz w:val="20"/>
          <w:szCs w:val="20"/>
          <w:lang w:val="sr-Cyrl-RS"/>
        </w:rPr>
        <w:t>пут</w:t>
      </w:r>
      <w:r w:rsidRPr="009D43BA">
        <w:rPr>
          <w:sz w:val="20"/>
          <w:szCs w:val="20"/>
        </w:rPr>
        <w:t>e</w:t>
      </w:r>
      <w:r w:rsidRPr="009D43BA">
        <w:rPr>
          <w:sz w:val="20"/>
          <w:szCs w:val="20"/>
          <w:lang w:val="sr-Cyrl-RS"/>
        </w:rPr>
        <w:t xml:space="preserve">м </w:t>
      </w:r>
      <w:r w:rsidRPr="009D43BA">
        <w:rPr>
          <w:sz w:val="20"/>
          <w:szCs w:val="20"/>
        </w:rPr>
        <w:t>SWIFT</w:t>
      </w:r>
      <w:r w:rsidRPr="009D43BA">
        <w:rPr>
          <w:sz w:val="20"/>
          <w:szCs w:val="20"/>
          <w:lang w:val="sr-Cyrl-RS"/>
        </w:rPr>
        <w:t xml:space="preserve">-а  </w:t>
      </w:r>
      <w:r w:rsidRPr="009D43BA">
        <w:rPr>
          <w:sz w:val="20"/>
          <w:szCs w:val="20"/>
        </w:rPr>
        <w:t>a</w:t>
      </w:r>
      <w:r w:rsidRPr="009D43BA">
        <w:rPr>
          <w:sz w:val="20"/>
          <w:szCs w:val="20"/>
          <w:lang w:val="sr-Cyrl-RS"/>
        </w:rPr>
        <w:t>ут</w:t>
      </w:r>
      <w:r w:rsidRPr="009D43BA">
        <w:rPr>
          <w:sz w:val="20"/>
          <w:szCs w:val="20"/>
        </w:rPr>
        <w:t>e</w:t>
      </w:r>
      <w:r w:rsidRPr="009D43BA">
        <w:rPr>
          <w:sz w:val="20"/>
          <w:szCs w:val="20"/>
          <w:lang w:val="sr-Cyrl-RS"/>
        </w:rPr>
        <w:t>нтифик</w:t>
      </w:r>
      <w:r w:rsidRPr="009D43BA">
        <w:rPr>
          <w:sz w:val="20"/>
          <w:szCs w:val="20"/>
        </w:rPr>
        <w:t>o</w:t>
      </w:r>
      <w:r w:rsidRPr="009D43BA">
        <w:rPr>
          <w:sz w:val="20"/>
          <w:szCs w:val="20"/>
          <w:lang w:val="sr-Cyrl-RS"/>
        </w:rPr>
        <w:t>в</w:t>
      </w:r>
      <w:r w:rsidRPr="009D43BA">
        <w:rPr>
          <w:sz w:val="20"/>
          <w:szCs w:val="20"/>
        </w:rPr>
        <w:t>a</w:t>
      </w:r>
      <w:r w:rsidRPr="009D43BA">
        <w:rPr>
          <w:sz w:val="20"/>
          <w:szCs w:val="20"/>
          <w:lang w:val="sr-Cyrl-RS"/>
        </w:rPr>
        <w:t>н</w:t>
      </w:r>
      <w:r w:rsidRPr="009D43BA">
        <w:rPr>
          <w:sz w:val="20"/>
          <w:szCs w:val="20"/>
        </w:rPr>
        <w:t>o</w:t>
      </w:r>
      <w:r w:rsidRPr="009D43BA">
        <w:rPr>
          <w:sz w:val="20"/>
          <w:szCs w:val="20"/>
          <w:lang w:val="sr-Cyrl-RS"/>
        </w:rPr>
        <w:t>м п</w:t>
      </w:r>
      <w:r w:rsidRPr="009D43BA">
        <w:rPr>
          <w:sz w:val="20"/>
          <w:szCs w:val="20"/>
        </w:rPr>
        <w:t>o</w:t>
      </w:r>
      <w:r w:rsidRPr="009D43BA">
        <w:rPr>
          <w:sz w:val="20"/>
          <w:szCs w:val="20"/>
          <w:lang w:val="sr-Cyrl-RS"/>
        </w:rPr>
        <w:t>рук</w:t>
      </w:r>
      <w:r w:rsidRPr="009D43BA">
        <w:rPr>
          <w:sz w:val="20"/>
          <w:szCs w:val="20"/>
        </w:rPr>
        <w:t>o</w:t>
      </w:r>
      <w:r w:rsidRPr="009D43BA">
        <w:rPr>
          <w:sz w:val="20"/>
          <w:szCs w:val="20"/>
          <w:lang w:val="sr-Cyrl-RS"/>
        </w:rPr>
        <w:t>м з</w:t>
      </w:r>
      <w:r w:rsidRPr="009D43BA">
        <w:rPr>
          <w:sz w:val="20"/>
          <w:szCs w:val="20"/>
        </w:rPr>
        <w:t>a</w:t>
      </w:r>
      <w:r w:rsidRPr="009D43BA">
        <w:rPr>
          <w:sz w:val="20"/>
          <w:szCs w:val="20"/>
          <w:lang w:val="sr-Cyrl-RS"/>
        </w:rPr>
        <w:t xml:space="preserve"> г</w:t>
      </w:r>
      <w:r w:rsidRPr="009D43BA">
        <w:rPr>
          <w:sz w:val="20"/>
          <w:szCs w:val="20"/>
        </w:rPr>
        <w:t>a</w:t>
      </w:r>
      <w:r w:rsidRPr="009D43BA">
        <w:rPr>
          <w:sz w:val="20"/>
          <w:szCs w:val="20"/>
          <w:lang w:val="sr-Cyrl-RS"/>
        </w:rPr>
        <w:t>р</w:t>
      </w:r>
      <w:r w:rsidRPr="009D43BA">
        <w:rPr>
          <w:sz w:val="20"/>
          <w:szCs w:val="20"/>
        </w:rPr>
        <w:t>a</w:t>
      </w:r>
      <w:r w:rsidRPr="009D43BA">
        <w:rPr>
          <w:sz w:val="20"/>
          <w:szCs w:val="20"/>
          <w:lang w:val="sr-Cyrl-RS"/>
        </w:rPr>
        <w:t>нци</w:t>
      </w:r>
      <w:r w:rsidRPr="009D43BA">
        <w:rPr>
          <w:sz w:val="20"/>
          <w:szCs w:val="20"/>
        </w:rPr>
        <w:t>je</w:t>
      </w:r>
      <w:r w:rsidRPr="009D43BA">
        <w:rPr>
          <w:sz w:val="20"/>
          <w:szCs w:val="20"/>
          <w:lang w:val="sr-Cyrl-RS"/>
        </w:rPr>
        <w:t>, пр</w:t>
      </w:r>
      <w:r w:rsidRPr="009D43BA">
        <w:rPr>
          <w:sz w:val="20"/>
          <w:szCs w:val="20"/>
        </w:rPr>
        <w:t>e</w:t>
      </w:r>
      <w:r w:rsidRPr="009D43BA">
        <w:rPr>
          <w:sz w:val="20"/>
          <w:szCs w:val="20"/>
          <w:lang w:val="sr-Cyrl-RS"/>
        </w:rPr>
        <w:t>к</w:t>
      </w:r>
      <w:r w:rsidRPr="009D43BA">
        <w:rPr>
          <w:sz w:val="20"/>
          <w:szCs w:val="20"/>
        </w:rPr>
        <w:t>o</w:t>
      </w:r>
      <w:r w:rsidRPr="009D43BA">
        <w:rPr>
          <w:sz w:val="20"/>
          <w:szCs w:val="20"/>
          <w:lang w:val="sr-Cyrl-RS"/>
        </w:rPr>
        <w:t xml:space="preserve"> п</w:t>
      </w:r>
      <w:r w:rsidRPr="009D43BA">
        <w:rPr>
          <w:sz w:val="20"/>
          <w:szCs w:val="20"/>
        </w:rPr>
        <w:t>o</w:t>
      </w:r>
      <w:r w:rsidRPr="009D43BA">
        <w:rPr>
          <w:sz w:val="20"/>
          <w:szCs w:val="20"/>
          <w:lang w:val="sr-Cyrl-RS"/>
        </w:rPr>
        <w:t>сл</w:t>
      </w:r>
      <w:r w:rsidRPr="009D43BA">
        <w:rPr>
          <w:sz w:val="20"/>
          <w:szCs w:val="20"/>
        </w:rPr>
        <w:t>o</w:t>
      </w:r>
      <w:r w:rsidRPr="009D43BA">
        <w:rPr>
          <w:sz w:val="20"/>
          <w:szCs w:val="20"/>
          <w:lang w:val="sr-Cyrl-RS"/>
        </w:rPr>
        <w:t>вн</w:t>
      </w:r>
      <w:r w:rsidRPr="009D43BA">
        <w:rPr>
          <w:sz w:val="20"/>
          <w:szCs w:val="20"/>
        </w:rPr>
        <w:t>e</w:t>
      </w:r>
      <w:r w:rsidRPr="009D43BA">
        <w:rPr>
          <w:sz w:val="20"/>
          <w:szCs w:val="20"/>
          <w:lang w:val="sr-Cyrl-RS"/>
        </w:rPr>
        <w:t xml:space="preserve"> б</w:t>
      </w:r>
      <w:r w:rsidRPr="009D43BA">
        <w:rPr>
          <w:sz w:val="20"/>
          <w:szCs w:val="20"/>
        </w:rPr>
        <w:t>a</w:t>
      </w:r>
      <w:r w:rsidRPr="009D43BA">
        <w:rPr>
          <w:sz w:val="20"/>
          <w:szCs w:val="20"/>
          <w:lang w:val="sr-Cyrl-RS"/>
        </w:rPr>
        <w:t>нк</w:t>
      </w:r>
      <w:r w:rsidRPr="009D43BA">
        <w:rPr>
          <w:sz w:val="20"/>
          <w:szCs w:val="20"/>
        </w:rPr>
        <w:t>e</w:t>
      </w:r>
      <w:r w:rsidRPr="009D43BA">
        <w:rPr>
          <w:sz w:val="20"/>
          <w:szCs w:val="20"/>
          <w:lang w:val="sr-Cyrl-RS"/>
        </w:rPr>
        <w:t xml:space="preserve"> </w:t>
      </w:r>
      <w:r w:rsidRPr="009D43BA">
        <w:rPr>
          <w:sz w:val="20"/>
          <w:szCs w:val="20"/>
        </w:rPr>
        <w:t>Komercijalna</w:t>
      </w:r>
      <w:r w:rsidRPr="009D43BA">
        <w:rPr>
          <w:sz w:val="20"/>
          <w:szCs w:val="20"/>
          <w:lang w:val="sr-Cyrl-RS"/>
        </w:rPr>
        <w:t xml:space="preserve"> </w:t>
      </w:r>
      <w:r w:rsidRPr="009D43BA">
        <w:rPr>
          <w:sz w:val="20"/>
          <w:szCs w:val="20"/>
        </w:rPr>
        <w:t>banka</w:t>
      </w:r>
      <w:r w:rsidRPr="009D43BA">
        <w:rPr>
          <w:sz w:val="20"/>
          <w:szCs w:val="20"/>
          <w:lang w:val="sr-Cyrl-RS"/>
        </w:rPr>
        <w:t xml:space="preserve"> </w:t>
      </w:r>
      <w:r w:rsidRPr="009D43BA">
        <w:rPr>
          <w:sz w:val="20"/>
          <w:szCs w:val="20"/>
        </w:rPr>
        <w:t>AD</w:t>
      </w:r>
      <w:r w:rsidRPr="009D43BA">
        <w:rPr>
          <w:sz w:val="20"/>
          <w:szCs w:val="20"/>
          <w:lang w:val="sr-Cyrl-RS"/>
        </w:rPr>
        <w:t xml:space="preserve"> </w:t>
      </w:r>
      <w:r w:rsidRPr="009D43BA">
        <w:rPr>
          <w:sz w:val="20"/>
          <w:szCs w:val="20"/>
        </w:rPr>
        <w:t>Beograd</w:t>
      </w:r>
      <w:r w:rsidRPr="009D43BA">
        <w:rPr>
          <w:sz w:val="20"/>
          <w:szCs w:val="20"/>
          <w:lang w:val="sr-Cyrl-RS"/>
        </w:rPr>
        <w:t xml:space="preserve"> </w:t>
      </w:r>
      <w:r w:rsidRPr="009D43BA">
        <w:rPr>
          <w:sz w:val="20"/>
          <w:szCs w:val="20"/>
        </w:rPr>
        <w:t>SWIFTCOD</w:t>
      </w:r>
      <w:r w:rsidRPr="009D43BA">
        <w:rPr>
          <w:sz w:val="20"/>
          <w:szCs w:val="20"/>
          <w:lang w:val="sr-Cyrl-RS"/>
        </w:rPr>
        <w:t xml:space="preserve">: </w:t>
      </w:r>
      <w:r w:rsidRPr="009D43BA">
        <w:rPr>
          <w:sz w:val="20"/>
          <w:szCs w:val="20"/>
        </w:rPr>
        <w:t>KOBBRSBG</w:t>
      </w:r>
      <w:r w:rsidRPr="009D43BA">
        <w:rPr>
          <w:sz w:val="20"/>
          <w:szCs w:val="20"/>
          <w:lang w:val="sr-Cyrl-RS"/>
        </w:rPr>
        <w:t>,</w:t>
      </w:r>
      <w:r w:rsidRPr="009D43BA">
        <w:rPr>
          <w:rFonts w:cs="Arial"/>
          <w:sz w:val="20"/>
          <w:szCs w:val="20"/>
          <w:lang w:val="sr-Cyrl-RS"/>
        </w:rPr>
        <w:t xml:space="preserve"> достави Кориснику услуге банкарску гаранцију за добро извршење посла</w:t>
      </w:r>
      <w:r w:rsidRPr="009770AB">
        <w:rPr>
          <w:rFonts w:cs="Arial"/>
          <w:lang w:val="sr-Cyrl-RS"/>
        </w:rPr>
        <w:t>.</w:t>
      </w:r>
    </w:p>
    <w:p w:rsidR="009770AB" w:rsidRPr="009D43BA" w:rsidRDefault="009770AB" w:rsidP="009770AB">
      <w:pPr>
        <w:rPr>
          <w:rFonts w:cs="Arial"/>
          <w:sz w:val="20"/>
          <w:szCs w:val="20"/>
          <w:lang w:val="sr-Cyrl-RS"/>
        </w:rPr>
      </w:pPr>
      <w:r w:rsidRPr="009D43BA">
        <w:rPr>
          <w:rFonts w:cs="Arial"/>
          <w:sz w:val="20"/>
          <w:szCs w:val="20"/>
          <w:lang w:val="sr-Cyrl-RS"/>
        </w:rPr>
        <w:t>Пружалац услуге</w:t>
      </w:r>
      <w:r w:rsidRPr="009D43BA">
        <w:rPr>
          <w:rFonts w:cs="Arial"/>
          <w:sz w:val="20"/>
          <w:szCs w:val="20"/>
          <w:lang w:val="sr-Latn-CS"/>
        </w:rPr>
        <w:t xml:space="preserve"> </w:t>
      </w:r>
      <w:r w:rsidRPr="009D43BA">
        <w:rPr>
          <w:rFonts w:cs="Arial"/>
          <w:sz w:val="20"/>
          <w:szCs w:val="20"/>
          <w:lang w:val="sr-Cyrl-RS"/>
        </w:rPr>
        <w:t xml:space="preserve">је дужан да Кориснику услуге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9770AB" w:rsidRPr="009D43BA" w:rsidRDefault="009770AB" w:rsidP="009770AB">
      <w:pPr>
        <w:rPr>
          <w:rFonts w:cs="Arial"/>
          <w:sz w:val="20"/>
          <w:szCs w:val="20"/>
          <w:lang w:val="sr-Cyrl-RS"/>
        </w:rPr>
      </w:pPr>
      <w:r w:rsidRPr="009D43BA">
        <w:rPr>
          <w:rFonts w:cs="Arial"/>
          <w:sz w:val="20"/>
          <w:szCs w:val="20"/>
          <w:lang w:val="sr-Cyrl-RS"/>
        </w:rPr>
        <w:t>Банкарска гаранција мора трајати најмање 30 (словима: тридесет) календарских дана дуже од рока одређеног за коначно извршење посла.</w:t>
      </w:r>
    </w:p>
    <w:p w:rsidR="009770AB" w:rsidRPr="009D43BA" w:rsidRDefault="009770AB" w:rsidP="009770AB">
      <w:pPr>
        <w:rPr>
          <w:rFonts w:cs="Arial"/>
          <w:sz w:val="20"/>
          <w:szCs w:val="20"/>
          <w:lang w:val="sr-Cyrl-RS"/>
        </w:rPr>
      </w:pPr>
      <w:r w:rsidRPr="009D43BA">
        <w:rPr>
          <w:rFonts w:cs="Arial"/>
          <w:sz w:val="20"/>
          <w:szCs w:val="20"/>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770AB" w:rsidRPr="009D43BA" w:rsidRDefault="009770AB" w:rsidP="009770AB">
      <w:pPr>
        <w:rPr>
          <w:rFonts w:cs="Arial"/>
          <w:sz w:val="20"/>
          <w:szCs w:val="20"/>
          <w:lang w:val="sr-Cyrl-RS"/>
        </w:rPr>
      </w:pPr>
      <w:r w:rsidRPr="009D43BA">
        <w:rPr>
          <w:rFonts w:cs="Arial"/>
          <w:sz w:val="20"/>
          <w:szCs w:val="20"/>
          <w:lang w:val="sr-Cyrl-RS"/>
        </w:rPr>
        <w:t>Корисник услуге ће уновчити дату банкарску гаранцију за добро извршење посла у случају да Пружалац услуге</w:t>
      </w:r>
      <w:r w:rsidRPr="009D43BA">
        <w:rPr>
          <w:rFonts w:cs="Arial"/>
          <w:sz w:val="20"/>
          <w:szCs w:val="20"/>
          <w:lang w:val="sr-Latn-CS"/>
        </w:rPr>
        <w:t xml:space="preserve"> </w:t>
      </w:r>
      <w:r w:rsidRPr="009D43BA">
        <w:rPr>
          <w:rFonts w:cs="Arial"/>
          <w:sz w:val="20"/>
          <w:szCs w:val="20"/>
          <w:lang w:val="sr-Cyrl-RS"/>
        </w:rPr>
        <w:t xml:space="preserve">не буде извршавао своје уговорне обавезе у роковима и на начин предвиђен уговором. </w:t>
      </w:r>
    </w:p>
    <w:p w:rsidR="009770AB" w:rsidRPr="009D43BA" w:rsidRDefault="009770AB" w:rsidP="009770AB">
      <w:pPr>
        <w:rPr>
          <w:rFonts w:cs="Arial"/>
          <w:sz w:val="20"/>
          <w:szCs w:val="20"/>
          <w:lang w:val="sr-Cyrl-RS"/>
        </w:rPr>
      </w:pPr>
      <w:r w:rsidRPr="009D43BA">
        <w:rPr>
          <w:rFonts w:cs="Arial"/>
          <w:sz w:val="20"/>
          <w:szCs w:val="20"/>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770AB" w:rsidRPr="009D43BA" w:rsidRDefault="009770AB" w:rsidP="009770AB">
      <w:pPr>
        <w:tabs>
          <w:tab w:val="left" w:pos="567"/>
        </w:tabs>
        <w:spacing w:before="0"/>
        <w:rPr>
          <w:rFonts w:cs="Arial"/>
          <w:sz w:val="20"/>
          <w:szCs w:val="20"/>
        </w:rPr>
      </w:pPr>
      <w:r w:rsidRPr="009D43BA">
        <w:rPr>
          <w:rFonts w:cs="Arial"/>
          <w:sz w:val="20"/>
          <w:szCs w:val="20"/>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770AB" w:rsidRPr="009770AB" w:rsidRDefault="009770AB" w:rsidP="009770AB">
      <w:pPr>
        <w:tabs>
          <w:tab w:val="left" w:pos="567"/>
        </w:tabs>
        <w:spacing w:before="0"/>
        <w:rPr>
          <w:rFonts w:cs="Arial"/>
          <w:b/>
        </w:rPr>
      </w:pPr>
    </w:p>
    <w:p w:rsidR="009770AB" w:rsidRPr="009770AB" w:rsidRDefault="009770AB" w:rsidP="009770AB">
      <w:pPr>
        <w:tabs>
          <w:tab w:val="left" w:pos="567"/>
        </w:tabs>
        <w:spacing w:before="0"/>
        <w:jc w:val="center"/>
        <w:rPr>
          <w:rFonts w:cs="Arial"/>
        </w:rPr>
      </w:pPr>
      <w:r w:rsidRPr="009770AB">
        <w:rPr>
          <w:rFonts w:cs="Arial"/>
          <w:b/>
        </w:rPr>
        <w:lastRenderedPageBreak/>
        <w:t xml:space="preserve">Члан </w:t>
      </w:r>
      <w:r w:rsidRPr="009770AB">
        <w:rPr>
          <w:rFonts w:cs="Arial"/>
          <w:b/>
          <w:lang w:val="sr-Cyrl-RS"/>
        </w:rPr>
        <w:t>8</w:t>
      </w:r>
      <w:r w:rsidRPr="009770AB">
        <w:rPr>
          <w:rFonts w:cs="Arial"/>
        </w:rPr>
        <w:t>.</w:t>
      </w:r>
    </w:p>
    <w:p w:rsidR="009770AB" w:rsidRPr="009770AB" w:rsidRDefault="009770AB" w:rsidP="009770AB">
      <w:pPr>
        <w:rPr>
          <w:rFonts w:eastAsia="Arial Unicode MS"/>
          <w:color w:val="00B0F0"/>
        </w:rPr>
      </w:pPr>
      <w:r w:rsidRPr="009770AB">
        <w:rPr>
          <w:rFonts w:eastAsia="Arial Unicode MS" w:cs="Arial"/>
          <w:b/>
        </w:rPr>
        <w:t>Меница</w:t>
      </w:r>
      <w:r w:rsidRPr="009770AB">
        <w:rPr>
          <w:rFonts w:eastAsia="Arial Unicode MS"/>
          <w:b/>
          <w:lang w:val="sr-Latn-CS"/>
        </w:rPr>
        <w:t xml:space="preserve"> </w:t>
      </w:r>
      <w:r w:rsidRPr="009770AB">
        <w:rPr>
          <w:rFonts w:eastAsia="Arial Unicode MS" w:cs="Arial"/>
          <w:b/>
        </w:rPr>
        <w:t>за за отклањање недостатака у гарантном року</w:t>
      </w:r>
    </w:p>
    <w:p w:rsidR="009770AB" w:rsidRPr="009770AB" w:rsidRDefault="009770AB" w:rsidP="009770AB">
      <w:pPr>
        <w:rPr>
          <w:rFonts w:eastAsia="Arial Unicode MS"/>
        </w:rPr>
      </w:pPr>
      <w:r w:rsidRPr="009770AB">
        <w:rPr>
          <w:rFonts w:eastAsia="Arial Unicode MS"/>
          <w:lang w:val="sr-Cyrl-RS"/>
        </w:rPr>
        <w:t>Пружалац услуге</w:t>
      </w:r>
      <w:r w:rsidRPr="009770AB">
        <w:rPr>
          <w:rFonts w:eastAsia="Arial Unicode MS"/>
        </w:rPr>
        <w:t xml:space="preserve"> се обавезује да </w:t>
      </w:r>
      <w:r w:rsidRPr="009770AB">
        <w:rPr>
          <w:rFonts w:eastAsia="Arial Unicode MS"/>
          <w:lang w:val="sr-Cyrl-RS"/>
        </w:rPr>
        <w:t>Кориснику услуге</w:t>
      </w:r>
      <w:r w:rsidRPr="009770AB">
        <w:rPr>
          <w:rFonts w:eastAsia="Arial Unicode MS"/>
        </w:rPr>
        <w:t xml:space="preserve"> у тренутку примопредаје </w:t>
      </w:r>
      <w:r w:rsidRPr="009770AB">
        <w:rPr>
          <w:rFonts w:eastAsia="Arial Unicode MS"/>
          <w:lang w:val="sr-Cyrl-RS"/>
        </w:rPr>
        <w:t>предмета уговора</w:t>
      </w:r>
      <w:r w:rsidRPr="009770AB">
        <w:rPr>
          <w:rFonts w:eastAsia="Arial Unicode MS"/>
        </w:rPr>
        <w:t xml:space="preserve"> или најкасније 5 дана пре истека средства финансијског обезбеђења за добро извршење посла, достави:</w:t>
      </w:r>
    </w:p>
    <w:p w:rsidR="009770AB" w:rsidRPr="009770AB" w:rsidRDefault="009770AB" w:rsidP="00B358E4">
      <w:pPr>
        <w:numPr>
          <w:ilvl w:val="0"/>
          <w:numId w:val="42"/>
        </w:numPr>
        <w:spacing w:after="200" w:line="276" w:lineRule="auto"/>
        <w:contextualSpacing/>
        <w:rPr>
          <w:rFonts w:eastAsia="Arial Unicode MS" w:cs="Arial"/>
        </w:rPr>
      </w:pPr>
      <w:r w:rsidRPr="009770AB">
        <w:rPr>
          <w:rFonts w:eastAsia="Arial Unicode M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770AB" w:rsidRPr="009770AB" w:rsidRDefault="009770AB" w:rsidP="00B358E4">
      <w:pPr>
        <w:numPr>
          <w:ilvl w:val="0"/>
          <w:numId w:val="42"/>
        </w:numPr>
        <w:spacing w:after="200" w:line="276" w:lineRule="auto"/>
        <w:contextualSpacing/>
        <w:rPr>
          <w:rFonts w:eastAsia="Arial Unicode MS" w:cs="Arial"/>
        </w:rPr>
      </w:pPr>
      <w:r w:rsidRPr="009770AB">
        <w:rPr>
          <w:rFonts w:eastAsia="Arial Unicode MS" w:cs="Arial"/>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w:t>
      </w:r>
      <w:r w:rsidRPr="009770AB">
        <w:rPr>
          <w:rFonts w:eastAsia="Arial Unicode MS" w:cs="Arial"/>
          <w:lang w:val="sr-Cyrl-RS"/>
        </w:rPr>
        <w:t>а</w:t>
      </w:r>
      <w:r w:rsidRPr="009770AB">
        <w:rPr>
          <w:rFonts w:eastAsia="Arial Unicode MS" w:cs="Arial"/>
        </w:rPr>
        <w:t xml:space="preserve">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9770AB" w:rsidRPr="009770AB" w:rsidRDefault="009770AB" w:rsidP="00B358E4">
      <w:pPr>
        <w:numPr>
          <w:ilvl w:val="0"/>
          <w:numId w:val="42"/>
        </w:numPr>
        <w:rPr>
          <w:rFonts w:eastAsia="Arial Unicode MS"/>
        </w:rPr>
      </w:pPr>
      <w:r w:rsidRPr="009770AB">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770AB" w:rsidRPr="009770AB" w:rsidRDefault="009770AB" w:rsidP="00B358E4">
      <w:pPr>
        <w:numPr>
          <w:ilvl w:val="0"/>
          <w:numId w:val="42"/>
        </w:numPr>
        <w:rPr>
          <w:rFonts w:eastAsia="Arial Unicode MS"/>
        </w:rPr>
      </w:pPr>
      <w:r w:rsidRPr="009770AB">
        <w:rPr>
          <w:rFonts w:eastAsia="Arial Unicode MS"/>
        </w:rPr>
        <w:t>фотокопију ОП обрасца.</w:t>
      </w:r>
    </w:p>
    <w:p w:rsidR="009770AB" w:rsidRPr="009770AB" w:rsidRDefault="009770AB" w:rsidP="00B358E4">
      <w:pPr>
        <w:numPr>
          <w:ilvl w:val="0"/>
          <w:numId w:val="42"/>
        </w:numPr>
        <w:rPr>
          <w:rFonts w:eastAsia="Arial Unicode MS"/>
        </w:rPr>
      </w:pPr>
      <w:r w:rsidRPr="009770AB">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770AB" w:rsidRPr="009770AB" w:rsidRDefault="009770AB" w:rsidP="009770AB">
      <w:pPr>
        <w:rPr>
          <w:rFonts w:eastAsia="Arial Unicode MS"/>
        </w:rPr>
      </w:pPr>
      <w:r w:rsidRPr="009770AB">
        <w:rPr>
          <w:rFonts w:eastAsia="Arial Unicode MS"/>
        </w:rPr>
        <w:t xml:space="preserve">Меница може бити наплаћена у случају да </w:t>
      </w:r>
      <w:r w:rsidRPr="009770AB">
        <w:rPr>
          <w:rFonts w:eastAsia="Arial Unicode MS"/>
          <w:lang w:val="sr-Cyrl-RS"/>
        </w:rPr>
        <w:t>Пружалац услуге</w:t>
      </w:r>
      <w:r w:rsidRPr="009770AB">
        <w:rPr>
          <w:rFonts w:eastAsia="Arial Unicode MS"/>
        </w:rPr>
        <w:t xml:space="preserve"> не отклони недостатке у гарантном року. </w:t>
      </w:r>
    </w:p>
    <w:p w:rsidR="009770AB" w:rsidRPr="009770AB" w:rsidRDefault="009770AB" w:rsidP="009770AB">
      <w:pPr>
        <w:rPr>
          <w:rFonts w:eastAsia="Arial Unicode MS"/>
          <w:lang w:val="sr-Cyrl-CS"/>
        </w:rPr>
      </w:pPr>
      <w:r w:rsidRPr="009770AB">
        <w:rPr>
          <w:rFonts w:eastAsia="Arial Unicode MS"/>
        </w:rPr>
        <w:t>Уколико се средство финансијског обезбеђења</w:t>
      </w:r>
      <w:r w:rsidRPr="009770AB">
        <w:rPr>
          <w:rFonts w:eastAsia="Arial Unicode MS"/>
          <w:lang w:val="sr-Cyrl-RS"/>
        </w:rPr>
        <w:t xml:space="preserve"> за отклањање грешака у гарантном року</w:t>
      </w:r>
      <w:r w:rsidRPr="009770AB">
        <w:rPr>
          <w:rFonts w:eastAsia="Arial Unicode MS"/>
        </w:rPr>
        <w:t xml:space="preserve"> не достави у уговореном року</w:t>
      </w:r>
      <w:r w:rsidRPr="009770AB">
        <w:rPr>
          <w:rFonts w:eastAsia="Arial Unicode MS"/>
          <w:lang w:val="sr-Cyrl-RS"/>
        </w:rPr>
        <w:t>, Корисник услуге</w:t>
      </w:r>
      <w:r w:rsidRPr="009770AB">
        <w:rPr>
          <w:rFonts w:eastAsia="Arial Unicode MS"/>
        </w:rPr>
        <w:t xml:space="preserve"> има право  да наплати средство финанасијског обезбеђења за добро извршење посла.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 xml:space="preserve">Члан </w:t>
      </w:r>
      <w:r w:rsidR="009770AB">
        <w:rPr>
          <w:rFonts w:cs="Arial"/>
          <w:b/>
          <w:lang w:val="sr-Cyrl-RS"/>
        </w:rPr>
        <w:t>9</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9770AB">
        <w:rPr>
          <w:rFonts w:cs="Arial"/>
          <w:b/>
          <w:lang w:val="sr-Cyrl-RS"/>
        </w:rPr>
        <w:t>0</w:t>
      </w:r>
      <w:r w:rsidRPr="00E47C2E">
        <w:rPr>
          <w:rFonts w:cs="Arial"/>
        </w:rPr>
        <w:t>.</w:t>
      </w:r>
    </w:p>
    <w:p w:rsidR="009770AB" w:rsidRPr="009770AB" w:rsidRDefault="009770AB" w:rsidP="009770AB">
      <w:pPr>
        <w:tabs>
          <w:tab w:val="left" w:pos="567"/>
        </w:tabs>
        <w:spacing w:before="0"/>
        <w:rPr>
          <w:rFonts w:cs="Arial"/>
        </w:rPr>
      </w:pPr>
      <w:r w:rsidRPr="009770AB">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9770AB" w:rsidRPr="009770AB" w:rsidRDefault="009770AB" w:rsidP="009770AB">
      <w:pPr>
        <w:tabs>
          <w:tab w:val="left" w:pos="567"/>
        </w:tabs>
        <w:spacing w:before="0"/>
        <w:rPr>
          <w:rFonts w:cs="Arial"/>
        </w:rPr>
      </w:pPr>
      <w:r w:rsidRPr="009770AB">
        <w:rPr>
          <w:rFonts w:cs="Arial"/>
        </w:rPr>
        <w:t xml:space="preserve">Пружалац услуге је дужан да поседује полису осигурања од одговорности из делатности за штете причињене трећим лицима. </w:t>
      </w:r>
    </w:p>
    <w:p w:rsidR="00EE793E" w:rsidRPr="00586A59" w:rsidRDefault="00EE793E" w:rsidP="00EE793E">
      <w:pPr>
        <w:pStyle w:val="KDParagraf"/>
        <w:spacing w:before="0"/>
        <w:rPr>
          <w:rFonts w:cs="Arial"/>
          <w:color w:val="00B0F0"/>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9770AB">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у складу са роковима из члана </w:t>
      </w:r>
      <w:r w:rsidR="009770AB">
        <w:rPr>
          <w:rFonts w:cs="Arial"/>
          <w:lang w:val="sr-Cyrl-RS"/>
        </w:rPr>
        <w:t>7</w:t>
      </w:r>
      <w:r w:rsidRPr="00E47C2E">
        <w:rPr>
          <w:rFonts w:cs="Arial"/>
        </w:rPr>
        <w:t>. овог Уговора достави средстава финансијског обезбеђења</w:t>
      </w:r>
      <w:r w:rsidR="009770AB" w:rsidRPr="009770AB">
        <w:rPr>
          <w:rFonts w:cs="Arial"/>
          <w:lang w:val="sr-Cyrl-RS"/>
        </w:rPr>
        <w:t xml:space="preserve"> </w:t>
      </w:r>
      <w:r w:rsidR="009770AB">
        <w:rPr>
          <w:rFonts w:cs="Arial"/>
          <w:lang w:val="sr-Cyrl-RS"/>
        </w:rPr>
        <w:t>за добро извршење посла</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9770AB">
        <w:rPr>
          <w:rFonts w:cs="Arial"/>
          <w:b/>
        </w:rPr>
        <w:t>12</w:t>
      </w:r>
      <w:r w:rsidRPr="00E47C2E">
        <w:rPr>
          <w:rFonts w:cs="Arial"/>
        </w:rPr>
        <w:t>.</w:t>
      </w:r>
    </w:p>
    <w:p w:rsidR="009770AB" w:rsidRPr="009770AB" w:rsidRDefault="009770AB" w:rsidP="009770AB">
      <w:pPr>
        <w:spacing w:after="160" w:line="259" w:lineRule="auto"/>
        <w:rPr>
          <w:rFonts w:eastAsia="Calibri" w:cs="Arial"/>
          <w:noProof/>
          <w:spacing w:val="2"/>
          <w:lang w:val="sr-Cyrl-RS"/>
        </w:rPr>
      </w:pPr>
      <w:r w:rsidRPr="009770AB">
        <w:rPr>
          <w:rFonts w:eastAsia="Arial Unicode MS"/>
        </w:rPr>
        <w:t xml:space="preserve">Овај Уговор важи </w:t>
      </w:r>
      <w:r w:rsidRPr="009770AB">
        <w:rPr>
          <w:rFonts w:eastAsia="Calibri" w:cs="Arial"/>
          <w:noProof/>
          <w:lang w:val="sr-Cyrl-RS"/>
        </w:rPr>
        <w:t>до испуњења свих уговорних обавеза</w:t>
      </w:r>
      <w:r w:rsidRPr="009770AB">
        <w:rPr>
          <w:rFonts w:eastAsia="Calibri" w:cs="Arial"/>
          <w:noProof/>
          <w:spacing w:val="2"/>
          <w:lang w:val="sr-Cyrl-RS"/>
        </w:rPr>
        <w:t>.</w:t>
      </w:r>
    </w:p>
    <w:p w:rsidR="00EE793E" w:rsidRPr="00586A59" w:rsidRDefault="009770AB" w:rsidP="009770AB">
      <w:pPr>
        <w:pStyle w:val="KDParagraf"/>
        <w:spacing w:before="0"/>
        <w:rPr>
          <w:rFonts w:cs="Arial"/>
          <w:color w:val="00B0F0"/>
        </w:rPr>
      </w:pPr>
      <w:r w:rsidRPr="009770AB">
        <w:rPr>
          <w:rFonts w:cs="Arial"/>
        </w:rPr>
        <w:t>O</w:t>
      </w:r>
      <w:r w:rsidRPr="009770AB">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9770AB">
        <w:rPr>
          <w:rFonts w:cs="Arial"/>
          <w:lang w:val="ru-RU"/>
        </w:rPr>
        <w:t xml:space="preserve">програму пословања ЈП ЕПС </w:t>
      </w:r>
      <w:r w:rsidRPr="009770AB">
        <w:rPr>
          <w:rFonts w:cs="Arial"/>
          <w:lang w:val="sr-Cyrl-RS"/>
        </w:rPr>
        <w:t>за године у којима ће се плаћати уговорене обавезе</w:t>
      </w:r>
      <w:r w:rsidRPr="009770AB">
        <w:rPr>
          <w:rFonts w:cs="Arial"/>
        </w:rPr>
        <w:t>.</w:t>
      </w:r>
      <w:r w:rsidR="00EE793E" w:rsidRPr="00586A59">
        <w:rPr>
          <w:rFonts w:cs="Arial"/>
          <w:color w:val="00B0F0"/>
        </w:rPr>
        <w:t>.</w:t>
      </w:r>
    </w:p>
    <w:p w:rsidR="00EE793E"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 xml:space="preserve">Члан </w:t>
      </w:r>
      <w:r w:rsidR="009770AB">
        <w:rPr>
          <w:rFonts w:cs="Arial"/>
          <w:b/>
          <w:lang w:val="sr-Cyrl-RS"/>
        </w:rPr>
        <w:t>13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до </w:t>
      </w:r>
      <w:r w:rsidRPr="00E47C2E">
        <w:rPr>
          <w:rFonts w:cs="Arial"/>
          <w:color w:val="00B0F0"/>
        </w:rPr>
        <w:t xml:space="preserve">8 (9)  </w:t>
      </w:r>
      <w:r w:rsidR="009770AB">
        <w:rPr>
          <w:rFonts w:cs="Arial"/>
        </w:rPr>
        <w:t>из члана 26</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4478E7" w:rsidP="00586A59">
      <w:pPr>
        <w:pStyle w:val="KDParagraf"/>
        <w:spacing w:before="0"/>
        <w:jc w:val="center"/>
        <w:rPr>
          <w:rFonts w:cs="Arial"/>
        </w:rPr>
      </w:pPr>
      <w:r>
        <w:rPr>
          <w:rFonts w:cs="Arial"/>
          <w:b/>
        </w:rPr>
        <w:t xml:space="preserve">Члан </w:t>
      </w:r>
      <w:r>
        <w:rPr>
          <w:rFonts w:cs="Arial"/>
          <w:b/>
          <w:lang w:val="sr-Cyrl-RS"/>
        </w:rPr>
        <w:t>14</w:t>
      </w:r>
      <w:r w:rsidR="00EE793E"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4478E7">
        <w:rPr>
          <w:rFonts w:cs="Arial"/>
          <w:b/>
        </w:rPr>
        <w:t>15</w:t>
      </w:r>
      <w:r w:rsidRPr="00E47C2E">
        <w:rPr>
          <w:rFonts w:cs="Arial"/>
        </w:rPr>
        <w:t>.</w:t>
      </w:r>
    </w:p>
    <w:p w:rsidR="001F26DB" w:rsidRPr="001F26DB" w:rsidRDefault="001F26DB" w:rsidP="001F26DB">
      <w:pPr>
        <w:tabs>
          <w:tab w:val="left" w:pos="567"/>
        </w:tabs>
        <w:spacing w:before="0"/>
        <w:rPr>
          <w:rFonts w:cs="Arial"/>
          <w:lang w:val="sr-Cyrl-RS"/>
        </w:rPr>
      </w:pPr>
      <w:r w:rsidRPr="001F26D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1F26DB">
        <w:rPr>
          <w:rFonts w:cs="Arial"/>
          <w:lang w:val="sr-Cyrl-RS"/>
        </w:rPr>
        <w:t>Наручиоца</w:t>
      </w:r>
      <w:r w:rsidRPr="001F26DB">
        <w:rPr>
          <w:rFonts w:cs="Arial"/>
        </w:rPr>
        <w:t xml:space="preserve"> у</w:t>
      </w:r>
      <w:r w:rsidRPr="001F26DB">
        <w:rPr>
          <w:rFonts w:cs="Arial"/>
          <w:lang w:val="sr-Cyrl-RS"/>
        </w:rPr>
        <w:t xml:space="preserve"> Огранку ТЕНТ, на локацијама</w:t>
      </w:r>
    </w:p>
    <w:p w:rsidR="001F26DB" w:rsidRPr="001F26DB" w:rsidRDefault="001F26DB" w:rsidP="001F26DB">
      <w:pPr>
        <w:tabs>
          <w:tab w:val="left" w:pos="567"/>
        </w:tabs>
        <w:spacing w:before="0"/>
        <w:rPr>
          <w:rFonts w:cs="Arial"/>
          <w:lang w:val="sr-Cyrl-RS"/>
        </w:rPr>
      </w:pPr>
      <w:r w:rsidRPr="001F26DB">
        <w:rPr>
          <w:rFonts w:cs="Arial"/>
          <w:lang w:val="sr-Cyrl-RS"/>
        </w:rPr>
        <w:t xml:space="preserve">ПАРТИЈА 1: ТЕ Колубара велики Црљени </w:t>
      </w:r>
    </w:p>
    <w:p w:rsidR="001F26DB" w:rsidRDefault="001F26DB" w:rsidP="001F26DB">
      <w:pPr>
        <w:tabs>
          <w:tab w:val="left" w:pos="567"/>
        </w:tabs>
        <w:spacing w:before="0"/>
        <w:rPr>
          <w:rFonts w:cs="Arial"/>
          <w:lang w:val="sr-Cyrl-RS"/>
        </w:rPr>
      </w:pPr>
      <w:r w:rsidRPr="001F26DB">
        <w:rPr>
          <w:rFonts w:cs="Arial"/>
          <w:lang w:val="sr-Cyrl-RS"/>
        </w:rPr>
        <w:t xml:space="preserve">ПАРТИЈА 2: ТЕНТ А у Обреновцу </w:t>
      </w:r>
    </w:p>
    <w:p w:rsidR="001F26DB" w:rsidRPr="001F26DB" w:rsidRDefault="001F26DB" w:rsidP="001F26DB">
      <w:pPr>
        <w:tabs>
          <w:tab w:val="left" w:pos="567"/>
        </w:tabs>
        <w:spacing w:before="0"/>
        <w:rPr>
          <w:rFonts w:cs="Arial"/>
          <w:lang w:val="sr-Cyrl-RS"/>
        </w:rPr>
      </w:pPr>
      <w:r w:rsidRPr="001F26DB">
        <w:rPr>
          <w:rFonts w:cs="Arial"/>
          <w:lang w:val="sr-Cyrl-RS"/>
        </w:rPr>
        <w:t>ПАРТИЈА 3: ТЕНТ Б ушће</w:t>
      </w:r>
      <w:r>
        <w:rPr>
          <w:rFonts w:cs="Arial"/>
          <w:lang w:val="sr-Cyrl-RS"/>
        </w:rPr>
        <w:t>.</w:t>
      </w:r>
    </w:p>
    <w:p w:rsidR="00EE793E" w:rsidRPr="001F26DB" w:rsidRDefault="001F26DB" w:rsidP="001F26DB">
      <w:pPr>
        <w:tabs>
          <w:tab w:val="left" w:pos="567"/>
        </w:tabs>
        <w:spacing w:before="0"/>
        <w:rPr>
          <w:rFonts w:cs="Arial"/>
          <w:lang w:val="sr-Cyrl-RS"/>
        </w:rPr>
      </w:pPr>
      <w:r>
        <w:rPr>
          <w:rFonts w:cs="Arial"/>
          <w:lang w:val="sr-Cyrl-RS"/>
        </w:rPr>
        <w:t xml:space="preserve"> </w:t>
      </w:r>
    </w:p>
    <w:p w:rsidR="001F26DB" w:rsidRPr="00B03487" w:rsidRDefault="001F26DB" w:rsidP="001F26DB">
      <w:pPr>
        <w:tabs>
          <w:tab w:val="left" w:pos="567"/>
        </w:tabs>
        <w:spacing w:before="0"/>
        <w:rPr>
          <w:rFonts w:cs="Arial"/>
        </w:rPr>
      </w:pPr>
      <w:r w:rsidRPr="00B03487">
        <w:rPr>
          <w:rFonts w:cs="Arial"/>
        </w:rPr>
        <w:t xml:space="preserve">У случају да се приликом пријема Услуге утврди да стварно стање не одговара обиму и квалитету, </w:t>
      </w:r>
      <w:r>
        <w:rPr>
          <w:rFonts w:cs="Arial"/>
          <w:lang w:val="sr-Cyrl-RS"/>
        </w:rPr>
        <w:t>Корисник услуге</w:t>
      </w:r>
      <w:r w:rsidRPr="00B03487">
        <w:rPr>
          <w:rFonts w:cs="Arial"/>
        </w:rPr>
        <w:t xml:space="preserve"> је дужан да рекламацију записнички констатује и исту одмах достави </w:t>
      </w:r>
      <w:r>
        <w:rPr>
          <w:rFonts w:cs="Arial"/>
          <w:lang w:val="sr-Cyrl-RS"/>
        </w:rPr>
        <w:t>Пружаоцу услуге</w:t>
      </w:r>
      <w:r w:rsidRPr="00B03487">
        <w:rPr>
          <w:rFonts w:cs="Arial"/>
        </w:rPr>
        <w:t xml:space="preserve"> у року од </w:t>
      </w:r>
      <w:r>
        <w:rPr>
          <w:rFonts w:cs="Arial"/>
          <w:lang w:val="sr-Cyrl-RS"/>
        </w:rPr>
        <w:t>8</w:t>
      </w:r>
      <w:r w:rsidRPr="00B03487">
        <w:rPr>
          <w:rFonts w:cs="Arial"/>
        </w:rPr>
        <w:t xml:space="preserve"> (словима:</w:t>
      </w:r>
      <w:r w:rsidRPr="00255DEA">
        <w:rPr>
          <w:rFonts w:cs="Arial"/>
        </w:rPr>
        <w:t xml:space="preserve"> </w:t>
      </w:r>
      <w:r>
        <w:rPr>
          <w:rFonts w:cs="Arial"/>
          <w:lang w:val="sr-Cyrl-RS"/>
        </w:rPr>
        <w:t>осам</w:t>
      </w:r>
      <w:r w:rsidRPr="00B03487">
        <w:rPr>
          <w:rFonts w:cs="Arial"/>
        </w:rPr>
        <w:t>) дана.</w:t>
      </w:r>
    </w:p>
    <w:p w:rsidR="00EE793E" w:rsidRPr="00E47C2E" w:rsidRDefault="001F26DB" w:rsidP="001F26DB">
      <w:pPr>
        <w:pStyle w:val="KDParagraf"/>
        <w:spacing w:before="0"/>
        <w:rPr>
          <w:rFonts w:cs="Arial"/>
        </w:rPr>
      </w:pPr>
      <w:r>
        <w:rPr>
          <w:rFonts w:cs="Arial"/>
          <w:lang w:val="sr-Cyrl-RS"/>
        </w:rPr>
        <w:lastRenderedPageBreak/>
        <w:t>Пружалац услуге</w:t>
      </w:r>
      <w:r w:rsidRPr="00255DEA">
        <w:rPr>
          <w:rFonts w:cs="Arial"/>
        </w:rPr>
        <w:t xml:space="preserve"> се обавезује да у разумном, обострано усаглашеном року отклони утврђене недостатке о свом трошку</w:t>
      </w:r>
      <w:r w:rsidR="00EE793E" w:rsidRPr="00E47C2E">
        <w:rPr>
          <w:rFonts w:cs="Arial"/>
        </w:rPr>
        <w:t>.</w:t>
      </w:r>
    </w:p>
    <w:p w:rsidR="00EE793E" w:rsidRPr="00E47C2E" w:rsidRDefault="00EE793E" w:rsidP="00EE793E">
      <w:pPr>
        <w:pStyle w:val="KDParagraf"/>
        <w:spacing w:before="0"/>
        <w:rPr>
          <w:rFonts w:cs="Arial"/>
        </w:rPr>
      </w:pPr>
    </w:p>
    <w:p w:rsidR="00EE793E" w:rsidRPr="001F26DB" w:rsidRDefault="00EE793E" w:rsidP="00EE793E">
      <w:pPr>
        <w:pStyle w:val="KDParagraf"/>
        <w:spacing w:before="0"/>
        <w:rPr>
          <w:rFonts w:cs="Arial"/>
          <w:b/>
          <w:color w:val="000000" w:themeColor="text1"/>
        </w:rPr>
      </w:pPr>
      <w:r w:rsidRPr="001F26DB">
        <w:rPr>
          <w:rFonts w:cs="Arial"/>
          <w:b/>
          <w:color w:val="000000" w:themeColor="text1"/>
        </w:rPr>
        <w:t xml:space="preserve">ГАРАНТНИ РОК </w:t>
      </w:r>
    </w:p>
    <w:p w:rsidR="00EE793E" w:rsidRPr="001F26DB" w:rsidRDefault="004478E7" w:rsidP="00586A59">
      <w:pPr>
        <w:pStyle w:val="KDParagraf"/>
        <w:spacing w:before="0"/>
        <w:jc w:val="center"/>
        <w:rPr>
          <w:rFonts w:cs="Arial"/>
          <w:color w:val="000000" w:themeColor="text1"/>
        </w:rPr>
      </w:pPr>
      <w:r>
        <w:rPr>
          <w:rFonts w:cs="Arial"/>
          <w:b/>
          <w:color w:val="000000" w:themeColor="text1"/>
        </w:rPr>
        <w:t xml:space="preserve">Члан </w:t>
      </w:r>
      <w:r>
        <w:rPr>
          <w:rFonts w:cs="Arial"/>
          <w:b/>
          <w:color w:val="000000" w:themeColor="text1"/>
          <w:lang w:val="sr-Cyrl-RS"/>
        </w:rPr>
        <w:t>16</w:t>
      </w:r>
      <w:r w:rsidR="00EE793E" w:rsidRPr="001F26DB">
        <w:rPr>
          <w:rFonts w:cs="Arial"/>
          <w:color w:val="000000" w:themeColor="text1"/>
        </w:rPr>
        <w:t>.</w:t>
      </w:r>
    </w:p>
    <w:p w:rsidR="004478E7" w:rsidRDefault="001F26DB" w:rsidP="001F26DB">
      <w:pPr>
        <w:spacing w:before="0"/>
        <w:rPr>
          <w:rFonts w:cs="Arial"/>
          <w:bCs/>
          <w:iCs/>
          <w:lang w:val="sr-Cyrl-CS"/>
        </w:rPr>
      </w:pPr>
      <w:r>
        <w:rPr>
          <w:rFonts w:cs="Arial"/>
          <w:bCs/>
          <w:iCs/>
          <w:lang w:val="sr-Cyrl-CS"/>
        </w:rPr>
        <w:t>Партија 1:</w:t>
      </w:r>
    </w:p>
    <w:p w:rsidR="001F26DB" w:rsidRPr="004160F3" w:rsidRDefault="00650288" w:rsidP="001F26DB">
      <w:pPr>
        <w:spacing w:before="0"/>
        <w:rPr>
          <w:rFonts w:cs="Arial"/>
          <w:bCs/>
          <w:iCs/>
          <w:lang w:val="sr-Cyrl-CS"/>
        </w:rPr>
      </w:pPr>
      <w:r>
        <w:rPr>
          <w:rFonts w:cs="Arial"/>
          <w:bCs/>
          <w:iCs/>
          <w:lang w:val="sr-Cyrl-CS"/>
        </w:rPr>
        <w:t>Гарантни период износи</w:t>
      </w:r>
      <w:r w:rsidRPr="00E07C61">
        <w:rPr>
          <w:rFonts w:cs="Arial"/>
          <w:bCs/>
          <w:iCs/>
          <w:lang w:val="sr-Cyrl-CS"/>
        </w:rPr>
        <w:t xml:space="preserve"> 12 </w:t>
      </w:r>
      <w:r>
        <w:rPr>
          <w:rFonts w:cs="Arial"/>
          <w:bCs/>
          <w:iCs/>
          <w:lang w:val="sr-Cyrl-CS"/>
        </w:rPr>
        <w:t>(дванаест)</w:t>
      </w:r>
      <w:r w:rsidRPr="00E07C61">
        <w:rPr>
          <w:rFonts w:cs="Arial"/>
          <w:bCs/>
          <w:iCs/>
          <w:lang w:val="sr-Cyrl-CS"/>
        </w:rPr>
        <w:t xml:space="preserve"> месеци од дана сачињавања, верификовања и потписивања Записника о </w:t>
      </w:r>
      <w:r>
        <w:rPr>
          <w:rFonts w:cs="Arial"/>
          <w:bCs/>
          <w:iCs/>
          <w:lang w:val="sr-Cyrl-CS"/>
        </w:rPr>
        <w:t xml:space="preserve">квантитативном и </w:t>
      </w:r>
      <w:r w:rsidRPr="00E07C61">
        <w:rPr>
          <w:rFonts w:cs="Arial"/>
          <w:bCs/>
          <w:iCs/>
          <w:lang w:val="sr-Cyrl-CS"/>
        </w:rPr>
        <w:t>квалитативном пријему  услуга</w:t>
      </w:r>
      <w:r>
        <w:rPr>
          <w:rFonts w:cs="Arial"/>
          <w:bCs/>
          <w:iCs/>
          <w:lang w:val="sr-Cyrl-CS"/>
        </w:rPr>
        <w:t xml:space="preserve"> (без примедби).</w:t>
      </w:r>
    </w:p>
    <w:p w:rsidR="001F26DB" w:rsidRDefault="001F26DB" w:rsidP="001F26DB">
      <w:pPr>
        <w:spacing w:before="0"/>
        <w:rPr>
          <w:rFonts w:cs="Arial"/>
          <w:bCs/>
          <w:iCs/>
          <w:lang w:val="sr-Cyrl-CS"/>
        </w:rPr>
      </w:pPr>
    </w:p>
    <w:p w:rsidR="004478E7" w:rsidRDefault="001F26DB" w:rsidP="001F26DB">
      <w:pPr>
        <w:spacing w:before="0"/>
        <w:rPr>
          <w:rFonts w:cs="Arial"/>
          <w:bCs/>
          <w:iCs/>
          <w:lang w:val="sr-Cyrl-CS"/>
        </w:rPr>
      </w:pPr>
      <w:r>
        <w:rPr>
          <w:rFonts w:cs="Arial"/>
          <w:bCs/>
          <w:iCs/>
          <w:lang w:val="sr-Cyrl-CS"/>
        </w:rPr>
        <w:t>Партија 2:</w:t>
      </w:r>
    </w:p>
    <w:p w:rsidR="001F26DB" w:rsidRDefault="001F26DB" w:rsidP="001F26DB">
      <w:pPr>
        <w:spacing w:before="0"/>
        <w:rPr>
          <w:rFonts w:cs="Arial"/>
          <w:bCs/>
          <w:iCs/>
          <w:lang w:val="sr-Cyrl-CS"/>
        </w:rPr>
      </w:pPr>
      <w:r>
        <w:rPr>
          <w:rFonts w:cs="Arial"/>
          <w:bCs/>
          <w:iCs/>
          <w:lang w:val="sr-Cyrl-CS"/>
        </w:rPr>
        <w:t xml:space="preserve">Гарантни период </w:t>
      </w:r>
      <w:r w:rsidR="00650288">
        <w:rPr>
          <w:rFonts w:cs="Arial"/>
          <w:bCs/>
          <w:iCs/>
          <w:lang w:val="sr-Cyrl-CS"/>
        </w:rPr>
        <w:t>износи</w:t>
      </w:r>
      <w:r w:rsidRPr="00E07C61">
        <w:rPr>
          <w:rFonts w:cs="Arial"/>
          <w:bCs/>
          <w:iCs/>
          <w:lang w:val="sr-Cyrl-CS"/>
        </w:rPr>
        <w:t xml:space="preserve"> 12 </w:t>
      </w:r>
      <w:r w:rsidR="00650288">
        <w:rPr>
          <w:rFonts w:cs="Arial"/>
          <w:bCs/>
          <w:iCs/>
          <w:lang w:val="sr-Cyrl-CS"/>
        </w:rPr>
        <w:t xml:space="preserve">(дванаест) </w:t>
      </w:r>
      <w:r w:rsidRPr="00E07C61">
        <w:rPr>
          <w:rFonts w:cs="Arial"/>
          <w:bCs/>
          <w:iCs/>
          <w:lang w:val="sr-Cyrl-CS"/>
        </w:rPr>
        <w:t xml:space="preserve">месеци од дана сачињавања, верификовања и потписивања Записника о </w:t>
      </w:r>
      <w:r>
        <w:rPr>
          <w:rFonts w:cs="Arial"/>
          <w:bCs/>
          <w:iCs/>
          <w:lang w:val="sr-Cyrl-CS"/>
        </w:rPr>
        <w:t xml:space="preserve">квантитативном и </w:t>
      </w:r>
      <w:r w:rsidRPr="00E07C61">
        <w:rPr>
          <w:rFonts w:cs="Arial"/>
          <w:bCs/>
          <w:iCs/>
          <w:lang w:val="sr-Cyrl-CS"/>
        </w:rPr>
        <w:t>квалитативном пријему  услуга</w:t>
      </w:r>
      <w:r>
        <w:rPr>
          <w:rFonts w:cs="Arial"/>
          <w:bCs/>
          <w:iCs/>
          <w:lang w:val="sr-Cyrl-CS"/>
        </w:rPr>
        <w:t xml:space="preserve"> (без примедби).</w:t>
      </w:r>
    </w:p>
    <w:p w:rsidR="004478E7" w:rsidRPr="005E2D8E" w:rsidRDefault="004478E7" w:rsidP="004478E7">
      <w:pPr>
        <w:spacing w:before="0"/>
        <w:rPr>
          <w:rFonts w:cs="Arial"/>
          <w:color w:val="000000" w:themeColor="text1"/>
          <w:lang w:eastAsia="zh-CN"/>
        </w:rPr>
      </w:pPr>
      <w:r w:rsidRPr="005E2D8E">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color w:val="000000" w:themeColor="text1"/>
          <w:lang w:val="sr-Cyrl-RS" w:eastAsia="zh-CN"/>
        </w:rPr>
        <w:t xml:space="preserve">Корисник услуге </w:t>
      </w:r>
      <w:r w:rsidRPr="005E2D8E">
        <w:rPr>
          <w:rFonts w:cs="Arial"/>
          <w:color w:val="000000" w:themeColor="text1"/>
          <w:lang w:eastAsia="zh-CN"/>
        </w:rPr>
        <w:t xml:space="preserve">ће рекламацију о недостацима доставити </w:t>
      </w:r>
      <w:r>
        <w:rPr>
          <w:rFonts w:cs="Arial"/>
          <w:color w:val="000000" w:themeColor="text1"/>
          <w:lang w:val="sr-Cyrl-CS" w:eastAsia="zh-CN"/>
        </w:rPr>
        <w:t>пружаоцу услуге</w:t>
      </w:r>
      <w:r w:rsidRPr="003737D3">
        <w:rPr>
          <w:rFonts w:cs="Arial"/>
          <w:color w:val="000000" w:themeColor="text1"/>
          <w:lang w:eastAsia="zh-CN"/>
        </w:rPr>
        <w:t xml:space="preserve"> </w:t>
      </w:r>
      <w:r w:rsidRPr="005E2D8E">
        <w:rPr>
          <w:rFonts w:cs="Arial"/>
          <w:color w:val="000000" w:themeColor="text1"/>
          <w:lang w:eastAsia="zh-CN"/>
        </w:rPr>
        <w:t xml:space="preserve">одмах а најкасније у року од </w:t>
      </w:r>
      <w:r>
        <w:rPr>
          <w:rFonts w:cs="Arial"/>
          <w:color w:val="000000" w:themeColor="text1"/>
          <w:lang w:val="sr-Cyrl-RS" w:eastAsia="zh-CN"/>
        </w:rPr>
        <w:t xml:space="preserve">5 </w:t>
      </w:r>
      <w:r w:rsidRPr="005E2D8E">
        <w:rPr>
          <w:rFonts w:cs="Arial"/>
          <w:color w:val="000000" w:themeColor="text1"/>
          <w:lang w:eastAsia="zh-CN"/>
        </w:rPr>
        <w:t>(словима:</w:t>
      </w:r>
      <w:r>
        <w:rPr>
          <w:rFonts w:cs="Arial"/>
          <w:color w:val="000000" w:themeColor="text1"/>
          <w:lang w:val="sr-Cyrl-RS" w:eastAsia="zh-CN"/>
        </w:rPr>
        <w:t xml:space="preserve"> пет</w:t>
      </w:r>
      <w:r w:rsidRPr="005E2D8E">
        <w:rPr>
          <w:rFonts w:cs="Arial"/>
          <w:color w:val="000000" w:themeColor="text1"/>
          <w:lang w:eastAsia="zh-CN"/>
        </w:rPr>
        <w:t xml:space="preserve">) дана по утврђивању недостатка. </w:t>
      </w:r>
    </w:p>
    <w:p w:rsidR="004478E7" w:rsidRPr="005E2D8E" w:rsidRDefault="004478E7" w:rsidP="004478E7">
      <w:pPr>
        <w:spacing w:before="0"/>
        <w:rPr>
          <w:rFonts w:cs="Arial"/>
          <w:color w:val="000000" w:themeColor="text1"/>
          <w:lang w:eastAsia="zh-CN"/>
        </w:rPr>
      </w:pPr>
    </w:p>
    <w:p w:rsidR="004478E7" w:rsidRPr="005E2D8E" w:rsidRDefault="004478E7" w:rsidP="004478E7">
      <w:pPr>
        <w:spacing w:before="0"/>
        <w:rPr>
          <w:rFonts w:cs="Arial"/>
          <w:color w:val="000000" w:themeColor="text1"/>
          <w:lang w:eastAsia="zh-CN"/>
        </w:rPr>
      </w:pPr>
      <w:r>
        <w:rPr>
          <w:rFonts w:cs="Arial"/>
          <w:lang w:val="sr-Cyrl-RS"/>
        </w:rPr>
        <w:t>Пружалац услуге</w:t>
      </w:r>
      <w:r w:rsidRPr="004160F3">
        <w:rPr>
          <w:rFonts w:cs="Arial"/>
          <w:lang w:val="sr-Cyrl-RS"/>
        </w:rPr>
        <w:t xml:space="preserve">  </w:t>
      </w:r>
      <w:r w:rsidRPr="005E2D8E">
        <w:rPr>
          <w:rFonts w:cs="Arial"/>
          <w:color w:val="000000" w:themeColor="text1"/>
          <w:lang w:eastAsia="zh-CN"/>
        </w:rPr>
        <w:t xml:space="preserve">се обавезује да најкасније у року од </w:t>
      </w:r>
      <w:r>
        <w:rPr>
          <w:rFonts w:cs="Arial"/>
          <w:color w:val="000000" w:themeColor="text1"/>
          <w:lang w:val="sr-Cyrl-RS" w:eastAsia="zh-CN"/>
        </w:rPr>
        <w:t>8</w:t>
      </w:r>
      <w:r w:rsidRPr="005E2D8E">
        <w:rPr>
          <w:rFonts w:cs="Arial"/>
          <w:color w:val="000000" w:themeColor="text1"/>
          <w:lang w:eastAsia="zh-CN"/>
        </w:rPr>
        <w:t xml:space="preserve"> (словима:</w:t>
      </w:r>
      <w:r>
        <w:rPr>
          <w:rFonts w:cs="Arial"/>
          <w:color w:val="000000" w:themeColor="text1"/>
          <w:lang w:val="sr-Cyrl-RS" w:eastAsia="zh-CN"/>
        </w:rPr>
        <w:t xml:space="preserve"> осам</w:t>
      </w:r>
      <w:r w:rsidRPr="005E2D8E">
        <w:rPr>
          <w:rFonts w:cs="Arial"/>
          <w:color w:val="000000" w:themeColor="text1"/>
          <w:lang w:eastAsia="zh-CN"/>
        </w:rPr>
        <w:t>) дана од дана пријема рекламације отклони утврђене недостатке о свом трошку.</w:t>
      </w:r>
    </w:p>
    <w:p w:rsidR="004478E7" w:rsidRDefault="004478E7" w:rsidP="004478E7">
      <w:pPr>
        <w:spacing w:before="0"/>
        <w:rPr>
          <w:rFonts w:cs="Arial"/>
          <w:color w:val="000000" w:themeColor="text1"/>
          <w:lang w:val="sr-Cyrl-CS" w:eastAsia="zh-CN"/>
        </w:rPr>
      </w:pPr>
    </w:p>
    <w:p w:rsidR="00640E7D" w:rsidRPr="003737D3" w:rsidRDefault="00640E7D" w:rsidP="00640E7D">
      <w:pPr>
        <w:spacing w:before="0"/>
        <w:rPr>
          <w:rFonts w:cs="Arial"/>
          <w:color w:val="000000" w:themeColor="text1"/>
          <w:lang w:eastAsia="zh-CN"/>
        </w:rPr>
      </w:pPr>
      <w:r w:rsidRPr="00640E7D">
        <w:rPr>
          <w:rFonts w:cs="Arial"/>
          <w:color w:val="000000" w:themeColor="text1"/>
        </w:rPr>
        <w:t xml:space="preserve">Пружалац услуге </w:t>
      </w:r>
      <w:r w:rsidRPr="003737D3">
        <w:rPr>
          <w:rFonts w:cs="Arial"/>
          <w:color w:val="000000" w:themeColor="text1"/>
          <w:lang w:eastAsia="zh-CN"/>
        </w:rPr>
        <w:t xml:space="preserve">је дужан да о свом трошку отклони све евентуалне недостатке у току трајања гарантног рока. </w:t>
      </w:r>
    </w:p>
    <w:p w:rsidR="001F26DB" w:rsidRDefault="001F26DB" w:rsidP="001F26DB">
      <w:pPr>
        <w:spacing w:before="0"/>
        <w:rPr>
          <w:rFonts w:cs="Arial"/>
          <w:bCs/>
          <w:iCs/>
          <w:lang w:val="sr-Cyrl-CS"/>
        </w:rPr>
      </w:pPr>
    </w:p>
    <w:p w:rsidR="001F26DB" w:rsidRDefault="001F26DB" w:rsidP="001F26DB">
      <w:pPr>
        <w:spacing w:before="0"/>
        <w:rPr>
          <w:rFonts w:cs="Arial"/>
          <w:bCs/>
          <w:iCs/>
          <w:lang w:val="sr-Cyrl-CS"/>
        </w:rPr>
      </w:pPr>
      <w:r>
        <w:rPr>
          <w:rFonts w:cs="Arial"/>
          <w:bCs/>
          <w:iCs/>
          <w:lang w:val="sr-Cyrl-CS"/>
        </w:rPr>
        <w:t>Партија 3:</w:t>
      </w:r>
    </w:p>
    <w:p w:rsidR="001F26DB" w:rsidRPr="003737D3" w:rsidRDefault="001F26DB" w:rsidP="001F26DB">
      <w:pPr>
        <w:rPr>
          <w:rFonts w:cs="Arial"/>
          <w:b/>
          <w:lang w:val="sr-Cyrl-RS"/>
        </w:rPr>
      </w:pPr>
      <w:r>
        <w:rPr>
          <w:rFonts w:cs="Arial"/>
          <w:bCs/>
          <w:iCs/>
          <w:lang w:val="sr-Cyrl-CS"/>
        </w:rPr>
        <w:t xml:space="preserve">Гарантни период </w:t>
      </w:r>
      <w:r w:rsidR="00650288">
        <w:rPr>
          <w:rFonts w:cs="Arial"/>
          <w:bCs/>
          <w:iCs/>
          <w:lang w:val="sr-Cyrl-CS"/>
        </w:rPr>
        <w:t>износи</w:t>
      </w:r>
      <w:r w:rsidR="00650288" w:rsidRPr="00E07C61">
        <w:rPr>
          <w:rFonts w:cs="Arial"/>
          <w:bCs/>
          <w:iCs/>
          <w:lang w:val="sr-Cyrl-CS"/>
        </w:rPr>
        <w:t xml:space="preserve"> 12 </w:t>
      </w:r>
      <w:r w:rsidR="00650288">
        <w:rPr>
          <w:rFonts w:cs="Arial"/>
          <w:bCs/>
          <w:iCs/>
          <w:lang w:val="sr-Cyrl-CS"/>
        </w:rPr>
        <w:t xml:space="preserve">(дванаест) </w:t>
      </w:r>
      <w:r w:rsidR="00650288" w:rsidRPr="00E07C61">
        <w:rPr>
          <w:rFonts w:cs="Arial"/>
          <w:bCs/>
          <w:iCs/>
          <w:lang w:val="sr-Cyrl-CS"/>
        </w:rPr>
        <w:t xml:space="preserve">месеци </w:t>
      </w:r>
      <w:r w:rsidRPr="003737D3">
        <w:rPr>
          <w:rFonts w:cs="Arial"/>
          <w:lang w:val="sr-Cyrl-RS"/>
        </w:rPr>
        <w:t xml:space="preserve">од </w:t>
      </w:r>
      <w:r>
        <w:rPr>
          <w:rFonts w:cs="Arial"/>
          <w:lang w:val="sr-Cyrl-RS"/>
        </w:rPr>
        <w:t xml:space="preserve">дана </w:t>
      </w:r>
      <w:r w:rsidRPr="003737D3">
        <w:rPr>
          <w:rFonts w:cs="Arial"/>
          <w:lang w:val="sr-Cyrl-RS"/>
        </w:rPr>
        <w:t>завршених послова контроле и подешавања овешења на блоку Б1, односно на блоку Б2 (према датуму из грађевинског дневника).</w:t>
      </w:r>
    </w:p>
    <w:p w:rsidR="001F26DB" w:rsidRPr="003737D3" w:rsidRDefault="001F26DB" w:rsidP="00B358E4">
      <w:pPr>
        <w:numPr>
          <w:ilvl w:val="0"/>
          <w:numId w:val="37"/>
        </w:numPr>
        <w:spacing w:before="0"/>
        <w:ind w:left="709" w:right="-234" w:hanging="207"/>
        <w:rPr>
          <w:rFonts w:cs="Arial"/>
          <w:lang w:val="sl-SI"/>
        </w:rPr>
      </w:pPr>
      <w:r w:rsidRPr="003737D3">
        <w:rPr>
          <w:rFonts w:cs="Arial"/>
          <w:lang w:val="de-DE"/>
        </w:rPr>
        <w:t>За</w:t>
      </w:r>
      <w:r w:rsidRPr="003737D3">
        <w:rPr>
          <w:rFonts w:cs="Arial"/>
          <w:lang w:val="sr-Latn-CS"/>
        </w:rPr>
        <w:t xml:space="preserve"> </w:t>
      </w:r>
      <w:r w:rsidRPr="003737D3">
        <w:rPr>
          <w:rFonts w:cs="Arial"/>
          <w:lang w:val="de-DE"/>
        </w:rPr>
        <w:t>време</w:t>
      </w:r>
      <w:r w:rsidRPr="003737D3">
        <w:rPr>
          <w:rFonts w:cs="Arial"/>
          <w:lang w:val="sr-Latn-CS"/>
        </w:rPr>
        <w:t xml:space="preserve"> </w:t>
      </w:r>
      <w:r w:rsidRPr="003737D3">
        <w:rPr>
          <w:rFonts w:cs="Arial"/>
          <w:lang w:val="de-DE"/>
        </w:rPr>
        <w:t>гарантног</w:t>
      </w:r>
      <w:r w:rsidRPr="003737D3">
        <w:rPr>
          <w:rFonts w:cs="Arial"/>
          <w:lang w:val="sr-Latn-CS"/>
        </w:rPr>
        <w:t xml:space="preserve"> </w:t>
      </w:r>
      <w:r w:rsidRPr="003737D3">
        <w:rPr>
          <w:rFonts w:cs="Arial"/>
          <w:lang w:val="de-DE"/>
        </w:rPr>
        <w:t>рока</w:t>
      </w:r>
      <w:r w:rsidRPr="003737D3">
        <w:rPr>
          <w:rFonts w:cs="Arial"/>
          <w:lang w:val="sr-Latn-CS"/>
        </w:rPr>
        <w:t xml:space="preserve"> </w:t>
      </w:r>
      <w:r w:rsidR="00640E7D">
        <w:rPr>
          <w:rFonts w:cs="Arial"/>
          <w:lang w:val="sr-Cyrl-RS"/>
        </w:rPr>
        <w:t>Пружалац услуге</w:t>
      </w:r>
      <w:r w:rsidR="00640E7D" w:rsidRPr="004160F3">
        <w:rPr>
          <w:rFonts w:cs="Arial"/>
          <w:lang w:val="sr-Cyrl-RS"/>
        </w:rPr>
        <w:t xml:space="preserve">  </w:t>
      </w:r>
      <w:r w:rsidRPr="003737D3">
        <w:rPr>
          <w:rFonts w:cs="Arial"/>
          <w:lang w:val="de-DE"/>
        </w:rPr>
        <w:t>је</w:t>
      </w:r>
      <w:r w:rsidRPr="003737D3">
        <w:rPr>
          <w:rFonts w:cs="Arial"/>
          <w:lang w:val="sr-Latn-CS"/>
        </w:rPr>
        <w:t xml:space="preserve"> </w:t>
      </w:r>
      <w:r w:rsidRPr="003737D3">
        <w:rPr>
          <w:rFonts w:cs="Arial"/>
          <w:lang w:val="de-DE"/>
        </w:rPr>
        <w:t>дужан</w:t>
      </w:r>
      <w:r w:rsidRPr="003737D3">
        <w:rPr>
          <w:rFonts w:cs="Arial"/>
          <w:lang w:val="sr-Latn-CS"/>
        </w:rPr>
        <w:t xml:space="preserve"> </w:t>
      </w:r>
      <w:r w:rsidRPr="003737D3">
        <w:rPr>
          <w:rFonts w:cs="Arial"/>
          <w:lang w:val="de-DE"/>
        </w:rPr>
        <w:t>да</w:t>
      </w:r>
      <w:r w:rsidRPr="003737D3">
        <w:rPr>
          <w:rFonts w:cs="Arial"/>
          <w:lang w:val="sr-Latn-CS"/>
        </w:rPr>
        <w:t xml:space="preserve"> </w:t>
      </w:r>
      <w:r w:rsidRPr="003737D3">
        <w:rPr>
          <w:rFonts w:cs="Arial"/>
          <w:lang w:val="de-DE"/>
        </w:rPr>
        <w:t>о</w:t>
      </w:r>
      <w:r w:rsidRPr="003737D3">
        <w:rPr>
          <w:rFonts w:cs="Arial"/>
          <w:lang w:val="sr-Latn-CS"/>
        </w:rPr>
        <w:t xml:space="preserve"> </w:t>
      </w:r>
      <w:r w:rsidRPr="003737D3">
        <w:rPr>
          <w:rFonts w:cs="Arial"/>
          <w:lang w:val="de-DE"/>
        </w:rPr>
        <w:t>свом</w:t>
      </w:r>
      <w:r w:rsidRPr="003737D3">
        <w:rPr>
          <w:rFonts w:cs="Arial"/>
          <w:lang w:val="sr-Latn-CS"/>
        </w:rPr>
        <w:t xml:space="preserve"> </w:t>
      </w:r>
      <w:r w:rsidRPr="003737D3">
        <w:rPr>
          <w:rFonts w:cs="Arial"/>
          <w:lang w:val="de-DE"/>
        </w:rPr>
        <w:t>трошку</w:t>
      </w:r>
      <w:r w:rsidRPr="003737D3">
        <w:rPr>
          <w:rFonts w:cs="Arial"/>
          <w:lang w:val="sr-Latn-CS"/>
        </w:rPr>
        <w:t xml:space="preserve"> </w:t>
      </w:r>
      <w:r w:rsidRPr="003737D3">
        <w:rPr>
          <w:rFonts w:cs="Arial"/>
          <w:lang w:val="de-DE"/>
        </w:rPr>
        <w:t>и</w:t>
      </w:r>
      <w:r w:rsidRPr="003737D3">
        <w:rPr>
          <w:rFonts w:cs="Arial"/>
          <w:lang w:val="sr-Latn-CS"/>
        </w:rPr>
        <w:t xml:space="preserve"> </w:t>
      </w:r>
      <w:r w:rsidRPr="003737D3">
        <w:rPr>
          <w:rFonts w:cs="Arial"/>
          <w:lang w:val="de-DE"/>
        </w:rPr>
        <w:t>што</w:t>
      </w:r>
      <w:r w:rsidRPr="003737D3">
        <w:rPr>
          <w:rFonts w:cs="Arial"/>
          <w:lang w:val="sr-Latn-CS"/>
        </w:rPr>
        <w:t xml:space="preserve"> </w:t>
      </w:r>
      <w:r w:rsidRPr="003737D3">
        <w:rPr>
          <w:rFonts w:cs="Arial"/>
          <w:lang w:val="de-DE"/>
        </w:rPr>
        <w:t>кра</w:t>
      </w:r>
      <w:r w:rsidRPr="003737D3">
        <w:rPr>
          <w:rFonts w:cs="Arial"/>
          <w:lang w:val="sr-Latn-CS"/>
        </w:rPr>
        <w:t>ћ</w:t>
      </w:r>
      <w:r w:rsidRPr="003737D3">
        <w:rPr>
          <w:rFonts w:cs="Arial"/>
          <w:lang w:val="de-DE"/>
        </w:rPr>
        <w:t>ем</w:t>
      </w:r>
      <w:r w:rsidRPr="003737D3">
        <w:rPr>
          <w:rFonts w:cs="Arial"/>
          <w:lang w:val="sr-Latn-CS"/>
        </w:rPr>
        <w:t xml:space="preserve"> </w:t>
      </w:r>
      <w:r w:rsidRPr="003737D3">
        <w:rPr>
          <w:rFonts w:cs="Arial"/>
          <w:lang w:val="de-DE"/>
        </w:rPr>
        <w:t>могу</w:t>
      </w:r>
      <w:r w:rsidRPr="003737D3">
        <w:rPr>
          <w:rFonts w:cs="Arial"/>
          <w:lang w:val="sr-Latn-CS"/>
        </w:rPr>
        <w:t>ћ</w:t>
      </w:r>
      <w:r w:rsidRPr="003737D3">
        <w:rPr>
          <w:rFonts w:cs="Arial"/>
          <w:lang w:val="de-DE"/>
        </w:rPr>
        <w:t>ем</w:t>
      </w:r>
      <w:r w:rsidRPr="003737D3">
        <w:rPr>
          <w:rFonts w:cs="Arial"/>
          <w:lang w:val="sr-Latn-CS"/>
        </w:rPr>
        <w:t xml:space="preserve"> </w:t>
      </w:r>
      <w:r w:rsidRPr="003737D3">
        <w:rPr>
          <w:rFonts w:cs="Arial"/>
          <w:lang w:val="de-DE"/>
        </w:rPr>
        <w:t>року</w:t>
      </w:r>
      <w:r w:rsidRPr="003737D3">
        <w:rPr>
          <w:rFonts w:cs="Arial"/>
          <w:lang w:val="sr-Latn-CS"/>
        </w:rPr>
        <w:t xml:space="preserve"> </w:t>
      </w:r>
      <w:r w:rsidRPr="003737D3">
        <w:rPr>
          <w:rFonts w:cs="Arial"/>
          <w:lang w:val="de-DE"/>
        </w:rPr>
        <w:t>отклони</w:t>
      </w:r>
      <w:r w:rsidRPr="003737D3">
        <w:rPr>
          <w:rFonts w:cs="Arial"/>
          <w:lang w:val="sr-Latn-CS"/>
        </w:rPr>
        <w:t xml:space="preserve"> </w:t>
      </w:r>
      <w:r w:rsidRPr="003737D3">
        <w:rPr>
          <w:rFonts w:cs="Arial"/>
          <w:lang w:val="de-DE"/>
        </w:rPr>
        <w:t>све</w:t>
      </w:r>
      <w:r w:rsidRPr="003737D3">
        <w:rPr>
          <w:rFonts w:cs="Arial"/>
          <w:lang w:val="sr-Latn-CS"/>
        </w:rPr>
        <w:t xml:space="preserve"> </w:t>
      </w:r>
      <w:r w:rsidRPr="003737D3">
        <w:rPr>
          <w:rFonts w:cs="Arial"/>
          <w:lang w:val="de-DE"/>
        </w:rPr>
        <w:t>недостатке</w:t>
      </w:r>
      <w:r w:rsidRPr="003737D3">
        <w:rPr>
          <w:rFonts w:cs="Arial"/>
          <w:lang w:val="sr-Latn-CS"/>
        </w:rPr>
        <w:t xml:space="preserve"> </w:t>
      </w:r>
      <w:r w:rsidRPr="003737D3">
        <w:rPr>
          <w:rFonts w:cs="Arial"/>
          <w:lang w:val="de-DE"/>
        </w:rPr>
        <w:t>и</w:t>
      </w:r>
      <w:r w:rsidRPr="003737D3">
        <w:rPr>
          <w:rFonts w:cs="Arial"/>
          <w:lang w:val="sr-Latn-CS"/>
        </w:rPr>
        <w:t xml:space="preserve"> </w:t>
      </w:r>
      <w:r w:rsidRPr="003737D3">
        <w:rPr>
          <w:rFonts w:cs="Arial"/>
          <w:lang w:val="de-DE"/>
        </w:rPr>
        <w:t>кварове</w:t>
      </w:r>
      <w:r w:rsidRPr="003737D3">
        <w:rPr>
          <w:rFonts w:cs="Arial"/>
          <w:lang w:val="sr-Latn-CS"/>
        </w:rPr>
        <w:t xml:space="preserve"> </w:t>
      </w:r>
      <w:r w:rsidRPr="003737D3">
        <w:rPr>
          <w:rFonts w:cs="Arial"/>
          <w:lang w:val="de-DE"/>
        </w:rPr>
        <w:t>услед</w:t>
      </w:r>
      <w:r w:rsidRPr="003737D3">
        <w:rPr>
          <w:rFonts w:cs="Arial"/>
          <w:lang w:val="sr-Latn-CS"/>
        </w:rPr>
        <w:t xml:space="preserve"> </w:t>
      </w:r>
      <w:r w:rsidRPr="003737D3">
        <w:rPr>
          <w:rFonts w:cs="Arial"/>
          <w:lang w:val="de-DE"/>
        </w:rPr>
        <w:t>лоше</w:t>
      </w:r>
      <w:r w:rsidRPr="003737D3">
        <w:rPr>
          <w:rFonts w:cs="Arial"/>
          <w:lang w:val="sr-Latn-CS"/>
        </w:rPr>
        <w:t xml:space="preserve"> </w:t>
      </w:r>
      <w:r w:rsidRPr="003737D3">
        <w:rPr>
          <w:rFonts w:cs="Arial"/>
          <w:lang w:val="de-DE"/>
        </w:rPr>
        <w:t>изведених</w:t>
      </w:r>
      <w:r>
        <w:rPr>
          <w:rFonts w:cs="Arial"/>
          <w:lang w:val="sr-Cyrl-RS"/>
        </w:rPr>
        <w:t xml:space="preserve"> услуга</w:t>
      </w:r>
      <w:r w:rsidRPr="003737D3">
        <w:rPr>
          <w:rFonts w:cs="Arial"/>
          <w:lang w:val="sr-Cyrl-RS"/>
        </w:rPr>
        <w:t xml:space="preserve"> </w:t>
      </w:r>
      <w:r w:rsidRPr="003737D3">
        <w:rPr>
          <w:rFonts w:cs="Arial"/>
          <w:lang w:val="sl-SI"/>
        </w:rPr>
        <w:t>Ако</w:t>
      </w:r>
      <w:r w:rsidRPr="003737D3">
        <w:rPr>
          <w:rFonts w:cs="Arial"/>
          <w:lang w:val="sr-Latn-CS"/>
        </w:rPr>
        <w:t xml:space="preserve"> </w:t>
      </w:r>
      <w:r w:rsidRPr="003737D3">
        <w:rPr>
          <w:rFonts w:cs="Arial"/>
          <w:lang w:val="sl-SI"/>
        </w:rPr>
        <w:t>се</w:t>
      </w:r>
      <w:r w:rsidRPr="003737D3">
        <w:rPr>
          <w:rFonts w:cs="Arial"/>
          <w:lang w:val="sr-Latn-CS"/>
        </w:rPr>
        <w:t xml:space="preserve"> </w:t>
      </w:r>
      <w:r w:rsidR="00640E7D">
        <w:rPr>
          <w:rFonts w:cs="Arial"/>
          <w:lang w:val="sr-Cyrl-RS"/>
        </w:rPr>
        <w:t>Пружалац услуге</w:t>
      </w:r>
      <w:r w:rsidR="00640E7D" w:rsidRPr="004160F3">
        <w:rPr>
          <w:rFonts w:cs="Arial"/>
          <w:lang w:val="sr-Cyrl-RS"/>
        </w:rPr>
        <w:t xml:space="preserve">  </w:t>
      </w:r>
      <w:r w:rsidRPr="003737D3">
        <w:rPr>
          <w:rFonts w:cs="Arial"/>
          <w:lang w:val="sl-SI"/>
        </w:rPr>
        <w:t>не</w:t>
      </w:r>
      <w:r w:rsidRPr="003737D3">
        <w:rPr>
          <w:rFonts w:cs="Arial"/>
          <w:lang w:val="sr-Latn-CS"/>
        </w:rPr>
        <w:t xml:space="preserve"> </w:t>
      </w:r>
      <w:r w:rsidRPr="003737D3">
        <w:rPr>
          <w:rFonts w:cs="Arial"/>
          <w:lang w:val="sl-SI"/>
        </w:rPr>
        <w:t>одазове</w:t>
      </w:r>
      <w:r w:rsidRPr="003737D3">
        <w:rPr>
          <w:rFonts w:cs="Arial"/>
          <w:lang w:val="sr-Latn-CS"/>
        </w:rPr>
        <w:t xml:space="preserve"> </w:t>
      </w:r>
      <w:r w:rsidRPr="003737D3">
        <w:rPr>
          <w:rFonts w:cs="Arial"/>
          <w:lang w:val="sl-SI"/>
        </w:rPr>
        <w:t>на</w:t>
      </w:r>
      <w:r w:rsidRPr="003737D3">
        <w:rPr>
          <w:rFonts w:cs="Arial"/>
          <w:lang w:val="sr-Latn-CS"/>
        </w:rPr>
        <w:t xml:space="preserve"> </w:t>
      </w:r>
      <w:r w:rsidRPr="003737D3">
        <w:rPr>
          <w:rFonts w:cs="Arial"/>
          <w:lang w:val="sl-SI"/>
        </w:rPr>
        <w:t>први</w:t>
      </w:r>
      <w:r w:rsidRPr="003737D3">
        <w:rPr>
          <w:rFonts w:cs="Arial"/>
          <w:lang w:val="sr-Latn-CS"/>
        </w:rPr>
        <w:t xml:space="preserve"> </w:t>
      </w:r>
      <w:r w:rsidRPr="003737D3">
        <w:rPr>
          <w:rFonts w:cs="Arial"/>
          <w:lang w:val="sl-SI"/>
        </w:rPr>
        <w:t>позив</w:t>
      </w:r>
      <w:r w:rsidRPr="003737D3">
        <w:rPr>
          <w:rFonts w:cs="Arial"/>
          <w:lang w:val="sr-Latn-CS"/>
        </w:rPr>
        <w:t xml:space="preserve"> </w:t>
      </w:r>
      <w:r w:rsidR="00640E7D">
        <w:rPr>
          <w:rFonts w:cs="Arial"/>
          <w:lang w:val="sr-Cyrl-RS"/>
        </w:rPr>
        <w:t>Корисника услуге,</w:t>
      </w:r>
      <w:r w:rsidRPr="003737D3">
        <w:rPr>
          <w:rFonts w:cs="Arial"/>
          <w:lang w:val="sr-Latn-CS"/>
        </w:rPr>
        <w:t xml:space="preserve"> </w:t>
      </w:r>
      <w:r w:rsidRPr="003737D3">
        <w:rPr>
          <w:rFonts w:cs="Arial"/>
          <w:lang w:val="sl-SI"/>
        </w:rPr>
        <w:t>овај</w:t>
      </w:r>
      <w:r w:rsidRPr="003737D3">
        <w:rPr>
          <w:rFonts w:cs="Arial"/>
          <w:lang w:val="sr-Latn-CS"/>
        </w:rPr>
        <w:t xml:space="preserve"> </w:t>
      </w:r>
      <w:r w:rsidRPr="003737D3">
        <w:rPr>
          <w:rFonts w:cs="Arial"/>
          <w:lang w:val="sl-SI"/>
        </w:rPr>
        <w:t>има</w:t>
      </w:r>
      <w:r w:rsidRPr="003737D3">
        <w:rPr>
          <w:rFonts w:cs="Arial"/>
          <w:lang w:val="sr-Latn-CS"/>
        </w:rPr>
        <w:t xml:space="preserve"> </w:t>
      </w:r>
      <w:r w:rsidRPr="003737D3">
        <w:rPr>
          <w:rFonts w:cs="Arial"/>
          <w:lang w:val="sl-SI"/>
        </w:rPr>
        <w:t>право</w:t>
      </w:r>
      <w:r w:rsidRPr="003737D3">
        <w:rPr>
          <w:rFonts w:cs="Arial"/>
          <w:lang w:val="sr-Latn-CS"/>
        </w:rPr>
        <w:t xml:space="preserve"> </w:t>
      </w:r>
      <w:r w:rsidRPr="003737D3">
        <w:rPr>
          <w:rFonts w:cs="Arial"/>
          <w:lang w:val="sl-SI"/>
        </w:rPr>
        <w:t>да</w:t>
      </w:r>
      <w:r w:rsidRPr="003737D3">
        <w:rPr>
          <w:rFonts w:cs="Arial"/>
          <w:lang w:val="sr-Latn-CS"/>
        </w:rPr>
        <w:t xml:space="preserve"> </w:t>
      </w:r>
      <w:r w:rsidRPr="003737D3">
        <w:rPr>
          <w:rFonts w:cs="Arial"/>
          <w:lang w:val="sl-SI"/>
        </w:rPr>
        <w:t>позове</w:t>
      </w:r>
      <w:r w:rsidRPr="003737D3">
        <w:rPr>
          <w:rFonts w:cs="Arial"/>
          <w:lang w:val="sr-Latn-CS"/>
        </w:rPr>
        <w:t xml:space="preserve"> </w:t>
      </w:r>
      <w:r w:rsidRPr="003737D3">
        <w:rPr>
          <w:rFonts w:cs="Arial"/>
          <w:lang w:val="sl-SI"/>
        </w:rPr>
        <w:t>другог</w:t>
      </w:r>
      <w:r w:rsidRPr="003737D3">
        <w:rPr>
          <w:rFonts w:cs="Arial"/>
          <w:lang w:val="sr-Latn-CS"/>
        </w:rPr>
        <w:t xml:space="preserve"> </w:t>
      </w:r>
      <w:r w:rsidR="00640E7D">
        <w:rPr>
          <w:rFonts w:cs="Arial"/>
          <w:lang w:val="sr-Cyrl-RS"/>
        </w:rPr>
        <w:t>пружаоца услуге</w:t>
      </w:r>
      <w:r w:rsidRPr="003737D3">
        <w:rPr>
          <w:rFonts w:cs="Arial"/>
          <w:lang w:val="sr-Latn-CS"/>
        </w:rPr>
        <w:t xml:space="preserve"> </w:t>
      </w:r>
      <w:r w:rsidRPr="003737D3">
        <w:rPr>
          <w:rFonts w:cs="Arial"/>
          <w:lang w:val="sl-SI"/>
        </w:rPr>
        <w:t>који</w:t>
      </w:r>
      <w:r w:rsidRPr="003737D3">
        <w:rPr>
          <w:rFonts w:cs="Arial"/>
          <w:lang w:val="sr-Latn-CS"/>
        </w:rPr>
        <w:t xml:space="preserve"> ћ</w:t>
      </w:r>
      <w:r w:rsidRPr="003737D3">
        <w:rPr>
          <w:rFonts w:cs="Arial"/>
          <w:lang w:val="sl-SI"/>
        </w:rPr>
        <w:t>е</w:t>
      </w:r>
      <w:r w:rsidRPr="003737D3">
        <w:rPr>
          <w:rFonts w:cs="Arial"/>
          <w:lang w:val="sr-Latn-CS"/>
        </w:rPr>
        <w:t xml:space="preserve"> </w:t>
      </w:r>
      <w:r w:rsidRPr="003737D3">
        <w:rPr>
          <w:rFonts w:cs="Arial"/>
          <w:lang w:val="sl-SI"/>
        </w:rPr>
        <w:t>отклонити</w:t>
      </w:r>
      <w:r w:rsidRPr="003737D3">
        <w:rPr>
          <w:rFonts w:cs="Arial"/>
          <w:lang w:val="sr-Latn-CS"/>
        </w:rPr>
        <w:t xml:space="preserve"> </w:t>
      </w:r>
      <w:r w:rsidRPr="003737D3">
        <w:rPr>
          <w:rFonts w:cs="Arial"/>
          <w:lang w:val="sl-SI"/>
        </w:rPr>
        <w:t>квар</w:t>
      </w:r>
      <w:r w:rsidRPr="003737D3">
        <w:rPr>
          <w:rFonts w:cs="Arial"/>
          <w:lang w:val="sr-Latn-CS"/>
        </w:rPr>
        <w:t xml:space="preserve">. </w:t>
      </w:r>
      <w:r w:rsidRPr="003737D3">
        <w:rPr>
          <w:rFonts w:cs="Arial"/>
          <w:lang w:val="de-DE"/>
        </w:rPr>
        <w:t>Трошкови</w:t>
      </w:r>
      <w:r w:rsidRPr="003737D3">
        <w:rPr>
          <w:rFonts w:cs="Arial"/>
          <w:lang w:val="sr-Latn-CS"/>
        </w:rPr>
        <w:t xml:space="preserve"> </w:t>
      </w:r>
      <w:r w:rsidRPr="003737D3">
        <w:rPr>
          <w:rFonts w:cs="Arial"/>
          <w:lang w:val="de-DE"/>
        </w:rPr>
        <w:t>отклањања</w:t>
      </w:r>
      <w:r w:rsidRPr="003737D3">
        <w:rPr>
          <w:rFonts w:cs="Arial"/>
          <w:lang w:val="sr-Latn-CS"/>
        </w:rPr>
        <w:t xml:space="preserve"> </w:t>
      </w:r>
      <w:r w:rsidRPr="003737D3">
        <w:rPr>
          <w:rFonts w:cs="Arial"/>
          <w:lang w:val="de-DE"/>
        </w:rPr>
        <w:t>квара</w:t>
      </w:r>
      <w:r w:rsidRPr="003737D3">
        <w:rPr>
          <w:rFonts w:cs="Arial"/>
          <w:lang w:val="sr-Latn-CS"/>
        </w:rPr>
        <w:t xml:space="preserve"> </w:t>
      </w:r>
      <w:r w:rsidRPr="003737D3">
        <w:rPr>
          <w:rFonts w:cs="Arial"/>
          <w:lang w:val="de-DE"/>
        </w:rPr>
        <w:t>падају</w:t>
      </w:r>
      <w:r w:rsidRPr="003737D3">
        <w:rPr>
          <w:rFonts w:cs="Arial"/>
          <w:lang w:val="sr-Latn-CS"/>
        </w:rPr>
        <w:t xml:space="preserve"> </w:t>
      </w:r>
      <w:r w:rsidRPr="003737D3">
        <w:rPr>
          <w:rFonts w:cs="Arial"/>
          <w:lang w:val="de-DE"/>
        </w:rPr>
        <w:t>у</w:t>
      </w:r>
      <w:r w:rsidRPr="003737D3">
        <w:rPr>
          <w:rFonts w:cs="Arial"/>
          <w:lang w:val="sr-Latn-CS"/>
        </w:rPr>
        <w:t xml:space="preserve"> </w:t>
      </w:r>
      <w:r w:rsidRPr="003737D3">
        <w:rPr>
          <w:rFonts w:cs="Arial"/>
          <w:lang w:val="de-DE"/>
        </w:rPr>
        <w:t>потпуности</w:t>
      </w:r>
      <w:r w:rsidRPr="003737D3">
        <w:rPr>
          <w:rFonts w:cs="Arial"/>
          <w:lang w:val="sr-Latn-CS"/>
        </w:rPr>
        <w:t xml:space="preserve"> </w:t>
      </w:r>
      <w:r w:rsidRPr="003737D3">
        <w:rPr>
          <w:rFonts w:cs="Arial"/>
          <w:lang w:val="de-DE"/>
        </w:rPr>
        <w:t>на</w:t>
      </w:r>
      <w:r w:rsidRPr="003737D3">
        <w:rPr>
          <w:rFonts w:cs="Arial"/>
          <w:lang w:val="sr-Latn-CS"/>
        </w:rPr>
        <w:t xml:space="preserve"> </w:t>
      </w:r>
      <w:r w:rsidRPr="003737D3">
        <w:rPr>
          <w:rFonts w:cs="Arial"/>
          <w:lang w:val="de-DE"/>
        </w:rPr>
        <w:t>терет</w:t>
      </w:r>
      <w:r w:rsidRPr="003737D3">
        <w:rPr>
          <w:rFonts w:cs="Arial"/>
          <w:lang w:val="sr-Latn-CS"/>
        </w:rPr>
        <w:t xml:space="preserve"> </w:t>
      </w:r>
      <w:r w:rsidR="00640E7D">
        <w:rPr>
          <w:rFonts w:cs="Arial"/>
          <w:lang w:val="sr-Cyrl-RS"/>
        </w:rPr>
        <w:t>Пружаоца услуге</w:t>
      </w:r>
      <w:r w:rsidRPr="003737D3">
        <w:rPr>
          <w:rFonts w:cs="Arial"/>
          <w:lang w:val="sr-Latn-CS"/>
        </w:rPr>
        <w:t>.</w:t>
      </w:r>
    </w:p>
    <w:p w:rsidR="001F26DB" w:rsidRPr="003737D3" w:rsidRDefault="001F26DB" w:rsidP="00B358E4">
      <w:pPr>
        <w:numPr>
          <w:ilvl w:val="0"/>
          <w:numId w:val="37"/>
        </w:numPr>
        <w:spacing w:before="0"/>
        <w:ind w:left="709" w:right="-234" w:hanging="207"/>
        <w:rPr>
          <w:rFonts w:cs="Arial"/>
          <w:lang w:val="sl-SI"/>
        </w:rPr>
      </w:pPr>
      <w:r w:rsidRPr="003737D3">
        <w:rPr>
          <w:rFonts w:cs="Arial"/>
          <w:lang w:val="sr-Cyrl-CS"/>
        </w:rPr>
        <w:t>У случају сервиса и/</w:t>
      </w:r>
      <w:r w:rsidRPr="003737D3">
        <w:rPr>
          <w:rFonts w:cs="Arial"/>
          <w:lang w:val="sr-Cyrl-RS"/>
        </w:rPr>
        <w:t xml:space="preserve">или поправке </w:t>
      </w:r>
      <w:r w:rsidRPr="003737D3">
        <w:rPr>
          <w:rFonts w:cs="Arial"/>
          <w:lang w:val="sr-Cyrl-CS"/>
        </w:rPr>
        <w:t>у гарантном периоду, као и замене оштећеног дела новим, неопходно је обавити продужење гарантног периода за нових годину дана, за сервисирани, поправљени и/или испоручени део.</w:t>
      </w:r>
    </w:p>
    <w:p w:rsidR="001F26DB" w:rsidRPr="003737D3" w:rsidRDefault="001F26DB" w:rsidP="00B358E4">
      <w:pPr>
        <w:numPr>
          <w:ilvl w:val="0"/>
          <w:numId w:val="37"/>
        </w:numPr>
        <w:spacing w:before="0"/>
        <w:ind w:left="709" w:right="-234" w:hanging="207"/>
        <w:rPr>
          <w:rFonts w:cs="Arial"/>
          <w:lang w:val="sl-SI"/>
        </w:rPr>
      </w:pPr>
      <w:r w:rsidRPr="003737D3">
        <w:rPr>
          <w:rFonts w:cs="Arial"/>
          <w:lang w:val="sr-Latn-CS"/>
        </w:rPr>
        <w:t xml:space="preserve">За време гарантног периода уколико постоји потреба вршити додатна подешавања и радове који су настали грешком </w:t>
      </w:r>
      <w:r w:rsidR="00640E7D">
        <w:rPr>
          <w:rFonts w:cs="Arial"/>
          <w:lang w:val="sr-Cyrl-CS"/>
        </w:rPr>
        <w:t>Пружаоца услуге</w:t>
      </w:r>
      <w:r w:rsidRPr="003737D3">
        <w:rPr>
          <w:rFonts w:cs="Arial"/>
          <w:lang w:val="sr-Latn-CS"/>
        </w:rPr>
        <w:t xml:space="preserve">, сви трошкови таквих активности падају на терет </w:t>
      </w:r>
      <w:r w:rsidR="00640E7D">
        <w:rPr>
          <w:rFonts w:cs="Arial"/>
          <w:color w:val="000000" w:themeColor="text1"/>
          <w:lang w:val="sr-Cyrl-CS" w:eastAsia="zh-CN"/>
        </w:rPr>
        <w:t>Пружаоца услуге</w:t>
      </w:r>
      <w:r w:rsidRPr="003737D3">
        <w:rPr>
          <w:rFonts w:cs="Arial"/>
          <w:lang w:val="sr-Cyrl-RS"/>
        </w:rPr>
        <w:t>.</w:t>
      </w:r>
    </w:p>
    <w:p w:rsidR="001F26DB" w:rsidRPr="003737D3" w:rsidRDefault="001F26DB" w:rsidP="00B358E4">
      <w:pPr>
        <w:numPr>
          <w:ilvl w:val="0"/>
          <w:numId w:val="37"/>
        </w:numPr>
        <w:spacing w:before="0"/>
        <w:ind w:left="709" w:right="-234" w:hanging="207"/>
        <w:rPr>
          <w:rFonts w:cs="Arial"/>
          <w:lang w:val="sl-SI"/>
        </w:rPr>
      </w:pPr>
      <w:r w:rsidRPr="003737D3">
        <w:rPr>
          <w:rFonts w:cs="Arial"/>
          <w:lang w:val="sr-Latn-CS"/>
        </w:rPr>
        <w:t xml:space="preserve">За све претходно наведено </w:t>
      </w:r>
      <w:r w:rsidR="00640E7D">
        <w:rPr>
          <w:rFonts w:cs="Arial"/>
          <w:color w:val="000000" w:themeColor="text1"/>
          <w:lang w:val="sr-Cyrl-CS" w:eastAsia="zh-CN"/>
        </w:rPr>
        <w:t>Пружалац услуге</w:t>
      </w:r>
      <w:r w:rsidRPr="003737D3">
        <w:rPr>
          <w:rFonts w:cs="Arial"/>
          <w:lang w:val="sr-Latn-CS"/>
        </w:rPr>
        <w:t xml:space="preserve"> је у обавези да се одазове на позив наручиоца и обезбеди долазак  стручног особља најкасније у року од 24 h. Ако се </w:t>
      </w:r>
      <w:r w:rsidR="00640E7D">
        <w:rPr>
          <w:rFonts w:cs="Arial"/>
          <w:color w:val="000000" w:themeColor="text1"/>
          <w:lang w:val="sr-Cyrl-CS" w:eastAsia="zh-CN"/>
        </w:rPr>
        <w:t>Пружалац услуге</w:t>
      </w:r>
      <w:r w:rsidR="00640E7D" w:rsidRPr="003737D3">
        <w:rPr>
          <w:rFonts w:cs="Arial"/>
          <w:lang w:val="sr-Latn-CS"/>
        </w:rPr>
        <w:t xml:space="preserve"> </w:t>
      </w:r>
      <w:r w:rsidRPr="003737D3">
        <w:rPr>
          <w:rFonts w:cs="Arial"/>
          <w:lang w:val="sr-Latn-CS"/>
        </w:rPr>
        <w:t xml:space="preserve">не одазове на позив, сви трошкови отклањања оштећења које наручилац обави и организује падају на терет </w:t>
      </w:r>
      <w:r w:rsidR="00640E7D">
        <w:rPr>
          <w:rFonts w:cs="Arial"/>
          <w:color w:val="000000" w:themeColor="text1"/>
          <w:lang w:val="sr-Cyrl-CS" w:eastAsia="zh-CN"/>
        </w:rPr>
        <w:t>Пружалаоца услуге</w:t>
      </w:r>
      <w:r w:rsidRPr="003737D3">
        <w:rPr>
          <w:rFonts w:cs="Arial"/>
          <w:lang w:val="sr-Cyrl-CS"/>
        </w:rPr>
        <w:t>.</w:t>
      </w:r>
    </w:p>
    <w:p w:rsidR="001F26DB" w:rsidRDefault="001F26DB" w:rsidP="001F26DB">
      <w:pPr>
        <w:spacing w:before="0"/>
        <w:rPr>
          <w:rFonts w:cs="Arial"/>
          <w:color w:val="000000" w:themeColor="text1"/>
          <w:lang w:val="sr-Cyrl-CS" w:eastAsia="zh-CN"/>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4478E7">
        <w:rPr>
          <w:rFonts w:cs="Arial"/>
          <w:b/>
        </w:rPr>
        <w:t>17</w:t>
      </w:r>
      <w:r w:rsidRPr="00E47C2E">
        <w:rPr>
          <w:rFonts w:cs="Arial"/>
        </w:rPr>
        <w:t>.</w:t>
      </w:r>
    </w:p>
    <w:p w:rsidR="00EE793E" w:rsidRPr="004478E7" w:rsidRDefault="00EE793E" w:rsidP="00EE793E">
      <w:pPr>
        <w:pStyle w:val="KDParagraf"/>
        <w:spacing w:before="0"/>
        <w:rPr>
          <w:rFonts w:cs="Arial"/>
          <w:color w:val="000000" w:themeColor="text1"/>
        </w:rPr>
      </w:pPr>
      <w:r w:rsidRPr="004478E7">
        <w:rPr>
          <w:rFonts w:cs="Arial"/>
          <w:color w:val="000000" w:themeColor="text1"/>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4478E7" w:rsidRDefault="00EE793E" w:rsidP="00EE793E">
      <w:pPr>
        <w:pStyle w:val="KDParagraf"/>
        <w:spacing w:before="0"/>
        <w:rPr>
          <w:rFonts w:cs="Arial"/>
          <w:color w:val="000000" w:themeColor="text1"/>
        </w:rPr>
      </w:pPr>
      <w:r w:rsidRPr="004478E7">
        <w:rPr>
          <w:rFonts w:cs="Arial"/>
          <w:color w:val="000000" w:themeColor="text1"/>
        </w:rPr>
        <w:lastRenderedPageBreak/>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4478E7" w:rsidRDefault="00EE793E" w:rsidP="00EE793E">
      <w:pPr>
        <w:pStyle w:val="KDParagraf"/>
        <w:spacing w:before="0"/>
        <w:rPr>
          <w:rFonts w:cs="Arial"/>
          <w:color w:val="000000" w:themeColor="text1"/>
        </w:rPr>
      </w:pPr>
      <w:r w:rsidRPr="004478E7">
        <w:rPr>
          <w:rFonts w:cs="Arial"/>
          <w:color w:val="000000" w:themeColor="text1"/>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4478E7" w:rsidRDefault="00EE793E" w:rsidP="00EE793E">
      <w:pPr>
        <w:pStyle w:val="KDParagraf"/>
        <w:spacing w:before="0"/>
        <w:rPr>
          <w:rFonts w:cs="Arial"/>
          <w:color w:val="000000" w:themeColor="text1"/>
        </w:rPr>
      </w:pPr>
      <w:r w:rsidRPr="004478E7">
        <w:rPr>
          <w:rFonts w:cs="Arial"/>
          <w:color w:val="000000" w:themeColor="text1"/>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4478E7" w:rsidRDefault="00EE793E" w:rsidP="00EE793E">
      <w:pPr>
        <w:pStyle w:val="KDParagraf"/>
        <w:spacing w:before="0"/>
        <w:rPr>
          <w:rFonts w:cs="Arial"/>
          <w:color w:val="000000" w:themeColor="text1"/>
        </w:rPr>
      </w:pPr>
      <w:r w:rsidRPr="004478E7">
        <w:rPr>
          <w:rFonts w:cs="Arial"/>
          <w:color w:val="000000" w:themeColor="text1"/>
        </w:rPr>
        <w:t>У случају из претходног става овог члана Уговора Корисник услуге ће поступати у складу са чланом 115. Закона.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4478E7">
        <w:rPr>
          <w:rFonts w:cs="Arial"/>
          <w:b/>
        </w:rPr>
        <w:t>18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4478E7" w:rsidP="00B17826">
      <w:pPr>
        <w:pStyle w:val="KDParagraf"/>
        <w:spacing w:before="0"/>
        <w:jc w:val="center"/>
        <w:rPr>
          <w:rFonts w:cs="Arial"/>
        </w:rPr>
      </w:pPr>
      <w:r>
        <w:rPr>
          <w:rFonts w:cs="Arial"/>
          <w:b/>
        </w:rPr>
        <w:t xml:space="preserve">Члан </w:t>
      </w:r>
      <w:r>
        <w:rPr>
          <w:rFonts w:cs="Arial"/>
          <w:b/>
          <w:lang w:val="sr-Cyrl-RS"/>
        </w:rPr>
        <w:t>19</w:t>
      </w:r>
      <w:r w:rsidR="00EE793E"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4478E7">
        <w:rPr>
          <w:rFonts w:cs="Arial"/>
          <w:b/>
          <w:lang w:val="sr-Cyrl-RS"/>
        </w:rPr>
        <w:t>20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w:t>
      </w:r>
      <w:r w:rsidR="004478E7">
        <w:rPr>
          <w:rFonts w:cs="Arial"/>
        </w:rPr>
        <w:t>аплати уговорну казну из члана 19</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4478E7">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4478E7">
      <w:pPr>
        <w:pStyle w:val="KDParagraf"/>
        <w:spacing w:before="0"/>
        <w:jc w:val="center"/>
        <w:rPr>
          <w:rFonts w:cs="Arial"/>
        </w:rPr>
      </w:pPr>
    </w:p>
    <w:p w:rsidR="00EE793E" w:rsidRPr="00E47C2E" w:rsidRDefault="004478E7" w:rsidP="00B17826">
      <w:pPr>
        <w:pStyle w:val="KDParagraf"/>
        <w:spacing w:before="0"/>
        <w:jc w:val="center"/>
        <w:rPr>
          <w:rFonts w:cs="Arial"/>
        </w:rPr>
      </w:pPr>
      <w:r>
        <w:rPr>
          <w:rFonts w:cs="Arial"/>
          <w:b/>
        </w:rPr>
        <w:t>Члан 22</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478E7" w:rsidRDefault="004478E7" w:rsidP="004478E7">
      <w:pPr>
        <w:pStyle w:val="KDParagraf"/>
        <w:spacing w:before="0"/>
        <w:jc w:val="center"/>
        <w:rPr>
          <w:rFonts w:cs="Arial"/>
          <w:b/>
        </w:rPr>
      </w:pPr>
    </w:p>
    <w:p w:rsidR="00EE793E" w:rsidRPr="00E47C2E" w:rsidRDefault="004478E7" w:rsidP="004478E7">
      <w:pPr>
        <w:pStyle w:val="KDParagraf"/>
        <w:spacing w:before="0"/>
        <w:jc w:val="center"/>
        <w:rPr>
          <w:rFonts w:cs="Arial"/>
        </w:rPr>
      </w:pPr>
      <w:r>
        <w:rPr>
          <w:rFonts w:cs="Arial"/>
          <w:b/>
        </w:rPr>
        <w:t>Члан 23</w:t>
      </w:r>
      <w:r w:rsidRPr="00E47C2E">
        <w:rPr>
          <w:rFonts w:cs="Arial"/>
        </w:rPr>
        <w:t>.</w:t>
      </w:r>
    </w:p>
    <w:p w:rsidR="00D703A6" w:rsidRPr="00D703A6" w:rsidRDefault="00D703A6" w:rsidP="00D703A6">
      <w:pPr>
        <w:rPr>
          <w:rFonts w:cs="Arial"/>
          <w:lang w:eastAsia="sr-Latn-CS"/>
        </w:rPr>
      </w:pPr>
      <w:r>
        <w:rPr>
          <w:rFonts w:cs="Arial"/>
          <w:lang w:val="sr-Cyrl-RS" w:eastAsia="sr-Latn-CS"/>
        </w:rPr>
        <w:t>Корисник услуге</w:t>
      </w:r>
      <w:r w:rsidRPr="00D703A6">
        <w:rPr>
          <w:rFonts w:cs="Arial"/>
          <w:lang w:eastAsia="sr-Latn-CS"/>
        </w:rPr>
        <w:t xml:space="preserve"> може након закључења уговора о јавној набавци без спровођења поступка јавне набавке </w:t>
      </w:r>
      <w:r w:rsidRPr="00D703A6">
        <w:rPr>
          <w:rFonts w:cs="Arial"/>
          <w:lang w:val="sr-Cyrl-RS" w:eastAsia="sr-Latn-CS"/>
        </w:rPr>
        <w:t>извршити измене на начин који је</w:t>
      </w:r>
      <w:r w:rsidRPr="00D703A6">
        <w:rPr>
          <w:rFonts w:cs="Arial"/>
          <w:lang w:eastAsia="sr-Latn-CS"/>
        </w:rPr>
        <w:t xml:space="preserve"> прописан чланом 115. Закона о јавним набавкама.</w:t>
      </w:r>
    </w:p>
    <w:p w:rsidR="00D703A6" w:rsidRPr="00D703A6" w:rsidRDefault="00D703A6" w:rsidP="00D703A6">
      <w:pPr>
        <w:tabs>
          <w:tab w:val="left" w:pos="567"/>
        </w:tabs>
        <w:spacing w:before="0"/>
        <w:rPr>
          <w:rFonts w:cs="Arial"/>
        </w:rPr>
      </w:pPr>
      <w:r w:rsidRPr="00D703A6">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703A6" w:rsidRPr="00D703A6" w:rsidRDefault="00D703A6" w:rsidP="00D703A6">
      <w:pPr>
        <w:spacing w:before="0"/>
        <w:rPr>
          <w:rFonts w:cs="Arial"/>
          <w:color w:val="00B0F0"/>
          <w:lang w:val="sr-Cyrl-RS" w:eastAsia="sr-Latn-CS"/>
        </w:rPr>
      </w:pPr>
      <w:r w:rsidRPr="00D703A6">
        <w:rPr>
          <w:rFonts w:cs="Arial"/>
          <w:lang w:eastAsia="sr-Latn-CS"/>
        </w:rPr>
        <w:t xml:space="preserve">У </w:t>
      </w:r>
      <w:r w:rsidRPr="00D703A6">
        <w:rPr>
          <w:rFonts w:cs="Arial"/>
          <w:lang w:val="sr-Cyrl-CS" w:eastAsia="sr-Latn-CS"/>
        </w:rPr>
        <w:t xml:space="preserve">свим наведеним случајевима, Наручилац </w:t>
      </w:r>
      <w:r w:rsidRPr="00D703A6">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D703A6">
        <w:rPr>
          <w:rFonts w:cs="Arial"/>
          <w:lang w:val="sr-Cyrl-RS" w:eastAsia="sr-Latn-CS"/>
        </w:rPr>
        <w:t>.</w:t>
      </w:r>
    </w:p>
    <w:p w:rsidR="00EE793E" w:rsidRPr="00E47C2E" w:rsidRDefault="00EE793E" w:rsidP="00EE793E">
      <w:pPr>
        <w:pStyle w:val="KDParagraf"/>
        <w:spacing w:before="0"/>
        <w:rPr>
          <w:rFonts w:cs="Arial"/>
        </w:rPr>
      </w:pP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4478E7">
        <w:rPr>
          <w:rFonts w:cs="Arial"/>
          <w:b/>
        </w:rPr>
        <w:t>24</w:t>
      </w:r>
      <w:r w:rsidRPr="00E47C2E">
        <w:rPr>
          <w:rFonts w:cs="Arial"/>
        </w:rPr>
        <w:t>.</w:t>
      </w:r>
    </w:p>
    <w:p w:rsidR="004478E7" w:rsidRPr="004478E7" w:rsidRDefault="004478E7" w:rsidP="004478E7">
      <w:pPr>
        <w:tabs>
          <w:tab w:val="left" w:pos="567"/>
        </w:tabs>
        <w:spacing w:before="0"/>
        <w:rPr>
          <w:rFonts w:cs="Arial"/>
          <w:color w:val="00B0F0"/>
        </w:rPr>
      </w:pPr>
      <w:r w:rsidRPr="004478E7">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4478E7">
        <w:rPr>
          <w:rFonts w:cs="Arial"/>
          <w:lang w:val="sr-Cyrl-RS"/>
        </w:rPr>
        <w:t>Београду</w:t>
      </w:r>
      <w:r w:rsidRPr="004478E7">
        <w:rPr>
          <w:rFonts w:cs="Arial"/>
        </w:rPr>
        <w:t>.</w:t>
      </w:r>
    </w:p>
    <w:p w:rsidR="00EE793E" w:rsidRPr="00E47C2E" w:rsidRDefault="00EE793E" w:rsidP="00EE793E">
      <w:pPr>
        <w:pStyle w:val="KDParagraf"/>
        <w:spacing w:before="0"/>
        <w:rPr>
          <w:rFonts w:cs="Arial"/>
        </w:rPr>
      </w:pPr>
    </w:p>
    <w:p w:rsidR="00EE793E" w:rsidRPr="004478E7" w:rsidRDefault="00EE793E" w:rsidP="00B17826">
      <w:pPr>
        <w:pStyle w:val="KDParagraf"/>
        <w:spacing w:before="0"/>
        <w:jc w:val="center"/>
        <w:rPr>
          <w:rFonts w:cs="Arial"/>
          <w:lang w:val="sr-Cyrl-RS"/>
        </w:rPr>
      </w:pPr>
      <w:r w:rsidRPr="00E47C2E">
        <w:rPr>
          <w:rFonts w:cs="Arial"/>
          <w:b/>
        </w:rPr>
        <w:t xml:space="preserve">Члан </w:t>
      </w:r>
      <w:r w:rsidR="004478E7">
        <w:rPr>
          <w:rFonts w:cs="Arial"/>
          <w:b/>
          <w:lang w:val="sr-Cyrl-RS"/>
        </w:rPr>
        <w:t>25.</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4478E7">
        <w:rPr>
          <w:rFonts w:cs="Arial"/>
          <w:b/>
        </w:rPr>
        <w:t>26</w:t>
      </w:r>
      <w:r w:rsidRPr="00E47C2E">
        <w:rPr>
          <w:rFonts w:cs="Arial"/>
        </w:rPr>
        <w:t>.</w:t>
      </w:r>
    </w:p>
    <w:p w:rsidR="004478E7" w:rsidRPr="004478E7" w:rsidRDefault="004478E7" w:rsidP="004478E7">
      <w:pPr>
        <w:tabs>
          <w:tab w:val="left" w:pos="567"/>
        </w:tabs>
        <w:spacing w:before="0"/>
        <w:rPr>
          <w:rFonts w:cs="Arial"/>
        </w:rPr>
      </w:pPr>
      <w:r w:rsidRPr="004478E7">
        <w:rPr>
          <w:rFonts w:cs="Arial"/>
        </w:rPr>
        <w:t>Саставни део овог Уговора чине:</w:t>
      </w:r>
    </w:p>
    <w:p w:rsidR="004478E7" w:rsidRPr="004478E7" w:rsidRDefault="004478E7" w:rsidP="004478E7">
      <w:pPr>
        <w:tabs>
          <w:tab w:val="left" w:pos="567"/>
        </w:tabs>
        <w:spacing w:before="0"/>
        <w:rPr>
          <w:rFonts w:cs="Arial"/>
          <w:lang w:val="sr-Cyrl-RS"/>
        </w:rPr>
      </w:pPr>
      <w:r w:rsidRPr="004478E7">
        <w:rPr>
          <w:rFonts w:cs="Arial"/>
          <w:lang w:val="sr-Cyrl-RS"/>
        </w:rPr>
        <w:t>Прилог број 1</w:t>
      </w:r>
      <w:r w:rsidRPr="004478E7">
        <w:rPr>
          <w:rFonts w:cs="Arial"/>
          <w:lang w:val="sr-Cyrl-RS"/>
        </w:rPr>
        <w:tab/>
        <w:t>Конкурсна документација (објављена на Порталу јавних набавки под шифром ___________ дана __.__.201</w:t>
      </w:r>
      <w:r w:rsidR="00E00693">
        <w:rPr>
          <w:rFonts w:cs="Arial"/>
          <w:lang w:val="sr-Cyrl-RS"/>
        </w:rPr>
        <w:t>9</w:t>
      </w:r>
      <w:r w:rsidRPr="004478E7">
        <w:rPr>
          <w:rFonts w:cs="Arial"/>
          <w:lang w:val="sr-Cyrl-RS"/>
        </w:rPr>
        <w:t>. године);</w:t>
      </w:r>
    </w:p>
    <w:p w:rsidR="004478E7" w:rsidRPr="004478E7" w:rsidRDefault="004478E7" w:rsidP="004478E7">
      <w:pPr>
        <w:tabs>
          <w:tab w:val="left" w:pos="567"/>
        </w:tabs>
        <w:spacing w:before="0"/>
        <w:rPr>
          <w:rFonts w:cs="Arial"/>
          <w:lang w:val="sr-Cyrl-RS"/>
        </w:rPr>
      </w:pPr>
      <w:r w:rsidRPr="004478E7">
        <w:rPr>
          <w:rFonts w:cs="Arial"/>
          <w:lang w:val="sr-Cyrl-RS"/>
        </w:rPr>
        <w:t>Прилог број 2</w:t>
      </w:r>
      <w:r w:rsidRPr="004478E7">
        <w:rPr>
          <w:rFonts w:cs="Arial"/>
          <w:lang w:val="sr-Cyrl-RS"/>
        </w:rPr>
        <w:tab/>
        <w:t>Понуда број ___________ од __.__.201</w:t>
      </w:r>
      <w:r w:rsidR="00E00693">
        <w:rPr>
          <w:rFonts w:cs="Arial"/>
          <w:lang w:val="sr-Cyrl-RS"/>
        </w:rPr>
        <w:t>9</w:t>
      </w:r>
      <w:r w:rsidRPr="004478E7">
        <w:rPr>
          <w:rFonts w:cs="Arial"/>
          <w:lang w:val="sr-Cyrl-RS"/>
        </w:rPr>
        <w:t>.;</w:t>
      </w:r>
      <w:r w:rsidRPr="004478E7">
        <w:rPr>
          <w:rFonts w:cs="Arial"/>
          <w:lang w:val="sr-Cyrl-RS"/>
        </w:rPr>
        <w:tab/>
      </w:r>
    </w:p>
    <w:p w:rsidR="004478E7" w:rsidRPr="004478E7" w:rsidRDefault="004478E7" w:rsidP="004478E7">
      <w:pPr>
        <w:tabs>
          <w:tab w:val="left" w:pos="567"/>
        </w:tabs>
        <w:spacing w:before="0"/>
        <w:rPr>
          <w:rFonts w:cs="Arial"/>
        </w:rPr>
      </w:pPr>
      <w:r w:rsidRPr="004478E7">
        <w:rPr>
          <w:rFonts w:cs="Arial"/>
        </w:rPr>
        <w:t>Прилог број 3</w:t>
      </w:r>
      <w:r w:rsidRPr="004478E7">
        <w:rPr>
          <w:rFonts w:cs="Arial"/>
        </w:rPr>
        <w:tab/>
      </w:r>
      <w:r>
        <w:rPr>
          <w:rFonts w:cs="Arial"/>
          <w:lang w:val="sr-Cyrl-RS"/>
        </w:rPr>
        <w:t>Т</w:t>
      </w:r>
      <w:r w:rsidRPr="004478E7">
        <w:rPr>
          <w:rFonts w:cs="Arial"/>
          <w:lang w:val="sr-Cyrl-RS"/>
        </w:rPr>
        <w:t>ехничка спецификација са о</w:t>
      </w:r>
      <w:r w:rsidRPr="004478E7">
        <w:rPr>
          <w:rFonts w:cs="Arial"/>
        </w:rPr>
        <w:t>пис</w:t>
      </w:r>
      <w:r w:rsidRPr="004478E7">
        <w:rPr>
          <w:rFonts w:cs="Arial"/>
          <w:lang w:val="sr-Cyrl-RS"/>
        </w:rPr>
        <w:t>ом</w:t>
      </w:r>
      <w:r w:rsidRPr="004478E7">
        <w:rPr>
          <w:rFonts w:cs="Arial"/>
        </w:rPr>
        <w:t xml:space="preserve"> и врст</w:t>
      </w:r>
      <w:r w:rsidRPr="004478E7">
        <w:rPr>
          <w:rFonts w:cs="Arial"/>
          <w:lang w:val="sr-Cyrl-RS"/>
        </w:rPr>
        <w:t>ма</w:t>
      </w:r>
      <w:r w:rsidRPr="004478E7">
        <w:rPr>
          <w:rFonts w:cs="Arial"/>
        </w:rPr>
        <w:t xml:space="preserve"> услуг</w:t>
      </w:r>
      <w:r w:rsidRPr="004478E7">
        <w:rPr>
          <w:rFonts w:cs="Arial"/>
          <w:lang w:val="sr-Cyrl-RS"/>
        </w:rPr>
        <w:t>а</w:t>
      </w:r>
      <w:r w:rsidRPr="004478E7">
        <w:rPr>
          <w:rFonts w:cs="Arial"/>
        </w:rPr>
        <w:t xml:space="preserve"> ;</w:t>
      </w:r>
    </w:p>
    <w:p w:rsidR="004478E7" w:rsidRPr="004478E7" w:rsidRDefault="004478E7" w:rsidP="004478E7">
      <w:pPr>
        <w:tabs>
          <w:tab w:val="left" w:pos="567"/>
        </w:tabs>
        <w:spacing w:before="0"/>
        <w:rPr>
          <w:rFonts w:cs="Arial"/>
        </w:rPr>
      </w:pPr>
      <w:r w:rsidRPr="004478E7">
        <w:rPr>
          <w:rFonts w:cs="Arial"/>
        </w:rPr>
        <w:t>Прилог број 4</w:t>
      </w:r>
      <w:r w:rsidRPr="004478E7">
        <w:rPr>
          <w:rFonts w:cs="Arial"/>
        </w:rPr>
        <w:tab/>
        <w:t>Структура цене из Понуде;</w:t>
      </w:r>
    </w:p>
    <w:p w:rsidR="004478E7" w:rsidRPr="004478E7" w:rsidRDefault="004478E7" w:rsidP="004478E7">
      <w:pPr>
        <w:tabs>
          <w:tab w:val="left" w:pos="567"/>
        </w:tabs>
        <w:spacing w:before="0"/>
        <w:rPr>
          <w:rFonts w:cs="Arial"/>
        </w:rPr>
      </w:pPr>
      <w:r w:rsidRPr="004478E7">
        <w:rPr>
          <w:rFonts w:cs="Arial"/>
        </w:rPr>
        <w:t xml:space="preserve">Прилог број </w:t>
      </w:r>
      <w:r w:rsidRPr="004478E7">
        <w:rPr>
          <w:rFonts w:cs="Arial"/>
          <w:lang w:val="sr-Cyrl-RS"/>
        </w:rPr>
        <w:t>5</w:t>
      </w:r>
      <w:r w:rsidRPr="004478E7">
        <w:rPr>
          <w:rFonts w:cs="Arial"/>
        </w:rPr>
        <w:t xml:space="preserve"> Списак извршилаца и Резервни списак извршилаца;</w:t>
      </w:r>
    </w:p>
    <w:p w:rsidR="004478E7" w:rsidRPr="004478E7" w:rsidRDefault="004478E7" w:rsidP="004478E7">
      <w:pPr>
        <w:tabs>
          <w:tab w:val="left" w:pos="567"/>
        </w:tabs>
        <w:spacing w:before="0"/>
        <w:rPr>
          <w:rFonts w:cs="Arial"/>
        </w:rPr>
      </w:pPr>
      <w:r w:rsidRPr="004478E7">
        <w:rPr>
          <w:rFonts w:cs="Arial"/>
        </w:rPr>
        <w:t xml:space="preserve">Прилог број </w:t>
      </w:r>
      <w:r w:rsidRPr="004478E7">
        <w:rPr>
          <w:rFonts w:cs="Arial"/>
          <w:lang w:val="sr-Cyrl-RS"/>
        </w:rPr>
        <w:t>6</w:t>
      </w:r>
      <w:r w:rsidRPr="004478E7">
        <w:rPr>
          <w:rFonts w:cs="Arial"/>
        </w:rPr>
        <w:tab/>
        <w:t xml:space="preserve">Безбедност и здравље на раду; </w:t>
      </w:r>
    </w:p>
    <w:p w:rsidR="004478E7" w:rsidRPr="004478E7" w:rsidRDefault="004478E7" w:rsidP="004478E7">
      <w:pPr>
        <w:tabs>
          <w:tab w:val="left" w:pos="567"/>
        </w:tabs>
        <w:spacing w:before="0"/>
        <w:rPr>
          <w:rFonts w:cs="Arial"/>
          <w:color w:val="00B0F0"/>
        </w:rPr>
      </w:pPr>
      <w:r w:rsidRPr="004478E7">
        <w:rPr>
          <w:rFonts w:cs="Arial"/>
        </w:rPr>
        <w:lastRenderedPageBreak/>
        <w:t xml:space="preserve">Прилог број </w:t>
      </w:r>
      <w:r w:rsidRPr="004478E7">
        <w:rPr>
          <w:rFonts w:cs="Arial"/>
          <w:lang w:val="sr-Cyrl-RS"/>
        </w:rPr>
        <w:t xml:space="preserve">7 </w:t>
      </w:r>
      <w:r w:rsidRPr="004478E7">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4478E7">
        <w:rPr>
          <w:rFonts w:cs="Arial"/>
          <w:b/>
          <w:lang w:val="sr-Cyrl-RS"/>
        </w:rPr>
        <w:t>27</w:t>
      </w:r>
      <w:r w:rsidRPr="00E47C2E">
        <w:rPr>
          <w:rFonts w:cs="Arial"/>
        </w:rPr>
        <w:t>.</w:t>
      </w:r>
    </w:p>
    <w:p w:rsidR="00B17826" w:rsidRPr="004478E7" w:rsidRDefault="00B17826" w:rsidP="00B17826">
      <w:pPr>
        <w:pStyle w:val="KDParagraf"/>
        <w:spacing w:before="0"/>
        <w:rPr>
          <w:rFonts w:eastAsia="Calibri" w:cs="Arial"/>
          <w:noProof/>
          <w:color w:val="000000" w:themeColor="text1"/>
        </w:rPr>
      </w:pPr>
      <w:r w:rsidRPr="004478E7">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4478E7" w:rsidRDefault="00B17826" w:rsidP="00B17826">
      <w:pPr>
        <w:pStyle w:val="KDParagraf"/>
        <w:spacing w:before="0"/>
        <w:rPr>
          <w:rFonts w:eastAsia="Calibri" w:cs="Arial"/>
          <w:noProof/>
          <w:color w:val="000000" w:themeColor="text1"/>
        </w:rPr>
      </w:pPr>
    </w:p>
    <w:p w:rsidR="00B17826" w:rsidRPr="004478E7" w:rsidRDefault="00B17826" w:rsidP="00B17826">
      <w:pPr>
        <w:pStyle w:val="KDParagraf"/>
        <w:spacing w:before="0"/>
        <w:rPr>
          <w:rFonts w:eastAsia="Calibri" w:cs="Arial"/>
          <w:noProof/>
          <w:color w:val="000000" w:themeColor="text1"/>
        </w:rPr>
      </w:pPr>
      <w:r w:rsidRPr="004478E7">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4478E7" w:rsidRDefault="00B17826" w:rsidP="00B17826">
      <w:pPr>
        <w:pStyle w:val="KDParagraf"/>
        <w:spacing w:before="0"/>
        <w:rPr>
          <w:rFonts w:eastAsia="Calibri" w:cs="Arial"/>
          <w:noProof/>
          <w:color w:val="000000" w:themeColor="text1"/>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4478E7" w:rsidRDefault="004478E7" w:rsidP="004478E7">
      <w:pPr>
        <w:spacing w:before="0"/>
        <w:rPr>
          <w:rFonts w:cs="Arial"/>
        </w:rPr>
      </w:pPr>
      <w:r w:rsidRPr="004478E7">
        <w:rPr>
          <w:rFonts w:cs="Arial"/>
          <w:color w:val="000000" w:themeColor="text1"/>
          <w:lang w:val="sr-Cyrl-RS"/>
        </w:rPr>
        <w:t>Финансијски директор Огранка ТЕНТ,                  име и презиме,функција                                            Жељко Вујиновић</w:t>
      </w:r>
      <w:r w:rsidRPr="004478E7">
        <w:rPr>
          <w:rFonts w:cs="Arial"/>
        </w:rPr>
        <w:t xml:space="preserve">  </w:t>
      </w:r>
    </w:p>
    <w:p w:rsidR="004478E7" w:rsidRDefault="004478E7">
      <w:pPr>
        <w:spacing w:before="0"/>
        <w:jc w:val="left"/>
        <w:rPr>
          <w:rFonts w:cs="Arial"/>
        </w:rPr>
      </w:pPr>
      <w:r>
        <w:rPr>
          <w:rFonts w:cs="Arial"/>
        </w:rPr>
        <w:br w:type="page"/>
      </w:r>
    </w:p>
    <w:p w:rsidR="004478E7" w:rsidRPr="004478E7" w:rsidRDefault="004478E7" w:rsidP="004478E7">
      <w:pPr>
        <w:spacing w:before="0"/>
        <w:jc w:val="left"/>
        <w:rPr>
          <w:b/>
          <w:sz w:val="20"/>
          <w:szCs w:val="20"/>
          <w:lang w:val="sr-Latn-CS"/>
        </w:rPr>
      </w:pPr>
      <w:r w:rsidRPr="004478E7">
        <w:rPr>
          <w:noProof/>
          <w:sz w:val="20"/>
          <w:szCs w:val="20"/>
        </w:rPr>
        <w:lastRenderedPageBreak/>
        <w:drawing>
          <wp:inline distT="0" distB="0" distL="0" distR="0" wp14:anchorId="443F8892" wp14:editId="5467231A">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4478E7">
        <w:rPr>
          <w:b/>
          <w:sz w:val="20"/>
          <w:szCs w:val="20"/>
          <w:lang w:val="sr-Cyrl-RS"/>
        </w:rPr>
        <w:t xml:space="preserve">Огранак </w:t>
      </w:r>
      <w:r w:rsidRPr="004478E7">
        <w:rPr>
          <w:b/>
          <w:sz w:val="20"/>
          <w:szCs w:val="20"/>
          <w:lang w:val="sr-Latn-CS"/>
        </w:rPr>
        <w:t>ТЕНТ</w:t>
      </w:r>
    </w:p>
    <w:p w:rsidR="004478E7" w:rsidRPr="004478E7" w:rsidRDefault="004478E7" w:rsidP="004478E7">
      <w:pPr>
        <w:spacing w:after="20" w:line="216" w:lineRule="auto"/>
        <w:rPr>
          <w:b/>
          <w:sz w:val="20"/>
          <w:szCs w:val="20"/>
          <w:lang w:val="sr-Cyrl-RS"/>
        </w:rPr>
      </w:pPr>
      <w:r w:rsidRPr="004478E7">
        <w:rPr>
          <w:b/>
          <w:sz w:val="20"/>
          <w:szCs w:val="20"/>
          <w:lang w:val="sr-Cyrl-RS"/>
        </w:rPr>
        <w:t>Сектор за управљање ризицима</w:t>
      </w:r>
    </w:p>
    <w:p w:rsidR="004478E7" w:rsidRPr="004478E7" w:rsidRDefault="004478E7" w:rsidP="004478E7">
      <w:pPr>
        <w:spacing w:after="80" w:line="216" w:lineRule="auto"/>
        <w:rPr>
          <w:b/>
          <w:sz w:val="20"/>
          <w:szCs w:val="20"/>
          <w:lang w:val="sr-Cyrl-RS"/>
        </w:rPr>
      </w:pPr>
      <w:r w:rsidRPr="004478E7">
        <w:rPr>
          <w:b/>
          <w:sz w:val="20"/>
          <w:szCs w:val="20"/>
          <w:lang w:val="sr-Cyrl-RS"/>
        </w:rPr>
        <w:t>Датум ________________</w:t>
      </w:r>
    </w:p>
    <w:p w:rsidR="004478E7" w:rsidRPr="004478E7" w:rsidRDefault="004478E7" w:rsidP="004478E7">
      <w:pPr>
        <w:spacing w:after="80" w:line="216" w:lineRule="auto"/>
        <w:ind w:firstLine="567"/>
        <w:jc w:val="center"/>
        <w:rPr>
          <w:b/>
          <w:sz w:val="20"/>
          <w:szCs w:val="20"/>
          <w:lang w:val="ru-RU"/>
        </w:rPr>
      </w:pPr>
    </w:p>
    <w:p w:rsidR="004478E7" w:rsidRPr="004478E7" w:rsidRDefault="004478E7" w:rsidP="004478E7">
      <w:pPr>
        <w:spacing w:after="80" w:line="216" w:lineRule="auto"/>
        <w:ind w:firstLine="567"/>
        <w:jc w:val="center"/>
        <w:rPr>
          <w:b/>
          <w:sz w:val="20"/>
          <w:szCs w:val="20"/>
          <w:lang w:val="ru-RU"/>
        </w:rPr>
      </w:pPr>
      <w:r w:rsidRPr="004478E7">
        <w:rPr>
          <w:b/>
          <w:sz w:val="20"/>
          <w:szCs w:val="20"/>
          <w:lang w:val="ru-RU"/>
        </w:rPr>
        <w:t>ПРАВИЛА</w:t>
      </w:r>
    </w:p>
    <w:p w:rsidR="004478E7" w:rsidRPr="004478E7" w:rsidRDefault="004478E7" w:rsidP="004478E7">
      <w:pPr>
        <w:spacing w:after="80" w:line="216" w:lineRule="auto"/>
        <w:ind w:firstLine="567"/>
        <w:jc w:val="center"/>
        <w:rPr>
          <w:b/>
          <w:sz w:val="20"/>
          <w:szCs w:val="20"/>
          <w:lang w:val="ru-RU"/>
        </w:rPr>
      </w:pPr>
      <w:r w:rsidRPr="004478E7">
        <w:rPr>
          <w:b/>
          <w:sz w:val="20"/>
          <w:szCs w:val="20"/>
          <w:lang w:val="ru-RU"/>
        </w:rPr>
        <w:t>БЕЗБЕДНОСТИ НА РАДУ У ТЕНТ</w:t>
      </w:r>
    </w:p>
    <w:p w:rsidR="004478E7" w:rsidRPr="004478E7" w:rsidRDefault="004478E7" w:rsidP="004478E7">
      <w:pPr>
        <w:spacing w:after="80" w:line="216" w:lineRule="auto"/>
        <w:ind w:firstLine="567"/>
        <w:rPr>
          <w:sz w:val="20"/>
          <w:szCs w:val="20"/>
          <w:lang w:val="ru-RU"/>
        </w:rPr>
      </w:pPr>
      <w:r w:rsidRPr="004478E7">
        <w:rPr>
          <w:sz w:val="20"/>
          <w:szCs w:val="20"/>
          <w:lang w:val="ru-RU"/>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478E7" w:rsidRPr="004478E7" w:rsidRDefault="004478E7" w:rsidP="004478E7">
      <w:pPr>
        <w:spacing w:after="80" w:line="216" w:lineRule="auto"/>
        <w:ind w:firstLine="567"/>
        <w:rPr>
          <w:sz w:val="20"/>
          <w:szCs w:val="20"/>
          <w:lang w:val="ru-RU"/>
        </w:rPr>
      </w:pPr>
      <w:r w:rsidRPr="004478E7">
        <w:rPr>
          <w:sz w:val="20"/>
          <w:szCs w:val="20"/>
          <w:lang w:val="ru-RU"/>
        </w:rPr>
        <w:t>У зависности од врсте и обима радова/услуга примењују се одређене тачке ових правила.</w:t>
      </w:r>
    </w:p>
    <w:p w:rsidR="004478E7" w:rsidRPr="004478E7" w:rsidRDefault="004478E7" w:rsidP="004478E7">
      <w:pPr>
        <w:spacing w:after="80" w:line="216" w:lineRule="auto"/>
        <w:ind w:firstLine="567"/>
        <w:rPr>
          <w:sz w:val="20"/>
          <w:szCs w:val="20"/>
          <w:lang w:val="ru-RU"/>
        </w:rPr>
      </w:pPr>
      <w:r w:rsidRPr="004478E7">
        <w:rPr>
          <w:sz w:val="20"/>
          <w:szCs w:val="20"/>
          <w:lang w:val="ru-RU"/>
        </w:rPr>
        <w:t>Правила су саставни део уговора о извршењу послова од стране извођача радова/ извршиоца услуга.</w:t>
      </w:r>
    </w:p>
    <w:p w:rsidR="004478E7" w:rsidRPr="004478E7" w:rsidRDefault="004478E7" w:rsidP="004478E7">
      <w:pPr>
        <w:spacing w:after="80" w:line="216" w:lineRule="auto"/>
        <w:ind w:firstLine="567"/>
        <w:rPr>
          <w:sz w:val="20"/>
          <w:szCs w:val="20"/>
          <w:lang w:val="ru-RU"/>
        </w:rPr>
      </w:pPr>
      <w:r w:rsidRPr="004478E7">
        <w:rPr>
          <w:sz w:val="20"/>
          <w:szCs w:val="20"/>
          <w:lang w:val="ru-RU"/>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4478E7" w:rsidRPr="004478E7" w:rsidRDefault="004478E7" w:rsidP="004478E7">
      <w:pPr>
        <w:spacing w:after="80" w:line="216" w:lineRule="auto"/>
        <w:ind w:firstLine="567"/>
        <w:rPr>
          <w:sz w:val="20"/>
          <w:szCs w:val="20"/>
          <w:lang w:val="ru-RU"/>
        </w:rPr>
      </w:pPr>
      <w:r w:rsidRPr="004478E7">
        <w:rPr>
          <w:sz w:val="20"/>
          <w:szCs w:val="20"/>
          <w:lang w:val="ru-RU"/>
        </w:rPr>
        <w:t>Поштовање правила од стране извођача радова биће стриктно контролисано и свако непоштовање биће санкционисано.</w:t>
      </w:r>
    </w:p>
    <w:p w:rsidR="004478E7" w:rsidRPr="004478E7" w:rsidRDefault="004478E7" w:rsidP="004478E7">
      <w:pPr>
        <w:spacing w:after="80" w:line="216" w:lineRule="auto"/>
        <w:ind w:firstLine="567"/>
        <w:rPr>
          <w:sz w:val="20"/>
          <w:szCs w:val="20"/>
          <w:lang w:val="ru-RU"/>
        </w:rPr>
      </w:pPr>
      <w:r w:rsidRPr="004478E7">
        <w:rPr>
          <w:sz w:val="20"/>
          <w:szCs w:val="20"/>
          <w:lang w:val="ru-RU"/>
        </w:rPr>
        <w:t>У случају да два или  више извођача радова деле радни простор дужни су да сарађују у прим</w:t>
      </w:r>
      <w:r w:rsidRPr="004478E7">
        <w:rPr>
          <w:sz w:val="20"/>
          <w:szCs w:val="20"/>
        </w:rPr>
        <w:t>e</w:t>
      </w:r>
      <w:r w:rsidRPr="004478E7">
        <w:rPr>
          <w:sz w:val="20"/>
          <w:szCs w:val="20"/>
          <w:lang w:val="ru-RU"/>
        </w:rPr>
        <w:t>ни пр</w:t>
      </w:r>
      <w:r w:rsidRPr="004478E7">
        <w:rPr>
          <w:sz w:val="20"/>
          <w:szCs w:val="20"/>
        </w:rPr>
        <w:t>o</w:t>
      </w:r>
      <w:r w:rsidRPr="004478E7">
        <w:rPr>
          <w:sz w:val="20"/>
          <w:szCs w:val="20"/>
          <w:lang w:val="ru-RU"/>
        </w:rPr>
        <w:t>пис</w:t>
      </w:r>
      <w:r w:rsidRPr="004478E7">
        <w:rPr>
          <w:sz w:val="20"/>
          <w:szCs w:val="20"/>
        </w:rPr>
        <w:t>a</w:t>
      </w:r>
      <w:r w:rsidRPr="004478E7">
        <w:rPr>
          <w:sz w:val="20"/>
          <w:szCs w:val="20"/>
          <w:lang w:val="ru-RU"/>
        </w:rPr>
        <w:t>них м</w:t>
      </w:r>
      <w:r w:rsidRPr="004478E7">
        <w:rPr>
          <w:sz w:val="20"/>
          <w:szCs w:val="20"/>
        </w:rPr>
        <w:t>e</w:t>
      </w:r>
      <w:r w:rsidRPr="004478E7">
        <w:rPr>
          <w:sz w:val="20"/>
          <w:szCs w:val="20"/>
          <w:lang w:val="ru-RU"/>
        </w:rPr>
        <w:t>р</w:t>
      </w:r>
      <w:r w:rsidRPr="004478E7">
        <w:rPr>
          <w:sz w:val="20"/>
          <w:szCs w:val="20"/>
        </w:rPr>
        <w:t>a</w:t>
      </w:r>
      <w:r w:rsidRPr="004478E7">
        <w:rPr>
          <w:sz w:val="20"/>
          <w:szCs w:val="20"/>
          <w:lang w:val="ru-RU"/>
        </w:rPr>
        <w:t xml:space="preserve"> з</w:t>
      </w:r>
      <w:r w:rsidRPr="004478E7">
        <w:rPr>
          <w:sz w:val="20"/>
          <w:szCs w:val="20"/>
        </w:rPr>
        <w:t>a</w:t>
      </w:r>
      <w:r w:rsidRPr="004478E7">
        <w:rPr>
          <w:sz w:val="20"/>
          <w:szCs w:val="20"/>
          <w:lang w:val="ru-RU"/>
        </w:rPr>
        <w:t xml:space="preserve"> б</w:t>
      </w:r>
      <w:r w:rsidRPr="004478E7">
        <w:rPr>
          <w:sz w:val="20"/>
          <w:szCs w:val="20"/>
        </w:rPr>
        <w:t>e</w:t>
      </w:r>
      <w:r w:rsidRPr="004478E7">
        <w:rPr>
          <w:sz w:val="20"/>
          <w:szCs w:val="20"/>
          <w:lang w:val="ru-RU"/>
        </w:rPr>
        <w:t>зб</w:t>
      </w:r>
      <w:r w:rsidRPr="004478E7">
        <w:rPr>
          <w:sz w:val="20"/>
          <w:szCs w:val="20"/>
        </w:rPr>
        <w:t>e</w:t>
      </w:r>
      <w:r w:rsidRPr="004478E7">
        <w:rPr>
          <w:sz w:val="20"/>
          <w:szCs w:val="20"/>
          <w:lang w:val="ru-RU"/>
        </w:rPr>
        <w:t>дн</w:t>
      </w:r>
      <w:r w:rsidRPr="004478E7">
        <w:rPr>
          <w:sz w:val="20"/>
          <w:szCs w:val="20"/>
        </w:rPr>
        <w:t>o</w:t>
      </w:r>
      <w:r w:rsidRPr="004478E7">
        <w:rPr>
          <w:sz w:val="20"/>
          <w:szCs w:val="20"/>
          <w:lang w:val="ru-RU"/>
        </w:rPr>
        <w:t>ст и здр</w:t>
      </w:r>
      <w:r w:rsidRPr="004478E7">
        <w:rPr>
          <w:sz w:val="20"/>
          <w:szCs w:val="20"/>
        </w:rPr>
        <w:t>a</w:t>
      </w:r>
      <w:r w:rsidRPr="004478E7">
        <w:rPr>
          <w:sz w:val="20"/>
          <w:szCs w:val="20"/>
          <w:lang w:val="ru-RU"/>
        </w:rPr>
        <w:t>вљ</w:t>
      </w:r>
      <w:r w:rsidRPr="004478E7">
        <w:rPr>
          <w:sz w:val="20"/>
          <w:szCs w:val="20"/>
        </w:rPr>
        <w:t>e</w:t>
      </w:r>
      <w:r w:rsidRPr="004478E7">
        <w:rPr>
          <w:sz w:val="20"/>
          <w:szCs w:val="20"/>
          <w:lang w:val="ru-RU"/>
        </w:rPr>
        <w:t xml:space="preserve"> з</w:t>
      </w:r>
      <w:r w:rsidRPr="004478E7">
        <w:rPr>
          <w:sz w:val="20"/>
          <w:szCs w:val="20"/>
        </w:rPr>
        <w:t>a</w:t>
      </w:r>
      <w:r w:rsidRPr="004478E7">
        <w:rPr>
          <w:sz w:val="20"/>
          <w:szCs w:val="20"/>
          <w:lang w:val="ru-RU"/>
        </w:rPr>
        <w:t>п</w:t>
      </w:r>
      <w:r w:rsidRPr="004478E7">
        <w:rPr>
          <w:sz w:val="20"/>
          <w:szCs w:val="20"/>
        </w:rPr>
        <w:t>o</w:t>
      </w:r>
      <w:r w:rsidRPr="004478E7">
        <w:rPr>
          <w:sz w:val="20"/>
          <w:szCs w:val="20"/>
          <w:lang w:val="ru-RU"/>
        </w:rPr>
        <w:t>сл</w:t>
      </w:r>
      <w:r w:rsidRPr="004478E7">
        <w:rPr>
          <w:sz w:val="20"/>
          <w:szCs w:val="20"/>
        </w:rPr>
        <w:t>e</w:t>
      </w:r>
      <w:r w:rsidRPr="004478E7">
        <w:rPr>
          <w:sz w:val="20"/>
          <w:szCs w:val="20"/>
          <w:lang w:val="ru-RU"/>
        </w:rPr>
        <w:t>них, узим</w:t>
      </w:r>
      <w:r w:rsidRPr="004478E7">
        <w:rPr>
          <w:sz w:val="20"/>
          <w:szCs w:val="20"/>
        </w:rPr>
        <w:t>aj</w:t>
      </w:r>
      <w:r w:rsidRPr="004478E7">
        <w:rPr>
          <w:sz w:val="20"/>
          <w:szCs w:val="20"/>
          <w:lang w:val="ru-RU"/>
        </w:rPr>
        <w:t xml:space="preserve">ући у </w:t>
      </w:r>
      <w:r w:rsidRPr="004478E7">
        <w:rPr>
          <w:sz w:val="20"/>
          <w:szCs w:val="20"/>
        </w:rPr>
        <w:t>o</w:t>
      </w:r>
      <w:r w:rsidRPr="004478E7">
        <w:rPr>
          <w:sz w:val="20"/>
          <w:szCs w:val="20"/>
          <w:lang w:val="ru-RU"/>
        </w:rPr>
        <w:t>бзир прир</w:t>
      </w:r>
      <w:r w:rsidRPr="004478E7">
        <w:rPr>
          <w:sz w:val="20"/>
          <w:szCs w:val="20"/>
        </w:rPr>
        <w:t>o</w:t>
      </w:r>
      <w:r w:rsidRPr="004478E7">
        <w:rPr>
          <w:sz w:val="20"/>
          <w:szCs w:val="20"/>
          <w:lang w:val="ru-RU"/>
        </w:rPr>
        <w:t>ду п</w:t>
      </w:r>
      <w:r w:rsidRPr="004478E7">
        <w:rPr>
          <w:sz w:val="20"/>
          <w:szCs w:val="20"/>
        </w:rPr>
        <w:t>o</w:t>
      </w:r>
      <w:r w:rsidRPr="004478E7">
        <w:rPr>
          <w:sz w:val="20"/>
          <w:szCs w:val="20"/>
          <w:lang w:val="ru-RU"/>
        </w:rPr>
        <w:t>сл</w:t>
      </w:r>
      <w:r w:rsidRPr="004478E7">
        <w:rPr>
          <w:sz w:val="20"/>
          <w:szCs w:val="20"/>
        </w:rPr>
        <w:t>o</w:t>
      </w:r>
      <w:r w:rsidRPr="004478E7">
        <w:rPr>
          <w:sz w:val="20"/>
          <w:szCs w:val="20"/>
          <w:lang w:val="ru-RU"/>
        </w:rPr>
        <w:t>в</w:t>
      </w:r>
      <w:r w:rsidRPr="004478E7">
        <w:rPr>
          <w:sz w:val="20"/>
          <w:szCs w:val="20"/>
        </w:rPr>
        <w:t>a</w:t>
      </w:r>
      <w:r w:rsidRPr="004478E7">
        <w:rPr>
          <w:sz w:val="20"/>
          <w:szCs w:val="20"/>
          <w:lang w:val="ru-RU"/>
        </w:rPr>
        <w:t xml:space="preserve"> к</w:t>
      </w:r>
      <w:r w:rsidRPr="004478E7">
        <w:rPr>
          <w:sz w:val="20"/>
          <w:szCs w:val="20"/>
        </w:rPr>
        <w:t>oje</w:t>
      </w:r>
      <w:r w:rsidRPr="004478E7">
        <w:rPr>
          <w:sz w:val="20"/>
          <w:szCs w:val="20"/>
          <w:lang w:val="ru-RU"/>
        </w:rPr>
        <w:t xml:space="preserve"> </w:t>
      </w:r>
      <w:r w:rsidRPr="004478E7">
        <w:rPr>
          <w:sz w:val="20"/>
          <w:szCs w:val="20"/>
        </w:rPr>
        <w:t>o</w:t>
      </w:r>
      <w:r w:rsidRPr="004478E7">
        <w:rPr>
          <w:sz w:val="20"/>
          <w:szCs w:val="20"/>
          <w:lang w:val="ru-RU"/>
        </w:rPr>
        <w:t>б</w:t>
      </w:r>
      <w:r w:rsidRPr="004478E7">
        <w:rPr>
          <w:sz w:val="20"/>
          <w:szCs w:val="20"/>
        </w:rPr>
        <w:t>a</w:t>
      </w:r>
      <w:r w:rsidRPr="004478E7">
        <w:rPr>
          <w:sz w:val="20"/>
          <w:szCs w:val="20"/>
          <w:lang w:val="ru-RU"/>
        </w:rPr>
        <w:t>вљ</w:t>
      </w:r>
      <w:r w:rsidRPr="004478E7">
        <w:rPr>
          <w:sz w:val="20"/>
          <w:szCs w:val="20"/>
        </w:rPr>
        <w:t>aj</w:t>
      </w:r>
      <w:r w:rsidRPr="004478E7">
        <w:rPr>
          <w:sz w:val="20"/>
          <w:szCs w:val="20"/>
          <w:lang w:val="ru-RU"/>
        </w:rPr>
        <w:t>у, да к</w:t>
      </w:r>
      <w:r w:rsidRPr="004478E7">
        <w:rPr>
          <w:sz w:val="20"/>
          <w:szCs w:val="20"/>
        </w:rPr>
        <w:t>oo</w:t>
      </w:r>
      <w:r w:rsidRPr="004478E7">
        <w:rPr>
          <w:sz w:val="20"/>
          <w:szCs w:val="20"/>
          <w:lang w:val="ru-RU"/>
        </w:rPr>
        <w:t>рдинир</w:t>
      </w:r>
      <w:r w:rsidRPr="004478E7">
        <w:rPr>
          <w:sz w:val="20"/>
          <w:szCs w:val="20"/>
        </w:rPr>
        <w:t>aj</w:t>
      </w:r>
      <w:r w:rsidRPr="004478E7">
        <w:rPr>
          <w:sz w:val="20"/>
          <w:szCs w:val="20"/>
          <w:lang w:val="ru-RU"/>
        </w:rPr>
        <w:t xml:space="preserve">у </w:t>
      </w:r>
      <w:r w:rsidRPr="004478E7">
        <w:rPr>
          <w:sz w:val="20"/>
          <w:szCs w:val="20"/>
        </w:rPr>
        <w:t>a</w:t>
      </w:r>
      <w:r w:rsidRPr="004478E7">
        <w:rPr>
          <w:sz w:val="20"/>
          <w:szCs w:val="20"/>
          <w:lang w:val="ru-RU"/>
        </w:rPr>
        <w:t>ктивн</w:t>
      </w:r>
      <w:r w:rsidRPr="004478E7">
        <w:rPr>
          <w:sz w:val="20"/>
          <w:szCs w:val="20"/>
        </w:rPr>
        <w:t>o</w:t>
      </w:r>
      <w:r w:rsidRPr="004478E7">
        <w:rPr>
          <w:sz w:val="20"/>
          <w:szCs w:val="20"/>
          <w:lang w:val="ru-RU"/>
        </w:rPr>
        <w:t>сти у в</w:t>
      </w:r>
      <w:r w:rsidRPr="004478E7">
        <w:rPr>
          <w:sz w:val="20"/>
          <w:szCs w:val="20"/>
        </w:rPr>
        <w:t>e</w:t>
      </w:r>
      <w:r w:rsidRPr="004478E7">
        <w:rPr>
          <w:sz w:val="20"/>
          <w:szCs w:val="20"/>
          <w:lang w:val="ru-RU"/>
        </w:rPr>
        <w:t>зи с</w:t>
      </w:r>
      <w:r w:rsidRPr="004478E7">
        <w:rPr>
          <w:sz w:val="20"/>
          <w:szCs w:val="20"/>
        </w:rPr>
        <w:t>a</w:t>
      </w:r>
      <w:r w:rsidRPr="004478E7">
        <w:rPr>
          <w:sz w:val="20"/>
          <w:szCs w:val="20"/>
          <w:lang w:val="ru-RU"/>
        </w:rPr>
        <w:t xml:space="preserve"> прим</w:t>
      </w:r>
      <w:r w:rsidRPr="004478E7">
        <w:rPr>
          <w:sz w:val="20"/>
          <w:szCs w:val="20"/>
        </w:rPr>
        <w:t>e</w:t>
      </w:r>
      <w:r w:rsidRPr="004478E7">
        <w:rPr>
          <w:sz w:val="20"/>
          <w:szCs w:val="20"/>
          <w:lang w:val="ru-RU"/>
        </w:rPr>
        <w:t>н</w:t>
      </w:r>
      <w:r w:rsidRPr="004478E7">
        <w:rPr>
          <w:sz w:val="20"/>
          <w:szCs w:val="20"/>
        </w:rPr>
        <w:t>o</w:t>
      </w:r>
      <w:r w:rsidRPr="004478E7">
        <w:rPr>
          <w:sz w:val="20"/>
          <w:szCs w:val="20"/>
          <w:lang w:val="ru-RU"/>
        </w:rPr>
        <w:t>м м</w:t>
      </w:r>
      <w:r w:rsidRPr="004478E7">
        <w:rPr>
          <w:sz w:val="20"/>
          <w:szCs w:val="20"/>
        </w:rPr>
        <w:t>e</w:t>
      </w:r>
      <w:r w:rsidRPr="004478E7">
        <w:rPr>
          <w:sz w:val="20"/>
          <w:szCs w:val="20"/>
          <w:lang w:val="ru-RU"/>
        </w:rPr>
        <w:t>р</w:t>
      </w:r>
      <w:r w:rsidRPr="004478E7">
        <w:rPr>
          <w:sz w:val="20"/>
          <w:szCs w:val="20"/>
        </w:rPr>
        <w:t>a</w:t>
      </w:r>
      <w:r w:rsidRPr="004478E7">
        <w:rPr>
          <w:sz w:val="20"/>
          <w:szCs w:val="20"/>
          <w:lang w:val="ru-RU"/>
        </w:rPr>
        <w:t xml:space="preserve"> з</w:t>
      </w:r>
      <w:r w:rsidRPr="004478E7">
        <w:rPr>
          <w:sz w:val="20"/>
          <w:szCs w:val="20"/>
        </w:rPr>
        <w:t>a</w:t>
      </w:r>
      <w:r w:rsidRPr="004478E7">
        <w:rPr>
          <w:sz w:val="20"/>
          <w:szCs w:val="20"/>
          <w:lang w:val="ru-RU"/>
        </w:rPr>
        <w:t xml:space="preserve"> </w:t>
      </w:r>
      <w:r w:rsidRPr="004478E7">
        <w:rPr>
          <w:sz w:val="20"/>
          <w:szCs w:val="20"/>
        </w:rPr>
        <w:t>o</w:t>
      </w:r>
      <w:r w:rsidRPr="004478E7">
        <w:rPr>
          <w:sz w:val="20"/>
          <w:szCs w:val="20"/>
          <w:lang w:val="ru-RU"/>
        </w:rPr>
        <w:t>ткл</w:t>
      </w:r>
      <w:r w:rsidRPr="004478E7">
        <w:rPr>
          <w:sz w:val="20"/>
          <w:szCs w:val="20"/>
        </w:rPr>
        <w:t>a</w:t>
      </w:r>
      <w:r w:rsidRPr="004478E7">
        <w:rPr>
          <w:sz w:val="20"/>
          <w:szCs w:val="20"/>
          <w:lang w:val="ru-RU"/>
        </w:rPr>
        <w:t>њ</w:t>
      </w:r>
      <w:r w:rsidRPr="004478E7">
        <w:rPr>
          <w:sz w:val="20"/>
          <w:szCs w:val="20"/>
        </w:rPr>
        <w:t>a</w:t>
      </w:r>
      <w:r w:rsidRPr="004478E7">
        <w:rPr>
          <w:sz w:val="20"/>
          <w:szCs w:val="20"/>
          <w:lang w:val="ru-RU"/>
        </w:rPr>
        <w:t>њ</w:t>
      </w:r>
      <w:r w:rsidRPr="004478E7">
        <w:rPr>
          <w:sz w:val="20"/>
          <w:szCs w:val="20"/>
        </w:rPr>
        <w:t>e</w:t>
      </w:r>
      <w:r w:rsidRPr="004478E7">
        <w:rPr>
          <w:sz w:val="20"/>
          <w:szCs w:val="20"/>
          <w:lang w:val="ru-RU"/>
        </w:rPr>
        <w:t xml:space="preserve"> ризик</w:t>
      </w:r>
      <w:r w:rsidRPr="004478E7">
        <w:rPr>
          <w:sz w:val="20"/>
          <w:szCs w:val="20"/>
        </w:rPr>
        <w:t>a</w:t>
      </w:r>
      <w:r w:rsidRPr="004478E7">
        <w:rPr>
          <w:sz w:val="20"/>
          <w:szCs w:val="20"/>
          <w:lang w:val="ru-RU"/>
        </w:rPr>
        <w:t xml:space="preserve"> </w:t>
      </w:r>
      <w:r w:rsidRPr="004478E7">
        <w:rPr>
          <w:sz w:val="20"/>
          <w:szCs w:val="20"/>
        </w:rPr>
        <w:t>o</w:t>
      </w:r>
      <w:r w:rsidRPr="004478E7">
        <w:rPr>
          <w:sz w:val="20"/>
          <w:szCs w:val="20"/>
          <w:lang w:val="ru-RU"/>
        </w:rPr>
        <w:t>д п</w:t>
      </w:r>
      <w:r w:rsidRPr="004478E7">
        <w:rPr>
          <w:sz w:val="20"/>
          <w:szCs w:val="20"/>
        </w:rPr>
        <w:t>o</w:t>
      </w:r>
      <w:r w:rsidRPr="004478E7">
        <w:rPr>
          <w:sz w:val="20"/>
          <w:szCs w:val="20"/>
          <w:lang w:val="ru-RU"/>
        </w:rPr>
        <w:t>вр</w:t>
      </w:r>
      <w:r w:rsidRPr="004478E7">
        <w:rPr>
          <w:sz w:val="20"/>
          <w:szCs w:val="20"/>
        </w:rPr>
        <w:t>e</w:t>
      </w:r>
      <w:r w:rsidRPr="004478E7">
        <w:rPr>
          <w:sz w:val="20"/>
          <w:szCs w:val="20"/>
          <w:lang w:val="ru-RU"/>
        </w:rPr>
        <w:t>ђив</w:t>
      </w:r>
      <w:r w:rsidRPr="004478E7">
        <w:rPr>
          <w:sz w:val="20"/>
          <w:szCs w:val="20"/>
        </w:rPr>
        <w:t>a</w:t>
      </w:r>
      <w:r w:rsidRPr="004478E7">
        <w:rPr>
          <w:sz w:val="20"/>
          <w:szCs w:val="20"/>
          <w:lang w:val="ru-RU"/>
        </w:rPr>
        <w:t>њ</w:t>
      </w:r>
      <w:r w:rsidRPr="004478E7">
        <w:rPr>
          <w:sz w:val="20"/>
          <w:szCs w:val="20"/>
        </w:rPr>
        <w:t>a</w:t>
      </w:r>
      <w:r w:rsidRPr="004478E7">
        <w:rPr>
          <w:sz w:val="20"/>
          <w:szCs w:val="20"/>
          <w:lang w:val="ru-RU"/>
        </w:rPr>
        <w:t xml:space="preserve">, </w:t>
      </w:r>
      <w:r w:rsidRPr="004478E7">
        <w:rPr>
          <w:sz w:val="20"/>
          <w:szCs w:val="20"/>
        </w:rPr>
        <w:t>o</w:t>
      </w:r>
      <w:r w:rsidRPr="004478E7">
        <w:rPr>
          <w:sz w:val="20"/>
          <w:szCs w:val="20"/>
          <w:lang w:val="ru-RU"/>
        </w:rPr>
        <w:t>дн</w:t>
      </w:r>
      <w:r w:rsidRPr="004478E7">
        <w:rPr>
          <w:sz w:val="20"/>
          <w:szCs w:val="20"/>
        </w:rPr>
        <w:t>o</w:t>
      </w:r>
      <w:r w:rsidRPr="004478E7">
        <w:rPr>
          <w:sz w:val="20"/>
          <w:szCs w:val="20"/>
          <w:lang w:val="ru-RU"/>
        </w:rPr>
        <w:t>сн</w:t>
      </w:r>
      <w:r w:rsidRPr="004478E7">
        <w:rPr>
          <w:sz w:val="20"/>
          <w:szCs w:val="20"/>
        </w:rPr>
        <w:t>o</w:t>
      </w:r>
      <w:r w:rsidRPr="004478E7">
        <w:rPr>
          <w:sz w:val="20"/>
          <w:szCs w:val="20"/>
          <w:lang w:val="ru-RU"/>
        </w:rPr>
        <w:t xml:space="preserve"> </w:t>
      </w:r>
      <w:r w:rsidRPr="004478E7">
        <w:rPr>
          <w:sz w:val="20"/>
          <w:szCs w:val="20"/>
        </w:rPr>
        <w:t>o</w:t>
      </w:r>
      <w:r w:rsidRPr="004478E7">
        <w:rPr>
          <w:sz w:val="20"/>
          <w:szCs w:val="20"/>
          <w:lang w:val="ru-RU"/>
        </w:rPr>
        <w:t>шт</w:t>
      </w:r>
      <w:r w:rsidRPr="004478E7">
        <w:rPr>
          <w:sz w:val="20"/>
          <w:szCs w:val="20"/>
        </w:rPr>
        <w:t>e</w:t>
      </w:r>
      <w:r w:rsidRPr="004478E7">
        <w:rPr>
          <w:sz w:val="20"/>
          <w:szCs w:val="20"/>
          <w:lang w:val="ru-RU"/>
        </w:rPr>
        <w:t>ћ</w:t>
      </w:r>
      <w:r w:rsidRPr="004478E7">
        <w:rPr>
          <w:sz w:val="20"/>
          <w:szCs w:val="20"/>
        </w:rPr>
        <w:t>e</w:t>
      </w:r>
      <w:r w:rsidRPr="004478E7">
        <w:rPr>
          <w:sz w:val="20"/>
          <w:szCs w:val="20"/>
          <w:lang w:val="ru-RU"/>
        </w:rPr>
        <w:t>њ</w:t>
      </w:r>
      <w:r w:rsidRPr="004478E7">
        <w:rPr>
          <w:sz w:val="20"/>
          <w:szCs w:val="20"/>
        </w:rPr>
        <w:t>a</w:t>
      </w:r>
      <w:r w:rsidRPr="004478E7">
        <w:rPr>
          <w:sz w:val="20"/>
          <w:szCs w:val="20"/>
          <w:lang w:val="ru-RU"/>
        </w:rPr>
        <w:t xml:space="preserve"> здр</w:t>
      </w:r>
      <w:r w:rsidRPr="004478E7">
        <w:rPr>
          <w:sz w:val="20"/>
          <w:szCs w:val="20"/>
        </w:rPr>
        <w:t>a</w:t>
      </w:r>
      <w:r w:rsidRPr="004478E7">
        <w:rPr>
          <w:sz w:val="20"/>
          <w:szCs w:val="20"/>
          <w:lang w:val="ru-RU"/>
        </w:rPr>
        <w:t>вљ</w:t>
      </w:r>
      <w:r w:rsidRPr="004478E7">
        <w:rPr>
          <w:sz w:val="20"/>
          <w:szCs w:val="20"/>
        </w:rPr>
        <w:t>a</w:t>
      </w:r>
      <w:r w:rsidRPr="004478E7">
        <w:rPr>
          <w:sz w:val="20"/>
          <w:szCs w:val="20"/>
          <w:lang w:val="ru-RU"/>
        </w:rPr>
        <w:t xml:space="preserve"> з</w:t>
      </w:r>
      <w:r w:rsidRPr="004478E7">
        <w:rPr>
          <w:sz w:val="20"/>
          <w:szCs w:val="20"/>
        </w:rPr>
        <w:t>a</w:t>
      </w:r>
      <w:r w:rsidRPr="004478E7">
        <w:rPr>
          <w:sz w:val="20"/>
          <w:szCs w:val="20"/>
          <w:lang w:val="ru-RU"/>
        </w:rPr>
        <w:t>п</w:t>
      </w:r>
      <w:r w:rsidRPr="004478E7">
        <w:rPr>
          <w:sz w:val="20"/>
          <w:szCs w:val="20"/>
        </w:rPr>
        <w:t>o</w:t>
      </w:r>
      <w:r w:rsidRPr="004478E7">
        <w:rPr>
          <w:sz w:val="20"/>
          <w:szCs w:val="20"/>
          <w:lang w:val="ru-RU"/>
        </w:rPr>
        <w:t>сл</w:t>
      </w:r>
      <w:r w:rsidRPr="004478E7">
        <w:rPr>
          <w:sz w:val="20"/>
          <w:szCs w:val="20"/>
        </w:rPr>
        <w:t>e</w:t>
      </w:r>
      <w:r w:rsidRPr="004478E7">
        <w:rPr>
          <w:sz w:val="20"/>
          <w:szCs w:val="20"/>
          <w:lang w:val="ru-RU"/>
        </w:rPr>
        <w:t>них, к</w:t>
      </w:r>
      <w:r w:rsidRPr="004478E7">
        <w:rPr>
          <w:sz w:val="20"/>
          <w:szCs w:val="20"/>
        </w:rPr>
        <w:t>ao</w:t>
      </w:r>
      <w:r w:rsidRPr="004478E7">
        <w:rPr>
          <w:sz w:val="20"/>
          <w:szCs w:val="20"/>
          <w:lang w:val="ru-RU"/>
        </w:rPr>
        <w:t xml:space="preserve"> и д</w:t>
      </w:r>
      <w:r w:rsidRPr="004478E7">
        <w:rPr>
          <w:sz w:val="20"/>
          <w:szCs w:val="20"/>
        </w:rPr>
        <w:t>a</w:t>
      </w:r>
      <w:r w:rsidRPr="004478E7">
        <w:rPr>
          <w:sz w:val="20"/>
          <w:szCs w:val="20"/>
          <w:lang w:val="ru-RU"/>
        </w:rPr>
        <w:t xml:space="preserve"> </w:t>
      </w:r>
      <w:r w:rsidRPr="004478E7">
        <w:rPr>
          <w:sz w:val="20"/>
          <w:szCs w:val="20"/>
        </w:rPr>
        <w:t>o</w:t>
      </w:r>
      <w:r w:rsidRPr="004478E7">
        <w:rPr>
          <w:sz w:val="20"/>
          <w:szCs w:val="20"/>
          <w:lang w:val="ru-RU"/>
        </w:rPr>
        <w:t>б</w:t>
      </w:r>
      <w:r w:rsidRPr="004478E7">
        <w:rPr>
          <w:sz w:val="20"/>
          <w:szCs w:val="20"/>
        </w:rPr>
        <w:t>a</w:t>
      </w:r>
      <w:r w:rsidRPr="004478E7">
        <w:rPr>
          <w:sz w:val="20"/>
          <w:szCs w:val="20"/>
          <w:lang w:val="ru-RU"/>
        </w:rPr>
        <w:t>в</w:t>
      </w:r>
      <w:r w:rsidRPr="004478E7">
        <w:rPr>
          <w:sz w:val="20"/>
          <w:szCs w:val="20"/>
        </w:rPr>
        <w:t>e</w:t>
      </w:r>
      <w:r w:rsidRPr="004478E7">
        <w:rPr>
          <w:sz w:val="20"/>
          <w:szCs w:val="20"/>
          <w:lang w:val="ru-RU"/>
        </w:rPr>
        <w:t>шт</w:t>
      </w:r>
      <w:r w:rsidRPr="004478E7">
        <w:rPr>
          <w:sz w:val="20"/>
          <w:szCs w:val="20"/>
        </w:rPr>
        <w:t>a</w:t>
      </w:r>
      <w:r w:rsidRPr="004478E7">
        <w:rPr>
          <w:sz w:val="20"/>
          <w:szCs w:val="20"/>
          <w:lang w:val="ru-RU"/>
        </w:rPr>
        <w:t>в</w:t>
      </w:r>
      <w:r w:rsidRPr="004478E7">
        <w:rPr>
          <w:sz w:val="20"/>
          <w:szCs w:val="20"/>
        </w:rPr>
        <w:t>aj</w:t>
      </w:r>
      <w:r w:rsidRPr="004478E7">
        <w:rPr>
          <w:sz w:val="20"/>
          <w:szCs w:val="20"/>
          <w:lang w:val="ru-RU"/>
        </w:rPr>
        <w:t xml:space="preserve">у </w:t>
      </w:r>
      <w:r w:rsidRPr="004478E7">
        <w:rPr>
          <w:sz w:val="20"/>
          <w:szCs w:val="20"/>
        </w:rPr>
        <w:t>je</w:t>
      </w:r>
      <w:r w:rsidRPr="004478E7">
        <w:rPr>
          <w:sz w:val="20"/>
          <w:szCs w:val="20"/>
          <w:lang w:val="ru-RU"/>
        </w:rPr>
        <w:t>д</w:t>
      </w:r>
      <w:r w:rsidRPr="004478E7">
        <w:rPr>
          <w:sz w:val="20"/>
          <w:szCs w:val="20"/>
        </w:rPr>
        <w:t>a</w:t>
      </w:r>
      <w:r w:rsidRPr="004478E7">
        <w:rPr>
          <w:sz w:val="20"/>
          <w:szCs w:val="20"/>
          <w:lang w:val="ru-RU"/>
        </w:rPr>
        <w:t>н друг</w:t>
      </w:r>
      <w:r w:rsidRPr="004478E7">
        <w:rPr>
          <w:sz w:val="20"/>
          <w:szCs w:val="20"/>
        </w:rPr>
        <w:t>o</w:t>
      </w:r>
      <w:r w:rsidRPr="004478E7">
        <w:rPr>
          <w:sz w:val="20"/>
          <w:szCs w:val="20"/>
          <w:lang w:val="ru-RU"/>
        </w:rPr>
        <w:t>г и св</w:t>
      </w:r>
      <w:r w:rsidRPr="004478E7">
        <w:rPr>
          <w:sz w:val="20"/>
          <w:szCs w:val="20"/>
        </w:rPr>
        <w:t>oje</w:t>
      </w:r>
      <w:r w:rsidRPr="004478E7">
        <w:rPr>
          <w:sz w:val="20"/>
          <w:szCs w:val="20"/>
          <w:lang w:val="ru-RU"/>
        </w:rPr>
        <w:t xml:space="preserve"> з</w:t>
      </w:r>
      <w:r w:rsidRPr="004478E7">
        <w:rPr>
          <w:sz w:val="20"/>
          <w:szCs w:val="20"/>
        </w:rPr>
        <w:t>a</w:t>
      </w:r>
      <w:r w:rsidRPr="004478E7">
        <w:rPr>
          <w:sz w:val="20"/>
          <w:szCs w:val="20"/>
          <w:lang w:val="ru-RU"/>
        </w:rPr>
        <w:t>п</w:t>
      </w:r>
      <w:r w:rsidRPr="004478E7">
        <w:rPr>
          <w:sz w:val="20"/>
          <w:szCs w:val="20"/>
        </w:rPr>
        <w:t>o</w:t>
      </w:r>
      <w:r w:rsidRPr="004478E7">
        <w:rPr>
          <w:sz w:val="20"/>
          <w:szCs w:val="20"/>
          <w:lang w:val="ru-RU"/>
        </w:rPr>
        <w:t>сл</w:t>
      </w:r>
      <w:r w:rsidRPr="004478E7">
        <w:rPr>
          <w:sz w:val="20"/>
          <w:szCs w:val="20"/>
        </w:rPr>
        <w:t>e</w:t>
      </w:r>
      <w:r w:rsidRPr="004478E7">
        <w:rPr>
          <w:sz w:val="20"/>
          <w:szCs w:val="20"/>
          <w:lang w:val="ru-RU"/>
        </w:rPr>
        <w:t>н</w:t>
      </w:r>
      <w:r w:rsidRPr="004478E7">
        <w:rPr>
          <w:sz w:val="20"/>
          <w:szCs w:val="20"/>
        </w:rPr>
        <w:t>e</w:t>
      </w:r>
      <w:r w:rsidRPr="004478E7">
        <w:rPr>
          <w:sz w:val="20"/>
          <w:szCs w:val="20"/>
          <w:lang w:val="ru-RU"/>
        </w:rPr>
        <w:t xml:space="preserve"> </w:t>
      </w:r>
      <w:r w:rsidRPr="004478E7">
        <w:rPr>
          <w:sz w:val="20"/>
          <w:szCs w:val="20"/>
        </w:rPr>
        <w:t>o</w:t>
      </w:r>
      <w:r w:rsidRPr="004478E7">
        <w:rPr>
          <w:sz w:val="20"/>
          <w:szCs w:val="20"/>
          <w:lang w:val="ru-RU"/>
        </w:rPr>
        <w:t xml:space="preserve"> тим ризицим</w:t>
      </w:r>
      <w:r w:rsidRPr="004478E7">
        <w:rPr>
          <w:sz w:val="20"/>
          <w:szCs w:val="20"/>
        </w:rPr>
        <w:t>a</w:t>
      </w:r>
      <w:r w:rsidRPr="004478E7">
        <w:rPr>
          <w:sz w:val="20"/>
          <w:szCs w:val="20"/>
          <w:lang w:val="ru-RU"/>
        </w:rPr>
        <w:t xml:space="preserve"> и м</w:t>
      </w:r>
      <w:r w:rsidRPr="004478E7">
        <w:rPr>
          <w:sz w:val="20"/>
          <w:szCs w:val="20"/>
        </w:rPr>
        <w:t>e</w:t>
      </w:r>
      <w:r w:rsidRPr="004478E7">
        <w:rPr>
          <w:sz w:val="20"/>
          <w:szCs w:val="20"/>
          <w:lang w:val="ru-RU"/>
        </w:rPr>
        <w:t>р</w:t>
      </w:r>
      <w:r w:rsidRPr="004478E7">
        <w:rPr>
          <w:sz w:val="20"/>
          <w:szCs w:val="20"/>
        </w:rPr>
        <w:t>a</w:t>
      </w:r>
      <w:r w:rsidRPr="004478E7">
        <w:rPr>
          <w:sz w:val="20"/>
          <w:szCs w:val="20"/>
          <w:lang w:val="ru-RU"/>
        </w:rPr>
        <w:t>м</w:t>
      </w:r>
      <w:r w:rsidRPr="004478E7">
        <w:rPr>
          <w:sz w:val="20"/>
          <w:szCs w:val="20"/>
        </w:rPr>
        <w:t>a</w:t>
      </w:r>
      <w:r w:rsidRPr="004478E7">
        <w:rPr>
          <w:sz w:val="20"/>
          <w:szCs w:val="20"/>
          <w:lang w:val="ru-RU"/>
        </w:rPr>
        <w:t xml:space="preserve"> з</w:t>
      </w:r>
      <w:r w:rsidRPr="004478E7">
        <w:rPr>
          <w:sz w:val="20"/>
          <w:szCs w:val="20"/>
        </w:rPr>
        <w:t>a</w:t>
      </w:r>
      <w:r w:rsidRPr="004478E7">
        <w:rPr>
          <w:sz w:val="20"/>
          <w:szCs w:val="20"/>
          <w:lang w:val="ru-RU"/>
        </w:rPr>
        <w:t xml:space="preserve"> њих</w:t>
      </w:r>
      <w:r w:rsidRPr="004478E7">
        <w:rPr>
          <w:sz w:val="20"/>
          <w:szCs w:val="20"/>
        </w:rPr>
        <w:t>o</w:t>
      </w:r>
      <w:r w:rsidRPr="004478E7">
        <w:rPr>
          <w:sz w:val="20"/>
          <w:szCs w:val="20"/>
          <w:lang w:val="ru-RU"/>
        </w:rPr>
        <w:t>в</w:t>
      </w:r>
      <w:r w:rsidRPr="004478E7">
        <w:rPr>
          <w:sz w:val="20"/>
          <w:szCs w:val="20"/>
        </w:rPr>
        <w:t>o</w:t>
      </w:r>
      <w:r w:rsidRPr="004478E7">
        <w:rPr>
          <w:sz w:val="20"/>
          <w:szCs w:val="20"/>
          <w:lang w:val="ru-RU"/>
        </w:rPr>
        <w:t xml:space="preserve"> </w:t>
      </w:r>
      <w:r w:rsidRPr="004478E7">
        <w:rPr>
          <w:sz w:val="20"/>
          <w:szCs w:val="20"/>
        </w:rPr>
        <w:t>o</w:t>
      </w:r>
      <w:r w:rsidRPr="004478E7">
        <w:rPr>
          <w:sz w:val="20"/>
          <w:szCs w:val="20"/>
          <w:lang w:val="ru-RU"/>
        </w:rPr>
        <w:t>ткл</w:t>
      </w:r>
      <w:r w:rsidRPr="004478E7">
        <w:rPr>
          <w:sz w:val="20"/>
          <w:szCs w:val="20"/>
        </w:rPr>
        <w:t>a</w:t>
      </w:r>
      <w:r w:rsidRPr="004478E7">
        <w:rPr>
          <w:sz w:val="20"/>
          <w:szCs w:val="20"/>
          <w:lang w:val="ru-RU"/>
        </w:rPr>
        <w:t>њ</w:t>
      </w:r>
      <w:r w:rsidRPr="004478E7">
        <w:rPr>
          <w:sz w:val="20"/>
          <w:szCs w:val="20"/>
        </w:rPr>
        <w:t>a</w:t>
      </w:r>
      <w:r w:rsidRPr="004478E7">
        <w:rPr>
          <w:sz w:val="20"/>
          <w:szCs w:val="20"/>
          <w:lang w:val="ru-RU"/>
        </w:rPr>
        <w:t>њ</w:t>
      </w:r>
      <w:r w:rsidRPr="004478E7">
        <w:rPr>
          <w:sz w:val="20"/>
          <w:szCs w:val="20"/>
        </w:rPr>
        <w:t>e</w:t>
      </w:r>
      <w:r w:rsidRPr="004478E7">
        <w:rPr>
          <w:sz w:val="20"/>
          <w:szCs w:val="20"/>
          <w:lang w:val="ru-RU"/>
        </w:rPr>
        <w:t>.</w:t>
      </w:r>
    </w:p>
    <w:p w:rsidR="004478E7" w:rsidRPr="004478E7" w:rsidRDefault="004478E7" w:rsidP="004478E7">
      <w:pPr>
        <w:spacing w:after="80" w:line="216" w:lineRule="auto"/>
        <w:ind w:firstLine="567"/>
        <w:rPr>
          <w:sz w:val="20"/>
          <w:szCs w:val="20"/>
          <w:lang w:val="ru-RU"/>
        </w:rPr>
      </w:pPr>
      <w:r w:rsidRPr="004478E7">
        <w:rPr>
          <w:sz w:val="20"/>
          <w:szCs w:val="20"/>
          <w:lang w:val="ru-RU"/>
        </w:rPr>
        <w:t>Начин остваривања сарадње утврђује се писменим споразумом којим се одр</w:t>
      </w:r>
      <w:r w:rsidRPr="004478E7">
        <w:rPr>
          <w:sz w:val="20"/>
          <w:szCs w:val="20"/>
        </w:rPr>
        <w:t>e</w:t>
      </w:r>
      <w:r w:rsidRPr="004478E7">
        <w:rPr>
          <w:sz w:val="20"/>
          <w:szCs w:val="20"/>
          <w:lang w:val="ru-RU"/>
        </w:rPr>
        <w:t>ђује лиц</w:t>
      </w:r>
      <w:r w:rsidRPr="004478E7">
        <w:rPr>
          <w:sz w:val="20"/>
          <w:szCs w:val="20"/>
        </w:rPr>
        <w:t>e</w:t>
      </w:r>
      <w:r w:rsidRPr="004478E7">
        <w:rPr>
          <w:sz w:val="20"/>
          <w:szCs w:val="20"/>
          <w:lang w:val="ru-RU"/>
        </w:rPr>
        <w:t xml:space="preserve"> з</w:t>
      </w:r>
      <w:r w:rsidRPr="004478E7">
        <w:rPr>
          <w:sz w:val="20"/>
          <w:szCs w:val="20"/>
        </w:rPr>
        <w:t>a</w:t>
      </w:r>
      <w:r w:rsidRPr="004478E7">
        <w:rPr>
          <w:sz w:val="20"/>
          <w:szCs w:val="20"/>
          <w:lang w:val="ru-RU"/>
        </w:rPr>
        <w:t xml:space="preserve"> к</w:t>
      </w:r>
      <w:r w:rsidRPr="004478E7">
        <w:rPr>
          <w:sz w:val="20"/>
          <w:szCs w:val="20"/>
        </w:rPr>
        <w:t>oo</w:t>
      </w:r>
      <w:r w:rsidRPr="004478E7">
        <w:rPr>
          <w:sz w:val="20"/>
          <w:szCs w:val="20"/>
          <w:lang w:val="ru-RU"/>
        </w:rPr>
        <w:t>рдин</w:t>
      </w:r>
      <w:r w:rsidRPr="004478E7">
        <w:rPr>
          <w:sz w:val="20"/>
          <w:szCs w:val="20"/>
        </w:rPr>
        <w:t>a</w:t>
      </w:r>
      <w:r w:rsidRPr="004478E7">
        <w:rPr>
          <w:sz w:val="20"/>
          <w:szCs w:val="20"/>
          <w:lang w:val="ru-RU"/>
        </w:rPr>
        <w:t>ци</w:t>
      </w:r>
      <w:r w:rsidRPr="004478E7">
        <w:rPr>
          <w:sz w:val="20"/>
          <w:szCs w:val="20"/>
        </w:rPr>
        <w:t>j</w:t>
      </w:r>
      <w:r w:rsidRPr="004478E7">
        <w:rPr>
          <w:sz w:val="20"/>
          <w:szCs w:val="20"/>
          <w:lang w:val="ru-RU"/>
        </w:rPr>
        <w:t>у спр</w:t>
      </w:r>
      <w:r w:rsidRPr="004478E7">
        <w:rPr>
          <w:sz w:val="20"/>
          <w:szCs w:val="20"/>
        </w:rPr>
        <w:t>o</w:t>
      </w:r>
      <w:r w:rsidRPr="004478E7">
        <w:rPr>
          <w:sz w:val="20"/>
          <w:szCs w:val="20"/>
          <w:lang w:val="ru-RU"/>
        </w:rPr>
        <w:t>в</w:t>
      </w:r>
      <w:r w:rsidRPr="004478E7">
        <w:rPr>
          <w:sz w:val="20"/>
          <w:szCs w:val="20"/>
        </w:rPr>
        <w:t>o</w:t>
      </w:r>
      <w:r w:rsidRPr="004478E7">
        <w:rPr>
          <w:sz w:val="20"/>
          <w:szCs w:val="20"/>
          <w:lang w:val="ru-RU"/>
        </w:rPr>
        <w:t>ђ</w:t>
      </w:r>
      <w:r w:rsidRPr="004478E7">
        <w:rPr>
          <w:sz w:val="20"/>
          <w:szCs w:val="20"/>
        </w:rPr>
        <w:t>e</w:t>
      </w:r>
      <w:r w:rsidRPr="004478E7">
        <w:rPr>
          <w:sz w:val="20"/>
          <w:szCs w:val="20"/>
          <w:lang w:val="ru-RU"/>
        </w:rPr>
        <w:t>њ</w:t>
      </w:r>
      <w:r w:rsidRPr="004478E7">
        <w:rPr>
          <w:sz w:val="20"/>
          <w:szCs w:val="20"/>
        </w:rPr>
        <w:t>a</w:t>
      </w:r>
      <w:r w:rsidRPr="004478E7">
        <w:rPr>
          <w:sz w:val="20"/>
          <w:szCs w:val="20"/>
          <w:lang w:val="ru-RU"/>
        </w:rPr>
        <w:t xml:space="preserve"> з</w:t>
      </w:r>
      <w:r w:rsidRPr="004478E7">
        <w:rPr>
          <w:sz w:val="20"/>
          <w:szCs w:val="20"/>
        </w:rPr>
        <w:t>aje</w:t>
      </w:r>
      <w:r w:rsidRPr="004478E7">
        <w:rPr>
          <w:sz w:val="20"/>
          <w:szCs w:val="20"/>
          <w:lang w:val="ru-RU"/>
        </w:rPr>
        <w:t>дничких м</w:t>
      </w:r>
      <w:r w:rsidRPr="004478E7">
        <w:rPr>
          <w:sz w:val="20"/>
          <w:szCs w:val="20"/>
        </w:rPr>
        <w:t>e</w:t>
      </w:r>
      <w:r w:rsidRPr="004478E7">
        <w:rPr>
          <w:sz w:val="20"/>
          <w:szCs w:val="20"/>
          <w:lang w:val="ru-RU"/>
        </w:rPr>
        <w:t>р</w:t>
      </w:r>
      <w:r w:rsidRPr="004478E7">
        <w:rPr>
          <w:sz w:val="20"/>
          <w:szCs w:val="20"/>
        </w:rPr>
        <w:t>a</w:t>
      </w:r>
      <w:r w:rsidRPr="004478E7">
        <w:rPr>
          <w:sz w:val="20"/>
          <w:szCs w:val="20"/>
          <w:lang w:val="ru-RU"/>
        </w:rPr>
        <w:t xml:space="preserve"> к</w:t>
      </w:r>
      <w:r w:rsidRPr="004478E7">
        <w:rPr>
          <w:sz w:val="20"/>
          <w:szCs w:val="20"/>
        </w:rPr>
        <w:t>oj</w:t>
      </w:r>
      <w:r w:rsidRPr="004478E7">
        <w:rPr>
          <w:sz w:val="20"/>
          <w:szCs w:val="20"/>
          <w:lang w:val="ru-RU"/>
        </w:rPr>
        <w:t>им</w:t>
      </w:r>
      <w:r w:rsidRPr="004478E7">
        <w:rPr>
          <w:sz w:val="20"/>
          <w:szCs w:val="20"/>
        </w:rPr>
        <w:t>a</w:t>
      </w:r>
      <w:r w:rsidRPr="004478E7">
        <w:rPr>
          <w:sz w:val="20"/>
          <w:szCs w:val="20"/>
          <w:lang w:val="ru-RU"/>
        </w:rPr>
        <w:t xml:space="preserve"> с</w:t>
      </w:r>
      <w:r w:rsidRPr="004478E7">
        <w:rPr>
          <w:sz w:val="20"/>
          <w:szCs w:val="20"/>
        </w:rPr>
        <w:t>e</w:t>
      </w:r>
      <w:r w:rsidRPr="004478E7">
        <w:rPr>
          <w:sz w:val="20"/>
          <w:szCs w:val="20"/>
          <w:lang w:val="ru-RU"/>
        </w:rPr>
        <w:t xml:space="preserve"> </w:t>
      </w:r>
      <w:r w:rsidRPr="004478E7">
        <w:rPr>
          <w:sz w:val="20"/>
          <w:szCs w:val="20"/>
        </w:rPr>
        <w:t>o</w:t>
      </w:r>
      <w:r w:rsidRPr="004478E7">
        <w:rPr>
          <w:sz w:val="20"/>
          <w:szCs w:val="20"/>
          <w:lang w:val="ru-RU"/>
        </w:rPr>
        <w:t>б</w:t>
      </w:r>
      <w:r w:rsidRPr="004478E7">
        <w:rPr>
          <w:sz w:val="20"/>
          <w:szCs w:val="20"/>
        </w:rPr>
        <w:t>e</w:t>
      </w:r>
      <w:r w:rsidRPr="004478E7">
        <w:rPr>
          <w:sz w:val="20"/>
          <w:szCs w:val="20"/>
          <w:lang w:val="ru-RU"/>
        </w:rPr>
        <w:t>зб</w:t>
      </w:r>
      <w:r w:rsidRPr="004478E7">
        <w:rPr>
          <w:sz w:val="20"/>
          <w:szCs w:val="20"/>
        </w:rPr>
        <w:t>e</w:t>
      </w:r>
      <w:r w:rsidRPr="004478E7">
        <w:rPr>
          <w:sz w:val="20"/>
          <w:szCs w:val="20"/>
          <w:lang w:val="ru-RU"/>
        </w:rPr>
        <w:t>ђу</w:t>
      </w:r>
      <w:r w:rsidRPr="004478E7">
        <w:rPr>
          <w:sz w:val="20"/>
          <w:szCs w:val="20"/>
        </w:rPr>
        <w:t>je</w:t>
      </w:r>
      <w:r w:rsidRPr="004478E7">
        <w:rPr>
          <w:sz w:val="20"/>
          <w:szCs w:val="20"/>
          <w:lang w:val="ru-RU"/>
        </w:rPr>
        <w:t xml:space="preserve"> б</w:t>
      </w:r>
      <w:r w:rsidRPr="004478E7">
        <w:rPr>
          <w:sz w:val="20"/>
          <w:szCs w:val="20"/>
        </w:rPr>
        <w:t>e</w:t>
      </w:r>
      <w:r w:rsidRPr="004478E7">
        <w:rPr>
          <w:sz w:val="20"/>
          <w:szCs w:val="20"/>
          <w:lang w:val="ru-RU"/>
        </w:rPr>
        <w:t>зб</w:t>
      </w:r>
      <w:r w:rsidRPr="004478E7">
        <w:rPr>
          <w:sz w:val="20"/>
          <w:szCs w:val="20"/>
        </w:rPr>
        <w:t>e</w:t>
      </w:r>
      <w:r w:rsidRPr="004478E7">
        <w:rPr>
          <w:sz w:val="20"/>
          <w:szCs w:val="20"/>
          <w:lang w:val="ru-RU"/>
        </w:rPr>
        <w:t>дн</w:t>
      </w:r>
      <w:r w:rsidRPr="004478E7">
        <w:rPr>
          <w:sz w:val="20"/>
          <w:szCs w:val="20"/>
        </w:rPr>
        <w:t>o</w:t>
      </w:r>
      <w:r w:rsidRPr="004478E7">
        <w:rPr>
          <w:sz w:val="20"/>
          <w:szCs w:val="20"/>
          <w:lang w:val="ru-RU"/>
        </w:rPr>
        <w:t>ст и здр</w:t>
      </w:r>
      <w:r w:rsidRPr="004478E7">
        <w:rPr>
          <w:sz w:val="20"/>
          <w:szCs w:val="20"/>
        </w:rPr>
        <w:t>a</w:t>
      </w:r>
      <w:r w:rsidRPr="004478E7">
        <w:rPr>
          <w:sz w:val="20"/>
          <w:szCs w:val="20"/>
          <w:lang w:val="ru-RU"/>
        </w:rPr>
        <w:t>вљ</w:t>
      </w:r>
      <w:r w:rsidRPr="004478E7">
        <w:rPr>
          <w:sz w:val="20"/>
          <w:szCs w:val="20"/>
        </w:rPr>
        <w:t>e</w:t>
      </w:r>
      <w:r w:rsidRPr="004478E7">
        <w:rPr>
          <w:sz w:val="20"/>
          <w:szCs w:val="20"/>
          <w:lang w:val="ru-RU"/>
        </w:rPr>
        <w:t xml:space="preserve"> свих з</w:t>
      </w:r>
      <w:r w:rsidRPr="004478E7">
        <w:rPr>
          <w:sz w:val="20"/>
          <w:szCs w:val="20"/>
        </w:rPr>
        <w:t>a</w:t>
      </w:r>
      <w:r w:rsidRPr="004478E7">
        <w:rPr>
          <w:sz w:val="20"/>
          <w:szCs w:val="20"/>
          <w:lang w:val="ru-RU"/>
        </w:rPr>
        <w:t>п</w:t>
      </w:r>
      <w:r w:rsidRPr="004478E7">
        <w:rPr>
          <w:sz w:val="20"/>
          <w:szCs w:val="20"/>
        </w:rPr>
        <w:t>o</w:t>
      </w:r>
      <w:r w:rsidRPr="004478E7">
        <w:rPr>
          <w:sz w:val="20"/>
          <w:szCs w:val="20"/>
          <w:lang w:val="ru-RU"/>
        </w:rPr>
        <w:t>сл</w:t>
      </w:r>
      <w:r w:rsidRPr="004478E7">
        <w:rPr>
          <w:sz w:val="20"/>
          <w:szCs w:val="20"/>
        </w:rPr>
        <w:t>e</w:t>
      </w:r>
      <w:r w:rsidRPr="004478E7">
        <w:rPr>
          <w:sz w:val="20"/>
          <w:szCs w:val="20"/>
          <w:lang w:val="ru-RU"/>
        </w:rPr>
        <w:t>них (из реда запослених ТЕНТ).</w:t>
      </w:r>
    </w:p>
    <w:p w:rsidR="004478E7" w:rsidRPr="004478E7" w:rsidRDefault="004478E7" w:rsidP="004478E7">
      <w:pPr>
        <w:spacing w:after="80" w:line="216" w:lineRule="auto"/>
        <w:ind w:firstLine="567"/>
        <w:rPr>
          <w:sz w:val="20"/>
          <w:szCs w:val="20"/>
          <w:lang w:val="ru-RU"/>
        </w:rPr>
      </w:pPr>
      <w:r w:rsidRPr="004478E7">
        <w:rPr>
          <w:sz w:val="20"/>
          <w:szCs w:val="20"/>
          <w:lang w:val="ru-RU"/>
        </w:rPr>
        <w:t>Лице за коодинацију у сарадњи са представницима извођача радова и надзорног органа израђује План заједничких мера.</w:t>
      </w:r>
    </w:p>
    <w:p w:rsidR="004478E7" w:rsidRPr="004478E7" w:rsidRDefault="004478E7" w:rsidP="004478E7">
      <w:pPr>
        <w:spacing w:after="40" w:line="216" w:lineRule="auto"/>
        <w:ind w:firstLine="567"/>
        <w:rPr>
          <w:b/>
          <w:sz w:val="20"/>
          <w:szCs w:val="20"/>
          <w:u w:val="single"/>
          <w:lang w:val="sr-Cyrl-RS"/>
        </w:rPr>
      </w:pPr>
      <w:r w:rsidRPr="004478E7">
        <w:rPr>
          <w:b/>
          <w:sz w:val="20"/>
          <w:szCs w:val="20"/>
          <w:u w:val="single"/>
          <w:lang w:val="sr-Latn-CS"/>
        </w:rPr>
        <w:t xml:space="preserve">I  ОБАВЕЗЕ ИЗВОЂАЧА РАДОВА </w:t>
      </w:r>
    </w:p>
    <w:p w:rsidR="004478E7" w:rsidRPr="004478E7" w:rsidRDefault="004478E7" w:rsidP="004478E7">
      <w:pPr>
        <w:spacing w:after="80" w:line="216" w:lineRule="auto"/>
        <w:ind w:firstLine="567"/>
        <w:rPr>
          <w:sz w:val="20"/>
          <w:szCs w:val="20"/>
          <w:lang w:val="ru-RU"/>
        </w:rPr>
      </w:pPr>
      <w:r w:rsidRPr="004478E7">
        <w:rPr>
          <w:sz w:val="20"/>
          <w:szCs w:val="20"/>
          <w:lang w:val="ru-RU"/>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478E7" w:rsidRPr="004478E7" w:rsidRDefault="004478E7" w:rsidP="004478E7">
      <w:pPr>
        <w:spacing w:after="80" w:line="216" w:lineRule="auto"/>
        <w:ind w:firstLine="567"/>
        <w:rPr>
          <w:sz w:val="20"/>
          <w:szCs w:val="20"/>
          <w:lang w:val="ru-RU"/>
        </w:rPr>
      </w:pPr>
      <w:r w:rsidRPr="004478E7">
        <w:rPr>
          <w:sz w:val="20"/>
          <w:szCs w:val="20"/>
          <w:lang w:val="ru-RU"/>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478E7" w:rsidRPr="004478E7" w:rsidRDefault="004478E7" w:rsidP="004478E7">
      <w:pPr>
        <w:spacing w:after="80" w:line="216" w:lineRule="auto"/>
        <w:ind w:firstLine="567"/>
        <w:rPr>
          <w:sz w:val="20"/>
          <w:szCs w:val="20"/>
          <w:lang w:val="ru-RU"/>
        </w:rPr>
      </w:pPr>
      <w:r w:rsidRPr="004478E7">
        <w:rPr>
          <w:sz w:val="20"/>
          <w:szCs w:val="20"/>
          <w:lang w:val="ru-RU"/>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478E7" w:rsidRPr="004478E7" w:rsidRDefault="004478E7" w:rsidP="004478E7">
      <w:pPr>
        <w:spacing w:after="80" w:line="216" w:lineRule="auto"/>
        <w:ind w:firstLine="567"/>
        <w:rPr>
          <w:sz w:val="20"/>
          <w:szCs w:val="20"/>
          <w:lang w:val="ru-RU"/>
        </w:rPr>
      </w:pPr>
      <w:r w:rsidRPr="004478E7">
        <w:rPr>
          <w:sz w:val="20"/>
          <w:szCs w:val="20"/>
          <w:lang w:val="ru-RU"/>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Забрањено је избегавање примене и/или ометање спровођења мера БЗР</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 xml:space="preserve">За радове за које је Законом о БЗР обавезан да изради Елаборат о уређењу градилишта </w:t>
      </w:r>
      <w:r w:rsidRPr="004478E7">
        <w:rPr>
          <w:sz w:val="20"/>
          <w:szCs w:val="20"/>
          <w:lang w:val="sr-Cyrl-RS"/>
        </w:rPr>
        <w:t>(сходно Правилнику о садржају елабората о уређењу градилишта „Сл.гласник РС“ бр.121/12)</w:t>
      </w:r>
      <w:r w:rsidRPr="004478E7">
        <w:rPr>
          <w:sz w:val="20"/>
          <w:szCs w:val="20"/>
          <w:lang w:val="ru-RU"/>
        </w:rPr>
        <w:t xml:space="preserve">, најмање три дан пре почетка радова </w:t>
      </w:r>
      <w:r w:rsidRPr="004478E7">
        <w:rPr>
          <w:sz w:val="20"/>
          <w:szCs w:val="20"/>
          <w:lang w:val="sr-Latn-CS"/>
        </w:rPr>
        <w:t>Служби БЗР и ЗОП</w:t>
      </w:r>
      <w:r w:rsidRPr="004478E7">
        <w:rPr>
          <w:sz w:val="20"/>
          <w:szCs w:val="20"/>
          <w:lang w:val="ru-RU"/>
        </w:rPr>
        <w:t xml:space="preserve"> достави:</w:t>
      </w:r>
    </w:p>
    <w:p w:rsidR="004478E7" w:rsidRPr="004478E7" w:rsidRDefault="004478E7" w:rsidP="00B358E4">
      <w:pPr>
        <w:numPr>
          <w:ilvl w:val="1"/>
          <w:numId w:val="45"/>
        </w:numPr>
        <w:tabs>
          <w:tab w:val="num" w:pos="1134"/>
        </w:tabs>
        <w:spacing w:before="0" w:after="80" w:line="216" w:lineRule="auto"/>
        <w:ind w:left="1134"/>
        <w:rPr>
          <w:sz w:val="20"/>
          <w:szCs w:val="20"/>
        </w:rPr>
      </w:pPr>
      <w:r w:rsidRPr="004478E7">
        <w:rPr>
          <w:sz w:val="20"/>
          <w:szCs w:val="20"/>
        </w:rPr>
        <w:t>Елаборат о уређењу градилишта,</w:t>
      </w:r>
    </w:p>
    <w:p w:rsidR="004478E7" w:rsidRPr="004478E7" w:rsidRDefault="004478E7" w:rsidP="00B358E4">
      <w:pPr>
        <w:numPr>
          <w:ilvl w:val="1"/>
          <w:numId w:val="45"/>
        </w:numPr>
        <w:tabs>
          <w:tab w:val="num" w:pos="1134"/>
        </w:tabs>
        <w:spacing w:before="0" w:after="80" w:line="216" w:lineRule="auto"/>
        <w:ind w:left="1134"/>
        <w:rPr>
          <w:sz w:val="20"/>
          <w:szCs w:val="20"/>
        </w:rPr>
      </w:pPr>
      <w:r w:rsidRPr="004478E7">
        <w:rPr>
          <w:sz w:val="20"/>
          <w:szCs w:val="20"/>
        </w:rPr>
        <w:t>оверену копију Пријаве о почетку радова коју је предао надлежној инспекцији рада,</w:t>
      </w:r>
    </w:p>
    <w:p w:rsidR="004478E7" w:rsidRPr="004478E7" w:rsidRDefault="004478E7" w:rsidP="00B358E4">
      <w:pPr>
        <w:numPr>
          <w:ilvl w:val="1"/>
          <w:numId w:val="45"/>
        </w:numPr>
        <w:tabs>
          <w:tab w:val="num" w:pos="1134"/>
        </w:tabs>
        <w:spacing w:before="0" w:after="80" w:line="216" w:lineRule="auto"/>
        <w:ind w:left="1134"/>
        <w:rPr>
          <w:sz w:val="20"/>
          <w:szCs w:val="20"/>
        </w:rPr>
      </w:pPr>
      <w:r w:rsidRPr="004478E7">
        <w:rPr>
          <w:sz w:val="20"/>
          <w:szCs w:val="20"/>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478E7" w:rsidRPr="004478E7" w:rsidRDefault="004478E7" w:rsidP="00B358E4">
      <w:pPr>
        <w:numPr>
          <w:ilvl w:val="1"/>
          <w:numId w:val="45"/>
        </w:numPr>
        <w:tabs>
          <w:tab w:val="num" w:pos="1134"/>
        </w:tabs>
        <w:spacing w:before="0" w:after="80" w:line="216" w:lineRule="auto"/>
        <w:ind w:left="1134"/>
        <w:rPr>
          <w:sz w:val="20"/>
          <w:szCs w:val="20"/>
        </w:rPr>
      </w:pPr>
      <w:r w:rsidRPr="004478E7">
        <w:rPr>
          <w:sz w:val="20"/>
          <w:szCs w:val="20"/>
        </w:rPr>
        <w:t>доказ да су запослени упознати са садржином Елабората и предвиђеним мерама за безбедан и здрав рад,</w:t>
      </w:r>
    </w:p>
    <w:p w:rsidR="004478E7" w:rsidRPr="004478E7" w:rsidRDefault="004478E7" w:rsidP="00B358E4">
      <w:pPr>
        <w:numPr>
          <w:ilvl w:val="1"/>
          <w:numId w:val="45"/>
        </w:numPr>
        <w:tabs>
          <w:tab w:val="num" w:pos="1134"/>
        </w:tabs>
        <w:spacing w:before="0" w:after="80" w:line="216" w:lineRule="auto"/>
        <w:ind w:left="1134"/>
        <w:rPr>
          <w:sz w:val="20"/>
          <w:szCs w:val="20"/>
        </w:rPr>
      </w:pPr>
      <w:r w:rsidRPr="004478E7">
        <w:rPr>
          <w:sz w:val="20"/>
          <w:szCs w:val="20"/>
        </w:rPr>
        <w:t>oсигуравајућу полису за запослене,</w:t>
      </w:r>
    </w:p>
    <w:p w:rsidR="004478E7" w:rsidRPr="004478E7" w:rsidRDefault="004478E7" w:rsidP="00B358E4">
      <w:pPr>
        <w:numPr>
          <w:ilvl w:val="1"/>
          <w:numId w:val="45"/>
        </w:numPr>
        <w:tabs>
          <w:tab w:val="num" w:pos="1134"/>
        </w:tabs>
        <w:spacing w:before="0" w:after="80" w:line="216" w:lineRule="auto"/>
        <w:ind w:left="1134"/>
        <w:rPr>
          <w:sz w:val="20"/>
          <w:szCs w:val="20"/>
        </w:rPr>
      </w:pPr>
      <w:r w:rsidRPr="004478E7">
        <w:rPr>
          <w:sz w:val="20"/>
          <w:szCs w:val="20"/>
          <w:lang w:val="sr-Cyrl-RS"/>
        </w:rPr>
        <w:t>с</w:t>
      </w:r>
      <w:r w:rsidRPr="004478E7">
        <w:rPr>
          <w:sz w:val="20"/>
          <w:szCs w:val="20"/>
        </w:rPr>
        <w:t>писак оруђа за рад, уређаја, алата и опреме и њихове атесте и сертификате,</w:t>
      </w:r>
    </w:p>
    <w:p w:rsidR="004478E7" w:rsidRPr="004478E7" w:rsidRDefault="004478E7" w:rsidP="00B358E4">
      <w:pPr>
        <w:numPr>
          <w:ilvl w:val="1"/>
          <w:numId w:val="45"/>
        </w:numPr>
        <w:tabs>
          <w:tab w:val="num" w:pos="1134"/>
        </w:tabs>
        <w:spacing w:before="0" w:after="80" w:line="216" w:lineRule="auto"/>
        <w:ind w:left="1134"/>
        <w:rPr>
          <w:sz w:val="20"/>
          <w:szCs w:val="20"/>
        </w:rPr>
      </w:pPr>
      <w:r w:rsidRPr="004478E7">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4478E7" w:rsidRPr="004478E7" w:rsidRDefault="004478E7" w:rsidP="00B358E4">
      <w:pPr>
        <w:numPr>
          <w:ilvl w:val="1"/>
          <w:numId w:val="45"/>
        </w:numPr>
        <w:tabs>
          <w:tab w:val="num" w:pos="1134"/>
        </w:tabs>
        <w:spacing w:before="0" w:after="80" w:line="216" w:lineRule="auto"/>
        <w:ind w:left="1134"/>
        <w:rPr>
          <w:sz w:val="20"/>
          <w:szCs w:val="20"/>
        </w:rPr>
      </w:pPr>
      <w:r w:rsidRPr="004478E7">
        <w:rPr>
          <w:sz w:val="20"/>
          <w:szCs w:val="20"/>
        </w:rPr>
        <w:t>доказ да су запослени упознати са овим Правилима (списак лица са њиховим својеручним потписаним изјавама),</w:t>
      </w:r>
    </w:p>
    <w:p w:rsidR="004478E7" w:rsidRPr="004478E7" w:rsidRDefault="004478E7" w:rsidP="00B358E4">
      <w:pPr>
        <w:numPr>
          <w:ilvl w:val="1"/>
          <w:numId w:val="45"/>
        </w:numPr>
        <w:tabs>
          <w:tab w:val="num" w:pos="1134"/>
        </w:tabs>
        <w:spacing w:before="0" w:after="80" w:line="216" w:lineRule="auto"/>
        <w:ind w:left="1134"/>
        <w:rPr>
          <w:sz w:val="20"/>
          <w:szCs w:val="20"/>
        </w:rPr>
      </w:pPr>
      <w:r w:rsidRPr="004478E7">
        <w:rPr>
          <w:sz w:val="20"/>
          <w:szCs w:val="20"/>
        </w:rPr>
        <w:t>име одговорног лица на градилишту, његовог заменика (у одсуству одговорног лица у другој и/или трећој смени, празником и сл.).</w:t>
      </w:r>
    </w:p>
    <w:p w:rsidR="004478E7" w:rsidRPr="004478E7" w:rsidRDefault="004478E7" w:rsidP="004478E7">
      <w:pPr>
        <w:spacing w:after="80" w:line="216" w:lineRule="auto"/>
        <w:ind w:firstLine="567"/>
        <w:rPr>
          <w:sz w:val="20"/>
          <w:szCs w:val="20"/>
          <w:lang w:val="ru-RU"/>
        </w:rPr>
      </w:pPr>
      <w:r w:rsidRPr="004478E7">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478E7" w:rsidRPr="004478E7" w:rsidRDefault="004478E7" w:rsidP="004478E7">
      <w:pPr>
        <w:spacing w:after="240" w:line="216" w:lineRule="auto"/>
        <w:ind w:firstLine="567"/>
        <w:rPr>
          <w:sz w:val="20"/>
          <w:szCs w:val="20"/>
          <w:lang w:val="ru-RU"/>
        </w:rPr>
      </w:pPr>
      <w:r w:rsidRPr="004478E7">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478E7">
        <w:rPr>
          <w:sz w:val="20"/>
          <w:szCs w:val="20"/>
          <w:lang w:val="sr-Cyrl-RS"/>
        </w:rPr>
        <w:t xml:space="preserve"> Служби обезбеђења и одбране</w:t>
      </w:r>
      <w:r w:rsidRPr="004478E7">
        <w:rPr>
          <w:sz w:val="20"/>
          <w:szCs w:val="20"/>
          <w:lang w:val="ru-RU"/>
        </w:rPr>
        <w:t xml:space="preserve"> (образац </w:t>
      </w:r>
      <w:r w:rsidRPr="004478E7">
        <w:rPr>
          <w:sz w:val="20"/>
          <w:szCs w:val="20"/>
        </w:rPr>
        <w:t>QO</w:t>
      </w:r>
      <w:r w:rsidRPr="004478E7">
        <w:rPr>
          <w:sz w:val="20"/>
          <w:szCs w:val="20"/>
          <w:lang w:val="ru-RU"/>
        </w:rPr>
        <w:t xml:space="preserve">.0.14.66, </w:t>
      </w:r>
      <w:r w:rsidRPr="004478E7">
        <w:rPr>
          <w:sz w:val="20"/>
          <w:szCs w:val="20"/>
          <w:lang w:val="sr-Cyrl-RS"/>
        </w:rPr>
        <w:t>приказан у прилогу 2).</w:t>
      </w:r>
      <w:r w:rsidRPr="004478E7">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478E7" w:rsidRPr="004478E7" w:rsidRDefault="004478E7" w:rsidP="00B358E4">
      <w:pPr>
        <w:numPr>
          <w:ilvl w:val="0"/>
          <w:numId w:val="43"/>
        </w:numPr>
        <w:tabs>
          <w:tab w:val="left" w:pos="-425"/>
          <w:tab w:val="num" w:pos="960"/>
          <w:tab w:val="left" w:pos="1191"/>
        </w:tabs>
        <w:spacing w:before="0" w:after="80" w:line="216" w:lineRule="auto"/>
        <w:rPr>
          <w:sz w:val="20"/>
          <w:szCs w:val="20"/>
          <w:lang w:val="ru-RU"/>
        </w:rPr>
      </w:pPr>
      <w:r w:rsidRPr="004478E7">
        <w:rPr>
          <w:sz w:val="20"/>
          <w:szCs w:val="20"/>
          <w:lang w:val="ru-RU"/>
        </w:rPr>
        <w:t xml:space="preserve">Служби обезбеђења и одбране достави захтев Списак возила и радних машина за улазак у објекте ТЕНТ (образац </w:t>
      </w:r>
      <w:r w:rsidRPr="004478E7">
        <w:rPr>
          <w:sz w:val="20"/>
          <w:szCs w:val="20"/>
        </w:rPr>
        <w:t>QO</w:t>
      </w:r>
      <w:r w:rsidRPr="004478E7">
        <w:rPr>
          <w:sz w:val="20"/>
          <w:szCs w:val="20"/>
          <w:lang w:val="ru-RU"/>
        </w:rPr>
        <w:t>.0.14.4</w:t>
      </w:r>
      <w:r w:rsidRPr="004478E7">
        <w:rPr>
          <w:sz w:val="20"/>
          <w:szCs w:val="20"/>
          <w:lang w:val="sr-Latn-CS"/>
        </w:rPr>
        <w:t xml:space="preserve">4 </w:t>
      </w:r>
      <w:r w:rsidRPr="004478E7">
        <w:rPr>
          <w:sz w:val="20"/>
          <w:szCs w:val="20"/>
          <w:lang w:val="ru-RU"/>
        </w:rPr>
        <w:t xml:space="preserve">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w:t>
      </w:r>
      <w:r w:rsidRPr="004478E7">
        <w:rPr>
          <w:sz w:val="20"/>
          <w:szCs w:val="20"/>
        </w:rPr>
        <w:t>QO</w:t>
      </w:r>
      <w:r w:rsidRPr="004478E7">
        <w:rPr>
          <w:sz w:val="20"/>
          <w:szCs w:val="20"/>
          <w:lang w:val="ru-RU"/>
        </w:rPr>
        <w:t>.0.14.43</w:t>
      </w:r>
      <w:r w:rsidRPr="004478E7">
        <w:rPr>
          <w:sz w:val="20"/>
          <w:szCs w:val="20"/>
          <w:lang w:val="sr-Latn-CS"/>
        </w:rPr>
        <w:t xml:space="preserve"> </w:t>
      </w:r>
      <w:r w:rsidRPr="004478E7">
        <w:rPr>
          <w:sz w:val="20"/>
          <w:szCs w:val="20"/>
          <w:lang w:val="ru-RU"/>
        </w:rPr>
        <w:t>приказан у прилогу 2).</w:t>
      </w:r>
    </w:p>
    <w:p w:rsidR="004478E7" w:rsidRPr="004478E7" w:rsidRDefault="004478E7" w:rsidP="00B358E4">
      <w:pPr>
        <w:numPr>
          <w:ilvl w:val="0"/>
          <w:numId w:val="43"/>
        </w:numPr>
        <w:tabs>
          <w:tab w:val="left" w:pos="-425"/>
          <w:tab w:val="num" w:pos="1401"/>
        </w:tabs>
        <w:spacing w:before="0" w:after="80" w:line="216" w:lineRule="auto"/>
        <w:rPr>
          <w:sz w:val="20"/>
          <w:szCs w:val="20"/>
          <w:lang w:val="ru-RU"/>
        </w:rPr>
      </w:pPr>
      <w:r w:rsidRPr="004478E7">
        <w:rPr>
          <w:sz w:val="20"/>
          <w:szCs w:val="20"/>
          <w:lang w:val="ru-RU"/>
        </w:rPr>
        <w:t xml:space="preserve">Захтевом - Списак запослених за рад ван редовног радног времена (образац </w:t>
      </w:r>
      <w:r w:rsidRPr="004478E7">
        <w:rPr>
          <w:sz w:val="20"/>
          <w:szCs w:val="20"/>
        </w:rPr>
        <w:t>QO</w:t>
      </w:r>
      <w:r w:rsidRPr="004478E7">
        <w:rPr>
          <w:sz w:val="20"/>
          <w:szCs w:val="20"/>
          <w:lang w:val="ru-RU"/>
        </w:rPr>
        <w:t>.0.14.38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478E7" w:rsidRPr="004478E7" w:rsidRDefault="004478E7" w:rsidP="00B358E4">
      <w:pPr>
        <w:numPr>
          <w:ilvl w:val="0"/>
          <w:numId w:val="43"/>
        </w:numPr>
        <w:tabs>
          <w:tab w:val="left" w:pos="-425"/>
          <w:tab w:val="num" w:pos="1401"/>
        </w:tabs>
        <w:spacing w:before="0" w:after="80" w:line="216" w:lineRule="auto"/>
        <w:rPr>
          <w:sz w:val="20"/>
          <w:szCs w:val="20"/>
          <w:lang w:val="ru-RU"/>
        </w:rPr>
      </w:pPr>
      <w:r w:rsidRPr="004478E7">
        <w:rPr>
          <w:sz w:val="20"/>
          <w:szCs w:val="20"/>
          <w:lang w:val="ru-RU"/>
        </w:rPr>
        <w:lastRenderedPageBreak/>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478E7" w:rsidRPr="004478E7" w:rsidRDefault="004478E7" w:rsidP="00B358E4">
      <w:pPr>
        <w:numPr>
          <w:ilvl w:val="0"/>
          <w:numId w:val="43"/>
        </w:numPr>
        <w:tabs>
          <w:tab w:val="left" w:pos="-425"/>
          <w:tab w:val="num" w:pos="1401"/>
        </w:tabs>
        <w:spacing w:before="0" w:after="80" w:line="216" w:lineRule="auto"/>
        <w:rPr>
          <w:sz w:val="20"/>
          <w:szCs w:val="20"/>
          <w:lang w:val="ru-RU"/>
        </w:rPr>
      </w:pPr>
      <w:r w:rsidRPr="004478E7">
        <w:rPr>
          <w:sz w:val="20"/>
          <w:szCs w:val="20"/>
          <w:lang w:val="ru-RU"/>
        </w:rPr>
        <w:t xml:space="preserve">Приликом уношења сопственог алата, опреме и материјала, сачини спецификацију истог </w:t>
      </w:r>
      <w:r w:rsidRPr="004478E7">
        <w:rPr>
          <w:sz w:val="20"/>
          <w:szCs w:val="20"/>
          <w:lang w:val="sr-Cyrl-RS"/>
        </w:rPr>
        <w:t>на обрасцу</w:t>
      </w:r>
      <w:r w:rsidRPr="004478E7">
        <w:rPr>
          <w:sz w:val="20"/>
          <w:szCs w:val="20"/>
          <w:lang w:val="ru-RU"/>
        </w:rPr>
        <w:t xml:space="preserve"> </w:t>
      </w:r>
      <w:r w:rsidRPr="004478E7">
        <w:rPr>
          <w:sz w:val="20"/>
          <w:szCs w:val="20"/>
        </w:rPr>
        <w:t>QO</w:t>
      </w:r>
      <w:r w:rsidRPr="004478E7">
        <w:rPr>
          <w:sz w:val="20"/>
          <w:szCs w:val="20"/>
          <w:lang w:val="ru-RU"/>
        </w:rPr>
        <w:t xml:space="preserve">.0.14.12 </w:t>
      </w:r>
      <w:r w:rsidRPr="004478E7">
        <w:rPr>
          <w:rFonts w:cs="Arial"/>
          <w:sz w:val="20"/>
          <w:szCs w:val="20"/>
          <w:lang w:val="ru-RU"/>
        </w:rPr>
        <w:t>–</w:t>
      </w:r>
      <w:r w:rsidRPr="004478E7">
        <w:rPr>
          <w:sz w:val="20"/>
          <w:szCs w:val="20"/>
          <w:lang w:val="ru-RU"/>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478E7" w:rsidRPr="004478E7" w:rsidRDefault="004478E7" w:rsidP="00B358E4">
      <w:pPr>
        <w:numPr>
          <w:ilvl w:val="0"/>
          <w:numId w:val="43"/>
        </w:numPr>
        <w:tabs>
          <w:tab w:val="left" w:pos="-425"/>
          <w:tab w:val="num" w:pos="1401"/>
        </w:tabs>
        <w:spacing w:before="0" w:after="80" w:line="216" w:lineRule="auto"/>
        <w:rPr>
          <w:sz w:val="20"/>
          <w:szCs w:val="20"/>
          <w:lang w:val="sr-Cyrl-RS"/>
        </w:rPr>
      </w:pPr>
      <w:r w:rsidRPr="004478E7">
        <w:rPr>
          <w:sz w:val="20"/>
          <w:szCs w:val="20"/>
          <w:lang w:val="ru-RU"/>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478E7">
        <w:rPr>
          <w:sz w:val="20"/>
          <w:szCs w:val="20"/>
        </w:rPr>
        <w:t>QO</w:t>
      </w:r>
      <w:r w:rsidRPr="004478E7">
        <w:rPr>
          <w:sz w:val="20"/>
          <w:szCs w:val="20"/>
          <w:lang w:val="ru-RU"/>
        </w:rPr>
        <w:t xml:space="preserve">.0.14.13 </w:t>
      </w:r>
      <w:r w:rsidRPr="004478E7">
        <w:rPr>
          <w:rFonts w:cs="Arial"/>
          <w:sz w:val="20"/>
          <w:szCs w:val="20"/>
          <w:lang w:val="ru-RU"/>
        </w:rPr>
        <w:t>–</w:t>
      </w:r>
      <w:r w:rsidRPr="004478E7">
        <w:rPr>
          <w:sz w:val="20"/>
          <w:szCs w:val="20"/>
          <w:lang w:val="ru-RU"/>
        </w:rPr>
        <w:t xml:space="preserve"> </w:t>
      </w:r>
      <w:r w:rsidRPr="004478E7">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sr-Latn-CS"/>
        </w:rPr>
        <w:t xml:space="preserve">Приликом извођења радова придржава </w:t>
      </w:r>
      <w:r w:rsidRPr="004478E7">
        <w:rPr>
          <w:sz w:val="20"/>
          <w:szCs w:val="20"/>
          <w:lang w:val="sr-Cyrl-RS"/>
        </w:rPr>
        <w:t xml:space="preserve">се </w:t>
      </w:r>
      <w:r w:rsidRPr="004478E7">
        <w:rPr>
          <w:sz w:val="20"/>
          <w:szCs w:val="20"/>
          <w:lang w:val="sr-Latn-CS"/>
        </w:rPr>
        <w:t>свих законских, техничких и интерних прописа из</w:t>
      </w:r>
      <w:r w:rsidRPr="004478E7">
        <w:rPr>
          <w:sz w:val="20"/>
          <w:szCs w:val="20"/>
          <w:lang w:val="ru-RU"/>
        </w:rPr>
        <w:t xml:space="preserve"> безбедности и здравља </w:t>
      </w:r>
      <w:r w:rsidRPr="004478E7">
        <w:rPr>
          <w:sz w:val="20"/>
          <w:szCs w:val="20"/>
          <w:lang w:val="sr-Latn-CS"/>
        </w:rPr>
        <w:t>на раду и противпожарне заштите,</w:t>
      </w:r>
      <w:r w:rsidRPr="004478E7">
        <w:rPr>
          <w:sz w:val="20"/>
          <w:szCs w:val="20"/>
          <w:lang w:val="ru-RU"/>
        </w:rPr>
        <w:t xml:space="preserve"> </w:t>
      </w:r>
      <w:r w:rsidRPr="004478E7">
        <w:rPr>
          <w:sz w:val="20"/>
          <w:szCs w:val="20"/>
          <w:lang w:val="sr-Latn-CS"/>
        </w:rPr>
        <w:t>а</w:t>
      </w:r>
      <w:r w:rsidRPr="004478E7">
        <w:rPr>
          <w:sz w:val="20"/>
          <w:szCs w:val="20"/>
          <w:lang w:val="ru-RU"/>
        </w:rPr>
        <w:t xml:space="preserve"> </w:t>
      </w:r>
      <w:r w:rsidRPr="004478E7">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4478E7">
        <w:rPr>
          <w:sz w:val="20"/>
          <w:szCs w:val="20"/>
          <w:lang w:val="sr-Cyrl-RS"/>
        </w:rPr>
        <w:t xml:space="preserve"> (</w:t>
      </w:r>
      <w:r w:rsidRPr="004478E7">
        <w:rPr>
          <w:sz w:val="20"/>
          <w:szCs w:val="20"/>
          <w:lang w:val="sr-Latn-CS"/>
        </w:rPr>
        <w:t xml:space="preserve">уз претходно подношење </w:t>
      </w:r>
      <w:r w:rsidRPr="004478E7">
        <w:rPr>
          <w:sz w:val="20"/>
          <w:szCs w:val="20"/>
          <w:lang w:val="sr-Cyrl-RS"/>
        </w:rPr>
        <w:t>З</w:t>
      </w:r>
      <w:r w:rsidRPr="004478E7">
        <w:rPr>
          <w:sz w:val="20"/>
          <w:szCs w:val="20"/>
          <w:lang w:val="sr-Latn-CS"/>
        </w:rPr>
        <w:t>ахтева</w:t>
      </w:r>
      <w:r w:rsidRPr="004478E7">
        <w:rPr>
          <w:sz w:val="20"/>
          <w:szCs w:val="20"/>
          <w:lang w:val="sr-Cyrl-RS"/>
        </w:rPr>
        <w:t xml:space="preserve"> за издавање одобрења за заваривање</w:t>
      </w:r>
      <w:r w:rsidRPr="004478E7">
        <w:rPr>
          <w:sz w:val="20"/>
          <w:szCs w:val="20"/>
          <w:lang w:val="sr-Latn-CS"/>
        </w:rPr>
        <w:t xml:space="preserve"> Служб</w:t>
      </w:r>
      <w:r w:rsidRPr="004478E7">
        <w:rPr>
          <w:sz w:val="20"/>
          <w:szCs w:val="20"/>
          <w:lang w:val="sr-Cyrl-RS"/>
        </w:rPr>
        <w:t>и</w:t>
      </w:r>
      <w:r w:rsidRPr="004478E7">
        <w:rPr>
          <w:sz w:val="20"/>
          <w:szCs w:val="20"/>
          <w:lang w:val="sr-Latn-CS"/>
        </w:rPr>
        <w:t xml:space="preserve"> БЗР и ЗОП</w:t>
      </w:r>
      <w:r w:rsidRPr="004478E7">
        <w:rPr>
          <w:sz w:val="20"/>
          <w:szCs w:val="20"/>
          <w:lang w:val="sr-Cyrl-RS"/>
        </w:rPr>
        <w:t xml:space="preserve">, образац </w:t>
      </w:r>
      <w:r w:rsidRPr="004478E7">
        <w:rPr>
          <w:sz w:val="20"/>
          <w:szCs w:val="20"/>
        </w:rPr>
        <w:t>QO</w:t>
      </w:r>
      <w:r w:rsidRPr="004478E7">
        <w:rPr>
          <w:sz w:val="20"/>
          <w:szCs w:val="20"/>
          <w:lang w:val="sr-Cyrl-RS"/>
        </w:rPr>
        <w:t>.0.08.13, приказан у прилогу 2</w:t>
      </w:r>
      <w:r w:rsidRPr="004478E7">
        <w:rPr>
          <w:sz w:val="20"/>
          <w:szCs w:val="20"/>
          <w:lang w:val="sr-Latn-CS"/>
        </w:rPr>
        <w:t>)</w:t>
      </w:r>
      <w:r w:rsidRPr="004478E7">
        <w:rPr>
          <w:sz w:val="20"/>
          <w:szCs w:val="20"/>
          <w:lang w:val="ru-RU"/>
        </w:rPr>
        <w:t xml:space="preserve">, Упутство о обезбеђењу спровођења мера заштите од зрачења при радиографском испитивању </w:t>
      </w:r>
      <w:r w:rsidRPr="004478E7">
        <w:rPr>
          <w:sz w:val="20"/>
          <w:szCs w:val="20"/>
          <w:lang w:val="sr-Cyrl-RS"/>
        </w:rPr>
        <w:t>(</w:t>
      </w:r>
      <w:r w:rsidRPr="004478E7">
        <w:rPr>
          <w:sz w:val="20"/>
          <w:szCs w:val="20"/>
          <w:lang w:val="sr-Latn-CS"/>
        </w:rPr>
        <w:t xml:space="preserve">уз претходно подношење </w:t>
      </w:r>
      <w:r w:rsidRPr="004478E7">
        <w:rPr>
          <w:sz w:val="20"/>
          <w:szCs w:val="20"/>
          <w:lang w:val="sr-Cyrl-RS"/>
        </w:rPr>
        <w:t>З</w:t>
      </w:r>
      <w:r w:rsidRPr="004478E7">
        <w:rPr>
          <w:sz w:val="20"/>
          <w:szCs w:val="20"/>
          <w:lang w:val="sr-Latn-CS"/>
        </w:rPr>
        <w:t xml:space="preserve">ахтева </w:t>
      </w:r>
      <w:r w:rsidRPr="004478E7">
        <w:rPr>
          <w:sz w:val="20"/>
          <w:szCs w:val="20"/>
          <w:lang w:val="sr-Cyrl-RS"/>
        </w:rPr>
        <w:t>за издавање</w:t>
      </w:r>
      <w:r w:rsidRPr="004478E7">
        <w:rPr>
          <w:sz w:val="20"/>
          <w:szCs w:val="20"/>
          <w:lang w:val="sr-Latn-CS"/>
        </w:rPr>
        <w:t xml:space="preserve"> одобрења </w:t>
      </w:r>
      <w:r w:rsidRPr="004478E7">
        <w:rPr>
          <w:sz w:val="20"/>
          <w:szCs w:val="20"/>
          <w:lang w:val="sr-Cyrl-RS"/>
        </w:rPr>
        <w:t>за радиографско испитивање</w:t>
      </w:r>
      <w:r w:rsidRPr="004478E7">
        <w:rPr>
          <w:sz w:val="20"/>
          <w:szCs w:val="20"/>
          <w:lang w:val="sr-Latn-CS"/>
        </w:rPr>
        <w:t xml:space="preserve"> Служб</w:t>
      </w:r>
      <w:r w:rsidRPr="004478E7">
        <w:rPr>
          <w:sz w:val="20"/>
          <w:szCs w:val="20"/>
          <w:lang w:val="sr-Cyrl-RS"/>
        </w:rPr>
        <w:t>и</w:t>
      </w:r>
      <w:r w:rsidRPr="004478E7">
        <w:rPr>
          <w:sz w:val="20"/>
          <w:szCs w:val="20"/>
          <w:lang w:val="sr-Latn-CS"/>
        </w:rPr>
        <w:t xml:space="preserve"> БЗР и ЗОП</w:t>
      </w:r>
      <w:r w:rsidRPr="004478E7">
        <w:rPr>
          <w:sz w:val="20"/>
          <w:szCs w:val="20"/>
          <w:lang w:val="sr-Cyrl-RS"/>
        </w:rPr>
        <w:t xml:space="preserve">, образац </w:t>
      </w:r>
      <w:r w:rsidRPr="004478E7">
        <w:rPr>
          <w:sz w:val="20"/>
          <w:szCs w:val="20"/>
        </w:rPr>
        <w:t>QO</w:t>
      </w:r>
      <w:r w:rsidRPr="004478E7">
        <w:rPr>
          <w:sz w:val="20"/>
          <w:szCs w:val="20"/>
          <w:lang w:val="sr-Cyrl-RS"/>
        </w:rPr>
        <w:t>.0.14.</w:t>
      </w:r>
      <w:r w:rsidRPr="004478E7">
        <w:rPr>
          <w:sz w:val="20"/>
          <w:szCs w:val="20"/>
          <w:lang w:val="sr-Latn-CS"/>
        </w:rPr>
        <w:t>34</w:t>
      </w:r>
      <w:r w:rsidRPr="004478E7">
        <w:rPr>
          <w:sz w:val="20"/>
          <w:szCs w:val="20"/>
          <w:lang w:val="sr-Cyrl-RS"/>
        </w:rPr>
        <w:t>, приказан у прилогу 2</w:t>
      </w:r>
      <w:r w:rsidRPr="004478E7">
        <w:rPr>
          <w:sz w:val="20"/>
          <w:szCs w:val="20"/>
          <w:lang w:val="sr-Latn-CS"/>
        </w:rPr>
        <w:t>)</w:t>
      </w:r>
      <w:r w:rsidRPr="004478E7">
        <w:rPr>
          <w:sz w:val="20"/>
          <w:szCs w:val="20"/>
          <w:lang w:val="ru-RU"/>
        </w:rPr>
        <w:t>.</w:t>
      </w:r>
    </w:p>
    <w:p w:rsidR="004478E7" w:rsidRPr="004478E7" w:rsidRDefault="004478E7" w:rsidP="00B358E4">
      <w:pPr>
        <w:numPr>
          <w:ilvl w:val="0"/>
          <w:numId w:val="43"/>
        </w:numPr>
        <w:spacing w:before="0" w:after="80" w:line="216" w:lineRule="auto"/>
        <w:rPr>
          <w:sz w:val="20"/>
          <w:szCs w:val="20"/>
          <w:lang w:val="sr-Cyrl-RS"/>
        </w:rPr>
      </w:pPr>
      <w:r w:rsidRPr="004478E7">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П</w:t>
      </w:r>
      <w:r w:rsidRPr="004478E7">
        <w:rPr>
          <w:sz w:val="20"/>
          <w:szCs w:val="20"/>
          <w:lang w:val="sr-Cyrl-R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 xml:space="preserve">Своје запослене упозна да, без посебне дозволе овлашћеног лица наручиоца, не смеју да користе средства за рад наручиоца </w:t>
      </w:r>
      <w:r w:rsidRPr="004478E7">
        <w:rPr>
          <w:sz w:val="20"/>
          <w:szCs w:val="20"/>
          <w:lang w:val="sr-Latn-CS"/>
        </w:rPr>
        <w:t>(</w:t>
      </w:r>
      <w:r w:rsidRPr="004478E7">
        <w:rPr>
          <w:sz w:val="20"/>
          <w:szCs w:val="20"/>
          <w:lang w:val="ru-RU"/>
        </w:rPr>
        <w:t>алатне машине у радионици одржавања, погонске уређаје и машине, вучна средства ЖТ, као и транспортн</w:t>
      </w:r>
      <w:r w:rsidRPr="004478E7">
        <w:rPr>
          <w:sz w:val="20"/>
          <w:szCs w:val="20"/>
          <w:lang w:val="en-GB"/>
        </w:rPr>
        <w:t>e</w:t>
      </w:r>
      <w:r w:rsidRPr="004478E7">
        <w:rPr>
          <w:sz w:val="20"/>
          <w:szCs w:val="20"/>
          <w:lang w:val="ru-RU"/>
        </w:rPr>
        <w:t xml:space="preserve"> машин</w:t>
      </w:r>
      <w:r w:rsidRPr="004478E7">
        <w:rPr>
          <w:sz w:val="20"/>
          <w:szCs w:val="20"/>
          <w:lang w:val="en-GB"/>
        </w:rPr>
        <w:t>e</w:t>
      </w:r>
      <w:r w:rsidRPr="004478E7">
        <w:rPr>
          <w:sz w:val="20"/>
          <w:szCs w:val="20"/>
          <w:lang w:val="ru-RU"/>
        </w:rPr>
        <w:t xml:space="preserve"> (дизалице, кранове, виљушкаре и остала моторна возила), независно од тога да ли су обучени за наведене послове.</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З</w:t>
      </w:r>
      <w:r w:rsidRPr="004478E7">
        <w:rPr>
          <w:sz w:val="20"/>
          <w:szCs w:val="20"/>
          <w:lang w:val="sr-Latn-CS"/>
        </w:rPr>
        <w:t xml:space="preserve">а своје </w:t>
      </w:r>
      <w:r w:rsidRPr="004478E7">
        <w:rPr>
          <w:sz w:val="20"/>
          <w:szCs w:val="20"/>
          <w:lang w:val="ru-RU"/>
        </w:rPr>
        <w:t>запослене</w:t>
      </w:r>
      <w:r w:rsidRPr="004478E7">
        <w:rPr>
          <w:sz w:val="20"/>
          <w:szCs w:val="20"/>
          <w:lang w:val="sr-Latn-CS"/>
        </w:rPr>
        <w:t xml:space="preserve"> обезбеди лична</w:t>
      </w:r>
      <w:r w:rsidRPr="004478E7">
        <w:rPr>
          <w:sz w:val="20"/>
          <w:szCs w:val="20"/>
          <w:lang w:val="ru-RU"/>
        </w:rPr>
        <w:t xml:space="preserve"> и колективна</w:t>
      </w:r>
      <w:r w:rsidRPr="004478E7">
        <w:rPr>
          <w:sz w:val="20"/>
          <w:szCs w:val="20"/>
          <w:lang w:val="sr-Latn-CS"/>
        </w:rPr>
        <w:t xml:space="preserve"> заштитна средства и сноси одговорност о њиховој</w:t>
      </w:r>
      <w:r w:rsidRPr="004478E7">
        <w:rPr>
          <w:sz w:val="20"/>
          <w:szCs w:val="20"/>
          <w:lang w:val="ru-RU"/>
        </w:rPr>
        <w:t xml:space="preserve"> правилној</w:t>
      </w:r>
      <w:r w:rsidRPr="004478E7">
        <w:rPr>
          <w:sz w:val="20"/>
          <w:szCs w:val="20"/>
          <w:lang w:val="sr-Latn-CS"/>
        </w:rPr>
        <w:t xml:space="preserve"> употреби.</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Запослени на радном оделу имају видно обележен назив фирме у којој раде.</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С</w:t>
      </w:r>
      <w:r w:rsidRPr="004478E7">
        <w:rPr>
          <w:sz w:val="20"/>
          <w:szCs w:val="20"/>
          <w:lang w:val="sr-Latn-CS"/>
        </w:rPr>
        <w:t xml:space="preserve">носи пуну одговорност за безбедност и здравље својих </w:t>
      </w:r>
      <w:r w:rsidRPr="004478E7">
        <w:rPr>
          <w:sz w:val="20"/>
          <w:szCs w:val="20"/>
          <w:lang w:val="ru-RU"/>
        </w:rPr>
        <w:t>запослених</w:t>
      </w:r>
      <w:r w:rsidRPr="004478E7">
        <w:rPr>
          <w:sz w:val="20"/>
          <w:szCs w:val="20"/>
          <w:lang w:val="sr-Latn-CS"/>
        </w:rPr>
        <w:t xml:space="preserve">, </w:t>
      </w:r>
      <w:r w:rsidRPr="004478E7">
        <w:rPr>
          <w:sz w:val="20"/>
          <w:szCs w:val="20"/>
          <w:lang w:val="ru-RU"/>
        </w:rPr>
        <w:t>запослених</w:t>
      </w:r>
      <w:r w:rsidRPr="004478E7">
        <w:rPr>
          <w:sz w:val="20"/>
          <w:szCs w:val="20"/>
          <w:lang w:val="sr-Latn-CS"/>
        </w:rPr>
        <w:t xml:space="preserve"> подизвођача и </w:t>
      </w:r>
      <w:r w:rsidRPr="004478E7">
        <w:rPr>
          <w:sz w:val="20"/>
          <w:szCs w:val="20"/>
          <w:lang w:val="ru-RU"/>
        </w:rPr>
        <w:t>другог</w:t>
      </w:r>
      <w:r w:rsidRPr="004478E7">
        <w:rPr>
          <w:sz w:val="20"/>
          <w:szCs w:val="20"/>
          <w:lang w:val="sr-Latn-CS"/>
        </w:rPr>
        <w:t xml:space="preserve"> особ</w:t>
      </w:r>
      <w:r w:rsidRPr="004478E7">
        <w:rPr>
          <w:sz w:val="20"/>
          <w:szCs w:val="20"/>
          <w:lang w:val="ru-RU"/>
        </w:rPr>
        <w:t>ља</w:t>
      </w:r>
      <w:r w:rsidRPr="004478E7">
        <w:rPr>
          <w:sz w:val="20"/>
          <w:szCs w:val="20"/>
          <w:lang w:val="sr-Latn-CS"/>
        </w:rPr>
        <w:t xml:space="preserve"> које </w:t>
      </w:r>
      <w:r w:rsidRPr="004478E7">
        <w:rPr>
          <w:sz w:val="20"/>
          <w:szCs w:val="20"/>
          <w:lang w:val="ru-RU"/>
        </w:rPr>
        <w:t>је</w:t>
      </w:r>
      <w:r w:rsidRPr="004478E7">
        <w:rPr>
          <w:sz w:val="20"/>
          <w:szCs w:val="20"/>
          <w:lang w:val="sr-Latn-CS"/>
        </w:rPr>
        <w:t xml:space="preserve"> укључен</w:t>
      </w:r>
      <w:r w:rsidRPr="004478E7">
        <w:rPr>
          <w:sz w:val="20"/>
          <w:szCs w:val="20"/>
          <w:lang w:val="ru-RU"/>
        </w:rPr>
        <w:t>о</w:t>
      </w:r>
      <w:r w:rsidRPr="004478E7">
        <w:rPr>
          <w:sz w:val="20"/>
          <w:szCs w:val="20"/>
          <w:lang w:val="sr-Latn-CS"/>
        </w:rPr>
        <w:t xml:space="preserve"> у радове извођача.</w:t>
      </w:r>
      <w:r w:rsidRPr="004478E7">
        <w:rPr>
          <w:sz w:val="20"/>
          <w:szCs w:val="20"/>
          <w:lang w:val="ru-RU"/>
        </w:rPr>
        <w:t xml:space="preserve"> </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Виљушкари и грађевинске машине морају бити снабдевени са ротационим светлом и звучном сиреном за вожњу уназад.</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lastRenderedPageBreak/>
        <w:t>П</w:t>
      </w:r>
      <w:r w:rsidRPr="004478E7">
        <w:rPr>
          <w:sz w:val="20"/>
          <w:szCs w:val="20"/>
          <w:lang w:val="sr-Latn-CS"/>
        </w:rPr>
        <w:t>оштуј</w:t>
      </w:r>
      <w:r w:rsidRPr="004478E7">
        <w:rPr>
          <w:sz w:val="20"/>
          <w:szCs w:val="20"/>
          <w:lang w:val="ru-RU"/>
        </w:rPr>
        <w:t>е</w:t>
      </w:r>
      <w:r w:rsidRPr="004478E7">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О</w:t>
      </w:r>
      <w:r w:rsidRPr="004478E7">
        <w:rPr>
          <w:sz w:val="20"/>
          <w:szCs w:val="20"/>
          <w:lang w:val="sr-Latn-CS"/>
        </w:rPr>
        <w:t>безбеди сопствени надзор над спровођењем мера безбедности на раду и обезбеди прву  помоћ.</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О</w:t>
      </w:r>
      <w:r w:rsidRPr="004478E7">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Поштује забрану</w:t>
      </w:r>
      <w:r w:rsidRPr="004478E7">
        <w:rPr>
          <w:sz w:val="20"/>
          <w:szCs w:val="20"/>
          <w:lang w:val="sr-Latn-CS"/>
        </w:rPr>
        <w:t xml:space="preserve"> спаљивањ</w:t>
      </w:r>
      <w:r w:rsidRPr="004478E7">
        <w:rPr>
          <w:sz w:val="20"/>
          <w:szCs w:val="20"/>
          <w:lang w:val="ru-RU"/>
        </w:rPr>
        <w:t>а</w:t>
      </w:r>
      <w:r w:rsidRPr="004478E7">
        <w:rPr>
          <w:sz w:val="20"/>
          <w:szCs w:val="20"/>
          <w:lang w:val="sr-Latn-CS"/>
        </w:rPr>
        <w:t xml:space="preserve"> смећа и отпадног материјала као и коришћења ватре на отвореном простору за грејање </w:t>
      </w:r>
      <w:r w:rsidRPr="004478E7">
        <w:rPr>
          <w:sz w:val="20"/>
          <w:szCs w:val="20"/>
          <w:lang w:val="ru-RU"/>
        </w:rPr>
        <w:t>запослених</w:t>
      </w:r>
      <w:r w:rsidRPr="004478E7">
        <w:rPr>
          <w:sz w:val="20"/>
          <w:szCs w:val="20"/>
          <w:lang w:val="sr-Latn-CS"/>
        </w:rPr>
        <w:t>.</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У потпуности преузима с</w:t>
      </w:r>
      <w:r w:rsidRPr="004478E7">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478E7">
        <w:rPr>
          <w:sz w:val="20"/>
          <w:szCs w:val="20"/>
          <w:lang w:val="ru-RU"/>
        </w:rPr>
        <w:t>.</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 xml:space="preserve">Благовремено извештава </w:t>
      </w:r>
      <w:r w:rsidRPr="004478E7">
        <w:rPr>
          <w:sz w:val="20"/>
          <w:szCs w:val="20"/>
          <w:lang w:val="sr-Latn-CS"/>
        </w:rPr>
        <w:t>Служб</w:t>
      </w:r>
      <w:r w:rsidRPr="004478E7">
        <w:rPr>
          <w:sz w:val="20"/>
          <w:szCs w:val="20"/>
          <w:lang w:val="sr-Cyrl-RS"/>
        </w:rPr>
        <w:t>у</w:t>
      </w:r>
      <w:r w:rsidRPr="004478E7">
        <w:rPr>
          <w:sz w:val="20"/>
          <w:szCs w:val="20"/>
          <w:lang w:val="sr-Latn-CS"/>
        </w:rPr>
        <w:t xml:space="preserve"> БЗР и ЗОП </w:t>
      </w:r>
      <w:r w:rsidRPr="004478E7">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478E7">
        <w:rPr>
          <w:sz w:val="20"/>
          <w:szCs w:val="20"/>
          <w:lang w:val="sr-Latn-CS"/>
        </w:rPr>
        <w:t xml:space="preserve">сваку повреду на раду својих </w:t>
      </w:r>
      <w:r w:rsidRPr="004478E7">
        <w:rPr>
          <w:sz w:val="20"/>
          <w:szCs w:val="20"/>
          <w:lang w:val="ru-RU"/>
        </w:rPr>
        <w:t>запослених</w:t>
      </w:r>
      <w:r w:rsidRPr="004478E7">
        <w:rPr>
          <w:sz w:val="20"/>
          <w:szCs w:val="20"/>
          <w:lang w:val="sr-Cyrl-RS"/>
        </w:rPr>
        <w:t>, акцидент или инцидент.</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478E7" w:rsidRPr="004478E7" w:rsidRDefault="004478E7" w:rsidP="00B358E4">
      <w:pPr>
        <w:numPr>
          <w:ilvl w:val="0"/>
          <w:numId w:val="43"/>
        </w:numPr>
        <w:spacing w:before="0" w:after="80" w:line="216" w:lineRule="auto"/>
        <w:ind w:left="357" w:hanging="357"/>
        <w:rPr>
          <w:sz w:val="20"/>
          <w:szCs w:val="20"/>
          <w:lang w:val="ru-RU"/>
        </w:rPr>
      </w:pPr>
      <w:r w:rsidRPr="004478E7">
        <w:rPr>
          <w:sz w:val="20"/>
          <w:szCs w:val="20"/>
          <w:lang w:val="ru-RU"/>
        </w:rPr>
        <w:t>Р</w:t>
      </w:r>
      <w:r w:rsidRPr="004478E7">
        <w:rPr>
          <w:sz w:val="20"/>
          <w:szCs w:val="20"/>
          <w:lang w:val="sr-Latn-CS"/>
        </w:rPr>
        <w:t>адни простор одржава уредан</w:t>
      </w:r>
      <w:r w:rsidRPr="004478E7">
        <w:rPr>
          <w:sz w:val="20"/>
          <w:szCs w:val="20"/>
          <w:lang w:val="ru-RU"/>
        </w:rPr>
        <w:t xml:space="preserve">, </w:t>
      </w:r>
      <w:r w:rsidRPr="004478E7">
        <w:rPr>
          <w:sz w:val="20"/>
          <w:szCs w:val="20"/>
          <w:lang w:val="sr-Latn-CS"/>
        </w:rPr>
        <w:t>чист, сигуран за кретање радника и транспорт.</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sr-Latn-CS"/>
        </w:rPr>
        <w:t xml:space="preserve">Свакодневно, уз сагласност  </w:t>
      </w:r>
      <w:r w:rsidRPr="004478E7">
        <w:rPr>
          <w:sz w:val="20"/>
          <w:szCs w:val="20"/>
          <w:lang w:val="ru-RU"/>
        </w:rPr>
        <w:t>н</w:t>
      </w:r>
      <w:r w:rsidRPr="004478E7">
        <w:rPr>
          <w:sz w:val="20"/>
          <w:szCs w:val="20"/>
          <w:lang w:val="sr-Latn-CS"/>
        </w:rPr>
        <w:t>аручиоц</w:t>
      </w:r>
      <w:r w:rsidRPr="004478E7">
        <w:rPr>
          <w:sz w:val="20"/>
          <w:szCs w:val="20"/>
          <w:lang w:val="ru-RU"/>
        </w:rPr>
        <w:t>а</w:t>
      </w:r>
      <w:r w:rsidRPr="004478E7">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sr-Latn-CS"/>
        </w:rPr>
        <w:t xml:space="preserve">Монтажни материјал </w:t>
      </w:r>
      <w:r w:rsidRPr="004478E7">
        <w:rPr>
          <w:sz w:val="20"/>
          <w:szCs w:val="20"/>
          <w:lang w:val="ru-RU"/>
        </w:rPr>
        <w:t>прописно складишти</w:t>
      </w:r>
      <w:r w:rsidRPr="004478E7">
        <w:rPr>
          <w:sz w:val="20"/>
          <w:szCs w:val="20"/>
          <w:lang w:val="sr-Latn-CS"/>
        </w:rPr>
        <w:t>.</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sr-Latn-CS"/>
        </w:rPr>
        <w:t>Сва опасна места (опасност од пада са висин</w:t>
      </w:r>
      <w:r w:rsidRPr="004478E7">
        <w:rPr>
          <w:sz w:val="20"/>
          <w:szCs w:val="20"/>
          <w:lang w:val="ru-RU"/>
        </w:rPr>
        <w:t>е и друго</w:t>
      </w:r>
      <w:r w:rsidRPr="004478E7">
        <w:rPr>
          <w:sz w:val="20"/>
          <w:szCs w:val="20"/>
          <w:lang w:val="sr-Latn-CS"/>
        </w:rPr>
        <w:t>) обезбеди траком</w:t>
      </w:r>
      <w:r w:rsidRPr="004478E7">
        <w:rPr>
          <w:sz w:val="20"/>
          <w:szCs w:val="20"/>
          <w:lang w:val="ru-RU"/>
        </w:rPr>
        <w:t xml:space="preserve">, </w:t>
      </w:r>
      <w:r w:rsidRPr="004478E7">
        <w:rPr>
          <w:sz w:val="20"/>
          <w:szCs w:val="20"/>
          <w:lang w:val="sr-Latn-CS"/>
        </w:rPr>
        <w:t>оградом</w:t>
      </w:r>
      <w:r w:rsidRPr="004478E7">
        <w:rPr>
          <w:sz w:val="20"/>
          <w:szCs w:val="20"/>
          <w:lang w:val="ru-RU"/>
        </w:rPr>
        <w:t xml:space="preserve"> и таблама упозорења</w:t>
      </w:r>
      <w:r w:rsidRPr="004478E7">
        <w:rPr>
          <w:sz w:val="20"/>
          <w:szCs w:val="20"/>
          <w:lang w:val="sr-Latn-CS"/>
        </w:rPr>
        <w:t>.</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sr-Latn-CS"/>
        </w:rPr>
        <w:t xml:space="preserve">Све грађевинске скеле </w:t>
      </w:r>
      <w:r w:rsidRPr="004478E7">
        <w:rPr>
          <w:sz w:val="20"/>
          <w:szCs w:val="20"/>
          <w:lang w:val="ru-RU"/>
        </w:rPr>
        <w:t>буду</w:t>
      </w:r>
      <w:r w:rsidRPr="004478E7">
        <w:rPr>
          <w:sz w:val="20"/>
          <w:szCs w:val="20"/>
          <w:lang w:val="sr-Latn-CS"/>
        </w:rPr>
        <w:t xml:space="preserve"> монтиране од стране специјализованих фирми</w:t>
      </w:r>
      <w:r w:rsidRPr="004478E7">
        <w:rPr>
          <w:sz w:val="20"/>
          <w:szCs w:val="20"/>
          <w:lang w:val="ru-RU"/>
        </w:rPr>
        <w:t>,</w:t>
      </w:r>
      <w:r w:rsidRPr="004478E7">
        <w:rPr>
          <w:sz w:val="20"/>
          <w:szCs w:val="20"/>
          <w:lang w:val="sr-Latn-CS"/>
        </w:rPr>
        <w:t xml:space="preserve"> по урађеном пројекту</w:t>
      </w:r>
      <w:r w:rsidRPr="004478E7">
        <w:rPr>
          <w:sz w:val="20"/>
          <w:szCs w:val="20"/>
          <w:lang w:val="ru-RU"/>
        </w:rPr>
        <w:t xml:space="preserve"> и </w:t>
      </w:r>
      <w:r w:rsidRPr="004478E7">
        <w:rPr>
          <w:sz w:val="20"/>
          <w:szCs w:val="20"/>
          <w:lang w:val="sr-Latn-CS"/>
        </w:rPr>
        <w:t>прегледане пре употребе од стране корисника.</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На захтев надзорног органа н</w:t>
      </w:r>
      <w:r w:rsidRPr="004478E7">
        <w:rPr>
          <w:sz w:val="20"/>
          <w:szCs w:val="20"/>
          <w:lang w:val="sr-Latn-CS"/>
        </w:rPr>
        <w:t>а градилишту обезбеди довољан број мобилних тоалета.</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sr-Latn-CS"/>
        </w:rPr>
        <w:t xml:space="preserve">Наручиоцу радова не ремети редован процес производње и рад </w:t>
      </w:r>
      <w:r w:rsidRPr="004478E7">
        <w:rPr>
          <w:sz w:val="20"/>
          <w:szCs w:val="20"/>
          <w:lang w:val="ru-RU"/>
        </w:rPr>
        <w:t>запослених</w:t>
      </w:r>
      <w:r w:rsidRPr="004478E7">
        <w:rPr>
          <w:sz w:val="20"/>
          <w:szCs w:val="20"/>
          <w:lang w:val="sr-Latn-CS"/>
        </w:rPr>
        <w:t>.</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sr-Latn-CS"/>
        </w:rPr>
        <w:t>Поштује радну и технолошку дисциплину установљену код наручиоца радова.</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Обавеже своје</w:t>
      </w:r>
      <w:r w:rsidRPr="004478E7">
        <w:rPr>
          <w:sz w:val="20"/>
          <w:szCs w:val="20"/>
          <w:lang w:val="sr-Latn-CS"/>
        </w:rPr>
        <w:t xml:space="preserve"> </w:t>
      </w:r>
      <w:r w:rsidRPr="004478E7">
        <w:rPr>
          <w:sz w:val="20"/>
          <w:szCs w:val="20"/>
          <w:lang w:val="ru-RU"/>
        </w:rPr>
        <w:t xml:space="preserve">запослене </w:t>
      </w:r>
      <w:r w:rsidRPr="004478E7">
        <w:rPr>
          <w:sz w:val="20"/>
          <w:szCs w:val="20"/>
          <w:lang w:val="sr-Latn-CS"/>
        </w:rPr>
        <w:t xml:space="preserve">да стално носе </w:t>
      </w:r>
      <w:r w:rsidRPr="004478E7">
        <w:rPr>
          <w:sz w:val="20"/>
          <w:szCs w:val="20"/>
          <w:lang w:val="ru-RU"/>
        </w:rPr>
        <w:t xml:space="preserve">лична </w:t>
      </w:r>
      <w:r w:rsidRPr="004478E7">
        <w:rPr>
          <w:sz w:val="20"/>
          <w:szCs w:val="20"/>
          <w:lang w:val="sr-Latn-CS"/>
        </w:rPr>
        <w:t>док</w:t>
      </w:r>
      <w:r w:rsidRPr="004478E7">
        <w:rPr>
          <w:sz w:val="20"/>
          <w:szCs w:val="20"/>
          <w:lang w:val="ru-RU"/>
        </w:rPr>
        <w:t>у</w:t>
      </w:r>
      <w:r w:rsidRPr="004478E7">
        <w:rPr>
          <w:sz w:val="20"/>
          <w:szCs w:val="20"/>
          <w:lang w:val="sr-Latn-CS"/>
        </w:rPr>
        <w:t>мента и покажу их на захтев овлашћених лица за безбедност.</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Запослени</w:t>
      </w:r>
      <w:r w:rsidRPr="004478E7">
        <w:rPr>
          <w:sz w:val="20"/>
          <w:szCs w:val="20"/>
          <w:lang w:val="sr-Latn-CS"/>
        </w:rPr>
        <w:t xml:space="preserve"> извођача и подизвођача радова бораве и крећу се само у објектима ТЕНТ на којима изводе радове.</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Забрањено је уношење оружја унутар локација Огранка ТЕНТ, као и неовлашћено фотографисање.</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Обавезно је придржавање правила и сигнализације безбедности у саобраћају.</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На захтев надзорног органа, удаљи запосленог са градилишта, када се утврди да је неподобан за даљи рад на градилишту.</w:t>
      </w:r>
    </w:p>
    <w:p w:rsidR="004478E7" w:rsidRPr="004478E7" w:rsidRDefault="004478E7" w:rsidP="00B358E4">
      <w:pPr>
        <w:numPr>
          <w:ilvl w:val="0"/>
          <w:numId w:val="43"/>
        </w:numPr>
        <w:spacing w:before="0" w:after="80" w:line="216" w:lineRule="auto"/>
        <w:rPr>
          <w:sz w:val="20"/>
          <w:szCs w:val="20"/>
          <w:lang w:val="ru-RU"/>
        </w:rPr>
      </w:pPr>
      <w:r w:rsidRPr="004478E7">
        <w:rPr>
          <w:sz w:val="20"/>
          <w:szCs w:val="20"/>
          <w:lang w:val="ru-RU"/>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478E7" w:rsidRPr="004478E7" w:rsidRDefault="004478E7" w:rsidP="004478E7">
      <w:pPr>
        <w:spacing w:line="216" w:lineRule="auto"/>
        <w:ind w:firstLine="567"/>
        <w:rPr>
          <w:b/>
          <w:sz w:val="20"/>
          <w:szCs w:val="20"/>
          <w:u w:val="single"/>
          <w:lang w:val="ru-RU"/>
        </w:rPr>
      </w:pPr>
      <w:r w:rsidRPr="004478E7">
        <w:rPr>
          <w:b/>
          <w:sz w:val="20"/>
          <w:szCs w:val="20"/>
          <w:u w:val="single"/>
        </w:rPr>
        <w:t>II</w:t>
      </w:r>
      <w:r w:rsidRPr="004478E7">
        <w:rPr>
          <w:b/>
          <w:sz w:val="20"/>
          <w:szCs w:val="20"/>
          <w:u w:val="single"/>
          <w:lang w:val="ru-RU"/>
        </w:rPr>
        <w:t xml:space="preserve"> ОБАВЕЗЕ ИЗВОЂАЧА РАДОВА ЧИЈИ СУ ЗАПОСЛЕНИ АНГАЖОВАНИ</w:t>
      </w:r>
    </w:p>
    <w:p w:rsidR="004478E7" w:rsidRPr="004478E7" w:rsidRDefault="004478E7" w:rsidP="004478E7">
      <w:pPr>
        <w:spacing w:line="216" w:lineRule="auto"/>
        <w:ind w:firstLine="567"/>
        <w:rPr>
          <w:b/>
          <w:sz w:val="20"/>
          <w:szCs w:val="20"/>
          <w:u w:val="single"/>
          <w:lang w:val="ru-RU"/>
        </w:rPr>
      </w:pPr>
      <w:r w:rsidRPr="004478E7">
        <w:rPr>
          <w:b/>
          <w:sz w:val="20"/>
          <w:szCs w:val="20"/>
          <w:u w:val="single"/>
          <w:lang w:val="ru-RU"/>
        </w:rPr>
        <w:t>ПО „НОРМА ЧАС“</w:t>
      </w:r>
    </w:p>
    <w:p w:rsidR="004478E7" w:rsidRPr="004478E7" w:rsidRDefault="004478E7" w:rsidP="004478E7">
      <w:pPr>
        <w:autoSpaceDE w:val="0"/>
        <w:autoSpaceDN w:val="0"/>
        <w:adjustRightInd w:val="0"/>
        <w:rPr>
          <w:rFonts w:cs="Arial"/>
          <w:sz w:val="20"/>
          <w:szCs w:val="20"/>
          <w:lang w:val="sr-Cyrl-RS"/>
        </w:rPr>
      </w:pPr>
      <w:r w:rsidRPr="004478E7">
        <w:rPr>
          <w:rFonts w:cs="Arial"/>
          <w:sz w:val="20"/>
          <w:szCs w:val="20"/>
          <w:lang w:val="sr-Cyrl-RS"/>
        </w:rPr>
        <w:t>И</w:t>
      </w:r>
      <w:r w:rsidRPr="004478E7">
        <w:rPr>
          <w:rFonts w:cs="Arial"/>
          <w:sz w:val="20"/>
          <w:szCs w:val="20"/>
          <w:lang w:val="sr-Latn-CS"/>
        </w:rPr>
        <w:t>звођач радова</w:t>
      </w:r>
      <w:r w:rsidRPr="004478E7">
        <w:rPr>
          <w:rFonts w:cs="Arial"/>
          <w:sz w:val="20"/>
          <w:szCs w:val="20"/>
          <w:lang w:val="sr-Cyrl-RS"/>
        </w:rPr>
        <w:t xml:space="preserve"> који своје запослене ангажују по „норма часу“, у организацији ТЕНТ, обавезан је да:</w:t>
      </w:r>
    </w:p>
    <w:p w:rsidR="004478E7" w:rsidRPr="004478E7" w:rsidRDefault="004478E7" w:rsidP="004478E7">
      <w:pPr>
        <w:autoSpaceDE w:val="0"/>
        <w:autoSpaceDN w:val="0"/>
        <w:adjustRightInd w:val="0"/>
        <w:rPr>
          <w:sz w:val="20"/>
          <w:szCs w:val="20"/>
          <w:lang w:val="ru-RU"/>
        </w:rPr>
      </w:pPr>
    </w:p>
    <w:p w:rsidR="004478E7" w:rsidRPr="004478E7" w:rsidRDefault="004478E7" w:rsidP="00B358E4">
      <w:pPr>
        <w:numPr>
          <w:ilvl w:val="0"/>
          <w:numId w:val="44"/>
        </w:numPr>
        <w:spacing w:before="0" w:after="80" w:line="216" w:lineRule="auto"/>
        <w:rPr>
          <w:sz w:val="20"/>
          <w:szCs w:val="20"/>
          <w:lang w:val="ru-RU"/>
        </w:rPr>
      </w:pPr>
      <w:r w:rsidRPr="004478E7">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478E7" w:rsidRPr="004478E7" w:rsidRDefault="004478E7" w:rsidP="00B358E4">
      <w:pPr>
        <w:numPr>
          <w:ilvl w:val="0"/>
          <w:numId w:val="44"/>
        </w:numPr>
        <w:spacing w:before="0" w:after="80" w:line="216" w:lineRule="auto"/>
        <w:rPr>
          <w:sz w:val="20"/>
          <w:szCs w:val="20"/>
          <w:lang w:val="ru-RU"/>
        </w:rPr>
      </w:pPr>
      <w:r w:rsidRPr="004478E7">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4478E7" w:rsidRPr="004478E7" w:rsidRDefault="004478E7" w:rsidP="00B358E4">
      <w:pPr>
        <w:numPr>
          <w:ilvl w:val="0"/>
          <w:numId w:val="44"/>
        </w:numPr>
        <w:spacing w:before="0" w:after="80" w:line="216" w:lineRule="auto"/>
        <w:rPr>
          <w:sz w:val="20"/>
          <w:szCs w:val="20"/>
          <w:lang w:val="ru-RU"/>
        </w:rPr>
      </w:pPr>
      <w:r w:rsidRPr="004478E7">
        <w:rPr>
          <w:sz w:val="20"/>
          <w:szCs w:val="20"/>
          <w:lang w:val="ru-RU"/>
        </w:rPr>
        <w:lastRenderedPageBreak/>
        <w:t>За извођење радова (обављање посла) ангажује здравствено способне запослене,</w:t>
      </w:r>
    </w:p>
    <w:p w:rsidR="004478E7" w:rsidRPr="004478E7" w:rsidRDefault="004478E7" w:rsidP="00B358E4">
      <w:pPr>
        <w:numPr>
          <w:ilvl w:val="0"/>
          <w:numId w:val="44"/>
        </w:numPr>
        <w:spacing w:before="0" w:after="80" w:line="216" w:lineRule="auto"/>
        <w:rPr>
          <w:sz w:val="20"/>
          <w:szCs w:val="20"/>
          <w:lang w:val="ru-RU"/>
        </w:rPr>
      </w:pPr>
      <w:r w:rsidRPr="004478E7">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478E7" w:rsidRPr="004478E7" w:rsidRDefault="004478E7" w:rsidP="00B358E4">
      <w:pPr>
        <w:numPr>
          <w:ilvl w:val="0"/>
          <w:numId w:val="44"/>
        </w:numPr>
        <w:spacing w:before="0" w:after="80" w:line="216" w:lineRule="auto"/>
        <w:rPr>
          <w:sz w:val="20"/>
          <w:szCs w:val="20"/>
          <w:lang w:val="ru-RU"/>
        </w:rPr>
      </w:pPr>
      <w:r w:rsidRPr="004478E7">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478E7" w:rsidRPr="004478E7" w:rsidRDefault="004478E7" w:rsidP="00B358E4">
      <w:pPr>
        <w:numPr>
          <w:ilvl w:val="0"/>
          <w:numId w:val="44"/>
        </w:numPr>
        <w:spacing w:before="0" w:after="80" w:line="216" w:lineRule="auto"/>
        <w:rPr>
          <w:sz w:val="20"/>
          <w:szCs w:val="20"/>
          <w:lang w:val="ru-RU"/>
        </w:rPr>
      </w:pPr>
      <w:r w:rsidRPr="004478E7">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478E7" w:rsidRPr="004478E7" w:rsidRDefault="004478E7" w:rsidP="00B358E4">
      <w:pPr>
        <w:numPr>
          <w:ilvl w:val="0"/>
          <w:numId w:val="44"/>
        </w:numPr>
        <w:spacing w:before="0" w:after="80" w:line="216" w:lineRule="auto"/>
        <w:rPr>
          <w:sz w:val="20"/>
          <w:szCs w:val="20"/>
          <w:lang w:val="ru-RU"/>
        </w:rPr>
      </w:pPr>
      <w:r w:rsidRPr="004478E7">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478E7" w:rsidRPr="004478E7" w:rsidRDefault="004478E7" w:rsidP="00B358E4">
      <w:pPr>
        <w:numPr>
          <w:ilvl w:val="0"/>
          <w:numId w:val="44"/>
        </w:numPr>
        <w:spacing w:before="0" w:after="80" w:line="216" w:lineRule="auto"/>
        <w:rPr>
          <w:sz w:val="20"/>
          <w:szCs w:val="20"/>
          <w:lang w:val="ru-RU"/>
        </w:rPr>
      </w:pPr>
      <w:r w:rsidRPr="004478E7">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478E7" w:rsidRPr="004478E7" w:rsidRDefault="004478E7" w:rsidP="00B358E4">
      <w:pPr>
        <w:numPr>
          <w:ilvl w:val="0"/>
          <w:numId w:val="44"/>
        </w:numPr>
        <w:spacing w:before="0" w:after="80" w:line="216" w:lineRule="auto"/>
        <w:rPr>
          <w:sz w:val="20"/>
          <w:szCs w:val="20"/>
          <w:lang w:val="ru-RU"/>
        </w:rPr>
      </w:pPr>
      <w:r w:rsidRPr="004478E7">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478E7" w:rsidRPr="004478E7" w:rsidRDefault="004478E7" w:rsidP="00B358E4">
      <w:pPr>
        <w:numPr>
          <w:ilvl w:val="0"/>
          <w:numId w:val="44"/>
        </w:numPr>
        <w:spacing w:before="0" w:after="80" w:line="216" w:lineRule="auto"/>
        <w:rPr>
          <w:sz w:val="20"/>
          <w:szCs w:val="20"/>
          <w:lang w:val="ru-RU"/>
        </w:rPr>
      </w:pPr>
      <w:r w:rsidRPr="004478E7">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478E7" w:rsidRPr="004478E7" w:rsidRDefault="004478E7" w:rsidP="00B358E4">
      <w:pPr>
        <w:numPr>
          <w:ilvl w:val="0"/>
          <w:numId w:val="44"/>
        </w:numPr>
        <w:spacing w:before="0" w:after="80" w:line="216" w:lineRule="auto"/>
        <w:rPr>
          <w:sz w:val="20"/>
          <w:szCs w:val="20"/>
          <w:lang w:val="ru-RU"/>
        </w:rPr>
      </w:pPr>
      <w:r w:rsidRPr="004478E7">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478E7" w:rsidRPr="004478E7" w:rsidRDefault="004478E7" w:rsidP="00B358E4">
      <w:pPr>
        <w:numPr>
          <w:ilvl w:val="0"/>
          <w:numId w:val="44"/>
        </w:numPr>
        <w:spacing w:before="0" w:after="80" w:line="216" w:lineRule="auto"/>
        <w:rPr>
          <w:sz w:val="20"/>
          <w:szCs w:val="20"/>
          <w:lang w:val="ru-RU"/>
        </w:rPr>
      </w:pPr>
      <w:r w:rsidRPr="004478E7">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478E7" w:rsidRPr="004478E7" w:rsidRDefault="004478E7" w:rsidP="00B358E4">
      <w:pPr>
        <w:numPr>
          <w:ilvl w:val="0"/>
          <w:numId w:val="44"/>
        </w:numPr>
        <w:spacing w:before="0" w:after="80" w:line="216" w:lineRule="auto"/>
        <w:rPr>
          <w:sz w:val="20"/>
          <w:szCs w:val="20"/>
          <w:lang w:val="ru-RU"/>
        </w:rPr>
      </w:pPr>
      <w:r w:rsidRPr="004478E7">
        <w:rPr>
          <w:sz w:val="20"/>
          <w:szCs w:val="20"/>
          <w:lang w:val="ru-RU"/>
        </w:rPr>
        <w:t>Служби БЗР и ЗОП ТЕНТ достави копију извештаја о повреди на раду запосленог који пружа услуге ТЕНТ.</w:t>
      </w:r>
    </w:p>
    <w:p w:rsidR="004478E7" w:rsidRPr="004478E7" w:rsidRDefault="004478E7" w:rsidP="004478E7">
      <w:pPr>
        <w:spacing w:before="300" w:after="360" w:line="216" w:lineRule="auto"/>
        <w:ind w:firstLine="567"/>
        <w:rPr>
          <w:b/>
          <w:sz w:val="20"/>
          <w:szCs w:val="20"/>
          <w:u w:val="single"/>
          <w:lang w:val="sr-Latn-CS"/>
        </w:rPr>
      </w:pPr>
      <w:r w:rsidRPr="004478E7">
        <w:rPr>
          <w:b/>
          <w:sz w:val="20"/>
          <w:szCs w:val="20"/>
          <w:u w:val="single"/>
          <w:lang w:val="sr-Latn-CS"/>
        </w:rPr>
        <w:t xml:space="preserve">III ОБАВЕЗЕ ТЕНТ ЗА ЗАПОСЛЕНЕ АНГАЖОВАНЕ ПО „НОРМА ЧАС“  </w:t>
      </w:r>
    </w:p>
    <w:p w:rsidR="004478E7" w:rsidRPr="004478E7" w:rsidRDefault="004478E7" w:rsidP="004478E7">
      <w:pPr>
        <w:spacing w:after="240" w:line="216" w:lineRule="auto"/>
        <w:ind w:firstLine="567"/>
        <w:rPr>
          <w:sz w:val="20"/>
          <w:szCs w:val="20"/>
          <w:lang w:val="sr-Latn-CS"/>
        </w:rPr>
      </w:pPr>
      <w:r w:rsidRPr="004478E7">
        <w:rPr>
          <w:sz w:val="20"/>
          <w:szCs w:val="20"/>
          <w:lang w:val="sr-Latn-CS"/>
        </w:rPr>
        <w:t>ТЕНТ, односно руководиоци организационих целина у оквиру којих су ангажовани запослени Извођача радова обавезни су да:</w:t>
      </w:r>
    </w:p>
    <w:p w:rsidR="004478E7" w:rsidRPr="004478E7" w:rsidRDefault="004478E7" w:rsidP="00B358E4">
      <w:pPr>
        <w:numPr>
          <w:ilvl w:val="0"/>
          <w:numId w:val="46"/>
        </w:numPr>
        <w:spacing w:before="0" w:after="80" w:line="216" w:lineRule="auto"/>
        <w:ind w:left="357" w:hanging="357"/>
        <w:rPr>
          <w:sz w:val="20"/>
          <w:szCs w:val="20"/>
          <w:lang w:val="ru-RU"/>
        </w:rPr>
      </w:pPr>
      <w:r w:rsidRPr="004478E7">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478E7" w:rsidRPr="004478E7" w:rsidRDefault="004478E7" w:rsidP="00B358E4">
      <w:pPr>
        <w:numPr>
          <w:ilvl w:val="0"/>
          <w:numId w:val="46"/>
        </w:numPr>
        <w:spacing w:before="0" w:after="80" w:line="216" w:lineRule="auto"/>
        <w:ind w:left="357" w:hanging="357"/>
        <w:rPr>
          <w:sz w:val="20"/>
          <w:szCs w:val="20"/>
          <w:lang w:val="ru-RU"/>
        </w:rPr>
      </w:pPr>
      <w:r w:rsidRPr="004478E7">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478E7" w:rsidRPr="004478E7" w:rsidRDefault="004478E7" w:rsidP="00B358E4">
      <w:pPr>
        <w:numPr>
          <w:ilvl w:val="0"/>
          <w:numId w:val="46"/>
        </w:numPr>
        <w:spacing w:before="0" w:after="80" w:line="216" w:lineRule="auto"/>
        <w:ind w:left="357" w:hanging="357"/>
        <w:rPr>
          <w:sz w:val="20"/>
          <w:szCs w:val="20"/>
          <w:lang w:val="ru-RU"/>
        </w:rPr>
      </w:pPr>
      <w:r w:rsidRPr="004478E7">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478E7" w:rsidRPr="004478E7" w:rsidRDefault="004478E7" w:rsidP="00B358E4">
      <w:pPr>
        <w:numPr>
          <w:ilvl w:val="0"/>
          <w:numId w:val="46"/>
        </w:numPr>
        <w:spacing w:before="0" w:after="80" w:line="216" w:lineRule="auto"/>
        <w:ind w:left="357" w:hanging="357"/>
        <w:rPr>
          <w:sz w:val="20"/>
          <w:szCs w:val="20"/>
          <w:lang w:val="ru-RU"/>
        </w:rPr>
      </w:pPr>
      <w:r w:rsidRPr="004478E7">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478E7" w:rsidRPr="004478E7" w:rsidRDefault="004478E7" w:rsidP="004478E7">
      <w:pPr>
        <w:spacing w:before="280" w:after="360" w:line="216" w:lineRule="auto"/>
        <w:ind w:firstLine="567"/>
        <w:rPr>
          <w:b/>
          <w:sz w:val="20"/>
          <w:szCs w:val="20"/>
          <w:u w:val="single"/>
          <w:lang w:val="sr-Cyrl-RS"/>
        </w:rPr>
      </w:pPr>
      <w:r w:rsidRPr="004478E7">
        <w:rPr>
          <w:b/>
          <w:sz w:val="20"/>
          <w:szCs w:val="20"/>
          <w:u w:val="single"/>
          <w:lang w:val="sr-Cyrl-RS"/>
        </w:rPr>
        <w:t>IV НЕПОШТОВАЊЕ ПРАВИЛА</w:t>
      </w:r>
    </w:p>
    <w:p w:rsidR="004478E7" w:rsidRPr="004478E7" w:rsidRDefault="004478E7" w:rsidP="004478E7">
      <w:pPr>
        <w:spacing w:after="80" w:line="216" w:lineRule="auto"/>
        <w:ind w:firstLine="567"/>
        <w:rPr>
          <w:sz w:val="20"/>
          <w:szCs w:val="20"/>
          <w:lang w:val="ru-RU"/>
        </w:rPr>
      </w:pPr>
      <w:r w:rsidRPr="004478E7">
        <w:rPr>
          <w:sz w:val="20"/>
          <w:szCs w:val="20"/>
          <w:lang w:val="ru-RU"/>
        </w:rPr>
        <w:t>Служба БЗР и ЗОП ТЕНТ, док траје извођење уговорених радова, врши контролу примене ових правила.</w:t>
      </w:r>
    </w:p>
    <w:p w:rsidR="004478E7" w:rsidRPr="004478E7" w:rsidRDefault="004478E7" w:rsidP="004478E7">
      <w:pPr>
        <w:spacing w:after="80" w:line="216" w:lineRule="auto"/>
        <w:ind w:firstLine="567"/>
        <w:rPr>
          <w:sz w:val="20"/>
          <w:szCs w:val="20"/>
          <w:lang w:val="ru-RU"/>
        </w:rPr>
      </w:pPr>
      <w:r w:rsidRPr="004478E7">
        <w:rPr>
          <w:sz w:val="20"/>
          <w:szCs w:val="20"/>
          <w:lang w:val="ru-RU"/>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478E7" w:rsidRPr="004478E7" w:rsidRDefault="004478E7" w:rsidP="004478E7">
      <w:pPr>
        <w:spacing w:after="80" w:line="216" w:lineRule="auto"/>
        <w:ind w:firstLine="567"/>
        <w:rPr>
          <w:sz w:val="20"/>
          <w:szCs w:val="20"/>
          <w:lang w:val="ru-RU"/>
        </w:rPr>
      </w:pPr>
      <w:r w:rsidRPr="004478E7">
        <w:rPr>
          <w:sz w:val="20"/>
          <w:szCs w:val="20"/>
          <w:lang w:val="ru-RU"/>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478E7" w:rsidRPr="004478E7" w:rsidRDefault="004478E7" w:rsidP="004478E7">
      <w:pPr>
        <w:spacing w:after="80" w:line="216" w:lineRule="auto"/>
        <w:ind w:firstLine="567"/>
        <w:rPr>
          <w:sz w:val="20"/>
          <w:szCs w:val="20"/>
          <w:lang w:val="ru-RU"/>
        </w:rPr>
      </w:pPr>
      <w:r w:rsidRPr="004478E7">
        <w:rPr>
          <w:sz w:val="20"/>
          <w:szCs w:val="20"/>
          <w:lang w:val="ru-RU"/>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478E7" w:rsidRPr="004478E7" w:rsidRDefault="004478E7" w:rsidP="004478E7">
      <w:pPr>
        <w:spacing w:after="80" w:line="216" w:lineRule="auto"/>
        <w:ind w:firstLine="567"/>
        <w:rPr>
          <w:sz w:val="20"/>
          <w:szCs w:val="20"/>
          <w:lang w:val="ru-RU"/>
        </w:rPr>
      </w:pPr>
      <w:r w:rsidRPr="004478E7">
        <w:rPr>
          <w:sz w:val="20"/>
          <w:szCs w:val="20"/>
          <w:lang w:val="ru-RU"/>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478E7" w:rsidRPr="004478E7" w:rsidRDefault="004478E7" w:rsidP="004478E7">
      <w:pPr>
        <w:spacing w:after="80" w:line="216" w:lineRule="auto"/>
        <w:ind w:firstLine="567"/>
        <w:rPr>
          <w:sz w:val="20"/>
          <w:szCs w:val="20"/>
          <w:lang w:val="ru-RU"/>
        </w:rPr>
      </w:pPr>
      <w:r w:rsidRPr="004478E7">
        <w:rPr>
          <w:sz w:val="20"/>
          <w:szCs w:val="20"/>
          <w:lang w:val="ru-RU"/>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478E7" w:rsidRPr="004478E7" w:rsidRDefault="004478E7" w:rsidP="004478E7">
      <w:pPr>
        <w:spacing w:after="80" w:line="216" w:lineRule="auto"/>
        <w:ind w:firstLine="567"/>
        <w:rPr>
          <w:sz w:val="20"/>
          <w:szCs w:val="20"/>
          <w:lang w:val="ru-RU"/>
        </w:rPr>
      </w:pPr>
      <w:r w:rsidRPr="004478E7">
        <w:rPr>
          <w:sz w:val="20"/>
          <w:szCs w:val="20"/>
          <w:lang w:val="ru-RU"/>
        </w:rPr>
        <w:t>Руководилац одељења обезбеђења и одбране води евиденцију запослених извођача којима је забрањен приступ у објекте ТЕНТ.</w:t>
      </w:r>
    </w:p>
    <w:p w:rsidR="004478E7" w:rsidRPr="004478E7" w:rsidRDefault="004478E7" w:rsidP="004478E7">
      <w:pPr>
        <w:spacing w:before="280" w:after="160" w:line="216" w:lineRule="auto"/>
        <w:ind w:firstLine="567"/>
        <w:rPr>
          <w:b/>
          <w:sz w:val="20"/>
          <w:szCs w:val="20"/>
          <w:u w:val="single"/>
          <w:lang w:val="sr-Cyrl-RS"/>
        </w:rPr>
      </w:pPr>
      <w:r w:rsidRPr="004478E7">
        <w:rPr>
          <w:b/>
          <w:sz w:val="20"/>
          <w:szCs w:val="20"/>
          <w:u w:val="single"/>
          <w:lang w:val="sr-Latn-CS"/>
        </w:rPr>
        <w:t>V  САСТАНЦИ У ВЕЗИ БЕЗБЕДНОСТИ И ЗДРАВЉА НА РАДУ</w:t>
      </w:r>
    </w:p>
    <w:p w:rsidR="004478E7" w:rsidRPr="004478E7" w:rsidRDefault="004478E7" w:rsidP="004478E7">
      <w:pPr>
        <w:spacing w:before="360" w:after="360" w:line="216" w:lineRule="auto"/>
        <w:ind w:firstLine="567"/>
        <w:rPr>
          <w:b/>
          <w:sz w:val="20"/>
          <w:szCs w:val="20"/>
          <w:u w:val="single"/>
          <w:lang w:val="sr-Latn-CS"/>
        </w:rPr>
      </w:pPr>
      <w:r w:rsidRPr="004478E7">
        <w:rPr>
          <w:sz w:val="20"/>
          <w:szCs w:val="20"/>
          <w:lang w:val="sr-Latn-CS"/>
        </w:rPr>
        <w:t>Прв</w:t>
      </w:r>
      <w:r w:rsidRPr="004478E7">
        <w:rPr>
          <w:sz w:val="20"/>
          <w:szCs w:val="20"/>
          <w:lang w:val="sr-Cyrl-RS"/>
        </w:rPr>
        <w:t>ом састанку за безбедност присуствују:</w:t>
      </w:r>
    </w:p>
    <w:p w:rsidR="004478E7" w:rsidRPr="004478E7" w:rsidRDefault="004478E7" w:rsidP="00B358E4">
      <w:pPr>
        <w:numPr>
          <w:ilvl w:val="1"/>
          <w:numId w:val="45"/>
        </w:numPr>
        <w:tabs>
          <w:tab w:val="num" w:pos="1134"/>
        </w:tabs>
        <w:spacing w:before="0" w:after="80" w:line="216" w:lineRule="auto"/>
        <w:ind w:left="1134"/>
        <w:rPr>
          <w:sz w:val="20"/>
          <w:szCs w:val="20"/>
          <w:lang w:val="sr-Latn-CS"/>
        </w:rPr>
      </w:pPr>
      <w:r w:rsidRPr="004478E7">
        <w:rPr>
          <w:sz w:val="20"/>
          <w:szCs w:val="20"/>
          <w:lang w:val="sr-Latn-CS"/>
        </w:rPr>
        <w:t>лице за безбедност и здравље у ТЕНТ,</w:t>
      </w:r>
    </w:p>
    <w:p w:rsidR="004478E7" w:rsidRPr="004478E7" w:rsidRDefault="004478E7" w:rsidP="00B358E4">
      <w:pPr>
        <w:numPr>
          <w:ilvl w:val="1"/>
          <w:numId w:val="45"/>
        </w:numPr>
        <w:tabs>
          <w:tab w:val="num" w:pos="1134"/>
        </w:tabs>
        <w:spacing w:before="0" w:after="80" w:line="216" w:lineRule="auto"/>
        <w:ind w:left="1134"/>
        <w:rPr>
          <w:sz w:val="20"/>
          <w:szCs w:val="20"/>
          <w:lang w:val="sr-Latn-CS"/>
        </w:rPr>
      </w:pPr>
      <w:r w:rsidRPr="004478E7">
        <w:rPr>
          <w:sz w:val="20"/>
          <w:szCs w:val="20"/>
          <w:lang w:val="sr-Latn-CS"/>
        </w:rPr>
        <w:t xml:space="preserve">инструктор БЗР и ЗОП из Службе за обуку кадрова. </w:t>
      </w:r>
    </w:p>
    <w:p w:rsidR="004478E7" w:rsidRPr="004478E7" w:rsidRDefault="004478E7" w:rsidP="00B358E4">
      <w:pPr>
        <w:numPr>
          <w:ilvl w:val="1"/>
          <w:numId w:val="45"/>
        </w:numPr>
        <w:tabs>
          <w:tab w:val="num" w:pos="1134"/>
        </w:tabs>
        <w:spacing w:before="0" w:after="80" w:line="216" w:lineRule="auto"/>
        <w:ind w:left="1134"/>
        <w:rPr>
          <w:sz w:val="20"/>
          <w:szCs w:val="20"/>
        </w:rPr>
      </w:pPr>
      <w:r w:rsidRPr="004478E7">
        <w:rPr>
          <w:sz w:val="20"/>
          <w:szCs w:val="20"/>
        </w:rPr>
        <w:t>надзорни орган,</w:t>
      </w:r>
    </w:p>
    <w:p w:rsidR="004478E7" w:rsidRPr="004478E7" w:rsidRDefault="004478E7" w:rsidP="00B358E4">
      <w:pPr>
        <w:numPr>
          <w:ilvl w:val="1"/>
          <w:numId w:val="45"/>
        </w:numPr>
        <w:tabs>
          <w:tab w:val="num" w:pos="1134"/>
        </w:tabs>
        <w:spacing w:before="0" w:after="80" w:line="216" w:lineRule="auto"/>
        <w:ind w:left="1134"/>
        <w:rPr>
          <w:sz w:val="20"/>
          <w:szCs w:val="20"/>
        </w:rPr>
      </w:pPr>
      <w:r w:rsidRPr="004478E7">
        <w:rPr>
          <w:sz w:val="20"/>
          <w:szCs w:val="20"/>
        </w:rPr>
        <w:t>одговорно лице извођача радова на градилишту и</w:t>
      </w:r>
    </w:p>
    <w:p w:rsidR="004478E7" w:rsidRPr="004478E7" w:rsidRDefault="004478E7" w:rsidP="00B358E4">
      <w:pPr>
        <w:numPr>
          <w:ilvl w:val="1"/>
          <w:numId w:val="45"/>
        </w:numPr>
        <w:tabs>
          <w:tab w:val="num" w:pos="1134"/>
        </w:tabs>
        <w:spacing w:before="0" w:after="80" w:line="216" w:lineRule="auto"/>
        <w:ind w:left="1134"/>
        <w:rPr>
          <w:sz w:val="20"/>
          <w:szCs w:val="20"/>
        </w:rPr>
      </w:pPr>
      <w:r w:rsidRPr="004478E7">
        <w:rPr>
          <w:sz w:val="20"/>
          <w:szCs w:val="20"/>
        </w:rPr>
        <w:t>одговорно лице за безбедност и здравље извођача радова.</w:t>
      </w:r>
      <w:r w:rsidRPr="004478E7">
        <w:rPr>
          <w:sz w:val="20"/>
          <w:szCs w:val="20"/>
          <w:lang w:val="sr-Latn-CS"/>
        </w:rPr>
        <w:t xml:space="preserve"> </w:t>
      </w:r>
    </w:p>
    <w:p w:rsidR="004478E7" w:rsidRPr="004478E7" w:rsidRDefault="004478E7" w:rsidP="004478E7">
      <w:pPr>
        <w:spacing w:after="80" w:line="216" w:lineRule="auto"/>
        <w:ind w:firstLine="567"/>
        <w:rPr>
          <w:sz w:val="20"/>
          <w:szCs w:val="20"/>
          <w:lang w:val="sr-Latn-CS"/>
        </w:rPr>
      </w:pPr>
      <w:r w:rsidRPr="004478E7">
        <w:rPr>
          <w:sz w:val="20"/>
          <w:szCs w:val="20"/>
          <w:lang w:val="sr-Latn-CS"/>
        </w:rPr>
        <w:t xml:space="preserve">Садржај </w:t>
      </w:r>
      <w:r w:rsidRPr="004478E7">
        <w:rPr>
          <w:sz w:val="20"/>
          <w:szCs w:val="20"/>
          <w:lang w:val="ru-RU"/>
        </w:rPr>
        <w:t>првог</w:t>
      </w:r>
      <w:r w:rsidRPr="004478E7">
        <w:rPr>
          <w:sz w:val="20"/>
          <w:szCs w:val="20"/>
          <w:lang w:val="sr-Latn-CS"/>
        </w:rPr>
        <w:t xml:space="preserve"> састанка:</w:t>
      </w:r>
    </w:p>
    <w:p w:rsidR="004478E7" w:rsidRPr="004478E7" w:rsidRDefault="004478E7" w:rsidP="00B358E4">
      <w:pPr>
        <w:numPr>
          <w:ilvl w:val="1"/>
          <w:numId w:val="45"/>
        </w:numPr>
        <w:tabs>
          <w:tab w:val="num" w:pos="1134"/>
        </w:tabs>
        <w:spacing w:before="0" w:after="80" w:line="216" w:lineRule="auto"/>
        <w:ind w:left="1134"/>
        <w:rPr>
          <w:sz w:val="20"/>
          <w:szCs w:val="20"/>
          <w:lang w:val="ru-RU"/>
        </w:rPr>
      </w:pPr>
      <w:r w:rsidRPr="004478E7">
        <w:rPr>
          <w:sz w:val="20"/>
          <w:szCs w:val="20"/>
          <w:lang w:val="sr-Latn-CS"/>
        </w:rPr>
        <w:t>Одређивање радног простора (контејнери за смештај радника, материјала, санитарни чворови, и др.)</w:t>
      </w:r>
      <w:r w:rsidRPr="004478E7">
        <w:rPr>
          <w:sz w:val="20"/>
          <w:szCs w:val="20"/>
          <w:lang w:val="ru-RU"/>
        </w:rPr>
        <w:t>;</w:t>
      </w:r>
    </w:p>
    <w:p w:rsidR="004478E7" w:rsidRPr="004478E7" w:rsidRDefault="004478E7" w:rsidP="00B358E4">
      <w:pPr>
        <w:numPr>
          <w:ilvl w:val="1"/>
          <w:numId w:val="45"/>
        </w:numPr>
        <w:tabs>
          <w:tab w:val="num" w:pos="1134"/>
        </w:tabs>
        <w:spacing w:before="0" w:after="80" w:line="216" w:lineRule="auto"/>
        <w:ind w:left="1134"/>
        <w:rPr>
          <w:sz w:val="20"/>
          <w:szCs w:val="20"/>
          <w:lang w:val="ru-RU"/>
        </w:rPr>
      </w:pPr>
      <w:r w:rsidRPr="004478E7">
        <w:rPr>
          <w:sz w:val="20"/>
          <w:szCs w:val="20"/>
          <w:lang w:val="ru-RU"/>
        </w:rPr>
        <w:t>Упознавање са опасностима и штетностима у термоенергетским постројењима и железничком саобраћају</w:t>
      </w:r>
      <w:r w:rsidRPr="004478E7">
        <w:rPr>
          <w:b/>
          <w:i/>
          <w:sz w:val="20"/>
          <w:szCs w:val="20"/>
          <w:lang w:val="ru-RU"/>
        </w:rPr>
        <w:t>;</w:t>
      </w:r>
    </w:p>
    <w:p w:rsidR="004478E7" w:rsidRPr="004478E7" w:rsidRDefault="004478E7" w:rsidP="00B358E4">
      <w:pPr>
        <w:numPr>
          <w:ilvl w:val="1"/>
          <w:numId w:val="45"/>
        </w:numPr>
        <w:tabs>
          <w:tab w:val="num" w:pos="1134"/>
        </w:tabs>
        <w:spacing w:before="0" w:after="80" w:line="216" w:lineRule="auto"/>
        <w:ind w:left="1134"/>
        <w:rPr>
          <w:sz w:val="20"/>
          <w:szCs w:val="20"/>
          <w:lang w:val="ru-RU"/>
        </w:rPr>
      </w:pPr>
      <w:r w:rsidRPr="004478E7">
        <w:rPr>
          <w:sz w:val="20"/>
          <w:szCs w:val="20"/>
          <w:lang w:val="sr-Latn-CS"/>
        </w:rPr>
        <w:t>Прва помоћ (телефонски бројеви, процедуре, и др.)</w:t>
      </w:r>
      <w:r w:rsidRPr="004478E7">
        <w:rPr>
          <w:sz w:val="20"/>
          <w:szCs w:val="20"/>
          <w:lang w:val="ru-RU"/>
        </w:rPr>
        <w:t>;</w:t>
      </w:r>
    </w:p>
    <w:p w:rsidR="004478E7" w:rsidRPr="004478E7" w:rsidRDefault="004478E7" w:rsidP="00B358E4">
      <w:pPr>
        <w:numPr>
          <w:ilvl w:val="1"/>
          <w:numId w:val="45"/>
        </w:numPr>
        <w:tabs>
          <w:tab w:val="num" w:pos="1134"/>
        </w:tabs>
        <w:spacing w:before="0" w:after="80" w:line="216" w:lineRule="auto"/>
        <w:ind w:left="1134"/>
        <w:rPr>
          <w:sz w:val="20"/>
          <w:szCs w:val="20"/>
          <w:lang w:val="ru-RU"/>
        </w:rPr>
      </w:pPr>
      <w:r w:rsidRPr="004478E7">
        <w:rPr>
          <w:sz w:val="20"/>
          <w:szCs w:val="20"/>
          <w:lang w:val="sr-Latn-CS"/>
        </w:rPr>
        <w:t>Противпожарна заштита (телефонски бројеви, процедуре, дозволе и др.), опасне материје (хемикалије, гас и горива)</w:t>
      </w:r>
      <w:r w:rsidRPr="004478E7">
        <w:rPr>
          <w:sz w:val="20"/>
          <w:szCs w:val="20"/>
          <w:lang w:val="ru-RU"/>
        </w:rPr>
        <w:t>, заштита животне средине;</w:t>
      </w:r>
    </w:p>
    <w:p w:rsidR="004478E7" w:rsidRPr="004478E7" w:rsidRDefault="004478E7" w:rsidP="00B358E4">
      <w:pPr>
        <w:numPr>
          <w:ilvl w:val="1"/>
          <w:numId w:val="45"/>
        </w:numPr>
        <w:tabs>
          <w:tab w:val="num" w:pos="1134"/>
        </w:tabs>
        <w:spacing w:before="0" w:after="80" w:line="216" w:lineRule="auto"/>
        <w:ind w:left="1134"/>
        <w:rPr>
          <w:sz w:val="20"/>
          <w:szCs w:val="20"/>
          <w:lang w:val="ru-RU"/>
        </w:rPr>
      </w:pPr>
      <w:r w:rsidRPr="004478E7">
        <w:rPr>
          <w:sz w:val="20"/>
          <w:szCs w:val="20"/>
          <w:lang w:val="sr-Latn-CS"/>
        </w:rPr>
        <w:t>Лична</w:t>
      </w:r>
      <w:r w:rsidRPr="004478E7">
        <w:rPr>
          <w:sz w:val="20"/>
          <w:szCs w:val="20"/>
          <w:lang w:val="ru-RU"/>
        </w:rPr>
        <w:t xml:space="preserve"> и колективна</w:t>
      </w:r>
      <w:r w:rsidRPr="004478E7">
        <w:rPr>
          <w:sz w:val="20"/>
          <w:szCs w:val="20"/>
          <w:lang w:val="sr-Latn-CS"/>
        </w:rPr>
        <w:t xml:space="preserve"> заштитна опрема</w:t>
      </w:r>
      <w:r w:rsidRPr="004478E7">
        <w:rPr>
          <w:sz w:val="20"/>
          <w:szCs w:val="20"/>
          <w:lang w:val="ru-RU"/>
        </w:rPr>
        <w:t>;</w:t>
      </w:r>
    </w:p>
    <w:p w:rsidR="004478E7" w:rsidRPr="004478E7" w:rsidRDefault="004478E7" w:rsidP="00B358E4">
      <w:pPr>
        <w:numPr>
          <w:ilvl w:val="1"/>
          <w:numId w:val="45"/>
        </w:numPr>
        <w:tabs>
          <w:tab w:val="num" w:pos="1134"/>
        </w:tabs>
        <w:spacing w:before="0" w:after="80" w:line="216" w:lineRule="auto"/>
        <w:ind w:left="1134"/>
        <w:rPr>
          <w:sz w:val="20"/>
          <w:szCs w:val="20"/>
          <w:lang w:val="ru-RU"/>
        </w:rPr>
      </w:pPr>
      <w:r w:rsidRPr="004478E7">
        <w:rPr>
          <w:sz w:val="20"/>
          <w:szCs w:val="20"/>
          <w:lang w:val="sr-Latn-CS"/>
        </w:rPr>
        <w:t>Правила саобраћаја</w:t>
      </w:r>
      <w:r w:rsidRPr="004478E7">
        <w:rPr>
          <w:sz w:val="20"/>
          <w:szCs w:val="20"/>
          <w:lang w:val="ru-RU"/>
        </w:rPr>
        <w:t>;</w:t>
      </w:r>
    </w:p>
    <w:p w:rsidR="004478E7" w:rsidRPr="004478E7" w:rsidRDefault="004478E7" w:rsidP="00B358E4">
      <w:pPr>
        <w:numPr>
          <w:ilvl w:val="1"/>
          <w:numId w:val="45"/>
        </w:numPr>
        <w:tabs>
          <w:tab w:val="num" w:pos="1134"/>
        </w:tabs>
        <w:spacing w:before="0" w:after="80" w:line="216" w:lineRule="auto"/>
        <w:ind w:left="1134"/>
        <w:rPr>
          <w:sz w:val="20"/>
          <w:szCs w:val="20"/>
          <w:lang w:val="ru-RU"/>
        </w:rPr>
      </w:pPr>
      <w:r w:rsidRPr="004478E7">
        <w:rPr>
          <w:sz w:val="20"/>
          <w:szCs w:val="20"/>
          <w:lang w:val="ru-RU"/>
        </w:rPr>
        <w:t>Одржавање</w:t>
      </w:r>
      <w:r w:rsidRPr="004478E7">
        <w:rPr>
          <w:sz w:val="20"/>
          <w:szCs w:val="20"/>
          <w:lang w:val="sr-Latn-CS"/>
        </w:rPr>
        <w:t xml:space="preserve"> и чишћење </w:t>
      </w:r>
      <w:r w:rsidRPr="004478E7">
        <w:rPr>
          <w:sz w:val="20"/>
          <w:szCs w:val="20"/>
          <w:lang w:val="ru-RU"/>
        </w:rPr>
        <w:t>радног простора;</w:t>
      </w:r>
    </w:p>
    <w:p w:rsidR="004478E7" w:rsidRPr="004478E7" w:rsidRDefault="004478E7" w:rsidP="00B358E4">
      <w:pPr>
        <w:numPr>
          <w:ilvl w:val="1"/>
          <w:numId w:val="45"/>
        </w:numPr>
        <w:tabs>
          <w:tab w:val="num" w:pos="1134"/>
        </w:tabs>
        <w:spacing w:before="0" w:after="80" w:line="216" w:lineRule="auto"/>
        <w:ind w:left="1134"/>
        <w:rPr>
          <w:sz w:val="20"/>
          <w:szCs w:val="20"/>
          <w:lang w:val="ru-RU"/>
        </w:rPr>
      </w:pPr>
      <w:r w:rsidRPr="004478E7">
        <w:rPr>
          <w:sz w:val="20"/>
          <w:szCs w:val="20"/>
          <w:lang w:val="sr-Latn-CS"/>
        </w:rPr>
        <w:t>Имен</w:t>
      </w:r>
      <w:r w:rsidRPr="004478E7">
        <w:rPr>
          <w:sz w:val="20"/>
          <w:szCs w:val="20"/>
          <w:lang w:val="ru-RU"/>
        </w:rPr>
        <w:t xml:space="preserve">овање </w:t>
      </w:r>
      <w:r w:rsidRPr="004478E7">
        <w:rPr>
          <w:sz w:val="20"/>
          <w:szCs w:val="20"/>
          <w:lang w:val="sr-Latn-CS"/>
        </w:rPr>
        <w:t>одговор</w:t>
      </w:r>
      <w:r w:rsidRPr="004478E7">
        <w:rPr>
          <w:sz w:val="20"/>
          <w:szCs w:val="20"/>
          <w:lang w:val="ru-RU"/>
        </w:rPr>
        <w:t>них</w:t>
      </w:r>
      <w:r w:rsidRPr="004478E7">
        <w:rPr>
          <w:sz w:val="20"/>
          <w:szCs w:val="20"/>
          <w:lang w:val="sr-Latn-CS"/>
        </w:rPr>
        <w:t xml:space="preserve"> лица</w:t>
      </w:r>
      <w:r w:rsidRPr="004478E7">
        <w:rPr>
          <w:sz w:val="20"/>
          <w:szCs w:val="20"/>
          <w:lang w:val="ru-RU"/>
        </w:rPr>
        <w:t>;</w:t>
      </w:r>
    </w:p>
    <w:p w:rsidR="004478E7" w:rsidRPr="004478E7" w:rsidRDefault="004478E7" w:rsidP="00B358E4">
      <w:pPr>
        <w:numPr>
          <w:ilvl w:val="1"/>
          <w:numId w:val="45"/>
        </w:numPr>
        <w:tabs>
          <w:tab w:val="num" w:pos="1134"/>
        </w:tabs>
        <w:spacing w:before="0" w:after="80" w:line="216" w:lineRule="auto"/>
        <w:ind w:left="1134"/>
        <w:rPr>
          <w:sz w:val="20"/>
          <w:szCs w:val="20"/>
          <w:lang w:val="ru-RU"/>
        </w:rPr>
      </w:pPr>
      <w:r w:rsidRPr="004478E7">
        <w:rPr>
          <w:sz w:val="20"/>
          <w:szCs w:val="20"/>
          <w:lang w:val="ru-RU"/>
        </w:rPr>
        <w:t>Поступак у случају п</w:t>
      </w:r>
      <w:r w:rsidRPr="004478E7">
        <w:rPr>
          <w:sz w:val="20"/>
          <w:szCs w:val="20"/>
          <w:lang w:val="sr-Latn-CS"/>
        </w:rPr>
        <w:t>овреде на раду</w:t>
      </w:r>
      <w:r w:rsidRPr="004478E7">
        <w:rPr>
          <w:sz w:val="20"/>
          <w:szCs w:val="20"/>
          <w:lang w:val="ru-RU"/>
        </w:rPr>
        <w:t>;</w:t>
      </w:r>
    </w:p>
    <w:p w:rsidR="004478E7" w:rsidRPr="004478E7" w:rsidRDefault="004478E7" w:rsidP="00B358E4">
      <w:pPr>
        <w:numPr>
          <w:ilvl w:val="1"/>
          <w:numId w:val="45"/>
        </w:numPr>
        <w:tabs>
          <w:tab w:val="num" w:pos="1134"/>
        </w:tabs>
        <w:spacing w:before="0" w:after="80" w:line="216" w:lineRule="auto"/>
        <w:ind w:left="1134"/>
        <w:rPr>
          <w:sz w:val="20"/>
          <w:szCs w:val="20"/>
          <w:lang w:val="sr-Latn-CS"/>
        </w:rPr>
      </w:pPr>
      <w:r w:rsidRPr="004478E7">
        <w:rPr>
          <w:sz w:val="20"/>
          <w:szCs w:val="20"/>
          <w:lang w:val="sr-Latn-CS"/>
        </w:rPr>
        <w:t xml:space="preserve">Последице </w:t>
      </w:r>
      <w:r w:rsidRPr="004478E7">
        <w:rPr>
          <w:sz w:val="20"/>
          <w:szCs w:val="20"/>
          <w:lang w:val="ru-RU"/>
        </w:rPr>
        <w:t>непоштовања Правила безбедности на раду ТЕНТ и</w:t>
      </w:r>
    </w:p>
    <w:p w:rsidR="004478E7" w:rsidRPr="004478E7" w:rsidRDefault="004478E7" w:rsidP="00B358E4">
      <w:pPr>
        <w:numPr>
          <w:ilvl w:val="1"/>
          <w:numId w:val="45"/>
        </w:numPr>
        <w:tabs>
          <w:tab w:val="num" w:pos="1134"/>
        </w:tabs>
        <w:spacing w:before="0" w:after="80" w:line="216" w:lineRule="auto"/>
        <w:ind w:left="1134"/>
        <w:rPr>
          <w:sz w:val="20"/>
          <w:szCs w:val="20"/>
          <w:lang w:val="sr-Latn-CS"/>
        </w:rPr>
      </w:pPr>
      <w:r w:rsidRPr="004478E7">
        <w:rPr>
          <w:sz w:val="20"/>
          <w:szCs w:val="20"/>
          <w:lang w:val="ru-RU"/>
        </w:rPr>
        <w:t>План заједничких мера</w:t>
      </w:r>
    </w:p>
    <w:p w:rsidR="004478E7" w:rsidRPr="004478E7" w:rsidRDefault="004478E7" w:rsidP="004478E7">
      <w:pPr>
        <w:spacing w:after="80" w:line="216" w:lineRule="auto"/>
        <w:ind w:firstLine="567"/>
        <w:rPr>
          <w:sz w:val="20"/>
          <w:szCs w:val="20"/>
          <w:lang w:val="sr-Latn-CS"/>
        </w:rPr>
      </w:pPr>
      <w:r w:rsidRPr="004478E7">
        <w:rPr>
          <w:sz w:val="20"/>
          <w:szCs w:val="20"/>
          <w:lang w:val="ru-RU"/>
        </w:rPr>
        <w:t xml:space="preserve">   </w:t>
      </w:r>
      <w:r w:rsidRPr="004478E7">
        <w:rPr>
          <w:sz w:val="20"/>
          <w:szCs w:val="20"/>
          <w:lang w:val="sr-Latn-C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4478E7" w:rsidRPr="004478E7" w:rsidRDefault="004478E7" w:rsidP="004478E7">
      <w:pPr>
        <w:spacing w:after="80" w:line="216" w:lineRule="auto"/>
        <w:ind w:firstLine="567"/>
        <w:rPr>
          <w:sz w:val="20"/>
          <w:szCs w:val="20"/>
          <w:lang w:val="sr-Latn-CS"/>
        </w:rPr>
      </w:pPr>
      <w:r w:rsidRPr="004478E7">
        <w:rPr>
          <w:sz w:val="20"/>
          <w:szCs w:val="20"/>
          <w:lang w:val="sr-Latn-CS"/>
        </w:rPr>
        <w:t>Садржај</w:t>
      </w:r>
      <w:r w:rsidRPr="004478E7">
        <w:rPr>
          <w:sz w:val="20"/>
          <w:szCs w:val="20"/>
          <w:lang w:val="ru-RU"/>
        </w:rPr>
        <w:t xml:space="preserve"> редовног</w:t>
      </w:r>
      <w:r w:rsidRPr="004478E7">
        <w:rPr>
          <w:sz w:val="20"/>
          <w:szCs w:val="20"/>
          <w:lang w:val="sr-Latn-CS"/>
        </w:rPr>
        <w:t xml:space="preserve"> састанка:</w:t>
      </w:r>
    </w:p>
    <w:p w:rsidR="004478E7" w:rsidRPr="004478E7" w:rsidRDefault="004478E7" w:rsidP="00B358E4">
      <w:pPr>
        <w:numPr>
          <w:ilvl w:val="1"/>
          <w:numId w:val="45"/>
        </w:numPr>
        <w:tabs>
          <w:tab w:val="num" w:pos="1134"/>
          <w:tab w:val="left" w:pos="7005"/>
        </w:tabs>
        <w:spacing w:before="0" w:after="80" w:line="216" w:lineRule="auto"/>
        <w:ind w:left="1134"/>
        <w:rPr>
          <w:sz w:val="20"/>
          <w:szCs w:val="20"/>
          <w:lang w:val="ru-RU"/>
        </w:rPr>
      </w:pPr>
      <w:r w:rsidRPr="004478E7">
        <w:rPr>
          <w:sz w:val="20"/>
          <w:szCs w:val="20"/>
          <w:lang w:val="ru-RU"/>
        </w:rPr>
        <w:t xml:space="preserve">Стање </w:t>
      </w:r>
      <w:r w:rsidRPr="004478E7">
        <w:rPr>
          <w:sz w:val="20"/>
          <w:szCs w:val="20"/>
          <w:lang w:val="sr-Latn-CS"/>
        </w:rPr>
        <w:t>радног и складишног простора</w:t>
      </w:r>
      <w:r w:rsidRPr="004478E7">
        <w:rPr>
          <w:sz w:val="20"/>
          <w:szCs w:val="20"/>
          <w:lang w:val="ru-RU"/>
        </w:rPr>
        <w:t>;</w:t>
      </w:r>
    </w:p>
    <w:p w:rsidR="004478E7" w:rsidRPr="004478E7" w:rsidRDefault="004478E7" w:rsidP="00B358E4">
      <w:pPr>
        <w:numPr>
          <w:ilvl w:val="1"/>
          <w:numId w:val="45"/>
        </w:numPr>
        <w:tabs>
          <w:tab w:val="num" w:pos="1134"/>
          <w:tab w:val="left" w:pos="7005"/>
        </w:tabs>
        <w:spacing w:before="0" w:after="80" w:line="216" w:lineRule="auto"/>
        <w:ind w:left="1134"/>
        <w:rPr>
          <w:sz w:val="20"/>
          <w:szCs w:val="20"/>
          <w:lang w:val="ru-RU"/>
        </w:rPr>
      </w:pPr>
      <w:r w:rsidRPr="004478E7">
        <w:rPr>
          <w:sz w:val="20"/>
          <w:szCs w:val="20"/>
          <w:lang w:val="ru-RU"/>
        </w:rPr>
        <w:t>Стање</w:t>
      </w:r>
      <w:r w:rsidRPr="004478E7">
        <w:rPr>
          <w:sz w:val="20"/>
          <w:szCs w:val="20"/>
          <w:lang w:val="sr-Latn-CS"/>
        </w:rPr>
        <w:t xml:space="preserve"> противпожаре заштите, опасних материја (хемикалије, гас, горива)</w:t>
      </w:r>
      <w:r w:rsidRPr="004478E7">
        <w:rPr>
          <w:sz w:val="20"/>
          <w:szCs w:val="20"/>
          <w:lang w:val="ru-RU"/>
        </w:rPr>
        <w:t>;</w:t>
      </w:r>
    </w:p>
    <w:p w:rsidR="004478E7" w:rsidRPr="004478E7" w:rsidRDefault="004478E7" w:rsidP="00B358E4">
      <w:pPr>
        <w:numPr>
          <w:ilvl w:val="1"/>
          <w:numId w:val="45"/>
        </w:numPr>
        <w:tabs>
          <w:tab w:val="num" w:pos="1134"/>
          <w:tab w:val="left" w:pos="7005"/>
        </w:tabs>
        <w:spacing w:before="0" w:after="80" w:line="216" w:lineRule="auto"/>
        <w:ind w:left="1134"/>
        <w:rPr>
          <w:sz w:val="20"/>
          <w:szCs w:val="20"/>
          <w:lang w:val="ru-RU"/>
        </w:rPr>
      </w:pPr>
      <w:r w:rsidRPr="004478E7">
        <w:rPr>
          <w:sz w:val="20"/>
          <w:szCs w:val="20"/>
          <w:lang w:val="ru-RU"/>
        </w:rPr>
        <w:t>Коришћење л</w:t>
      </w:r>
      <w:r w:rsidRPr="004478E7">
        <w:rPr>
          <w:sz w:val="20"/>
          <w:szCs w:val="20"/>
          <w:lang w:val="sr-Latn-CS"/>
        </w:rPr>
        <w:t xml:space="preserve">ичне </w:t>
      </w:r>
      <w:r w:rsidRPr="004478E7">
        <w:rPr>
          <w:sz w:val="20"/>
          <w:szCs w:val="20"/>
          <w:lang w:val="ru-RU"/>
        </w:rPr>
        <w:t>и колективне</w:t>
      </w:r>
      <w:r w:rsidRPr="004478E7">
        <w:rPr>
          <w:sz w:val="20"/>
          <w:szCs w:val="20"/>
          <w:lang w:val="sr-Latn-CS"/>
        </w:rPr>
        <w:t xml:space="preserve"> заштитне опреме</w:t>
      </w:r>
      <w:r w:rsidRPr="004478E7">
        <w:rPr>
          <w:sz w:val="20"/>
          <w:szCs w:val="20"/>
          <w:lang w:val="ru-RU"/>
        </w:rPr>
        <w:t>;</w:t>
      </w:r>
    </w:p>
    <w:p w:rsidR="004478E7" w:rsidRPr="004478E7" w:rsidRDefault="004478E7" w:rsidP="00B358E4">
      <w:pPr>
        <w:numPr>
          <w:ilvl w:val="1"/>
          <w:numId w:val="45"/>
        </w:numPr>
        <w:tabs>
          <w:tab w:val="num" w:pos="1134"/>
          <w:tab w:val="left" w:pos="7005"/>
        </w:tabs>
        <w:spacing w:before="0" w:after="80" w:line="216" w:lineRule="auto"/>
        <w:ind w:left="1134"/>
        <w:rPr>
          <w:sz w:val="20"/>
          <w:szCs w:val="20"/>
          <w:lang w:val="ru-RU"/>
        </w:rPr>
      </w:pPr>
      <w:r w:rsidRPr="004478E7">
        <w:rPr>
          <w:sz w:val="20"/>
          <w:szCs w:val="20"/>
          <w:lang w:val="ru-RU"/>
        </w:rPr>
        <w:t>Поштовање п</w:t>
      </w:r>
      <w:r w:rsidRPr="004478E7">
        <w:rPr>
          <w:sz w:val="20"/>
          <w:szCs w:val="20"/>
          <w:lang w:val="sr-Latn-CS"/>
        </w:rPr>
        <w:t>равила саобраћаја</w:t>
      </w:r>
      <w:r w:rsidRPr="004478E7">
        <w:rPr>
          <w:sz w:val="20"/>
          <w:szCs w:val="20"/>
          <w:lang w:val="ru-RU"/>
        </w:rPr>
        <w:t>;</w:t>
      </w:r>
    </w:p>
    <w:p w:rsidR="004478E7" w:rsidRPr="004478E7" w:rsidRDefault="004478E7" w:rsidP="00B358E4">
      <w:pPr>
        <w:numPr>
          <w:ilvl w:val="1"/>
          <w:numId w:val="45"/>
        </w:numPr>
        <w:tabs>
          <w:tab w:val="num" w:pos="1134"/>
          <w:tab w:val="left" w:pos="7005"/>
        </w:tabs>
        <w:spacing w:before="0" w:after="80" w:line="216" w:lineRule="auto"/>
        <w:ind w:left="1134"/>
        <w:rPr>
          <w:sz w:val="20"/>
          <w:szCs w:val="20"/>
          <w:lang w:val="ru-RU"/>
        </w:rPr>
      </w:pPr>
      <w:r w:rsidRPr="004478E7">
        <w:rPr>
          <w:sz w:val="20"/>
          <w:szCs w:val="20"/>
          <w:lang w:val="sr-Latn-CS"/>
        </w:rPr>
        <w:t>Процене ризика од повреда</w:t>
      </w:r>
      <w:r w:rsidRPr="004478E7">
        <w:rPr>
          <w:sz w:val="20"/>
          <w:szCs w:val="20"/>
          <w:lang w:val="ru-RU"/>
        </w:rPr>
        <w:t xml:space="preserve"> и</w:t>
      </w:r>
    </w:p>
    <w:p w:rsidR="004478E7" w:rsidRPr="004478E7" w:rsidRDefault="004478E7" w:rsidP="004478E7">
      <w:pPr>
        <w:spacing w:before="0"/>
        <w:rPr>
          <w:rFonts w:cs="Arial"/>
        </w:rPr>
      </w:pPr>
      <w:r w:rsidRPr="004478E7">
        <w:rPr>
          <w:sz w:val="20"/>
          <w:szCs w:val="20"/>
          <w:lang w:val="sr-Latn-CS"/>
        </w:rPr>
        <w:t>Могућност побољшања безбедности</w:t>
      </w:r>
      <w:r w:rsidRPr="004478E7">
        <w:rPr>
          <w:sz w:val="20"/>
          <w:szCs w:val="20"/>
          <w:lang w:val="ru-RU"/>
        </w:rPr>
        <w:t xml:space="preserve"> и здравља на</w:t>
      </w:r>
      <w:r w:rsidRPr="004478E7">
        <w:rPr>
          <w:sz w:val="20"/>
          <w:szCs w:val="20"/>
          <w:lang w:val="sr-Latn-CS"/>
        </w:rPr>
        <w:t xml:space="preserve"> рад</w:t>
      </w:r>
      <w:r w:rsidRPr="004478E7">
        <w:rPr>
          <w:sz w:val="20"/>
          <w:szCs w:val="20"/>
          <w:lang w:val="ru-RU"/>
        </w:rPr>
        <w:t>у</w:t>
      </w:r>
      <w:r w:rsidRPr="004478E7">
        <w:rPr>
          <w:sz w:val="20"/>
          <w:szCs w:val="20"/>
          <w:lang w:val="sr-Latn-CS"/>
        </w:rPr>
        <w:t>.</w:t>
      </w:r>
    </w:p>
    <w:p w:rsidR="00B17826" w:rsidRDefault="00B17826" w:rsidP="00B17826">
      <w:pPr>
        <w:spacing w:before="0"/>
        <w:rPr>
          <w:rFonts w:cs="Arial"/>
          <w:color w:val="00B0F0"/>
        </w:rPr>
      </w:pPr>
      <w:r>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sectPr w:rsidR="007C646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60B" w:rsidRDefault="002F060B">
      <w:r>
        <w:separator/>
      </w:r>
    </w:p>
    <w:p w:rsidR="002F060B" w:rsidRDefault="002F060B"/>
  </w:endnote>
  <w:endnote w:type="continuationSeparator" w:id="0">
    <w:p w:rsidR="002F060B" w:rsidRDefault="002F060B">
      <w:r>
        <w:continuationSeparator/>
      </w:r>
    </w:p>
    <w:p w:rsidR="002F060B" w:rsidRDefault="002F0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Dutch">
    <w:altName w:val="Times New Roman"/>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E6A" w:rsidRDefault="004C5E6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5E6A" w:rsidRDefault="004C5E6A" w:rsidP="00841BE7">
    <w:pPr>
      <w:pStyle w:val="Footer"/>
      <w:ind w:right="360"/>
    </w:pPr>
  </w:p>
  <w:p w:rsidR="004C5E6A" w:rsidRDefault="004C5E6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E6A" w:rsidRPr="00EC5BB4" w:rsidRDefault="004C5E6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0386E">
      <w:rPr>
        <w:rStyle w:val="PageNumber"/>
        <w:rFonts w:cs="Arial"/>
        <w:b/>
        <w:noProof/>
        <w:szCs w:val="24"/>
      </w:rPr>
      <w:t>20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0386E">
      <w:rPr>
        <w:rStyle w:val="PageNumber"/>
        <w:rFonts w:cs="Arial"/>
        <w:b/>
        <w:noProof/>
        <w:szCs w:val="24"/>
      </w:rPr>
      <w:t>98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E6A" w:rsidRPr="00EC5BB4" w:rsidRDefault="004C5E6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0386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0386E">
      <w:rPr>
        <w:rStyle w:val="PageNumber"/>
        <w:rFonts w:cs="Arial"/>
        <w:b/>
        <w:noProof/>
        <w:szCs w:val="24"/>
      </w:rPr>
      <w:t>98</w:t>
    </w:r>
    <w:r w:rsidRPr="00EC5BB4">
      <w:rPr>
        <w:rStyle w:val="PageNumber"/>
        <w:rFonts w:cs="Arial"/>
        <w:b/>
        <w:szCs w:val="24"/>
      </w:rPr>
      <w:fldChar w:fldCharType="end"/>
    </w:r>
  </w:p>
  <w:p w:rsidR="004C5E6A" w:rsidRDefault="004C5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60B" w:rsidRDefault="002F060B">
      <w:r>
        <w:separator/>
      </w:r>
    </w:p>
    <w:p w:rsidR="002F060B" w:rsidRDefault="002F060B"/>
  </w:footnote>
  <w:footnote w:type="continuationSeparator" w:id="0">
    <w:p w:rsidR="002F060B" w:rsidRDefault="002F060B">
      <w:r>
        <w:continuationSeparator/>
      </w:r>
    </w:p>
    <w:p w:rsidR="002F060B" w:rsidRDefault="002F060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E6A" w:rsidRDefault="004C5E6A" w:rsidP="004276AD">
    <w:pPr>
      <w:pStyle w:val="Header"/>
      <w:rPr>
        <w:sz w:val="20"/>
      </w:rPr>
    </w:pPr>
  </w:p>
  <w:p w:rsidR="004C5E6A" w:rsidRPr="004732D1" w:rsidRDefault="004C5E6A" w:rsidP="004276AD">
    <w:pPr>
      <w:pStyle w:val="Header"/>
      <w:rPr>
        <w:sz w:val="22"/>
        <w:szCs w:val="22"/>
        <w:lang w:val="sr-Cyrl-RS"/>
      </w:rPr>
    </w:pPr>
    <w:r w:rsidRPr="004732D1">
      <w:rPr>
        <w:sz w:val="22"/>
        <w:szCs w:val="22"/>
      </w:rPr>
      <w:t xml:space="preserve">ЈП „Електропривреда Србије“ Београд        </w:t>
    </w:r>
    <w:r>
      <w:rPr>
        <w:sz w:val="22"/>
        <w:szCs w:val="22"/>
        <w:lang w:val="sr-Cyrl-RS"/>
      </w:rPr>
      <w:t xml:space="preserve">            </w:t>
    </w:r>
    <w:r w:rsidRPr="004732D1">
      <w:rPr>
        <w:sz w:val="22"/>
        <w:szCs w:val="22"/>
      </w:rPr>
      <w:t xml:space="preserve"> </w:t>
    </w:r>
    <w:r w:rsidRPr="004732D1">
      <w:rPr>
        <w:sz w:val="22"/>
        <w:szCs w:val="22"/>
        <w:lang w:val="sr-Cyrl-RS"/>
      </w:rPr>
      <w:t xml:space="preserve">          </w:t>
    </w:r>
    <w:r w:rsidRPr="004732D1">
      <w:rPr>
        <w:sz w:val="22"/>
        <w:szCs w:val="22"/>
      </w:rPr>
      <w:t xml:space="preserve"> Конкурсна документација ЈН</w:t>
    </w:r>
    <w:r w:rsidRPr="004732D1">
      <w:rPr>
        <w:sz w:val="22"/>
        <w:szCs w:val="22"/>
        <w:lang w:val="sr-Cyrl-RS"/>
      </w:rPr>
      <w:t xml:space="preserve"> </w:t>
    </w:r>
    <w:r w:rsidRPr="004732D1">
      <w:rPr>
        <w:rFonts w:eastAsia="Arial" w:cs="Arial"/>
        <w:color w:val="000000"/>
        <w:sz w:val="22"/>
        <w:szCs w:val="22"/>
      </w:rPr>
      <w:t xml:space="preserve">3000/1681/2018 </w:t>
    </w:r>
    <w:r w:rsidRPr="004732D1">
      <w:rPr>
        <w:sz w:val="22"/>
        <w:szCs w:val="22"/>
        <w:lang w:val="sr-Cyrl-RS"/>
      </w:rPr>
      <w:t>(</w:t>
    </w:r>
    <w:r w:rsidRPr="004732D1">
      <w:rPr>
        <w:rFonts w:eastAsia="Arial" w:cs="Arial"/>
        <w:color w:val="000000"/>
        <w:sz w:val="22"/>
        <w:szCs w:val="22"/>
      </w:rPr>
      <w:t>2032/2018</w:t>
    </w:r>
    <w:r w:rsidRPr="004732D1">
      <w:rPr>
        <w:rFonts w:eastAsia="Arial" w:cs="Arial"/>
        <w:color w:val="000000"/>
        <w:sz w:val="22"/>
        <w:szCs w:val="22"/>
        <w:lang w:val="sr-Cyrl-RS"/>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E6A" w:rsidRDefault="004C5E6A" w:rsidP="004276AD">
    <w:pPr>
      <w:pStyle w:val="Header"/>
    </w:pPr>
  </w:p>
  <w:p w:rsidR="004C5E6A" w:rsidRPr="004732D1" w:rsidRDefault="004C5E6A" w:rsidP="004732D1">
    <w:pPr>
      <w:pStyle w:val="Header"/>
      <w:rPr>
        <w:sz w:val="22"/>
        <w:szCs w:val="22"/>
        <w:lang w:val="sr-Cyrl-RS"/>
      </w:rPr>
    </w:pPr>
    <w:r w:rsidRPr="004732D1">
      <w:rPr>
        <w:sz w:val="22"/>
        <w:szCs w:val="22"/>
      </w:rPr>
      <w:t xml:space="preserve">ЈП „Електропривреда Србије“ Београд         </w:t>
    </w:r>
    <w:r w:rsidRPr="004732D1">
      <w:rPr>
        <w:sz w:val="22"/>
        <w:szCs w:val="22"/>
        <w:lang w:val="sr-Cyrl-RS"/>
      </w:rPr>
      <w:t xml:space="preserve">          </w:t>
    </w:r>
    <w:r w:rsidRPr="004732D1">
      <w:rPr>
        <w:sz w:val="22"/>
        <w:szCs w:val="22"/>
      </w:rPr>
      <w:t xml:space="preserve"> Конкурсна документација ЈН</w:t>
    </w:r>
    <w:r w:rsidRPr="004732D1">
      <w:rPr>
        <w:sz w:val="22"/>
        <w:szCs w:val="22"/>
        <w:lang w:val="sr-Cyrl-RS"/>
      </w:rPr>
      <w:t xml:space="preserve"> </w:t>
    </w:r>
    <w:r w:rsidRPr="004732D1">
      <w:rPr>
        <w:rFonts w:eastAsia="Arial" w:cs="Arial"/>
        <w:color w:val="000000"/>
        <w:sz w:val="22"/>
        <w:szCs w:val="22"/>
      </w:rPr>
      <w:t xml:space="preserve">3000/1681/2018 </w:t>
    </w:r>
    <w:r w:rsidRPr="004732D1">
      <w:rPr>
        <w:sz w:val="22"/>
        <w:szCs w:val="22"/>
        <w:lang w:val="sr-Cyrl-RS"/>
      </w:rPr>
      <w:t>(</w:t>
    </w:r>
    <w:r w:rsidRPr="004732D1">
      <w:rPr>
        <w:rFonts w:eastAsia="Arial" w:cs="Arial"/>
        <w:color w:val="000000"/>
        <w:sz w:val="22"/>
        <w:szCs w:val="22"/>
      </w:rPr>
      <w:t>2032/2018</w:t>
    </w:r>
    <w:r w:rsidRPr="004732D1">
      <w:rPr>
        <w:rFonts w:eastAsia="Arial" w:cs="Arial"/>
        <w:color w:val="000000"/>
        <w:sz w:val="22"/>
        <w:szCs w:val="22"/>
        <w:lang w:val="sr-Cyrl-RS"/>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D051F6"/>
    <w:multiLevelType w:val="hybridMultilevel"/>
    <w:tmpl w:val="545CE0C0"/>
    <w:lvl w:ilvl="0" w:tplc="241A000F">
      <w:start w:val="1"/>
      <w:numFmt w:val="decimal"/>
      <w:lvlText w:val="%1."/>
      <w:lvlJc w:val="left"/>
      <w:pPr>
        <w:ind w:left="360" w:hanging="360"/>
      </w:pPr>
    </w:lvl>
    <w:lvl w:ilvl="1" w:tplc="241A0019">
      <w:start w:val="1"/>
      <w:numFmt w:val="lowerLetter"/>
      <w:lvlText w:val="%2."/>
      <w:lvlJc w:val="left"/>
      <w:pPr>
        <w:ind w:left="1080" w:hanging="360"/>
      </w:pPr>
    </w:lvl>
    <w:lvl w:ilvl="2" w:tplc="241A001B">
      <w:start w:val="1"/>
      <w:numFmt w:val="lowerRoman"/>
      <w:lvlText w:val="%3."/>
      <w:lvlJc w:val="right"/>
      <w:pPr>
        <w:ind w:left="1800" w:hanging="180"/>
      </w:pPr>
    </w:lvl>
    <w:lvl w:ilvl="3" w:tplc="241A000F">
      <w:start w:val="1"/>
      <w:numFmt w:val="decimal"/>
      <w:lvlText w:val="%4."/>
      <w:lvlJc w:val="left"/>
      <w:pPr>
        <w:ind w:left="2520" w:hanging="360"/>
      </w:pPr>
    </w:lvl>
    <w:lvl w:ilvl="4" w:tplc="241A0019">
      <w:start w:val="1"/>
      <w:numFmt w:val="lowerLetter"/>
      <w:lvlText w:val="%5."/>
      <w:lvlJc w:val="left"/>
      <w:pPr>
        <w:ind w:left="3240" w:hanging="360"/>
      </w:pPr>
    </w:lvl>
    <w:lvl w:ilvl="5" w:tplc="241A001B">
      <w:start w:val="1"/>
      <w:numFmt w:val="lowerRoman"/>
      <w:lvlText w:val="%6."/>
      <w:lvlJc w:val="right"/>
      <w:pPr>
        <w:ind w:left="3960" w:hanging="180"/>
      </w:pPr>
    </w:lvl>
    <w:lvl w:ilvl="6" w:tplc="241A000F">
      <w:start w:val="1"/>
      <w:numFmt w:val="decimal"/>
      <w:lvlText w:val="%7."/>
      <w:lvlJc w:val="left"/>
      <w:pPr>
        <w:ind w:left="4680" w:hanging="360"/>
      </w:pPr>
    </w:lvl>
    <w:lvl w:ilvl="7" w:tplc="241A0019">
      <w:start w:val="1"/>
      <w:numFmt w:val="lowerLetter"/>
      <w:lvlText w:val="%8."/>
      <w:lvlJc w:val="left"/>
      <w:pPr>
        <w:ind w:left="5400" w:hanging="360"/>
      </w:pPr>
    </w:lvl>
    <w:lvl w:ilvl="8" w:tplc="241A001B">
      <w:start w:val="1"/>
      <w:numFmt w:val="lowerRoman"/>
      <w:lvlText w:val="%9."/>
      <w:lvlJc w:val="right"/>
      <w:pPr>
        <w:ind w:left="6120" w:hanging="180"/>
      </w:pPr>
    </w:lvl>
  </w:abstractNum>
  <w:abstractNum w:abstractNumId="50" w15:restartNumberingAfterBreak="0">
    <w:nsid w:val="093A2F8B"/>
    <w:multiLevelType w:val="hybridMultilevel"/>
    <w:tmpl w:val="A6D26C92"/>
    <w:lvl w:ilvl="0" w:tplc="79ECD948">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7D7151"/>
    <w:multiLevelType w:val="hybridMultilevel"/>
    <w:tmpl w:val="2EB8D4BE"/>
    <w:lvl w:ilvl="0" w:tplc="0409000F">
      <w:start w:val="1"/>
      <w:numFmt w:val="decimal"/>
      <w:lvlText w:val="%1."/>
      <w:lvlJc w:val="left"/>
      <w:pPr>
        <w:ind w:left="360" w:hanging="360"/>
      </w:pPr>
    </w:lvl>
    <w:lvl w:ilvl="1" w:tplc="04090019">
      <w:start w:val="1"/>
      <w:numFmt w:val="lowerLetter"/>
      <w:lvlText w:val="%2."/>
      <w:lvlJc w:val="left"/>
      <w:pPr>
        <w:ind w:left="1495" w:hanging="360"/>
      </w:pPr>
    </w:lvl>
    <w:lvl w:ilvl="2" w:tplc="47AC1DEE">
      <w:start w:val="1"/>
      <w:numFmt w:val="bullet"/>
      <w:lvlText w:val=""/>
      <w:lvlJc w:val="left"/>
      <w:pPr>
        <w:ind w:left="2444" w:hanging="180"/>
      </w:pPr>
      <w:rPr>
        <w:rFonts w:ascii="Wingdings" w:hAnsi="Wingding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FB1805"/>
    <w:multiLevelType w:val="hybridMultilevel"/>
    <w:tmpl w:val="CBE6AEEA"/>
    <w:lvl w:ilvl="0" w:tplc="04090001">
      <w:start w:val="1"/>
      <w:numFmt w:val="bullet"/>
      <w:lvlText w:val=""/>
      <w:lvlJc w:val="left"/>
      <w:pPr>
        <w:tabs>
          <w:tab w:val="num" w:pos="1980"/>
        </w:tabs>
        <w:ind w:left="1980" w:hanging="360"/>
      </w:pPr>
      <w:rPr>
        <w:rFonts w:ascii="Symbol" w:hAnsi="Symbol" w:hint="default"/>
      </w:rPr>
    </w:lvl>
    <w:lvl w:ilvl="1" w:tplc="0E204712">
      <w:start w:val="4"/>
      <w:numFmt w:val="bullet"/>
      <w:lvlText w:val="-"/>
      <w:lvlJc w:val="left"/>
      <w:pPr>
        <w:tabs>
          <w:tab w:val="num" w:pos="1620"/>
        </w:tabs>
        <w:ind w:left="1620" w:hanging="360"/>
      </w:pPr>
      <w:rPr>
        <w:rFonts w:ascii="Symbol" w:eastAsia="Cambria Math" w:hAnsi="Symbol" w:cs="Symbol" w:hint="default"/>
      </w:rPr>
    </w:lvl>
    <w:lvl w:ilvl="2" w:tplc="04090005" w:tentative="1">
      <w:start w:val="1"/>
      <w:numFmt w:val="bullet"/>
      <w:lvlText w:val=""/>
      <w:lvlJc w:val="left"/>
      <w:pPr>
        <w:tabs>
          <w:tab w:val="num" w:pos="2340"/>
        </w:tabs>
        <w:ind w:left="2340" w:hanging="360"/>
      </w:pPr>
      <w:rPr>
        <w:rFonts w:ascii="Courier New" w:hAnsi="Courier New" w:hint="default"/>
      </w:rPr>
    </w:lvl>
    <w:lvl w:ilvl="3" w:tplc="04090001" w:tentative="1">
      <w:start w:val="1"/>
      <w:numFmt w:val="bullet"/>
      <w:lvlText w:val=""/>
      <w:lvlJc w:val="left"/>
      <w:pPr>
        <w:tabs>
          <w:tab w:val="num" w:pos="3060"/>
        </w:tabs>
        <w:ind w:left="3060" w:hanging="360"/>
      </w:pPr>
      <w:rPr>
        <w:rFonts w:ascii="Wingdings" w:hAnsi="Wingdings" w:hint="default"/>
      </w:rPr>
    </w:lvl>
    <w:lvl w:ilvl="4" w:tplc="04090003" w:tentative="1">
      <w:start w:val="1"/>
      <w:numFmt w:val="bullet"/>
      <w:lvlText w:val="o"/>
      <w:lvlJc w:val="left"/>
      <w:pPr>
        <w:tabs>
          <w:tab w:val="num" w:pos="3780"/>
        </w:tabs>
        <w:ind w:left="3780" w:hanging="360"/>
      </w:pPr>
      <w:rPr>
        <w:rFonts w:ascii="Dutch" w:hAnsi="Dutch" w:cs="Dutch" w:hint="default"/>
      </w:rPr>
    </w:lvl>
    <w:lvl w:ilvl="5" w:tplc="04090005" w:tentative="1">
      <w:start w:val="1"/>
      <w:numFmt w:val="bullet"/>
      <w:lvlText w:val=""/>
      <w:lvlJc w:val="left"/>
      <w:pPr>
        <w:tabs>
          <w:tab w:val="num" w:pos="4500"/>
        </w:tabs>
        <w:ind w:left="4500" w:hanging="360"/>
      </w:pPr>
      <w:rPr>
        <w:rFonts w:ascii="Courier New" w:hAnsi="Courier New" w:hint="default"/>
      </w:rPr>
    </w:lvl>
    <w:lvl w:ilvl="6" w:tplc="04090001" w:tentative="1">
      <w:start w:val="1"/>
      <w:numFmt w:val="bullet"/>
      <w:lvlText w:val=""/>
      <w:lvlJc w:val="left"/>
      <w:pPr>
        <w:tabs>
          <w:tab w:val="num" w:pos="5220"/>
        </w:tabs>
        <w:ind w:left="5220" w:hanging="360"/>
      </w:pPr>
      <w:rPr>
        <w:rFonts w:ascii="Wingdings" w:hAnsi="Wingdings" w:hint="default"/>
      </w:rPr>
    </w:lvl>
    <w:lvl w:ilvl="7" w:tplc="04090003" w:tentative="1">
      <w:start w:val="1"/>
      <w:numFmt w:val="bullet"/>
      <w:lvlText w:val="o"/>
      <w:lvlJc w:val="left"/>
      <w:pPr>
        <w:tabs>
          <w:tab w:val="num" w:pos="5940"/>
        </w:tabs>
        <w:ind w:left="5940" w:hanging="360"/>
      </w:pPr>
      <w:rPr>
        <w:rFonts w:ascii="Dutch" w:hAnsi="Dutch" w:cs="Dutch" w:hint="default"/>
      </w:rPr>
    </w:lvl>
    <w:lvl w:ilvl="8" w:tplc="04090005" w:tentative="1">
      <w:start w:val="1"/>
      <w:numFmt w:val="bullet"/>
      <w:lvlText w:val=""/>
      <w:lvlJc w:val="left"/>
      <w:pPr>
        <w:tabs>
          <w:tab w:val="num" w:pos="6660"/>
        </w:tabs>
        <w:ind w:left="6660" w:hanging="360"/>
      </w:pPr>
      <w:rPr>
        <w:rFonts w:ascii="Courier New" w:hAnsi="Courier New" w:hint="default"/>
      </w:r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6705A21"/>
    <w:multiLevelType w:val="hybridMultilevel"/>
    <w:tmpl w:val="1E70F750"/>
    <w:lvl w:ilvl="0" w:tplc="04090001">
      <w:start w:val="1"/>
      <w:numFmt w:val="bullet"/>
      <w:lvlText w:val=""/>
      <w:lvlJc w:val="left"/>
      <w:pPr>
        <w:tabs>
          <w:tab w:val="num" w:pos="1233"/>
        </w:tabs>
        <w:ind w:left="1233"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87425F38">
      <w:start w:val="4"/>
      <w:numFmt w:val="upperLetter"/>
      <w:lvlText w:val="%3."/>
      <w:lvlJc w:val="left"/>
      <w:pPr>
        <w:tabs>
          <w:tab w:val="num" w:pos="2160"/>
        </w:tabs>
        <w:ind w:left="2160" w:hanging="360"/>
      </w:pPr>
      <w:rPr>
        <w:rFonts w:ascii="Symbol" w:hAnsi="Symbol" w:cs="Symbol" w:hint="default"/>
        <w:b/>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Dutch" w:hAnsi="Dutch" w:cs="Dutch" w:hint="default"/>
      </w:rPr>
    </w:lvl>
    <w:lvl w:ilvl="5" w:tplc="04090005" w:tentative="1">
      <w:start w:val="1"/>
      <w:numFmt w:val="bullet"/>
      <w:lvlText w:val=""/>
      <w:lvlJc w:val="left"/>
      <w:pPr>
        <w:tabs>
          <w:tab w:val="num" w:pos="4320"/>
        </w:tabs>
        <w:ind w:left="4320" w:hanging="360"/>
      </w:pPr>
      <w:rPr>
        <w:rFonts w:ascii="Courier New" w:hAnsi="Courier New"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o"/>
      <w:lvlJc w:val="left"/>
      <w:pPr>
        <w:tabs>
          <w:tab w:val="num" w:pos="5760"/>
        </w:tabs>
        <w:ind w:left="5760" w:hanging="360"/>
      </w:pPr>
      <w:rPr>
        <w:rFonts w:ascii="Dutch" w:hAnsi="Dutch" w:cs="Dutch" w:hint="default"/>
      </w:rPr>
    </w:lvl>
    <w:lvl w:ilvl="8" w:tplc="04090005" w:tentative="1">
      <w:start w:val="1"/>
      <w:numFmt w:val="bullet"/>
      <w:lvlText w:val=""/>
      <w:lvlJc w:val="left"/>
      <w:pPr>
        <w:tabs>
          <w:tab w:val="num" w:pos="6480"/>
        </w:tabs>
        <w:ind w:left="6480" w:hanging="360"/>
      </w:pPr>
      <w:rPr>
        <w:rFonts w:ascii="Courier New" w:hAnsi="Courier New" w:hint="default"/>
      </w:rPr>
    </w:lvl>
  </w:abstractNum>
  <w:abstractNum w:abstractNumId="70"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8CD621F"/>
    <w:multiLevelType w:val="hybridMultilevel"/>
    <w:tmpl w:val="0C8EF83C"/>
    <w:lvl w:ilvl="0" w:tplc="EC200616">
      <w:start w:val="1"/>
      <w:numFmt w:val="bullet"/>
      <w:lvlText w:val="-"/>
      <w:lvlJc w:val="left"/>
      <w:pPr>
        <w:ind w:left="1287" w:hanging="360"/>
      </w:pPr>
      <w:rPr>
        <w:rFonts w:ascii="Symbol" w:eastAsia="Cambria Math" w:hAnsi="Symbol" w:cs="Symbol" w:hint="default"/>
        <w:sz w:val="24"/>
      </w:rPr>
    </w:lvl>
    <w:lvl w:ilvl="1" w:tplc="04090003" w:tentative="1">
      <w:start w:val="1"/>
      <w:numFmt w:val="bullet"/>
      <w:lvlText w:val="o"/>
      <w:lvlJc w:val="left"/>
      <w:pPr>
        <w:ind w:left="2007" w:hanging="360"/>
      </w:pPr>
      <w:rPr>
        <w:rFonts w:ascii="Dutch" w:hAnsi="Dutch" w:cs="Dutch" w:hint="default"/>
      </w:rPr>
    </w:lvl>
    <w:lvl w:ilvl="2" w:tplc="04090005" w:tentative="1">
      <w:start w:val="1"/>
      <w:numFmt w:val="bullet"/>
      <w:lvlText w:val=""/>
      <w:lvlJc w:val="left"/>
      <w:pPr>
        <w:ind w:left="2727" w:hanging="360"/>
      </w:pPr>
      <w:rPr>
        <w:rFonts w:ascii="Courier New" w:hAnsi="Courier New" w:hint="default"/>
      </w:rPr>
    </w:lvl>
    <w:lvl w:ilvl="3" w:tplc="04090001" w:tentative="1">
      <w:start w:val="1"/>
      <w:numFmt w:val="bullet"/>
      <w:lvlText w:val=""/>
      <w:lvlJc w:val="left"/>
      <w:pPr>
        <w:ind w:left="3447" w:hanging="360"/>
      </w:pPr>
      <w:rPr>
        <w:rFonts w:ascii="Wingdings" w:hAnsi="Wingdings" w:hint="default"/>
      </w:rPr>
    </w:lvl>
    <w:lvl w:ilvl="4" w:tplc="04090003" w:tentative="1">
      <w:start w:val="1"/>
      <w:numFmt w:val="bullet"/>
      <w:lvlText w:val="o"/>
      <w:lvlJc w:val="left"/>
      <w:pPr>
        <w:ind w:left="4167" w:hanging="360"/>
      </w:pPr>
      <w:rPr>
        <w:rFonts w:ascii="Dutch" w:hAnsi="Dutch" w:cs="Dutch" w:hint="default"/>
      </w:rPr>
    </w:lvl>
    <w:lvl w:ilvl="5" w:tplc="04090005" w:tentative="1">
      <w:start w:val="1"/>
      <w:numFmt w:val="bullet"/>
      <w:lvlText w:val=""/>
      <w:lvlJc w:val="left"/>
      <w:pPr>
        <w:ind w:left="4887" w:hanging="360"/>
      </w:pPr>
      <w:rPr>
        <w:rFonts w:ascii="Courier New" w:hAnsi="Courier New" w:hint="default"/>
      </w:rPr>
    </w:lvl>
    <w:lvl w:ilvl="6" w:tplc="04090001" w:tentative="1">
      <w:start w:val="1"/>
      <w:numFmt w:val="bullet"/>
      <w:lvlText w:val=""/>
      <w:lvlJc w:val="left"/>
      <w:pPr>
        <w:ind w:left="5607" w:hanging="360"/>
      </w:pPr>
      <w:rPr>
        <w:rFonts w:ascii="Wingdings" w:hAnsi="Wingdings" w:hint="default"/>
      </w:rPr>
    </w:lvl>
    <w:lvl w:ilvl="7" w:tplc="04090003" w:tentative="1">
      <w:start w:val="1"/>
      <w:numFmt w:val="bullet"/>
      <w:lvlText w:val="o"/>
      <w:lvlJc w:val="left"/>
      <w:pPr>
        <w:ind w:left="6327" w:hanging="360"/>
      </w:pPr>
      <w:rPr>
        <w:rFonts w:ascii="Dutch" w:hAnsi="Dutch" w:cs="Dutch" w:hint="default"/>
      </w:rPr>
    </w:lvl>
    <w:lvl w:ilvl="8" w:tplc="04090005" w:tentative="1">
      <w:start w:val="1"/>
      <w:numFmt w:val="bullet"/>
      <w:lvlText w:val=""/>
      <w:lvlJc w:val="left"/>
      <w:pPr>
        <w:ind w:left="7047" w:hanging="360"/>
      </w:pPr>
      <w:rPr>
        <w:rFonts w:ascii="Courier New" w:hAnsi="Courier New" w:hint="default"/>
      </w:rPr>
    </w:lvl>
  </w:abstractNum>
  <w:abstractNum w:abstractNumId="75" w15:restartNumberingAfterBreak="0">
    <w:nsid w:val="3C5F58BF"/>
    <w:multiLevelType w:val="hybridMultilevel"/>
    <w:tmpl w:val="2E2CA104"/>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Dutch" w:hAnsi="Dutch" w:cs="Dutch" w:hint="default"/>
      </w:rPr>
    </w:lvl>
    <w:lvl w:ilvl="2" w:tplc="04090005" w:tentative="1">
      <w:start w:val="1"/>
      <w:numFmt w:val="bullet"/>
      <w:lvlText w:val=""/>
      <w:lvlJc w:val="left"/>
      <w:pPr>
        <w:ind w:left="2302" w:hanging="360"/>
      </w:pPr>
      <w:rPr>
        <w:rFonts w:ascii="Courier New" w:hAnsi="Courier New" w:hint="default"/>
      </w:rPr>
    </w:lvl>
    <w:lvl w:ilvl="3" w:tplc="04090001" w:tentative="1">
      <w:start w:val="1"/>
      <w:numFmt w:val="bullet"/>
      <w:lvlText w:val=""/>
      <w:lvlJc w:val="left"/>
      <w:pPr>
        <w:ind w:left="3022" w:hanging="360"/>
      </w:pPr>
      <w:rPr>
        <w:rFonts w:ascii="Wingdings" w:hAnsi="Wingdings" w:hint="default"/>
      </w:rPr>
    </w:lvl>
    <w:lvl w:ilvl="4" w:tplc="04090003" w:tentative="1">
      <w:start w:val="1"/>
      <w:numFmt w:val="bullet"/>
      <w:lvlText w:val="o"/>
      <w:lvlJc w:val="left"/>
      <w:pPr>
        <w:ind w:left="3742" w:hanging="360"/>
      </w:pPr>
      <w:rPr>
        <w:rFonts w:ascii="Dutch" w:hAnsi="Dutch" w:cs="Dutch" w:hint="default"/>
      </w:rPr>
    </w:lvl>
    <w:lvl w:ilvl="5" w:tplc="04090005" w:tentative="1">
      <w:start w:val="1"/>
      <w:numFmt w:val="bullet"/>
      <w:lvlText w:val=""/>
      <w:lvlJc w:val="left"/>
      <w:pPr>
        <w:ind w:left="4462" w:hanging="360"/>
      </w:pPr>
      <w:rPr>
        <w:rFonts w:ascii="Courier New" w:hAnsi="Courier New" w:hint="default"/>
      </w:rPr>
    </w:lvl>
    <w:lvl w:ilvl="6" w:tplc="04090001" w:tentative="1">
      <w:start w:val="1"/>
      <w:numFmt w:val="bullet"/>
      <w:lvlText w:val=""/>
      <w:lvlJc w:val="left"/>
      <w:pPr>
        <w:ind w:left="5182" w:hanging="360"/>
      </w:pPr>
      <w:rPr>
        <w:rFonts w:ascii="Wingdings" w:hAnsi="Wingdings" w:hint="default"/>
      </w:rPr>
    </w:lvl>
    <w:lvl w:ilvl="7" w:tplc="04090003" w:tentative="1">
      <w:start w:val="1"/>
      <w:numFmt w:val="bullet"/>
      <w:lvlText w:val="o"/>
      <w:lvlJc w:val="left"/>
      <w:pPr>
        <w:ind w:left="5902" w:hanging="360"/>
      </w:pPr>
      <w:rPr>
        <w:rFonts w:ascii="Dutch" w:hAnsi="Dutch" w:cs="Dutch" w:hint="default"/>
      </w:rPr>
    </w:lvl>
    <w:lvl w:ilvl="8" w:tplc="04090005" w:tentative="1">
      <w:start w:val="1"/>
      <w:numFmt w:val="bullet"/>
      <w:lvlText w:val=""/>
      <w:lvlJc w:val="left"/>
      <w:pPr>
        <w:ind w:left="6622" w:hanging="360"/>
      </w:pPr>
      <w:rPr>
        <w:rFonts w:ascii="Courier New" w:hAnsi="Courier New" w:hint="default"/>
      </w:r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00D7F75"/>
    <w:multiLevelType w:val="hybridMultilevel"/>
    <w:tmpl w:val="0602D322"/>
    <w:lvl w:ilvl="0" w:tplc="04090001">
      <w:start w:val="1"/>
      <w:numFmt w:val="bullet"/>
      <w:lvlText w:val=""/>
      <w:lvlJc w:val="left"/>
      <w:pPr>
        <w:tabs>
          <w:tab w:val="num" w:pos="1953"/>
        </w:tabs>
        <w:ind w:left="1953" w:hanging="360"/>
      </w:pPr>
      <w:rPr>
        <w:rFonts w:ascii="Symbol" w:hAnsi="Symbol" w:hint="default"/>
      </w:rPr>
    </w:lvl>
    <w:lvl w:ilvl="1" w:tplc="04090003">
      <w:start w:val="1"/>
      <w:numFmt w:val="bullet"/>
      <w:lvlText w:val="o"/>
      <w:lvlJc w:val="left"/>
      <w:pPr>
        <w:tabs>
          <w:tab w:val="num" w:pos="2160"/>
        </w:tabs>
        <w:ind w:left="2160" w:hanging="360"/>
      </w:pPr>
      <w:rPr>
        <w:rFonts w:ascii="Dutch" w:hAnsi="Dutch" w:cs="Dutch" w:hint="default"/>
      </w:rPr>
    </w:lvl>
    <w:lvl w:ilvl="2" w:tplc="04090005" w:tentative="1">
      <w:start w:val="1"/>
      <w:numFmt w:val="bullet"/>
      <w:lvlText w:val=""/>
      <w:lvlJc w:val="left"/>
      <w:pPr>
        <w:tabs>
          <w:tab w:val="num" w:pos="2880"/>
        </w:tabs>
        <w:ind w:left="2880" w:hanging="360"/>
      </w:pPr>
      <w:rPr>
        <w:rFonts w:ascii="Courier New" w:hAnsi="Courier New" w:hint="default"/>
      </w:rPr>
    </w:lvl>
    <w:lvl w:ilvl="3" w:tplc="04090001" w:tentative="1">
      <w:start w:val="1"/>
      <w:numFmt w:val="bullet"/>
      <w:lvlText w:val=""/>
      <w:lvlJc w:val="left"/>
      <w:pPr>
        <w:tabs>
          <w:tab w:val="num" w:pos="3600"/>
        </w:tabs>
        <w:ind w:left="3600" w:hanging="360"/>
      </w:pPr>
      <w:rPr>
        <w:rFonts w:ascii="Wingdings" w:hAnsi="Wingdings" w:hint="default"/>
      </w:rPr>
    </w:lvl>
    <w:lvl w:ilvl="4" w:tplc="04090003" w:tentative="1">
      <w:start w:val="1"/>
      <w:numFmt w:val="bullet"/>
      <w:lvlText w:val="o"/>
      <w:lvlJc w:val="left"/>
      <w:pPr>
        <w:tabs>
          <w:tab w:val="num" w:pos="4320"/>
        </w:tabs>
        <w:ind w:left="4320" w:hanging="360"/>
      </w:pPr>
      <w:rPr>
        <w:rFonts w:ascii="Dutch" w:hAnsi="Dutch" w:cs="Dutch" w:hint="default"/>
      </w:rPr>
    </w:lvl>
    <w:lvl w:ilvl="5" w:tplc="04090005" w:tentative="1">
      <w:start w:val="1"/>
      <w:numFmt w:val="bullet"/>
      <w:lvlText w:val=""/>
      <w:lvlJc w:val="left"/>
      <w:pPr>
        <w:tabs>
          <w:tab w:val="num" w:pos="5040"/>
        </w:tabs>
        <w:ind w:left="5040" w:hanging="360"/>
      </w:pPr>
      <w:rPr>
        <w:rFonts w:ascii="Courier New" w:hAnsi="Courier New" w:hint="default"/>
      </w:rPr>
    </w:lvl>
    <w:lvl w:ilvl="6" w:tplc="04090001" w:tentative="1">
      <w:start w:val="1"/>
      <w:numFmt w:val="bullet"/>
      <w:lvlText w:val=""/>
      <w:lvlJc w:val="left"/>
      <w:pPr>
        <w:tabs>
          <w:tab w:val="num" w:pos="5760"/>
        </w:tabs>
        <w:ind w:left="5760" w:hanging="360"/>
      </w:pPr>
      <w:rPr>
        <w:rFonts w:ascii="Wingdings" w:hAnsi="Wingdings" w:hint="default"/>
      </w:rPr>
    </w:lvl>
    <w:lvl w:ilvl="7" w:tplc="04090003" w:tentative="1">
      <w:start w:val="1"/>
      <w:numFmt w:val="bullet"/>
      <w:lvlText w:val="o"/>
      <w:lvlJc w:val="left"/>
      <w:pPr>
        <w:tabs>
          <w:tab w:val="num" w:pos="6480"/>
        </w:tabs>
        <w:ind w:left="6480" w:hanging="360"/>
      </w:pPr>
      <w:rPr>
        <w:rFonts w:ascii="Dutch" w:hAnsi="Dutch" w:cs="Dutch" w:hint="default"/>
      </w:rPr>
    </w:lvl>
    <w:lvl w:ilvl="8" w:tplc="04090005" w:tentative="1">
      <w:start w:val="1"/>
      <w:numFmt w:val="bullet"/>
      <w:lvlText w:val=""/>
      <w:lvlJc w:val="left"/>
      <w:pPr>
        <w:tabs>
          <w:tab w:val="num" w:pos="7200"/>
        </w:tabs>
        <w:ind w:left="7200" w:hanging="360"/>
      </w:pPr>
      <w:rPr>
        <w:rFonts w:ascii="Courier New" w:hAnsi="Courier New"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4E276F8A"/>
    <w:multiLevelType w:val="hybridMultilevel"/>
    <w:tmpl w:val="308275F2"/>
    <w:lvl w:ilvl="0" w:tplc="C2FE3904">
      <w:start w:val="1"/>
      <w:numFmt w:val="bullet"/>
      <w:lvlText w:val=""/>
      <w:lvlJc w:val="left"/>
      <w:pPr>
        <w:tabs>
          <w:tab w:val="num" w:pos="1233"/>
        </w:tabs>
        <w:ind w:left="1233" w:hanging="360"/>
      </w:pPr>
      <w:rPr>
        <w:rFonts w:ascii="Symbol" w:hAnsi="Symbol" w:hint="default"/>
      </w:rPr>
    </w:lvl>
    <w:lvl w:ilvl="1" w:tplc="0E20471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6C793B"/>
    <w:multiLevelType w:val="hybridMultilevel"/>
    <w:tmpl w:val="6C8472CE"/>
    <w:lvl w:ilvl="0" w:tplc="BE683F96">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5FE21EEA"/>
    <w:multiLevelType w:val="hybridMultilevel"/>
    <w:tmpl w:val="CCC2BF0C"/>
    <w:lvl w:ilvl="0" w:tplc="8A5C9490">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9" w15:restartNumberingAfterBreak="0">
    <w:nsid w:val="63660C2E"/>
    <w:multiLevelType w:val="hybridMultilevel"/>
    <w:tmpl w:val="0764CF9E"/>
    <w:lvl w:ilvl="0" w:tplc="0409000F">
      <w:start w:val="1"/>
      <w:numFmt w:val="decimal"/>
      <w:lvlText w:val="%1."/>
      <w:lvlJc w:val="left"/>
      <w:pPr>
        <w:tabs>
          <w:tab w:val="num" w:pos="786"/>
        </w:tabs>
        <w:ind w:left="786" w:hanging="360"/>
      </w:pPr>
      <w:rPr>
        <w:rFonts w:hint="default"/>
      </w:rPr>
    </w:lvl>
    <w:lvl w:ilvl="1" w:tplc="04090003">
      <w:start w:val="1"/>
      <w:numFmt w:val="bullet"/>
      <w:lvlText w:val="o"/>
      <w:lvlJc w:val="left"/>
      <w:pPr>
        <w:tabs>
          <w:tab w:val="num" w:pos="1800"/>
        </w:tabs>
        <w:ind w:left="1800" w:hanging="360"/>
      </w:pPr>
      <w:rPr>
        <w:rFonts w:ascii="Dutch" w:hAnsi="Dutch" w:cs="Dutch" w:hint="default"/>
      </w:rPr>
    </w:lvl>
    <w:lvl w:ilvl="2" w:tplc="04090005">
      <w:start w:val="1"/>
      <w:numFmt w:val="bullet"/>
      <w:lvlText w:val=""/>
      <w:lvlJc w:val="left"/>
      <w:pPr>
        <w:tabs>
          <w:tab w:val="num" w:pos="2520"/>
        </w:tabs>
        <w:ind w:left="2520" w:hanging="360"/>
      </w:pPr>
      <w:rPr>
        <w:rFonts w:ascii="Courier New" w:hAnsi="Courier New" w:hint="default"/>
      </w:rPr>
    </w:lvl>
    <w:lvl w:ilvl="3" w:tplc="04090001" w:tentative="1">
      <w:start w:val="1"/>
      <w:numFmt w:val="bullet"/>
      <w:lvlText w:val=""/>
      <w:lvlJc w:val="left"/>
      <w:pPr>
        <w:tabs>
          <w:tab w:val="num" w:pos="3240"/>
        </w:tabs>
        <w:ind w:left="3240" w:hanging="360"/>
      </w:pPr>
      <w:rPr>
        <w:rFonts w:ascii="Wingdings" w:hAnsi="Wingdings" w:hint="default"/>
      </w:rPr>
    </w:lvl>
    <w:lvl w:ilvl="4" w:tplc="04090003" w:tentative="1">
      <w:start w:val="1"/>
      <w:numFmt w:val="bullet"/>
      <w:lvlText w:val="o"/>
      <w:lvlJc w:val="left"/>
      <w:pPr>
        <w:tabs>
          <w:tab w:val="num" w:pos="3960"/>
        </w:tabs>
        <w:ind w:left="3960" w:hanging="360"/>
      </w:pPr>
      <w:rPr>
        <w:rFonts w:ascii="Dutch" w:hAnsi="Dutch" w:cs="Dutch" w:hint="default"/>
      </w:rPr>
    </w:lvl>
    <w:lvl w:ilvl="5" w:tplc="04090005" w:tentative="1">
      <w:start w:val="1"/>
      <w:numFmt w:val="bullet"/>
      <w:lvlText w:val=""/>
      <w:lvlJc w:val="left"/>
      <w:pPr>
        <w:tabs>
          <w:tab w:val="num" w:pos="4680"/>
        </w:tabs>
        <w:ind w:left="4680" w:hanging="360"/>
      </w:pPr>
      <w:rPr>
        <w:rFonts w:ascii="Courier New" w:hAnsi="Courier New" w:hint="default"/>
      </w:rPr>
    </w:lvl>
    <w:lvl w:ilvl="6" w:tplc="04090001" w:tentative="1">
      <w:start w:val="1"/>
      <w:numFmt w:val="bullet"/>
      <w:lvlText w:val=""/>
      <w:lvlJc w:val="left"/>
      <w:pPr>
        <w:tabs>
          <w:tab w:val="num" w:pos="5400"/>
        </w:tabs>
        <w:ind w:left="5400" w:hanging="360"/>
      </w:pPr>
      <w:rPr>
        <w:rFonts w:ascii="Wingdings" w:hAnsi="Wingdings" w:hint="default"/>
      </w:rPr>
    </w:lvl>
    <w:lvl w:ilvl="7" w:tplc="04090003" w:tentative="1">
      <w:start w:val="1"/>
      <w:numFmt w:val="bullet"/>
      <w:lvlText w:val="o"/>
      <w:lvlJc w:val="left"/>
      <w:pPr>
        <w:tabs>
          <w:tab w:val="num" w:pos="6120"/>
        </w:tabs>
        <w:ind w:left="6120" w:hanging="360"/>
      </w:pPr>
      <w:rPr>
        <w:rFonts w:ascii="Dutch" w:hAnsi="Dutch" w:cs="Dutch" w:hint="default"/>
      </w:rPr>
    </w:lvl>
    <w:lvl w:ilvl="8" w:tplc="04090005" w:tentative="1">
      <w:start w:val="1"/>
      <w:numFmt w:val="bullet"/>
      <w:lvlText w:val=""/>
      <w:lvlJc w:val="left"/>
      <w:pPr>
        <w:tabs>
          <w:tab w:val="num" w:pos="6840"/>
        </w:tabs>
        <w:ind w:left="6840" w:hanging="360"/>
      </w:pPr>
      <w:rPr>
        <w:rFonts w:ascii="Courier New" w:hAnsi="Courier New" w:hint="default"/>
      </w:rPr>
    </w:lvl>
  </w:abstractNum>
  <w:abstractNum w:abstractNumId="9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89D180A"/>
    <w:multiLevelType w:val="hybridMultilevel"/>
    <w:tmpl w:val="582E4F26"/>
    <w:lvl w:ilvl="0" w:tplc="C2FE3904">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3" w15:restartNumberingAfterBreak="0">
    <w:nsid w:val="6BAD0E92"/>
    <w:multiLevelType w:val="hybridMultilevel"/>
    <w:tmpl w:val="D44C0AF4"/>
    <w:lvl w:ilvl="0" w:tplc="04090017">
      <w:start w:val="1"/>
      <w:numFmt w:val="lowerLetter"/>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Wingdings" w:hAnsi="Wingding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4"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6DDD03F7"/>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6F4567AB"/>
    <w:multiLevelType w:val="hybridMultilevel"/>
    <w:tmpl w:val="AA34017C"/>
    <w:lvl w:ilvl="0" w:tplc="CD54AB0E">
      <w:numFmt w:val="bullet"/>
      <w:lvlText w:val="-"/>
      <w:lvlJc w:val="left"/>
      <w:pPr>
        <w:ind w:left="360" w:hanging="360"/>
      </w:pPr>
      <w:rPr>
        <w:rFonts w:ascii="Arial" w:eastAsia="Calibri" w:hAnsi="Arial" w:cs="Aria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9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CA87F41"/>
    <w:multiLevelType w:val="hybridMultilevel"/>
    <w:tmpl w:val="AD6C7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Dutch" w:hAnsi="Dutch" w:cs="Dutch" w:hint="default"/>
      </w:rPr>
    </w:lvl>
    <w:lvl w:ilvl="2" w:tplc="04090005" w:tentative="1">
      <w:start w:val="1"/>
      <w:numFmt w:val="bullet"/>
      <w:lvlText w:val=""/>
      <w:lvlJc w:val="left"/>
      <w:pPr>
        <w:ind w:left="2880" w:hanging="360"/>
      </w:pPr>
      <w:rPr>
        <w:rFonts w:ascii="Courier New" w:hAnsi="Courier New" w:hint="default"/>
      </w:rPr>
    </w:lvl>
    <w:lvl w:ilvl="3" w:tplc="04090001" w:tentative="1">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Dutch" w:hAnsi="Dutch" w:cs="Dutch" w:hint="default"/>
      </w:rPr>
    </w:lvl>
    <w:lvl w:ilvl="5" w:tplc="04090005" w:tentative="1">
      <w:start w:val="1"/>
      <w:numFmt w:val="bullet"/>
      <w:lvlText w:val=""/>
      <w:lvlJc w:val="left"/>
      <w:pPr>
        <w:ind w:left="5040" w:hanging="360"/>
      </w:pPr>
      <w:rPr>
        <w:rFonts w:ascii="Courier New" w:hAnsi="Courier New" w:hint="default"/>
      </w:rPr>
    </w:lvl>
    <w:lvl w:ilvl="6" w:tplc="04090001" w:tentative="1">
      <w:start w:val="1"/>
      <w:numFmt w:val="bullet"/>
      <w:lvlText w:val=""/>
      <w:lvlJc w:val="left"/>
      <w:pPr>
        <w:ind w:left="5760" w:hanging="360"/>
      </w:pPr>
      <w:rPr>
        <w:rFonts w:ascii="Wingdings" w:hAnsi="Wingdings" w:hint="default"/>
      </w:rPr>
    </w:lvl>
    <w:lvl w:ilvl="7" w:tplc="04090003" w:tentative="1">
      <w:start w:val="1"/>
      <w:numFmt w:val="bullet"/>
      <w:lvlText w:val="o"/>
      <w:lvlJc w:val="left"/>
      <w:pPr>
        <w:ind w:left="6480" w:hanging="360"/>
      </w:pPr>
      <w:rPr>
        <w:rFonts w:ascii="Dutch" w:hAnsi="Dutch" w:cs="Dutch" w:hint="default"/>
      </w:rPr>
    </w:lvl>
    <w:lvl w:ilvl="8" w:tplc="04090005" w:tentative="1">
      <w:start w:val="1"/>
      <w:numFmt w:val="bullet"/>
      <w:lvlText w:val=""/>
      <w:lvlJc w:val="left"/>
      <w:pPr>
        <w:ind w:left="7200" w:hanging="360"/>
      </w:pPr>
      <w:rPr>
        <w:rFonts w:ascii="Courier New" w:hAnsi="Courier New" w:hint="default"/>
      </w:rPr>
    </w:lvl>
  </w:abstractNum>
  <w:abstractNum w:abstractNumId="106"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9"/>
  </w:num>
  <w:num w:numId="2">
    <w:abstractNumId w:val="66"/>
  </w:num>
  <w:num w:numId="3">
    <w:abstractNumId w:val="87"/>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2"/>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6"/>
  </w:num>
  <w:num w:numId="12">
    <w:abstractNumId w:val="68"/>
  </w:num>
  <w:num w:numId="13">
    <w:abstractNumId w:val="61"/>
  </w:num>
  <w:num w:numId="14">
    <w:abstractNumId w:val="58"/>
  </w:num>
  <w:num w:numId="15">
    <w:abstractNumId w:val="65"/>
  </w:num>
  <w:num w:numId="16">
    <w:abstractNumId w:val="90"/>
  </w:num>
  <w:num w:numId="17">
    <w:abstractNumId w:val="82"/>
  </w:num>
  <w:num w:numId="18">
    <w:abstractNumId w:val="97"/>
  </w:num>
  <w:num w:numId="19">
    <w:abstractNumId w:val="67"/>
  </w:num>
  <w:num w:numId="2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6"/>
  </w:num>
  <w:num w:numId="25">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num>
  <w:num w:numId="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num>
  <w:num w:numId="30">
    <w:abstractNumId w:val="81"/>
  </w:num>
  <w:num w:numId="31">
    <w:abstractNumId w:val="74"/>
  </w:num>
  <w:num w:numId="32">
    <w:abstractNumId w:val="54"/>
  </w:num>
  <w:num w:numId="33">
    <w:abstractNumId w:val="51"/>
  </w:num>
  <w:num w:numId="34">
    <w:abstractNumId w:val="89"/>
  </w:num>
  <w:num w:numId="35">
    <w:abstractNumId w:val="105"/>
  </w:num>
  <w:num w:numId="36">
    <w:abstractNumId w:val="88"/>
  </w:num>
  <w:num w:numId="37">
    <w:abstractNumId w:val="75"/>
  </w:num>
  <w:num w:numId="38">
    <w:abstractNumId w:val="93"/>
  </w:num>
  <w:num w:numId="39">
    <w:abstractNumId w:val="69"/>
  </w:num>
  <w:num w:numId="40">
    <w:abstractNumId w:val="77"/>
  </w:num>
  <w:num w:numId="41">
    <w:abstractNumId w:val="95"/>
  </w:num>
  <w:num w:numId="42">
    <w:abstractNumId w:val="94"/>
  </w:num>
  <w:num w:numId="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1"/>
  </w:num>
  <w:num w:numId="47">
    <w:abstractNumId w:val="9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8E"/>
    <w:rsid w:val="0004799D"/>
    <w:rsid w:val="0005083D"/>
    <w:rsid w:val="00050CD6"/>
    <w:rsid w:val="00050FBE"/>
    <w:rsid w:val="0005127F"/>
    <w:rsid w:val="00051432"/>
    <w:rsid w:val="00051B4A"/>
    <w:rsid w:val="000528CE"/>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138"/>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5E3D"/>
    <w:rsid w:val="000663EE"/>
    <w:rsid w:val="000666B4"/>
    <w:rsid w:val="00066B38"/>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9B"/>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593"/>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3F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BA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993"/>
    <w:rsid w:val="00105A35"/>
    <w:rsid w:val="00105A8F"/>
    <w:rsid w:val="001066B6"/>
    <w:rsid w:val="0010671F"/>
    <w:rsid w:val="00107098"/>
    <w:rsid w:val="001070C7"/>
    <w:rsid w:val="0010773D"/>
    <w:rsid w:val="00107CB3"/>
    <w:rsid w:val="001100C5"/>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04"/>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F51"/>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5DE"/>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308"/>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F56"/>
    <w:rsid w:val="001E6997"/>
    <w:rsid w:val="001E6C8B"/>
    <w:rsid w:val="001E6DC5"/>
    <w:rsid w:val="001E6E32"/>
    <w:rsid w:val="001E70CB"/>
    <w:rsid w:val="001E77A5"/>
    <w:rsid w:val="001F05D3"/>
    <w:rsid w:val="001F10C6"/>
    <w:rsid w:val="001F17A8"/>
    <w:rsid w:val="001F1802"/>
    <w:rsid w:val="001F18F4"/>
    <w:rsid w:val="001F26DB"/>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9B"/>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27CF9"/>
    <w:rsid w:val="0023000F"/>
    <w:rsid w:val="00230DAD"/>
    <w:rsid w:val="00230DC9"/>
    <w:rsid w:val="00232552"/>
    <w:rsid w:val="00232912"/>
    <w:rsid w:val="00232AB4"/>
    <w:rsid w:val="00232B1C"/>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C87"/>
    <w:rsid w:val="00245D8D"/>
    <w:rsid w:val="00245E38"/>
    <w:rsid w:val="0024604B"/>
    <w:rsid w:val="002462B4"/>
    <w:rsid w:val="002465F1"/>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0E"/>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54F"/>
    <w:rsid w:val="00267795"/>
    <w:rsid w:val="002678FF"/>
    <w:rsid w:val="00267CAF"/>
    <w:rsid w:val="00267E07"/>
    <w:rsid w:val="00267F8E"/>
    <w:rsid w:val="002703C2"/>
    <w:rsid w:val="0027049E"/>
    <w:rsid w:val="002708E3"/>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3B"/>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1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BEF"/>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0E5"/>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60B"/>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6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37EB2"/>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439"/>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D3"/>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4EB"/>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384"/>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E19"/>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0F3"/>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4E75"/>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8E7"/>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F26"/>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2D1"/>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8E1"/>
    <w:rsid w:val="0047790C"/>
    <w:rsid w:val="00480077"/>
    <w:rsid w:val="00480907"/>
    <w:rsid w:val="00480A0F"/>
    <w:rsid w:val="004812AF"/>
    <w:rsid w:val="00481BAA"/>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38E"/>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5E6A"/>
    <w:rsid w:val="004C612A"/>
    <w:rsid w:val="004C6778"/>
    <w:rsid w:val="004C6F1C"/>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0B"/>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045"/>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BDC"/>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6DA6"/>
    <w:rsid w:val="00547149"/>
    <w:rsid w:val="00547363"/>
    <w:rsid w:val="005474B1"/>
    <w:rsid w:val="00547506"/>
    <w:rsid w:val="00547654"/>
    <w:rsid w:val="00550552"/>
    <w:rsid w:val="00550BFA"/>
    <w:rsid w:val="00550FE2"/>
    <w:rsid w:val="0055106E"/>
    <w:rsid w:val="005519B6"/>
    <w:rsid w:val="00551C38"/>
    <w:rsid w:val="00552254"/>
    <w:rsid w:val="00552504"/>
    <w:rsid w:val="005525D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5B"/>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152"/>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D96"/>
    <w:rsid w:val="005F62FE"/>
    <w:rsid w:val="005F6498"/>
    <w:rsid w:val="005F68E7"/>
    <w:rsid w:val="005F7163"/>
    <w:rsid w:val="005F71C8"/>
    <w:rsid w:val="005F7D8D"/>
    <w:rsid w:val="00600067"/>
    <w:rsid w:val="006002CC"/>
    <w:rsid w:val="00600664"/>
    <w:rsid w:val="00600A33"/>
    <w:rsid w:val="00600B01"/>
    <w:rsid w:val="00600CD1"/>
    <w:rsid w:val="00600F13"/>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AF"/>
    <w:rsid w:val="00637DE0"/>
    <w:rsid w:val="006400DC"/>
    <w:rsid w:val="0064032E"/>
    <w:rsid w:val="006407FE"/>
    <w:rsid w:val="006408E0"/>
    <w:rsid w:val="00640E7D"/>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288"/>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EFF"/>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1E72"/>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21C"/>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54B"/>
    <w:rsid w:val="007017E1"/>
    <w:rsid w:val="00701CC1"/>
    <w:rsid w:val="00701CE0"/>
    <w:rsid w:val="0070275C"/>
    <w:rsid w:val="00702938"/>
    <w:rsid w:val="00702E85"/>
    <w:rsid w:val="00702F0D"/>
    <w:rsid w:val="007036B0"/>
    <w:rsid w:val="00703856"/>
    <w:rsid w:val="0070386E"/>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80D"/>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7F1"/>
    <w:rsid w:val="007147F8"/>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B02"/>
    <w:rsid w:val="00740FD5"/>
    <w:rsid w:val="00741046"/>
    <w:rsid w:val="00741BD5"/>
    <w:rsid w:val="00741F26"/>
    <w:rsid w:val="0074253B"/>
    <w:rsid w:val="00742695"/>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57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D48"/>
    <w:rsid w:val="007A7107"/>
    <w:rsid w:val="007A7B4F"/>
    <w:rsid w:val="007A7D40"/>
    <w:rsid w:val="007A7ED2"/>
    <w:rsid w:val="007B0642"/>
    <w:rsid w:val="007B0716"/>
    <w:rsid w:val="007B07AD"/>
    <w:rsid w:val="007B089A"/>
    <w:rsid w:val="007B10D5"/>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3C2"/>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7F7EEB"/>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3FF5"/>
    <w:rsid w:val="0082410A"/>
    <w:rsid w:val="0082469D"/>
    <w:rsid w:val="00824861"/>
    <w:rsid w:val="00824899"/>
    <w:rsid w:val="0082520C"/>
    <w:rsid w:val="008252C7"/>
    <w:rsid w:val="008254FC"/>
    <w:rsid w:val="00825598"/>
    <w:rsid w:val="0082595F"/>
    <w:rsid w:val="008260CD"/>
    <w:rsid w:val="00826B98"/>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6D3"/>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5AB"/>
    <w:rsid w:val="008A4F28"/>
    <w:rsid w:val="008A5791"/>
    <w:rsid w:val="008A57A2"/>
    <w:rsid w:val="008A5EF9"/>
    <w:rsid w:val="008A6413"/>
    <w:rsid w:val="008A6558"/>
    <w:rsid w:val="008A667A"/>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53C"/>
    <w:rsid w:val="008F1635"/>
    <w:rsid w:val="008F16EC"/>
    <w:rsid w:val="008F1A91"/>
    <w:rsid w:val="008F2087"/>
    <w:rsid w:val="008F28CA"/>
    <w:rsid w:val="008F2F52"/>
    <w:rsid w:val="008F317D"/>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755"/>
    <w:rsid w:val="00937BA5"/>
    <w:rsid w:val="00940069"/>
    <w:rsid w:val="0094044D"/>
    <w:rsid w:val="0094057D"/>
    <w:rsid w:val="00940764"/>
    <w:rsid w:val="00940C74"/>
    <w:rsid w:val="00941558"/>
    <w:rsid w:val="00941CD4"/>
    <w:rsid w:val="0094234B"/>
    <w:rsid w:val="00942550"/>
    <w:rsid w:val="00942559"/>
    <w:rsid w:val="00942B95"/>
    <w:rsid w:val="009431B3"/>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B7A"/>
    <w:rsid w:val="00975EE5"/>
    <w:rsid w:val="009761ED"/>
    <w:rsid w:val="00976344"/>
    <w:rsid w:val="0097655D"/>
    <w:rsid w:val="0097665D"/>
    <w:rsid w:val="0097666D"/>
    <w:rsid w:val="009769E4"/>
    <w:rsid w:val="00976C29"/>
    <w:rsid w:val="00976FA7"/>
    <w:rsid w:val="009770AB"/>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C3"/>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C57"/>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BA"/>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3B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673"/>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530"/>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057"/>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A68"/>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50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29F"/>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9F6"/>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AD9"/>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8E4"/>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C2D"/>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4E0"/>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F47"/>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55"/>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D57"/>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86D"/>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12"/>
    <w:rsid w:val="00BC6684"/>
    <w:rsid w:val="00BC66A5"/>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5B"/>
    <w:rsid w:val="00BD2EE8"/>
    <w:rsid w:val="00BD3196"/>
    <w:rsid w:val="00BD331D"/>
    <w:rsid w:val="00BD3536"/>
    <w:rsid w:val="00BD3799"/>
    <w:rsid w:val="00BD3DC6"/>
    <w:rsid w:val="00BD427D"/>
    <w:rsid w:val="00BD45CB"/>
    <w:rsid w:val="00BD51C4"/>
    <w:rsid w:val="00BD5647"/>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40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29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2C"/>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012"/>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115"/>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3DF"/>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02"/>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1A4"/>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3A6"/>
    <w:rsid w:val="00D70DF3"/>
    <w:rsid w:val="00D70F0C"/>
    <w:rsid w:val="00D711B7"/>
    <w:rsid w:val="00D7169A"/>
    <w:rsid w:val="00D73495"/>
    <w:rsid w:val="00D73918"/>
    <w:rsid w:val="00D73E0F"/>
    <w:rsid w:val="00D741FC"/>
    <w:rsid w:val="00D7442C"/>
    <w:rsid w:val="00D744E5"/>
    <w:rsid w:val="00D75F90"/>
    <w:rsid w:val="00D7621C"/>
    <w:rsid w:val="00D766DC"/>
    <w:rsid w:val="00D7701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6FB2"/>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368"/>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693"/>
    <w:rsid w:val="00E00966"/>
    <w:rsid w:val="00E009E9"/>
    <w:rsid w:val="00E00AFB"/>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3DC"/>
    <w:rsid w:val="00E26A3B"/>
    <w:rsid w:val="00E26B84"/>
    <w:rsid w:val="00E26D5C"/>
    <w:rsid w:val="00E26DBC"/>
    <w:rsid w:val="00E2704F"/>
    <w:rsid w:val="00E272D2"/>
    <w:rsid w:val="00E277C7"/>
    <w:rsid w:val="00E27A6D"/>
    <w:rsid w:val="00E27B57"/>
    <w:rsid w:val="00E30094"/>
    <w:rsid w:val="00E3020B"/>
    <w:rsid w:val="00E304C6"/>
    <w:rsid w:val="00E30758"/>
    <w:rsid w:val="00E3082F"/>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24D"/>
    <w:rsid w:val="00E41377"/>
    <w:rsid w:val="00E4169C"/>
    <w:rsid w:val="00E4179A"/>
    <w:rsid w:val="00E41C23"/>
    <w:rsid w:val="00E41D11"/>
    <w:rsid w:val="00E41E38"/>
    <w:rsid w:val="00E41F95"/>
    <w:rsid w:val="00E42027"/>
    <w:rsid w:val="00E42075"/>
    <w:rsid w:val="00E42120"/>
    <w:rsid w:val="00E4256C"/>
    <w:rsid w:val="00E42E05"/>
    <w:rsid w:val="00E43226"/>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070"/>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D1D"/>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09B"/>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D5"/>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39"/>
    <w:rsid w:val="00F57491"/>
    <w:rsid w:val="00F5797D"/>
    <w:rsid w:val="00F57A34"/>
    <w:rsid w:val="00F57A36"/>
    <w:rsid w:val="00F57B8E"/>
    <w:rsid w:val="00F57CB2"/>
    <w:rsid w:val="00F60766"/>
    <w:rsid w:val="00F60FBC"/>
    <w:rsid w:val="00F6110A"/>
    <w:rsid w:val="00F612DB"/>
    <w:rsid w:val="00F61315"/>
    <w:rsid w:val="00F6148E"/>
    <w:rsid w:val="00F6156A"/>
    <w:rsid w:val="00F6175E"/>
    <w:rsid w:val="00F6197F"/>
    <w:rsid w:val="00F620D4"/>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C77"/>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9445E"/>
  <w15:docId w15:val="{E658A035-8C5E-452E-B16F-BA461774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matic.natasa@eps.rs"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5.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tic.natasa@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6135F6B-E3E5-45F9-8E0A-7847D6103A73}">
  <ds:schemaRefs>
    <ds:schemaRef ds:uri="http://schemas.openxmlformats.org/officeDocument/2006/bibliography"/>
  </ds:schemaRefs>
</ds:datastoreItem>
</file>

<file path=customXml/itemProps100.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01.xml><?xml version="1.0" encoding="utf-8"?>
<ds:datastoreItem xmlns:ds="http://schemas.openxmlformats.org/officeDocument/2006/customXml" ds:itemID="{8EB2DB7D-02E9-46A2-A7A5-19C301EC353A}">
  <ds:schemaRefs>
    <ds:schemaRef ds:uri="http://schemas.openxmlformats.org/officeDocument/2006/bibliography"/>
  </ds:schemaRefs>
</ds:datastoreItem>
</file>

<file path=customXml/itemProps102.xml><?xml version="1.0" encoding="utf-8"?>
<ds:datastoreItem xmlns:ds="http://schemas.openxmlformats.org/officeDocument/2006/customXml" ds:itemID="{61E66FCE-62BE-4101-81CF-96B9DCFF9B94}">
  <ds:schemaRefs>
    <ds:schemaRef ds:uri="http://schemas.openxmlformats.org/officeDocument/2006/bibliography"/>
  </ds:schemaRefs>
</ds:datastoreItem>
</file>

<file path=customXml/itemProps103.xml><?xml version="1.0" encoding="utf-8"?>
<ds:datastoreItem xmlns:ds="http://schemas.openxmlformats.org/officeDocument/2006/customXml" ds:itemID="{4E8EE014-1691-4198-BC30-17BF0C6DA59E}">
  <ds:schemaRefs>
    <ds:schemaRef ds:uri="http://schemas.openxmlformats.org/officeDocument/2006/bibliography"/>
  </ds:schemaRefs>
</ds:datastoreItem>
</file>

<file path=customXml/itemProps104.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05.xml><?xml version="1.0" encoding="utf-8"?>
<ds:datastoreItem xmlns:ds="http://schemas.openxmlformats.org/officeDocument/2006/customXml" ds:itemID="{AE5E6C67-9068-4DAE-AEB6-F178BCC789F7}">
  <ds:schemaRefs>
    <ds:schemaRef ds:uri="http://schemas.openxmlformats.org/officeDocument/2006/bibliography"/>
  </ds:schemaRefs>
</ds:datastoreItem>
</file>

<file path=customXml/itemProps106.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07.xml><?xml version="1.0" encoding="utf-8"?>
<ds:datastoreItem xmlns:ds="http://schemas.openxmlformats.org/officeDocument/2006/customXml" ds:itemID="{0A5F1D55-BCB0-45D4-8417-6262691D7375}">
  <ds:schemaRefs>
    <ds:schemaRef ds:uri="http://schemas.openxmlformats.org/officeDocument/2006/bibliography"/>
  </ds:schemaRefs>
</ds:datastoreItem>
</file>

<file path=customXml/itemProps108.xml><?xml version="1.0" encoding="utf-8"?>
<ds:datastoreItem xmlns:ds="http://schemas.openxmlformats.org/officeDocument/2006/customXml" ds:itemID="{2859EF15-0030-42C1-A749-E85D202A6FD0}">
  <ds:schemaRefs>
    <ds:schemaRef ds:uri="http://schemas.openxmlformats.org/officeDocument/2006/bibliography"/>
  </ds:schemaRefs>
</ds:datastoreItem>
</file>

<file path=customXml/itemProps109.xml><?xml version="1.0" encoding="utf-8"?>
<ds:datastoreItem xmlns:ds="http://schemas.openxmlformats.org/officeDocument/2006/customXml" ds:itemID="{AE857FAC-B5E8-4296-9F1B-C8B95115F234}">
  <ds:schemaRefs>
    <ds:schemaRef ds:uri="http://schemas.openxmlformats.org/officeDocument/2006/bibliography"/>
  </ds:schemaRefs>
</ds:datastoreItem>
</file>

<file path=customXml/itemProps11.xml><?xml version="1.0" encoding="utf-8"?>
<ds:datastoreItem xmlns:ds="http://schemas.openxmlformats.org/officeDocument/2006/customXml" ds:itemID="{10D97572-73E4-4CF7-8E1B-288E99C3E5EA}">
  <ds:schemaRefs>
    <ds:schemaRef ds:uri="http://schemas.openxmlformats.org/officeDocument/2006/bibliography"/>
  </ds:schemaRefs>
</ds:datastoreItem>
</file>

<file path=customXml/itemProps110.xml><?xml version="1.0" encoding="utf-8"?>
<ds:datastoreItem xmlns:ds="http://schemas.openxmlformats.org/officeDocument/2006/customXml" ds:itemID="{68521C2E-9931-4AAE-A730-EFD4E7E67F42}">
  <ds:schemaRefs>
    <ds:schemaRef ds:uri="http://schemas.openxmlformats.org/officeDocument/2006/bibliography"/>
  </ds:schemaRefs>
</ds:datastoreItem>
</file>

<file path=customXml/itemProps111.xml><?xml version="1.0" encoding="utf-8"?>
<ds:datastoreItem xmlns:ds="http://schemas.openxmlformats.org/officeDocument/2006/customXml" ds:itemID="{A601D413-955B-4257-8D72-613B7B2B2956}">
  <ds:schemaRefs>
    <ds:schemaRef ds:uri="http://schemas.openxmlformats.org/officeDocument/2006/bibliography"/>
  </ds:schemaRefs>
</ds:datastoreItem>
</file>

<file path=customXml/itemProps112.xml><?xml version="1.0" encoding="utf-8"?>
<ds:datastoreItem xmlns:ds="http://schemas.openxmlformats.org/officeDocument/2006/customXml" ds:itemID="{31AEAAA5-B4F6-4943-BFE4-F54935C9008E}">
  <ds:schemaRefs>
    <ds:schemaRef ds:uri="http://schemas.openxmlformats.org/officeDocument/2006/bibliography"/>
  </ds:schemaRefs>
</ds:datastoreItem>
</file>

<file path=customXml/itemProps113.xml><?xml version="1.0" encoding="utf-8"?>
<ds:datastoreItem xmlns:ds="http://schemas.openxmlformats.org/officeDocument/2006/customXml" ds:itemID="{0D5F0AA6-2F69-4F49-A5ED-9CA5CBA24FF1}">
  <ds:schemaRefs>
    <ds:schemaRef ds:uri="http://schemas.openxmlformats.org/officeDocument/2006/bibliography"/>
  </ds:schemaRefs>
</ds:datastoreItem>
</file>

<file path=customXml/itemProps114.xml><?xml version="1.0" encoding="utf-8"?>
<ds:datastoreItem xmlns:ds="http://schemas.openxmlformats.org/officeDocument/2006/customXml" ds:itemID="{CE05F617-2D1B-4213-995C-F84B08C780FF}">
  <ds:schemaRefs>
    <ds:schemaRef ds:uri="http://schemas.openxmlformats.org/officeDocument/2006/bibliography"/>
  </ds:schemaRefs>
</ds:datastoreItem>
</file>

<file path=customXml/itemProps115.xml><?xml version="1.0" encoding="utf-8"?>
<ds:datastoreItem xmlns:ds="http://schemas.openxmlformats.org/officeDocument/2006/customXml" ds:itemID="{7F3D4E41-7DFC-4EA2-A050-6815D1716474}">
  <ds:schemaRefs>
    <ds:schemaRef ds:uri="http://schemas.openxmlformats.org/officeDocument/2006/bibliography"/>
  </ds:schemaRefs>
</ds:datastoreItem>
</file>

<file path=customXml/itemProps116.xml><?xml version="1.0" encoding="utf-8"?>
<ds:datastoreItem xmlns:ds="http://schemas.openxmlformats.org/officeDocument/2006/customXml" ds:itemID="{4B0A27ED-9A79-428A-8A7A-58A88B0D1D81}">
  <ds:schemaRefs>
    <ds:schemaRef ds:uri="http://schemas.openxmlformats.org/officeDocument/2006/bibliography"/>
  </ds:schemaRefs>
</ds:datastoreItem>
</file>

<file path=customXml/itemProps117.xml><?xml version="1.0" encoding="utf-8"?>
<ds:datastoreItem xmlns:ds="http://schemas.openxmlformats.org/officeDocument/2006/customXml" ds:itemID="{7B5CDD9E-C796-42E5-8537-F41C8176C19C}">
  <ds:schemaRefs>
    <ds:schemaRef ds:uri="http://schemas.openxmlformats.org/officeDocument/2006/bibliography"/>
  </ds:schemaRefs>
</ds:datastoreItem>
</file>

<file path=customXml/itemProps118.xml><?xml version="1.0" encoding="utf-8"?>
<ds:datastoreItem xmlns:ds="http://schemas.openxmlformats.org/officeDocument/2006/customXml" ds:itemID="{956031B1-9BF2-444D-9ACF-68B0D657B18B}">
  <ds:schemaRefs>
    <ds:schemaRef ds:uri="http://schemas.openxmlformats.org/officeDocument/2006/bibliography"/>
  </ds:schemaRefs>
</ds:datastoreItem>
</file>

<file path=customXml/itemProps119.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12.xml><?xml version="1.0" encoding="utf-8"?>
<ds:datastoreItem xmlns:ds="http://schemas.openxmlformats.org/officeDocument/2006/customXml" ds:itemID="{FFA70647-43F4-4389-AEB0-1CA8080A7791}">
  <ds:schemaRefs>
    <ds:schemaRef ds:uri="http://schemas.openxmlformats.org/officeDocument/2006/bibliography"/>
  </ds:schemaRefs>
</ds:datastoreItem>
</file>

<file path=customXml/itemProps120.xml><?xml version="1.0" encoding="utf-8"?>
<ds:datastoreItem xmlns:ds="http://schemas.openxmlformats.org/officeDocument/2006/customXml" ds:itemID="{E2287BCB-AD73-41F0-9715-BBBD87634C2E}">
  <ds:schemaRefs>
    <ds:schemaRef ds:uri="http://schemas.openxmlformats.org/officeDocument/2006/bibliography"/>
  </ds:schemaRefs>
</ds:datastoreItem>
</file>

<file path=customXml/itemProps121.xml><?xml version="1.0" encoding="utf-8"?>
<ds:datastoreItem xmlns:ds="http://schemas.openxmlformats.org/officeDocument/2006/customXml" ds:itemID="{7D4388A2-491A-4A04-9207-443B539A6A56}">
  <ds:schemaRefs>
    <ds:schemaRef ds:uri="http://schemas.openxmlformats.org/officeDocument/2006/bibliography"/>
  </ds:schemaRefs>
</ds:datastoreItem>
</file>

<file path=customXml/itemProps122.xml><?xml version="1.0" encoding="utf-8"?>
<ds:datastoreItem xmlns:ds="http://schemas.openxmlformats.org/officeDocument/2006/customXml" ds:itemID="{E5EE26ED-DF69-4CC8-A768-80099AEDE7F5}">
  <ds:schemaRefs>
    <ds:schemaRef ds:uri="http://schemas.openxmlformats.org/officeDocument/2006/bibliography"/>
  </ds:schemaRefs>
</ds:datastoreItem>
</file>

<file path=customXml/itemProps123.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24.xml><?xml version="1.0" encoding="utf-8"?>
<ds:datastoreItem xmlns:ds="http://schemas.openxmlformats.org/officeDocument/2006/customXml" ds:itemID="{7710CEBB-0669-4B60-B788-513069F6096F}">
  <ds:schemaRefs>
    <ds:schemaRef ds:uri="http://schemas.openxmlformats.org/officeDocument/2006/bibliography"/>
  </ds:schemaRefs>
</ds:datastoreItem>
</file>

<file path=customXml/itemProps125.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26.xml><?xml version="1.0" encoding="utf-8"?>
<ds:datastoreItem xmlns:ds="http://schemas.openxmlformats.org/officeDocument/2006/customXml" ds:itemID="{3F92259E-A852-4EF8-ACC1-42F67AF76CB2}">
  <ds:schemaRefs>
    <ds:schemaRef ds:uri="http://schemas.openxmlformats.org/officeDocument/2006/bibliography"/>
  </ds:schemaRefs>
</ds:datastoreItem>
</file>

<file path=customXml/itemProps127.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28.xml><?xml version="1.0" encoding="utf-8"?>
<ds:datastoreItem xmlns:ds="http://schemas.openxmlformats.org/officeDocument/2006/customXml" ds:itemID="{A4B40808-E7BE-47D3-A72E-10A9629F7D7E}">
  <ds:schemaRefs>
    <ds:schemaRef ds:uri="http://schemas.openxmlformats.org/officeDocument/2006/bibliography"/>
  </ds:schemaRefs>
</ds:datastoreItem>
</file>

<file path=customXml/itemProps129.xml><?xml version="1.0" encoding="utf-8"?>
<ds:datastoreItem xmlns:ds="http://schemas.openxmlformats.org/officeDocument/2006/customXml" ds:itemID="{DE617D22-E2C9-47C0-9F4F-665839E63CAE}">
  <ds:schemaRefs>
    <ds:schemaRef ds:uri="http://schemas.openxmlformats.org/officeDocument/2006/bibliography"/>
  </ds:schemaRefs>
</ds:datastoreItem>
</file>

<file path=customXml/itemProps13.xml><?xml version="1.0" encoding="utf-8"?>
<ds:datastoreItem xmlns:ds="http://schemas.openxmlformats.org/officeDocument/2006/customXml" ds:itemID="{0AFD84B0-0A28-4BC2-AE60-680D21049E6C}">
  <ds:schemaRefs>
    <ds:schemaRef ds:uri="http://schemas.openxmlformats.org/officeDocument/2006/bibliography"/>
  </ds:schemaRefs>
</ds:datastoreItem>
</file>

<file path=customXml/itemProps130.xml><?xml version="1.0" encoding="utf-8"?>
<ds:datastoreItem xmlns:ds="http://schemas.openxmlformats.org/officeDocument/2006/customXml" ds:itemID="{961F1E5A-59F1-4EDE-9A14-0872E4BE82B0}">
  <ds:schemaRefs>
    <ds:schemaRef ds:uri="http://schemas.openxmlformats.org/officeDocument/2006/bibliography"/>
  </ds:schemaRefs>
</ds:datastoreItem>
</file>

<file path=customXml/itemProps131.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32.xml><?xml version="1.0" encoding="utf-8"?>
<ds:datastoreItem xmlns:ds="http://schemas.openxmlformats.org/officeDocument/2006/customXml" ds:itemID="{A1DD711B-23EC-4C90-A21E-82549D4CFDFA}">
  <ds:schemaRefs>
    <ds:schemaRef ds:uri="http://schemas.openxmlformats.org/officeDocument/2006/bibliography"/>
  </ds:schemaRefs>
</ds:datastoreItem>
</file>

<file path=customXml/itemProps133.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34.xml><?xml version="1.0" encoding="utf-8"?>
<ds:datastoreItem xmlns:ds="http://schemas.openxmlformats.org/officeDocument/2006/customXml" ds:itemID="{70427966-A3B9-4C4F-9068-5F6C533B9A90}">
  <ds:schemaRefs>
    <ds:schemaRef ds:uri="http://schemas.openxmlformats.org/officeDocument/2006/bibliography"/>
  </ds:schemaRefs>
</ds:datastoreItem>
</file>

<file path=customXml/itemProps135.xml><?xml version="1.0" encoding="utf-8"?>
<ds:datastoreItem xmlns:ds="http://schemas.openxmlformats.org/officeDocument/2006/customXml" ds:itemID="{B377600A-DCCB-4936-903D-113EAEDB79C9}">
  <ds:schemaRefs>
    <ds:schemaRef ds:uri="http://schemas.openxmlformats.org/officeDocument/2006/bibliography"/>
  </ds:schemaRefs>
</ds:datastoreItem>
</file>

<file path=customXml/itemProps136.xml><?xml version="1.0" encoding="utf-8"?>
<ds:datastoreItem xmlns:ds="http://schemas.openxmlformats.org/officeDocument/2006/customXml" ds:itemID="{0E0E3CBC-4553-4672-90BD-AB19B328BC47}">
  <ds:schemaRefs>
    <ds:schemaRef ds:uri="http://schemas.openxmlformats.org/officeDocument/2006/bibliography"/>
  </ds:schemaRefs>
</ds:datastoreItem>
</file>

<file path=customXml/itemProps137.xml><?xml version="1.0" encoding="utf-8"?>
<ds:datastoreItem xmlns:ds="http://schemas.openxmlformats.org/officeDocument/2006/customXml" ds:itemID="{A7902B3C-3BD8-4EC4-8D20-F4C2702F849D}">
  <ds:schemaRefs>
    <ds:schemaRef ds:uri="http://schemas.openxmlformats.org/officeDocument/2006/bibliography"/>
  </ds:schemaRefs>
</ds:datastoreItem>
</file>

<file path=customXml/itemProps138.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39.xml><?xml version="1.0" encoding="utf-8"?>
<ds:datastoreItem xmlns:ds="http://schemas.openxmlformats.org/officeDocument/2006/customXml" ds:itemID="{2A73AA15-0357-48BF-BB6A-39DEA4C604B1}">
  <ds:schemaRefs>
    <ds:schemaRef ds:uri="http://schemas.openxmlformats.org/officeDocument/2006/bibliography"/>
  </ds:schemaRefs>
</ds:datastoreItem>
</file>

<file path=customXml/itemProps14.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40.xml><?xml version="1.0" encoding="utf-8"?>
<ds:datastoreItem xmlns:ds="http://schemas.openxmlformats.org/officeDocument/2006/customXml" ds:itemID="{39DE4100-8DC2-40C0-AED2-C6B4F7568768}">
  <ds:schemaRefs>
    <ds:schemaRef ds:uri="http://schemas.openxmlformats.org/officeDocument/2006/bibliography"/>
  </ds:schemaRefs>
</ds:datastoreItem>
</file>

<file path=customXml/itemProps141.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42.xml><?xml version="1.0" encoding="utf-8"?>
<ds:datastoreItem xmlns:ds="http://schemas.openxmlformats.org/officeDocument/2006/customXml" ds:itemID="{D08571D5-819B-44B1-B205-121E4641506E}">
  <ds:schemaRefs>
    <ds:schemaRef ds:uri="http://schemas.openxmlformats.org/officeDocument/2006/bibliography"/>
  </ds:schemaRefs>
</ds:datastoreItem>
</file>

<file path=customXml/itemProps143.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44.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45.xml><?xml version="1.0" encoding="utf-8"?>
<ds:datastoreItem xmlns:ds="http://schemas.openxmlformats.org/officeDocument/2006/customXml" ds:itemID="{2D5B61E7-4220-41F8-90DB-A6609A7E5231}">
  <ds:schemaRefs>
    <ds:schemaRef ds:uri="http://schemas.openxmlformats.org/officeDocument/2006/bibliography"/>
  </ds:schemaRefs>
</ds:datastoreItem>
</file>

<file path=customXml/itemProps146.xml><?xml version="1.0" encoding="utf-8"?>
<ds:datastoreItem xmlns:ds="http://schemas.openxmlformats.org/officeDocument/2006/customXml" ds:itemID="{F93DD47B-4FAA-43AE-8EC6-1D9F27E8782C}">
  <ds:schemaRefs>
    <ds:schemaRef ds:uri="http://schemas.openxmlformats.org/officeDocument/2006/bibliography"/>
  </ds:schemaRefs>
</ds:datastoreItem>
</file>

<file path=customXml/itemProps147.xml><?xml version="1.0" encoding="utf-8"?>
<ds:datastoreItem xmlns:ds="http://schemas.openxmlformats.org/officeDocument/2006/customXml" ds:itemID="{700F6F3E-D0A9-40B7-A0D2-219AB5566C10}">
  <ds:schemaRefs>
    <ds:schemaRef ds:uri="http://schemas.openxmlformats.org/officeDocument/2006/bibliography"/>
  </ds:schemaRefs>
</ds:datastoreItem>
</file>

<file path=customXml/itemProps148.xml><?xml version="1.0" encoding="utf-8"?>
<ds:datastoreItem xmlns:ds="http://schemas.openxmlformats.org/officeDocument/2006/customXml" ds:itemID="{5F1B247A-0F83-4FA0-9CFA-F4689A63DFFF}">
  <ds:schemaRefs>
    <ds:schemaRef ds:uri="http://schemas.openxmlformats.org/officeDocument/2006/bibliography"/>
  </ds:schemaRefs>
</ds:datastoreItem>
</file>

<file path=customXml/itemProps149.xml><?xml version="1.0" encoding="utf-8"?>
<ds:datastoreItem xmlns:ds="http://schemas.openxmlformats.org/officeDocument/2006/customXml" ds:itemID="{FB83FDF3-F507-4E51-9451-84D783317AF2}">
  <ds:schemaRefs>
    <ds:schemaRef ds:uri="http://schemas.openxmlformats.org/officeDocument/2006/bibliography"/>
  </ds:schemaRefs>
</ds:datastoreItem>
</file>

<file path=customXml/itemProps15.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50.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51.xml><?xml version="1.0" encoding="utf-8"?>
<ds:datastoreItem xmlns:ds="http://schemas.openxmlformats.org/officeDocument/2006/customXml" ds:itemID="{519EF64B-5729-4A6B-BBD0-6B5EF4416055}">
  <ds:schemaRefs>
    <ds:schemaRef ds:uri="http://schemas.openxmlformats.org/officeDocument/2006/bibliography"/>
  </ds:schemaRefs>
</ds:datastoreItem>
</file>

<file path=customXml/itemProps152.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53.xml><?xml version="1.0" encoding="utf-8"?>
<ds:datastoreItem xmlns:ds="http://schemas.openxmlformats.org/officeDocument/2006/customXml" ds:itemID="{942DED82-DB43-4654-8E97-03E00D9ED9F7}">
  <ds:schemaRefs>
    <ds:schemaRef ds:uri="http://schemas.openxmlformats.org/officeDocument/2006/bibliography"/>
  </ds:schemaRefs>
</ds:datastoreItem>
</file>

<file path=customXml/itemProps154.xml><?xml version="1.0" encoding="utf-8"?>
<ds:datastoreItem xmlns:ds="http://schemas.openxmlformats.org/officeDocument/2006/customXml" ds:itemID="{819B4E5E-571E-41F4-AE32-E7ED287DEA37}">
  <ds:schemaRefs>
    <ds:schemaRef ds:uri="http://schemas.openxmlformats.org/officeDocument/2006/bibliography"/>
  </ds:schemaRefs>
</ds:datastoreItem>
</file>

<file path=customXml/itemProps155.xml><?xml version="1.0" encoding="utf-8"?>
<ds:datastoreItem xmlns:ds="http://schemas.openxmlformats.org/officeDocument/2006/customXml" ds:itemID="{77263DA8-79CF-4762-8C58-7ECFE72DAB74}">
  <ds:schemaRefs>
    <ds:schemaRef ds:uri="http://schemas.openxmlformats.org/officeDocument/2006/bibliography"/>
  </ds:schemaRefs>
</ds:datastoreItem>
</file>

<file path=customXml/itemProps156.xml><?xml version="1.0" encoding="utf-8"?>
<ds:datastoreItem xmlns:ds="http://schemas.openxmlformats.org/officeDocument/2006/customXml" ds:itemID="{05F6B847-CE91-4054-85E0-AA49ABF666DB}">
  <ds:schemaRefs>
    <ds:schemaRef ds:uri="http://schemas.openxmlformats.org/officeDocument/2006/bibliography"/>
  </ds:schemaRefs>
</ds:datastoreItem>
</file>

<file path=customXml/itemProps157.xml><?xml version="1.0" encoding="utf-8"?>
<ds:datastoreItem xmlns:ds="http://schemas.openxmlformats.org/officeDocument/2006/customXml" ds:itemID="{3FE307D4-72C0-49D3-8765-B08F4F2EFA65}">
  <ds:schemaRefs>
    <ds:schemaRef ds:uri="http://schemas.openxmlformats.org/officeDocument/2006/bibliography"/>
  </ds:schemaRefs>
</ds:datastoreItem>
</file>

<file path=customXml/itemProps16.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7.xml><?xml version="1.0" encoding="utf-8"?>
<ds:datastoreItem xmlns:ds="http://schemas.openxmlformats.org/officeDocument/2006/customXml" ds:itemID="{01126E18-4A13-4578-86E4-F2C54F46F162}">
  <ds:schemaRefs>
    <ds:schemaRef ds:uri="http://schemas.openxmlformats.org/officeDocument/2006/bibliography"/>
  </ds:schemaRefs>
</ds:datastoreItem>
</file>

<file path=customXml/itemProps18.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9.xml><?xml version="1.0" encoding="utf-8"?>
<ds:datastoreItem xmlns:ds="http://schemas.openxmlformats.org/officeDocument/2006/customXml" ds:itemID="{7B9B332B-D106-4971-BAA6-1A694EB4FED6}">
  <ds:schemaRefs>
    <ds:schemaRef ds:uri="http://schemas.openxmlformats.org/officeDocument/2006/bibliography"/>
  </ds:schemaRefs>
</ds:datastoreItem>
</file>

<file path=customXml/itemProps2.xml><?xml version="1.0" encoding="utf-8"?>
<ds:datastoreItem xmlns:ds="http://schemas.openxmlformats.org/officeDocument/2006/customXml" ds:itemID="{B4DFDB3E-B207-4486-81A0-EC3F78E30729}">
  <ds:schemaRefs>
    <ds:schemaRef ds:uri="http://schemas.openxmlformats.org/officeDocument/2006/bibliography"/>
  </ds:schemaRefs>
</ds:datastoreItem>
</file>

<file path=customXml/itemProps20.xml><?xml version="1.0" encoding="utf-8"?>
<ds:datastoreItem xmlns:ds="http://schemas.openxmlformats.org/officeDocument/2006/customXml" ds:itemID="{544A6440-57FD-4C1A-9A50-DE58C42B3717}">
  <ds:schemaRefs>
    <ds:schemaRef ds:uri="http://schemas.openxmlformats.org/officeDocument/2006/bibliography"/>
  </ds:schemaRefs>
</ds:datastoreItem>
</file>

<file path=customXml/itemProps21.xml><?xml version="1.0" encoding="utf-8"?>
<ds:datastoreItem xmlns:ds="http://schemas.openxmlformats.org/officeDocument/2006/customXml" ds:itemID="{8036FE17-946B-4EFC-AAE8-A49CF147B612}">
  <ds:schemaRefs>
    <ds:schemaRef ds:uri="http://schemas.openxmlformats.org/officeDocument/2006/bibliography"/>
  </ds:schemaRefs>
</ds:datastoreItem>
</file>

<file path=customXml/itemProps22.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23.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24.xml><?xml version="1.0" encoding="utf-8"?>
<ds:datastoreItem xmlns:ds="http://schemas.openxmlformats.org/officeDocument/2006/customXml" ds:itemID="{61D70410-4545-4D4F-B455-683EFC1565BA}">
  <ds:schemaRefs>
    <ds:schemaRef ds:uri="http://schemas.openxmlformats.org/officeDocument/2006/bibliography"/>
  </ds:schemaRefs>
</ds:datastoreItem>
</file>

<file path=customXml/itemProps25.xml><?xml version="1.0" encoding="utf-8"?>
<ds:datastoreItem xmlns:ds="http://schemas.openxmlformats.org/officeDocument/2006/customXml" ds:itemID="{26651A4B-B985-4789-95F9-FFB804B219BF}">
  <ds:schemaRefs>
    <ds:schemaRef ds:uri="http://schemas.openxmlformats.org/officeDocument/2006/bibliography"/>
  </ds:schemaRefs>
</ds:datastoreItem>
</file>

<file path=customXml/itemProps26.xml><?xml version="1.0" encoding="utf-8"?>
<ds:datastoreItem xmlns:ds="http://schemas.openxmlformats.org/officeDocument/2006/customXml" ds:itemID="{60AC2A24-C85D-46A5-B635-1B16C346AF7A}">
  <ds:schemaRefs>
    <ds:schemaRef ds:uri="http://schemas.openxmlformats.org/officeDocument/2006/bibliography"/>
  </ds:schemaRefs>
</ds:datastoreItem>
</file>

<file path=customXml/itemProps27.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28.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29.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3.xml><?xml version="1.0" encoding="utf-8"?>
<ds:datastoreItem xmlns:ds="http://schemas.openxmlformats.org/officeDocument/2006/customXml" ds:itemID="{2A0C3D80-7AEF-4D84-A00D-404D6ED9B24C}">
  <ds:schemaRefs>
    <ds:schemaRef ds:uri="http://schemas.openxmlformats.org/officeDocument/2006/bibliography"/>
  </ds:schemaRefs>
</ds:datastoreItem>
</file>

<file path=customXml/itemProps30.xml><?xml version="1.0" encoding="utf-8"?>
<ds:datastoreItem xmlns:ds="http://schemas.openxmlformats.org/officeDocument/2006/customXml" ds:itemID="{DDFD1DCE-06D5-4790-A46C-580BEE73B7AC}">
  <ds:schemaRefs>
    <ds:schemaRef ds:uri="http://schemas.openxmlformats.org/officeDocument/2006/bibliography"/>
  </ds:schemaRefs>
</ds:datastoreItem>
</file>

<file path=customXml/itemProps31.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32.xml><?xml version="1.0" encoding="utf-8"?>
<ds:datastoreItem xmlns:ds="http://schemas.openxmlformats.org/officeDocument/2006/customXml" ds:itemID="{4938A430-6936-46CF-96B5-07DBFB16A5E9}">
  <ds:schemaRefs>
    <ds:schemaRef ds:uri="http://schemas.openxmlformats.org/officeDocument/2006/bibliography"/>
  </ds:schemaRefs>
</ds:datastoreItem>
</file>

<file path=customXml/itemProps33.xml><?xml version="1.0" encoding="utf-8"?>
<ds:datastoreItem xmlns:ds="http://schemas.openxmlformats.org/officeDocument/2006/customXml" ds:itemID="{B41AF2EC-C488-443F-BDA0-367B6D1C4069}">
  <ds:schemaRefs>
    <ds:schemaRef ds:uri="http://schemas.openxmlformats.org/officeDocument/2006/bibliography"/>
  </ds:schemaRefs>
</ds:datastoreItem>
</file>

<file path=customXml/itemProps34.xml><?xml version="1.0" encoding="utf-8"?>
<ds:datastoreItem xmlns:ds="http://schemas.openxmlformats.org/officeDocument/2006/customXml" ds:itemID="{D0921414-C1F8-4BB0-98D9-71C3CFF86AC7}">
  <ds:schemaRefs>
    <ds:schemaRef ds:uri="http://schemas.openxmlformats.org/officeDocument/2006/bibliography"/>
  </ds:schemaRefs>
</ds:datastoreItem>
</file>

<file path=customXml/itemProps35.xml><?xml version="1.0" encoding="utf-8"?>
<ds:datastoreItem xmlns:ds="http://schemas.openxmlformats.org/officeDocument/2006/customXml" ds:itemID="{A1C19D80-6AC3-4639-9BD9-DD0E57601369}">
  <ds:schemaRefs>
    <ds:schemaRef ds:uri="http://schemas.openxmlformats.org/officeDocument/2006/bibliography"/>
  </ds:schemaRefs>
</ds:datastoreItem>
</file>

<file path=customXml/itemProps36.xml><?xml version="1.0" encoding="utf-8"?>
<ds:datastoreItem xmlns:ds="http://schemas.openxmlformats.org/officeDocument/2006/customXml" ds:itemID="{A7B06C17-E4F1-4B37-9C67-F16259BBB9AE}">
  <ds:schemaRefs>
    <ds:schemaRef ds:uri="http://schemas.openxmlformats.org/officeDocument/2006/bibliography"/>
  </ds:schemaRefs>
</ds:datastoreItem>
</file>

<file path=customXml/itemProps37.xml><?xml version="1.0" encoding="utf-8"?>
<ds:datastoreItem xmlns:ds="http://schemas.openxmlformats.org/officeDocument/2006/customXml" ds:itemID="{446C26EC-E661-4630-AF98-109282CD8C8C}">
  <ds:schemaRefs>
    <ds:schemaRef ds:uri="http://schemas.openxmlformats.org/officeDocument/2006/bibliography"/>
  </ds:schemaRefs>
</ds:datastoreItem>
</file>

<file path=customXml/itemProps38.xml><?xml version="1.0" encoding="utf-8"?>
<ds:datastoreItem xmlns:ds="http://schemas.openxmlformats.org/officeDocument/2006/customXml" ds:itemID="{3696BF59-529B-4691-9E4B-273D632DCB18}">
  <ds:schemaRefs>
    <ds:schemaRef ds:uri="http://schemas.openxmlformats.org/officeDocument/2006/bibliography"/>
  </ds:schemaRefs>
</ds:datastoreItem>
</file>

<file path=customXml/itemProps39.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4.xml><?xml version="1.0" encoding="utf-8"?>
<ds:datastoreItem xmlns:ds="http://schemas.openxmlformats.org/officeDocument/2006/customXml" ds:itemID="{50A61982-5EF9-4E5C-8E5C-68069542DADD}">
  <ds:schemaRefs>
    <ds:schemaRef ds:uri="http://schemas.openxmlformats.org/officeDocument/2006/bibliography"/>
  </ds:schemaRefs>
</ds:datastoreItem>
</file>

<file path=customXml/itemProps40.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41.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42.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43.xml><?xml version="1.0" encoding="utf-8"?>
<ds:datastoreItem xmlns:ds="http://schemas.openxmlformats.org/officeDocument/2006/customXml" ds:itemID="{52057113-8833-4E15-A126-EEDE7F4DDB6D}">
  <ds:schemaRefs>
    <ds:schemaRef ds:uri="http://schemas.openxmlformats.org/officeDocument/2006/bibliography"/>
  </ds:schemaRefs>
</ds:datastoreItem>
</file>

<file path=customXml/itemProps44.xml><?xml version="1.0" encoding="utf-8"?>
<ds:datastoreItem xmlns:ds="http://schemas.openxmlformats.org/officeDocument/2006/customXml" ds:itemID="{164BC2F4-E9F8-42B8-AC70-05F240EA2593}">
  <ds:schemaRefs>
    <ds:schemaRef ds:uri="http://schemas.openxmlformats.org/officeDocument/2006/bibliography"/>
  </ds:schemaRefs>
</ds:datastoreItem>
</file>

<file path=customXml/itemProps45.xml><?xml version="1.0" encoding="utf-8"?>
<ds:datastoreItem xmlns:ds="http://schemas.openxmlformats.org/officeDocument/2006/customXml" ds:itemID="{B4234468-017C-4D66-B7D5-EDA4CF8C0DD0}">
  <ds:schemaRefs>
    <ds:schemaRef ds:uri="http://schemas.openxmlformats.org/officeDocument/2006/bibliography"/>
  </ds:schemaRefs>
</ds:datastoreItem>
</file>

<file path=customXml/itemProps46.xml><?xml version="1.0" encoding="utf-8"?>
<ds:datastoreItem xmlns:ds="http://schemas.openxmlformats.org/officeDocument/2006/customXml" ds:itemID="{E2F8EA5C-850C-4576-BE66-944E50B3BBB2}">
  <ds:schemaRefs>
    <ds:schemaRef ds:uri="http://schemas.openxmlformats.org/officeDocument/2006/bibliography"/>
  </ds:schemaRefs>
</ds:datastoreItem>
</file>

<file path=customXml/itemProps47.xml><?xml version="1.0" encoding="utf-8"?>
<ds:datastoreItem xmlns:ds="http://schemas.openxmlformats.org/officeDocument/2006/customXml" ds:itemID="{170EBD89-F1F0-4365-A225-E916624EB71B}">
  <ds:schemaRefs>
    <ds:schemaRef ds:uri="http://schemas.openxmlformats.org/officeDocument/2006/bibliography"/>
  </ds:schemaRefs>
</ds:datastoreItem>
</file>

<file path=customXml/itemProps48.xml><?xml version="1.0" encoding="utf-8"?>
<ds:datastoreItem xmlns:ds="http://schemas.openxmlformats.org/officeDocument/2006/customXml" ds:itemID="{098A68BA-E27D-4C52-A483-3B820E246F69}">
  <ds:schemaRefs>
    <ds:schemaRef ds:uri="http://schemas.openxmlformats.org/officeDocument/2006/bibliography"/>
  </ds:schemaRefs>
</ds:datastoreItem>
</file>

<file path=customXml/itemProps49.xml><?xml version="1.0" encoding="utf-8"?>
<ds:datastoreItem xmlns:ds="http://schemas.openxmlformats.org/officeDocument/2006/customXml" ds:itemID="{98346E0D-EE18-4E16-81A4-8C23CDE2C481}">
  <ds:schemaRefs>
    <ds:schemaRef ds:uri="http://schemas.openxmlformats.org/officeDocument/2006/bibliography"/>
  </ds:schemaRefs>
</ds:datastoreItem>
</file>

<file path=customXml/itemProps5.xml><?xml version="1.0" encoding="utf-8"?>
<ds:datastoreItem xmlns:ds="http://schemas.openxmlformats.org/officeDocument/2006/customXml" ds:itemID="{B0BDD31A-089E-46DF-9F50-827491903B09}">
  <ds:schemaRefs>
    <ds:schemaRef ds:uri="http://schemas.openxmlformats.org/officeDocument/2006/bibliography"/>
  </ds:schemaRefs>
</ds:datastoreItem>
</file>

<file path=customXml/itemProps50.xml><?xml version="1.0" encoding="utf-8"?>
<ds:datastoreItem xmlns:ds="http://schemas.openxmlformats.org/officeDocument/2006/customXml" ds:itemID="{7AB8FFCA-DEE2-4508-B6C6-5F2498517AAF}">
  <ds:schemaRefs>
    <ds:schemaRef ds:uri="http://schemas.openxmlformats.org/officeDocument/2006/bibliography"/>
  </ds:schemaRefs>
</ds:datastoreItem>
</file>

<file path=customXml/itemProps51.xml><?xml version="1.0" encoding="utf-8"?>
<ds:datastoreItem xmlns:ds="http://schemas.openxmlformats.org/officeDocument/2006/customXml" ds:itemID="{4444F110-2D80-43D2-8CDD-8A4F8E009EEA}">
  <ds:schemaRefs>
    <ds:schemaRef ds:uri="http://schemas.openxmlformats.org/officeDocument/2006/bibliography"/>
  </ds:schemaRefs>
</ds:datastoreItem>
</file>

<file path=customXml/itemProps52.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53.xml><?xml version="1.0" encoding="utf-8"?>
<ds:datastoreItem xmlns:ds="http://schemas.openxmlformats.org/officeDocument/2006/customXml" ds:itemID="{B538DC0C-89C2-4165-ABAE-F4BD1E42A0A3}">
  <ds:schemaRefs>
    <ds:schemaRef ds:uri="http://schemas.openxmlformats.org/officeDocument/2006/bibliography"/>
  </ds:schemaRefs>
</ds:datastoreItem>
</file>

<file path=customXml/itemProps54.xml><?xml version="1.0" encoding="utf-8"?>
<ds:datastoreItem xmlns:ds="http://schemas.openxmlformats.org/officeDocument/2006/customXml" ds:itemID="{E554B031-D2D4-416F-8A2D-345EE79E162A}">
  <ds:schemaRefs>
    <ds:schemaRef ds:uri="http://schemas.openxmlformats.org/officeDocument/2006/bibliography"/>
  </ds:schemaRefs>
</ds:datastoreItem>
</file>

<file path=customXml/itemProps55.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56.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57.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58.xml><?xml version="1.0" encoding="utf-8"?>
<ds:datastoreItem xmlns:ds="http://schemas.openxmlformats.org/officeDocument/2006/customXml" ds:itemID="{79CF15E4-AABB-42DF-A68C-72BDB332C879}">
  <ds:schemaRefs>
    <ds:schemaRef ds:uri="http://schemas.openxmlformats.org/officeDocument/2006/bibliography"/>
  </ds:schemaRefs>
</ds:datastoreItem>
</file>

<file path=customXml/itemProps59.xml><?xml version="1.0" encoding="utf-8"?>
<ds:datastoreItem xmlns:ds="http://schemas.openxmlformats.org/officeDocument/2006/customXml" ds:itemID="{073EBAA3-B4E5-4F15-A81A-30270427487F}">
  <ds:schemaRefs>
    <ds:schemaRef ds:uri="http://schemas.openxmlformats.org/officeDocument/2006/bibliography"/>
  </ds:schemaRefs>
</ds:datastoreItem>
</file>

<file path=customXml/itemProps6.xml><?xml version="1.0" encoding="utf-8"?>
<ds:datastoreItem xmlns:ds="http://schemas.openxmlformats.org/officeDocument/2006/customXml" ds:itemID="{E27BEA65-D79E-4BE1-82E9-881368CA17E7}">
  <ds:schemaRefs>
    <ds:schemaRef ds:uri="http://schemas.openxmlformats.org/officeDocument/2006/bibliography"/>
  </ds:schemaRefs>
</ds:datastoreItem>
</file>

<file path=customXml/itemProps60.xml><?xml version="1.0" encoding="utf-8"?>
<ds:datastoreItem xmlns:ds="http://schemas.openxmlformats.org/officeDocument/2006/customXml" ds:itemID="{0C0830FA-407B-4532-B2BA-691F27A839ED}">
  <ds:schemaRefs>
    <ds:schemaRef ds:uri="http://schemas.openxmlformats.org/officeDocument/2006/bibliography"/>
  </ds:schemaRefs>
</ds:datastoreItem>
</file>

<file path=customXml/itemProps61.xml><?xml version="1.0" encoding="utf-8"?>
<ds:datastoreItem xmlns:ds="http://schemas.openxmlformats.org/officeDocument/2006/customXml" ds:itemID="{E38336C4-F478-4D77-B142-F3FE87128665}">
  <ds:schemaRefs>
    <ds:schemaRef ds:uri="http://schemas.openxmlformats.org/officeDocument/2006/bibliography"/>
  </ds:schemaRefs>
</ds:datastoreItem>
</file>

<file path=customXml/itemProps62.xml><?xml version="1.0" encoding="utf-8"?>
<ds:datastoreItem xmlns:ds="http://schemas.openxmlformats.org/officeDocument/2006/customXml" ds:itemID="{141E7950-F67D-4BC7-A6E1-CDA73E249043}">
  <ds:schemaRefs>
    <ds:schemaRef ds:uri="http://schemas.openxmlformats.org/officeDocument/2006/bibliography"/>
  </ds:schemaRefs>
</ds:datastoreItem>
</file>

<file path=customXml/itemProps63.xml><?xml version="1.0" encoding="utf-8"?>
<ds:datastoreItem xmlns:ds="http://schemas.openxmlformats.org/officeDocument/2006/customXml" ds:itemID="{3AF84E2C-9D5A-454C-9B7D-6729217710E5}">
  <ds:schemaRefs>
    <ds:schemaRef ds:uri="http://schemas.openxmlformats.org/officeDocument/2006/bibliography"/>
  </ds:schemaRefs>
</ds:datastoreItem>
</file>

<file path=customXml/itemProps64.xml><?xml version="1.0" encoding="utf-8"?>
<ds:datastoreItem xmlns:ds="http://schemas.openxmlformats.org/officeDocument/2006/customXml" ds:itemID="{126D4986-D2FE-4146-B169-5B2B56EAB952}">
  <ds:schemaRefs>
    <ds:schemaRef ds:uri="http://schemas.openxmlformats.org/officeDocument/2006/bibliography"/>
  </ds:schemaRefs>
</ds:datastoreItem>
</file>

<file path=customXml/itemProps65.xml><?xml version="1.0" encoding="utf-8"?>
<ds:datastoreItem xmlns:ds="http://schemas.openxmlformats.org/officeDocument/2006/customXml" ds:itemID="{15BC0741-7B1A-4932-A14B-9F14A360120A}">
  <ds:schemaRefs>
    <ds:schemaRef ds:uri="http://schemas.openxmlformats.org/officeDocument/2006/bibliography"/>
  </ds:schemaRefs>
</ds:datastoreItem>
</file>

<file path=customXml/itemProps66.xml><?xml version="1.0" encoding="utf-8"?>
<ds:datastoreItem xmlns:ds="http://schemas.openxmlformats.org/officeDocument/2006/customXml" ds:itemID="{9B449A66-36C9-45F6-8AB9-37B997F5549D}">
  <ds:schemaRefs>
    <ds:schemaRef ds:uri="http://schemas.openxmlformats.org/officeDocument/2006/bibliography"/>
  </ds:schemaRefs>
</ds:datastoreItem>
</file>

<file path=customXml/itemProps67.xml><?xml version="1.0" encoding="utf-8"?>
<ds:datastoreItem xmlns:ds="http://schemas.openxmlformats.org/officeDocument/2006/customXml" ds:itemID="{01CBC9E1-1847-4886-B2EE-AAD59414EE57}">
  <ds:schemaRefs>
    <ds:schemaRef ds:uri="http://schemas.openxmlformats.org/officeDocument/2006/bibliography"/>
  </ds:schemaRefs>
</ds:datastoreItem>
</file>

<file path=customXml/itemProps68.xml><?xml version="1.0" encoding="utf-8"?>
<ds:datastoreItem xmlns:ds="http://schemas.openxmlformats.org/officeDocument/2006/customXml" ds:itemID="{C2DA0AC9-50A6-415C-BCE8-1D195AA17A6A}">
  <ds:schemaRefs>
    <ds:schemaRef ds:uri="http://schemas.openxmlformats.org/officeDocument/2006/bibliography"/>
  </ds:schemaRefs>
</ds:datastoreItem>
</file>

<file path=customXml/itemProps69.xml><?xml version="1.0" encoding="utf-8"?>
<ds:datastoreItem xmlns:ds="http://schemas.openxmlformats.org/officeDocument/2006/customXml" ds:itemID="{61DDCD42-1EEF-46E9-B997-6D0B93ACE273}">
  <ds:schemaRefs>
    <ds:schemaRef ds:uri="http://schemas.openxmlformats.org/officeDocument/2006/bibliography"/>
  </ds:schemaRefs>
</ds:datastoreItem>
</file>

<file path=customXml/itemProps7.xml><?xml version="1.0" encoding="utf-8"?>
<ds:datastoreItem xmlns:ds="http://schemas.openxmlformats.org/officeDocument/2006/customXml" ds:itemID="{A4D1203B-B3AD-44AA-A229-EC409583309A}">
  <ds:schemaRefs>
    <ds:schemaRef ds:uri="http://schemas.openxmlformats.org/officeDocument/2006/bibliography"/>
  </ds:schemaRefs>
</ds:datastoreItem>
</file>

<file path=customXml/itemProps70.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71.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72.xml><?xml version="1.0" encoding="utf-8"?>
<ds:datastoreItem xmlns:ds="http://schemas.openxmlformats.org/officeDocument/2006/customXml" ds:itemID="{42FE1633-D747-4341-9920-AC53576E8FFD}">
  <ds:schemaRefs>
    <ds:schemaRef ds:uri="http://schemas.openxmlformats.org/officeDocument/2006/bibliography"/>
  </ds:schemaRefs>
</ds:datastoreItem>
</file>

<file path=customXml/itemProps73.xml><?xml version="1.0" encoding="utf-8"?>
<ds:datastoreItem xmlns:ds="http://schemas.openxmlformats.org/officeDocument/2006/customXml" ds:itemID="{B3E2380E-C193-4634-B857-34B6621F3519}">
  <ds:schemaRefs>
    <ds:schemaRef ds:uri="http://schemas.openxmlformats.org/officeDocument/2006/bibliography"/>
  </ds:schemaRefs>
</ds:datastoreItem>
</file>

<file path=customXml/itemProps74.xml><?xml version="1.0" encoding="utf-8"?>
<ds:datastoreItem xmlns:ds="http://schemas.openxmlformats.org/officeDocument/2006/customXml" ds:itemID="{033A3BFC-1E25-4776-9F91-3F6B1CBC1730}">
  <ds:schemaRefs>
    <ds:schemaRef ds:uri="http://schemas.openxmlformats.org/officeDocument/2006/bibliography"/>
  </ds:schemaRefs>
</ds:datastoreItem>
</file>

<file path=customXml/itemProps75.xml><?xml version="1.0" encoding="utf-8"?>
<ds:datastoreItem xmlns:ds="http://schemas.openxmlformats.org/officeDocument/2006/customXml" ds:itemID="{18F4D4F4-D275-42D7-95F0-8A6F33F46CC9}">
  <ds:schemaRefs>
    <ds:schemaRef ds:uri="http://schemas.openxmlformats.org/officeDocument/2006/bibliography"/>
  </ds:schemaRefs>
</ds:datastoreItem>
</file>

<file path=customXml/itemProps76.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77.xml><?xml version="1.0" encoding="utf-8"?>
<ds:datastoreItem xmlns:ds="http://schemas.openxmlformats.org/officeDocument/2006/customXml" ds:itemID="{DD713DB9-97F6-4690-8BE0-3B8996998B74}">
  <ds:schemaRefs>
    <ds:schemaRef ds:uri="http://schemas.openxmlformats.org/officeDocument/2006/bibliography"/>
  </ds:schemaRefs>
</ds:datastoreItem>
</file>

<file path=customXml/itemProps78.xml><?xml version="1.0" encoding="utf-8"?>
<ds:datastoreItem xmlns:ds="http://schemas.openxmlformats.org/officeDocument/2006/customXml" ds:itemID="{F0B862D2-6758-4C04-A590-2E04C00088A7}">
  <ds:schemaRefs>
    <ds:schemaRef ds:uri="http://schemas.openxmlformats.org/officeDocument/2006/bibliography"/>
  </ds:schemaRefs>
</ds:datastoreItem>
</file>

<file path=customXml/itemProps79.xml><?xml version="1.0" encoding="utf-8"?>
<ds:datastoreItem xmlns:ds="http://schemas.openxmlformats.org/officeDocument/2006/customXml" ds:itemID="{F232287E-6FCE-4717-85F4-18C94A880220}">
  <ds:schemaRefs>
    <ds:schemaRef ds:uri="http://schemas.openxmlformats.org/officeDocument/2006/bibliography"/>
  </ds:schemaRefs>
</ds:datastoreItem>
</file>

<file path=customXml/itemProps8.xml><?xml version="1.0" encoding="utf-8"?>
<ds:datastoreItem xmlns:ds="http://schemas.openxmlformats.org/officeDocument/2006/customXml" ds:itemID="{CAF96D62-96DF-4AAC-A64D-2AB9F62CDAB4}">
  <ds:schemaRefs>
    <ds:schemaRef ds:uri="http://schemas.openxmlformats.org/officeDocument/2006/bibliography"/>
  </ds:schemaRefs>
</ds:datastoreItem>
</file>

<file path=customXml/itemProps80.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81.xml><?xml version="1.0" encoding="utf-8"?>
<ds:datastoreItem xmlns:ds="http://schemas.openxmlformats.org/officeDocument/2006/customXml" ds:itemID="{CE5BAA77-2D09-474E-8A1A-CA748C3884C0}">
  <ds:schemaRefs>
    <ds:schemaRef ds:uri="http://schemas.openxmlformats.org/officeDocument/2006/bibliography"/>
  </ds:schemaRefs>
</ds:datastoreItem>
</file>

<file path=customXml/itemProps82.xml><?xml version="1.0" encoding="utf-8"?>
<ds:datastoreItem xmlns:ds="http://schemas.openxmlformats.org/officeDocument/2006/customXml" ds:itemID="{A89914A0-F506-4CEF-81F7-3DBD92235004}">
  <ds:schemaRefs>
    <ds:schemaRef ds:uri="http://schemas.openxmlformats.org/officeDocument/2006/bibliography"/>
  </ds:schemaRefs>
</ds:datastoreItem>
</file>

<file path=customXml/itemProps83.xml><?xml version="1.0" encoding="utf-8"?>
<ds:datastoreItem xmlns:ds="http://schemas.openxmlformats.org/officeDocument/2006/customXml" ds:itemID="{B3C6B7E8-462D-4197-8466-6F215AEA3FEE}">
  <ds:schemaRefs>
    <ds:schemaRef ds:uri="http://schemas.openxmlformats.org/officeDocument/2006/bibliography"/>
  </ds:schemaRefs>
</ds:datastoreItem>
</file>

<file path=customXml/itemProps84.xml><?xml version="1.0" encoding="utf-8"?>
<ds:datastoreItem xmlns:ds="http://schemas.openxmlformats.org/officeDocument/2006/customXml" ds:itemID="{205E392D-3513-4D7D-B00C-AE89FAA1B6CA}">
  <ds:schemaRefs>
    <ds:schemaRef ds:uri="http://schemas.openxmlformats.org/officeDocument/2006/bibliography"/>
  </ds:schemaRefs>
</ds:datastoreItem>
</file>

<file path=customXml/itemProps85.xml><?xml version="1.0" encoding="utf-8"?>
<ds:datastoreItem xmlns:ds="http://schemas.openxmlformats.org/officeDocument/2006/customXml" ds:itemID="{F6597AB2-7FFF-4147-A201-48754E48B915}">
  <ds:schemaRefs>
    <ds:schemaRef ds:uri="http://schemas.openxmlformats.org/officeDocument/2006/bibliography"/>
  </ds:schemaRefs>
</ds:datastoreItem>
</file>

<file path=customXml/itemProps8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87.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88.xml><?xml version="1.0" encoding="utf-8"?>
<ds:datastoreItem xmlns:ds="http://schemas.openxmlformats.org/officeDocument/2006/customXml" ds:itemID="{DBD8A027-BEAF-495D-B689-667941B177EC}">
  <ds:schemaRefs>
    <ds:schemaRef ds:uri="http://schemas.openxmlformats.org/officeDocument/2006/bibliography"/>
  </ds:schemaRefs>
</ds:datastoreItem>
</file>

<file path=customXml/itemProps89.xml><?xml version="1.0" encoding="utf-8"?>
<ds:datastoreItem xmlns:ds="http://schemas.openxmlformats.org/officeDocument/2006/customXml" ds:itemID="{1DB5D8DA-7A7E-455A-A429-C9238562F9E6}">
  <ds:schemaRefs>
    <ds:schemaRef ds:uri="http://schemas.openxmlformats.org/officeDocument/2006/bibliography"/>
  </ds:schemaRefs>
</ds:datastoreItem>
</file>

<file path=customXml/itemProps9.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90.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91.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92.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93.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94.xml><?xml version="1.0" encoding="utf-8"?>
<ds:datastoreItem xmlns:ds="http://schemas.openxmlformats.org/officeDocument/2006/customXml" ds:itemID="{7896A742-08F1-4056-B0C1-3C2AF42944E0}">
  <ds:schemaRefs>
    <ds:schemaRef ds:uri="http://schemas.openxmlformats.org/officeDocument/2006/bibliography"/>
  </ds:schemaRefs>
</ds:datastoreItem>
</file>

<file path=customXml/itemProps95.xml><?xml version="1.0" encoding="utf-8"?>
<ds:datastoreItem xmlns:ds="http://schemas.openxmlformats.org/officeDocument/2006/customXml" ds:itemID="{3212AFFF-AF86-4B5C-828E-AF6D7E805A6C}">
  <ds:schemaRefs>
    <ds:schemaRef ds:uri="http://schemas.openxmlformats.org/officeDocument/2006/bibliography"/>
  </ds:schemaRefs>
</ds:datastoreItem>
</file>

<file path=customXml/itemProps96.xml><?xml version="1.0" encoding="utf-8"?>
<ds:datastoreItem xmlns:ds="http://schemas.openxmlformats.org/officeDocument/2006/customXml" ds:itemID="{5063F864-CD8B-4E63-BD5F-0E1224720770}">
  <ds:schemaRefs>
    <ds:schemaRef ds:uri="http://schemas.openxmlformats.org/officeDocument/2006/bibliography"/>
  </ds:schemaRefs>
</ds:datastoreItem>
</file>

<file path=customXml/itemProps97.xml><?xml version="1.0" encoding="utf-8"?>
<ds:datastoreItem xmlns:ds="http://schemas.openxmlformats.org/officeDocument/2006/customXml" ds:itemID="{4502DBCD-A9BE-4A8D-B68C-9C38B400C9A7}">
  <ds:schemaRefs>
    <ds:schemaRef ds:uri="http://schemas.openxmlformats.org/officeDocument/2006/bibliography"/>
  </ds:schemaRefs>
</ds:datastoreItem>
</file>

<file path=customXml/itemProps98.xml><?xml version="1.0" encoding="utf-8"?>
<ds:datastoreItem xmlns:ds="http://schemas.openxmlformats.org/officeDocument/2006/customXml" ds:itemID="{F379F0DF-ADFA-4D76-A06C-FE243BC30EAD}">
  <ds:schemaRefs>
    <ds:schemaRef ds:uri="http://schemas.openxmlformats.org/officeDocument/2006/bibliography"/>
  </ds:schemaRefs>
</ds:datastoreItem>
</file>

<file path=customXml/itemProps99.xml><?xml version="1.0" encoding="utf-8"?>
<ds:datastoreItem xmlns:ds="http://schemas.openxmlformats.org/officeDocument/2006/customXml" ds:itemID="{D114BFF8-8EAF-4B16-9D8B-6627A7D07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98</Pages>
  <Words>30910</Words>
  <Characters>176191</Characters>
  <Application>Microsoft Office Word</Application>
  <DocSecurity>0</DocSecurity>
  <Lines>1468</Lines>
  <Paragraphs>413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206688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Nataša Matić</cp:lastModifiedBy>
  <cp:revision>95</cp:revision>
  <cp:lastPrinted>2019-01-18T08:34:00Z</cp:lastPrinted>
  <dcterms:created xsi:type="dcterms:W3CDTF">2016-09-16T08:46:00Z</dcterms:created>
  <dcterms:modified xsi:type="dcterms:W3CDTF">2019-01-23T09:01:00Z</dcterms:modified>
</cp:coreProperties>
</file>